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8F21BB" w14:textId="77777777" w:rsidR="00E16032" w:rsidRDefault="009433C9">
      <w:pPr>
        <w:rPr>
          <w:lang w:val="en-CA"/>
        </w:rPr>
      </w:pPr>
      <w:r>
        <w:rPr>
          <w:lang w:val="en-CA"/>
        </w:rPr>
        <w:t xml:space="preserve">Muscles of the head and trunk </w:t>
      </w:r>
    </w:p>
    <w:p w14:paraId="360DEED5" w14:textId="77777777" w:rsidR="009433C9" w:rsidRDefault="009433C9">
      <w:pPr>
        <w:rPr>
          <w:lang w:val="en-CA"/>
        </w:rPr>
      </w:pPr>
    </w:p>
    <w:p w14:paraId="4F902A6F" w14:textId="77777777" w:rsidR="009433C9" w:rsidRDefault="009433C9">
      <w:pPr>
        <w:rPr>
          <w:b/>
          <w:lang w:val="en-CA"/>
        </w:rPr>
      </w:pPr>
      <w:r>
        <w:rPr>
          <w:b/>
          <w:lang w:val="en-CA"/>
        </w:rPr>
        <w:t xml:space="preserve">Sternocleidomastoid </w:t>
      </w:r>
    </w:p>
    <w:p w14:paraId="68B8C1FC" w14:textId="77777777" w:rsidR="009433C9" w:rsidRDefault="009433C9">
      <w:pPr>
        <w:rPr>
          <w:lang w:val="en-CA"/>
        </w:rPr>
      </w:pPr>
      <w:r>
        <w:rPr>
          <w:lang w:val="en-CA"/>
        </w:rPr>
        <w:t>Two headed muscle</w:t>
      </w:r>
    </w:p>
    <w:p w14:paraId="12F6BC56" w14:textId="77777777" w:rsidR="009433C9" w:rsidRDefault="009433C9">
      <w:pPr>
        <w:rPr>
          <w:lang w:val="en-CA"/>
        </w:rPr>
      </w:pPr>
      <w:r>
        <w:rPr>
          <w:lang w:val="en-CA"/>
        </w:rPr>
        <w:t xml:space="preserve">Origin: sternal head </w:t>
      </w:r>
      <w:r w:rsidRPr="009433C9">
        <w:rPr>
          <w:lang w:val="en-CA"/>
        </w:rPr>
        <w:sym w:font="Wingdings" w:char="F0E0"/>
      </w:r>
      <w:r>
        <w:rPr>
          <w:lang w:val="en-CA"/>
        </w:rPr>
        <w:t xml:space="preserve"> superior anterior manubrium of sternum</w:t>
      </w:r>
    </w:p>
    <w:p w14:paraId="1EA3F647" w14:textId="77777777" w:rsidR="009433C9" w:rsidRDefault="009433C9">
      <w:pPr>
        <w:rPr>
          <w:lang w:val="en-CA"/>
        </w:rPr>
      </w:pPr>
      <w:r>
        <w:rPr>
          <w:lang w:val="en-CA"/>
        </w:rPr>
        <w:tab/>
        <w:t xml:space="preserve">clavicular head </w:t>
      </w:r>
      <w:r w:rsidRPr="009433C9">
        <w:rPr>
          <w:lang w:val="en-CA"/>
        </w:rPr>
        <w:sym w:font="Wingdings" w:char="F0E0"/>
      </w:r>
      <w:r>
        <w:rPr>
          <w:lang w:val="en-CA"/>
        </w:rPr>
        <w:t xml:space="preserve"> medial one third of clavicle </w:t>
      </w:r>
    </w:p>
    <w:p w14:paraId="132BBCC4" w14:textId="77777777" w:rsidR="009433C9" w:rsidRDefault="009433C9">
      <w:pPr>
        <w:rPr>
          <w:lang w:val="en-CA"/>
        </w:rPr>
      </w:pPr>
      <w:r>
        <w:rPr>
          <w:lang w:val="en-CA"/>
        </w:rPr>
        <w:t>Insertion: mastoid process of temporal bone and superior nuchal line of occipital bone</w:t>
      </w:r>
    </w:p>
    <w:p w14:paraId="0FF55CCF" w14:textId="77777777" w:rsidR="009433C9" w:rsidRDefault="009433C9">
      <w:pPr>
        <w:rPr>
          <w:lang w:val="en-CA"/>
        </w:rPr>
      </w:pPr>
      <w:r>
        <w:rPr>
          <w:lang w:val="en-CA"/>
        </w:rPr>
        <w:t>Main action:</w:t>
      </w:r>
    </w:p>
    <w:p w14:paraId="52F62E1D" w14:textId="77777777" w:rsidR="009433C9" w:rsidRDefault="009433C9" w:rsidP="009433C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Acting unilaterally, laterally flexes head and neck towards same side, flexes the neck bilaterally, rotates head and neck towards opposite side</w:t>
      </w:r>
    </w:p>
    <w:p w14:paraId="49540239" w14:textId="77777777" w:rsidR="00E16032" w:rsidRDefault="00E16032" w:rsidP="00E16032">
      <w:pPr>
        <w:rPr>
          <w:lang w:val="en-CA"/>
        </w:rPr>
      </w:pPr>
    </w:p>
    <w:p w14:paraId="36E62FEE" w14:textId="77777777" w:rsidR="00D65051" w:rsidRDefault="00D65051" w:rsidP="00E16032">
      <w:pPr>
        <w:rPr>
          <w:b/>
          <w:u w:val="single"/>
          <w:lang w:val="en-CA"/>
        </w:rPr>
      </w:pPr>
    </w:p>
    <w:p w14:paraId="37C99487" w14:textId="77777777" w:rsidR="00E16032" w:rsidRDefault="00E16032" w:rsidP="00E16032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Deep or intrinsic back muscles </w:t>
      </w:r>
    </w:p>
    <w:p w14:paraId="4B53DB6E" w14:textId="77777777" w:rsidR="00E16032" w:rsidRDefault="00E16032" w:rsidP="00E160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Intrinsic = origin and insertion are in same area</w:t>
      </w:r>
    </w:p>
    <w:p w14:paraId="6B15E360" w14:textId="77777777" w:rsidR="00E16032" w:rsidRDefault="00E16032" w:rsidP="00E160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Extrinsic = one of muscle attachments is in another region</w:t>
      </w:r>
    </w:p>
    <w:p w14:paraId="41C0C09A" w14:textId="77777777" w:rsidR="00E16032" w:rsidRDefault="00E16032" w:rsidP="00E160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Common points</w:t>
      </w:r>
    </w:p>
    <w:p w14:paraId="1AA9AEFC" w14:textId="77777777" w:rsidR="00E16032" w:rsidRDefault="00E16032" w:rsidP="00E160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Extends from pelvis to skull</w:t>
      </w:r>
    </w:p>
    <w:p w14:paraId="7AAAC79E" w14:textId="77777777" w:rsidR="00E16032" w:rsidRDefault="00E16032" w:rsidP="00E160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Specifically act on vertebral column, maintain posture and produce movements of vertebral column</w:t>
      </w:r>
    </w:p>
    <w:p w14:paraId="04B902F2" w14:textId="77777777" w:rsidR="00E16032" w:rsidRDefault="00E16032" w:rsidP="00E160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Enclosed by fascia </w:t>
      </w:r>
    </w:p>
    <w:p w14:paraId="48B2ABD8" w14:textId="77777777" w:rsidR="00E16032" w:rsidRDefault="00E16032" w:rsidP="00E1603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Innervated by posterior rami of spinal nerves </w:t>
      </w:r>
    </w:p>
    <w:p w14:paraId="09776493" w14:textId="77777777" w:rsidR="00E16032" w:rsidRDefault="00E16032" w:rsidP="00E160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Thoracolumbar fascia = extensive fascial sheet that splits into anterior and posterior layers, enclosing the deep back muscles </w:t>
      </w:r>
    </w:p>
    <w:p w14:paraId="445A0C7B" w14:textId="77777777" w:rsidR="00E16032" w:rsidRDefault="00E16032" w:rsidP="00E16032">
      <w:pPr>
        <w:rPr>
          <w:lang w:val="en-CA"/>
        </w:rPr>
      </w:pPr>
    </w:p>
    <w:p w14:paraId="4D9DA38C" w14:textId="77777777" w:rsidR="00E16032" w:rsidRPr="00E16032" w:rsidRDefault="00E16032" w:rsidP="00E16032">
      <w:pPr>
        <w:rPr>
          <w:b/>
          <w:u w:val="single"/>
          <w:lang w:val="en-CA"/>
        </w:rPr>
      </w:pPr>
      <w:r w:rsidRPr="00E16032">
        <w:rPr>
          <w:b/>
          <w:u w:val="single"/>
          <w:lang w:val="en-CA"/>
        </w:rPr>
        <w:t xml:space="preserve">Superficial layer </w:t>
      </w:r>
    </w:p>
    <w:p w14:paraId="33981C09" w14:textId="77777777" w:rsidR="00E16032" w:rsidRDefault="00E16032" w:rsidP="00E16032">
      <w:pPr>
        <w:rPr>
          <w:lang w:val="en-CA"/>
        </w:rPr>
      </w:pPr>
    </w:p>
    <w:p w14:paraId="6D784781" w14:textId="77777777" w:rsidR="00E16032" w:rsidRPr="00E16032" w:rsidRDefault="00E16032" w:rsidP="00E1603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lang w:val="en-CA"/>
        </w:rPr>
        <w:t>Splenius capitis</w:t>
      </w:r>
    </w:p>
    <w:p w14:paraId="3A5C0F95" w14:textId="77777777" w:rsidR="00E16032" w:rsidRDefault="00E16032" w:rsidP="00E16032">
      <w:pPr>
        <w:ind w:left="360"/>
        <w:rPr>
          <w:lang w:val="en-CA"/>
        </w:rPr>
      </w:pPr>
      <w:r w:rsidRPr="00E16032">
        <w:rPr>
          <w:lang w:val="en-CA"/>
        </w:rPr>
        <w:t xml:space="preserve">Cover and hold the deep vertical muscles in position </w:t>
      </w:r>
    </w:p>
    <w:p w14:paraId="78CE9A5F" w14:textId="77777777" w:rsidR="00E16032" w:rsidRDefault="00E16032" w:rsidP="00E16032">
      <w:pPr>
        <w:ind w:left="360"/>
        <w:rPr>
          <w:lang w:val="en-CA"/>
        </w:rPr>
      </w:pPr>
      <w:r>
        <w:rPr>
          <w:lang w:val="en-CA"/>
        </w:rPr>
        <w:t>Origin: nuchal ligament and spinous processes of C7-T3 vertebrae</w:t>
      </w:r>
    </w:p>
    <w:p w14:paraId="29052726" w14:textId="77777777" w:rsidR="00E16032" w:rsidRDefault="00E16032" w:rsidP="00E16032">
      <w:pPr>
        <w:ind w:left="360"/>
        <w:rPr>
          <w:lang w:val="en-CA"/>
        </w:rPr>
      </w:pPr>
      <w:r>
        <w:rPr>
          <w:lang w:val="en-CA"/>
        </w:rPr>
        <w:t>Insertion: Mastoid process and superior nuchal line of occipital bone</w:t>
      </w:r>
    </w:p>
    <w:p w14:paraId="45BBA15D" w14:textId="77777777" w:rsidR="00E16032" w:rsidRDefault="00E16032" w:rsidP="00E16032">
      <w:pPr>
        <w:ind w:left="360"/>
        <w:rPr>
          <w:lang w:val="en-CA"/>
        </w:rPr>
      </w:pPr>
      <w:r>
        <w:rPr>
          <w:lang w:val="en-CA"/>
        </w:rPr>
        <w:t>Main action:</w:t>
      </w:r>
    </w:p>
    <w:p w14:paraId="4A2A4E57" w14:textId="77777777" w:rsidR="00E16032" w:rsidRDefault="00E16032" w:rsidP="00E160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Laterally flex and rotate the head and neck to the opposite side</w:t>
      </w:r>
    </w:p>
    <w:p w14:paraId="540C4C7A" w14:textId="77777777" w:rsidR="00E16032" w:rsidRPr="00E16032" w:rsidRDefault="00E16032" w:rsidP="00E160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Extend head and neck </w:t>
      </w:r>
    </w:p>
    <w:p w14:paraId="76DEBB3C" w14:textId="77777777" w:rsidR="00E16032" w:rsidRDefault="00E16032" w:rsidP="00E16032">
      <w:pPr>
        <w:ind w:left="360"/>
        <w:rPr>
          <w:lang w:val="en-CA"/>
        </w:rPr>
      </w:pPr>
    </w:p>
    <w:p w14:paraId="59C1E19C" w14:textId="77777777" w:rsidR="00E16032" w:rsidRDefault="00E16032" w:rsidP="00E16032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b/>
          <w:lang w:val="en-CA"/>
        </w:rPr>
        <w:t xml:space="preserve">Splenius </w:t>
      </w:r>
      <w:proofErr w:type="spellStart"/>
      <w:r>
        <w:rPr>
          <w:b/>
          <w:lang w:val="en-CA"/>
        </w:rPr>
        <w:t>cervicis</w:t>
      </w:r>
      <w:proofErr w:type="spellEnd"/>
      <w:r>
        <w:rPr>
          <w:b/>
          <w:lang w:val="en-CA"/>
        </w:rPr>
        <w:t xml:space="preserve"> </w:t>
      </w:r>
    </w:p>
    <w:p w14:paraId="7DF8FE67" w14:textId="77777777" w:rsidR="00E16032" w:rsidRPr="00E16032" w:rsidRDefault="00E16032" w:rsidP="00E16032">
      <w:pPr>
        <w:ind w:left="360"/>
        <w:rPr>
          <w:lang w:val="en-CA"/>
        </w:rPr>
      </w:pPr>
      <w:r w:rsidRPr="00E16032">
        <w:rPr>
          <w:lang w:val="en-CA"/>
        </w:rPr>
        <w:t xml:space="preserve">Cover and hold the deep vertical muscles in position </w:t>
      </w:r>
    </w:p>
    <w:p w14:paraId="5444A25D" w14:textId="77777777" w:rsidR="00E16032" w:rsidRDefault="00E16032" w:rsidP="00E16032">
      <w:pPr>
        <w:ind w:left="360"/>
        <w:rPr>
          <w:lang w:val="en-CA"/>
        </w:rPr>
      </w:pPr>
      <w:r>
        <w:rPr>
          <w:lang w:val="en-CA"/>
        </w:rPr>
        <w:t>Origin: Spinous processes of T3-T6</w:t>
      </w:r>
    </w:p>
    <w:p w14:paraId="6815A7D1" w14:textId="77777777" w:rsidR="00E16032" w:rsidRDefault="00E16032" w:rsidP="00E16032">
      <w:pPr>
        <w:ind w:left="360"/>
        <w:rPr>
          <w:lang w:val="en-CA"/>
        </w:rPr>
      </w:pPr>
      <w:r>
        <w:rPr>
          <w:lang w:val="en-CA"/>
        </w:rPr>
        <w:t xml:space="preserve">Insertion: Transverse processes of C1-C3 </w:t>
      </w:r>
    </w:p>
    <w:p w14:paraId="21D3FB8F" w14:textId="77777777" w:rsidR="00E16032" w:rsidRDefault="00E16032" w:rsidP="00E16032">
      <w:pPr>
        <w:ind w:left="360"/>
        <w:rPr>
          <w:lang w:val="en-CA"/>
        </w:rPr>
      </w:pPr>
      <w:r>
        <w:rPr>
          <w:lang w:val="en-CA"/>
        </w:rPr>
        <w:t xml:space="preserve">Main action: </w:t>
      </w:r>
    </w:p>
    <w:p w14:paraId="5C664F60" w14:textId="77777777" w:rsidR="00E16032" w:rsidRDefault="00E16032" w:rsidP="00E160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Laterally flex and rotate head and neck towards same side </w:t>
      </w:r>
    </w:p>
    <w:p w14:paraId="5BFFF914" w14:textId="77777777" w:rsidR="00E16032" w:rsidRDefault="00E16032" w:rsidP="00E160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Extend head and neck </w:t>
      </w:r>
    </w:p>
    <w:p w14:paraId="060360FE" w14:textId="77777777" w:rsidR="00E16032" w:rsidRDefault="00E16032" w:rsidP="00E16032">
      <w:pPr>
        <w:rPr>
          <w:lang w:val="en-CA"/>
        </w:rPr>
      </w:pPr>
    </w:p>
    <w:p w14:paraId="4AAC92E4" w14:textId="77777777" w:rsidR="00820550" w:rsidRDefault="00820550" w:rsidP="00820550">
      <w:pPr>
        <w:rPr>
          <w:b/>
          <w:u w:val="single"/>
          <w:lang w:val="en-CA"/>
        </w:rPr>
      </w:pPr>
    </w:p>
    <w:p w14:paraId="598C0B85" w14:textId="77777777" w:rsidR="00E16032" w:rsidRDefault="00820550" w:rsidP="00820550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Intermediate layer</w:t>
      </w:r>
    </w:p>
    <w:p w14:paraId="6CA2CD39" w14:textId="77777777" w:rsidR="00820550" w:rsidRDefault="00820550" w:rsidP="00820550">
      <w:pPr>
        <w:rPr>
          <w:b/>
          <w:u w:val="single"/>
          <w:lang w:val="en-CA"/>
        </w:rPr>
      </w:pPr>
    </w:p>
    <w:p w14:paraId="3CA7F0BA" w14:textId="77777777" w:rsidR="00820550" w:rsidRPr="00820550" w:rsidRDefault="00820550" w:rsidP="00820550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b/>
          <w:lang w:val="en-CA"/>
        </w:rPr>
        <w:t xml:space="preserve">Erector spinae </w:t>
      </w:r>
    </w:p>
    <w:p w14:paraId="11CAF480" w14:textId="77777777" w:rsidR="00820550" w:rsidRDefault="00820550" w:rsidP="00820550">
      <w:pPr>
        <w:ind w:left="360"/>
        <w:rPr>
          <w:lang w:val="en-CA"/>
        </w:rPr>
      </w:pPr>
      <w:r>
        <w:rPr>
          <w:lang w:val="en-CA"/>
        </w:rPr>
        <w:t>The chief extensor of the vertebral column. It divides into three columns:</w:t>
      </w:r>
    </w:p>
    <w:p w14:paraId="32129FAD" w14:textId="77777777" w:rsidR="00820550" w:rsidRDefault="00820550" w:rsidP="00820550">
      <w:pPr>
        <w:pStyle w:val="ListParagraph"/>
        <w:numPr>
          <w:ilvl w:val="0"/>
          <w:numId w:val="7"/>
        </w:numPr>
        <w:rPr>
          <w:lang w:val="en-CA"/>
        </w:rPr>
      </w:pPr>
      <w:proofErr w:type="spellStart"/>
      <w:r w:rsidRPr="00820550">
        <w:rPr>
          <w:lang w:val="en-CA"/>
        </w:rPr>
        <w:t>Spinalis</w:t>
      </w:r>
      <w:proofErr w:type="spellEnd"/>
      <w:r w:rsidRPr="00820550">
        <w:rPr>
          <w:lang w:val="en-CA"/>
        </w:rPr>
        <w:t xml:space="preserve"> </w:t>
      </w:r>
    </w:p>
    <w:p w14:paraId="0F848D23" w14:textId="77777777" w:rsidR="00820550" w:rsidRDefault="00820550" w:rsidP="00820550">
      <w:pPr>
        <w:rPr>
          <w:lang w:val="en-CA"/>
        </w:rPr>
      </w:pPr>
      <w:r>
        <w:rPr>
          <w:lang w:val="en-CA"/>
        </w:rPr>
        <w:t>Origin: Upper lumbar vertebrae</w:t>
      </w:r>
    </w:p>
    <w:p w14:paraId="6B2730A8" w14:textId="77777777" w:rsidR="00820550" w:rsidRPr="00820550" w:rsidRDefault="00820550" w:rsidP="00820550">
      <w:pPr>
        <w:rPr>
          <w:lang w:val="en-CA"/>
        </w:rPr>
      </w:pPr>
      <w:r>
        <w:rPr>
          <w:lang w:val="en-CA"/>
        </w:rPr>
        <w:t>Insertion: Upper cervical vertebrae</w:t>
      </w:r>
    </w:p>
    <w:p w14:paraId="59829F08" w14:textId="77777777" w:rsidR="00820550" w:rsidRDefault="00820550" w:rsidP="00820550">
      <w:pPr>
        <w:pStyle w:val="ListParagraph"/>
        <w:numPr>
          <w:ilvl w:val="0"/>
          <w:numId w:val="7"/>
        </w:numPr>
        <w:rPr>
          <w:lang w:val="en-CA"/>
        </w:rPr>
      </w:pPr>
      <w:r w:rsidRPr="00820550">
        <w:rPr>
          <w:lang w:val="en-CA"/>
        </w:rPr>
        <w:t xml:space="preserve">Longissimus </w:t>
      </w:r>
    </w:p>
    <w:p w14:paraId="031BD572" w14:textId="77777777" w:rsidR="00820550" w:rsidRDefault="00820550" w:rsidP="00820550">
      <w:pPr>
        <w:rPr>
          <w:lang w:val="en-CA"/>
        </w:rPr>
      </w:pPr>
      <w:r>
        <w:rPr>
          <w:lang w:val="en-CA"/>
        </w:rPr>
        <w:t xml:space="preserve">Origin: Lumbar vertebrae, posterior surface of sacrum </w:t>
      </w:r>
    </w:p>
    <w:p w14:paraId="5DD81A3A" w14:textId="77777777" w:rsidR="00820550" w:rsidRPr="00820550" w:rsidRDefault="00820550" w:rsidP="00820550">
      <w:pPr>
        <w:rPr>
          <w:lang w:val="en-CA"/>
        </w:rPr>
      </w:pPr>
      <w:r>
        <w:rPr>
          <w:lang w:val="en-CA"/>
        </w:rPr>
        <w:t xml:space="preserve">Insertion: Mastoid process of the temporal bone </w:t>
      </w:r>
    </w:p>
    <w:p w14:paraId="46731C88" w14:textId="77777777" w:rsidR="00820550" w:rsidRDefault="00820550" w:rsidP="00820550">
      <w:pPr>
        <w:pStyle w:val="ListParagraph"/>
        <w:numPr>
          <w:ilvl w:val="0"/>
          <w:numId w:val="7"/>
        </w:numPr>
        <w:rPr>
          <w:lang w:val="en-CA"/>
        </w:rPr>
      </w:pPr>
      <w:proofErr w:type="spellStart"/>
      <w:r w:rsidRPr="00820550">
        <w:rPr>
          <w:lang w:val="en-CA"/>
        </w:rPr>
        <w:t>Iliocostalis</w:t>
      </w:r>
      <w:proofErr w:type="spellEnd"/>
      <w:r w:rsidRPr="00820550">
        <w:rPr>
          <w:lang w:val="en-CA"/>
        </w:rPr>
        <w:t xml:space="preserve"> </w:t>
      </w:r>
    </w:p>
    <w:p w14:paraId="491A68BE" w14:textId="77777777" w:rsidR="00820550" w:rsidRDefault="00820550" w:rsidP="00820550">
      <w:pPr>
        <w:rPr>
          <w:lang w:val="en-CA"/>
        </w:rPr>
      </w:pPr>
      <w:r>
        <w:rPr>
          <w:lang w:val="en-CA"/>
        </w:rPr>
        <w:t xml:space="preserve">Origin: posterior surface of sacrum, posterior part of iliac crest, up the </w:t>
      </w:r>
      <w:proofErr w:type="spellStart"/>
      <w:r>
        <w:rPr>
          <w:lang w:val="en-CA"/>
        </w:rPr>
        <w:t>axioskeleton</w:t>
      </w:r>
      <w:proofErr w:type="spellEnd"/>
      <w:r>
        <w:rPr>
          <w:lang w:val="en-CA"/>
        </w:rPr>
        <w:t xml:space="preserve"> </w:t>
      </w:r>
    </w:p>
    <w:p w14:paraId="15312AFA" w14:textId="77777777" w:rsidR="00820550" w:rsidRDefault="00820550" w:rsidP="00820550">
      <w:pPr>
        <w:rPr>
          <w:lang w:val="en-CA"/>
        </w:rPr>
      </w:pPr>
      <w:r>
        <w:rPr>
          <w:lang w:val="en-CA"/>
        </w:rPr>
        <w:t xml:space="preserve">Insertion: superior to the posterior surface of the ribs, and the cervical transverse processes </w:t>
      </w:r>
    </w:p>
    <w:p w14:paraId="1A4A6628" w14:textId="77777777" w:rsidR="00820550" w:rsidRDefault="00820550" w:rsidP="00820550">
      <w:pPr>
        <w:rPr>
          <w:lang w:val="en-CA"/>
        </w:rPr>
      </w:pPr>
    </w:p>
    <w:p w14:paraId="333DBBE3" w14:textId="77777777" w:rsidR="00820550" w:rsidRDefault="00820550" w:rsidP="00820550">
      <w:pPr>
        <w:rPr>
          <w:lang w:val="en-CA"/>
        </w:rPr>
      </w:pPr>
      <w:r>
        <w:rPr>
          <w:lang w:val="en-CA"/>
        </w:rPr>
        <w:t xml:space="preserve">Main action: </w:t>
      </w:r>
    </w:p>
    <w:p w14:paraId="625DC582" w14:textId="77777777" w:rsidR="00820550" w:rsidRPr="00820550" w:rsidRDefault="00820550" w:rsidP="00820550">
      <w:pPr>
        <w:pStyle w:val="ListParagraph"/>
        <w:numPr>
          <w:ilvl w:val="0"/>
          <w:numId w:val="1"/>
        </w:numPr>
        <w:rPr>
          <w:lang w:val="en-CA"/>
        </w:rPr>
      </w:pPr>
      <w:r w:rsidRPr="00820550">
        <w:rPr>
          <w:lang w:val="en-CA"/>
        </w:rPr>
        <w:t xml:space="preserve">extend vertebral column and head </w:t>
      </w:r>
    </w:p>
    <w:p w14:paraId="426F0875" w14:textId="77777777" w:rsidR="00820550" w:rsidRPr="00820550" w:rsidRDefault="00820550" w:rsidP="00820550">
      <w:pPr>
        <w:pStyle w:val="ListParagraph"/>
        <w:numPr>
          <w:ilvl w:val="0"/>
          <w:numId w:val="1"/>
        </w:numPr>
        <w:rPr>
          <w:lang w:val="en-CA"/>
        </w:rPr>
      </w:pPr>
      <w:r w:rsidRPr="00820550">
        <w:rPr>
          <w:lang w:val="en-CA"/>
        </w:rPr>
        <w:t xml:space="preserve">laterally flex vertebral column </w:t>
      </w:r>
    </w:p>
    <w:p w14:paraId="38A4507D" w14:textId="77777777" w:rsidR="00820550" w:rsidRDefault="00820550" w:rsidP="00820550">
      <w:pPr>
        <w:pStyle w:val="ListParagraph"/>
        <w:numPr>
          <w:ilvl w:val="0"/>
          <w:numId w:val="1"/>
        </w:numPr>
        <w:rPr>
          <w:lang w:val="en-CA"/>
        </w:rPr>
      </w:pPr>
      <w:r w:rsidRPr="00820550">
        <w:rPr>
          <w:lang w:val="en-CA"/>
        </w:rPr>
        <w:t xml:space="preserve">keep you upright  </w:t>
      </w:r>
    </w:p>
    <w:p w14:paraId="12B0990A" w14:textId="77777777" w:rsidR="00820550" w:rsidRDefault="00820550" w:rsidP="00820550">
      <w:pPr>
        <w:rPr>
          <w:lang w:val="en-CA"/>
        </w:rPr>
      </w:pPr>
    </w:p>
    <w:p w14:paraId="1BEBCF01" w14:textId="77777777" w:rsidR="00820550" w:rsidRDefault="00820550" w:rsidP="00820550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Deep layer</w:t>
      </w:r>
    </w:p>
    <w:p w14:paraId="40711FF2" w14:textId="77777777" w:rsidR="00820550" w:rsidRDefault="00820550" w:rsidP="00820550">
      <w:pPr>
        <w:rPr>
          <w:lang w:val="en-CA"/>
        </w:rPr>
      </w:pPr>
      <w:r>
        <w:rPr>
          <w:lang w:val="en-CA"/>
        </w:rPr>
        <w:t xml:space="preserve">Three muscles: semispinalis (superficial), multifidus (deeper), </w:t>
      </w:r>
      <w:proofErr w:type="spellStart"/>
      <w:r>
        <w:rPr>
          <w:lang w:val="en-CA"/>
        </w:rPr>
        <w:t>rotatores</w:t>
      </w:r>
      <w:proofErr w:type="spellEnd"/>
      <w:r>
        <w:rPr>
          <w:lang w:val="en-CA"/>
        </w:rPr>
        <w:t xml:space="preserve"> (deepest) </w:t>
      </w:r>
    </w:p>
    <w:p w14:paraId="4EE364CC" w14:textId="77777777" w:rsidR="00820550" w:rsidRDefault="00820550" w:rsidP="00820550">
      <w:pPr>
        <w:rPr>
          <w:lang w:val="en-CA"/>
        </w:rPr>
      </w:pPr>
      <w:r>
        <w:rPr>
          <w:lang w:val="en-CA"/>
        </w:rPr>
        <w:t xml:space="preserve">Common feature: they occupy the space between the transverse and spinous processes </w:t>
      </w:r>
    </w:p>
    <w:p w14:paraId="049ED6CE" w14:textId="77777777" w:rsidR="00D65051" w:rsidRDefault="00D65051" w:rsidP="00820550">
      <w:pPr>
        <w:rPr>
          <w:lang w:val="en-CA"/>
        </w:rPr>
      </w:pPr>
    </w:p>
    <w:p w14:paraId="5CA35781" w14:textId="77777777" w:rsidR="00820550" w:rsidRDefault="00820550" w:rsidP="00820550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b/>
          <w:lang w:val="en-CA"/>
        </w:rPr>
        <w:t xml:space="preserve">Semispinalis </w:t>
      </w:r>
    </w:p>
    <w:p w14:paraId="0160D253" w14:textId="77777777" w:rsidR="00820550" w:rsidRDefault="00820550" w:rsidP="00820550">
      <w:pPr>
        <w:rPr>
          <w:lang w:val="en-CA"/>
        </w:rPr>
      </w:pPr>
      <w:r>
        <w:rPr>
          <w:lang w:val="en-CA"/>
        </w:rPr>
        <w:t>Origin: Transverse processes of C4-T12</w:t>
      </w:r>
    </w:p>
    <w:p w14:paraId="7A716130" w14:textId="77777777" w:rsidR="00820550" w:rsidRDefault="00820550" w:rsidP="00820550">
      <w:pPr>
        <w:rPr>
          <w:lang w:val="en-CA"/>
        </w:rPr>
      </w:pPr>
      <w:r>
        <w:rPr>
          <w:lang w:val="en-CA"/>
        </w:rPr>
        <w:t>Insertion: Occipital bone and spinous processes in thoracic and cervical regions spanning 4-6 segments</w:t>
      </w:r>
    </w:p>
    <w:p w14:paraId="6AAA60A1" w14:textId="77777777" w:rsidR="00820550" w:rsidRDefault="00820550" w:rsidP="00820550">
      <w:pPr>
        <w:rPr>
          <w:lang w:val="en-CA"/>
        </w:rPr>
      </w:pPr>
      <w:r>
        <w:rPr>
          <w:lang w:val="en-CA"/>
        </w:rPr>
        <w:t>Main action:</w:t>
      </w:r>
    </w:p>
    <w:p w14:paraId="2549DEFA" w14:textId="77777777" w:rsidR="00820550" w:rsidRDefault="00820550" w:rsidP="00820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Extends vertebral column</w:t>
      </w:r>
    </w:p>
    <w:p w14:paraId="1DFBD22C" w14:textId="77777777" w:rsidR="00820550" w:rsidRDefault="00820550" w:rsidP="0082055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Rotates vertebral column towards opposite side</w:t>
      </w:r>
    </w:p>
    <w:p w14:paraId="60BAA20C" w14:textId="77777777" w:rsidR="00820550" w:rsidRDefault="00820550" w:rsidP="00820550">
      <w:pPr>
        <w:rPr>
          <w:lang w:val="en-CA"/>
        </w:rPr>
      </w:pPr>
    </w:p>
    <w:p w14:paraId="72E78BCF" w14:textId="77777777" w:rsidR="00820550" w:rsidRDefault="00820550" w:rsidP="00820550">
      <w:pPr>
        <w:pStyle w:val="ListParagraph"/>
        <w:numPr>
          <w:ilvl w:val="0"/>
          <w:numId w:val="9"/>
        </w:numPr>
        <w:rPr>
          <w:b/>
          <w:lang w:val="en-CA"/>
        </w:rPr>
      </w:pPr>
      <w:r>
        <w:rPr>
          <w:b/>
          <w:lang w:val="en-CA"/>
        </w:rPr>
        <w:t>Multifidus</w:t>
      </w:r>
    </w:p>
    <w:p w14:paraId="37EB8228" w14:textId="77777777" w:rsidR="00820550" w:rsidRDefault="00820550" w:rsidP="00820550">
      <w:pPr>
        <w:rPr>
          <w:lang w:val="en-CA"/>
        </w:rPr>
      </w:pPr>
      <w:r>
        <w:rPr>
          <w:lang w:val="en-CA"/>
        </w:rPr>
        <w:t>Origin: Posterior sacrum and ilium, transverse processes of thoracic and lumbar vertebrae, articular processes of C4-C7</w:t>
      </w:r>
    </w:p>
    <w:p w14:paraId="60ECF90B" w14:textId="77777777" w:rsidR="00820550" w:rsidRDefault="00820550" w:rsidP="00820550">
      <w:pPr>
        <w:rPr>
          <w:lang w:val="en-CA"/>
        </w:rPr>
      </w:pPr>
      <w:r>
        <w:rPr>
          <w:lang w:val="en-CA"/>
        </w:rPr>
        <w:t>Insertion: Spinous processes 2-4 segments above the origin</w:t>
      </w:r>
    </w:p>
    <w:p w14:paraId="7E1B03E4" w14:textId="77777777" w:rsidR="00D65051" w:rsidRDefault="00D65051" w:rsidP="00820550">
      <w:pPr>
        <w:rPr>
          <w:lang w:val="en-CA"/>
        </w:rPr>
      </w:pPr>
      <w:r>
        <w:rPr>
          <w:lang w:val="en-CA"/>
        </w:rPr>
        <w:t>Main action:</w:t>
      </w:r>
    </w:p>
    <w:p w14:paraId="6D714D6B" w14:textId="77777777" w:rsidR="00D65051" w:rsidRDefault="00D65051" w:rsidP="00D6505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Stabilize vertebrae</w:t>
      </w:r>
    </w:p>
    <w:p w14:paraId="2EB3EAFF" w14:textId="77777777" w:rsidR="00D65051" w:rsidRDefault="00D65051" w:rsidP="00D6505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Rotates vertebral column towards opposite side </w:t>
      </w:r>
    </w:p>
    <w:p w14:paraId="474B0C7B" w14:textId="77777777" w:rsidR="00D65051" w:rsidRDefault="00D65051" w:rsidP="00D65051">
      <w:pPr>
        <w:rPr>
          <w:lang w:val="en-CA"/>
        </w:rPr>
      </w:pPr>
    </w:p>
    <w:p w14:paraId="252AAE57" w14:textId="77777777" w:rsidR="00D65051" w:rsidRDefault="00D65051" w:rsidP="00D65051">
      <w:pPr>
        <w:pStyle w:val="ListParagraph"/>
        <w:numPr>
          <w:ilvl w:val="0"/>
          <w:numId w:val="9"/>
        </w:numPr>
        <w:rPr>
          <w:b/>
          <w:lang w:val="en-CA"/>
        </w:rPr>
      </w:pPr>
      <w:proofErr w:type="spellStart"/>
      <w:r>
        <w:rPr>
          <w:b/>
          <w:lang w:val="en-CA"/>
        </w:rPr>
        <w:t>Rotatores</w:t>
      </w:r>
      <w:proofErr w:type="spellEnd"/>
    </w:p>
    <w:p w14:paraId="716F0968" w14:textId="77777777" w:rsidR="00D65051" w:rsidRDefault="00D65051" w:rsidP="00D65051">
      <w:pPr>
        <w:rPr>
          <w:lang w:val="en-CA"/>
        </w:rPr>
      </w:pPr>
      <w:r>
        <w:rPr>
          <w:lang w:val="en-CA"/>
        </w:rPr>
        <w:t xml:space="preserve">Origin: transverse processes of vertebrae </w:t>
      </w:r>
    </w:p>
    <w:p w14:paraId="4BC8D7C3" w14:textId="77777777" w:rsidR="00D65051" w:rsidRDefault="00D65051" w:rsidP="00D65051">
      <w:pPr>
        <w:rPr>
          <w:lang w:val="en-CA"/>
        </w:rPr>
      </w:pPr>
      <w:r>
        <w:rPr>
          <w:lang w:val="en-CA"/>
        </w:rPr>
        <w:t xml:space="preserve">Insertion: Spinous process of vertebra 1-2 superior </w:t>
      </w:r>
    </w:p>
    <w:p w14:paraId="730A2CC7" w14:textId="77777777" w:rsidR="00D65051" w:rsidRDefault="00D65051" w:rsidP="00D65051">
      <w:pPr>
        <w:rPr>
          <w:lang w:val="en-CA"/>
        </w:rPr>
      </w:pPr>
      <w:r>
        <w:rPr>
          <w:lang w:val="en-CA"/>
        </w:rPr>
        <w:t xml:space="preserve">Main action: </w:t>
      </w:r>
    </w:p>
    <w:p w14:paraId="6864BF6F" w14:textId="77777777" w:rsidR="00D65051" w:rsidRDefault="00D65051" w:rsidP="00D6505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Stabilize and extend vertebral column </w:t>
      </w:r>
    </w:p>
    <w:p w14:paraId="7C10E9F3" w14:textId="77777777" w:rsidR="00D65051" w:rsidRDefault="00D65051" w:rsidP="00D6505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Rotate vertebral column towards opposite side </w:t>
      </w:r>
    </w:p>
    <w:p w14:paraId="2FEC0D4F" w14:textId="77777777" w:rsidR="00D65051" w:rsidRDefault="00D65051" w:rsidP="00D65051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Minor deep layer </w:t>
      </w:r>
    </w:p>
    <w:p w14:paraId="04473C47" w14:textId="77777777" w:rsidR="00260034" w:rsidRDefault="00260034" w:rsidP="00D65051">
      <w:pPr>
        <w:rPr>
          <w:b/>
          <w:u w:val="single"/>
          <w:lang w:val="en-CA"/>
        </w:rPr>
      </w:pPr>
    </w:p>
    <w:p w14:paraId="3BE02080" w14:textId="58186FE8" w:rsidR="00260034" w:rsidRDefault="00260034" w:rsidP="00260034">
      <w:pPr>
        <w:pStyle w:val="ListParagraph"/>
        <w:numPr>
          <w:ilvl w:val="0"/>
          <w:numId w:val="10"/>
        </w:numPr>
        <w:rPr>
          <w:b/>
          <w:lang w:val="en-CA"/>
        </w:rPr>
      </w:pPr>
      <w:proofErr w:type="spellStart"/>
      <w:r>
        <w:rPr>
          <w:b/>
          <w:lang w:val="en-CA"/>
        </w:rPr>
        <w:t>Interspinalis</w:t>
      </w:r>
      <w:proofErr w:type="spellEnd"/>
      <w:r>
        <w:rPr>
          <w:b/>
          <w:lang w:val="en-CA"/>
        </w:rPr>
        <w:t xml:space="preserve"> </w:t>
      </w:r>
    </w:p>
    <w:p w14:paraId="50549657" w14:textId="2BD697CA" w:rsidR="00260034" w:rsidRDefault="00260034" w:rsidP="00260034">
      <w:pPr>
        <w:rPr>
          <w:lang w:val="en-CA"/>
        </w:rPr>
      </w:pPr>
      <w:r>
        <w:rPr>
          <w:lang w:val="en-CA"/>
        </w:rPr>
        <w:t>Origin: Spinous processes of vertebra</w:t>
      </w:r>
    </w:p>
    <w:p w14:paraId="58400A43" w14:textId="5F49114C" w:rsidR="00260034" w:rsidRDefault="00260034" w:rsidP="00260034">
      <w:pPr>
        <w:rPr>
          <w:lang w:val="en-CA"/>
        </w:rPr>
      </w:pPr>
      <w:r>
        <w:rPr>
          <w:lang w:val="en-CA"/>
        </w:rPr>
        <w:t xml:space="preserve">Insertion: spinous processes of the vertebra above </w:t>
      </w:r>
    </w:p>
    <w:p w14:paraId="0257FDFC" w14:textId="044786C8" w:rsidR="00260034" w:rsidRDefault="00260034" w:rsidP="00260034">
      <w:pPr>
        <w:rPr>
          <w:lang w:val="en-CA"/>
        </w:rPr>
      </w:pPr>
      <w:r>
        <w:rPr>
          <w:lang w:val="en-CA"/>
        </w:rPr>
        <w:t>Main action:</w:t>
      </w:r>
    </w:p>
    <w:p w14:paraId="0911A083" w14:textId="2129CF6B" w:rsidR="00260034" w:rsidRDefault="00260034" w:rsidP="002600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Extends vertebral column</w:t>
      </w:r>
    </w:p>
    <w:p w14:paraId="4EE0CD1E" w14:textId="06B1C44C" w:rsidR="00260034" w:rsidRDefault="00260034" w:rsidP="00260034">
      <w:pPr>
        <w:rPr>
          <w:b/>
          <w:lang w:val="en-CA"/>
        </w:rPr>
      </w:pPr>
    </w:p>
    <w:p w14:paraId="530FFA33" w14:textId="6140E0BF" w:rsidR="00260034" w:rsidRDefault="00260034" w:rsidP="00260034">
      <w:pPr>
        <w:pStyle w:val="ListParagraph"/>
        <w:numPr>
          <w:ilvl w:val="0"/>
          <w:numId w:val="10"/>
        </w:numPr>
        <w:rPr>
          <w:b/>
          <w:lang w:val="en-CA"/>
        </w:rPr>
      </w:pPr>
      <w:proofErr w:type="spellStart"/>
      <w:r>
        <w:rPr>
          <w:b/>
          <w:lang w:val="en-CA"/>
        </w:rPr>
        <w:t>Intertransverse</w:t>
      </w:r>
      <w:proofErr w:type="spellEnd"/>
      <w:r>
        <w:rPr>
          <w:b/>
          <w:lang w:val="en-CA"/>
        </w:rPr>
        <w:t xml:space="preserve"> </w:t>
      </w:r>
    </w:p>
    <w:p w14:paraId="79CDA506" w14:textId="606085D5" w:rsidR="00260034" w:rsidRDefault="00260034" w:rsidP="00260034">
      <w:pPr>
        <w:rPr>
          <w:lang w:val="en-CA"/>
        </w:rPr>
      </w:pPr>
      <w:r>
        <w:rPr>
          <w:lang w:val="en-CA"/>
        </w:rPr>
        <w:t xml:space="preserve">Origin: transverse processes of vertebra </w:t>
      </w:r>
    </w:p>
    <w:p w14:paraId="7133841F" w14:textId="49B566D3" w:rsidR="00260034" w:rsidRDefault="00260034" w:rsidP="00260034">
      <w:pPr>
        <w:rPr>
          <w:lang w:val="en-CA"/>
        </w:rPr>
      </w:pPr>
      <w:r>
        <w:rPr>
          <w:lang w:val="en-CA"/>
        </w:rPr>
        <w:t>Insertion: transverse process of vertebra above</w:t>
      </w:r>
    </w:p>
    <w:p w14:paraId="71FB1DDC" w14:textId="19EC77FF" w:rsidR="00260034" w:rsidRDefault="00260034" w:rsidP="00260034">
      <w:pPr>
        <w:rPr>
          <w:lang w:val="en-CA"/>
        </w:rPr>
      </w:pPr>
      <w:r>
        <w:rPr>
          <w:lang w:val="en-CA"/>
        </w:rPr>
        <w:t>Main action:</w:t>
      </w:r>
    </w:p>
    <w:p w14:paraId="04C5236B" w14:textId="5E526736" w:rsidR="00260034" w:rsidRDefault="00260034" w:rsidP="002600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Laterally flexes vertebral column </w:t>
      </w:r>
    </w:p>
    <w:p w14:paraId="32255C4B" w14:textId="77777777" w:rsidR="00260034" w:rsidRDefault="00260034" w:rsidP="00260034">
      <w:pPr>
        <w:rPr>
          <w:lang w:val="en-CA"/>
        </w:rPr>
      </w:pPr>
    </w:p>
    <w:p w14:paraId="34AD5BCF" w14:textId="189BFF9D" w:rsidR="00260034" w:rsidRDefault="00260034" w:rsidP="00260034">
      <w:pPr>
        <w:pStyle w:val="ListParagraph"/>
        <w:numPr>
          <w:ilvl w:val="0"/>
          <w:numId w:val="10"/>
        </w:numPr>
        <w:rPr>
          <w:b/>
          <w:lang w:val="en-CA"/>
        </w:rPr>
      </w:pPr>
      <w:proofErr w:type="spellStart"/>
      <w:r>
        <w:rPr>
          <w:b/>
          <w:lang w:val="en-CA"/>
        </w:rPr>
        <w:t>Levator</w:t>
      </w:r>
      <w:proofErr w:type="spellEnd"/>
      <w:r>
        <w:rPr>
          <w:b/>
          <w:lang w:val="en-CA"/>
        </w:rPr>
        <w:t xml:space="preserve"> </w:t>
      </w:r>
      <w:proofErr w:type="spellStart"/>
      <w:r>
        <w:rPr>
          <w:b/>
          <w:lang w:val="en-CA"/>
        </w:rPr>
        <w:t>Costarum</w:t>
      </w:r>
      <w:proofErr w:type="spellEnd"/>
      <w:r>
        <w:rPr>
          <w:b/>
          <w:lang w:val="en-CA"/>
        </w:rPr>
        <w:t xml:space="preserve"> </w:t>
      </w:r>
    </w:p>
    <w:p w14:paraId="26F82479" w14:textId="446385C0" w:rsidR="00260034" w:rsidRDefault="00260034" w:rsidP="00260034">
      <w:pPr>
        <w:rPr>
          <w:lang w:val="en-CA"/>
        </w:rPr>
      </w:pPr>
      <w:r>
        <w:rPr>
          <w:lang w:val="en-CA"/>
        </w:rPr>
        <w:t xml:space="preserve">Origin: transverse processes of C7-T11 </w:t>
      </w:r>
    </w:p>
    <w:p w14:paraId="4B6031CE" w14:textId="54A60512" w:rsidR="00260034" w:rsidRDefault="00260034" w:rsidP="00260034">
      <w:pPr>
        <w:rPr>
          <w:lang w:val="en-CA"/>
        </w:rPr>
      </w:pPr>
      <w:r>
        <w:rPr>
          <w:lang w:val="en-CA"/>
        </w:rPr>
        <w:t xml:space="preserve">Insertion: connects all of the ribs through the angle of the rib below </w:t>
      </w:r>
    </w:p>
    <w:p w14:paraId="146B231B" w14:textId="6BBF859B" w:rsidR="00260034" w:rsidRDefault="00260034" w:rsidP="00260034">
      <w:pPr>
        <w:rPr>
          <w:lang w:val="en-CA"/>
        </w:rPr>
      </w:pPr>
      <w:r>
        <w:rPr>
          <w:lang w:val="en-CA"/>
        </w:rPr>
        <w:t>Main action:</w:t>
      </w:r>
    </w:p>
    <w:p w14:paraId="4298674B" w14:textId="7272C04C" w:rsidR="00260034" w:rsidRDefault="008726CA" w:rsidP="008726C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Elevates the ribs during forced </w:t>
      </w:r>
      <w:r w:rsidRPr="008726CA">
        <w:rPr>
          <w:lang w:val="en-CA"/>
        </w:rPr>
        <w:t>inhalation</w:t>
      </w:r>
    </w:p>
    <w:p w14:paraId="3748179A" w14:textId="39556E0D" w:rsidR="008726CA" w:rsidRPr="008726CA" w:rsidRDefault="008726CA" w:rsidP="008726C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Lateral flexion of vertebral column </w:t>
      </w:r>
    </w:p>
    <w:p w14:paraId="352A5EE8" w14:textId="1D6BAAA9" w:rsidR="00D65051" w:rsidRDefault="00D65051" w:rsidP="00D65051">
      <w:pPr>
        <w:rPr>
          <w:lang w:val="en-CA"/>
        </w:rPr>
      </w:pPr>
      <w:r>
        <w:rPr>
          <w:lang w:val="en-CA"/>
        </w:rPr>
        <w:t xml:space="preserve"> </w:t>
      </w:r>
    </w:p>
    <w:p w14:paraId="544918BF" w14:textId="77777777" w:rsidR="008726CA" w:rsidRDefault="008726CA" w:rsidP="00D65051">
      <w:pPr>
        <w:rPr>
          <w:b/>
          <w:u w:val="single"/>
          <w:lang w:val="en-CA"/>
        </w:rPr>
      </w:pPr>
    </w:p>
    <w:p w14:paraId="467EE93D" w14:textId="0DC6ACD1" w:rsidR="008726CA" w:rsidRDefault="008726CA" w:rsidP="00D65051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Muscles in thoracic wall </w:t>
      </w:r>
    </w:p>
    <w:p w14:paraId="308E0955" w14:textId="71D93656" w:rsidR="008726CA" w:rsidRDefault="008726CA" w:rsidP="00D65051">
      <w:pPr>
        <w:rPr>
          <w:lang w:val="en-CA"/>
        </w:rPr>
      </w:pPr>
      <w:r>
        <w:rPr>
          <w:lang w:val="en-CA"/>
        </w:rPr>
        <w:t xml:space="preserve">Occupy the intercostal spaces </w:t>
      </w:r>
    </w:p>
    <w:p w14:paraId="3506862A" w14:textId="0759A964" w:rsidR="008726CA" w:rsidRDefault="008726CA" w:rsidP="00D65051">
      <w:pPr>
        <w:rPr>
          <w:lang w:val="en-CA"/>
        </w:rPr>
      </w:pPr>
      <w:r>
        <w:rPr>
          <w:lang w:val="en-CA"/>
        </w:rPr>
        <w:t xml:space="preserve">Superior layer = external </w:t>
      </w:r>
      <w:proofErr w:type="spellStart"/>
      <w:r>
        <w:rPr>
          <w:lang w:val="en-CA"/>
        </w:rPr>
        <w:t>intercostals</w:t>
      </w:r>
      <w:proofErr w:type="spellEnd"/>
      <w:r>
        <w:rPr>
          <w:lang w:val="en-CA"/>
        </w:rPr>
        <w:t xml:space="preserve"> </w:t>
      </w:r>
    </w:p>
    <w:p w14:paraId="48267B6C" w14:textId="103818EF" w:rsidR="008726CA" w:rsidRDefault="008726CA" w:rsidP="00D65051">
      <w:pPr>
        <w:rPr>
          <w:lang w:val="en-CA"/>
        </w:rPr>
      </w:pPr>
      <w:r>
        <w:rPr>
          <w:lang w:val="en-CA"/>
        </w:rPr>
        <w:t xml:space="preserve">Middle layer = internal </w:t>
      </w:r>
      <w:proofErr w:type="spellStart"/>
      <w:r>
        <w:rPr>
          <w:lang w:val="en-CA"/>
        </w:rPr>
        <w:t>intercostals</w:t>
      </w:r>
      <w:proofErr w:type="spellEnd"/>
    </w:p>
    <w:p w14:paraId="7A5E56E2" w14:textId="74635D29" w:rsidR="008726CA" w:rsidRDefault="008726CA" w:rsidP="00D65051">
      <w:pPr>
        <w:rPr>
          <w:lang w:val="en-CA"/>
        </w:rPr>
      </w:pPr>
      <w:r>
        <w:rPr>
          <w:lang w:val="en-CA"/>
        </w:rPr>
        <w:t xml:space="preserve">Deepest layer = innermost </w:t>
      </w:r>
      <w:proofErr w:type="spellStart"/>
      <w:r>
        <w:rPr>
          <w:lang w:val="en-CA"/>
        </w:rPr>
        <w:t>intercostals</w:t>
      </w:r>
      <w:proofErr w:type="spellEnd"/>
      <w:r>
        <w:rPr>
          <w:lang w:val="en-CA"/>
        </w:rPr>
        <w:t xml:space="preserve"> </w:t>
      </w:r>
    </w:p>
    <w:p w14:paraId="4E99912D" w14:textId="77777777" w:rsidR="008726CA" w:rsidRDefault="008726CA" w:rsidP="00D65051">
      <w:pPr>
        <w:rPr>
          <w:lang w:val="en-CA"/>
        </w:rPr>
      </w:pPr>
    </w:p>
    <w:p w14:paraId="22F9EABA" w14:textId="4ECEE8AA" w:rsidR="008726CA" w:rsidRDefault="008726CA" w:rsidP="008726CA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b/>
          <w:lang w:val="en-CA"/>
        </w:rPr>
        <w:t xml:space="preserve">External </w:t>
      </w:r>
      <w:proofErr w:type="spellStart"/>
      <w:r>
        <w:rPr>
          <w:b/>
          <w:lang w:val="en-CA"/>
        </w:rPr>
        <w:t>intercostals</w:t>
      </w:r>
      <w:proofErr w:type="spellEnd"/>
    </w:p>
    <w:p w14:paraId="6365ADF1" w14:textId="0BD31AC2" w:rsidR="008726CA" w:rsidRDefault="008726CA" w:rsidP="008726CA">
      <w:pPr>
        <w:rPr>
          <w:lang w:val="en-CA"/>
        </w:rPr>
      </w:pPr>
      <w:r>
        <w:rPr>
          <w:lang w:val="en-CA"/>
        </w:rPr>
        <w:t>Superior layer</w:t>
      </w:r>
      <w:r w:rsidR="00204066">
        <w:rPr>
          <w:lang w:val="en-CA"/>
        </w:rPr>
        <w:t xml:space="preserve">; continuous inferiorly with the external oblique muscles  </w:t>
      </w:r>
    </w:p>
    <w:p w14:paraId="24DA2443" w14:textId="0448263F" w:rsidR="008726CA" w:rsidRDefault="008726CA" w:rsidP="008726CA">
      <w:pPr>
        <w:rPr>
          <w:lang w:val="en-CA"/>
        </w:rPr>
      </w:pPr>
      <w:r>
        <w:rPr>
          <w:lang w:val="en-CA"/>
        </w:rPr>
        <w:t xml:space="preserve">Origin: </w:t>
      </w:r>
      <w:r w:rsidR="00204066">
        <w:rPr>
          <w:lang w:val="en-CA"/>
        </w:rPr>
        <w:t xml:space="preserve">inferior attachment of ribs </w:t>
      </w:r>
    </w:p>
    <w:p w14:paraId="3849DA4A" w14:textId="380ED5FD" w:rsidR="00204066" w:rsidRDefault="00204066" w:rsidP="008726CA">
      <w:pPr>
        <w:rPr>
          <w:lang w:val="en-CA"/>
        </w:rPr>
      </w:pPr>
      <w:r>
        <w:rPr>
          <w:lang w:val="en-CA"/>
        </w:rPr>
        <w:t>Insertion: superior border of rib below</w:t>
      </w:r>
    </w:p>
    <w:p w14:paraId="5EEFFECD" w14:textId="6F13E344" w:rsidR="00204066" w:rsidRDefault="00204066" w:rsidP="008726CA">
      <w:pPr>
        <w:rPr>
          <w:lang w:val="en-CA"/>
        </w:rPr>
      </w:pPr>
      <w:r>
        <w:rPr>
          <w:lang w:val="en-CA"/>
        </w:rPr>
        <w:t>Main action:</w:t>
      </w:r>
    </w:p>
    <w:p w14:paraId="3BF2DCF8" w14:textId="3B28457C" w:rsidR="00204066" w:rsidRDefault="00204066" w:rsidP="002040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Elevates ribs during inhalation </w:t>
      </w:r>
    </w:p>
    <w:p w14:paraId="2CF12BC1" w14:textId="77777777" w:rsidR="00204066" w:rsidRDefault="00204066" w:rsidP="00204066">
      <w:pPr>
        <w:rPr>
          <w:lang w:val="en-CA"/>
        </w:rPr>
      </w:pPr>
    </w:p>
    <w:p w14:paraId="3983E334" w14:textId="645920D5" w:rsidR="00204066" w:rsidRDefault="00204066" w:rsidP="00204066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b/>
          <w:lang w:val="en-CA"/>
        </w:rPr>
        <w:t xml:space="preserve">Internal </w:t>
      </w:r>
      <w:proofErr w:type="spellStart"/>
      <w:r>
        <w:rPr>
          <w:b/>
          <w:lang w:val="en-CA"/>
        </w:rPr>
        <w:t>intercostals</w:t>
      </w:r>
      <w:proofErr w:type="spellEnd"/>
    </w:p>
    <w:p w14:paraId="4BFDD820" w14:textId="3642752A" w:rsidR="00204066" w:rsidRDefault="00204066" w:rsidP="00204066">
      <w:pPr>
        <w:rPr>
          <w:lang w:val="en-CA"/>
        </w:rPr>
      </w:pPr>
      <w:r>
        <w:rPr>
          <w:lang w:val="en-CA"/>
        </w:rPr>
        <w:t xml:space="preserve">Middle layer; run deep to and at right angles to the external intercostal and continuous with the internal oblique muscles </w:t>
      </w:r>
    </w:p>
    <w:p w14:paraId="4120512D" w14:textId="4F9D648A" w:rsidR="00204066" w:rsidRDefault="00204066" w:rsidP="00204066">
      <w:pPr>
        <w:rPr>
          <w:lang w:val="en-CA"/>
        </w:rPr>
      </w:pPr>
      <w:r>
        <w:rPr>
          <w:lang w:val="en-CA"/>
        </w:rPr>
        <w:t>Origin: inner surface and costal cartilage of rib</w:t>
      </w:r>
    </w:p>
    <w:p w14:paraId="456505D4" w14:textId="43E29955" w:rsidR="00204066" w:rsidRDefault="00204066" w:rsidP="00204066">
      <w:pPr>
        <w:rPr>
          <w:lang w:val="en-CA"/>
        </w:rPr>
      </w:pPr>
      <w:r>
        <w:rPr>
          <w:lang w:val="en-CA"/>
        </w:rPr>
        <w:t>Insertion: inferior border of rib above</w:t>
      </w:r>
    </w:p>
    <w:p w14:paraId="6426E9C2" w14:textId="7FDEB4C5" w:rsidR="00204066" w:rsidRDefault="00204066" w:rsidP="00204066">
      <w:pPr>
        <w:rPr>
          <w:lang w:val="en-CA"/>
        </w:rPr>
      </w:pPr>
      <w:r>
        <w:rPr>
          <w:lang w:val="en-CA"/>
        </w:rPr>
        <w:t xml:space="preserve">Main action: </w:t>
      </w:r>
    </w:p>
    <w:p w14:paraId="67213442" w14:textId="79555719" w:rsidR="00204066" w:rsidRDefault="00204066" w:rsidP="002040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Depress ribs during inhalation </w:t>
      </w:r>
    </w:p>
    <w:p w14:paraId="4AB4134D" w14:textId="77777777" w:rsidR="00204066" w:rsidRDefault="00204066" w:rsidP="00204066">
      <w:pPr>
        <w:rPr>
          <w:lang w:val="en-CA"/>
        </w:rPr>
      </w:pPr>
    </w:p>
    <w:p w14:paraId="72F408E0" w14:textId="77777777" w:rsidR="00204066" w:rsidRPr="00204066" w:rsidRDefault="00204066" w:rsidP="00204066">
      <w:pPr>
        <w:rPr>
          <w:b/>
          <w:lang w:val="en-CA"/>
        </w:rPr>
      </w:pPr>
    </w:p>
    <w:p w14:paraId="568D1EA0" w14:textId="561068B8" w:rsidR="00204066" w:rsidRDefault="00204066" w:rsidP="00204066">
      <w:pPr>
        <w:pStyle w:val="ListParagraph"/>
        <w:numPr>
          <w:ilvl w:val="0"/>
          <w:numId w:val="11"/>
        </w:numPr>
        <w:rPr>
          <w:b/>
          <w:lang w:val="en-CA"/>
        </w:rPr>
      </w:pPr>
      <w:r>
        <w:rPr>
          <w:b/>
          <w:lang w:val="en-CA"/>
        </w:rPr>
        <w:t xml:space="preserve">Innermost </w:t>
      </w:r>
      <w:proofErr w:type="spellStart"/>
      <w:r>
        <w:rPr>
          <w:b/>
          <w:lang w:val="en-CA"/>
        </w:rPr>
        <w:t>intercostals</w:t>
      </w:r>
      <w:proofErr w:type="spellEnd"/>
    </w:p>
    <w:p w14:paraId="2E4C5121" w14:textId="30276901" w:rsidR="00204066" w:rsidRDefault="00204066" w:rsidP="00204066">
      <w:pPr>
        <w:rPr>
          <w:lang w:val="en-CA"/>
        </w:rPr>
      </w:pPr>
      <w:r>
        <w:rPr>
          <w:lang w:val="en-CA"/>
        </w:rPr>
        <w:t xml:space="preserve">Deepest layer; running direction similar to internal intercostal muscles. Fibers are separated from the internal intercostal by the intercostal nerves and vessels </w:t>
      </w:r>
    </w:p>
    <w:p w14:paraId="47ACDB67" w14:textId="77777777" w:rsidR="00204066" w:rsidRDefault="00204066" w:rsidP="00204066">
      <w:pPr>
        <w:rPr>
          <w:lang w:val="en-CA"/>
        </w:rPr>
      </w:pPr>
      <w:r>
        <w:rPr>
          <w:lang w:val="en-CA"/>
        </w:rPr>
        <w:t>Origin: inner surface and costal cartilage of rib</w:t>
      </w:r>
    </w:p>
    <w:p w14:paraId="4D69C779" w14:textId="77777777" w:rsidR="00204066" w:rsidRDefault="00204066" w:rsidP="00204066">
      <w:pPr>
        <w:rPr>
          <w:lang w:val="en-CA"/>
        </w:rPr>
      </w:pPr>
      <w:r>
        <w:rPr>
          <w:lang w:val="en-CA"/>
        </w:rPr>
        <w:t>Insertion: inferior border of rib above</w:t>
      </w:r>
    </w:p>
    <w:p w14:paraId="6E164A9D" w14:textId="77777777" w:rsidR="00204066" w:rsidRDefault="00204066" w:rsidP="00204066">
      <w:pPr>
        <w:rPr>
          <w:lang w:val="en-CA"/>
        </w:rPr>
      </w:pPr>
      <w:r>
        <w:rPr>
          <w:lang w:val="en-CA"/>
        </w:rPr>
        <w:t xml:space="preserve">Main action: </w:t>
      </w:r>
    </w:p>
    <w:p w14:paraId="68396B2F" w14:textId="77777777" w:rsidR="00204066" w:rsidRDefault="00204066" w:rsidP="002040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Depress ribs during inhalation </w:t>
      </w:r>
    </w:p>
    <w:p w14:paraId="4B452FF0" w14:textId="77777777" w:rsidR="00204066" w:rsidRDefault="00204066" w:rsidP="00204066">
      <w:pPr>
        <w:rPr>
          <w:lang w:val="en-CA"/>
        </w:rPr>
      </w:pPr>
    </w:p>
    <w:p w14:paraId="78DC075C" w14:textId="7D5487DA" w:rsidR="00204066" w:rsidRDefault="00204066" w:rsidP="00204066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Muscles of the abdominal wall</w:t>
      </w:r>
    </w:p>
    <w:p w14:paraId="2C135945" w14:textId="30461213" w:rsidR="00204066" w:rsidRDefault="00204066" w:rsidP="00204066">
      <w:pPr>
        <w:rPr>
          <w:lang w:val="en-CA"/>
        </w:rPr>
      </w:pPr>
      <w:r>
        <w:rPr>
          <w:lang w:val="en-CA"/>
        </w:rPr>
        <w:t xml:space="preserve">Three flat muscles that all end anteriorly in the strong aponeurosis. The aponeuroses of these muscles interlace at the </w:t>
      </w:r>
      <w:proofErr w:type="spellStart"/>
      <w:r>
        <w:rPr>
          <w:lang w:val="en-CA"/>
        </w:rPr>
        <w:t>linea</w:t>
      </w:r>
      <w:proofErr w:type="spellEnd"/>
      <w:r>
        <w:rPr>
          <w:lang w:val="en-CA"/>
        </w:rPr>
        <w:t xml:space="preserve"> alba. The </w:t>
      </w:r>
      <w:proofErr w:type="spellStart"/>
      <w:r>
        <w:rPr>
          <w:lang w:val="en-CA"/>
        </w:rPr>
        <w:t>linea</w:t>
      </w:r>
      <w:proofErr w:type="spellEnd"/>
      <w:r>
        <w:rPr>
          <w:lang w:val="en-CA"/>
        </w:rPr>
        <w:t xml:space="preserve"> alba is a fibrous band running vertically from the pubic symphysis to the xiphoid process and is the central attachment for all the abdominal muscles. </w:t>
      </w:r>
    </w:p>
    <w:p w14:paraId="0B303B65" w14:textId="77777777" w:rsidR="00204066" w:rsidRDefault="00204066" w:rsidP="00204066">
      <w:pPr>
        <w:rPr>
          <w:lang w:val="en-CA"/>
        </w:rPr>
      </w:pPr>
    </w:p>
    <w:p w14:paraId="54635906" w14:textId="2A486C25" w:rsidR="00204066" w:rsidRDefault="00204066" w:rsidP="00204066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b/>
          <w:lang w:val="en-CA"/>
        </w:rPr>
        <w:t>External oblique</w:t>
      </w:r>
    </w:p>
    <w:p w14:paraId="3ECBC4C4" w14:textId="375F770A" w:rsidR="00204066" w:rsidRDefault="00204066" w:rsidP="00204066">
      <w:pPr>
        <w:rPr>
          <w:lang w:val="en-CA"/>
        </w:rPr>
      </w:pPr>
      <w:r>
        <w:rPr>
          <w:lang w:val="en-CA"/>
        </w:rPr>
        <w:t xml:space="preserve">Largest and most superficial muscle </w:t>
      </w:r>
    </w:p>
    <w:p w14:paraId="63365B75" w14:textId="525081D6" w:rsidR="00204066" w:rsidRDefault="00204066" w:rsidP="00204066">
      <w:pPr>
        <w:rPr>
          <w:lang w:val="en-CA"/>
        </w:rPr>
      </w:pPr>
      <w:r>
        <w:rPr>
          <w:lang w:val="en-CA"/>
        </w:rPr>
        <w:t>Origin: external surface of ribs 5-12</w:t>
      </w:r>
    </w:p>
    <w:p w14:paraId="4A9A2F96" w14:textId="75C002AD" w:rsidR="00204066" w:rsidRDefault="00204066" w:rsidP="00204066">
      <w:pPr>
        <w:rPr>
          <w:lang w:val="en-CA"/>
        </w:rPr>
      </w:pPr>
      <w:r>
        <w:rPr>
          <w:lang w:val="en-CA"/>
        </w:rPr>
        <w:t xml:space="preserve">Insertion: </w:t>
      </w:r>
      <w:proofErr w:type="spellStart"/>
      <w:r>
        <w:rPr>
          <w:lang w:val="en-CA"/>
        </w:rPr>
        <w:t>linea</w:t>
      </w:r>
      <w:proofErr w:type="spellEnd"/>
      <w:r>
        <w:rPr>
          <w:lang w:val="en-CA"/>
        </w:rPr>
        <w:t xml:space="preserve"> alba, pubic tubercle, and anterior half of iliac crest</w:t>
      </w:r>
    </w:p>
    <w:p w14:paraId="62339D75" w14:textId="53383CF2" w:rsidR="00204066" w:rsidRDefault="00204066" w:rsidP="00204066">
      <w:pPr>
        <w:rPr>
          <w:lang w:val="en-CA"/>
        </w:rPr>
      </w:pPr>
      <w:r>
        <w:rPr>
          <w:lang w:val="en-CA"/>
        </w:rPr>
        <w:t>Main action:</w:t>
      </w:r>
    </w:p>
    <w:p w14:paraId="712C8005" w14:textId="4A0A4CE6" w:rsidR="00204066" w:rsidRDefault="00204066" w:rsidP="002040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Compress and support abdominal viscera, flex and rotate trunk </w:t>
      </w:r>
    </w:p>
    <w:p w14:paraId="2D023DD1" w14:textId="77777777" w:rsidR="00204066" w:rsidRDefault="00204066" w:rsidP="00204066">
      <w:pPr>
        <w:rPr>
          <w:lang w:val="en-CA"/>
        </w:rPr>
      </w:pPr>
    </w:p>
    <w:p w14:paraId="64EDB2E1" w14:textId="05212E71" w:rsidR="00204066" w:rsidRDefault="00204066" w:rsidP="00204066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b/>
          <w:lang w:val="en-CA"/>
        </w:rPr>
        <w:t xml:space="preserve">Internal oblique </w:t>
      </w:r>
    </w:p>
    <w:p w14:paraId="2869FD25" w14:textId="616264A6" w:rsidR="00204066" w:rsidRDefault="00204066" w:rsidP="00204066">
      <w:pPr>
        <w:rPr>
          <w:lang w:val="en-CA"/>
        </w:rPr>
      </w:pPr>
      <w:r>
        <w:rPr>
          <w:lang w:val="en-CA"/>
        </w:rPr>
        <w:t xml:space="preserve">Intermediate muscle </w:t>
      </w:r>
    </w:p>
    <w:p w14:paraId="0910B7A8" w14:textId="75B606F0" w:rsidR="00204066" w:rsidRDefault="00204066" w:rsidP="00204066">
      <w:pPr>
        <w:rPr>
          <w:lang w:val="en-CA"/>
        </w:rPr>
      </w:pPr>
      <w:r>
        <w:rPr>
          <w:lang w:val="en-CA"/>
        </w:rPr>
        <w:t xml:space="preserve">Origin: thoracolumbar fascia, anterior two-thirds of iliac crest and lateral half of </w:t>
      </w:r>
      <w:proofErr w:type="spellStart"/>
      <w:r>
        <w:rPr>
          <w:lang w:val="en-CA"/>
        </w:rPr>
        <w:t>inquinal</w:t>
      </w:r>
      <w:proofErr w:type="spellEnd"/>
      <w:r>
        <w:rPr>
          <w:lang w:val="en-CA"/>
        </w:rPr>
        <w:t xml:space="preserve"> ligament </w:t>
      </w:r>
    </w:p>
    <w:p w14:paraId="3E58F4D9" w14:textId="54966463" w:rsidR="00204066" w:rsidRDefault="00204066" w:rsidP="00204066">
      <w:pPr>
        <w:rPr>
          <w:lang w:val="en-CA"/>
        </w:rPr>
      </w:pPr>
      <w:r>
        <w:rPr>
          <w:lang w:val="en-CA"/>
        </w:rPr>
        <w:t>Insertion: the fibers fan out and insert into the inferior borders of the 10</w:t>
      </w:r>
      <w:r w:rsidRPr="00204066">
        <w:rPr>
          <w:vertAlign w:val="superscript"/>
          <w:lang w:val="en-CA"/>
        </w:rPr>
        <w:t>th</w:t>
      </w:r>
      <w:r>
        <w:rPr>
          <w:lang w:val="en-CA"/>
        </w:rPr>
        <w:t>-12</w:t>
      </w:r>
      <w:r w:rsidRPr="00204066">
        <w:rPr>
          <w:vertAlign w:val="superscript"/>
          <w:lang w:val="en-CA"/>
        </w:rPr>
        <w:t>th</w:t>
      </w:r>
      <w:r>
        <w:rPr>
          <w:lang w:val="en-CA"/>
        </w:rPr>
        <w:t xml:space="preserve"> ribs, </w:t>
      </w:r>
      <w:proofErr w:type="spellStart"/>
      <w:r>
        <w:rPr>
          <w:lang w:val="en-CA"/>
        </w:rPr>
        <w:t>linea</w:t>
      </w:r>
      <w:proofErr w:type="spellEnd"/>
      <w:r>
        <w:rPr>
          <w:lang w:val="en-CA"/>
        </w:rPr>
        <w:t xml:space="preserve"> alba, and the pubis via the conjoint tendon</w:t>
      </w:r>
    </w:p>
    <w:p w14:paraId="28960F0B" w14:textId="77777777" w:rsidR="00204066" w:rsidRDefault="00204066" w:rsidP="00204066">
      <w:pPr>
        <w:rPr>
          <w:lang w:val="en-CA"/>
        </w:rPr>
      </w:pPr>
    </w:p>
    <w:p w14:paraId="1FCBF41C" w14:textId="75D73F46" w:rsidR="00204066" w:rsidRDefault="00204066" w:rsidP="00204066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b/>
          <w:lang w:val="en-CA"/>
        </w:rPr>
        <w:t xml:space="preserve">Transverse abdominis </w:t>
      </w:r>
    </w:p>
    <w:p w14:paraId="5DA35BC3" w14:textId="1D57B101" w:rsidR="00204066" w:rsidRDefault="00204066" w:rsidP="00204066">
      <w:pPr>
        <w:rPr>
          <w:lang w:val="en-CA"/>
        </w:rPr>
      </w:pPr>
      <w:r>
        <w:rPr>
          <w:lang w:val="en-CA"/>
        </w:rPr>
        <w:t xml:space="preserve">Innermost of the three abdominal muscles </w:t>
      </w:r>
    </w:p>
    <w:p w14:paraId="2BFCD3D7" w14:textId="3C9BE151" w:rsidR="00204066" w:rsidRDefault="00204066" w:rsidP="00204066">
      <w:pPr>
        <w:rPr>
          <w:lang w:val="en-CA"/>
        </w:rPr>
      </w:pPr>
      <w:r>
        <w:rPr>
          <w:lang w:val="en-CA"/>
        </w:rPr>
        <w:t>Origin: internal surfaces of the 7</w:t>
      </w:r>
      <w:r w:rsidRPr="00204066">
        <w:rPr>
          <w:vertAlign w:val="superscript"/>
          <w:lang w:val="en-CA"/>
        </w:rPr>
        <w:t>th</w:t>
      </w:r>
      <w:r>
        <w:rPr>
          <w:lang w:val="en-CA"/>
        </w:rPr>
        <w:t>-12</w:t>
      </w:r>
      <w:r w:rsidRPr="00204066">
        <w:rPr>
          <w:vertAlign w:val="superscript"/>
          <w:lang w:val="en-CA"/>
        </w:rPr>
        <w:t>th</w:t>
      </w:r>
      <w:r>
        <w:rPr>
          <w:lang w:val="en-CA"/>
        </w:rPr>
        <w:t xml:space="preserve"> costal cartilages, thoracolumbar fascia, iliac crest, and lateral third of </w:t>
      </w:r>
      <w:proofErr w:type="spellStart"/>
      <w:r>
        <w:rPr>
          <w:lang w:val="en-CA"/>
        </w:rPr>
        <w:t>inquinal</w:t>
      </w:r>
      <w:proofErr w:type="spellEnd"/>
      <w:r>
        <w:rPr>
          <w:lang w:val="en-CA"/>
        </w:rPr>
        <w:t xml:space="preserve"> ligament</w:t>
      </w:r>
    </w:p>
    <w:p w14:paraId="48A6A885" w14:textId="4D22E39C" w:rsidR="00204066" w:rsidRDefault="00204066" w:rsidP="00204066">
      <w:pPr>
        <w:rPr>
          <w:lang w:val="en-CA"/>
        </w:rPr>
      </w:pPr>
      <w:r>
        <w:rPr>
          <w:lang w:val="en-CA"/>
        </w:rPr>
        <w:t xml:space="preserve">Insertion: </w:t>
      </w:r>
      <w:proofErr w:type="spellStart"/>
      <w:r>
        <w:rPr>
          <w:lang w:val="en-CA"/>
        </w:rPr>
        <w:t>linea</w:t>
      </w:r>
      <w:proofErr w:type="spellEnd"/>
      <w:r>
        <w:rPr>
          <w:lang w:val="en-CA"/>
        </w:rPr>
        <w:t xml:space="preserve"> alba with aponeurosis of internal oblique, superior ramus of pubis</w:t>
      </w:r>
    </w:p>
    <w:p w14:paraId="431FA296" w14:textId="08FA4815" w:rsidR="00204066" w:rsidRDefault="00204066" w:rsidP="00204066">
      <w:pPr>
        <w:rPr>
          <w:lang w:val="en-CA"/>
        </w:rPr>
      </w:pPr>
      <w:r>
        <w:rPr>
          <w:lang w:val="en-CA"/>
        </w:rPr>
        <w:t>Main action:</w:t>
      </w:r>
    </w:p>
    <w:p w14:paraId="4E82BF86" w14:textId="20500E7E" w:rsidR="00204066" w:rsidRDefault="00204066" w:rsidP="0020406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Compress and support abdominal viscera </w:t>
      </w:r>
    </w:p>
    <w:p w14:paraId="2463EE27" w14:textId="77777777" w:rsidR="007D3A42" w:rsidRDefault="007D3A42" w:rsidP="007D3A42">
      <w:pPr>
        <w:rPr>
          <w:lang w:val="en-CA"/>
        </w:rPr>
      </w:pPr>
    </w:p>
    <w:p w14:paraId="2F63C315" w14:textId="13B4E669" w:rsidR="007D3A42" w:rsidRDefault="007D3A42" w:rsidP="007D3A42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b/>
          <w:lang w:val="en-CA"/>
        </w:rPr>
        <w:t xml:space="preserve">Rectus abdominis </w:t>
      </w:r>
    </w:p>
    <w:p w14:paraId="34E015E6" w14:textId="7FECF9A4" w:rsidR="007D3A42" w:rsidRDefault="007D3A42" w:rsidP="007D3A42">
      <w:pPr>
        <w:rPr>
          <w:lang w:val="en-CA"/>
        </w:rPr>
      </w:pPr>
      <w:r>
        <w:rPr>
          <w:lang w:val="en-CA"/>
        </w:rPr>
        <w:t xml:space="preserve">Enclosed by rectus sheath that is formed by the aponeuroses of the flat abdominal muscles. The muscle is anchored by attachment to the rectus sheath at tendinous intersections. </w:t>
      </w:r>
    </w:p>
    <w:p w14:paraId="4131F407" w14:textId="19A645EF" w:rsidR="007D3A42" w:rsidRDefault="007D3A42" w:rsidP="007D3A42">
      <w:pPr>
        <w:rPr>
          <w:lang w:val="en-CA"/>
        </w:rPr>
      </w:pPr>
      <w:r>
        <w:rPr>
          <w:lang w:val="en-CA"/>
        </w:rPr>
        <w:t>Origin: pubic symphysis and pubic crest</w:t>
      </w:r>
    </w:p>
    <w:p w14:paraId="6DAC3FD0" w14:textId="2CCA9420" w:rsidR="007D3A42" w:rsidRDefault="007D3A42" w:rsidP="007D3A42">
      <w:pPr>
        <w:rPr>
          <w:lang w:val="en-CA"/>
        </w:rPr>
      </w:pPr>
      <w:r>
        <w:rPr>
          <w:lang w:val="en-CA"/>
        </w:rPr>
        <w:t>Insertion: Xiphoid process and 5</w:t>
      </w:r>
      <w:r w:rsidRPr="007D3A42">
        <w:rPr>
          <w:vertAlign w:val="superscript"/>
          <w:lang w:val="en-CA"/>
        </w:rPr>
        <w:t>th</w:t>
      </w:r>
      <w:r>
        <w:rPr>
          <w:lang w:val="en-CA"/>
        </w:rPr>
        <w:t>-7</w:t>
      </w:r>
      <w:r w:rsidRPr="007D3A42">
        <w:rPr>
          <w:vertAlign w:val="superscript"/>
          <w:lang w:val="en-CA"/>
        </w:rPr>
        <w:t>th</w:t>
      </w:r>
      <w:r>
        <w:rPr>
          <w:lang w:val="en-CA"/>
        </w:rPr>
        <w:t xml:space="preserve"> costal cartilages</w:t>
      </w:r>
    </w:p>
    <w:p w14:paraId="2AFFA786" w14:textId="33AB7F2C" w:rsidR="007D3A42" w:rsidRDefault="007D3A42" w:rsidP="007D3A42">
      <w:pPr>
        <w:rPr>
          <w:lang w:val="en-CA"/>
        </w:rPr>
      </w:pPr>
      <w:r>
        <w:rPr>
          <w:lang w:val="en-CA"/>
        </w:rPr>
        <w:t>Main action:</w:t>
      </w:r>
    </w:p>
    <w:p w14:paraId="72A15E4C" w14:textId="5A4C8394" w:rsidR="007D3A42" w:rsidRDefault="007D3A42" w:rsidP="007D3A4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Flexes the trunk and compresses the abdominal viscera</w:t>
      </w:r>
    </w:p>
    <w:p w14:paraId="541C3C92" w14:textId="640DEF27" w:rsidR="007D3A42" w:rsidRDefault="007D3A42" w:rsidP="007D3A4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Stabilizes and controls the tilt of the pelvis</w:t>
      </w:r>
    </w:p>
    <w:p w14:paraId="059C8F6D" w14:textId="728EC01F" w:rsidR="007D3A42" w:rsidRDefault="007D3A42" w:rsidP="007D3A42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b/>
          <w:lang w:val="en-CA"/>
        </w:rPr>
        <w:t xml:space="preserve">Quadratus </w:t>
      </w:r>
      <w:proofErr w:type="spellStart"/>
      <w:r>
        <w:rPr>
          <w:b/>
          <w:lang w:val="en-CA"/>
        </w:rPr>
        <w:t>lumborum</w:t>
      </w:r>
      <w:proofErr w:type="spellEnd"/>
      <w:r>
        <w:rPr>
          <w:b/>
          <w:lang w:val="en-CA"/>
        </w:rPr>
        <w:t xml:space="preserve"> </w:t>
      </w:r>
    </w:p>
    <w:p w14:paraId="0C534BC7" w14:textId="125D3886" w:rsidR="007D3A42" w:rsidRDefault="007D3A42" w:rsidP="007D3A42">
      <w:pPr>
        <w:rPr>
          <w:lang w:val="en-CA"/>
        </w:rPr>
      </w:pPr>
      <w:r>
        <w:rPr>
          <w:lang w:val="en-CA"/>
        </w:rPr>
        <w:t>Origin: medial half of interior border of 12</w:t>
      </w:r>
      <w:r w:rsidRPr="007D3A42">
        <w:rPr>
          <w:vertAlign w:val="superscript"/>
          <w:lang w:val="en-CA"/>
        </w:rPr>
        <w:t>th</w:t>
      </w:r>
      <w:r>
        <w:rPr>
          <w:lang w:val="en-CA"/>
        </w:rPr>
        <w:t xml:space="preserve"> rib and tips of lumbar transverse processes</w:t>
      </w:r>
    </w:p>
    <w:p w14:paraId="0ACDC076" w14:textId="5C61EB9A" w:rsidR="007D3A42" w:rsidRDefault="007D3A42" w:rsidP="007D3A42">
      <w:pPr>
        <w:rPr>
          <w:lang w:val="en-CA"/>
        </w:rPr>
      </w:pPr>
      <w:r>
        <w:rPr>
          <w:lang w:val="en-CA"/>
        </w:rPr>
        <w:t xml:space="preserve">Insertion: Iliolumbar ligament and iliac crest </w:t>
      </w:r>
    </w:p>
    <w:p w14:paraId="1D4E355D" w14:textId="7827C5C3" w:rsidR="007D3A42" w:rsidRDefault="007D3A42" w:rsidP="007D3A42">
      <w:pPr>
        <w:rPr>
          <w:lang w:val="en-CA"/>
        </w:rPr>
      </w:pPr>
      <w:r>
        <w:rPr>
          <w:lang w:val="en-CA"/>
        </w:rPr>
        <w:t xml:space="preserve">Main action: </w:t>
      </w:r>
    </w:p>
    <w:p w14:paraId="33986357" w14:textId="7B950F88" w:rsidR="007D3A42" w:rsidRDefault="007D3A42" w:rsidP="007D3A4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Extends and laterally flexes the vertebral column</w:t>
      </w:r>
    </w:p>
    <w:p w14:paraId="5380499E" w14:textId="03D67FBE" w:rsidR="007D3A42" w:rsidRDefault="007D3A42" w:rsidP="007D3A4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Fixes 12</w:t>
      </w:r>
      <w:r w:rsidRPr="007D3A42">
        <w:rPr>
          <w:vertAlign w:val="superscript"/>
          <w:lang w:val="en-CA"/>
        </w:rPr>
        <w:t>th</w:t>
      </w:r>
      <w:r>
        <w:rPr>
          <w:lang w:val="en-CA"/>
        </w:rPr>
        <w:t xml:space="preserve"> rib during respiration </w:t>
      </w:r>
    </w:p>
    <w:p w14:paraId="01F735C5" w14:textId="77777777" w:rsidR="007D3A42" w:rsidRDefault="007D3A42" w:rsidP="007D3A42">
      <w:pPr>
        <w:rPr>
          <w:lang w:val="en-CA"/>
        </w:rPr>
      </w:pPr>
    </w:p>
    <w:p w14:paraId="259F7C58" w14:textId="6DC27E2D" w:rsidR="007D3A42" w:rsidRDefault="007D3A42" w:rsidP="007D3A42">
      <w:pPr>
        <w:pStyle w:val="ListParagraph"/>
        <w:numPr>
          <w:ilvl w:val="0"/>
          <w:numId w:val="12"/>
        </w:numPr>
        <w:rPr>
          <w:b/>
          <w:lang w:val="en-CA"/>
        </w:rPr>
      </w:pPr>
      <w:r>
        <w:rPr>
          <w:b/>
          <w:lang w:val="en-CA"/>
        </w:rPr>
        <w:t xml:space="preserve">Diaphragm </w:t>
      </w:r>
    </w:p>
    <w:p w14:paraId="3C2260FD" w14:textId="5611D6FA" w:rsidR="007D3A42" w:rsidRDefault="007D3A42" w:rsidP="007D3A42">
      <w:pPr>
        <w:rPr>
          <w:lang w:val="en-CA"/>
        </w:rPr>
      </w:pPr>
      <w:r>
        <w:rPr>
          <w:lang w:val="en-CA"/>
        </w:rPr>
        <w:t>Dome shaped muscle that separates the thoracic and abdominal cavities. It is the chief muscle of inspiration</w:t>
      </w:r>
    </w:p>
    <w:p w14:paraId="05710705" w14:textId="2022AD02" w:rsidR="007D3A42" w:rsidRDefault="007D3A42" w:rsidP="007D3A42">
      <w:pPr>
        <w:rPr>
          <w:lang w:val="en-CA"/>
        </w:rPr>
      </w:pPr>
      <w:r>
        <w:rPr>
          <w:lang w:val="en-CA"/>
        </w:rPr>
        <w:t xml:space="preserve">Origin: </w:t>
      </w:r>
      <w:r w:rsidR="001074E9">
        <w:rPr>
          <w:lang w:val="en-CA"/>
        </w:rPr>
        <w:t>inner surfaces and costal cartilages of 7</w:t>
      </w:r>
      <w:r w:rsidR="001074E9" w:rsidRPr="001074E9">
        <w:rPr>
          <w:vertAlign w:val="superscript"/>
          <w:lang w:val="en-CA"/>
        </w:rPr>
        <w:t>th</w:t>
      </w:r>
      <w:r w:rsidR="001074E9">
        <w:rPr>
          <w:lang w:val="en-CA"/>
        </w:rPr>
        <w:t>-12</w:t>
      </w:r>
      <w:r w:rsidR="001074E9" w:rsidRPr="001074E9">
        <w:rPr>
          <w:vertAlign w:val="superscript"/>
          <w:lang w:val="en-CA"/>
        </w:rPr>
        <w:t>th</w:t>
      </w:r>
      <w:r w:rsidR="001074E9">
        <w:rPr>
          <w:lang w:val="en-CA"/>
        </w:rPr>
        <w:t xml:space="preserve"> ribs, xiphoid process, and bodies of L1-L2 </w:t>
      </w:r>
    </w:p>
    <w:p w14:paraId="66A9EE2A" w14:textId="5594E29A" w:rsidR="001074E9" w:rsidRDefault="001074E9" w:rsidP="007D3A42">
      <w:pPr>
        <w:rPr>
          <w:lang w:val="en-CA"/>
        </w:rPr>
      </w:pPr>
      <w:r>
        <w:rPr>
          <w:lang w:val="en-CA"/>
        </w:rPr>
        <w:t xml:space="preserve">Insertion: central tendon </w:t>
      </w:r>
    </w:p>
    <w:p w14:paraId="62C25DC9" w14:textId="7321CD81" w:rsidR="001074E9" w:rsidRDefault="001074E9" w:rsidP="007D3A42">
      <w:pPr>
        <w:rPr>
          <w:lang w:val="en-CA"/>
        </w:rPr>
      </w:pPr>
      <w:r>
        <w:rPr>
          <w:lang w:val="en-CA"/>
        </w:rPr>
        <w:t>Main action:</w:t>
      </w:r>
    </w:p>
    <w:p w14:paraId="72D5BB8E" w14:textId="384B0653" w:rsidR="001074E9" w:rsidRDefault="001074E9" w:rsidP="001074E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Expands thoracic cavity during inhalation </w:t>
      </w:r>
    </w:p>
    <w:p w14:paraId="313E6F9A" w14:textId="77777777" w:rsidR="001074E9" w:rsidRDefault="001074E9" w:rsidP="001074E9">
      <w:pPr>
        <w:rPr>
          <w:lang w:val="en-CA"/>
        </w:rPr>
      </w:pPr>
    </w:p>
    <w:p w14:paraId="224FEEA0" w14:textId="77777777" w:rsidR="001074E9" w:rsidRDefault="001074E9" w:rsidP="001074E9">
      <w:pPr>
        <w:rPr>
          <w:lang w:val="en-CA"/>
        </w:rPr>
      </w:pPr>
    </w:p>
    <w:p w14:paraId="6F8229BE" w14:textId="5BBF1DD2" w:rsidR="001074E9" w:rsidRDefault="001074E9" w:rsidP="001074E9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Principle muscles producing movement of cervical intervertebral joints </w:t>
      </w:r>
    </w:p>
    <w:p w14:paraId="6F885203" w14:textId="77777777" w:rsidR="001074E9" w:rsidRDefault="001074E9" w:rsidP="001074E9">
      <w:pPr>
        <w:rPr>
          <w:b/>
          <w:u w:val="single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074E9" w14:paraId="799EF6AD" w14:textId="77777777" w:rsidTr="001074E9">
        <w:tc>
          <w:tcPr>
            <w:tcW w:w="4675" w:type="dxa"/>
          </w:tcPr>
          <w:p w14:paraId="73697F26" w14:textId="22F9923A" w:rsidR="001074E9" w:rsidRP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Neck flexion</w:t>
            </w:r>
          </w:p>
        </w:tc>
        <w:tc>
          <w:tcPr>
            <w:tcW w:w="4675" w:type="dxa"/>
          </w:tcPr>
          <w:p w14:paraId="313FDA1A" w14:textId="0F307194" w:rsidR="001074E9" w:rsidRP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Sternocleidomastoid</w:t>
            </w:r>
          </w:p>
        </w:tc>
      </w:tr>
      <w:tr w:rsidR="001074E9" w14:paraId="1B70485E" w14:textId="77777777" w:rsidTr="001074E9">
        <w:tc>
          <w:tcPr>
            <w:tcW w:w="4675" w:type="dxa"/>
          </w:tcPr>
          <w:p w14:paraId="626A45E1" w14:textId="5081E519" w:rsidR="001074E9" w:rsidRP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Neck extension</w:t>
            </w:r>
          </w:p>
        </w:tc>
        <w:tc>
          <w:tcPr>
            <w:tcW w:w="4675" w:type="dxa"/>
          </w:tcPr>
          <w:p w14:paraId="223EE1FA" w14:textId="77777777" w:rsid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Splenius</w:t>
            </w:r>
          </w:p>
          <w:p w14:paraId="1D931A13" w14:textId="77777777" w:rsid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Semispinalis capitis</w:t>
            </w:r>
          </w:p>
          <w:p w14:paraId="7C0329D0" w14:textId="77777777" w:rsid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 xml:space="preserve">Semispinalis </w:t>
            </w:r>
            <w:proofErr w:type="spellStart"/>
            <w:r>
              <w:rPr>
                <w:lang w:val="en-CA"/>
              </w:rPr>
              <w:t>cervicis</w:t>
            </w:r>
            <w:proofErr w:type="spellEnd"/>
          </w:p>
          <w:p w14:paraId="54A571F2" w14:textId="77777777" w:rsid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Multifidus</w:t>
            </w:r>
          </w:p>
          <w:p w14:paraId="33B570D7" w14:textId="6298D47D" w:rsid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 xml:space="preserve">Longissimus </w:t>
            </w:r>
          </w:p>
          <w:p w14:paraId="2207AC78" w14:textId="483292F9" w:rsidR="001074E9" w:rsidRP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Trapezius</w:t>
            </w:r>
          </w:p>
        </w:tc>
      </w:tr>
      <w:tr w:rsidR="001074E9" w14:paraId="6268A23B" w14:textId="77777777" w:rsidTr="001074E9">
        <w:tc>
          <w:tcPr>
            <w:tcW w:w="4675" w:type="dxa"/>
          </w:tcPr>
          <w:p w14:paraId="3D9510A5" w14:textId="573D4035" w:rsidR="001074E9" w:rsidRP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Lateral bending</w:t>
            </w:r>
          </w:p>
        </w:tc>
        <w:tc>
          <w:tcPr>
            <w:tcW w:w="4675" w:type="dxa"/>
          </w:tcPr>
          <w:p w14:paraId="63D524B7" w14:textId="66BC586A" w:rsidR="001074E9" w:rsidRDefault="001074E9" w:rsidP="001074E9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Iliocostalis</w:t>
            </w:r>
            <w:proofErr w:type="spellEnd"/>
            <w:r>
              <w:rPr>
                <w:lang w:val="en-CA"/>
              </w:rPr>
              <w:t xml:space="preserve"> </w:t>
            </w:r>
          </w:p>
          <w:p w14:paraId="1C1CB487" w14:textId="77777777" w:rsid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Longissimus</w:t>
            </w:r>
          </w:p>
          <w:p w14:paraId="14464EDA" w14:textId="77777777" w:rsid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 xml:space="preserve">Splenius </w:t>
            </w:r>
          </w:p>
          <w:p w14:paraId="1AAC6342" w14:textId="3AB843A8" w:rsidR="001074E9" w:rsidRPr="001074E9" w:rsidRDefault="001074E9" w:rsidP="001074E9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Intertransverse</w:t>
            </w:r>
            <w:proofErr w:type="spellEnd"/>
          </w:p>
        </w:tc>
      </w:tr>
      <w:tr w:rsidR="001074E9" w14:paraId="31D15966" w14:textId="77777777" w:rsidTr="001074E9">
        <w:tc>
          <w:tcPr>
            <w:tcW w:w="4675" w:type="dxa"/>
          </w:tcPr>
          <w:p w14:paraId="6324A7AB" w14:textId="4A086643" w:rsidR="001074E9" w:rsidRP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Rotation</w:t>
            </w:r>
          </w:p>
        </w:tc>
        <w:tc>
          <w:tcPr>
            <w:tcW w:w="4675" w:type="dxa"/>
          </w:tcPr>
          <w:p w14:paraId="3F47F733" w14:textId="77777777" w:rsidR="001074E9" w:rsidRDefault="001074E9" w:rsidP="001074E9">
            <w:pPr>
              <w:rPr>
                <w:lang w:val="en-CA"/>
              </w:rPr>
            </w:pPr>
            <w:proofErr w:type="spellStart"/>
            <w:r>
              <w:rPr>
                <w:lang w:val="en-CA"/>
              </w:rPr>
              <w:t>Rotatores</w:t>
            </w:r>
            <w:proofErr w:type="spellEnd"/>
          </w:p>
          <w:p w14:paraId="15DD5FAB" w14:textId="77777777" w:rsid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Multifidus</w:t>
            </w:r>
          </w:p>
          <w:p w14:paraId="08A849D3" w14:textId="77777777" w:rsid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 xml:space="preserve">Semispinalis </w:t>
            </w:r>
          </w:p>
          <w:p w14:paraId="3B24D5A1" w14:textId="77777777" w:rsid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>Erector spinae</w:t>
            </w:r>
          </w:p>
          <w:p w14:paraId="01B38CFA" w14:textId="77777777" w:rsid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 xml:space="preserve">Splenius </w:t>
            </w:r>
            <w:proofErr w:type="spellStart"/>
            <w:r>
              <w:rPr>
                <w:lang w:val="en-CA"/>
              </w:rPr>
              <w:t>cervicis</w:t>
            </w:r>
            <w:proofErr w:type="spellEnd"/>
            <w:r>
              <w:rPr>
                <w:lang w:val="en-CA"/>
              </w:rPr>
              <w:t xml:space="preserve"> </w:t>
            </w:r>
          </w:p>
          <w:p w14:paraId="10413D17" w14:textId="04B84491" w:rsidR="001074E9" w:rsidRPr="001074E9" w:rsidRDefault="001074E9" w:rsidP="001074E9">
            <w:pPr>
              <w:rPr>
                <w:lang w:val="en-CA"/>
              </w:rPr>
            </w:pPr>
            <w:r>
              <w:rPr>
                <w:lang w:val="en-CA"/>
              </w:rPr>
              <w:t xml:space="preserve">Sternocleidomastoid </w:t>
            </w:r>
          </w:p>
        </w:tc>
      </w:tr>
    </w:tbl>
    <w:p w14:paraId="4DE7EE4F" w14:textId="77777777" w:rsidR="001074E9" w:rsidRPr="001074E9" w:rsidRDefault="001074E9" w:rsidP="001074E9">
      <w:pPr>
        <w:rPr>
          <w:b/>
          <w:u w:val="single"/>
          <w:lang w:val="en-CA"/>
        </w:rPr>
      </w:pPr>
      <w:bookmarkStart w:id="0" w:name="_GoBack"/>
      <w:bookmarkEnd w:id="0"/>
    </w:p>
    <w:p w14:paraId="0F8270F1" w14:textId="77777777" w:rsidR="00204066" w:rsidRPr="00204066" w:rsidRDefault="00204066" w:rsidP="00204066">
      <w:pPr>
        <w:rPr>
          <w:lang w:val="en-CA"/>
        </w:rPr>
      </w:pPr>
    </w:p>
    <w:sectPr w:rsidR="00204066" w:rsidRPr="00204066" w:rsidSect="005F34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1611A"/>
    <w:multiLevelType w:val="hybridMultilevel"/>
    <w:tmpl w:val="E63E939C"/>
    <w:lvl w:ilvl="0" w:tplc="DBF03E9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62F3F"/>
    <w:multiLevelType w:val="hybridMultilevel"/>
    <w:tmpl w:val="D932EF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94ED9"/>
    <w:multiLevelType w:val="hybridMultilevel"/>
    <w:tmpl w:val="96EE8E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02C39"/>
    <w:multiLevelType w:val="hybridMultilevel"/>
    <w:tmpl w:val="3E464FD0"/>
    <w:lvl w:ilvl="0" w:tplc="DBF03E9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1A33B6"/>
    <w:multiLevelType w:val="hybridMultilevel"/>
    <w:tmpl w:val="2AE63A1A"/>
    <w:lvl w:ilvl="0" w:tplc="6E16E1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D53906"/>
    <w:multiLevelType w:val="hybridMultilevel"/>
    <w:tmpl w:val="E0A6D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8A422A"/>
    <w:multiLevelType w:val="hybridMultilevel"/>
    <w:tmpl w:val="6624C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D86D45"/>
    <w:multiLevelType w:val="hybridMultilevel"/>
    <w:tmpl w:val="A7BA2720"/>
    <w:lvl w:ilvl="0" w:tplc="6FF8F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46C1362"/>
    <w:multiLevelType w:val="hybridMultilevel"/>
    <w:tmpl w:val="CCA8E0DC"/>
    <w:lvl w:ilvl="0" w:tplc="D54201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D73841"/>
    <w:multiLevelType w:val="hybridMultilevel"/>
    <w:tmpl w:val="4F087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CF411E"/>
    <w:multiLevelType w:val="hybridMultilevel"/>
    <w:tmpl w:val="55A4D3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961592"/>
    <w:multiLevelType w:val="hybridMultilevel"/>
    <w:tmpl w:val="EDE06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5"/>
  </w:num>
  <w:num w:numId="5">
    <w:abstractNumId w:val="7"/>
  </w:num>
  <w:num w:numId="6">
    <w:abstractNumId w:val="8"/>
  </w:num>
  <w:num w:numId="7">
    <w:abstractNumId w:val="2"/>
  </w:num>
  <w:num w:numId="8">
    <w:abstractNumId w:val="0"/>
  </w:num>
  <w:num w:numId="9">
    <w:abstractNumId w:val="6"/>
  </w:num>
  <w:num w:numId="10">
    <w:abstractNumId w:val="1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3C9"/>
    <w:rsid w:val="001074E9"/>
    <w:rsid w:val="00204066"/>
    <w:rsid w:val="00260034"/>
    <w:rsid w:val="005F34EF"/>
    <w:rsid w:val="00642B5F"/>
    <w:rsid w:val="007D3A42"/>
    <w:rsid w:val="00820550"/>
    <w:rsid w:val="008726CA"/>
    <w:rsid w:val="009433C9"/>
    <w:rsid w:val="00D65051"/>
    <w:rsid w:val="00E1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48738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3C9"/>
    <w:pPr>
      <w:ind w:left="720"/>
      <w:contextualSpacing/>
    </w:pPr>
  </w:style>
  <w:style w:type="table" w:styleId="TableGrid">
    <w:name w:val="Table Grid"/>
    <w:basedOn w:val="TableNormal"/>
    <w:uiPriority w:val="39"/>
    <w:rsid w:val="001074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1055</Words>
  <Characters>6019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Butterfield</dc:creator>
  <cp:keywords/>
  <dc:description/>
  <cp:lastModifiedBy>Jessica Butterfield</cp:lastModifiedBy>
  <cp:revision>2</cp:revision>
  <dcterms:created xsi:type="dcterms:W3CDTF">2017-11-01T15:58:00Z</dcterms:created>
  <dcterms:modified xsi:type="dcterms:W3CDTF">2017-11-01T17:50:00Z</dcterms:modified>
</cp:coreProperties>
</file>