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80678" w14:textId="7E11A5E0" w:rsidR="00E944EE" w:rsidRPr="00950462" w:rsidRDefault="004D14EA" w:rsidP="004D14EA">
      <w:pPr>
        <w:jc w:val="center"/>
        <w:rPr>
          <w:b/>
          <w:color w:val="FFFFFF" w:themeColor="background1"/>
          <w:sz w:val="32"/>
          <w:szCs w:val="32"/>
          <w:u w:val="single"/>
        </w:rPr>
      </w:pPr>
      <w:r w:rsidRPr="00950462">
        <w:rPr>
          <w:b/>
          <w:color w:val="FFFFFF" w:themeColor="background1"/>
          <w:sz w:val="32"/>
          <w:szCs w:val="32"/>
          <w:highlight w:val="darkRed"/>
          <w:u w:val="single"/>
        </w:rPr>
        <w:t>BLOOD VESSELS</w:t>
      </w:r>
    </w:p>
    <w:p w14:paraId="6A3D0B5F" w14:textId="04CFAECD" w:rsidR="004D14EA" w:rsidRDefault="004D14EA" w:rsidP="004D14EA">
      <w:pPr>
        <w:jc w:val="center"/>
        <w:rPr>
          <w:b/>
          <w:sz w:val="32"/>
          <w:szCs w:val="32"/>
          <w:u w:val="single"/>
        </w:rPr>
      </w:pPr>
    </w:p>
    <w:p w14:paraId="42EA3D4A" w14:textId="177A3A3D" w:rsidR="004D14EA" w:rsidRDefault="004D426E" w:rsidP="00F36D82">
      <w:pPr>
        <w:tabs>
          <w:tab w:val="left" w:pos="7838"/>
        </w:tabs>
        <w:rPr>
          <w:color w:val="C00000"/>
        </w:rPr>
      </w:pPr>
      <w:r>
        <w:t xml:space="preserve">• As heart contracts: </w:t>
      </w:r>
      <w:r w:rsidRPr="00F36D82">
        <w:rPr>
          <w:b/>
          <w:color w:val="C00000"/>
        </w:rPr>
        <w:t xml:space="preserve">arteries </w:t>
      </w:r>
      <w:r w:rsidRPr="00F36D82">
        <w:rPr>
          <w:b/>
          <w:color w:val="C00000"/>
        </w:rPr>
        <w:sym w:font="Wingdings" w:char="F0E0"/>
      </w:r>
      <w:r w:rsidRPr="00F36D82">
        <w:rPr>
          <w:b/>
          <w:color w:val="C00000"/>
        </w:rPr>
        <w:t xml:space="preserve"> arterioles </w:t>
      </w:r>
      <w:r w:rsidRPr="00F36D82">
        <w:rPr>
          <w:b/>
          <w:color w:val="C00000"/>
        </w:rPr>
        <w:sym w:font="Wingdings" w:char="F0E0"/>
      </w:r>
      <w:r w:rsidRPr="00F36D82">
        <w:rPr>
          <w:b/>
          <w:color w:val="C00000"/>
        </w:rPr>
        <w:t xml:space="preserve"> capillaries </w:t>
      </w:r>
      <w:r w:rsidRPr="00F36D82">
        <w:rPr>
          <w:b/>
          <w:color w:val="C00000"/>
        </w:rPr>
        <w:sym w:font="Wingdings" w:char="F0E0"/>
      </w:r>
      <w:r w:rsidRPr="00F36D82">
        <w:rPr>
          <w:b/>
          <w:color w:val="C00000"/>
        </w:rPr>
        <w:t xml:space="preserve"> venules </w:t>
      </w:r>
      <w:r w:rsidRPr="00F36D82">
        <w:rPr>
          <w:b/>
          <w:color w:val="C00000"/>
        </w:rPr>
        <w:sym w:font="Wingdings" w:char="F0E0"/>
      </w:r>
      <w:r w:rsidRPr="00F36D82">
        <w:rPr>
          <w:b/>
          <w:color w:val="C00000"/>
        </w:rPr>
        <w:t xml:space="preserve"> veins</w:t>
      </w:r>
      <w:r w:rsidR="00F36D82">
        <w:rPr>
          <w:color w:val="C00000"/>
        </w:rPr>
        <w:tab/>
      </w:r>
    </w:p>
    <w:p w14:paraId="2F3E0A70" w14:textId="77777777" w:rsidR="004D426E" w:rsidRDefault="004D426E" w:rsidP="004D14EA">
      <w:pPr>
        <w:rPr>
          <w:color w:val="C00000"/>
        </w:rPr>
      </w:pPr>
    </w:p>
    <w:p w14:paraId="7A233A42" w14:textId="2E6BD420" w:rsidR="004D426E" w:rsidRDefault="004D426E" w:rsidP="004D426E">
      <w:r>
        <w:t xml:space="preserve">• </w:t>
      </w:r>
      <w:r w:rsidR="00640EE1">
        <w:rPr>
          <w:b/>
          <w:color w:val="C00000"/>
        </w:rPr>
        <w:t>A</w:t>
      </w:r>
      <w:r w:rsidRPr="00314714">
        <w:rPr>
          <w:b/>
          <w:color w:val="C00000"/>
        </w:rPr>
        <w:t>rteries</w:t>
      </w:r>
      <w:r w:rsidRPr="00314714">
        <w:rPr>
          <w:color w:val="C00000"/>
        </w:rPr>
        <w:t xml:space="preserve"> </w:t>
      </w:r>
      <w:r>
        <w:t xml:space="preserve">carry blood </w:t>
      </w:r>
      <w:r w:rsidRPr="00314714">
        <w:rPr>
          <w:color w:val="C00000"/>
        </w:rPr>
        <w:t>away</w:t>
      </w:r>
      <w:r w:rsidRPr="004D426E">
        <w:rPr>
          <w:color w:val="C00000"/>
        </w:rPr>
        <w:t xml:space="preserve"> </w:t>
      </w:r>
      <w:r>
        <w:t>from the heart (</w:t>
      </w:r>
      <w:r w:rsidRPr="004D426E">
        <w:rPr>
          <w:i/>
        </w:rPr>
        <w:t>systemic</w:t>
      </w:r>
      <w:r>
        <w:t xml:space="preserve"> = oxygenated blood; </w:t>
      </w:r>
      <w:r w:rsidRPr="004D426E">
        <w:rPr>
          <w:i/>
        </w:rPr>
        <w:t>pulmonary</w:t>
      </w:r>
      <w:r>
        <w:t xml:space="preserve"> = deoxygenated blood)</w:t>
      </w:r>
      <w:r w:rsidR="00F36D82">
        <w:t>.</w:t>
      </w:r>
    </w:p>
    <w:p w14:paraId="347EF26F" w14:textId="73CFF7C5" w:rsidR="004D426E" w:rsidRPr="00F36D82" w:rsidRDefault="004D426E" w:rsidP="004D426E">
      <w:r>
        <w:t xml:space="preserve">•  </w:t>
      </w:r>
      <w:r w:rsidR="00640EE1">
        <w:rPr>
          <w:b/>
          <w:color w:val="C00000"/>
        </w:rPr>
        <w:t>V</w:t>
      </w:r>
      <w:r w:rsidRPr="00314714">
        <w:rPr>
          <w:b/>
          <w:color w:val="C00000"/>
        </w:rPr>
        <w:t>eins</w:t>
      </w:r>
      <w:r w:rsidRPr="00314714">
        <w:rPr>
          <w:color w:val="C00000"/>
        </w:rPr>
        <w:t xml:space="preserve"> </w:t>
      </w:r>
      <w:r>
        <w:t xml:space="preserve">carry blood </w:t>
      </w:r>
      <w:r w:rsidRPr="00314714">
        <w:rPr>
          <w:color w:val="C00000"/>
        </w:rPr>
        <w:t>toward</w:t>
      </w:r>
      <w:r w:rsidRPr="004D426E">
        <w:rPr>
          <w:color w:val="C00000"/>
        </w:rPr>
        <w:t xml:space="preserve"> </w:t>
      </w:r>
      <w:r>
        <w:t>the heart</w:t>
      </w:r>
      <w:r w:rsidR="00F36D82">
        <w:t xml:space="preserve"> (</w:t>
      </w:r>
      <w:r w:rsidR="00F36D82" w:rsidRPr="00F36D82">
        <w:rPr>
          <w:i/>
        </w:rPr>
        <w:t>systemic</w:t>
      </w:r>
      <w:r w:rsidR="00F36D82">
        <w:t xml:space="preserve"> = deoxygenated blood; </w:t>
      </w:r>
      <w:r w:rsidR="00F36D82">
        <w:rPr>
          <w:i/>
        </w:rPr>
        <w:t xml:space="preserve">pulmonary </w:t>
      </w:r>
      <w:r w:rsidR="00F36D82">
        <w:t>= oxygenated blood).</w:t>
      </w:r>
    </w:p>
    <w:p w14:paraId="05275AEE" w14:textId="358EF1E9" w:rsidR="004D426E" w:rsidRDefault="00640EE1" w:rsidP="004D426E">
      <w:r>
        <w:t>•  O</w:t>
      </w:r>
      <w:r w:rsidR="004D426E">
        <w:t xml:space="preserve">nly </w:t>
      </w:r>
      <w:r w:rsidR="004D426E" w:rsidRPr="00314714">
        <w:rPr>
          <w:b/>
          <w:color w:val="C00000"/>
        </w:rPr>
        <w:t>capillaries</w:t>
      </w:r>
      <w:r w:rsidR="004D426E" w:rsidRPr="00314714">
        <w:rPr>
          <w:color w:val="C00000"/>
        </w:rPr>
        <w:t xml:space="preserve"> </w:t>
      </w:r>
      <w:r w:rsidR="004D426E" w:rsidRPr="00314714">
        <w:t>directly serve cells</w:t>
      </w:r>
      <w:r w:rsidR="00F36D82">
        <w:t>.</w:t>
      </w:r>
    </w:p>
    <w:p w14:paraId="51D7FE54" w14:textId="5824346E" w:rsidR="00F36D82" w:rsidRDefault="00F36D82" w:rsidP="004D426E"/>
    <w:p w14:paraId="6644BA40" w14:textId="13AC7000" w:rsidR="00314714" w:rsidRDefault="00314714" w:rsidP="00314714">
      <w:pPr>
        <w:rPr>
          <w:b/>
        </w:rPr>
      </w:pPr>
      <w:r w:rsidRPr="00314714">
        <w:rPr>
          <w:b/>
        </w:rPr>
        <w:t>Structure of Blood Vessel Walls (except the thinnest vessels)</w:t>
      </w:r>
      <w:r>
        <w:rPr>
          <w:b/>
        </w:rPr>
        <w:t>:</w:t>
      </w:r>
    </w:p>
    <w:p w14:paraId="75AA0C01" w14:textId="742AB530" w:rsidR="00314714" w:rsidRDefault="007F4395" w:rsidP="00314714">
      <w:pPr>
        <w:rPr>
          <w:b/>
        </w:rPr>
      </w:pPr>
      <w:r w:rsidRPr="007F4395">
        <w:rPr>
          <w:b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B89B94E" wp14:editId="231CAB0E">
            <wp:simplePos x="0" y="0"/>
            <wp:positionH relativeFrom="margin">
              <wp:posOffset>2907665</wp:posOffset>
            </wp:positionH>
            <wp:positionV relativeFrom="margin">
              <wp:posOffset>2288540</wp:posOffset>
            </wp:positionV>
            <wp:extent cx="3367405" cy="3310255"/>
            <wp:effectExtent l="25400" t="25400" r="36195" b="17145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4" b="4032"/>
                    <a:stretch/>
                  </pic:blipFill>
                  <pic:spPr>
                    <a:xfrm>
                      <a:off x="0" y="0"/>
                      <a:ext cx="3367405" cy="33102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9B6BA4" w14:textId="35540AAF" w:rsidR="00640EE1" w:rsidRDefault="00314714" w:rsidP="00314714">
      <w:pPr>
        <w:rPr>
          <w:b/>
        </w:rPr>
      </w:pPr>
      <w:r>
        <w:rPr>
          <w:b/>
        </w:rPr>
        <w:t xml:space="preserve">• </w:t>
      </w:r>
      <w:r w:rsidRPr="00314714">
        <w:rPr>
          <w:b/>
          <w:color w:val="C00000"/>
        </w:rPr>
        <w:t xml:space="preserve">Tunica intima: </w:t>
      </w:r>
    </w:p>
    <w:p w14:paraId="407D2DFF" w14:textId="04129CA4" w:rsidR="00314714" w:rsidRPr="00640EE1" w:rsidRDefault="00640EE1" w:rsidP="00640EE1">
      <w:pPr>
        <w:pStyle w:val="ListParagraph"/>
        <w:numPr>
          <w:ilvl w:val="0"/>
          <w:numId w:val="2"/>
        </w:numPr>
        <w:rPr>
          <w:b/>
          <w:color w:val="C00000"/>
        </w:rPr>
      </w:pPr>
      <w:r>
        <w:t xml:space="preserve">Contains simple squamous epithelium </w:t>
      </w:r>
      <w:r>
        <w:sym w:font="Wingdings" w:char="F0E0"/>
      </w:r>
      <w:r>
        <w:t xml:space="preserve"> minimizes friction as blood moves through the lumen.</w:t>
      </w:r>
    </w:p>
    <w:p w14:paraId="1D5A6B0D" w14:textId="77777777" w:rsidR="00640EE1" w:rsidRDefault="00314714" w:rsidP="00314714">
      <w:pPr>
        <w:rPr>
          <w:b/>
          <w:color w:val="C00000"/>
        </w:rPr>
      </w:pPr>
      <w:r>
        <w:rPr>
          <w:b/>
        </w:rPr>
        <w:t xml:space="preserve">• </w:t>
      </w:r>
      <w:r w:rsidRPr="00314714">
        <w:rPr>
          <w:b/>
          <w:color w:val="C00000"/>
        </w:rPr>
        <w:t xml:space="preserve">Tunica media: </w:t>
      </w:r>
    </w:p>
    <w:p w14:paraId="30C99C47" w14:textId="77777777" w:rsidR="00314714" w:rsidRPr="00640EE1" w:rsidRDefault="00640EE1" w:rsidP="00640EE1">
      <w:pPr>
        <w:pStyle w:val="ListParagraph"/>
        <w:numPr>
          <w:ilvl w:val="0"/>
          <w:numId w:val="2"/>
        </w:numPr>
        <w:rPr>
          <w:b/>
        </w:rPr>
      </w:pPr>
      <w:r>
        <w:t>Smooth muscle cells and sheets of elastin.</w:t>
      </w:r>
    </w:p>
    <w:p w14:paraId="7CB72A6D" w14:textId="66DFED5D" w:rsidR="007F4395" w:rsidRPr="007F4395" w:rsidRDefault="00640EE1" w:rsidP="007F4395">
      <w:pPr>
        <w:pStyle w:val="ListParagraph"/>
        <w:numPr>
          <w:ilvl w:val="0"/>
          <w:numId w:val="2"/>
        </w:numPr>
        <w:rPr>
          <w:b/>
        </w:rPr>
      </w:pPr>
      <w:r>
        <w:t xml:space="preserve">Activity of smooth </w:t>
      </w:r>
      <w:r w:rsidR="00AF1EB6">
        <w:t xml:space="preserve">muscle regulated by </w:t>
      </w:r>
      <w:r w:rsidR="00AF1EB6" w:rsidRPr="00AF1EB6">
        <w:rPr>
          <w:color w:val="C00000"/>
        </w:rPr>
        <w:t xml:space="preserve">sympathetic vasomotor nerve fibers </w:t>
      </w:r>
      <w:r w:rsidR="00AF1EB6">
        <w:t>of the ANS</w:t>
      </w:r>
      <w:r w:rsidR="007F4395">
        <w:t xml:space="preserve"> and a whole battery of chemicals.</w:t>
      </w:r>
    </w:p>
    <w:p w14:paraId="5C341DAE" w14:textId="70813856" w:rsidR="007F4395" w:rsidRPr="007F4395" w:rsidRDefault="007F4395" w:rsidP="007F4395">
      <w:pPr>
        <w:pStyle w:val="ListParagraph"/>
        <w:numPr>
          <w:ilvl w:val="0"/>
          <w:numId w:val="3"/>
        </w:numPr>
        <w:rPr>
          <w:b/>
        </w:rPr>
      </w:pPr>
      <w:r>
        <w:rPr>
          <w:b/>
          <w:color w:val="C00000"/>
        </w:rPr>
        <w:t xml:space="preserve">Vasoconstriction: </w:t>
      </w:r>
      <w:r>
        <w:t>lumen diameter decreases as smooth muscle contracts.</w:t>
      </w:r>
    </w:p>
    <w:p w14:paraId="4C92672C" w14:textId="197FEFED" w:rsidR="007F4395" w:rsidRPr="007F4395" w:rsidRDefault="007F4395" w:rsidP="007F4395">
      <w:pPr>
        <w:pStyle w:val="ListParagraph"/>
        <w:numPr>
          <w:ilvl w:val="0"/>
          <w:numId w:val="3"/>
        </w:numPr>
        <w:rPr>
          <w:b/>
        </w:rPr>
      </w:pPr>
      <w:r>
        <w:rPr>
          <w:b/>
          <w:color w:val="C00000"/>
        </w:rPr>
        <w:t xml:space="preserve">Vasodilation: </w:t>
      </w:r>
      <w:r>
        <w:t>lumen diameter increases as smooth muscle relaxes</w:t>
      </w:r>
    </w:p>
    <w:p w14:paraId="78292F3D" w14:textId="2030318C" w:rsidR="00314714" w:rsidRDefault="00314714" w:rsidP="00314714">
      <w:pPr>
        <w:rPr>
          <w:b/>
          <w:color w:val="C00000"/>
        </w:rPr>
      </w:pPr>
      <w:r>
        <w:rPr>
          <w:b/>
        </w:rPr>
        <w:t xml:space="preserve">• </w:t>
      </w:r>
      <w:r w:rsidRPr="00314714">
        <w:rPr>
          <w:b/>
          <w:color w:val="C00000"/>
        </w:rPr>
        <w:t>Tunica adventitia (externa)</w:t>
      </w:r>
    </w:p>
    <w:p w14:paraId="72B1E872" w14:textId="3540C49C" w:rsidR="007F4395" w:rsidRPr="007F4395" w:rsidRDefault="007F4395" w:rsidP="007F4395">
      <w:pPr>
        <w:pStyle w:val="ListParagraph"/>
        <w:numPr>
          <w:ilvl w:val="0"/>
          <w:numId w:val="2"/>
        </w:numPr>
        <w:rPr>
          <w:b/>
        </w:rPr>
      </w:pPr>
      <w:r>
        <w:t>Outermost layer of blood vessel wall.</w:t>
      </w:r>
    </w:p>
    <w:p w14:paraId="0C29D969" w14:textId="0FBBA99E" w:rsidR="007F4395" w:rsidRPr="007F4395" w:rsidRDefault="007F4395" w:rsidP="007F4395">
      <w:pPr>
        <w:pStyle w:val="ListParagraph"/>
        <w:numPr>
          <w:ilvl w:val="0"/>
          <w:numId w:val="2"/>
        </w:numPr>
        <w:rPr>
          <w:b/>
        </w:rPr>
      </w:pPr>
      <w:r>
        <w:t xml:space="preserve">Composed of loosely woven collagen fibres </w:t>
      </w:r>
      <w:r>
        <w:sym w:font="Wingdings" w:char="F0E0"/>
      </w:r>
      <w:r>
        <w:t xml:space="preserve"> protect, reinforce, anchor</w:t>
      </w:r>
    </w:p>
    <w:p w14:paraId="313893D9" w14:textId="4121289F" w:rsidR="007F4395" w:rsidRPr="007F4395" w:rsidRDefault="007F4395" w:rsidP="007F4395">
      <w:pPr>
        <w:pStyle w:val="ListParagraph"/>
        <w:numPr>
          <w:ilvl w:val="0"/>
          <w:numId w:val="2"/>
        </w:numPr>
        <w:rPr>
          <w:b/>
        </w:rPr>
      </w:pPr>
      <w:r>
        <w:t xml:space="preserve">System of tiny blood vessels: </w:t>
      </w:r>
      <w:r w:rsidRPr="007F4395">
        <w:rPr>
          <w:color w:val="C00000"/>
        </w:rPr>
        <w:t>vasa vasorum</w:t>
      </w:r>
    </w:p>
    <w:p w14:paraId="74746EFF" w14:textId="77777777" w:rsidR="007F4395" w:rsidRPr="007F4395" w:rsidRDefault="007F4395" w:rsidP="007F4395">
      <w:pPr>
        <w:rPr>
          <w:b/>
        </w:rPr>
      </w:pPr>
    </w:p>
    <w:p w14:paraId="582C90B3" w14:textId="47462C7B" w:rsidR="007F4395" w:rsidRDefault="007F4395" w:rsidP="007F4395">
      <w:pPr>
        <w:rPr>
          <w:b/>
        </w:rPr>
      </w:pPr>
      <w:r>
        <w:rPr>
          <w:b/>
        </w:rPr>
        <w:t>T</w:t>
      </w:r>
      <w:r w:rsidR="0023136B">
        <w:rPr>
          <w:b/>
        </w:rPr>
        <w:t>hree T</w:t>
      </w:r>
      <w:r>
        <w:rPr>
          <w:b/>
        </w:rPr>
        <w:t>ypes of Arterial Vessels:</w:t>
      </w:r>
    </w:p>
    <w:p w14:paraId="641B62F6" w14:textId="77777777" w:rsidR="007F4395" w:rsidRDefault="007F4395" w:rsidP="007F4395">
      <w:pPr>
        <w:rPr>
          <w:b/>
        </w:rPr>
      </w:pPr>
    </w:p>
    <w:p w14:paraId="1FC83370" w14:textId="77777777" w:rsidR="003A3FBB" w:rsidRDefault="007F4395" w:rsidP="003A3FBB">
      <w:pPr>
        <w:rPr>
          <w:b/>
          <w:color w:val="C00000"/>
        </w:rPr>
      </w:pPr>
      <w:r>
        <w:t xml:space="preserve">• </w:t>
      </w:r>
      <w:r w:rsidR="003A3FBB">
        <w:rPr>
          <w:b/>
          <w:color w:val="C00000"/>
        </w:rPr>
        <w:t>Elastic (Conducting) Arteries</w:t>
      </w:r>
    </w:p>
    <w:p w14:paraId="4D95B2F9" w14:textId="7D56C199" w:rsidR="003A3FBB" w:rsidRPr="003A3FBB" w:rsidRDefault="003A3FBB" w:rsidP="003A3FBB">
      <w:pPr>
        <w:pStyle w:val="ListParagraph"/>
        <w:numPr>
          <w:ilvl w:val="0"/>
          <w:numId w:val="2"/>
        </w:numPr>
        <w:rPr>
          <w:b/>
          <w:color w:val="C00000"/>
        </w:rPr>
      </w:pPr>
      <w:r>
        <w:t>Thick-walled; large-diameter; near heart.</w:t>
      </w:r>
    </w:p>
    <w:p w14:paraId="7EA8E76D" w14:textId="125B334B" w:rsidR="003A3FBB" w:rsidRPr="003A3FBB" w:rsidRDefault="003A3FBB" w:rsidP="003A3FBB">
      <w:pPr>
        <w:pStyle w:val="ListParagraph"/>
        <w:numPr>
          <w:ilvl w:val="0"/>
          <w:numId w:val="2"/>
        </w:numPr>
        <w:rPr>
          <w:b/>
          <w:color w:val="C00000"/>
        </w:rPr>
      </w:pPr>
      <w:r>
        <w:t xml:space="preserve">Highest proportion of elastin </w:t>
      </w:r>
      <w:r>
        <w:sym w:font="Wingdings" w:char="F0E0"/>
      </w:r>
      <w:r>
        <w:t xml:space="preserve"> smooth out pressure fluctuations.</w:t>
      </w:r>
    </w:p>
    <w:p w14:paraId="6F79AEB2" w14:textId="4FCB8030" w:rsidR="003A3FBB" w:rsidRPr="003A3FBB" w:rsidRDefault="003A3FBB" w:rsidP="003A3FBB">
      <w:pPr>
        <w:pStyle w:val="ListParagraph"/>
        <w:numPr>
          <w:ilvl w:val="0"/>
          <w:numId w:val="2"/>
        </w:numPr>
        <w:rPr>
          <w:b/>
          <w:color w:val="C00000"/>
        </w:rPr>
      </w:pPr>
      <w:r>
        <w:t>Recoil helps maintain pressure &amp; flow of blood aorta.</w:t>
      </w:r>
    </w:p>
    <w:p w14:paraId="12CA68E2" w14:textId="35276CF1" w:rsidR="003A3FBB" w:rsidRDefault="003A3FBB" w:rsidP="003A3FBB">
      <w:pPr>
        <w:rPr>
          <w:b/>
          <w:color w:val="C00000"/>
        </w:rPr>
      </w:pPr>
      <w:r>
        <w:t xml:space="preserve">• </w:t>
      </w:r>
      <w:r>
        <w:rPr>
          <w:b/>
          <w:color w:val="C00000"/>
        </w:rPr>
        <w:t>Muscular (Distributing) Arteries</w:t>
      </w:r>
    </w:p>
    <w:p w14:paraId="2E20A35A" w14:textId="130C94E6" w:rsidR="003A3FBB" w:rsidRPr="003A3FBB" w:rsidRDefault="003A3FBB" w:rsidP="003A3FBB">
      <w:pPr>
        <w:pStyle w:val="ListParagraph"/>
        <w:numPr>
          <w:ilvl w:val="0"/>
          <w:numId w:val="2"/>
        </w:numPr>
        <w:rPr>
          <w:b/>
        </w:rPr>
      </w:pPr>
      <w:r>
        <w:t>Deliver blood to specific organs</w:t>
      </w:r>
      <w:r w:rsidR="00907E1B">
        <w:t>.</w:t>
      </w:r>
      <w:bookmarkStart w:id="0" w:name="_GoBack"/>
      <w:bookmarkEnd w:id="0"/>
    </w:p>
    <w:p w14:paraId="0F634F6C" w14:textId="44A5D0BE" w:rsidR="003A3FBB" w:rsidRPr="00941482" w:rsidRDefault="003A3FBB" w:rsidP="003A3FBB">
      <w:pPr>
        <w:pStyle w:val="ListParagraph"/>
        <w:numPr>
          <w:ilvl w:val="0"/>
          <w:numId w:val="2"/>
        </w:numPr>
        <w:rPr>
          <w:b/>
        </w:rPr>
      </w:pPr>
      <w:r>
        <w:lastRenderedPageBreak/>
        <w:t xml:space="preserve">More smooth muscle vs. elastin </w:t>
      </w:r>
      <w:r>
        <w:sym w:font="Wingdings" w:char="F0E0"/>
      </w:r>
      <w:r>
        <w:t xml:space="preserve"> </w:t>
      </w:r>
      <w:r w:rsidR="00941482">
        <w:t xml:space="preserve">more active in </w:t>
      </w:r>
      <w:r w:rsidR="00941482" w:rsidRPr="00941482">
        <w:rPr>
          <w:color w:val="C00000"/>
        </w:rPr>
        <w:t>vasoconstriction</w:t>
      </w:r>
      <w:r w:rsidR="00941482">
        <w:t xml:space="preserve"> and less capable in stretching.</w:t>
      </w:r>
    </w:p>
    <w:p w14:paraId="2845D0CE" w14:textId="7262349D" w:rsidR="00941482" w:rsidRDefault="00941482" w:rsidP="00941482">
      <w:pPr>
        <w:rPr>
          <w:b/>
          <w:color w:val="C00000"/>
        </w:rPr>
      </w:pPr>
      <w:r>
        <w:rPr>
          <w:b/>
        </w:rPr>
        <w:t xml:space="preserve">• </w:t>
      </w:r>
      <w:r>
        <w:rPr>
          <w:b/>
          <w:color w:val="C00000"/>
        </w:rPr>
        <w:t>Arterioles</w:t>
      </w:r>
    </w:p>
    <w:p w14:paraId="3173B026" w14:textId="03E2D656" w:rsidR="00941482" w:rsidRPr="00941482" w:rsidRDefault="00941482" w:rsidP="0094148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</w:t>
      </w:r>
      <w:r w:rsidRPr="00941482">
        <w:rPr>
          <w:lang w:val="en-US"/>
        </w:rPr>
        <w:t xml:space="preserve">unica media </w:t>
      </w:r>
      <w:r>
        <w:rPr>
          <w:lang w:val="en-US"/>
        </w:rPr>
        <w:t xml:space="preserve">is </w:t>
      </w:r>
      <w:r w:rsidRPr="00941482">
        <w:rPr>
          <w:lang w:val="en-US"/>
        </w:rPr>
        <w:t>primarily smooth muscle; a single layer in smallest arterioles</w:t>
      </w:r>
      <w:r>
        <w:rPr>
          <w:lang w:val="en-US"/>
        </w:rPr>
        <w:t>.</w:t>
      </w:r>
    </w:p>
    <w:p w14:paraId="3E3979B2" w14:textId="51B41051" w:rsidR="00941482" w:rsidRDefault="00941482" w:rsidP="00941482">
      <w:pPr>
        <w:pStyle w:val="ListParagraph"/>
        <w:numPr>
          <w:ilvl w:val="0"/>
          <w:numId w:val="2"/>
        </w:numPr>
        <w:rPr>
          <w:lang w:val="en-US"/>
        </w:rPr>
      </w:pPr>
      <w:r w:rsidRPr="00941482">
        <w:rPr>
          <w:lang w:val="en-US"/>
        </w:rPr>
        <w:t>Arteriole diameter determines which capillary beds flushed, minute-to-minute.</w:t>
      </w:r>
    </w:p>
    <w:p w14:paraId="384CEA9C" w14:textId="77777777" w:rsidR="0023136B" w:rsidRDefault="0023136B" w:rsidP="0023136B">
      <w:pPr>
        <w:rPr>
          <w:lang w:val="en-US"/>
        </w:rPr>
      </w:pPr>
    </w:p>
    <w:p w14:paraId="2B3DFF67" w14:textId="4F1CBAC3" w:rsidR="00F64062" w:rsidRPr="00691B27" w:rsidRDefault="0023136B" w:rsidP="007F4395">
      <w:pPr>
        <w:rPr>
          <w:b/>
          <w:lang w:val="en-US"/>
        </w:rPr>
      </w:pPr>
      <w:r w:rsidRPr="0023136B">
        <w:rPr>
          <w:b/>
          <w:lang w:val="en-US"/>
        </w:rPr>
        <w:t>Three Types of Capillaries:</w:t>
      </w:r>
    </w:p>
    <w:p w14:paraId="6CE20130" w14:textId="1947AA8F" w:rsidR="007F4395" w:rsidRDefault="0023136B" w:rsidP="007F4395">
      <w:pPr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5980A792" wp14:editId="52EFA261">
            <wp:extent cx="5943600" cy="5933440"/>
            <wp:effectExtent l="25400" t="25400" r="25400" b="35560"/>
            <wp:docPr id="1" name="Picture 1" descr="../../../../Desktop/Screen%20Shot%202017-12-02%20at%208.41.35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17-12-02%20at%208.41.35%20PM.p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33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7BE358" w14:textId="77777777" w:rsidR="00F64062" w:rsidRDefault="00F64062" w:rsidP="007F4395">
      <w:pPr>
        <w:rPr>
          <w:b/>
        </w:rPr>
      </w:pPr>
    </w:p>
    <w:p w14:paraId="1FCD610A" w14:textId="34E90C3E" w:rsidR="00F64062" w:rsidRDefault="00F64062" w:rsidP="007F4395">
      <w:pPr>
        <w:rPr>
          <w:b/>
          <w:color w:val="C00000"/>
        </w:rPr>
      </w:pPr>
      <w:r>
        <w:rPr>
          <w:b/>
        </w:rPr>
        <w:t xml:space="preserve">• </w:t>
      </w:r>
      <w:r>
        <w:rPr>
          <w:b/>
          <w:color w:val="C00000"/>
        </w:rPr>
        <w:t>Microcirculation</w:t>
      </w:r>
    </w:p>
    <w:p w14:paraId="338DBB15" w14:textId="543272D8" w:rsidR="00F64062" w:rsidRDefault="00F64062" w:rsidP="00F6406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</w:t>
      </w:r>
      <w:r w:rsidRPr="00F64062">
        <w:rPr>
          <w:lang w:val="en-US"/>
        </w:rPr>
        <w:t>low of blood from an arteriole to a venule through a capillary bed</w:t>
      </w:r>
      <w:r>
        <w:rPr>
          <w:lang w:val="en-US"/>
        </w:rPr>
        <w:t>; two types of vessels</w:t>
      </w:r>
      <w:r w:rsidR="00B26EA3">
        <w:rPr>
          <w:lang w:val="en-US"/>
        </w:rPr>
        <w:t>:</w:t>
      </w:r>
    </w:p>
    <w:p w14:paraId="7FCC0626" w14:textId="5C12B18E" w:rsidR="00F64062" w:rsidRPr="00F64062" w:rsidRDefault="00F64062" w:rsidP="00F64062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b/>
          <w:color w:val="C00000"/>
          <w:lang w:val="en-US"/>
        </w:rPr>
        <w:t xml:space="preserve">Vascular shunt: </w:t>
      </w:r>
      <w:r w:rsidRPr="00F64062">
        <w:rPr>
          <w:lang w:val="en-US"/>
        </w:rPr>
        <w:t>metarteriole</w:t>
      </w:r>
      <w:r>
        <w:rPr>
          <w:lang w:val="en-US"/>
        </w:rPr>
        <w:t xml:space="preserve"> + thoroughfare </w:t>
      </w:r>
      <w:r w:rsidRPr="00F64062">
        <w:rPr>
          <w:lang w:val="en-US"/>
        </w:rPr>
        <w:t>channel</w:t>
      </w:r>
      <w:r w:rsidR="00B26EA3">
        <w:rPr>
          <w:lang w:val="en-US"/>
        </w:rPr>
        <w:t>.</w:t>
      </w:r>
    </w:p>
    <w:p w14:paraId="704ACE7B" w14:textId="462D89F7" w:rsidR="00F64062" w:rsidRDefault="00F64062" w:rsidP="00F64062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b/>
          <w:color w:val="C00000"/>
          <w:lang w:val="en-US"/>
        </w:rPr>
        <w:t xml:space="preserve">True capillaries: </w:t>
      </w:r>
      <w:r w:rsidR="00B26EA3">
        <w:rPr>
          <w:lang w:val="en-US"/>
        </w:rPr>
        <w:t>actual exchange vessels.</w:t>
      </w:r>
    </w:p>
    <w:p w14:paraId="40E24D84" w14:textId="1C13FF15" w:rsidR="00B26EA3" w:rsidRPr="00F64062" w:rsidRDefault="00B26EA3" w:rsidP="00B26EA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b/>
          <w:color w:val="C00000"/>
          <w:lang w:val="en-US"/>
        </w:rPr>
        <w:lastRenderedPageBreak/>
        <w:t xml:space="preserve">Precapillary sphincter: </w:t>
      </w:r>
      <w:r>
        <w:rPr>
          <w:lang w:val="en-US"/>
        </w:rPr>
        <w:t>surrounds root of each true capillary.</w:t>
      </w:r>
    </w:p>
    <w:p w14:paraId="36C8EBD4" w14:textId="77777777" w:rsidR="00B26EA3" w:rsidRDefault="00B26EA3" w:rsidP="00B26EA3">
      <w:pPr>
        <w:widowControl w:val="0"/>
        <w:autoSpaceDE w:val="0"/>
        <w:autoSpaceDN w:val="0"/>
        <w:adjustRightInd w:val="0"/>
        <w:spacing w:line="192" w:lineRule="atLeast"/>
        <w:ind w:left="460" w:hanging="461"/>
        <w:rPr>
          <w:rFonts w:cs="Arial"/>
          <w:b/>
          <w:bCs/>
          <w:u w:val="single" w:color="535187"/>
          <w:lang w:val="en-US"/>
        </w:rPr>
      </w:pPr>
    </w:p>
    <w:p w14:paraId="19CF0A40" w14:textId="4BCB4C6F" w:rsidR="00B26EA3" w:rsidRDefault="00B26EA3" w:rsidP="00B26EA3">
      <w:pPr>
        <w:widowControl w:val="0"/>
        <w:autoSpaceDE w:val="0"/>
        <w:autoSpaceDN w:val="0"/>
        <w:adjustRightInd w:val="0"/>
        <w:spacing w:line="192" w:lineRule="atLeast"/>
        <w:ind w:left="460" w:hanging="461"/>
        <w:rPr>
          <w:rFonts w:cs="Arial"/>
          <w:b/>
          <w:bCs/>
          <w:lang w:val="en-US"/>
        </w:rPr>
      </w:pPr>
      <w:r w:rsidRPr="00B26EA3">
        <w:rPr>
          <w:rFonts w:cs="Arial"/>
          <w:b/>
          <w:bCs/>
          <w:lang w:val="en-US"/>
        </w:rPr>
        <w:t>Structure and Fun</w:t>
      </w:r>
      <w:r>
        <w:rPr>
          <w:rFonts w:cs="Arial"/>
          <w:b/>
          <w:bCs/>
          <w:lang w:val="en-US"/>
        </w:rPr>
        <w:t>ctions of Venules and V</w:t>
      </w:r>
      <w:r w:rsidRPr="00B26EA3">
        <w:rPr>
          <w:rFonts w:cs="Arial"/>
          <w:b/>
          <w:bCs/>
          <w:lang w:val="en-US"/>
        </w:rPr>
        <w:t>eins</w:t>
      </w:r>
      <w:r>
        <w:rPr>
          <w:rFonts w:cs="Arial"/>
          <w:b/>
          <w:bCs/>
          <w:lang w:val="en-US"/>
        </w:rPr>
        <w:t>:</w:t>
      </w:r>
    </w:p>
    <w:p w14:paraId="0E82D252" w14:textId="77777777" w:rsidR="00B26EA3" w:rsidRDefault="00B26EA3" w:rsidP="00B26EA3">
      <w:pPr>
        <w:widowControl w:val="0"/>
        <w:autoSpaceDE w:val="0"/>
        <w:autoSpaceDN w:val="0"/>
        <w:adjustRightInd w:val="0"/>
        <w:spacing w:line="192" w:lineRule="atLeast"/>
        <w:ind w:left="460" w:hanging="461"/>
        <w:rPr>
          <w:rFonts w:cs="Arial"/>
          <w:b/>
          <w:bCs/>
          <w:lang w:val="en-US"/>
        </w:rPr>
      </w:pPr>
    </w:p>
    <w:p w14:paraId="51402473" w14:textId="1F80089F" w:rsidR="00B26EA3" w:rsidRDefault="00B26EA3" w:rsidP="00B26EA3">
      <w:pPr>
        <w:widowControl w:val="0"/>
        <w:autoSpaceDE w:val="0"/>
        <w:autoSpaceDN w:val="0"/>
        <w:adjustRightInd w:val="0"/>
        <w:spacing w:line="192" w:lineRule="atLeast"/>
        <w:ind w:left="460" w:hanging="461"/>
        <w:rPr>
          <w:rFonts w:cs="Times"/>
          <w:b/>
          <w:color w:val="C00000"/>
          <w:lang w:val="en-US"/>
        </w:rPr>
      </w:pPr>
      <w:r>
        <w:rPr>
          <w:rFonts w:cs="Times"/>
          <w:lang w:val="en-US"/>
        </w:rPr>
        <w:t xml:space="preserve">• </w:t>
      </w:r>
      <w:r>
        <w:rPr>
          <w:rFonts w:cs="Times"/>
          <w:b/>
          <w:color w:val="C00000"/>
          <w:lang w:val="en-US"/>
        </w:rPr>
        <w:t>Venules</w:t>
      </w:r>
    </w:p>
    <w:p w14:paraId="08AAE782" w14:textId="259339A4" w:rsidR="00B26EA3" w:rsidRPr="00B26EA3" w:rsidRDefault="00B26EA3" w:rsidP="00B26EA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192" w:lineRule="atLeast"/>
        <w:rPr>
          <w:rFonts w:cs="Times"/>
          <w:b/>
          <w:color w:val="C00000"/>
          <w:lang w:val="en-US"/>
        </w:rPr>
      </w:pPr>
      <w:r>
        <w:rPr>
          <w:rFonts w:cs="Times"/>
          <w:lang w:val="en-US"/>
        </w:rPr>
        <w:t xml:space="preserve">8-100 </w:t>
      </w:r>
      <m:oMath>
        <m:r>
          <w:rPr>
            <w:rFonts w:ascii="Cambria Math" w:hAnsi="Cambria Math" w:cs="Times"/>
            <w:lang w:val="en-US"/>
          </w:rPr>
          <m:t>μm</m:t>
        </m:r>
      </m:oMath>
      <w:r>
        <w:rPr>
          <w:rFonts w:eastAsiaTheme="minorEastAsia" w:cs="Times"/>
          <w:lang w:val="en-US"/>
        </w:rPr>
        <w:t xml:space="preserve"> diameter</w:t>
      </w:r>
    </w:p>
    <w:p w14:paraId="1ED67D57" w14:textId="51BDCC4A" w:rsidR="00B26EA3" w:rsidRPr="00B26EA3" w:rsidRDefault="00B26EA3" w:rsidP="00B26EA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192" w:lineRule="atLeast"/>
        <w:rPr>
          <w:rFonts w:cs="Times"/>
          <w:b/>
          <w:color w:val="C00000"/>
          <w:lang w:val="en-US"/>
        </w:rPr>
      </w:pPr>
      <w:r>
        <w:rPr>
          <w:rFonts w:cs="Times"/>
          <w:lang w:val="en-US"/>
        </w:rPr>
        <w:t xml:space="preserve">Post capillary venules </w:t>
      </w:r>
      <w:r w:rsidRPr="00B26EA3">
        <w:rPr>
          <w:rFonts w:cs="Times"/>
          <w:lang w:val="en-US"/>
        </w:rPr>
        <w:sym w:font="Wingdings" w:char="F0E0"/>
      </w:r>
      <w:r>
        <w:rPr>
          <w:rFonts w:cs="Times"/>
          <w:lang w:val="en-US"/>
        </w:rPr>
        <w:t xml:space="preserve"> just endothelium + a few fibroblasts </w:t>
      </w:r>
    </w:p>
    <w:p w14:paraId="700A2F19" w14:textId="039755D0" w:rsidR="00B26EA3" w:rsidRPr="00B26EA3" w:rsidRDefault="00B26EA3" w:rsidP="00B26EA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192" w:lineRule="atLeast"/>
        <w:rPr>
          <w:rFonts w:cs="Times"/>
          <w:b/>
          <w:color w:val="C00000"/>
          <w:lang w:val="en-US"/>
        </w:rPr>
      </w:pPr>
      <w:r>
        <w:rPr>
          <w:rFonts w:cs="Times"/>
          <w:lang w:val="en-US"/>
        </w:rPr>
        <w:t>Larger venules have sparse tunica media and thin tunica adventitia</w:t>
      </w:r>
    </w:p>
    <w:p w14:paraId="7953169C" w14:textId="1D0202FB" w:rsidR="00B26EA3" w:rsidRDefault="00B26EA3" w:rsidP="00B26EA3">
      <w:pPr>
        <w:widowControl w:val="0"/>
        <w:autoSpaceDE w:val="0"/>
        <w:autoSpaceDN w:val="0"/>
        <w:adjustRightInd w:val="0"/>
        <w:spacing w:line="192" w:lineRule="atLeast"/>
        <w:rPr>
          <w:rFonts w:cs="Times"/>
          <w:b/>
          <w:color w:val="C00000"/>
          <w:lang w:val="en-US"/>
        </w:rPr>
      </w:pPr>
      <w:r>
        <w:rPr>
          <w:rFonts w:cs="Times"/>
          <w:b/>
          <w:lang w:val="en-US"/>
        </w:rPr>
        <w:t xml:space="preserve">• </w:t>
      </w:r>
      <w:r>
        <w:rPr>
          <w:rFonts w:cs="Times"/>
          <w:b/>
          <w:color w:val="C00000"/>
          <w:lang w:val="en-US"/>
        </w:rPr>
        <w:t>Veins</w:t>
      </w:r>
    </w:p>
    <w:p w14:paraId="31E8887A" w14:textId="67760B24" w:rsidR="00B26EA3" w:rsidRPr="00B26EA3" w:rsidRDefault="00B26EA3" w:rsidP="00B26EA3">
      <w:pPr>
        <w:pStyle w:val="ListParagraph"/>
        <w:numPr>
          <w:ilvl w:val="0"/>
          <w:numId w:val="2"/>
        </w:numPr>
        <w:rPr>
          <w:rFonts w:cs="Times"/>
          <w:lang w:val="en-US"/>
        </w:rPr>
      </w:pPr>
      <w:r w:rsidRPr="00B26EA3">
        <w:rPr>
          <w:rFonts w:cs="Times"/>
          <w:lang w:val="en-US"/>
        </w:rPr>
        <w:t>3 tunics bu</w:t>
      </w:r>
      <w:r>
        <w:rPr>
          <w:rFonts w:cs="Times"/>
          <w:lang w:val="en-US"/>
        </w:rPr>
        <w:t>t walls thinner &amp; lumens larger.</w:t>
      </w:r>
    </w:p>
    <w:p w14:paraId="40C870B9" w14:textId="01056C62" w:rsidR="00B26EA3" w:rsidRPr="00B26EA3" w:rsidRDefault="00B26EA3" w:rsidP="00B26EA3">
      <w:pPr>
        <w:pStyle w:val="ListParagraph"/>
        <w:numPr>
          <w:ilvl w:val="0"/>
          <w:numId w:val="2"/>
        </w:numPr>
        <w:rPr>
          <w:rFonts w:cs="Times"/>
          <w:lang w:val="en-US"/>
        </w:rPr>
      </w:pPr>
      <w:r w:rsidRPr="00B26EA3">
        <w:rPr>
          <w:rFonts w:cs="Times"/>
          <w:lang w:val="en-US"/>
        </w:rPr>
        <w:t>Relatively little elastin/smooth muscle in tunica media; tunica adventitia is heaviest layer</w:t>
      </w:r>
      <w:r>
        <w:rPr>
          <w:rFonts w:cs="Times"/>
          <w:lang w:val="en-US"/>
        </w:rPr>
        <w:t>.</w:t>
      </w:r>
    </w:p>
    <w:p w14:paraId="64993478" w14:textId="06AEF54E" w:rsidR="00B26EA3" w:rsidRPr="00B26EA3" w:rsidRDefault="00B26EA3" w:rsidP="00B26EA3">
      <w:pPr>
        <w:pStyle w:val="ListParagraph"/>
        <w:numPr>
          <w:ilvl w:val="0"/>
          <w:numId w:val="2"/>
        </w:numPr>
        <w:rPr>
          <w:rFonts w:cs="Times"/>
          <w:lang w:val="en-US"/>
        </w:rPr>
      </w:pPr>
      <w:r w:rsidRPr="00B26EA3">
        <w:rPr>
          <w:rFonts w:cs="Times"/>
          <w:lang w:val="en-US"/>
        </w:rPr>
        <w:t xml:space="preserve">Up to 65% of blood in veins at any one time = </w:t>
      </w:r>
      <w:r w:rsidRPr="00B26EA3">
        <w:rPr>
          <w:rFonts w:cs="Times"/>
          <w:bCs/>
          <w:lang w:val="en-US"/>
        </w:rPr>
        <w:t xml:space="preserve">capacitance vessels </w:t>
      </w:r>
      <w:r w:rsidRPr="00B26EA3">
        <w:rPr>
          <w:rFonts w:cs="Times"/>
          <w:lang w:val="en-US"/>
        </w:rPr>
        <w:t xml:space="preserve">or </w:t>
      </w:r>
      <w:r w:rsidRPr="00B26EA3">
        <w:rPr>
          <w:rFonts w:cs="Times"/>
          <w:bCs/>
          <w:lang w:val="en-US"/>
        </w:rPr>
        <w:t>blood reservoirs</w:t>
      </w:r>
      <w:r>
        <w:rPr>
          <w:rFonts w:cs="Times"/>
          <w:bCs/>
          <w:lang w:val="en-US"/>
        </w:rPr>
        <w:t>.</w:t>
      </w:r>
    </w:p>
    <w:p w14:paraId="3D935181" w14:textId="71049E58" w:rsidR="00B26EA3" w:rsidRPr="00B26EA3" w:rsidRDefault="00B26EA3" w:rsidP="00B26EA3">
      <w:pPr>
        <w:pStyle w:val="ListParagraph"/>
        <w:numPr>
          <w:ilvl w:val="0"/>
          <w:numId w:val="2"/>
        </w:numPr>
        <w:rPr>
          <w:rFonts w:cs="Times"/>
          <w:color w:val="C00000"/>
          <w:lang w:val="en-US"/>
        </w:rPr>
      </w:pPr>
      <w:r w:rsidRPr="00B26EA3">
        <w:rPr>
          <w:rFonts w:cs="Times"/>
          <w:iCs/>
          <w:color w:val="C00000"/>
          <w:lang w:val="en-US"/>
        </w:rPr>
        <w:t>Two structural adaptations of veins that promote blood return?</w:t>
      </w:r>
    </w:p>
    <w:p w14:paraId="7A05DEAA" w14:textId="7DAC37D4" w:rsidR="005823EB" w:rsidRDefault="005823EB" w:rsidP="005823EB">
      <w:pPr>
        <w:pStyle w:val="ListParagraph"/>
        <w:numPr>
          <w:ilvl w:val="0"/>
          <w:numId w:val="7"/>
        </w:numPr>
        <w:rPr>
          <w:rFonts w:cs="Times"/>
          <w:lang w:val="en-US"/>
        </w:rPr>
      </w:pPr>
      <w:r>
        <w:rPr>
          <w:rFonts w:cs="Times"/>
          <w:lang w:val="en-US"/>
        </w:rPr>
        <w:t xml:space="preserve">Large diameter lumens </w:t>
      </w:r>
      <w:r w:rsidRPr="005823EB">
        <w:rPr>
          <w:rFonts w:cs="Times"/>
          <w:lang w:val="en-US"/>
        </w:rPr>
        <w:sym w:font="Wingdings" w:char="F0E0"/>
      </w:r>
      <w:r>
        <w:rPr>
          <w:rFonts w:cs="Times"/>
          <w:lang w:val="en-US"/>
        </w:rPr>
        <w:t xml:space="preserve"> offer little resistance to blood flow.</w:t>
      </w:r>
    </w:p>
    <w:p w14:paraId="1565CE68" w14:textId="7B827DFA" w:rsidR="005823EB" w:rsidRDefault="005823EB" w:rsidP="005823EB">
      <w:pPr>
        <w:pStyle w:val="ListParagraph"/>
        <w:numPr>
          <w:ilvl w:val="0"/>
          <w:numId w:val="7"/>
        </w:numPr>
        <w:rPr>
          <w:rFonts w:cs="Times"/>
          <w:lang w:val="en-US"/>
        </w:rPr>
      </w:pPr>
      <w:r w:rsidRPr="005823EB">
        <w:rPr>
          <w:rFonts w:cs="Times"/>
          <w:color w:val="C00000"/>
          <w:lang w:val="en-US"/>
        </w:rPr>
        <w:t xml:space="preserve">Venous valves </w:t>
      </w:r>
      <w:r>
        <w:rPr>
          <w:rFonts w:cs="Times"/>
          <w:lang w:val="en-US"/>
        </w:rPr>
        <w:t>(folds of tunica intima).</w:t>
      </w:r>
    </w:p>
    <w:p w14:paraId="3562A5AC" w14:textId="77777777" w:rsidR="00832182" w:rsidRDefault="00832182" w:rsidP="00832182">
      <w:pPr>
        <w:rPr>
          <w:rFonts w:cs="Times"/>
          <w:lang w:val="en-US"/>
        </w:rPr>
      </w:pPr>
    </w:p>
    <w:p w14:paraId="38F135A3" w14:textId="1D102269" w:rsidR="00832182" w:rsidRDefault="00832182" w:rsidP="00832182">
      <w:pPr>
        <w:rPr>
          <w:rFonts w:cs="Times"/>
          <w:lang w:val="en-US"/>
        </w:rPr>
      </w:pPr>
      <w:r>
        <w:rPr>
          <w:rFonts w:cs="Times"/>
          <w:lang w:val="en-US"/>
        </w:rPr>
        <w:t xml:space="preserve">• </w:t>
      </w:r>
      <w:r>
        <w:rPr>
          <w:rFonts w:cs="Times"/>
          <w:b/>
          <w:color w:val="C00000"/>
          <w:lang w:val="en-US"/>
        </w:rPr>
        <w:t xml:space="preserve">Blood flow: </w:t>
      </w:r>
      <w:r>
        <w:rPr>
          <w:rFonts w:cs="Times"/>
          <w:lang w:val="en-US"/>
        </w:rPr>
        <w:t xml:space="preserve">volume of blood flowing through a vessel, organ </w:t>
      </w:r>
      <w:r w:rsidR="00F4520A">
        <w:rPr>
          <w:rFonts w:cs="Times"/>
          <w:lang w:val="en-US"/>
        </w:rPr>
        <w:t>or the entire circulation (mL/min).</w:t>
      </w:r>
    </w:p>
    <w:p w14:paraId="12A69E35" w14:textId="316BCE90" w:rsidR="00F4520A" w:rsidRDefault="00F4520A" w:rsidP="00832182">
      <w:pPr>
        <w:rPr>
          <w:rFonts w:cs="Times"/>
          <w:b/>
          <w:color w:val="C00000"/>
          <w:lang w:val="en-US"/>
        </w:rPr>
      </w:pPr>
      <w:r>
        <w:rPr>
          <w:rFonts w:cs="Times"/>
          <w:lang w:val="en-US"/>
        </w:rPr>
        <w:t xml:space="preserve">• </w:t>
      </w:r>
      <w:r>
        <w:rPr>
          <w:rFonts w:cs="Times"/>
          <w:b/>
          <w:color w:val="C00000"/>
          <w:lang w:val="en-US"/>
        </w:rPr>
        <w:t>Blood pressure</w:t>
      </w:r>
    </w:p>
    <w:p w14:paraId="034A077B" w14:textId="78758B20" w:rsidR="00F4520A" w:rsidRPr="00F4520A" w:rsidRDefault="00F4520A" w:rsidP="00F4520A">
      <w:pPr>
        <w:pStyle w:val="ListParagraph"/>
        <w:numPr>
          <w:ilvl w:val="0"/>
          <w:numId w:val="2"/>
        </w:numPr>
        <w:rPr>
          <w:rFonts w:cs="Times"/>
          <w:lang w:val="en-US"/>
        </w:rPr>
      </w:pPr>
      <w:r>
        <w:rPr>
          <w:rFonts w:cs="Times"/>
          <w:bCs/>
          <w:lang w:val="en-US"/>
        </w:rPr>
        <w:t>F</w:t>
      </w:r>
      <w:r w:rsidRPr="00F4520A">
        <w:rPr>
          <w:rFonts w:cs="Times"/>
          <w:bCs/>
          <w:lang w:val="en-US"/>
        </w:rPr>
        <w:t>orce</w:t>
      </w:r>
      <w:r w:rsidRPr="00F4520A">
        <w:rPr>
          <w:rFonts w:cs="Times"/>
          <w:lang w:val="en-US"/>
        </w:rPr>
        <w:t xml:space="preserve"> per unit area exerted on the wall of a blood ve</w:t>
      </w:r>
      <w:r>
        <w:rPr>
          <w:rFonts w:cs="Times"/>
          <w:lang w:val="en-US"/>
        </w:rPr>
        <w:t>ssel by its contained blood (mm</w:t>
      </w:r>
      <w:r w:rsidRPr="00F4520A">
        <w:rPr>
          <w:rFonts w:cs="Times"/>
          <w:lang w:val="en-US"/>
        </w:rPr>
        <w:t>Hg)</w:t>
      </w:r>
      <w:r>
        <w:rPr>
          <w:rFonts w:cs="Times"/>
          <w:lang w:val="en-US"/>
        </w:rPr>
        <w:t>.</w:t>
      </w:r>
    </w:p>
    <w:p w14:paraId="4A0DBCD2" w14:textId="1DB85728" w:rsidR="00F4520A" w:rsidRDefault="00F4520A" w:rsidP="00F4520A">
      <w:pPr>
        <w:pStyle w:val="ListParagraph"/>
        <w:numPr>
          <w:ilvl w:val="0"/>
          <w:numId w:val="2"/>
        </w:numPr>
        <w:rPr>
          <w:rFonts w:cs="Times"/>
          <w:lang w:val="en-US"/>
        </w:rPr>
      </w:pPr>
      <w:r w:rsidRPr="00F4520A">
        <w:rPr>
          <w:rFonts w:cs="Times"/>
          <w:lang w:val="en-US"/>
        </w:rPr>
        <w:t xml:space="preserve"> Refers to </w:t>
      </w:r>
      <w:r w:rsidRPr="00F4520A">
        <w:rPr>
          <w:rFonts w:cs="Times"/>
          <w:color w:val="C00000"/>
          <w:lang w:val="en-US"/>
        </w:rPr>
        <w:t xml:space="preserve">systemic arterial </w:t>
      </w:r>
      <w:r w:rsidRPr="00F4520A">
        <w:rPr>
          <w:rFonts w:cs="Times"/>
          <w:lang w:val="en-US"/>
        </w:rPr>
        <w:t xml:space="preserve">blood pressure in </w:t>
      </w:r>
      <w:r>
        <w:rPr>
          <w:rFonts w:cs="Times"/>
          <w:lang w:val="en-US"/>
        </w:rPr>
        <w:t xml:space="preserve">the largest arteries near the </w:t>
      </w:r>
      <w:r w:rsidRPr="00F4520A">
        <w:rPr>
          <w:rFonts w:cs="Times"/>
          <w:lang w:val="en-US"/>
        </w:rPr>
        <w:t>heart (e.g.</w:t>
      </w:r>
      <w:r>
        <w:rPr>
          <w:rFonts w:cs="Times"/>
          <w:lang w:val="en-US"/>
        </w:rPr>
        <w:t>: average aortic BP = 90 mm</w:t>
      </w:r>
      <w:r w:rsidRPr="00F4520A">
        <w:rPr>
          <w:rFonts w:cs="Times"/>
          <w:lang w:val="en-US"/>
        </w:rPr>
        <w:t>Hg)</w:t>
      </w:r>
      <w:r>
        <w:rPr>
          <w:rFonts w:cs="Times"/>
          <w:lang w:val="en-US"/>
        </w:rPr>
        <w:t>.</w:t>
      </w:r>
    </w:p>
    <w:p w14:paraId="43F45AA5" w14:textId="77777777" w:rsidR="00F4520A" w:rsidRDefault="00F4520A" w:rsidP="00F4520A">
      <w:pPr>
        <w:rPr>
          <w:rFonts w:cs="Times"/>
          <w:lang w:val="en-US"/>
        </w:rPr>
      </w:pPr>
    </w:p>
    <w:p w14:paraId="449A7D47" w14:textId="4994899A" w:rsidR="00F4520A" w:rsidRPr="00F4520A" w:rsidRDefault="00F4520A" w:rsidP="00F4520A">
      <w:pPr>
        <w:rPr>
          <w:rFonts w:eastAsiaTheme="minorEastAsia" w:cs="Times"/>
          <w:b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 w:cs="Times"/>
              <w:lang w:val="en-US"/>
            </w:rPr>
            <m:t xml:space="preserve">F= </m:t>
          </m:r>
          <m:f>
            <m:fPr>
              <m:ctrlPr>
                <w:rPr>
                  <w:rFonts w:ascii="Cambria Math" w:hAnsi="Cambria Math" w:cs="Times"/>
                  <w:b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"/>
                  <w:lang w:val="en-US"/>
                </w:rPr>
                <m:t>∆P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"/>
                  <w:lang w:val="en-US"/>
                </w:rPr>
                <m:t>R</m:t>
              </m:r>
            </m:den>
          </m:f>
        </m:oMath>
      </m:oMathPara>
    </w:p>
    <w:p w14:paraId="626FB268" w14:textId="31040D1A" w:rsidR="00F4520A" w:rsidRPr="00F4520A" w:rsidRDefault="00F4520A" w:rsidP="00F4520A">
      <w:pPr>
        <w:rPr>
          <w:rFonts w:cs="Times"/>
          <w:lang w:val="en-US"/>
        </w:rPr>
      </w:pPr>
      <w:r>
        <w:rPr>
          <w:rFonts w:eastAsiaTheme="minorEastAsia" w:cs="Times"/>
          <w:b/>
          <w:lang w:val="en-US"/>
        </w:rPr>
        <w:t xml:space="preserve">• </w:t>
      </w:r>
      <w:r>
        <w:rPr>
          <w:rFonts w:eastAsiaTheme="minorEastAsia" w:cs="Times"/>
          <w:b/>
          <w:color w:val="C00000"/>
          <w:lang w:val="en-US"/>
        </w:rPr>
        <w:t xml:space="preserve">Resistance: </w:t>
      </w:r>
      <w:r w:rsidRPr="00F4520A">
        <w:rPr>
          <w:rFonts w:eastAsiaTheme="minorEastAsia" w:cs="Times"/>
          <w:lang w:val="en-US"/>
        </w:rPr>
        <w:t xml:space="preserve">the major determinant of blood flow because a change in   blood vessel radius increases resistance to the </w:t>
      </w:r>
      <w:r w:rsidRPr="00F4520A">
        <w:rPr>
          <w:rFonts w:eastAsiaTheme="minorEastAsia" w:cs="Times"/>
          <w:bCs/>
          <w:color w:val="C00000"/>
          <w:lang w:val="en-US"/>
        </w:rPr>
        <w:t>4</w:t>
      </w:r>
      <w:r w:rsidRPr="00F4520A">
        <w:rPr>
          <w:rFonts w:eastAsiaTheme="minorEastAsia" w:cs="Times"/>
          <w:bCs/>
          <w:color w:val="C00000"/>
          <w:vertAlign w:val="superscript"/>
          <w:lang w:val="en-US"/>
        </w:rPr>
        <w:t>th</w:t>
      </w:r>
      <w:r w:rsidRPr="00F4520A">
        <w:rPr>
          <w:rFonts w:eastAsiaTheme="minorEastAsia" w:cs="Times"/>
          <w:bCs/>
          <w:color w:val="C00000"/>
          <w:lang w:val="en-US"/>
        </w:rPr>
        <w:t xml:space="preserve"> power</w:t>
      </w:r>
      <w:r>
        <w:rPr>
          <w:rFonts w:eastAsiaTheme="minorEastAsia" w:cs="Times"/>
          <w:bCs/>
          <w:lang w:val="en-US"/>
        </w:rPr>
        <w:t>.</w:t>
      </w:r>
    </w:p>
    <w:p w14:paraId="3A2826F8" w14:textId="2F13D229" w:rsidR="00F4520A" w:rsidRDefault="00F4520A" w:rsidP="00F4520A">
      <w:pPr>
        <w:rPr>
          <w:rFonts w:cs="Times"/>
          <w:lang w:val="en-US"/>
        </w:rPr>
      </w:pPr>
      <w:r>
        <w:rPr>
          <w:rFonts w:cs="Times"/>
          <w:b/>
          <w:lang w:val="en-US"/>
        </w:rPr>
        <w:t xml:space="preserve">• </w:t>
      </w:r>
      <w:r>
        <w:rPr>
          <w:rFonts w:cs="Times"/>
          <w:b/>
          <w:color w:val="C00000"/>
          <w:lang w:val="en-US"/>
        </w:rPr>
        <w:t xml:space="preserve">Arterioles </w:t>
      </w:r>
      <w:r>
        <w:rPr>
          <w:rFonts w:cs="Times"/>
          <w:lang w:val="en-US"/>
        </w:rPr>
        <w:t>can regulate their diameters.</w:t>
      </w:r>
    </w:p>
    <w:p w14:paraId="2CDBA3CF" w14:textId="77777777" w:rsidR="009878AF" w:rsidRDefault="009878AF" w:rsidP="00F4520A">
      <w:pPr>
        <w:rPr>
          <w:rFonts w:cs="Times"/>
          <w:lang w:val="en-US"/>
        </w:rPr>
      </w:pPr>
    </w:p>
    <w:p w14:paraId="3DC95928" w14:textId="29684CBA" w:rsidR="009878AF" w:rsidRDefault="009878AF" w:rsidP="009878AF">
      <w:pPr>
        <w:rPr>
          <w:rFonts w:cs="Times"/>
          <w:lang w:val="en-US"/>
        </w:rPr>
      </w:pPr>
      <w:r>
        <w:rPr>
          <w:rFonts w:cs="Times"/>
          <w:lang w:val="en-US"/>
        </w:rPr>
        <w:t>•</w:t>
      </w:r>
      <w:r>
        <w:rPr>
          <w:rFonts w:cs="Times"/>
          <w:b/>
          <w:color w:val="C00000"/>
          <w:lang w:val="en-US"/>
        </w:rPr>
        <w:t xml:space="preserve"> Resistance: </w:t>
      </w:r>
      <w:r>
        <w:rPr>
          <w:rFonts w:cs="Times"/>
          <w:lang w:val="en-US"/>
        </w:rPr>
        <w:t xml:space="preserve">measures total of frictional forces that impede flow </w:t>
      </w:r>
      <w:r w:rsidRPr="009878AF">
        <w:rPr>
          <w:rFonts w:cs="Times"/>
          <w:lang w:val="en-US"/>
        </w:rPr>
        <w:sym w:font="Wingdings" w:char="F0E0"/>
      </w:r>
      <w:r>
        <w:rPr>
          <w:rFonts w:cs="Times"/>
          <w:lang w:val="en-US"/>
        </w:rPr>
        <w:t xml:space="preserve"> flow and resistance are inversely related; influenced by;</w:t>
      </w:r>
    </w:p>
    <w:p w14:paraId="5BCB82DD" w14:textId="456649AD" w:rsidR="009878AF" w:rsidRPr="009878AF" w:rsidRDefault="009878AF" w:rsidP="009878AF">
      <w:pPr>
        <w:pStyle w:val="ListParagraph"/>
        <w:numPr>
          <w:ilvl w:val="0"/>
          <w:numId w:val="2"/>
        </w:numPr>
        <w:rPr>
          <w:rFonts w:cs="Times"/>
          <w:color w:val="C00000"/>
          <w:lang w:val="en-US"/>
        </w:rPr>
      </w:pPr>
      <w:r w:rsidRPr="009878AF">
        <w:rPr>
          <w:rFonts w:cs="Times"/>
          <w:color w:val="C00000"/>
          <w:lang w:val="en-US"/>
        </w:rPr>
        <w:t>Blood viscosity</w:t>
      </w:r>
      <w:r>
        <w:rPr>
          <w:rFonts w:cs="Times"/>
          <w:color w:val="C00000"/>
          <w:lang w:val="en-US"/>
        </w:rPr>
        <w:t>.</w:t>
      </w:r>
    </w:p>
    <w:p w14:paraId="6A3009CF" w14:textId="7D8DE976" w:rsidR="009878AF" w:rsidRPr="009878AF" w:rsidRDefault="009878AF" w:rsidP="009878AF">
      <w:pPr>
        <w:pStyle w:val="ListParagraph"/>
        <w:numPr>
          <w:ilvl w:val="0"/>
          <w:numId w:val="2"/>
        </w:numPr>
        <w:rPr>
          <w:rFonts w:cs="Times"/>
          <w:lang w:val="en-US"/>
        </w:rPr>
      </w:pPr>
      <w:r>
        <w:rPr>
          <w:rFonts w:cs="Times"/>
          <w:color w:val="C00000"/>
          <w:lang w:val="en-US"/>
        </w:rPr>
        <w:t xml:space="preserve">Total blood vessel length: </w:t>
      </w:r>
      <w:r w:rsidRPr="009878AF">
        <w:rPr>
          <w:rFonts w:cs="Times"/>
          <w:lang w:val="en-US"/>
        </w:rPr>
        <w:t>more length = more resistance (extra adipose tissue).</w:t>
      </w:r>
    </w:p>
    <w:p w14:paraId="353641FA" w14:textId="3169C1D7" w:rsidR="009878AF" w:rsidRPr="009878AF" w:rsidRDefault="009878AF" w:rsidP="009878AF">
      <w:pPr>
        <w:pStyle w:val="ListParagraph"/>
        <w:numPr>
          <w:ilvl w:val="0"/>
          <w:numId w:val="2"/>
        </w:numPr>
        <w:rPr>
          <w:rFonts w:cs="Times"/>
          <w:lang w:val="en-US"/>
        </w:rPr>
      </w:pPr>
      <w:r>
        <w:rPr>
          <w:rFonts w:cs="Times"/>
          <w:color w:val="C00000"/>
          <w:lang w:val="en-US"/>
        </w:rPr>
        <w:t xml:space="preserve">Blood vessel diameter: </w:t>
      </w:r>
      <w:r w:rsidRPr="009878AF">
        <w:rPr>
          <w:rFonts w:cs="Times"/>
          <w:lang w:val="en-US"/>
        </w:rPr>
        <w:t>fluid not touching walls moves faster.</w:t>
      </w:r>
    </w:p>
    <w:p w14:paraId="1D28E69F" w14:textId="77777777" w:rsidR="00DB3380" w:rsidRDefault="00DB3380" w:rsidP="00B26EA3">
      <w:pPr>
        <w:widowControl w:val="0"/>
        <w:autoSpaceDE w:val="0"/>
        <w:autoSpaceDN w:val="0"/>
        <w:adjustRightInd w:val="0"/>
        <w:spacing w:line="192" w:lineRule="atLeast"/>
        <w:rPr>
          <w:rFonts w:cs="Times"/>
          <w:b/>
          <w:lang w:val="en-US"/>
        </w:rPr>
      </w:pPr>
    </w:p>
    <w:p w14:paraId="2AAF2A99" w14:textId="6231A327" w:rsidR="00B26EA3" w:rsidRDefault="00DB3380" w:rsidP="00B26EA3">
      <w:pPr>
        <w:widowControl w:val="0"/>
        <w:autoSpaceDE w:val="0"/>
        <w:autoSpaceDN w:val="0"/>
        <w:adjustRightInd w:val="0"/>
        <w:spacing w:line="192" w:lineRule="atLeast"/>
        <w:rPr>
          <w:rFonts w:cs="Times"/>
          <w:b/>
          <w:color w:val="C00000"/>
          <w:lang w:val="en-US"/>
        </w:rPr>
      </w:pPr>
      <w:r>
        <w:rPr>
          <w:rFonts w:cs="Times"/>
          <w:b/>
          <w:lang w:val="en-US"/>
        </w:rPr>
        <w:t xml:space="preserve">• </w:t>
      </w:r>
      <w:r>
        <w:rPr>
          <w:rFonts w:cs="Times"/>
          <w:b/>
          <w:color w:val="C00000"/>
          <w:lang w:val="en-US"/>
        </w:rPr>
        <w:t>Pulse pressure = systolic BP – diastolic BP</w:t>
      </w:r>
    </w:p>
    <w:p w14:paraId="20867B37" w14:textId="675AE607" w:rsidR="00DB3380" w:rsidRPr="00DB3380" w:rsidRDefault="00DB3380" w:rsidP="00DB338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192" w:lineRule="atLeast"/>
        <w:rPr>
          <w:rFonts w:cs="Times"/>
          <w:b/>
          <w:color w:val="C00000"/>
          <w:lang w:val="en-US"/>
        </w:rPr>
      </w:pPr>
      <w:r>
        <w:rPr>
          <w:rFonts w:cs="Times"/>
          <w:lang w:val="en-US"/>
        </w:rPr>
        <w:t>Indicates vigor of contraction of ventricle.</w:t>
      </w:r>
    </w:p>
    <w:p w14:paraId="7CF1E7EA" w14:textId="25379BA5" w:rsidR="00DB3380" w:rsidRPr="00CC5325" w:rsidRDefault="00DB3380" w:rsidP="00DB338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192" w:lineRule="atLeast"/>
        <w:rPr>
          <w:rFonts w:cs="Times"/>
          <w:b/>
          <w:color w:val="C00000"/>
          <w:lang w:val="en-US"/>
        </w:rPr>
      </w:pPr>
      <w:r>
        <w:rPr>
          <w:rFonts w:cs="Times"/>
          <w:lang w:val="en-US"/>
        </w:rPr>
        <w:t>Information on elasticity of aorta and major arteries.</w:t>
      </w:r>
    </w:p>
    <w:p w14:paraId="04C55D9B" w14:textId="4441DBCA" w:rsidR="00CC5325" w:rsidRPr="00CC5325" w:rsidRDefault="00CC5325" w:rsidP="00CC5325">
      <w:pPr>
        <w:widowControl w:val="0"/>
        <w:autoSpaceDE w:val="0"/>
        <w:autoSpaceDN w:val="0"/>
        <w:adjustRightInd w:val="0"/>
        <w:spacing w:line="192" w:lineRule="atLeast"/>
        <w:rPr>
          <w:rFonts w:cs="Times"/>
          <w:b/>
          <w:lang w:val="en-US"/>
        </w:rPr>
      </w:pPr>
      <w:r>
        <w:rPr>
          <w:rFonts w:cs="Times"/>
          <w:b/>
          <w:lang w:val="en-US"/>
        </w:rPr>
        <w:t xml:space="preserve">• </w:t>
      </w:r>
      <w:r w:rsidRPr="00CC5325">
        <w:rPr>
          <w:rFonts w:cs="Times"/>
          <w:b/>
          <w:color w:val="C00000"/>
          <w:lang w:val="en-US"/>
        </w:rPr>
        <w:t>Mean arterial pressure (MAP) = diastolic pressure + 1/3 pulse pressure</w:t>
      </w:r>
    </w:p>
    <w:p w14:paraId="203B5BAE" w14:textId="3FE9D35C" w:rsidR="00CC5325" w:rsidRPr="00CC5325" w:rsidRDefault="00CC5325" w:rsidP="00CC5325">
      <w:pPr>
        <w:pStyle w:val="ListParagraph"/>
        <w:numPr>
          <w:ilvl w:val="0"/>
          <w:numId w:val="2"/>
        </w:numPr>
        <w:rPr>
          <w:lang w:val="en-US"/>
        </w:rPr>
      </w:pPr>
      <w:r w:rsidRPr="00CC5325">
        <w:rPr>
          <w:lang w:val="en-US"/>
        </w:rPr>
        <w:t xml:space="preserve">MAP is the pressure that propels blood to tissues during the cardiac cycle </w:t>
      </w:r>
    </w:p>
    <w:p w14:paraId="2038DEAE" w14:textId="55EC49D2" w:rsidR="00CC5325" w:rsidRPr="00CC5325" w:rsidRDefault="00CC5325" w:rsidP="00CC5325">
      <w:pPr>
        <w:pStyle w:val="ListParagraph"/>
        <w:numPr>
          <w:ilvl w:val="0"/>
          <w:numId w:val="2"/>
        </w:numPr>
        <w:rPr>
          <w:lang w:val="en-US"/>
        </w:rPr>
      </w:pPr>
      <w:r w:rsidRPr="00CC5325">
        <w:rPr>
          <w:lang w:val="en-US"/>
        </w:rPr>
        <w:t xml:space="preserve"> </w:t>
      </w:r>
      <w:r>
        <w:rPr>
          <w:b/>
          <w:bCs/>
          <w:lang w:val="en-US"/>
        </w:rPr>
        <w:t>NOT</w:t>
      </w:r>
      <w:r w:rsidRPr="00CC5325">
        <w:rPr>
          <w:lang w:val="en-US"/>
        </w:rPr>
        <w:t xml:space="preserve"> mean of systolic &amp; diastolic pressures; ventricular diastole is </w:t>
      </w:r>
      <w:r w:rsidRPr="00CC5325">
        <w:rPr>
          <w:b/>
          <w:bCs/>
          <w:iCs/>
          <w:lang w:val="en-US"/>
        </w:rPr>
        <w:t>longer</w:t>
      </w:r>
      <w:r>
        <w:rPr>
          <w:lang w:val="en-US"/>
        </w:rPr>
        <w:t xml:space="preserve"> than ventricular systole.</w:t>
      </w:r>
    </w:p>
    <w:p w14:paraId="6A0AA1AB" w14:textId="0FEBB651" w:rsidR="00F64062" w:rsidRPr="00F64062" w:rsidRDefault="00CC5325" w:rsidP="00CC5325">
      <w:pPr>
        <w:pStyle w:val="ListParagraph"/>
        <w:numPr>
          <w:ilvl w:val="0"/>
          <w:numId w:val="2"/>
        </w:numPr>
      </w:pPr>
      <w:r w:rsidRPr="00CC5325">
        <w:rPr>
          <w:lang w:val="en-US"/>
        </w:rPr>
        <w:lastRenderedPageBreak/>
        <w:t>MAP &amp; pulse pressure decreases</w:t>
      </w:r>
      <w:r>
        <w:rPr>
          <w:lang w:val="en-US"/>
        </w:rPr>
        <w:t xml:space="preserve"> with distance from heart </w:t>
      </w:r>
      <w:r w:rsidRPr="00CC5325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Pr="00CC5325">
        <w:rPr>
          <w:lang w:val="en-US"/>
        </w:rPr>
        <w:t>by end of arteri</w:t>
      </w:r>
      <w:r>
        <w:rPr>
          <w:lang w:val="en-US"/>
        </w:rPr>
        <w:t xml:space="preserve">al tree, blood flow is steady and </w:t>
      </w:r>
      <w:r w:rsidRPr="00CC5325">
        <w:rPr>
          <w:lang w:val="en-US"/>
        </w:rPr>
        <w:t>pulse pressure has disappeared</w:t>
      </w:r>
      <w:r>
        <w:rPr>
          <w:lang w:val="en-US"/>
        </w:rPr>
        <w:t>.</w:t>
      </w:r>
    </w:p>
    <w:p w14:paraId="29C569CD" w14:textId="70F3455C" w:rsidR="00513F69" w:rsidRDefault="00513F69" w:rsidP="00314714">
      <w:pPr>
        <w:rPr>
          <w:b/>
        </w:rPr>
      </w:pPr>
    </w:p>
    <w:p w14:paraId="5F062C0C" w14:textId="47A161FE" w:rsidR="00314714" w:rsidRDefault="00513F69" w:rsidP="00314714">
      <w:pPr>
        <w:rPr>
          <w:b/>
        </w:rPr>
      </w:pPr>
      <w:r>
        <w:rPr>
          <w:b/>
        </w:rPr>
        <w:t>Blood Pressure in Capillary Beds:</w:t>
      </w:r>
    </w:p>
    <w:p w14:paraId="7AA5AB38" w14:textId="27DA8238" w:rsidR="00513F69" w:rsidRDefault="00513F69" w:rsidP="00513F69">
      <w:pPr>
        <w:rPr>
          <w:lang w:val="en-US"/>
        </w:rPr>
      </w:pPr>
      <w:r>
        <w:rPr>
          <w:b/>
          <w:lang w:val="en-US"/>
        </w:rPr>
        <w:t xml:space="preserve">•  </w:t>
      </w:r>
      <w:r w:rsidRPr="00513F69">
        <w:rPr>
          <w:lang w:val="en-US"/>
        </w:rPr>
        <w:t>L</w:t>
      </w:r>
      <w:r>
        <w:rPr>
          <w:lang w:val="en-US"/>
        </w:rPr>
        <w:t>ow pressure:  35 mmHg at entry and 15 mm</w:t>
      </w:r>
      <w:r w:rsidRPr="00513F69">
        <w:rPr>
          <w:lang w:val="en-US"/>
        </w:rPr>
        <w:t>Hg by end</w:t>
      </w:r>
      <w:r>
        <w:rPr>
          <w:lang w:val="en-US"/>
        </w:rPr>
        <w:t>.</w:t>
      </w:r>
    </w:p>
    <w:p w14:paraId="013D9853" w14:textId="51954687" w:rsidR="00513F69" w:rsidRDefault="00513F69" w:rsidP="00513F69">
      <w:pPr>
        <w:pStyle w:val="ListParagraph"/>
        <w:numPr>
          <w:ilvl w:val="0"/>
          <w:numId w:val="2"/>
        </w:numPr>
        <w:rPr>
          <w:lang w:val="en-US"/>
        </w:rPr>
      </w:pPr>
      <w:r w:rsidRPr="00513F69">
        <w:rPr>
          <w:lang w:val="en-US"/>
        </w:rPr>
        <w:t>Capillar</w:t>
      </w:r>
      <w:r>
        <w:rPr>
          <w:lang w:val="en-US"/>
        </w:rPr>
        <w:t xml:space="preserve">ies are fragile </w:t>
      </w:r>
      <w:r w:rsidRPr="00513F69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Pr="00513F69">
        <w:rPr>
          <w:lang w:val="en-US"/>
        </w:rPr>
        <w:t>high pressures would rupture them</w:t>
      </w:r>
      <w:r>
        <w:rPr>
          <w:lang w:val="en-US"/>
        </w:rPr>
        <w:t>.</w:t>
      </w:r>
    </w:p>
    <w:p w14:paraId="7345A14F" w14:textId="206B1702" w:rsidR="00513F69" w:rsidRDefault="00513F69" w:rsidP="00513F69">
      <w:pPr>
        <w:pStyle w:val="ListParagraph"/>
        <w:numPr>
          <w:ilvl w:val="0"/>
          <w:numId w:val="2"/>
        </w:numPr>
        <w:rPr>
          <w:lang w:val="en-US"/>
        </w:rPr>
      </w:pPr>
      <w:r w:rsidRPr="00513F69">
        <w:rPr>
          <w:lang w:val="en-US"/>
        </w:rPr>
        <w:t xml:space="preserve">Most capillaries are extremely permeable </w:t>
      </w:r>
      <w:r w:rsidRPr="00513F69">
        <w:rPr>
          <w:lang w:val="en-US"/>
        </w:rPr>
        <w:sym w:font="Wingdings" w:char="F0E0"/>
      </w:r>
      <w:r w:rsidRPr="00513F69">
        <w:rPr>
          <w:lang w:val="en-US"/>
        </w:rPr>
        <w:t xml:space="preserve"> lots of exchange at low BP.</w:t>
      </w:r>
    </w:p>
    <w:p w14:paraId="0B7FA4F9" w14:textId="4A6BE2A4" w:rsidR="00513F69" w:rsidRPr="00513F69" w:rsidRDefault="00513F69" w:rsidP="00513F69">
      <w:pPr>
        <w:rPr>
          <w:color w:val="C00000"/>
          <w:lang w:val="en-US"/>
        </w:rPr>
      </w:pPr>
    </w:p>
    <w:p w14:paraId="2028295E" w14:textId="7C50579B" w:rsidR="00513F69" w:rsidRPr="00A14232" w:rsidRDefault="00513F69" w:rsidP="00513F69">
      <w:pPr>
        <w:rPr>
          <w:lang w:val="en-US"/>
        </w:rPr>
      </w:pPr>
      <w:r w:rsidRPr="00A14232">
        <w:rPr>
          <w:b/>
          <w:bCs/>
          <w:lang w:val="en-US"/>
        </w:rPr>
        <w:t>Venous Blood Pressure</w:t>
      </w:r>
      <w:r w:rsidR="00A14232">
        <w:rPr>
          <w:b/>
          <w:bCs/>
          <w:lang w:val="en-US"/>
        </w:rPr>
        <w:t>:</w:t>
      </w:r>
    </w:p>
    <w:p w14:paraId="4072426B" w14:textId="2A6291D9" w:rsidR="00513F69" w:rsidRPr="00A14232" w:rsidRDefault="00A14232" w:rsidP="00A14232">
      <w:pPr>
        <w:rPr>
          <w:lang w:val="en-US"/>
        </w:rPr>
      </w:pPr>
      <w:r>
        <w:rPr>
          <w:lang w:val="en-US"/>
        </w:rPr>
        <w:t xml:space="preserve">• </w:t>
      </w:r>
      <w:r w:rsidR="00513F69" w:rsidRPr="00A14232">
        <w:rPr>
          <w:lang w:val="en-US"/>
        </w:rPr>
        <w:t xml:space="preserve">Steady, changes very little during cardiac cycle; </w:t>
      </w:r>
      <w:r w:rsidR="00513F69" w:rsidRPr="00A14232">
        <w:rPr>
          <w:bCs/>
          <w:iCs/>
          <w:color w:val="C00000"/>
          <w:lang w:val="en-US"/>
        </w:rPr>
        <w:t>factors aiding venous return:</w:t>
      </w:r>
    </w:p>
    <w:p w14:paraId="2DA8EB38" w14:textId="40FF251D" w:rsidR="00513F69" w:rsidRPr="00A14232" w:rsidRDefault="00513F69" w:rsidP="00A14232">
      <w:pPr>
        <w:pStyle w:val="ListParagraph"/>
        <w:numPr>
          <w:ilvl w:val="0"/>
          <w:numId w:val="2"/>
        </w:numPr>
        <w:rPr>
          <w:lang w:val="en-US"/>
        </w:rPr>
      </w:pPr>
      <w:r w:rsidRPr="00A14232">
        <w:rPr>
          <w:b/>
          <w:bCs/>
          <w:color w:val="C00000"/>
          <w:lang w:val="en-US"/>
        </w:rPr>
        <w:t>Respiratory pump:</w:t>
      </w:r>
      <w:r w:rsidRPr="00A14232">
        <w:rPr>
          <w:color w:val="C00000"/>
          <w:lang w:val="en-US"/>
        </w:rPr>
        <w:t xml:space="preserve"> </w:t>
      </w:r>
      <w:r w:rsidRPr="00A14232">
        <w:rPr>
          <w:lang w:val="en-US"/>
        </w:rPr>
        <w:t>breathing encourages movement in upward direction.</w:t>
      </w:r>
    </w:p>
    <w:p w14:paraId="343D16B1" w14:textId="4596D056" w:rsidR="00513F69" w:rsidRDefault="00513F69" w:rsidP="00A14232">
      <w:pPr>
        <w:pStyle w:val="ListParagraph"/>
        <w:numPr>
          <w:ilvl w:val="0"/>
          <w:numId w:val="2"/>
        </w:numPr>
        <w:rPr>
          <w:lang w:val="en-US"/>
        </w:rPr>
      </w:pPr>
      <w:r w:rsidRPr="00A14232">
        <w:rPr>
          <w:b/>
          <w:bCs/>
          <w:color w:val="C00000"/>
          <w:lang w:val="en-US"/>
        </w:rPr>
        <w:t xml:space="preserve">Muscular pump: </w:t>
      </w:r>
      <w:r w:rsidRPr="00A14232">
        <w:rPr>
          <w:lang w:val="en-US"/>
        </w:rPr>
        <w:t>movement helps propels blood in forward direction.</w:t>
      </w:r>
    </w:p>
    <w:p w14:paraId="4A197568" w14:textId="4F906718" w:rsidR="00A14232" w:rsidRDefault="00A14232" w:rsidP="00A14232">
      <w:pPr>
        <w:rPr>
          <w:lang w:val="en-US"/>
        </w:rPr>
      </w:pPr>
    </w:p>
    <w:p w14:paraId="5EE5FD1C" w14:textId="71CFD1DE" w:rsidR="00A14232" w:rsidRDefault="00411ED5" w:rsidP="00A14232">
      <w:pPr>
        <w:rPr>
          <w:b/>
          <w:lang w:val="en-US"/>
        </w:rPr>
      </w:pPr>
      <w:r w:rsidRPr="00A14232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6C46C4D" wp14:editId="65D4233B">
            <wp:simplePos x="0" y="0"/>
            <wp:positionH relativeFrom="margin">
              <wp:posOffset>3709035</wp:posOffset>
            </wp:positionH>
            <wp:positionV relativeFrom="margin">
              <wp:posOffset>2857500</wp:posOffset>
            </wp:positionV>
            <wp:extent cx="2285365" cy="2485390"/>
            <wp:effectExtent l="25400" t="25400" r="26035" b="29210"/>
            <wp:wrapSquare wrapText="bothSides"/>
            <wp:docPr id="3" name="Picture 3" descr="20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20_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3" t="3836" r="4213" b="7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65" cy="248539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4232" w:rsidRPr="00A14232">
        <w:rPr>
          <w:b/>
          <w:lang w:val="en-US"/>
        </w:rPr>
        <w:t>Pulse:</w:t>
      </w:r>
    </w:p>
    <w:p w14:paraId="7D2DDB95" w14:textId="4F66EF08" w:rsidR="00A14232" w:rsidRPr="00A14232" w:rsidRDefault="00A14232" w:rsidP="00A14232">
      <w:pPr>
        <w:rPr>
          <w:lang w:val="en-US"/>
        </w:rPr>
      </w:pPr>
      <w:r w:rsidRPr="00A14232">
        <w:rPr>
          <w:lang w:val="en-US"/>
        </w:rPr>
        <w:t>•  Pressure wave due to alternating expansion and recoil of elastic arteries.</w:t>
      </w:r>
    </w:p>
    <w:p w14:paraId="634DEB32" w14:textId="7BF369F7" w:rsidR="00A14232" w:rsidRPr="00A14232" w:rsidRDefault="00A14232" w:rsidP="00A14232">
      <w:pPr>
        <w:rPr>
          <w:lang w:val="en-US"/>
        </w:rPr>
      </w:pPr>
      <w:r w:rsidRPr="00A14232">
        <w:rPr>
          <w:lang w:val="en-US"/>
        </w:rPr>
        <w:t xml:space="preserve">•  Push surface artery against firm tissue (usually </w:t>
      </w:r>
      <w:r w:rsidRPr="00A14232">
        <w:rPr>
          <w:bCs/>
          <w:lang w:val="en-US"/>
        </w:rPr>
        <w:t>radial</w:t>
      </w:r>
      <w:r w:rsidRPr="00A14232">
        <w:rPr>
          <w:lang w:val="en-US"/>
        </w:rPr>
        <w:t xml:space="preserve"> pulse).</w:t>
      </w:r>
    </w:p>
    <w:p w14:paraId="3F44D7F9" w14:textId="5F7E58C4" w:rsidR="00A14232" w:rsidRDefault="00A14232" w:rsidP="00A14232">
      <w:pPr>
        <w:rPr>
          <w:lang w:val="en-US"/>
        </w:rPr>
      </w:pPr>
      <w:r>
        <w:rPr>
          <w:lang w:val="en-US"/>
        </w:rPr>
        <w:t>•  A</w:t>
      </w:r>
      <w:r w:rsidRPr="00A14232">
        <w:rPr>
          <w:lang w:val="en-US"/>
        </w:rPr>
        <w:t xml:space="preserve">lso called </w:t>
      </w:r>
      <w:r w:rsidRPr="00A14232">
        <w:rPr>
          <w:bCs/>
          <w:color w:val="C00000"/>
          <w:lang w:val="en-US"/>
        </w:rPr>
        <w:t>pressure points</w:t>
      </w:r>
      <w:r w:rsidRPr="00A14232">
        <w:rPr>
          <w:color w:val="C00000"/>
          <w:lang w:val="en-US"/>
        </w:rPr>
        <w:t xml:space="preserve"> </w:t>
      </w:r>
      <w:r w:rsidRPr="00A14232">
        <w:rPr>
          <w:lang w:val="en-US"/>
        </w:rPr>
        <w:t>because you can feel pulse and stop blood loss distal when someone is injured by exerting pressure</w:t>
      </w:r>
      <w:r>
        <w:rPr>
          <w:lang w:val="en-US"/>
        </w:rPr>
        <w:t>.</w:t>
      </w:r>
      <w:r w:rsidR="00411ED5" w:rsidRPr="00411ED5">
        <w:rPr>
          <w:lang w:val="en-US"/>
        </w:rPr>
        <w:t xml:space="preserve"> </w:t>
      </w:r>
    </w:p>
    <w:p w14:paraId="7AD25265" w14:textId="561C7F34" w:rsidR="00DD0037" w:rsidRDefault="00DD0037" w:rsidP="00DD00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b/>
          <w:color w:val="C00000"/>
          <w:lang w:val="en-US"/>
        </w:rPr>
        <w:t xml:space="preserve">Auscultatory method: </w:t>
      </w:r>
      <w:r>
        <w:rPr>
          <w:lang w:val="en-US"/>
        </w:rPr>
        <w:t xml:space="preserve">brachial artery sing sphygmomanometer. </w:t>
      </w:r>
    </w:p>
    <w:p w14:paraId="0EF48845" w14:textId="3A4D76D9" w:rsidR="00DD0037" w:rsidRDefault="00DD0037" w:rsidP="00DD00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b/>
          <w:color w:val="C00000"/>
          <w:lang w:val="en-US"/>
        </w:rPr>
        <w:t>Sounds of Korotkoff:</w:t>
      </w:r>
      <w:r>
        <w:rPr>
          <w:lang w:val="en-US"/>
        </w:rPr>
        <w:t xml:space="preserve"> </w:t>
      </w:r>
      <w:r w:rsidR="00C54891">
        <w:rPr>
          <w:lang w:val="en-US"/>
        </w:rPr>
        <w:t>blood flow sound.</w:t>
      </w:r>
      <w:r w:rsidR="00AE3CAC">
        <w:rPr>
          <w:lang w:val="en-US"/>
        </w:rPr>
        <w:t xml:space="preserve"> </w:t>
      </w:r>
    </w:p>
    <w:p w14:paraId="6091772F" w14:textId="2E2D898A" w:rsidR="009E4B46" w:rsidRPr="009E4B46" w:rsidRDefault="009E4B46" w:rsidP="009E4B46">
      <w:pPr>
        <w:pStyle w:val="ListParagraph"/>
        <w:numPr>
          <w:ilvl w:val="0"/>
          <w:numId w:val="9"/>
        </w:numPr>
        <w:rPr>
          <w:lang w:val="en-US"/>
        </w:rPr>
      </w:pPr>
      <w:r w:rsidRPr="009E4B46">
        <w:rPr>
          <w:lang w:val="en-US"/>
        </w:rPr>
        <w:t>Cuff fully inf</w:t>
      </w:r>
      <w:r>
        <w:rPr>
          <w:lang w:val="en-US"/>
        </w:rPr>
        <w:t>lated (artery fully collapsed =</w:t>
      </w:r>
      <w:r w:rsidRPr="009E4B46">
        <w:rPr>
          <w:lang w:val="en-US"/>
        </w:rPr>
        <w:t xml:space="preserve"> </w:t>
      </w:r>
      <w:r w:rsidRPr="009E4B46">
        <w:rPr>
          <w:b/>
          <w:bCs/>
          <w:lang w:val="en-US"/>
        </w:rPr>
        <w:t>no flow</w:t>
      </w:r>
      <w:r w:rsidRPr="009E4B46">
        <w:rPr>
          <w:lang w:val="en-US"/>
        </w:rPr>
        <w:t>)</w:t>
      </w:r>
      <w:r>
        <w:rPr>
          <w:lang w:val="en-US"/>
        </w:rPr>
        <w:t>.</w:t>
      </w:r>
    </w:p>
    <w:p w14:paraId="6863E25F" w14:textId="2B31BD07" w:rsidR="009E4B46" w:rsidRPr="009E4B46" w:rsidRDefault="009E4B46" w:rsidP="009E4B46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Cuff pressure lowered to</w:t>
      </w:r>
      <w:r w:rsidRPr="009E4B46">
        <w:rPr>
          <w:lang w:val="en-US"/>
        </w:rPr>
        <w:t xml:space="preserve"> peak systolic pressure (mo</w:t>
      </w:r>
      <w:r>
        <w:rPr>
          <w:lang w:val="en-US"/>
        </w:rPr>
        <w:t xml:space="preserve">mentary high velocity spurt) </w:t>
      </w:r>
      <w:r w:rsidRPr="009E4B46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Pr="009E4B46">
        <w:rPr>
          <w:lang w:val="en-US"/>
        </w:rPr>
        <w:t xml:space="preserve">record cuff pressure as </w:t>
      </w:r>
      <w:r w:rsidRPr="009E4B46">
        <w:rPr>
          <w:b/>
          <w:bCs/>
          <w:lang w:val="en-US"/>
        </w:rPr>
        <w:t xml:space="preserve">systolic </w:t>
      </w:r>
      <w:r>
        <w:rPr>
          <w:b/>
          <w:bCs/>
          <w:lang w:val="en-US"/>
        </w:rPr>
        <w:t>BP.</w:t>
      </w:r>
    </w:p>
    <w:p w14:paraId="09CD8B88" w14:textId="20ABBD28" w:rsidR="00BE2492" w:rsidRPr="00BE2492" w:rsidRDefault="009E4B46" w:rsidP="00BE2492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Cuff pressure lowered to </w:t>
      </w:r>
      <w:r w:rsidRPr="009E4B46">
        <w:rPr>
          <w:lang w:val="en-US"/>
        </w:rPr>
        <w:t>diastolic pressure (continu</w:t>
      </w:r>
      <w:r>
        <w:rPr>
          <w:lang w:val="en-US"/>
        </w:rPr>
        <w:t xml:space="preserve">ous flow - sounds disappear) </w:t>
      </w:r>
      <w:r w:rsidRPr="009E4B46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Pr="009E4B46">
        <w:rPr>
          <w:lang w:val="en-US"/>
        </w:rPr>
        <w:t xml:space="preserve">record cuff pressure as </w:t>
      </w:r>
      <w:r w:rsidRPr="009E4B46">
        <w:rPr>
          <w:b/>
          <w:bCs/>
          <w:lang w:val="en-US"/>
        </w:rPr>
        <w:t>diastolic pressure</w:t>
      </w:r>
      <w:r>
        <w:rPr>
          <w:b/>
          <w:bCs/>
          <w:lang w:val="en-US"/>
        </w:rPr>
        <w:t>.</w:t>
      </w:r>
    </w:p>
    <w:p w14:paraId="5E4E44AD" w14:textId="42452AA2" w:rsidR="00BE2492" w:rsidRPr="00BE2492" w:rsidRDefault="00BE2492" w:rsidP="00BE2492">
      <w:pPr>
        <w:rPr>
          <w:color w:val="C00000"/>
          <w:lang w:val="en-US"/>
        </w:rPr>
      </w:pPr>
      <w:r>
        <w:rPr>
          <w:lang w:val="en-US"/>
        </w:rPr>
        <w:t>• M</w:t>
      </w:r>
      <w:r w:rsidRPr="00BE2492">
        <w:rPr>
          <w:lang w:val="en-US"/>
        </w:rPr>
        <w:t>ain factors i</w:t>
      </w:r>
      <w:r>
        <w:rPr>
          <w:lang w:val="en-US"/>
        </w:rPr>
        <w:t>nfluencing blood pressure are: </w:t>
      </w:r>
      <w:r w:rsidRPr="00BE2492">
        <w:rPr>
          <w:b/>
          <w:bCs/>
          <w:color w:val="C00000"/>
          <w:lang w:val="en-US"/>
        </w:rPr>
        <w:t>cardiac output, peripheral resistance, blood volume</w:t>
      </w:r>
      <w:r>
        <w:rPr>
          <w:b/>
          <w:bCs/>
          <w:color w:val="C00000"/>
          <w:lang w:val="en-US"/>
        </w:rPr>
        <w:t>.</w:t>
      </w:r>
    </w:p>
    <w:p w14:paraId="7BAD949C" w14:textId="7705DE20" w:rsidR="00BE2492" w:rsidRPr="00BE2492" w:rsidRDefault="00BE2492" w:rsidP="00BE2492">
      <w:pPr>
        <w:rPr>
          <w:color w:val="C00000"/>
          <w:lang w:val="en-US"/>
        </w:rPr>
      </w:pPr>
      <w:r w:rsidRPr="00BE2492">
        <w:rPr>
          <w:b/>
          <w:bCs/>
          <w:iCs/>
          <w:lang w:val="en-US"/>
        </w:rPr>
        <w:t>•</w:t>
      </w:r>
      <w:r>
        <w:rPr>
          <w:b/>
          <w:bCs/>
          <w:iCs/>
          <w:color w:val="C00000"/>
          <w:lang w:val="en-US"/>
        </w:rPr>
        <w:t xml:space="preserve"> Blood Pressure = Cardiac Output x Peripheral R</w:t>
      </w:r>
      <w:r w:rsidRPr="00BE2492">
        <w:rPr>
          <w:b/>
          <w:bCs/>
          <w:iCs/>
          <w:color w:val="C00000"/>
          <w:lang w:val="en-US"/>
        </w:rPr>
        <w:t>esistance</w:t>
      </w:r>
    </w:p>
    <w:p w14:paraId="4D2B16DD" w14:textId="6750D2B7" w:rsidR="00BE2492" w:rsidRPr="00BE2492" w:rsidRDefault="00BE2492" w:rsidP="00BE2492">
      <w:pPr>
        <w:rPr>
          <w:lang w:val="en-US"/>
        </w:rPr>
      </w:pPr>
      <w:r>
        <w:rPr>
          <w:lang w:val="en-US"/>
        </w:rPr>
        <w:t>•  W</w:t>
      </w:r>
      <w:r w:rsidRPr="00BE2492">
        <w:rPr>
          <w:lang w:val="en-US"/>
        </w:rPr>
        <w:t xml:space="preserve">hat determines </w:t>
      </w:r>
      <w:r w:rsidRPr="007E4FC8">
        <w:rPr>
          <w:b/>
          <w:bCs/>
          <w:color w:val="C00000"/>
          <w:lang w:val="en-US"/>
        </w:rPr>
        <w:t>CO</w:t>
      </w:r>
      <w:r>
        <w:rPr>
          <w:lang w:val="en-US"/>
        </w:rPr>
        <w:t>?</w:t>
      </w:r>
    </w:p>
    <w:p w14:paraId="0918EF3C" w14:textId="58E0F34C" w:rsidR="00BE2492" w:rsidRPr="002C6E49" w:rsidRDefault="002C6E49" w:rsidP="002C6E49">
      <w:pPr>
        <w:pStyle w:val="ListParagraph"/>
        <w:numPr>
          <w:ilvl w:val="0"/>
          <w:numId w:val="2"/>
        </w:numPr>
        <w:rPr>
          <w:lang w:val="en-US"/>
        </w:rPr>
      </w:pPr>
      <w:r w:rsidRPr="002C6E49">
        <w:rPr>
          <w:b/>
          <w:bCs/>
          <w:color w:val="C00000"/>
          <w:lang w:val="en-US"/>
        </w:rPr>
        <w:t>Heart rate</w:t>
      </w:r>
      <w:r w:rsidR="00BE2492" w:rsidRPr="002C6E49">
        <w:rPr>
          <w:color w:val="C00000"/>
          <w:lang w:val="en-US"/>
        </w:rPr>
        <w:t xml:space="preserve"> </w:t>
      </w:r>
      <w:r w:rsidR="00BE2492" w:rsidRPr="002C6E49">
        <w:rPr>
          <w:lang w:val="en-US"/>
        </w:rPr>
        <w:t>(neural &amp; hormonal factors)</w:t>
      </w:r>
      <w:r>
        <w:rPr>
          <w:lang w:val="en-US"/>
        </w:rPr>
        <w:t>.</w:t>
      </w:r>
    </w:p>
    <w:p w14:paraId="1C9E8733" w14:textId="248774F6" w:rsidR="00BE2492" w:rsidRPr="002C6E49" w:rsidRDefault="00BE2492" w:rsidP="002C6E49">
      <w:pPr>
        <w:pStyle w:val="ListParagraph"/>
        <w:numPr>
          <w:ilvl w:val="0"/>
          <w:numId w:val="2"/>
        </w:numPr>
        <w:rPr>
          <w:lang w:val="en-US"/>
        </w:rPr>
      </w:pPr>
      <w:r w:rsidRPr="002C6E49">
        <w:rPr>
          <w:b/>
          <w:bCs/>
          <w:color w:val="C00000"/>
          <w:lang w:val="en-US"/>
        </w:rPr>
        <w:t>S</w:t>
      </w:r>
      <w:r w:rsidR="002C6E49" w:rsidRPr="002C6E49">
        <w:rPr>
          <w:b/>
          <w:bCs/>
          <w:color w:val="C00000"/>
          <w:lang w:val="en-US"/>
        </w:rPr>
        <w:t>troke volume</w:t>
      </w:r>
      <w:r w:rsidRPr="002C6E49">
        <w:rPr>
          <w:color w:val="C00000"/>
          <w:lang w:val="en-US"/>
        </w:rPr>
        <w:t xml:space="preserve"> </w:t>
      </w:r>
      <w:r w:rsidRPr="002C6E49">
        <w:rPr>
          <w:lang w:val="en-US"/>
        </w:rPr>
        <w:t>(venous return, neural &amp; hormonal factors)</w:t>
      </w:r>
      <w:r w:rsidR="002C6E49">
        <w:rPr>
          <w:lang w:val="en-US"/>
        </w:rPr>
        <w:t>.</w:t>
      </w:r>
    </w:p>
    <w:p w14:paraId="0046D2E3" w14:textId="514EC240" w:rsidR="003F40FE" w:rsidRDefault="003F40FE" w:rsidP="003F40FE">
      <w:pPr>
        <w:rPr>
          <w:b/>
          <w:bCs/>
          <w:u w:val="single"/>
          <w:lang w:val="en-US"/>
        </w:rPr>
      </w:pPr>
    </w:p>
    <w:p w14:paraId="0624A578" w14:textId="4B01BDEA" w:rsidR="003F40FE" w:rsidRDefault="003F40FE" w:rsidP="003F40FE">
      <w:pPr>
        <w:rPr>
          <w:b/>
          <w:bCs/>
          <w:lang w:val="en-US"/>
        </w:rPr>
      </w:pPr>
      <w:r w:rsidRPr="003F40FE">
        <w:rPr>
          <w:b/>
          <w:bCs/>
          <w:lang w:val="en-US"/>
        </w:rPr>
        <w:t>Short-term Neural and Chemical Mechanisms for the Regulation of Blood Pressure:</w:t>
      </w:r>
    </w:p>
    <w:p w14:paraId="30503C3A" w14:textId="40AE5C18" w:rsidR="003F40FE" w:rsidRPr="003F40FE" w:rsidRDefault="003F40FE" w:rsidP="003F40FE">
      <w:pPr>
        <w:rPr>
          <w:lang w:val="en-US"/>
        </w:rPr>
      </w:pPr>
      <w:r>
        <w:rPr>
          <w:lang w:val="en-US"/>
        </w:rPr>
        <w:t>•  Two</w:t>
      </w:r>
      <w:r w:rsidRPr="003F40FE">
        <w:rPr>
          <w:lang w:val="en-US"/>
        </w:rPr>
        <w:t xml:space="preserve"> main goals:  </w:t>
      </w:r>
    </w:p>
    <w:p w14:paraId="4FB398E7" w14:textId="1F9726DD" w:rsidR="003F40FE" w:rsidRDefault="003F40FE" w:rsidP="003F40F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</w:t>
      </w:r>
      <w:r w:rsidRPr="003F40FE">
        <w:rPr>
          <w:lang w:val="en-US"/>
        </w:rPr>
        <w:t>lter blood distribution to respond to specific demands</w:t>
      </w:r>
    </w:p>
    <w:p w14:paraId="13E0F949" w14:textId="0794A04E" w:rsidR="003F40FE" w:rsidRPr="003F40FE" w:rsidRDefault="003F40FE" w:rsidP="003F40F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</w:t>
      </w:r>
      <w:r w:rsidRPr="003F40FE">
        <w:rPr>
          <w:lang w:val="en-US"/>
        </w:rPr>
        <w:t>aintain adequate MAP by altering blood vessel diameter</w:t>
      </w:r>
    </w:p>
    <w:p w14:paraId="703177C5" w14:textId="72FD6D31" w:rsidR="003F40FE" w:rsidRPr="003F40FE" w:rsidRDefault="003F40FE" w:rsidP="003F40FE">
      <w:pPr>
        <w:rPr>
          <w:lang w:val="en-US"/>
        </w:rPr>
      </w:pPr>
      <w:r>
        <w:rPr>
          <w:lang w:val="en-US"/>
        </w:rPr>
        <w:t>• U</w:t>
      </w:r>
      <w:r w:rsidRPr="003F40FE">
        <w:rPr>
          <w:lang w:val="en-US"/>
        </w:rPr>
        <w:t xml:space="preserve">sually reflex arcs involving </w:t>
      </w:r>
      <w:r w:rsidRPr="003F40FE">
        <w:rPr>
          <w:b/>
          <w:bCs/>
          <w:color w:val="C00000"/>
          <w:lang w:val="en-US"/>
        </w:rPr>
        <w:t>baroreceptors</w:t>
      </w:r>
      <w:r w:rsidRPr="003F40FE">
        <w:rPr>
          <w:lang w:val="en-US"/>
        </w:rPr>
        <w:t xml:space="preserve">, </w:t>
      </w:r>
      <w:r w:rsidRPr="003F40FE">
        <w:rPr>
          <w:b/>
          <w:bCs/>
          <w:color w:val="C00000"/>
          <w:lang w:val="en-US"/>
        </w:rPr>
        <w:t>vasomotor center</w:t>
      </w:r>
      <w:r w:rsidRPr="003F40FE">
        <w:rPr>
          <w:lang w:val="en-US"/>
        </w:rPr>
        <w:t xml:space="preserve"> of medulla, </w:t>
      </w:r>
      <w:r w:rsidRPr="003F40FE">
        <w:rPr>
          <w:b/>
          <w:bCs/>
          <w:color w:val="C00000"/>
          <w:lang w:val="en-US"/>
        </w:rPr>
        <w:t>vascular smooth muscle</w:t>
      </w:r>
      <w:r>
        <w:rPr>
          <w:bCs/>
          <w:lang w:val="en-US"/>
        </w:rPr>
        <w:t>.</w:t>
      </w:r>
    </w:p>
    <w:p w14:paraId="2C7E9AD4" w14:textId="6BD68336" w:rsidR="003F40FE" w:rsidRPr="003F40FE" w:rsidRDefault="003F40FE" w:rsidP="003F40FE">
      <w:pPr>
        <w:rPr>
          <w:lang w:val="en-US"/>
        </w:rPr>
      </w:pPr>
      <w:r w:rsidRPr="003F40FE">
        <w:rPr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73870377" wp14:editId="5367A472">
            <wp:simplePos x="0" y="0"/>
            <wp:positionH relativeFrom="margin">
              <wp:posOffset>-405765</wp:posOffset>
            </wp:positionH>
            <wp:positionV relativeFrom="margin">
              <wp:posOffset>-572135</wp:posOffset>
            </wp:positionV>
            <wp:extent cx="3999865" cy="2025015"/>
            <wp:effectExtent l="25400" t="25400" r="13335" b="32385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90"/>
                    <a:stretch/>
                  </pic:blipFill>
                  <pic:spPr>
                    <a:xfrm>
                      <a:off x="0" y="0"/>
                      <a:ext cx="3999865" cy="20250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D7B2D2" w14:textId="77777777" w:rsidR="00BE2492" w:rsidRPr="00BE2492" w:rsidRDefault="00BE2492" w:rsidP="00BE2492">
      <w:pPr>
        <w:rPr>
          <w:lang w:val="en-US"/>
        </w:rPr>
      </w:pPr>
    </w:p>
    <w:p w14:paraId="5FC44736" w14:textId="5F7CA453" w:rsidR="00A14232" w:rsidRDefault="00A14232" w:rsidP="00A14232">
      <w:pPr>
        <w:rPr>
          <w:lang w:val="en-US"/>
        </w:rPr>
      </w:pPr>
    </w:p>
    <w:p w14:paraId="07ECD8A2" w14:textId="017FB3CF" w:rsidR="00A14232" w:rsidRPr="00A14232" w:rsidRDefault="00A14232" w:rsidP="003F40FE">
      <w:pPr>
        <w:jc w:val="center"/>
        <w:rPr>
          <w:lang w:val="en-US"/>
        </w:rPr>
      </w:pPr>
    </w:p>
    <w:p w14:paraId="0E73AB70" w14:textId="77777777" w:rsidR="00A14232" w:rsidRPr="00A14232" w:rsidRDefault="00A14232" w:rsidP="00A14232">
      <w:pPr>
        <w:rPr>
          <w:b/>
          <w:lang w:val="en-US"/>
        </w:rPr>
      </w:pPr>
    </w:p>
    <w:p w14:paraId="43C58913" w14:textId="77777777" w:rsidR="00A14232" w:rsidRDefault="00A14232" w:rsidP="00A14232">
      <w:pPr>
        <w:rPr>
          <w:lang w:val="en-US"/>
        </w:rPr>
      </w:pPr>
    </w:p>
    <w:p w14:paraId="14BF5824" w14:textId="77777777" w:rsidR="00A14232" w:rsidRPr="00A14232" w:rsidRDefault="00A14232" w:rsidP="00A14232">
      <w:pPr>
        <w:rPr>
          <w:lang w:val="en-US"/>
        </w:rPr>
      </w:pPr>
    </w:p>
    <w:p w14:paraId="197F97E4" w14:textId="77777777" w:rsidR="00513F69" w:rsidRPr="00513F69" w:rsidRDefault="00513F69" w:rsidP="00513F69">
      <w:pPr>
        <w:rPr>
          <w:lang w:val="en-US"/>
        </w:rPr>
      </w:pPr>
    </w:p>
    <w:p w14:paraId="1578AF86" w14:textId="51F2572F" w:rsidR="00513F69" w:rsidRPr="00314714" w:rsidRDefault="00513F69" w:rsidP="00314714">
      <w:pPr>
        <w:rPr>
          <w:b/>
        </w:rPr>
      </w:pPr>
    </w:p>
    <w:p w14:paraId="16075FC9" w14:textId="014BDF58" w:rsidR="00B44F96" w:rsidRPr="000B50FC" w:rsidRDefault="000B50FC" w:rsidP="00B44F96">
      <w:pPr>
        <w:rPr>
          <w:b/>
          <w:color w:val="C00000"/>
          <w:lang w:val="en-US"/>
        </w:rPr>
      </w:pPr>
      <w:r>
        <w:rPr>
          <w:b/>
          <w:bCs/>
          <w:iCs/>
          <w:lang w:val="en-US"/>
        </w:rPr>
        <w:t xml:space="preserve">• </w:t>
      </w:r>
      <w:r w:rsidR="00B44F96" w:rsidRPr="000B50FC">
        <w:rPr>
          <w:b/>
          <w:bCs/>
          <w:iCs/>
          <w:color w:val="C00000"/>
          <w:lang w:val="en-US"/>
        </w:rPr>
        <w:t>Vasomotor Centre</w:t>
      </w:r>
      <w:r>
        <w:rPr>
          <w:b/>
          <w:color w:val="C00000"/>
          <w:lang w:val="en-US"/>
        </w:rPr>
        <w:t xml:space="preserve">: </w:t>
      </w:r>
      <w:r w:rsidR="00B44F96" w:rsidRPr="00B44F96">
        <w:rPr>
          <w:lang w:val="en-US"/>
        </w:rPr>
        <w:t>cluster of symp</w:t>
      </w:r>
      <w:r>
        <w:rPr>
          <w:lang w:val="en-US"/>
        </w:rPr>
        <w:t>athetic</w:t>
      </w:r>
      <w:r w:rsidR="00B44F96" w:rsidRPr="00B44F96">
        <w:rPr>
          <w:lang w:val="en-US"/>
        </w:rPr>
        <w:t xml:space="preserve"> neurons in medulla: part of </w:t>
      </w:r>
      <w:r w:rsidR="00B44F96" w:rsidRPr="000B50FC">
        <w:rPr>
          <w:bCs/>
          <w:color w:val="C00000"/>
          <w:lang w:val="en-US"/>
        </w:rPr>
        <w:t xml:space="preserve">cardiovascular </w:t>
      </w:r>
      <w:r w:rsidRPr="000B50FC">
        <w:rPr>
          <w:bCs/>
          <w:color w:val="C00000"/>
          <w:lang w:val="en-US"/>
        </w:rPr>
        <w:t>center</w:t>
      </w:r>
      <w:r>
        <w:rPr>
          <w:b/>
          <w:bCs/>
          <w:lang w:val="en-US"/>
        </w:rPr>
        <w:t>.</w:t>
      </w:r>
    </w:p>
    <w:p w14:paraId="33F2581E" w14:textId="719A992C" w:rsidR="00B44F96" w:rsidRPr="00B44F96" w:rsidRDefault="00B44F96" w:rsidP="00B44F96">
      <w:pPr>
        <w:rPr>
          <w:lang w:val="en-US"/>
        </w:rPr>
      </w:pPr>
      <w:r w:rsidRPr="00B44F96">
        <w:rPr>
          <w:lang w:val="en-US"/>
        </w:rPr>
        <w:t xml:space="preserve">•  </w:t>
      </w:r>
      <w:r w:rsidR="000B50FC" w:rsidRPr="000B50FC">
        <w:rPr>
          <w:b/>
          <w:bCs/>
          <w:color w:val="C00000"/>
          <w:lang w:val="en-US"/>
        </w:rPr>
        <w:t>V</w:t>
      </w:r>
      <w:r w:rsidRPr="000B50FC">
        <w:rPr>
          <w:b/>
          <w:bCs/>
          <w:color w:val="C00000"/>
          <w:lang w:val="en-US"/>
        </w:rPr>
        <w:t>asomotor tone:</w:t>
      </w:r>
      <w:r w:rsidRPr="000B50FC">
        <w:rPr>
          <w:color w:val="C00000"/>
          <w:lang w:val="en-US"/>
        </w:rPr>
        <w:t xml:space="preserve">  </w:t>
      </w:r>
      <w:r w:rsidRPr="00B44F96">
        <w:rPr>
          <w:lang w:val="en-US"/>
        </w:rPr>
        <w:t xml:space="preserve">constant input, </w:t>
      </w:r>
      <w:r w:rsidR="000B50FC">
        <w:rPr>
          <w:lang w:val="en-US"/>
        </w:rPr>
        <w:t>especially</w:t>
      </w:r>
      <w:r w:rsidRPr="00B44F96">
        <w:rPr>
          <w:lang w:val="en-US"/>
        </w:rPr>
        <w:t xml:space="preserve"> to arterioles (NE)</w:t>
      </w:r>
    </w:p>
    <w:p w14:paraId="732B5648" w14:textId="78284479" w:rsidR="00B44F96" w:rsidRPr="00B44F96" w:rsidRDefault="000B50FC" w:rsidP="00B44F96">
      <w:pPr>
        <w:rPr>
          <w:lang w:val="en-US"/>
        </w:rPr>
      </w:pPr>
      <w:r>
        <w:rPr>
          <w:lang w:val="en-US"/>
        </w:rPr>
        <w:t>•  A</w:t>
      </w:r>
      <w:r w:rsidR="00B44F96" w:rsidRPr="00B44F96">
        <w:rPr>
          <w:lang w:val="en-US"/>
        </w:rPr>
        <w:t>ny increase in symp</w:t>
      </w:r>
      <w:r>
        <w:rPr>
          <w:lang w:val="en-US"/>
        </w:rPr>
        <w:t xml:space="preserve">athetic nervous system activity </w:t>
      </w:r>
      <w:r w:rsidRPr="000B50FC">
        <w:rPr>
          <w:lang w:val="en-US"/>
        </w:rPr>
        <w:sym w:font="Wingdings" w:char="F0E0"/>
      </w:r>
      <w:r>
        <w:rPr>
          <w:lang w:val="en-US"/>
        </w:rPr>
        <w:t xml:space="preserve"> generalized vasoconstriction and rise in BP</w:t>
      </w:r>
      <w:r w:rsidR="00B44F96" w:rsidRPr="00B44F96">
        <w:rPr>
          <w:lang w:val="en-US"/>
        </w:rPr>
        <w:t xml:space="preserve"> </w:t>
      </w:r>
      <w:r>
        <w:rPr>
          <w:lang w:val="en-US"/>
        </w:rPr>
        <w:t>(</w:t>
      </w:r>
      <w:r w:rsidR="00B44F96" w:rsidRPr="00B44F96">
        <w:rPr>
          <w:lang w:val="en-US"/>
        </w:rPr>
        <w:t>decrease has reverse effect</w:t>
      </w:r>
      <w:r>
        <w:rPr>
          <w:lang w:val="en-US"/>
        </w:rPr>
        <w:t>).</w:t>
      </w:r>
    </w:p>
    <w:p w14:paraId="6099EAC3" w14:textId="5D0A4E40" w:rsidR="00B44F96" w:rsidRPr="00B44F96" w:rsidRDefault="000B50FC" w:rsidP="00B44F96">
      <w:pPr>
        <w:rPr>
          <w:lang w:val="en-US"/>
        </w:rPr>
      </w:pPr>
      <w:r>
        <w:rPr>
          <w:lang w:val="en-US"/>
        </w:rPr>
        <w:t xml:space="preserve">•  </w:t>
      </w:r>
      <w:r w:rsidRPr="000B50FC">
        <w:rPr>
          <w:color w:val="C00000"/>
          <w:lang w:val="en-US"/>
        </w:rPr>
        <w:t>vasomotor center</w:t>
      </w:r>
      <w:r w:rsidR="00B44F96" w:rsidRPr="000B50FC">
        <w:rPr>
          <w:color w:val="C00000"/>
          <w:lang w:val="en-US"/>
        </w:rPr>
        <w:t xml:space="preserve"> </w:t>
      </w:r>
      <w:r w:rsidR="00B44F96" w:rsidRPr="00B44F96">
        <w:rPr>
          <w:lang w:val="en-US"/>
        </w:rPr>
        <w:t>responds to input from:</w:t>
      </w:r>
    </w:p>
    <w:p w14:paraId="469442B9" w14:textId="7A8EAA8A" w:rsidR="001374C6" w:rsidRPr="001374C6" w:rsidRDefault="000B50FC" w:rsidP="001374C6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1374C6">
        <w:rPr>
          <w:b/>
          <w:color w:val="C00000"/>
          <w:lang w:val="en-US"/>
        </w:rPr>
        <w:t>B</w:t>
      </w:r>
      <w:r w:rsidR="00B44F96" w:rsidRPr="001374C6">
        <w:rPr>
          <w:b/>
          <w:color w:val="C00000"/>
          <w:lang w:val="en-US"/>
        </w:rPr>
        <w:t>aroreceptors</w:t>
      </w:r>
    </w:p>
    <w:p w14:paraId="4E316DDD" w14:textId="2CB9089B" w:rsidR="001374C6" w:rsidRDefault="001374C6" w:rsidP="001374C6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I</w:t>
      </w:r>
      <w:r w:rsidRPr="001374C6">
        <w:rPr>
          <w:lang w:val="en-US"/>
        </w:rPr>
        <w:t xml:space="preserve">n </w:t>
      </w:r>
      <w:r w:rsidRPr="001374C6">
        <w:rPr>
          <w:b/>
          <w:bCs/>
          <w:lang w:val="en-US"/>
        </w:rPr>
        <w:t>carotid sinuses,</w:t>
      </w:r>
      <w:r w:rsidRPr="001374C6">
        <w:rPr>
          <w:lang w:val="en-US"/>
        </w:rPr>
        <w:t xml:space="preserve"> </w:t>
      </w:r>
      <w:r w:rsidRPr="001374C6">
        <w:rPr>
          <w:b/>
          <w:bCs/>
          <w:lang w:val="en-US"/>
        </w:rPr>
        <w:t>aortic arch</w:t>
      </w:r>
      <w:r w:rsidRPr="001374C6">
        <w:rPr>
          <w:lang w:val="en-US"/>
        </w:rPr>
        <w:t xml:space="preserve"> &amp; other large arteries of neck &amp; thorax</w:t>
      </w:r>
      <w:r>
        <w:rPr>
          <w:lang w:val="en-US"/>
        </w:rPr>
        <w:t>.</w:t>
      </w:r>
    </w:p>
    <w:p w14:paraId="31BFDA86" w14:textId="7D3E3D47" w:rsidR="001374C6" w:rsidRPr="001374C6" w:rsidRDefault="001374C6" w:rsidP="001374C6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I</w:t>
      </w:r>
      <w:r w:rsidRPr="001374C6">
        <w:rPr>
          <w:lang w:val="en-US"/>
        </w:rPr>
        <w:t xml:space="preserve">ncreasing </w:t>
      </w:r>
      <w:r w:rsidRPr="001374C6">
        <w:rPr>
          <w:b/>
          <w:bCs/>
          <w:lang w:val="en-US"/>
        </w:rPr>
        <w:t>MAP</w:t>
      </w:r>
      <w:r w:rsidRPr="001374C6">
        <w:rPr>
          <w:lang w:val="en-US"/>
        </w:rPr>
        <w:t xml:space="preserve"> stretches receptors; resp</w:t>
      </w:r>
      <w:r>
        <w:rPr>
          <w:lang w:val="en-US"/>
        </w:rPr>
        <w:t>onse (via vasomotor center) is:</w:t>
      </w:r>
    </w:p>
    <w:p w14:paraId="6C8E5E00" w14:textId="6E0EDCC2" w:rsidR="001374C6" w:rsidRDefault="001374C6" w:rsidP="001374C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D</w:t>
      </w:r>
      <w:r w:rsidRPr="001374C6">
        <w:rPr>
          <w:lang w:val="en-US"/>
        </w:rPr>
        <w:t>ilation of arterioles</w:t>
      </w:r>
      <w:r>
        <w:rPr>
          <w:lang w:val="en-US"/>
        </w:rPr>
        <w:t>.</w:t>
      </w:r>
    </w:p>
    <w:p w14:paraId="3521D5AB" w14:textId="71FEC98D" w:rsidR="001374C6" w:rsidRDefault="001374C6" w:rsidP="001374C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V</w:t>
      </w:r>
      <w:r w:rsidRPr="001374C6">
        <w:rPr>
          <w:lang w:val="en-US"/>
        </w:rPr>
        <w:t>enodilation to shift blood to venous reservoirs</w:t>
      </w:r>
      <w:r>
        <w:rPr>
          <w:lang w:val="en-US"/>
        </w:rPr>
        <w:t>.</w:t>
      </w:r>
    </w:p>
    <w:p w14:paraId="542F9F59" w14:textId="26E35AEF" w:rsidR="001374C6" w:rsidRPr="001374C6" w:rsidRDefault="001374C6" w:rsidP="001374C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</w:t>
      </w:r>
      <w:r w:rsidRPr="001374C6">
        <w:rPr>
          <w:lang w:val="en-US"/>
        </w:rPr>
        <w:t>fferents also to cardiac centers to stimulate parasymp</w:t>
      </w:r>
      <w:r>
        <w:rPr>
          <w:lang w:val="en-US"/>
        </w:rPr>
        <w:t xml:space="preserve">athetic NS &amp; inhibit sympathetic NS </w:t>
      </w:r>
      <w:r w:rsidRPr="001374C6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Pr="001374C6">
        <w:rPr>
          <w:lang w:val="en-US"/>
        </w:rPr>
        <w:t>d</w:t>
      </w:r>
      <w:r>
        <w:rPr>
          <w:lang w:val="en-US"/>
        </w:rPr>
        <w:t>ecreasing heart rate and</w:t>
      </w:r>
      <w:r w:rsidRPr="001374C6">
        <w:rPr>
          <w:lang w:val="en-US"/>
        </w:rPr>
        <w:t xml:space="preserve"> contractile force</w:t>
      </w:r>
      <w:r>
        <w:rPr>
          <w:lang w:val="en-US"/>
        </w:rPr>
        <w:t>.</w:t>
      </w:r>
    </w:p>
    <w:p w14:paraId="52862169" w14:textId="597550D3" w:rsidR="001374C6" w:rsidRPr="001374C6" w:rsidRDefault="001374C6" w:rsidP="001374C6">
      <w:pPr>
        <w:pStyle w:val="ListParagraph"/>
        <w:numPr>
          <w:ilvl w:val="0"/>
          <w:numId w:val="11"/>
        </w:numPr>
        <w:rPr>
          <w:lang w:val="en-US"/>
        </w:rPr>
      </w:pPr>
      <w:r w:rsidRPr="001374C6">
        <w:rPr>
          <w:lang w:val="en-US"/>
        </w:rPr>
        <w:t xml:space="preserve">Decreasing </w:t>
      </w:r>
      <w:r w:rsidRPr="001374C6">
        <w:rPr>
          <w:b/>
          <w:bCs/>
          <w:lang w:val="en-US"/>
        </w:rPr>
        <w:t>MAP</w:t>
      </w:r>
      <w:r w:rsidRPr="001374C6">
        <w:rPr>
          <w:lang w:val="en-US"/>
        </w:rPr>
        <w:t xml:space="preserve"> in</w:t>
      </w:r>
      <w:r>
        <w:rPr>
          <w:lang w:val="en-US"/>
        </w:rPr>
        <w:t>itiates reflex vasoconstriction.</w:t>
      </w:r>
    </w:p>
    <w:p w14:paraId="4C233ABB" w14:textId="2CACF482" w:rsidR="001374C6" w:rsidRPr="001374C6" w:rsidRDefault="001374C6" w:rsidP="001374C6">
      <w:pPr>
        <w:pStyle w:val="ListParagraph"/>
        <w:numPr>
          <w:ilvl w:val="0"/>
          <w:numId w:val="11"/>
        </w:numPr>
        <w:rPr>
          <w:lang w:val="en-US"/>
        </w:rPr>
      </w:pPr>
      <w:r w:rsidRPr="001374C6">
        <w:rPr>
          <w:bCs/>
          <w:lang w:val="en-US"/>
        </w:rPr>
        <w:t>GOAL:</w:t>
      </w:r>
      <w:r w:rsidRPr="001374C6">
        <w:rPr>
          <w:lang w:val="en-US"/>
        </w:rPr>
        <w:t xml:space="preserve">  protect against </w:t>
      </w:r>
      <w:r w:rsidRPr="001374C6">
        <w:rPr>
          <w:b/>
          <w:bCs/>
          <w:lang w:val="en-US"/>
        </w:rPr>
        <w:t>short-term</w:t>
      </w:r>
      <w:r>
        <w:rPr>
          <w:lang w:val="en-US"/>
        </w:rPr>
        <w:t xml:space="preserve"> changes in BP</w:t>
      </w:r>
      <w:r w:rsidRPr="001374C6">
        <w:rPr>
          <w:lang w:val="en-US"/>
        </w:rPr>
        <w:t xml:space="preserve"> (standing, bending); ineffective chronically (e.g. body adapts to hypertension)</w:t>
      </w:r>
      <w:r>
        <w:rPr>
          <w:lang w:val="en-US"/>
        </w:rPr>
        <w:t>.</w:t>
      </w:r>
    </w:p>
    <w:p w14:paraId="48EFA64C" w14:textId="539E1B6B" w:rsidR="00B44F96" w:rsidRPr="001374C6" w:rsidRDefault="000B50FC" w:rsidP="000B50FC">
      <w:pPr>
        <w:pStyle w:val="ListParagraph"/>
        <w:numPr>
          <w:ilvl w:val="0"/>
          <w:numId w:val="2"/>
        </w:numPr>
        <w:rPr>
          <w:b/>
          <w:color w:val="C00000"/>
          <w:lang w:val="en-US"/>
        </w:rPr>
      </w:pPr>
      <w:r w:rsidRPr="001374C6">
        <w:rPr>
          <w:b/>
          <w:color w:val="C00000"/>
          <w:lang w:val="en-US"/>
        </w:rPr>
        <w:t>C</w:t>
      </w:r>
      <w:r w:rsidR="00B44F96" w:rsidRPr="001374C6">
        <w:rPr>
          <w:b/>
          <w:color w:val="C00000"/>
          <w:lang w:val="en-US"/>
        </w:rPr>
        <w:t>hemoreceptors (CO</w:t>
      </w:r>
      <w:r w:rsidR="00B44F96" w:rsidRPr="001374C6">
        <w:rPr>
          <w:b/>
          <w:color w:val="C00000"/>
          <w:vertAlign w:val="subscript"/>
          <w:lang w:val="en-US"/>
        </w:rPr>
        <w:t>2</w:t>
      </w:r>
      <w:r w:rsidR="00B44F96" w:rsidRPr="001374C6">
        <w:rPr>
          <w:b/>
          <w:color w:val="C00000"/>
          <w:lang w:val="en-US"/>
        </w:rPr>
        <w:t>, O</w:t>
      </w:r>
      <w:r w:rsidR="00B44F96" w:rsidRPr="001374C6">
        <w:rPr>
          <w:b/>
          <w:color w:val="C00000"/>
          <w:vertAlign w:val="subscript"/>
          <w:lang w:val="en-US"/>
        </w:rPr>
        <w:t>2</w:t>
      </w:r>
      <w:r w:rsidR="00B44F96" w:rsidRPr="001374C6">
        <w:rPr>
          <w:b/>
          <w:color w:val="C00000"/>
          <w:lang w:val="en-US"/>
        </w:rPr>
        <w:t>, H</w:t>
      </w:r>
      <w:r w:rsidR="00B44F96" w:rsidRPr="001374C6">
        <w:rPr>
          <w:b/>
          <w:color w:val="C00000"/>
          <w:vertAlign w:val="superscript"/>
          <w:lang w:val="en-US"/>
        </w:rPr>
        <w:t>+</w:t>
      </w:r>
      <w:r w:rsidR="00B44F96" w:rsidRPr="001374C6">
        <w:rPr>
          <w:b/>
          <w:color w:val="C00000"/>
          <w:lang w:val="en-US"/>
        </w:rPr>
        <w:t>)</w:t>
      </w:r>
    </w:p>
    <w:p w14:paraId="00C0DB47" w14:textId="3E9CB802" w:rsidR="001374C6" w:rsidRPr="001374C6" w:rsidRDefault="001374C6" w:rsidP="001374C6">
      <w:pPr>
        <w:pStyle w:val="ListParagraph"/>
        <w:numPr>
          <w:ilvl w:val="0"/>
          <w:numId w:val="15"/>
        </w:numPr>
        <w:rPr>
          <w:lang w:val="en-US"/>
        </w:rPr>
      </w:pPr>
      <w:r w:rsidRPr="001374C6">
        <w:rPr>
          <w:lang w:val="en-US"/>
        </w:rPr>
        <w:t xml:space="preserve"> </w:t>
      </w:r>
      <w:r>
        <w:rPr>
          <w:b/>
          <w:bCs/>
          <w:lang w:val="en-US"/>
        </w:rPr>
        <w:t>D</w:t>
      </w:r>
      <w:r w:rsidRPr="001374C6">
        <w:rPr>
          <w:b/>
          <w:bCs/>
          <w:lang w:val="en-US"/>
        </w:rPr>
        <w:t>rop</w:t>
      </w:r>
      <w:r w:rsidRPr="001374C6">
        <w:rPr>
          <w:lang w:val="en-US"/>
        </w:rPr>
        <w:t xml:space="preserve"> in O</w:t>
      </w:r>
      <w:r w:rsidRPr="001374C6">
        <w:rPr>
          <w:vertAlign w:val="subscript"/>
          <w:lang w:val="en-US"/>
        </w:rPr>
        <w:t>2</w:t>
      </w:r>
      <w:r w:rsidRPr="001374C6">
        <w:rPr>
          <w:lang w:val="en-US"/>
        </w:rPr>
        <w:t xml:space="preserve">, pH or </w:t>
      </w:r>
      <w:r w:rsidRPr="001374C6">
        <w:rPr>
          <w:b/>
          <w:bCs/>
          <w:lang w:val="en-US"/>
        </w:rPr>
        <w:t>rise</w:t>
      </w:r>
      <w:r w:rsidRPr="001374C6">
        <w:rPr>
          <w:lang w:val="en-US"/>
        </w:rPr>
        <w:t xml:space="preserve"> in CO</w:t>
      </w:r>
      <w:r w:rsidRPr="001374C6">
        <w:rPr>
          <w:vertAlign w:val="subscript"/>
          <w:lang w:val="en-US"/>
        </w:rPr>
        <w:t>2</w:t>
      </w:r>
      <w:r w:rsidRPr="001374C6">
        <w:rPr>
          <w:lang w:val="en-US"/>
        </w:rPr>
        <w:t xml:space="preserve">: </w:t>
      </w:r>
      <w:r w:rsidRPr="001374C6">
        <w:rPr>
          <w:b/>
          <w:bCs/>
          <w:lang w:val="en-US"/>
        </w:rPr>
        <w:t>chemoreceptors</w:t>
      </w:r>
      <w:r w:rsidRPr="001374C6">
        <w:rPr>
          <w:lang w:val="en-US"/>
        </w:rPr>
        <w:t xml:space="preserve"> </w:t>
      </w:r>
      <w:r>
        <w:rPr>
          <w:lang w:val="en-US"/>
        </w:rPr>
        <w:t>in aortic arch and</w:t>
      </w:r>
      <w:r w:rsidRPr="001374C6">
        <w:rPr>
          <w:lang w:val="en-US"/>
        </w:rPr>
        <w:t xml:space="preserve"> large arterie</w:t>
      </w:r>
      <w:r>
        <w:rPr>
          <w:lang w:val="en-US"/>
        </w:rPr>
        <w:t xml:space="preserve">s of neck to vasomotor centre </w:t>
      </w:r>
      <w:r w:rsidRPr="001374C6">
        <w:rPr>
          <w:lang w:val="en-US"/>
        </w:rPr>
        <w:sym w:font="Wingdings" w:char="F0E0"/>
      </w:r>
      <w:r w:rsidRPr="001374C6">
        <w:rPr>
          <w:lang w:val="en-US"/>
        </w:rPr>
        <w:t xml:space="preserve"> reflex vasoconstriction</w:t>
      </w:r>
      <w:r>
        <w:rPr>
          <w:lang w:val="en-US"/>
        </w:rPr>
        <w:t>.</w:t>
      </w:r>
    </w:p>
    <w:p w14:paraId="022CDD59" w14:textId="1A563105" w:rsidR="001374C6" w:rsidRPr="001374C6" w:rsidRDefault="001374C6" w:rsidP="001374C6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Result = rise in BP</w:t>
      </w:r>
      <w:r w:rsidRPr="001374C6">
        <w:rPr>
          <w:lang w:val="en-US"/>
        </w:rPr>
        <w:t xml:space="preserve"> that speeds return of blood to heart &amp; lungs</w:t>
      </w:r>
      <w:r>
        <w:rPr>
          <w:lang w:val="en-US"/>
        </w:rPr>
        <w:t>.</w:t>
      </w:r>
    </w:p>
    <w:p w14:paraId="2CCB854E" w14:textId="598677A8" w:rsidR="00B44F96" w:rsidRDefault="000B50FC" w:rsidP="000B50FC">
      <w:pPr>
        <w:pStyle w:val="ListParagraph"/>
        <w:numPr>
          <w:ilvl w:val="0"/>
          <w:numId w:val="2"/>
        </w:numPr>
        <w:rPr>
          <w:b/>
          <w:color w:val="C00000"/>
          <w:lang w:val="en-US"/>
        </w:rPr>
      </w:pPr>
      <w:r w:rsidRPr="001374C6">
        <w:rPr>
          <w:b/>
          <w:color w:val="C00000"/>
          <w:lang w:val="en-US"/>
        </w:rPr>
        <w:t>Higher brain centers</w:t>
      </w:r>
      <w:r w:rsidR="00B44F96" w:rsidRPr="001374C6">
        <w:rPr>
          <w:b/>
          <w:color w:val="C00000"/>
          <w:lang w:val="en-US"/>
        </w:rPr>
        <w:t xml:space="preserve"> or hormones</w:t>
      </w:r>
    </w:p>
    <w:p w14:paraId="5CE3DE26" w14:textId="774C5AE3" w:rsidR="001374C6" w:rsidRPr="001374C6" w:rsidRDefault="001374C6" w:rsidP="001374C6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F</w:t>
      </w:r>
      <w:r w:rsidRPr="001374C6">
        <w:rPr>
          <w:lang w:val="en-US"/>
        </w:rPr>
        <w:t>ight-or-fl</w:t>
      </w:r>
      <w:r>
        <w:rPr>
          <w:lang w:val="en-US"/>
        </w:rPr>
        <w:t xml:space="preserve">ight”, stress, exercise </w:t>
      </w:r>
      <w:r w:rsidRPr="001374C6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Pr="001374C6">
        <w:rPr>
          <w:lang w:val="en-US"/>
        </w:rPr>
        <w:t>cerebral co</w:t>
      </w:r>
      <w:r>
        <w:rPr>
          <w:lang w:val="en-US"/>
        </w:rPr>
        <w:t>rtex &amp; hypothalamus get involved.</w:t>
      </w:r>
    </w:p>
    <w:p w14:paraId="119568FA" w14:textId="77777777" w:rsidR="006A028C" w:rsidRDefault="006A028C" w:rsidP="006A028C">
      <w:pPr>
        <w:rPr>
          <w:b/>
          <w:lang w:val="en-US"/>
        </w:rPr>
      </w:pPr>
    </w:p>
    <w:p w14:paraId="7FE0023D" w14:textId="74C77178" w:rsidR="00D47B9C" w:rsidRPr="00D47B9C" w:rsidRDefault="00D47B9C" w:rsidP="00D47B9C">
      <w:pPr>
        <w:rPr>
          <w:b/>
          <w:lang w:val="en-US"/>
        </w:rPr>
      </w:pPr>
      <w:r w:rsidRPr="00D47B9C">
        <w:rPr>
          <w:b/>
          <w:bCs/>
          <w:lang w:val="en-US"/>
        </w:rPr>
        <w:t>Hormones and the Short-Term Regulation of Blood Pressure</w:t>
      </w:r>
      <w:r>
        <w:rPr>
          <w:b/>
          <w:bCs/>
          <w:lang w:val="en-US"/>
        </w:rPr>
        <w:t>:</w:t>
      </w:r>
    </w:p>
    <w:p w14:paraId="4D5FC419" w14:textId="77777777" w:rsidR="00D47B9C" w:rsidRDefault="00D47B9C" w:rsidP="00D47B9C">
      <w:pPr>
        <w:rPr>
          <w:b/>
          <w:lang w:val="en-US"/>
        </w:rPr>
      </w:pPr>
    </w:p>
    <w:p w14:paraId="00EDB224" w14:textId="6DF2C25B" w:rsidR="00D47B9C" w:rsidRPr="00D47B9C" w:rsidRDefault="00D47B9C" w:rsidP="00D47B9C">
      <w:pPr>
        <w:rPr>
          <w:b/>
          <w:lang w:val="en-US"/>
        </w:rPr>
      </w:pPr>
      <w:r>
        <w:rPr>
          <w:b/>
          <w:lang w:val="en-US"/>
        </w:rPr>
        <w:t xml:space="preserve">• </w:t>
      </w:r>
      <w:r w:rsidRPr="00D47B9C">
        <w:rPr>
          <w:b/>
          <w:bCs/>
          <w:color w:val="C00000"/>
          <w:lang w:val="en-US"/>
        </w:rPr>
        <w:t>Adrenal medulla hormones:</w:t>
      </w:r>
      <w:r w:rsidRPr="00D47B9C">
        <w:rPr>
          <w:b/>
          <w:color w:val="C00000"/>
          <w:lang w:val="en-US"/>
        </w:rPr>
        <w:t>  NE/E &amp; fight-or-flight</w:t>
      </w:r>
    </w:p>
    <w:p w14:paraId="39D7C1BB" w14:textId="7101F45A" w:rsidR="00D47B9C" w:rsidRPr="00D47B9C" w:rsidRDefault="00D47B9C" w:rsidP="00D47B9C">
      <w:pPr>
        <w:pStyle w:val="ListParagraph"/>
        <w:numPr>
          <w:ilvl w:val="0"/>
          <w:numId w:val="2"/>
        </w:numPr>
        <w:rPr>
          <w:lang w:val="en-US"/>
        </w:rPr>
      </w:pPr>
      <w:r w:rsidRPr="00D47B9C">
        <w:rPr>
          <w:lang w:val="en-US"/>
        </w:rPr>
        <w:t>Generalized vasoconstriction (except skeletal/cardiac muscle)</w:t>
      </w:r>
      <w:r>
        <w:rPr>
          <w:lang w:val="en-US"/>
        </w:rPr>
        <w:t>.</w:t>
      </w:r>
    </w:p>
    <w:p w14:paraId="4C723149" w14:textId="77777777" w:rsidR="00D47B9C" w:rsidRDefault="00D47B9C" w:rsidP="00D47B9C">
      <w:pPr>
        <w:pStyle w:val="ListParagraph"/>
        <w:numPr>
          <w:ilvl w:val="0"/>
          <w:numId w:val="2"/>
        </w:numPr>
        <w:rPr>
          <w:lang w:val="en-US"/>
        </w:rPr>
      </w:pPr>
      <w:r w:rsidRPr="00D47B9C">
        <w:rPr>
          <w:lang w:val="en-US"/>
        </w:rPr>
        <w:t>Increases CO</w:t>
      </w:r>
      <w:r>
        <w:rPr>
          <w:lang w:val="en-US"/>
        </w:rPr>
        <w:t>.</w:t>
      </w:r>
    </w:p>
    <w:p w14:paraId="3BCAA309" w14:textId="53D99855" w:rsidR="00D47B9C" w:rsidRPr="00D47B9C" w:rsidRDefault="00D47B9C" w:rsidP="00D47B9C">
      <w:pPr>
        <w:pStyle w:val="ListParagraph"/>
        <w:numPr>
          <w:ilvl w:val="0"/>
          <w:numId w:val="2"/>
        </w:numPr>
        <w:rPr>
          <w:lang w:val="en-US"/>
        </w:rPr>
      </w:pPr>
      <w:r w:rsidRPr="00D47B9C">
        <w:rPr>
          <w:bCs/>
          <w:lang w:val="en-US"/>
        </w:rPr>
        <w:t>Nicotine</w:t>
      </w:r>
      <w:r w:rsidRPr="00D47B9C">
        <w:rPr>
          <w:lang w:val="en-US"/>
        </w:rPr>
        <w:t xml:space="preserve"> mimics effects of catecholamines.</w:t>
      </w:r>
    </w:p>
    <w:p w14:paraId="30AD4ED7" w14:textId="23A2B0B0" w:rsidR="00D47B9C" w:rsidRPr="00D47B9C" w:rsidRDefault="00D47B9C" w:rsidP="00D47B9C">
      <w:pPr>
        <w:rPr>
          <w:b/>
          <w:color w:val="C00000"/>
          <w:lang w:val="en-US"/>
        </w:rPr>
      </w:pPr>
      <w:r>
        <w:rPr>
          <w:b/>
          <w:lang w:val="en-US"/>
        </w:rPr>
        <w:t xml:space="preserve">• </w:t>
      </w:r>
      <w:r w:rsidRPr="00D47B9C">
        <w:rPr>
          <w:b/>
          <w:bCs/>
          <w:color w:val="C00000"/>
          <w:lang w:val="en-US"/>
        </w:rPr>
        <w:t>Angiotensin II:</w:t>
      </w:r>
      <w:r w:rsidRPr="00D47B9C">
        <w:rPr>
          <w:b/>
          <w:color w:val="C00000"/>
          <w:lang w:val="en-US"/>
        </w:rPr>
        <w:t>  renin-angiotensin system; decreased renal perfusion</w:t>
      </w:r>
    </w:p>
    <w:p w14:paraId="3A6D9351" w14:textId="3F207918" w:rsidR="00D47B9C" w:rsidRPr="00D47B9C" w:rsidRDefault="00D47B9C" w:rsidP="00D47B9C">
      <w:pPr>
        <w:pStyle w:val="ListParagraph"/>
        <w:numPr>
          <w:ilvl w:val="0"/>
          <w:numId w:val="2"/>
        </w:numPr>
        <w:rPr>
          <w:lang w:val="en-US"/>
        </w:rPr>
      </w:pPr>
      <w:r w:rsidRPr="00D47B9C">
        <w:rPr>
          <w:lang w:val="en-US"/>
        </w:rPr>
        <w:t>Intense generalized vasoconstriction to increase systemic BP.</w:t>
      </w:r>
    </w:p>
    <w:p w14:paraId="07FADDE0" w14:textId="046D4C40" w:rsidR="00D47B9C" w:rsidRPr="00D47B9C" w:rsidRDefault="00D47B9C" w:rsidP="00D47B9C">
      <w:pPr>
        <w:pStyle w:val="ListParagraph"/>
        <w:numPr>
          <w:ilvl w:val="0"/>
          <w:numId w:val="2"/>
        </w:numPr>
        <w:rPr>
          <w:lang w:val="en-US"/>
        </w:rPr>
      </w:pPr>
      <w:r w:rsidRPr="00D47B9C">
        <w:rPr>
          <w:lang w:val="en-US"/>
        </w:rPr>
        <w:t>Release of aldosterone, ADH.</w:t>
      </w:r>
    </w:p>
    <w:p w14:paraId="33AAE796" w14:textId="6B73EBEC" w:rsidR="00D47B9C" w:rsidRPr="00D47B9C" w:rsidRDefault="00950462" w:rsidP="00D47B9C">
      <w:pPr>
        <w:rPr>
          <w:b/>
          <w:lang w:val="en-US"/>
        </w:rPr>
      </w:pPr>
      <w:r>
        <w:rPr>
          <w:b/>
          <w:lang w:val="en-US"/>
        </w:rPr>
        <w:t xml:space="preserve">• </w:t>
      </w:r>
      <w:r w:rsidR="00D47B9C" w:rsidRPr="00950462">
        <w:rPr>
          <w:b/>
          <w:bCs/>
          <w:color w:val="C00000"/>
          <w:lang w:val="en-US"/>
        </w:rPr>
        <w:t xml:space="preserve">Atrial natriuretic peptide (ANP):  </w:t>
      </w:r>
      <w:r w:rsidR="00D47B9C" w:rsidRPr="00950462">
        <w:rPr>
          <w:b/>
          <w:color w:val="C00000"/>
          <w:lang w:val="en-US"/>
        </w:rPr>
        <w:t>produced by atria of heart</w:t>
      </w:r>
    </w:p>
    <w:p w14:paraId="31819E78" w14:textId="030C97E8" w:rsidR="00950462" w:rsidRPr="00950462" w:rsidRDefault="00950462" w:rsidP="00D47B9C">
      <w:pPr>
        <w:pStyle w:val="ListParagraph"/>
        <w:numPr>
          <w:ilvl w:val="0"/>
          <w:numId w:val="2"/>
        </w:numPr>
        <w:rPr>
          <w:lang w:val="en-US"/>
        </w:rPr>
      </w:pPr>
      <w:r w:rsidRPr="00950462">
        <w:rPr>
          <w:lang w:val="en-US"/>
        </w:rPr>
        <w:t>C</w:t>
      </w:r>
      <w:r w:rsidR="00D47B9C" w:rsidRPr="00950462">
        <w:rPr>
          <w:lang w:val="en-US"/>
        </w:rPr>
        <w:t>auses blood volume &amp; blood pressure to decrease</w:t>
      </w:r>
      <w:r>
        <w:rPr>
          <w:lang w:val="en-US"/>
        </w:rPr>
        <w:t>.</w:t>
      </w:r>
    </w:p>
    <w:p w14:paraId="4A6F6514" w14:textId="152C53BC" w:rsidR="00D47B9C" w:rsidRPr="00950462" w:rsidRDefault="00950462" w:rsidP="00D47B9C">
      <w:pPr>
        <w:pStyle w:val="ListParagraph"/>
        <w:numPr>
          <w:ilvl w:val="0"/>
          <w:numId w:val="2"/>
        </w:numPr>
        <w:rPr>
          <w:lang w:val="en-US"/>
        </w:rPr>
      </w:pPr>
      <w:r w:rsidRPr="00950462">
        <w:rPr>
          <w:lang w:val="en-US"/>
        </w:rPr>
        <w:t>G</w:t>
      </w:r>
      <w:r w:rsidR="00D47B9C" w:rsidRPr="00950462">
        <w:rPr>
          <w:lang w:val="en-US"/>
        </w:rPr>
        <w:t>eneralized vasodilation</w:t>
      </w:r>
      <w:r>
        <w:rPr>
          <w:lang w:val="en-US"/>
        </w:rPr>
        <w:t>.</w:t>
      </w:r>
    </w:p>
    <w:p w14:paraId="623098D6" w14:textId="77777777" w:rsidR="00950462" w:rsidRDefault="00950462" w:rsidP="00D47B9C">
      <w:pPr>
        <w:rPr>
          <w:b/>
          <w:lang w:val="en-US"/>
        </w:rPr>
      </w:pPr>
    </w:p>
    <w:p w14:paraId="554391A4" w14:textId="3CABD950" w:rsidR="00D47B9C" w:rsidRPr="00D47B9C" w:rsidRDefault="00950462" w:rsidP="00D47B9C">
      <w:pPr>
        <w:rPr>
          <w:b/>
          <w:lang w:val="en-US"/>
        </w:rPr>
      </w:pPr>
      <w:r>
        <w:rPr>
          <w:b/>
          <w:lang w:val="en-US"/>
        </w:rPr>
        <w:lastRenderedPageBreak/>
        <w:t xml:space="preserve">• </w:t>
      </w:r>
      <w:r w:rsidR="00D47B9C" w:rsidRPr="00950462">
        <w:rPr>
          <w:b/>
          <w:bCs/>
          <w:color w:val="C00000"/>
          <w:lang w:val="en-US"/>
        </w:rPr>
        <w:t xml:space="preserve">Antidiuretic Hormone (ADH): </w:t>
      </w:r>
      <w:r w:rsidR="00D47B9C" w:rsidRPr="00950462">
        <w:rPr>
          <w:b/>
          <w:color w:val="C00000"/>
          <w:lang w:val="en-US"/>
        </w:rPr>
        <w:t>(source = hypothalamus/posterior pituitary)</w:t>
      </w:r>
    </w:p>
    <w:p w14:paraId="53BD0243" w14:textId="77777777" w:rsidR="00950462" w:rsidRPr="00950462" w:rsidRDefault="00950462" w:rsidP="00D47B9C">
      <w:pPr>
        <w:pStyle w:val="ListParagraph"/>
        <w:numPr>
          <w:ilvl w:val="0"/>
          <w:numId w:val="2"/>
        </w:numPr>
        <w:rPr>
          <w:lang w:val="en-US"/>
        </w:rPr>
      </w:pPr>
      <w:r w:rsidRPr="00950462">
        <w:rPr>
          <w:lang w:val="en-US"/>
        </w:rPr>
        <w:t>S</w:t>
      </w:r>
      <w:r w:rsidR="00D47B9C" w:rsidRPr="00950462">
        <w:rPr>
          <w:lang w:val="en-US"/>
        </w:rPr>
        <w:t xml:space="preserve">timulates kidneys to conserve water (eg: severe hemorrhage) – </w:t>
      </w:r>
      <w:r w:rsidR="00D47B9C" w:rsidRPr="00950462">
        <w:rPr>
          <w:iCs/>
          <w:lang w:val="en-US"/>
        </w:rPr>
        <w:t>long term effect</w:t>
      </w:r>
    </w:p>
    <w:p w14:paraId="0BD48BD4" w14:textId="5E619F7E" w:rsidR="00D47B9C" w:rsidRPr="00950462" w:rsidRDefault="00950462" w:rsidP="00D47B9C">
      <w:pPr>
        <w:pStyle w:val="ListParagraph"/>
        <w:numPr>
          <w:ilvl w:val="0"/>
          <w:numId w:val="2"/>
        </w:numPr>
        <w:rPr>
          <w:lang w:val="en-US"/>
        </w:rPr>
      </w:pPr>
      <w:r w:rsidRPr="00950462">
        <w:rPr>
          <w:lang w:val="en-US"/>
        </w:rPr>
        <w:t>N</w:t>
      </w:r>
      <w:r w:rsidR="00D47B9C" w:rsidRPr="00950462">
        <w:rPr>
          <w:lang w:val="en-US"/>
        </w:rPr>
        <w:t xml:space="preserve">ot usually important in short term unless </w:t>
      </w:r>
      <w:r>
        <w:rPr>
          <w:lang w:val="en-US"/>
        </w:rPr>
        <w:t>BP</w:t>
      </w:r>
      <w:r w:rsidR="00D47B9C" w:rsidRPr="00950462">
        <w:rPr>
          <w:lang w:val="en-US"/>
        </w:rPr>
        <w:t xml:space="preserve"> drops </w:t>
      </w:r>
      <w:r w:rsidR="00D47B9C" w:rsidRPr="00950462">
        <w:rPr>
          <w:iCs/>
          <w:lang w:val="en-US"/>
        </w:rPr>
        <w:t>very low</w:t>
      </w:r>
      <w:r w:rsidR="00D47B9C" w:rsidRPr="00950462">
        <w:rPr>
          <w:i/>
          <w:iCs/>
          <w:u w:val="single"/>
          <w:lang w:val="en-US"/>
        </w:rPr>
        <w:t xml:space="preserve"> </w:t>
      </w:r>
      <w:r w:rsidR="00D47B9C" w:rsidRPr="00950462">
        <w:rPr>
          <w:lang w:val="en-US"/>
        </w:rPr>
        <w:t>– then much more ADH is released and high levels can cause vasoconstriction</w:t>
      </w:r>
      <w:r>
        <w:rPr>
          <w:lang w:val="en-US"/>
        </w:rPr>
        <w:t>.</w:t>
      </w:r>
    </w:p>
    <w:p w14:paraId="35B3C0CB" w14:textId="77777777" w:rsidR="00C24375" w:rsidRDefault="00C24375" w:rsidP="00C24375">
      <w:pPr>
        <w:rPr>
          <w:b/>
          <w:bCs/>
          <w:u w:val="single"/>
          <w:lang w:val="en-US"/>
        </w:rPr>
      </w:pPr>
    </w:p>
    <w:p w14:paraId="209D5BBB" w14:textId="2E2CC472" w:rsidR="00C24375" w:rsidRDefault="00C24375" w:rsidP="00C24375">
      <w:pPr>
        <w:rPr>
          <w:b/>
          <w:bCs/>
          <w:lang w:val="en-US"/>
        </w:rPr>
      </w:pPr>
      <w:r w:rsidRPr="00C24375">
        <w:rPr>
          <w:b/>
          <w:bCs/>
          <w:lang w:val="en-US"/>
        </w:rPr>
        <w:t>Role of the Kidneys in the Long-term Regulation of Blood Pressure</w:t>
      </w:r>
    </w:p>
    <w:p w14:paraId="7F5D7052" w14:textId="77777777" w:rsidR="00D90140" w:rsidRDefault="00D90140" w:rsidP="00C24375">
      <w:pPr>
        <w:rPr>
          <w:b/>
          <w:bCs/>
          <w:lang w:val="en-US"/>
        </w:rPr>
      </w:pPr>
    </w:p>
    <w:p w14:paraId="72240E41" w14:textId="29658298" w:rsidR="00D90140" w:rsidRPr="00D90140" w:rsidRDefault="00D90140" w:rsidP="00D90140">
      <w:pPr>
        <w:rPr>
          <w:lang w:val="en-US"/>
        </w:rPr>
      </w:pPr>
      <w:r>
        <w:rPr>
          <w:lang w:val="en-US"/>
        </w:rPr>
        <w:t>•  B</w:t>
      </w:r>
      <w:r w:rsidRPr="00D90140">
        <w:rPr>
          <w:lang w:val="en-US"/>
        </w:rPr>
        <w:t xml:space="preserve">aroreceptors </w:t>
      </w:r>
      <w:r w:rsidRPr="00D90140">
        <w:rPr>
          <w:bCs/>
          <w:lang w:val="en-US"/>
        </w:rPr>
        <w:t>adapt</w:t>
      </w:r>
      <w:r w:rsidRPr="00D90140">
        <w:rPr>
          <w:lang w:val="en-US"/>
        </w:rPr>
        <w:t xml:space="preserve"> to prolonged/ chronic high/low blood pressure</w:t>
      </w:r>
      <w:r>
        <w:rPr>
          <w:lang w:val="en-US"/>
        </w:rPr>
        <w:t>.</w:t>
      </w:r>
    </w:p>
    <w:p w14:paraId="6C43DB28" w14:textId="30E26C04" w:rsidR="00D90140" w:rsidRPr="00D90140" w:rsidRDefault="00D90140" w:rsidP="00D90140">
      <w:pPr>
        <w:rPr>
          <w:lang w:val="en-US"/>
        </w:rPr>
      </w:pPr>
      <w:r>
        <w:rPr>
          <w:lang w:val="en-US"/>
        </w:rPr>
        <w:t>•  Kidneys restore BP</w:t>
      </w:r>
      <w:r w:rsidRPr="00D90140">
        <w:rPr>
          <w:lang w:val="en-US"/>
        </w:rPr>
        <w:t xml:space="preserve"> by adjusting blood volume</w:t>
      </w:r>
      <w:r>
        <w:rPr>
          <w:lang w:val="en-US"/>
        </w:rPr>
        <w:t>.</w:t>
      </w:r>
    </w:p>
    <w:p w14:paraId="023B7E01" w14:textId="1BB37439" w:rsidR="00D90140" w:rsidRPr="00D90140" w:rsidRDefault="00D90140" w:rsidP="00D90140">
      <w:pPr>
        <w:rPr>
          <w:lang w:val="en-US"/>
        </w:rPr>
      </w:pPr>
      <w:r>
        <w:rPr>
          <w:lang w:val="en-US"/>
        </w:rPr>
        <w:t>•  A</w:t>
      </w:r>
      <w:r w:rsidRPr="00D90140">
        <w:rPr>
          <w:lang w:val="en-US"/>
        </w:rPr>
        <w:t>nything that changes blood volume will change blood pressure</w:t>
      </w:r>
      <w:r>
        <w:rPr>
          <w:lang w:val="en-US"/>
        </w:rPr>
        <w:t>.</w:t>
      </w:r>
    </w:p>
    <w:p w14:paraId="3F5D9234" w14:textId="637500A1" w:rsidR="00D90140" w:rsidRDefault="00D90140" w:rsidP="00D90140">
      <w:pPr>
        <w:rPr>
          <w:lang w:val="en-US"/>
        </w:rPr>
      </w:pPr>
      <w:r>
        <w:rPr>
          <w:lang w:val="en-US"/>
        </w:rPr>
        <w:t>•  I</w:t>
      </w:r>
      <w:r w:rsidRPr="00D90140">
        <w:rPr>
          <w:lang w:val="en-US"/>
        </w:rPr>
        <w:t xml:space="preserve">f blood volume is increased, kidneys will excrete more salt &amp; water: </w:t>
      </w:r>
    </w:p>
    <w:p w14:paraId="0836C7DB" w14:textId="419D6C5B" w:rsidR="00D90140" w:rsidRPr="00D90140" w:rsidRDefault="00D90140" w:rsidP="00D90140">
      <w:pPr>
        <w:pStyle w:val="ListParagraph"/>
        <w:numPr>
          <w:ilvl w:val="0"/>
          <w:numId w:val="2"/>
        </w:numPr>
        <w:rPr>
          <w:lang w:val="en-US"/>
        </w:rPr>
      </w:pPr>
      <w:r w:rsidRPr="00D90140">
        <w:rPr>
          <w:b/>
          <w:bCs/>
          <w:color w:val="C00000"/>
          <w:lang w:val="en-US"/>
        </w:rPr>
        <w:t>Direct Action:</w:t>
      </w:r>
      <w:r>
        <w:rPr>
          <w:color w:val="C00000"/>
          <w:lang w:val="en-US"/>
        </w:rPr>
        <w:t xml:space="preserve"> </w:t>
      </w:r>
      <w:r w:rsidRPr="00D90140">
        <w:rPr>
          <w:lang w:val="en-US"/>
        </w:rPr>
        <w:t>increased blood volume/pressure = increased rate of filtrate formation → insufficient time to reclaim water → increased volume of urine</w:t>
      </w:r>
      <w:r>
        <w:rPr>
          <w:lang w:val="en-US"/>
        </w:rPr>
        <w:t>.</w:t>
      </w:r>
    </w:p>
    <w:p w14:paraId="1F837E49" w14:textId="77777777" w:rsidR="007F5386" w:rsidRPr="007F5386" w:rsidRDefault="00D90140" w:rsidP="00D90140">
      <w:pPr>
        <w:pStyle w:val="ListParagraph"/>
        <w:numPr>
          <w:ilvl w:val="0"/>
          <w:numId w:val="2"/>
        </w:numPr>
        <w:rPr>
          <w:lang w:val="en-US"/>
        </w:rPr>
      </w:pPr>
      <w:r w:rsidRPr="00D90140">
        <w:rPr>
          <w:b/>
          <w:bCs/>
          <w:color w:val="C00000"/>
          <w:lang w:val="en-US"/>
        </w:rPr>
        <w:t>Indirect Action:</w:t>
      </w:r>
      <w:r w:rsidRPr="00D90140">
        <w:rPr>
          <w:color w:val="C00000"/>
          <w:lang w:val="en-US"/>
        </w:rPr>
        <w:t xml:space="preserve">  </w:t>
      </w:r>
    </w:p>
    <w:p w14:paraId="389DC399" w14:textId="04C4885C" w:rsidR="00D90140" w:rsidRPr="007F5386" w:rsidRDefault="007F5386" w:rsidP="007F5386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bCs/>
          <w:lang w:val="en-US"/>
        </w:rPr>
        <w:t>R</w:t>
      </w:r>
      <w:r w:rsidR="00D90140" w:rsidRPr="007F5386">
        <w:rPr>
          <w:bCs/>
          <w:lang w:val="en-US"/>
        </w:rPr>
        <w:t xml:space="preserve">enin-angiotensin system </w:t>
      </w:r>
      <w:r w:rsidR="00D90140" w:rsidRPr="007F5386">
        <w:rPr>
          <w:lang w:val="en-US"/>
        </w:rPr>
        <w:t xml:space="preserve">- MAP </w:t>
      </w:r>
      <w:r w:rsidR="00D90140" w:rsidRPr="007F5386">
        <w:rPr>
          <w:bCs/>
          <w:iCs/>
          <w:lang w:val="en-US"/>
        </w:rPr>
        <w:t>decreases</w:t>
      </w:r>
      <w:r w:rsidR="00D90140" w:rsidRPr="007F5386">
        <w:rPr>
          <w:lang w:val="en-US"/>
        </w:rPr>
        <w:t xml:space="preserve"> → kidney cells release </w:t>
      </w:r>
      <w:r w:rsidR="00D90140" w:rsidRPr="007F5386">
        <w:rPr>
          <w:bCs/>
          <w:lang w:val="en-US"/>
        </w:rPr>
        <w:t>renin</w:t>
      </w:r>
      <w:r w:rsidR="00D90140" w:rsidRPr="007F5386">
        <w:rPr>
          <w:lang w:val="en-US"/>
        </w:rPr>
        <w:t xml:space="preserve"> → cascade of reactions to yield </w:t>
      </w:r>
      <w:r w:rsidR="00D90140" w:rsidRPr="007F5386">
        <w:rPr>
          <w:bCs/>
          <w:lang w:val="en-US"/>
        </w:rPr>
        <w:t>angiotensin II</w:t>
      </w:r>
      <w:r w:rsidR="00D90140" w:rsidRPr="007F5386">
        <w:rPr>
          <w:lang w:val="en-US"/>
        </w:rPr>
        <w:t xml:space="preserve"> (potent vasoconstrictor) → </w:t>
      </w:r>
      <w:r w:rsidR="00D90140" w:rsidRPr="007F5386">
        <w:rPr>
          <w:bCs/>
          <w:lang w:val="en-US"/>
        </w:rPr>
        <w:t>in</w:t>
      </w:r>
      <w:r w:rsidR="00D90140" w:rsidRPr="007F5386">
        <w:rPr>
          <w:lang w:val="en-US"/>
        </w:rPr>
        <w:t>creased blood pressure to restore renal perfusion</w:t>
      </w:r>
      <w:r>
        <w:rPr>
          <w:lang w:val="en-US"/>
        </w:rPr>
        <w:t>.</w:t>
      </w:r>
    </w:p>
    <w:p w14:paraId="17659BEA" w14:textId="156F6548" w:rsidR="00D90140" w:rsidRPr="007F5386" w:rsidRDefault="007F5386" w:rsidP="007F5386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A</w:t>
      </w:r>
      <w:r w:rsidR="00D90140" w:rsidRPr="007F5386">
        <w:rPr>
          <w:lang w:val="en-US"/>
        </w:rPr>
        <w:t xml:space="preserve">ngiotensin II stimulates secretion of </w:t>
      </w:r>
      <w:r w:rsidR="00D90140" w:rsidRPr="007F5386">
        <w:rPr>
          <w:bCs/>
          <w:lang w:val="en-US"/>
        </w:rPr>
        <w:t>aldosterone</w:t>
      </w:r>
      <w:r w:rsidR="00D90140" w:rsidRPr="007F5386">
        <w:rPr>
          <w:lang w:val="en-US"/>
        </w:rPr>
        <w:t xml:space="preserve"> (adrenal cortex) →   increases renal absorption of Na</w:t>
      </w:r>
      <w:r w:rsidR="00D90140" w:rsidRPr="007F5386">
        <w:rPr>
          <w:vertAlign w:val="superscript"/>
          <w:lang w:val="en-US"/>
        </w:rPr>
        <w:t>+</w:t>
      </w:r>
      <w:r>
        <w:rPr>
          <w:lang w:val="en-US"/>
        </w:rPr>
        <w:t xml:space="preserve"> (&amp; water if ADH present).</w:t>
      </w:r>
    </w:p>
    <w:p w14:paraId="301B1B34" w14:textId="6D8D3958" w:rsidR="00D90140" w:rsidRDefault="007F5386" w:rsidP="007F5386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I</w:t>
      </w:r>
      <w:r w:rsidR="00D90140" w:rsidRPr="007F5386">
        <w:rPr>
          <w:lang w:val="en-US"/>
        </w:rPr>
        <w:t xml:space="preserve">ncreased secretion of </w:t>
      </w:r>
      <w:r w:rsidR="00D90140" w:rsidRPr="007F5386">
        <w:rPr>
          <w:bCs/>
          <w:lang w:val="en-US"/>
        </w:rPr>
        <w:t>ADH</w:t>
      </w:r>
      <w:r w:rsidR="00D90140" w:rsidRPr="007F5386">
        <w:rPr>
          <w:lang w:val="en-US"/>
        </w:rPr>
        <w:t xml:space="preserve"> (post pituitary) promotes water reabsorption</w:t>
      </w:r>
      <w:r>
        <w:rPr>
          <w:lang w:val="en-US"/>
        </w:rPr>
        <w:t>.</w:t>
      </w:r>
    </w:p>
    <w:p w14:paraId="1AA61215" w14:textId="20EAC5F9" w:rsidR="00D90140" w:rsidRPr="007F5386" w:rsidRDefault="007F5386" w:rsidP="007F5386">
      <w:pPr>
        <w:jc w:val="center"/>
        <w:rPr>
          <w:lang w:val="en-US"/>
        </w:rPr>
      </w:pPr>
      <w:r w:rsidRPr="007F5386">
        <w:rPr>
          <w:noProof/>
          <w:lang w:val="en-US"/>
        </w:rPr>
        <w:drawing>
          <wp:inline distT="0" distB="0" distL="0" distR="0" wp14:anchorId="69B9ABC9" wp14:editId="06790A4F">
            <wp:extent cx="3823335" cy="3376872"/>
            <wp:effectExtent l="25400" t="25400" r="12065" b="27305"/>
            <wp:docPr id="5" name="Picture 4" descr="E:\Chapter_19\D_JPEG_Images_and_Tables\Labeled\figure_19_1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E:\Chapter_19\D_JPEG_Images_and_Tables\Labeled\figure_19_10_label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20000"/>
                    </a:blip>
                    <a:srcRect t="862" b="4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335" cy="337687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B13D6F" w14:textId="77777777" w:rsidR="00267D85" w:rsidRDefault="00267D85" w:rsidP="00C24375">
      <w:pPr>
        <w:rPr>
          <w:b/>
          <w:bCs/>
          <w:u w:val="single"/>
          <w:lang w:val="en-US"/>
        </w:rPr>
      </w:pPr>
    </w:p>
    <w:p w14:paraId="6EE2F673" w14:textId="18FC64CB" w:rsidR="00C24375" w:rsidRDefault="00267D85" w:rsidP="00C24375">
      <w:pPr>
        <w:rPr>
          <w:b/>
          <w:bCs/>
          <w:lang w:val="en-US"/>
        </w:rPr>
      </w:pPr>
      <w:r>
        <w:rPr>
          <w:b/>
          <w:bCs/>
          <w:lang w:val="en-US"/>
        </w:rPr>
        <w:t>Mechanisms of Autoregulation with Respect to</w:t>
      </w:r>
      <w:r w:rsidRPr="00267D85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Local Blood F</w:t>
      </w:r>
      <w:r w:rsidRPr="00267D85">
        <w:rPr>
          <w:b/>
          <w:bCs/>
          <w:lang w:val="en-US"/>
        </w:rPr>
        <w:t>low</w:t>
      </w:r>
      <w:r>
        <w:rPr>
          <w:b/>
          <w:bCs/>
          <w:lang w:val="en-US"/>
        </w:rPr>
        <w:t>:</w:t>
      </w:r>
    </w:p>
    <w:p w14:paraId="2465790E" w14:textId="77777777" w:rsidR="00267D85" w:rsidRDefault="00267D85" w:rsidP="00C24375">
      <w:pPr>
        <w:rPr>
          <w:b/>
          <w:bCs/>
          <w:lang w:val="en-US"/>
        </w:rPr>
      </w:pPr>
    </w:p>
    <w:p w14:paraId="473FDE56" w14:textId="42DB10F0" w:rsidR="00267D85" w:rsidRPr="00267D85" w:rsidRDefault="00267D85" w:rsidP="00267D85">
      <w:pPr>
        <w:rPr>
          <w:lang w:val="en-US"/>
        </w:rPr>
      </w:pPr>
      <w:r w:rsidRPr="00267D85">
        <w:rPr>
          <w:lang w:val="en-US"/>
        </w:rPr>
        <w:t>•  Blood flow to each organ regulated to meet needs.</w:t>
      </w:r>
    </w:p>
    <w:p w14:paraId="78415AB0" w14:textId="55407215" w:rsidR="00267D85" w:rsidRDefault="00267D85" w:rsidP="00267D85">
      <w:pPr>
        <w:rPr>
          <w:bCs/>
          <w:lang w:val="en-US"/>
        </w:rPr>
      </w:pPr>
      <w:r w:rsidRPr="00267D85">
        <w:rPr>
          <w:lang w:val="en-US"/>
        </w:rPr>
        <w:lastRenderedPageBreak/>
        <w:t>•</w:t>
      </w:r>
      <w:r w:rsidRPr="00267D85">
        <w:rPr>
          <w:b/>
          <w:lang w:val="en-US"/>
        </w:rPr>
        <w:t xml:space="preserve">  </w:t>
      </w:r>
      <w:r>
        <w:rPr>
          <w:b/>
          <w:bCs/>
          <w:lang w:val="en-US"/>
        </w:rPr>
        <w:t>R</w:t>
      </w:r>
      <w:r w:rsidRPr="00267D85">
        <w:rPr>
          <w:b/>
          <w:bCs/>
          <w:lang w:val="en-US"/>
        </w:rPr>
        <w:t>esting vascular tone</w:t>
      </w:r>
      <w:r w:rsidRPr="00267D85">
        <w:rPr>
          <w:b/>
          <w:lang w:val="en-US"/>
        </w:rPr>
        <w:t xml:space="preserve">:  </w:t>
      </w:r>
      <w:r w:rsidRPr="00267D85">
        <w:rPr>
          <w:lang w:val="en-US"/>
        </w:rPr>
        <w:t xml:space="preserve">in resting state, smooth muscles in walls of arterioles somewhat contracted (sympathetic NS) </w:t>
      </w:r>
      <w:r w:rsidRPr="00267D85">
        <w:rPr>
          <w:lang w:val="en-US"/>
        </w:rPr>
        <w:sym w:font="Wingdings" w:char="F0E0"/>
      </w:r>
      <w:r w:rsidRPr="00267D85">
        <w:rPr>
          <w:lang w:val="en-US"/>
        </w:rPr>
        <w:t xml:space="preserve"> can increase flow by </w:t>
      </w:r>
      <w:r w:rsidRPr="00267D85">
        <w:rPr>
          <w:bCs/>
          <w:lang w:val="en-US"/>
        </w:rPr>
        <w:t>vasodilation.</w:t>
      </w:r>
    </w:p>
    <w:p w14:paraId="24E3C7A9" w14:textId="74B0BFA5" w:rsidR="00487758" w:rsidRPr="00487758" w:rsidRDefault="00487758" w:rsidP="00487758">
      <w:pPr>
        <w:rPr>
          <w:lang w:val="en-US"/>
        </w:rPr>
      </w:pPr>
      <w:r>
        <w:rPr>
          <w:lang w:val="en-US"/>
        </w:rPr>
        <w:t>• I</w:t>
      </w:r>
      <w:r w:rsidRPr="00487758">
        <w:rPr>
          <w:lang w:val="en-US"/>
        </w:rPr>
        <w:t>mmediate adjustments to changes in local conditions</w:t>
      </w:r>
      <w:r>
        <w:rPr>
          <w:lang w:val="en-US"/>
        </w:rPr>
        <w:t>:</w:t>
      </w:r>
    </w:p>
    <w:p w14:paraId="3B6D3297" w14:textId="77777777" w:rsidR="00487758" w:rsidRPr="00487758" w:rsidRDefault="00487758" w:rsidP="00487758">
      <w:pPr>
        <w:rPr>
          <w:lang w:val="en-US"/>
        </w:rPr>
      </w:pPr>
      <w:r w:rsidRPr="00487758">
        <w:rPr>
          <w:b/>
          <w:bCs/>
          <w:lang w:val="en-US"/>
        </w:rPr>
        <w:t>R varies 1/r</w:t>
      </w:r>
      <w:r w:rsidRPr="00487758">
        <w:rPr>
          <w:b/>
          <w:bCs/>
          <w:vertAlign w:val="superscript"/>
          <w:lang w:val="en-US"/>
        </w:rPr>
        <w:t>4</w:t>
      </w:r>
    </w:p>
    <w:p w14:paraId="511A8355" w14:textId="43DC91DB" w:rsidR="00487758" w:rsidRDefault="00487758" w:rsidP="00487758">
      <w:pPr>
        <w:rPr>
          <w:lang w:val="en-US"/>
        </w:rPr>
      </w:pPr>
      <w:r w:rsidRPr="00487758">
        <w:rPr>
          <w:lang w:val="en-US"/>
        </w:rPr>
        <w:t>• </w:t>
      </w:r>
      <w:r>
        <w:rPr>
          <w:lang w:val="en-US"/>
        </w:rPr>
        <w:t xml:space="preserve"> O</w:t>
      </w:r>
      <w:r w:rsidRPr="00487758">
        <w:rPr>
          <w:lang w:val="en-US"/>
        </w:rPr>
        <w:t xml:space="preserve">rgans regulate individual blood flow by varying </w:t>
      </w:r>
      <w:r w:rsidRPr="00487758">
        <w:rPr>
          <w:b/>
          <w:bCs/>
          <w:lang w:val="en-US"/>
        </w:rPr>
        <w:t>resistance</w:t>
      </w:r>
      <w:r w:rsidRPr="00487758">
        <w:rPr>
          <w:lang w:val="en-US"/>
        </w:rPr>
        <w:t xml:space="preserve"> of arterioles</w:t>
      </w:r>
      <w:r>
        <w:rPr>
          <w:lang w:val="en-US"/>
        </w:rPr>
        <w:t>.</w:t>
      </w:r>
    </w:p>
    <w:p w14:paraId="281BBBC9" w14:textId="77777777" w:rsidR="00533C94" w:rsidRDefault="00533C94" w:rsidP="00487758">
      <w:pPr>
        <w:rPr>
          <w:lang w:val="en-US"/>
        </w:rPr>
      </w:pPr>
    </w:p>
    <w:p w14:paraId="27AAEABA" w14:textId="22F6B746" w:rsidR="00533C94" w:rsidRPr="00533C94" w:rsidRDefault="00533C94" w:rsidP="00533C94">
      <w:pPr>
        <w:rPr>
          <w:b/>
          <w:iCs/>
          <w:color w:val="C00000"/>
          <w:lang w:val="en-US"/>
        </w:rPr>
      </w:pPr>
      <w:r w:rsidRPr="00533C94">
        <w:rPr>
          <w:b/>
          <w:iCs/>
          <w:color w:val="C00000"/>
          <w:lang w:val="en-US"/>
        </w:rPr>
        <w:t>Metabolic Controls (Local):</w:t>
      </w:r>
    </w:p>
    <w:p w14:paraId="3EEEA038" w14:textId="5BA87D3C" w:rsidR="00533C94" w:rsidRPr="00533C94" w:rsidRDefault="00533C94" w:rsidP="00533C94">
      <w:pPr>
        <w:rPr>
          <w:lang w:val="en-US"/>
        </w:rPr>
      </w:pPr>
      <w:r>
        <w:rPr>
          <w:lang w:val="en-US"/>
        </w:rPr>
        <w:t>•  D</w:t>
      </w:r>
      <w:r w:rsidRPr="00533C94">
        <w:rPr>
          <w:lang w:val="en-US"/>
        </w:rPr>
        <w:t>eclining tissue levels of oxygen</w:t>
      </w:r>
    </w:p>
    <w:p w14:paraId="63855FAE" w14:textId="20A1CC82" w:rsidR="00533C94" w:rsidRPr="00533C94" w:rsidRDefault="00533C94" w:rsidP="00533C94">
      <w:pPr>
        <w:rPr>
          <w:lang w:val="en-US"/>
        </w:rPr>
      </w:pPr>
      <w:r>
        <w:rPr>
          <w:lang w:val="en-US"/>
        </w:rPr>
        <w:t>•  Increasing</w:t>
      </w:r>
      <w:r w:rsidRPr="00533C94">
        <w:rPr>
          <w:lang w:val="en-US"/>
        </w:rPr>
        <w:t xml:space="preserve"> levels of CO</w:t>
      </w:r>
      <w:r w:rsidRPr="00533C94">
        <w:rPr>
          <w:vertAlign w:val="subscript"/>
          <w:lang w:val="en-US"/>
        </w:rPr>
        <w:t>2</w:t>
      </w:r>
      <w:r w:rsidRPr="00533C94">
        <w:rPr>
          <w:lang w:val="en-US"/>
        </w:rPr>
        <w:t>, adenosine, H</w:t>
      </w:r>
      <w:r w:rsidRPr="00533C94">
        <w:rPr>
          <w:vertAlign w:val="superscript"/>
          <w:lang w:val="en-US"/>
        </w:rPr>
        <w:t>+</w:t>
      </w:r>
      <w:r w:rsidRPr="00533C94">
        <w:rPr>
          <w:lang w:val="en-US"/>
        </w:rPr>
        <w:t>, K</w:t>
      </w:r>
      <w:r w:rsidRPr="00533C94">
        <w:rPr>
          <w:vertAlign w:val="superscript"/>
          <w:lang w:val="en-US"/>
        </w:rPr>
        <w:t>+</w:t>
      </w:r>
      <w:r w:rsidRPr="00533C94">
        <w:rPr>
          <w:lang w:val="en-US"/>
        </w:rPr>
        <w:t>, heat, inflammatory chemicals</w:t>
      </w:r>
      <w:r>
        <w:rPr>
          <w:lang w:val="en-US"/>
        </w:rPr>
        <w:t>.</w:t>
      </w:r>
    </w:p>
    <w:p w14:paraId="0EB4802A" w14:textId="7A94365E" w:rsidR="00533C94" w:rsidRDefault="00533C94" w:rsidP="00533C94">
      <w:pPr>
        <w:rPr>
          <w:lang w:val="en-US"/>
        </w:rPr>
      </w:pPr>
      <w:r>
        <w:rPr>
          <w:lang w:val="en-US"/>
        </w:rPr>
        <w:t>•  E</w:t>
      </w:r>
      <w:r w:rsidRPr="00533C94">
        <w:rPr>
          <w:lang w:val="en-US"/>
        </w:rPr>
        <w:t>nd result:  immediate increased perfusion of “needy” tissues</w:t>
      </w:r>
      <w:r>
        <w:rPr>
          <w:lang w:val="en-US"/>
        </w:rPr>
        <w:t>.</w:t>
      </w:r>
    </w:p>
    <w:p w14:paraId="6DE1CD79" w14:textId="77777777" w:rsidR="00533C94" w:rsidRDefault="00533C94" w:rsidP="00533C94">
      <w:pPr>
        <w:rPr>
          <w:lang w:val="en-US"/>
        </w:rPr>
      </w:pPr>
    </w:p>
    <w:p w14:paraId="4030199E" w14:textId="5D347FCC" w:rsidR="00533C94" w:rsidRPr="00533C94" w:rsidRDefault="00533C94" w:rsidP="00533C94">
      <w:pPr>
        <w:rPr>
          <w:b/>
          <w:color w:val="C00000"/>
          <w:lang w:val="en-US"/>
        </w:rPr>
      </w:pPr>
      <w:r>
        <w:rPr>
          <w:b/>
          <w:iCs/>
          <w:color w:val="C00000"/>
          <w:lang w:val="en-US"/>
        </w:rPr>
        <w:t>Myogenic Controls (Local</w:t>
      </w:r>
      <w:r w:rsidRPr="00533C94">
        <w:rPr>
          <w:b/>
          <w:iCs/>
          <w:color w:val="C00000"/>
          <w:lang w:val="en-US"/>
        </w:rPr>
        <w:t>):</w:t>
      </w:r>
    </w:p>
    <w:p w14:paraId="1053A336" w14:textId="6A0E820A" w:rsidR="00533C94" w:rsidRPr="00533C94" w:rsidRDefault="00533C94" w:rsidP="00533C94">
      <w:pPr>
        <w:rPr>
          <w:lang w:val="en-US"/>
        </w:rPr>
      </w:pPr>
      <w:r>
        <w:rPr>
          <w:lang w:val="en-US"/>
        </w:rPr>
        <w:t>•  V</w:t>
      </w:r>
      <w:r w:rsidRPr="00533C94">
        <w:rPr>
          <w:lang w:val="en-US"/>
        </w:rPr>
        <w:t>ascular smooth muscle responds to increase</w:t>
      </w:r>
      <w:r>
        <w:rPr>
          <w:lang w:val="en-US"/>
        </w:rPr>
        <w:t xml:space="preserve">d stretch with increased tone </w:t>
      </w:r>
      <w:r w:rsidRPr="00533C94">
        <w:rPr>
          <w:lang w:val="en-US"/>
        </w:rPr>
        <w:sym w:font="Wingdings" w:char="F0E0"/>
      </w:r>
      <w:r>
        <w:rPr>
          <w:lang w:val="en-US"/>
        </w:rPr>
        <w:t xml:space="preserve"> stretch is resisted </w:t>
      </w:r>
      <w:r w:rsidRPr="00533C94">
        <w:rPr>
          <w:lang w:val="en-US"/>
        </w:rPr>
        <w:sym w:font="Wingdings" w:char="F0E0"/>
      </w:r>
      <w:r w:rsidRPr="00533C94">
        <w:rPr>
          <w:lang w:val="en-US"/>
        </w:rPr>
        <w:t xml:space="preserve"> </w:t>
      </w:r>
      <w:r w:rsidRPr="00533C94">
        <w:rPr>
          <w:b/>
          <w:bCs/>
          <w:lang w:val="en-US"/>
        </w:rPr>
        <w:t>vasoconstriction</w:t>
      </w:r>
      <w:r>
        <w:rPr>
          <w:b/>
          <w:bCs/>
          <w:lang w:val="en-US"/>
        </w:rPr>
        <w:t>.</w:t>
      </w:r>
    </w:p>
    <w:p w14:paraId="73A8F5CD" w14:textId="77ADD5C0" w:rsidR="00533C94" w:rsidRPr="00533C94" w:rsidRDefault="00533C94" w:rsidP="00533C94">
      <w:pPr>
        <w:rPr>
          <w:lang w:val="en-US"/>
        </w:rPr>
      </w:pPr>
      <w:r>
        <w:rPr>
          <w:lang w:val="en-US"/>
        </w:rPr>
        <w:t>•  D</w:t>
      </w:r>
      <w:r w:rsidRPr="00533C94">
        <w:rPr>
          <w:lang w:val="en-US"/>
        </w:rPr>
        <w:t xml:space="preserve">ecreased stretch results in </w:t>
      </w:r>
      <w:r w:rsidRPr="00533C94">
        <w:rPr>
          <w:b/>
          <w:bCs/>
          <w:lang w:val="en-US"/>
        </w:rPr>
        <w:t>vasodilation</w:t>
      </w:r>
      <w:r>
        <w:rPr>
          <w:b/>
          <w:bCs/>
          <w:lang w:val="en-US"/>
        </w:rPr>
        <w:t>.</w:t>
      </w:r>
    </w:p>
    <w:p w14:paraId="33EAB99A" w14:textId="0200FACA" w:rsidR="00533C94" w:rsidRPr="00533C94" w:rsidRDefault="00533C94" w:rsidP="00533C94">
      <w:pPr>
        <w:rPr>
          <w:lang w:val="en-US"/>
        </w:rPr>
      </w:pPr>
      <w:r w:rsidRPr="00533C94">
        <w:rPr>
          <w:lang w:val="en-US"/>
        </w:rPr>
        <w:t xml:space="preserve">•  </w:t>
      </w:r>
      <w:r w:rsidRPr="00533C94">
        <w:rPr>
          <w:bCs/>
          <w:lang w:val="en-US"/>
        </w:rPr>
        <w:t>Result</w:t>
      </w:r>
      <w:r w:rsidRPr="00533C94">
        <w:rPr>
          <w:lang w:val="en-US"/>
        </w:rPr>
        <w:t>: tissue perfusion homeostasis so cells not deprived/capillaries not damaged</w:t>
      </w:r>
      <w:r>
        <w:rPr>
          <w:lang w:val="en-US"/>
        </w:rPr>
        <w:t>.</w:t>
      </w:r>
    </w:p>
    <w:p w14:paraId="0A947B05" w14:textId="1A72A8CA" w:rsidR="00533C94" w:rsidRPr="00533C94" w:rsidRDefault="00914746" w:rsidP="00533C94">
      <w:pPr>
        <w:rPr>
          <w:lang w:val="en-US"/>
        </w:rPr>
      </w:pPr>
      <w:r w:rsidRPr="00914746">
        <w:rPr>
          <w:noProof/>
          <w:lang w:val="en-US"/>
        </w:rPr>
        <w:drawing>
          <wp:inline distT="0" distB="0" distL="0" distR="0" wp14:anchorId="3BC20CFF" wp14:editId="62DA6F00">
            <wp:extent cx="4102052" cy="3182158"/>
            <wp:effectExtent l="25400" t="25400" r="13335" b="18415"/>
            <wp:docPr id="6" name="Picture 6" descr="E:\Chapter_19\D_JPEG_Images_and_Tables\Labeled\figure_19_15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9\D_JPEG_Images_and_Tables\Labeled\figure_19_15_labele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 contrast="20000"/>
                    </a:blip>
                    <a:srcRect b="2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120" cy="31868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FFE1CA" w14:textId="77777777" w:rsidR="00533C94" w:rsidRPr="00620185" w:rsidRDefault="00533C94" w:rsidP="00487758">
      <w:pPr>
        <w:rPr>
          <w:b/>
          <w:lang w:val="en-US"/>
        </w:rPr>
      </w:pPr>
    </w:p>
    <w:p w14:paraId="73F06D32" w14:textId="1EFA7E82" w:rsidR="00716FEF" w:rsidRDefault="00716FEF" w:rsidP="00716FEF">
      <w:pPr>
        <w:rPr>
          <w:b/>
          <w:bCs/>
          <w:lang w:val="en-US"/>
        </w:rPr>
      </w:pPr>
      <w:r w:rsidRPr="00620185">
        <w:rPr>
          <w:b/>
          <w:bCs/>
          <w:lang w:val="en-US"/>
        </w:rPr>
        <w:t>F</w:t>
      </w:r>
      <w:r w:rsidR="00620185" w:rsidRPr="00620185">
        <w:rPr>
          <w:b/>
          <w:bCs/>
          <w:lang w:val="en-US"/>
        </w:rPr>
        <w:t xml:space="preserve">orces that act to </w:t>
      </w:r>
      <w:r w:rsidRPr="00620185">
        <w:rPr>
          <w:b/>
          <w:bCs/>
          <w:lang w:val="en-US"/>
        </w:rPr>
        <w:t>influence capillary exchange:</w:t>
      </w:r>
    </w:p>
    <w:p w14:paraId="0AD40B09" w14:textId="77777777" w:rsidR="00620185" w:rsidRPr="00620185" w:rsidRDefault="00620185" w:rsidP="00716FEF">
      <w:pPr>
        <w:rPr>
          <w:b/>
          <w:lang w:val="en-US"/>
        </w:rPr>
      </w:pPr>
    </w:p>
    <w:p w14:paraId="699A0442" w14:textId="1F19967F" w:rsidR="00716FEF" w:rsidRPr="00716FEF" w:rsidRDefault="00716FEF" w:rsidP="00716FEF">
      <w:pPr>
        <w:rPr>
          <w:lang w:val="en-US"/>
        </w:rPr>
      </w:pPr>
      <w:r>
        <w:rPr>
          <w:lang w:val="en-US"/>
        </w:rPr>
        <w:t>• </w:t>
      </w:r>
      <w:r w:rsidRPr="00716FEF">
        <w:rPr>
          <w:b/>
          <w:bCs/>
          <w:color w:val="C00000"/>
          <w:lang w:val="en-US"/>
        </w:rPr>
        <w:t>Capillaries:</w:t>
      </w:r>
      <w:r w:rsidRPr="00716FEF">
        <w:rPr>
          <w:color w:val="C00000"/>
          <w:lang w:val="en-US"/>
        </w:rPr>
        <w:t xml:space="preserve">  </w:t>
      </w:r>
      <w:r w:rsidRPr="00716FEF">
        <w:rPr>
          <w:lang w:val="en-US"/>
        </w:rPr>
        <w:t>major point of communication between interstitial fluid &amp; blood</w:t>
      </w:r>
    </w:p>
    <w:p w14:paraId="78D0F9BD" w14:textId="67DFA410" w:rsidR="00716FEF" w:rsidRDefault="00716FEF" w:rsidP="00716FE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</w:t>
      </w:r>
      <w:r w:rsidRPr="00716FEF">
        <w:rPr>
          <w:lang w:val="en-US"/>
        </w:rPr>
        <w:t xml:space="preserve">ost cells in body within </w:t>
      </w:r>
      <w:r w:rsidRPr="00716FEF">
        <w:rPr>
          <w:b/>
          <w:bCs/>
          <w:lang w:val="en-US"/>
        </w:rPr>
        <w:t>0.02 mm</w:t>
      </w:r>
      <w:r w:rsidRPr="00716FEF">
        <w:rPr>
          <w:lang w:val="en-US"/>
        </w:rPr>
        <w:t xml:space="preserve"> of a capillary </w:t>
      </w:r>
      <w:r w:rsidRPr="00716FEF">
        <w:rPr>
          <w:lang w:val="en-US"/>
        </w:rPr>
        <w:sym w:font="Wingdings" w:char="F0E0"/>
      </w:r>
      <w:r w:rsidRPr="00716FEF">
        <w:rPr>
          <w:lang w:val="en-US"/>
        </w:rPr>
        <w:t xml:space="preserve"> diffusion works</w:t>
      </w:r>
    </w:p>
    <w:p w14:paraId="700FD18F" w14:textId="2222292E" w:rsidR="00716FEF" w:rsidRPr="00716FEF" w:rsidRDefault="00716FEF" w:rsidP="00716FE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</w:t>
      </w:r>
      <w:r w:rsidRPr="00716FEF">
        <w:rPr>
          <w:lang w:val="en-US"/>
        </w:rPr>
        <w:t xml:space="preserve">apillary walls only 1 cell thick:  mix of </w:t>
      </w:r>
      <w:r>
        <w:rPr>
          <w:b/>
          <w:bCs/>
          <w:lang w:val="en-US"/>
        </w:rPr>
        <w:t>diffusional, osmotic and</w:t>
      </w:r>
      <w:r w:rsidRPr="00716FEF">
        <w:rPr>
          <w:b/>
          <w:bCs/>
          <w:lang w:val="en-US"/>
        </w:rPr>
        <w:t xml:space="preserve"> hydrostatic forces</w:t>
      </w:r>
    </w:p>
    <w:p w14:paraId="29E73CBB" w14:textId="074EDB9A" w:rsidR="00716FEF" w:rsidRPr="00716FEF" w:rsidRDefault="00716FEF" w:rsidP="00716FEF">
      <w:pPr>
        <w:rPr>
          <w:lang w:val="en-US"/>
        </w:rPr>
      </w:pPr>
      <w:r>
        <w:rPr>
          <w:b/>
          <w:bCs/>
          <w:lang w:val="en-US"/>
        </w:rPr>
        <w:t xml:space="preserve">• </w:t>
      </w:r>
      <w:r w:rsidRPr="00716FEF">
        <w:rPr>
          <w:b/>
          <w:bCs/>
          <w:color w:val="C00000"/>
          <w:lang w:val="en-US"/>
        </w:rPr>
        <w:t>Precapillary sphincter:</w:t>
      </w:r>
      <w:r w:rsidRPr="00716FEF">
        <w:rPr>
          <w:color w:val="C00000"/>
          <w:lang w:val="en-US"/>
        </w:rPr>
        <w:t xml:space="preserve"> </w:t>
      </w:r>
      <w:r w:rsidRPr="00716FEF">
        <w:rPr>
          <w:lang w:val="en-US"/>
        </w:rPr>
        <w:t xml:space="preserve">cuff of smooth muscle at beginning of capillary; capillary walls themselves have </w:t>
      </w:r>
      <w:r w:rsidRPr="00716FEF">
        <w:rPr>
          <w:b/>
          <w:bCs/>
          <w:lang w:val="en-US"/>
        </w:rPr>
        <w:t xml:space="preserve">no </w:t>
      </w:r>
      <w:r w:rsidRPr="00716FEF">
        <w:rPr>
          <w:lang w:val="en-US"/>
        </w:rPr>
        <w:t>smooth muscle</w:t>
      </w:r>
      <w:r>
        <w:rPr>
          <w:lang w:val="en-US"/>
        </w:rPr>
        <w:t>.</w:t>
      </w:r>
    </w:p>
    <w:p w14:paraId="2711AD6C" w14:textId="0650DCCA" w:rsidR="00716FEF" w:rsidRDefault="00716FEF" w:rsidP="00716FEF">
      <w:pPr>
        <w:rPr>
          <w:lang w:val="en-US"/>
        </w:rPr>
      </w:pPr>
      <w:r>
        <w:rPr>
          <w:b/>
          <w:bCs/>
          <w:lang w:val="en-US"/>
        </w:rPr>
        <w:t xml:space="preserve">• </w:t>
      </w:r>
      <w:r>
        <w:rPr>
          <w:b/>
          <w:bCs/>
          <w:color w:val="C00000"/>
          <w:lang w:val="en-US"/>
        </w:rPr>
        <w:t>V</w:t>
      </w:r>
      <w:r w:rsidRPr="00716FEF">
        <w:rPr>
          <w:b/>
          <w:bCs/>
          <w:color w:val="C00000"/>
          <w:lang w:val="en-US"/>
        </w:rPr>
        <w:t>asomotion</w:t>
      </w:r>
      <w:r w:rsidRPr="00716FEF">
        <w:rPr>
          <w:color w:val="C00000"/>
          <w:lang w:val="en-US"/>
        </w:rPr>
        <w:t xml:space="preserve">:  </w:t>
      </w:r>
      <w:r w:rsidRPr="00716FEF">
        <w:rPr>
          <w:lang w:val="en-US"/>
        </w:rPr>
        <w:t xml:space="preserve">contraction and relaxation of </w:t>
      </w:r>
      <w:r w:rsidRPr="00620185">
        <w:rPr>
          <w:bCs/>
          <w:lang w:val="en-US"/>
        </w:rPr>
        <w:t>precapillary sphincter</w:t>
      </w:r>
      <w:r w:rsidRPr="00716FEF">
        <w:rPr>
          <w:b/>
          <w:bCs/>
          <w:lang w:val="en-US"/>
        </w:rPr>
        <w:t xml:space="preserve"> </w:t>
      </w:r>
      <w:r w:rsidR="00620185" w:rsidRPr="00620185">
        <w:rPr>
          <w:lang w:val="en-US"/>
        </w:rPr>
        <w:sym w:font="Wingdings" w:char="F0E0"/>
      </w:r>
      <w:r w:rsidR="00620185">
        <w:rPr>
          <w:lang w:val="en-US"/>
        </w:rPr>
        <w:t xml:space="preserve"> sporadic </w:t>
      </w:r>
      <w:r w:rsidRPr="00716FEF">
        <w:rPr>
          <w:lang w:val="en-US"/>
        </w:rPr>
        <w:t>flow through each capillary</w:t>
      </w:r>
      <w:r w:rsidR="00620185">
        <w:rPr>
          <w:lang w:val="en-US"/>
        </w:rPr>
        <w:t>.</w:t>
      </w:r>
    </w:p>
    <w:p w14:paraId="73699306" w14:textId="395335F8" w:rsidR="00AC4783" w:rsidRDefault="00AC4783" w:rsidP="00AC4783">
      <w:pPr>
        <w:rPr>
          <w:b/>
          <w:lang w:val="en-US"/>
        </w:rPr>
      </w:pPr>
      <w:r w:rsidRPr="00AC4783">
        <w:rPr>
          <w:b/>
          <w:lang w:val="en-US"/>
        </w:rPr>
        <w:lastRenderedPageBreak/>
        <w:t>Capillary Exchange Mechanisms</w:t>
      </w:r>
      <w:r>
        <w:rPr>
          <w:b/>
          <w:lang w:val="en-US"/>
        </w:rPr>
        <w:t>:</w:t>
      </w:r>
    </w:p>
    <w:p w14:paraId="5C546578" w14:textId="77777777" w:rsidR="00A546E7" w:rsidRDefault="00A546E7" w:rsidP="00A546E7">
      <w:pPr>
        <w:rPr>
          <w:b/>
          <w:iCs/>
          <w:color w:val="C00000"/>
          <w:lang w:val="en-US"/>
        </w:rPr>
      </w:pPr>
    </w:p>
    <w:p w14:paraId="58D3A314" w14:textId="2CC5834A" w:rsidR="00A546E7" w:rsidRPr="00A546E7" w:rsidRDefault="00A546E7" w:rsidP="00A546E7">
      <w:pPr>
        <w:rPr>
          <w:b/>
          <w:color w:val="C00000"/>
          <w:lang w:val="en-US"/>
        </w:rPr>
      </w:pPr>
      <w:r w:rsidRPr="00E944EE">
        <w:rPr>
          <w:b/>
          <w:iCs/>
          <w:lang w:val="en-US"/>
        </w:rPr>
        <w:t>•</w:t>
      </w:r>
      <w:r>
        <w:rPr>
          <w:b/>
          <w:iCs/>
          <w:color w:val="C00000"/>
          <w:lang w:val="en-US"/>
        </w:rPr>
        <w:t xml:space="preserve"> </w:t>
      </w:r>
      <w:r w:rsidRPr="00A546E7">
        <w:rPr>
          <w:b/>
          <w:iCs/>
          <w:color w:val="C00000"/>
          <w:lang w:val="en-US"/>
        </w:rPr>
        <w:t>Vesicle Transport:</w:t>
      </w:r>
    </w:p>
    <w:p w14:paraId="44DD75BD" w14:textId="77777777" w:rsidR="00A546E7" w:rsidRDefault="00A546E7" w:rsidP="00A546E7">
      <w:pPr>
        <w:pStyle w:val="ListParagraph"/>
        <w:numPr>
          <w:ilvl w:val="0"/>
          <w:numId w:val="2"/>
        </w:numPr>
        <w:rPr>
          <w:lang w:val="en-US"/>
        </w:rPr>
      </w:pPr>
      <w:r w:rsidRPr="00A546E7">
        <w:rPr>
          <w:lang w:val="en-US"/>
        </w:rPr>
        <w:t>For relatively large, lipid-insoluble molecules (e</w:t>
      </w:r>
      <w:r>
        <w:rPr>
          <w:lang w:val="en-US"/>
        </w:rPr>
        <w:t>.</w:t>
      </w:r>
      <w:r w:rsidRPr="00A546E7">
        <w:rPr>
          <w:lang w:val="en-US"/>
        </w:rPr>
        <w:t>g</w:t>
      </w:r>
      <w:r>
        <w:rPr>
          <w:lang w:val="en-US"/>
        </w:rPr>
        <w:t>.</w:t>
      </w:r>
      <w:r w:rsidRPr="00A546E7">
        <w:rPr>
          <w:lang w:val="en-US"/>
        </w:rPr>
        <w:t>: insulin).</w:t>
      </w:r>
    </w:p>
    <w:p w14:paraId="11E11607" w14:textId="77777777" w:rsidR="00A546E7" w:rsidRDefault="00A546E7" w:rsidP="00A546E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</w:t>
      </w:r>
      <w:r w:rsidRPr="00A546E7">
        <w:rPr>
          <w:lang w:val="en-US"/>
        </w:rPr>
        <w:t>huttling via endocytosis, then exocytosis</w:t>
      </w:r>
      <w:r>
        <w:rPr>
          <w:lang w:val="en-US"/>
        </w:rPr>
        <w:t>.</w:t>
      </w:r>
    </w:p>
    <w:p w14:paraId="1D1E4C12" w14:textId="5DB475AE" w:rsidR="00A546E7" w:rsidRDefault="00A546E7" w:rsidP="00A546E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 A</w:t>
      </w:r>
      <w:r w:rsidRPr="00A546E7">
        <w:rPr>
          <w:lang w:val="en-US"/>
        </w:rPr>
        <w:t>lso</w:t>
      </w:r>
      <w:r>
        <w:rPr>
          <w:lang w:val="en-US"/>
        </w:rPr>
        <w:t>,</w:t>
      </w:r>
      <w:r w:rsidRPr="00A546E7">
        <w:rPr>
          <w:lang w:val="en-US"/>
        </w:rPr>
        <w:t xml:space="preserve"> antibody molecules from maternal to fetal circulation</w:t>
      </w:r>
      <w:r>
        <w:rPr>
          <w:lang w:val="en-US"/>
        </w:rPr>
        <w:t>.</w:t>
      </w:r>
    </w:p>
    <w:p w14:paraId="73E12E18" w14:textId="1A89B2E8" w:rsidR="00E944EE" w:rsidRPr="00E944EE" w:rsidRDefault="00E944EE" w:rsidP="00E944EE">
      <w:pPr>
        <w:rPr>
          <w:lang w:val="en-US"/>
        </w:rPr>
      </w:pPr>
      <w:r>
        <w:rPr>
          <w:lang w:val="en-US"/>
        </w:rPr>
        <w:t xml:space="preserve">• </w:t>
      </w:r>
      <w:r w:rsidRPr="00E944EE">
        <w:rPr>
          <w:b/>
          <w:iCs/>
          <w:color w:val="C00000"/>
          <w:lang w:val="en-US"/>
        </w:rPr>
        <w:t>Diffusion:</w:t>
      </w:r>
    </w:p>
    <w:p w14:paraId="0F88A7EA" w14:textId="77777777" w:rsidR="00E944EE" w:rsidRDefault="00E944EE" w:rsidP="00E944E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</w:t>
      </w:r>
      <w:r w:rsidRPr="00E944EE">
        <w:rPr>
          <w:lang w:val="en-US"/>
        </w:rPr>
        <w:t xml:space="preserve">rimary mechanism for dissolved solutes &amp; gases </w:t>
      </w:r>
      <w:r>
        <w:rPr>
          <w:lang w:val="en-US"/>
        </w:rPr>
        <w:t>–</w:t>
      </w:r>
      <w:r w:rsidRPr="00E944EE">
        <w:rPr>
          <w:lang w:val="en-US"/>
        </w:rPr>
        <w:t xml:space="preserve"> e</w:t>
      </w:r>
      <w:r>
        <w:rPr>
          <w:lang w:val="en-US"/>
        </w:rPr>
        <w:t>.</w:t>
      </w:r>
      <w:r w:rsidRPr="00E944EE">
        <w:rPr>
          <w:lang w:val="en-US"/>
        </w:rPr>
        <w:t>g</w:t>
      </w:r>
      <w:r>
        <w:rPr>
          <w:lang w:val="en-US"/>
        </w:rPr>
        <w:t>.</w:t>
      </w:r>
      <w:r w:rsidRPr="00E944EE">
        <w:rPr>
          <w:lang w:val="en-US"/>
        </w:rPr>
        <w:t>: O</w:t>
      </w:r>
      <w:r w:rsidRPr="00E944EE">
        <w:rPr>
          <w:vertAlign w:val="subscript"/>
          <w:lang w:val="en-US"/>
        </w:rPr>
        <w:t>2</w:t>
      </w:r>
      <w:r w:rsidRPr="00E944EE">
        <w:rPr>
          <w:lang w:val="en-US"/>
        </w:rPr>
        <w:t>, CO</w:t>
      </w:r>
      <w:r w:rsidRPr="00E944EE">
        <w:rPr>
          <w:vertAlign w:val="subscript"/>
          <w:lang w:val="en-US"/>
        </w:rPr>
        <w:t>2</w:t>
      </w:r>
      <w:r w:rsidRPr="00E944EE">
        <w:rPr>
          <w:lang w:val="en-US"/>
        </w:rPr>
        <w:t>, glucose</w:t>
      </w:r>
      <w:r>
        <w:rPr>
          <w:lang w:val="en-US"/>
        </w:rPr>
        <w:t>.</w:t>
      </w:r>
    </w:p>
    <w:p w14:paraId="7E4F6821" w14:textId="784A7676" w:rsidR="00E944EE" w:rsidRDefault="00E944EE" w:rsidP="00E944EE">
      <w:pPr>
        <w:pStyle w:val="ListParagraph"/>
        <w:numPr>
          <w:ilvl w:val="0"/>
          <w:numId w:val="2"/>
        </w:numPr>
        <w:rPr>
          <w:lang w:val="en-US"/>
        </w:rPr>
      </w:pPr>
      <w:r w:rsidRPr="00E944EE">
        <w:rPr>
          <w:lang w:val="en-US"/>
        </w:rPr>
        <w:t>Follow gradients</w:t>
      </w:r>
      <w:r>
        <w:rPr>
          <w:lang w:val="en-US"/>
        </w:rPr>
        <w:t>.</w:t>
      </w:r>
    </w:p>
    <w:p w14:paraId="6F88D075" w14:textId="77777777" w:rsidR="00E944EE" w:rsidRDefault="00E944EE" w:rsidP="00E944EE">
      <w:pPr>
        <w:pStyle w:val="ListParagraph"/>
        <w:numPr>
          <w:ilvl w:val="0"/>
          <w:numId w:val="2"/>
        </w:numPr>
        <w:rPr>
          <w:lang w:val="en-US"/>
        </w:rPr>
      </w:pPr>
      <w:r w:rsidRPr="00E944EE">
        <w:rPr>
          <w:lang w:val="en-US"/>
        </w:rPr>
        <w:t>Heat moves via convection down a thermal gradient</w:t>
      </w:r>
      <w:r>
        <w:rPr>
          <w:lang w:val="en-US"/>
        </w:rPr>
        <w:t>.</w:t>
      </w:r>
    </w:p>
    <w:p w14:paraId="09B7E475" w14:textId="41E421C9" w:rsidR="00E944EE" w:rsidRDefault="00E944EE" w:rsidP="00E944E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</w:t>
      </w:r>
      <w:r w:rsidRPr="00E944EE">
        <w:rPr>
          <w:lang w:val="en-US"/>
        </w:rPr>
        <w:t>ater-filled pores (Na+, K+, Cl-, glucose) or through bilayer (O</w:t>
      </w:r>
      <w:r w:rsidRPr="00E944EE">
        <w:rPr>
          <w:vertAlign w:val="subscript"/>
          <w:lang w:val="en-US"/>
        </w:rPr>
        <w:t>2</w:t>
      </w:r>
      <w:r w:rsidRPr="00E944EE">
        <w:rPr>
          <w:lang w:val="en-US"/>
        </w:rPr>
        <w:t>, CO</w:t>
      </w:r>
      <w:r w:rsidRPr="00E944EE">
        <w:rPr>
          <w:vertAlign w:val="subscript"/>
          <w:lang w:val="en-US"/>
        </w:rPr>
        <w:t>2</w:t>
      </w:r>
      <w:r w:rsidRPr="00E944EE">
        <w:rPr>
          <w:lang w:val="en-US"/>
        </w:rPr>
        <w:t>, urea)</w:t>
      </w:r>
      <w:r>
        <w:rPr>
          <w:lang w:val="en-US"/>
        </w:rPr>
        <w:t>.</w:t>
      </w:r>
    </w:p>
    <w:p w14:paraId="3DC443AF" w14:textId="77777777" w:rsidR="00E944EE" w:rsidRPr="00E944EE" w:rsidRDefault="00E944EE" w:rsidP="00E944EE">
      <w:pPr>
        <w:pStyle w:val="ListParagraph"/>
        <w:rPr>
          <w:lang w:val="en-US"/>
        </w:rPr>
      </w:pPr>
    </w:p>
    <w:p w14:paraId="153B00B2" w14:textId="71889903" w:rsidR="00A546E7" w:rsidRDefault="00E944EE" w:rsidP="00A546E7">
      <w:pPr>
        <w:rPr>
          <w:lang w:val="en-US"/>
        </w:rPr>
      </w:pPr>
      <w:r w:rsidRPr="00E944EE">
        <w:rPr>
          <w:noProof/>
          <w:lang w:val="en-US"/>
        </w:rPr>
        <w:drawing>
          <wp:inline distT="0" distB="0" distL="0" distR="0" wp14:anchorId="206306DF" wp14:editId="24549157">
            <wp:extent cx="4810011" cy="2983132"/>
            <wp:effectExtent l="25400" t="25400" r="16510" b="14605"/>
            <wp:docPr id="7" name="Picture 7" descr="E:\Chapter_19\D_JPEG_Images_and_Tables\Labeled\figure_19_17_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9\D_JPEG_Images_and_Tables\Labeled\figure_19_17_4_label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064" b="3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597" cy="298659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587F0F" w14:textId="77777777" w:rsidR="00E944EE" w:rsidRDefault="00E944EE" w:rsidP="00A546E7">
      <w:pPr>
        <w:rPr>
          <w:lang w:val="en-US"/>
        </w:rPr>
      </w:pPr>
    </w:p>
    <w:p w14:paraId="6D0F5516" w14:textId="4DB1F4DC" w:rsidR="00E944EE" w:rsidRDefault="00E944EE" w:rsidP="00A546E7">
      <w:pPr>
        <w:rPr>
          <w:lang w:val="en-US"/>
        </w:rPr>
      </w:pPr>
      <w:r w:rsidRPr="00E944EE">
        <w:rPr>
          <w:noProof/>
          <w:lang w:val="en-US"/>
        </w:rPr>
        <w:lastRenderedPageBreak/>
        <w:drawing>
          <wp:inline distT="0" distB="0" distL="0" distR="0" wp14:anchorId="3F0B850C" wp14:editId="4CC59DCE">
            <wp:extent cx="4987884" cy="2860040"/>
            <wp:effectExtent l="25400" t="25400" r="16510" b="35560"/>
            <wp:docPr id="8" name="Picture 8" descr="E:\Chapter_19\D_JPEG_Images_and_Tables\Labeled\figure_19_17_5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9\D_JPEG_Images_and_Tables\Labeled\figure_19_17_5_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1064" b="3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987" cy="286181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D208B5" w14:textId="77777777" w:rsidR="00EE5A79" w:rsidRDefault="00EE5A79" w:rsidP="00A546E7">
      <w:pPr>
        <w:rPr>
          <w:lang w:val="en-US"/>
        </w:rPr>
      </w:pPr>
    </w:p>
    <w:p w14:paraId="55804C92" w14:textId="08CF6D6C" w:rsidR="005B07DA" w:rsidRDefault="005B07DA" w:rsidP="005B07DA">
      <w:pPr>
        <w:rPr>
          <w:lang w:val="en-US"/>
        </w:rPr>
      </w:pPr>
      <w:r>
        <w:rPr>
          <w:b/>
          <w:bCs/>
          <w:lang w:val="en-US"/>
        </w:rPr>
        <w:t>• O</w:t>
      </w:r>
      <w:r w:rsidRPr="005B07DA">
        <w:rPr>
          <w:b/>
          <w:bCs/>
          <w:lang w:val="en-US"/>
        </w:rPr>
        <w:t>verall deficit of 1-2 mm Hg</w:t>
      </w:r>
      <w:r w:rsidRPr="005B07DA">
        <w:rPr>
          <w:lang w:val="en-US"/>
        </w:rPr>
        <w:t xml:space="preserve"> </w:t>
      </w:r>
      <w:r w:rsidRPr="005B07DA">
        <w:rPr>
          <w:lang w:val="en-US"/>
        </w:rPr>
        <w:sym w:font="Wingdings" w:char="F0E0"/>
      </w:r>
      <w:r w:rsidRPr="005B07DA">
        <w:rPr>
          <w:lang w:val="en-US"/>
        </w:rPr>
        <w:t xml:space="preserve"> some fluid (3-4 ml/min) lost to tissues - returned by lymphatic system</w:t>
      </w:r>
      <w:r>
        <w:rPr>
          <w:lang w:val="en-US"/>
        </w:rPr>
        <w:t>.</w:t>
      </w:r>
    </w:p>
    <w:p w14:paraId="3A5F8FD6" w14:textId="3A2F0AC3" w:rsidR="005B07DA" w:rsidRPr="005B07DA" w:rsidRDefault="005B07DA" w:rsidP="005B07D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</w:t>
      </w:r>
      <w:r w:rsidRPr="005B07DA">
        <w:rPr>
          <w:lang w:val="en-US"/>
        </w:rPr>
        <w:t xml:space="preserve">ncreased arteriole pressure means increased filtration pressure = more fluid loss to tissues (edema); liver disease also </w:t>
      </w:r>
      <w:r w:rsidRPr="005B07DA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Pr="005B07DA">
        <w:rPr>
          <w:lang w:val="en-US"/>
        </w:rPr>
        <w:t>edema (</w:t>
      </w:r>
      <w:r w:rsidR="002057C2">
        <w:rPr>
          <w:iCs/>
          <w:lang w:val="en-US"/>
        </w:rPr>
        <w:t>salt retention).</w:t>
      </w:r>
    </w:p>
    <w:p w14:paraId="7F1DDAD5" w14:textId="73810A32" w:rsidR="005B07DA" w:rsidRPr="005B07DA" w:rsidRDefault="005B07DA" w:rsidP="005B07DA">
      <w:pPr>
        <w:pStyle w:val="ListParagraph"/>
        <w:numPr>
          <w:ilvl w:val="0"/>
          <w:numId w:val="2"/>
        </w:numPr>
        <w:rPr>
          <w:lang w:val="en-US"/>
        </w:rPr>
      </w:pPr>
      <w:r w:rsidRPr="005B07DA">
        <w:rPr>
          <w:lang w:val="en-US"/>
        </w:rPr>
        <w:t>Hemorrhage favours reabsorption.</w:t>
      </w:r>
    </w:p>
    <w:p w14:paraId="18A588C0" w14:textId="77777777" w:rsidR="005B07DA" w:rsidRPr="005B07DA" w:rsidRDefault="005B07DA" w:rsidP="005B07DA">
      <w:pPr>
        <w:rPr>
          <w:lang w:val="en-US"/>
        </w:rPr>
      </w:pPr>
    </w:p>
    <w:p w14:paraId="76047DAA" w14:textId="77777777" w:rsidR="00EE5A79" w:rsidRPr="005B07DA" w:rsidRDefault="00EE5A79" w:rsidP="00A546E7">
      <w:pPr>
        <w:rPr>
          <w:lang w:val="en-US"/>
        </w:rPr>
      </w:pPr>
    </w:p>
    <w:p w14:paraId="484A4DD9" w14:textId="77777777" w:rsidR="00AC4783" w:rsidRPr="00A546E7" w:rsidRDefault="00AC4783" w:rsidP="00AC4783">
      <w:pPr>
        <w:rPr>
          <w:lang w:val="en-US"/>
        </w:rPr>
      </w:pPr>
    </w:p>
    <w:p w14:paraId="6196CF10" w14:textId="77777777" w:rsidR="004F69BE" w:rsidRPr="00A546E7" w:rsidRDefault="004F69BE" w:rsidP="00716FEF">
      <w:pPr>
        <w:rPr>
          <w:lang w:val="en-US"/>
        </w:rPr>
      </w:pPr>
    </w:p>
    <w:p w14:paraId="421BC466" w14:textId="77777777" w:rsidR="00487758" w:rsidRPr="00A546E7" w:rsidRDefault="00487758" w:rsidP="00267D85">
      <w:pPr>
        <w:rPr>
          <w:lang w:val="en-US"/>
        </w:rPr>
      </w:pPr>
    </w:p>
    <w:p w14:paraId="25B37CD1" w14:textId="77777777" w:rsidR="00267D85" w:rsidRPr="00267D85" w:rsidRDefault="00267D85" w:rsidP="00C24375">
      <w:pPr>
        <w:rPr>
          <w:b/>
          <w:lang w:val="en-US"/>
        </w:rPr>
      </w:pPr>
    </w:p>
    <w:p w14:paraId="646D8F73" w14:textId="77777777" w:rsidR="006A028C" w:rsidRPr="006A028C" w:rsidRDefault="006A028C" w:rsidP="006A028C">
      <w:pPr>
        <w:rPr>
          <w:b/>
          <w:lang w:val="en-US"/>
        </w:rPr>
      </w:pPr>
    </w:p>
    <w:p w14:paraId="06AE700C" w14:textId="77777777" w:rsidR="001374C6" w:rsidRPr="001374C6" w:rsidRDefault="001374C6" w:rsidP="001374C6">
      <w:pPr>
        <w:rPr>
          <w:lang w:val="en-US"/>
        </w:rPr>
      </w:pPr>
    </w:p>
    <w:p w14:paraId="6E29D220" w14:textId="77777777" w:rsidR="001374C6" w:rsidRPr="001374C6" w:rsidRDefault="001374C6" w:rsidP="001374C6">
      <w:pPr>
        <w:rPr>
          <w:lang w:val="en-US"/>
        </w:rPr>
      </w:pPr>
    </w:p>
    <w:p w14:paraId="0AD4AFFD" w14:textId="78546635" w:rsidR="00F36D82" w:rsidRDefault="00F36D82" w:rsidP="004D426E"/>
    <w:p w14:paraId="1C703868" w14:textId="77777777" w:rsidR="004D426E" w:rsidRPr="004D426E" w:rsidRDefault="004D426E" w:rsidP="004D14EA"/>
    <w:sectPr w:rsidR="004D426E" w:rsidRPr="004D426E" w:rsidSect="001802C5">
      <w:footerReference w:type="even" r:id="rId16"/>
      <w:footerReference w:type="default" r:id="rId17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4B22ED" w14:textId="77777777" w:rsidR="00BD470F" w:rsidRDefault="00BD470F" w:rsidP="004D14EA">
      <w:r>
        <w:separator/>
      </w:r>
    </w:p>
  </w:endnote>
  <w:endnote w:type="continuationSeparator" w:id="0">
    <w:p w14:paraId="6A66C05D" w14:textId="77777777" w:rsidR="00BD470F" w:rsidRDefault="00BD470F" w:rsidP="004D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409F31" w14:textId="77777777" w:rsidR="00E944EE" w:rsidRDefault="00E944EE" w:rsidP="00E944E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E6DCC3A" w14:textId="77777777" w:rsidR="00E944EE" w:rsidRDefault="00E944EE" w:rsidP="0023136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2D416A" w14:textId="77777777" w:rsidR="00E944EE" w:rsidRDefault="00E944EE" w:rsidP="00E944E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7E1B">
      <w:rPr>
        <w:rStyle w:val="PageNumber"/>
        <w:noProof/>
      </w:rPr>
      <w:t>9</w:t>
    </w:r>
    <w:r>
      <w:rPr>
        <w:rStyle w:val="PageNumber"/>
      </w:rPr>
      <w:fldChar w:fldCharType="end"/>
    </w:r>
  </w:p>
  <w:p w14:paraId="47540414" w14:textId="77777777" w:rsidR="00E944EE" w:rsidRDefault="00E944EE" w:rsidP="0023136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5DCAF3" w14:textId="77777777" w:rsidR="00BD470F" w:rsidRDefault="00BD470F" w:rsidP="004D14EA">
      <w:r>
        <w:separator/>
      </w:r>
    </w:p>
  </w:footnote>
  <w:footnote w:type="continuationSeparator" w:id="0">
    <w:p w14:paraId="23334ECB" w14:textId="77777777" w:rsidR="00BD470F" w:rsidRDefault="00BD470F" w:rsidP="004D1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3571"/>
    <w:multiLevelType w:val="hybridMultilevel"/>
    <w:tmpl w:val="EA7AD65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B10B80"/>
    <w:multiLevelType w:val="hybridMultilevel"/>
    <w:tmpl w:val="98FEF04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3405EF"/>
    <w:multiLevelType w:val="hybridMultilevel"/>
    <w:tmpl w:val="A8B261B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D46749"/>
    <w:multiLevelType w:val="hybridMultilevel"/>
    <w:tmpl w:val="848C516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D435787"/>
    <w:multiLevelType w:val="hybridMultilevel"/>
    <w:tmpl w:val="2FBCB1B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BB5AAD"/>
    <w:multiLevelType w:val="hybridMultilevel"/>
    <w:tmpl w:val="DFCEA62C"/>
    <w:lvl w:ilvl="0" w:tplc="BD5CF0C8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CA1E22"/>
    <w:multiLevelType w:val="hybridMultilevel"/>
    <w:tmpl w:val="9E301EC8"/>
    <w:lvl w:ilvl="0" w:tplc="8774EC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EC32A3"/>
    <w:multiLevelType w:val="hybridMultilevel"/>
    <w:tmpl w:val="B2D2AEE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1741E1A"/>
    <w:multiLevelType w:val="hybridMultilevel"/>
    <w:tmpl w:val="6B540B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66244C4"/>
    <w:multiLevelType w:val="hybridMultilevel"/>
    <w:tmpl w:val="B8AE99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EB16ACE"/>
    <w:multiLevelType w:val="hybridMultilevel"/>
    <w:tmpl w:val="4DB6958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23562D2"/>
    <w:multiLevelType w:val="hybridMultilevel"/>
    <w:tmpl w:val="ABAC92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7585E3E"/>
    <w:multiLevelType w:val="hybridMultilevel"/>
    <w:tmpl w:val="6B446DD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70926B17"/>
    <w:multiLevelType w:val="hybridMultilevel"/>
    <w:tmpl w:val="3070BE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37A68CC"/>
    <w:multiLevelType w:val="hybridMultilevel"/>
    <w:tmpl w:val="6ABC251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11"/>
  </w:num>
  <w:num w:numId="7">
    <w:abstractNumId w:val="12"/>
  </w:num>
  <w:num w:numId="8">
    <w:abstractNumId w:val="13"/>
  </w:num>
  <w:num w:numId="9">
    <w:abstractNumId w:val="10"/>
  </w:num>
  <w:num w:numId="10">
    <w:abstractNumId w:val="1"/>
  </w:num>
  <w:num w:numId="11">
    <w:abstractNumId w:val="7"/>
  </w:num>
  <w:num w:numId="12">
    <w:abstractNumId w:val="4"/>
  </w:num>
  <w:num w:numId="13">
    <w:abstractNumId w:val="5"/>
  </w:num>
  <w:num w:numId="14">
    <w:abstractNumId w:val="14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4EA"/>
    <w:rsid w:val="000017EC"/>
    <w:rsid w:val="000B50FC"/>
    <w:rsid w:val="000D048D"/>
    <w:rsid w:val="000E530B"/>
    <w:rsid w:val="001374C6"/>
    <w:rsid w:val="0017665D"/>
    <w:rsid w:val="001802C5"/>
    <w:rsid w:val="001E379E"/>
    <w:rsid w:val="001E406A"/>
    <w:rsid w:val="002057C2"/>
    <w:rsid w:val="0022732C"/>
    <w:rsid w:val="0023136B"/>
    <w:rsid w:val="00267D85"/>
    <w:rsid w:val="002C174C"/>
    <w:rsid w:val="002C6E49"/>
    <w:rsid w:val="002D3468"/>
    <w:rsid w:val="00314714"/>
    <w:rsid w:val="003A3FBB"/>
    <w:rsid w:val="003B3FAB"/>
    <w:rsid w:val="003F40FE"/>
    <w:rsid w:val="00411ED5"/>
    <w:rsid w:val="00412D51"/>
    <w:rsid w:val="00446B4E"/>
    <w:rsid w:val="00487758"/>
    <w:rsid w:val="004961C4"/>
    <w:rsid w:val="004C1568"/>
    <w:rsid w:val="004D14EA"/>
    <w:rsid w:val="004D426E"/>
    <w:rsid w:val="004F69BE"/>
    <w:rsid w:val="00513F69"/>
    <w:rsid w:val="00533C94"/>
    <w:rsid w:val="00573874"/>
    <w:rsid w:val="005823EB"/>
    <w:rsid w:val="005B07DA"/>
    <w:rsid w:val="005B11E6"/>
    <w:rsid w:val="00606ADD"/>
    <w:rsid w:val="006125B0"/>
    <w:rsid w:val="00620185"/>
    <w:rsid w:val="00640EE1"/>
    <w:rsid w:val="00691B27"/>
    <w:rsid w:val="006A028C"/>
    <w:rsid w:val="006E04BB"/>
    <w:rsid w:val="006E3E58"/>
    <w:rsid w:val="00701F50"/>
    <w:rsid w:val="00716FEF"/>
    <w:rsid w:val="00724130"/>
    <w:rsid w:val="00787884"/>
    <w:rsid w:val="007C1416"/>
    <w:rsid w:val="007E4FC8"/>
    <w:rsid w:val="007F1333"/>
    <w:rsid w:val="007F4395"/>
    <w:rsid w:val="007F5386"/>
    <w:rsid w:val="00832182"/>
    <w:rsid w:val="008567FA"/>
    <w:rsid w:val="008A55D4"/>
    <w:rsid w:val="00907E1B"/>
    <w:rsid w:val="00912DE6"/>
    <w:rsid w:val="00914746"/>
    <w:rsid w:val="00941482"/>
    <w:rsid w:val="00942B72"/>
    <w:rsid w:val="00950462"/>
    <w:rsid w:val="0095141F"/>
    <w:rsid w:val="009636DD"/>
    <w:rsid w:val="009878AF"/>
    <w:rsid w:val="009912CA"/>
    <w:rsid w:val="009E4B46"/>
    <w:rsid w:val="00A14232"/>
    <w:rsid w:val="00A25A11"/>
    <w:rsid w:val="00A546E7"/>
    <w:rsid w:val="00AB4D60"/>
    <w:rsid w:val="00AC4783"/>
    <w:rsid w:val="00AE3CAC"/>
    <w:rsid w:val="00AF1EB6"/>
    <w:rsid w:val="00B120A7"/>
    <w:rsid w:val="00B26EA3"/>
    <w:rsid w:val="00B27566"/>
    <w:rsid w:val="00B44D01"/>
    <w:rsid w:val="00B44F96"/>
    <w:rsid w:val="00B469EB"/>
    <w:rsid w:val="00B56BB4"/>
    <w:rsid w:val="00BC1CD7"/>
    <w:rsid w:val="00BD470F"/>
    <w:rsid w:val="00BE2492"/>
    <w:rsid w:val="00C00D90"/>
    <w:rsid w:val="00C02DEE"/>
    <w:rsid w:val="00C202F1"/>
    <w:rsid w:val="00C24375"/>
    <w:rsid w:val="00C54891"/>
    <w:rsid w:val="00C94B3B"/>
    <w:rsid w:val="00CC5325"/>
    <w:rsid w:val="00D01E97"/>
    <w:rsid w:val="00D47B9C"/>
    <w:rsid w:val="00D90140"/>
    <w:rsid w:val="00DB3380"/>
    <w:rsid w:val="00DC2BA6"/>
    <w:rsid w:val="00DD0037"/>
    <w:rsid w:val="00DD25FA"/>
    <w:rsid w:val="00DD5546"/>
    <w:rsid w:val="00E6308F"/>
    <w:rsid w:val="00E944EE"/>
    <w:rsid w:val="00EE5A79"/>
    <w:rsid w:val="00F36D82"/>
    <w:rsid w:val="00F4520A"/>
    <w:rsid w:val="00F6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A938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D14EA"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14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14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14E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14E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14E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14E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14E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14E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14E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4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14EA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4D14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14EA"/>
    <w:rPr>
      <w:lang w:val="en-CA"/>
    </w:rPr>
  </w:style>
  <w:style w:type="character" w:customStyle="1" w:styleId="Heading1Char">
    <w:name w:val="Heading 1 Char"/>
    <w:basedOn w:val="DefaultParagraphFont"/>
    <w:link w:val="Heading1"/>
    <w:uiPriority w:val="9"/>
    <w:rsid w:val="004D14E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14E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14EA"/>
    <w:rPr>
      <w:rFonts w:asciiTheme="majorHAnsi" w:eastAsiaTheme="majorEastAsia" w:hAnsiTheme="majorHAnsi" w:cstheme="majorBidi"/>
      <w:color w:val="1F3763" w:themeColor="accent1" w:themeShade="7F"/>
      <w:lang w:val="en-C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14EA"/>
    <w:rPr>
      <w:rFonts w:asciiTheme="majorHAnsi" w:eastAsiaTheme="majorEastAsia" w:hAnsiTheme="majorHAnsi" w:cstheme="majorBidi"/>
      <w:i/>
      <w:iCs/>
      <w:color w:val="2F5496" w:themeColor="accent1" w:themeShade="BF"/>
      <w:lang w:val="en-C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14EA"/>
    <w:rPr>
      <w:rFonts w:asciiTheme="majorHAnsi" w:eastAsiaTheme="majorEastAsia" w:hAnsiTheme="majorHAnsi" w:cstheme="majorBidi"/>
      <w:color w:val="2F5496" w:themeColor="accent1" w:themeShade="BF"/>
      <w:lang w:val="en-C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14EA"/>
    <w:rPr>
      <w:rFonts w:asciiTheme="majorHAnsi" w:eastAsiaTheme="majorEastAsia" w:hAnsiTheme="majorHAnsi" w:cstheme="majorBidi"/>
      <w:color w:val="1F3763" w:themeColor="accent1" w:themeShade="7F"/>
      <w:lang w:val="en-C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14EA"/>
    <w:rPr>
      <w:rFonts w:asciiTheme="majorHAnsi" w:eastAsiaTheme="majorEastAsia" w:hAnsiTheme="majorHAnsi" w:cstheme="majorBidi"/>
      <w:i/>
      <w:iCs/>
      <w:color w:val="1F3763" w:themeColor="accent1" w:themeShade="7F"/>
      <w:lang w:val="en-C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14E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C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14E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CA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D14EA"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D14E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14EA"/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14E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4D14EA"/>
    <w:rPr>
      <w:rFonts w:eastAsiaTheme="minorEastAsia"/>
      <w:color w:val="5A5A5A" w:themeColor="text1" w:themeTint="A5"/>
      <w:spacing w:val="15"/>
      <w:sz w:val="22"/>
      <w:szCs w:val="22"/>
      <w:lang w:val="en-CA"/>
    </w:rPr>
  </w:style>
  <w:style w:type="character" w:styleId="Strong">
    <w:name w:val="Strong"/>
    <w:uiPriority w:val="22"/>
    <w:qFormat/>
    <w:rsid w:val="004D14EA"/>
    <w:rPr>
      <w:b/>
      <w:bCs/>
    </w:rPr>
  </w:style>
  <w:style w:type="character" w:styleId="Emphasis">
    <w:name w:val="Emphasis"/>
    <w:uiPriority w:val="20"/>
    <w:qFormat/>
    <w:rsid w:val="004D14EA"/>
    <w:rPr>
      <w:i/>
      <w:iCs/>
    </w:rPr>
  </w:style>
  <w:style w:type="paragraph" w:styleId="NoSpacing">
    <w:name w:val="No Spacing"/>
    <w:basedOn w:val="Normal"/>
    <w:uiPriority w:val="1"/>
    <w:qFormat/>
    <w:rsid w:val="004D14EA"/>
  </w:style>
  <w:style w:type="paragraph" w:styleId="ListParagraph">
    <w:name w:val="List Paragraph"/>
    <w:basedOn w:val="Normal"/>
    <w:uiPriority w:val="34"/>
    <w:qFormat/>
    <w:rsid w:val="004D14E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D14E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14EA"/>
    <w:rPr>
      <w:i/>
      <w:iCs/>
      <w:color w:val="404040" w:themeColor="text1" w:themeTint="BF"/>
      <w:lang w:val="en-C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14E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14EA"/>
    <w:rPr>
      <w:i/>
      <w:iCs/>
      <w:color w:val="4472C4" w:themeColor="accent1"/>
      <w:lang w:val="en-CA"/>
    </w:rPr>
  </w:style>
  <w:style w:type="character" w:styleId="SubtleEmphasis">
    <w:name w:val="Subtle Emphasis"/>
    <w:uiPriority w:val="19"/>
    <w:qFormat/>
    <w:rsid w:val="004D14EA"/>
    <w:rPr>
      <w:i/>
      <w:iCs/>
      <w:color w:val="404040" w:themeColor="text1" w:themeTint="BF"/>
    </w:rPr>
  </w:style>
  <w:style w:type="character" w:styleId="IntenseEmphasis">
    <w:name w:val="Intense Emphasis"/>
    <w:uiPriority w:val="21"/>
    <w:qFormat/>
    <w:rsid w:val="004D14EA"/>
    <w:rPr>
      <w:i/>
      <w:iCs/>
      <w:color w:val="4472C4" w:themeColor="accent1"/>
    </w:rPr>
  </w:style>
  <w:style w:type="character" w:styleId="SubtleReference">
    <w:name w:val="Subtle Reference"/>
    <w:uiPriority w:val="31"/>
    <w:qFormat/>
    <w:rsid w:val="004D14EA"/>
    <w:rPr>
      <w:smallCaps/>
      <w:color w:val="5A5A5A" w:themeColor="text1" w:themeTint="A5"/>
    </w:rPr>
  </w:style>
  <w:style w:type="character" w:styleId="IntenseReference">
    <w:name w:val="Intense Reference"/>
    <w:uiPriority w:val="32"/>
    <w:qFormat/>
    <w:rsid w:val="004D14EA"/>
    <w:rPr>
      <w:b/>
      <w:bCs/>
      <w:smallCaps/>
      <w:color w:val="4472C4" w:themeColor="accent1"/>
      <w:spacing w:val="5"/>
    </w:rPr>
  </w:style>
  <w:style w:type="character" w:styleId="BookTitle">
    <w:name w:val="Book Title"/>
    <w:uiPriority w:val="33"/>
    <w:qFormat/>
    <w:rsid w:val="004D14EA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14EA"/>
    <w:pPr>
      <w:outlineLvl w:val="9"/>
    </w:pPr>
  </w:style>
  <w:style w:type="character" w:styleId="PageNumber">
    <w:name w:val="page number"/>
    <w:basedOn w:val="DefaultParagraphFont"/>
    <w:uiPriority w:val="99"/>
    <w:semiHidden/>
    <w:unhideWhenUsed/>
    <w:rsid w:val="0023136B"/>
  </w:style>
  <w:style w:type="character" w:styleId="PlaceholderText">
    <w:name w:val="Placeholder Text"/>
    <w:basedOn w:val="DefaultParagraphFont"/>
    <w:uiPriority w:val="99"/>
    <w:semiHidden/>
    <w:rsid w:val="00B26E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11AE9D5-97F9-FA44-B12B-60FA91724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9</Pages>
  <Words>1602</Words>
  <Characters>9135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28</cp:revision>
  <dcterms:created xsi:type="dcterms:W3CDTF">2017-12-03T00:58:00Z</dcterms:created>
  <dcterms:modified xsi:type="dcterms:W3CDTF">2017-12-03T21:05:00Z</dcterms:modified>
</cp:coreProperties>
</file>