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1F0C6" w14:textId="77777777" w:rsidR="00E21304" w:rsidRDefault="00CF0552" w:rsidP="00CF0552">
      <w:pPr>
        <w:pStyle w:val="Heading1"/>
        <w:jc w:val="center"/>
      </w:pPr>
      <w:bookmarkStart w:id="0" w:name="_GoBack"/>
      <w:bookmarkEnd w:id="0"/>
      <w:r>
        <w:t>BIO 1090 Final Notes</w:t>
      </w:r>
    </w:p>
    <w:p w14:paraId="308EAB6E" w14:textId="19AD101E" w:rsidR="00E21304" w:rsidRPr="00006010" w:rsidRDefault="00CF0552">
      <w:pPr>
        <w:pStyle w:val="Heading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01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Lecture 13:</w:t>
      </w:r>
      <w:r w:rsidR="00F5450C" w:rsidRPr="0000601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</w:p>
    <w:p w14:paraId="6C536A15" w14:textId="79A008F7" w:rsidR="00CF0552" w:rsidRPr="00D33F2E" w:rsidRDefault="00CF0552" w:rsidP="00CF055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3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three t</w:t>
      </w:r>
      <w:r w:rsidR="00F27D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hings it takes to make life are</w:t>
      </w:r>
    </w:p>
    <w:p w14:paraId="5719A0A3" w14:textId="077FF553" w:rsidR="00CF0552" w:rsidRDefault="00CF0552" w:rsidP="003C351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Information</w:t>
      </w:r>
      <w:r w:rsidR="00E151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(genetics provides information about a cell and how it functions)- we need dynamic information</w:t>
      </w:r>
    </w:p>
    <w:p w14:paraId="0D34748B" w14:textId="42EDB8E3" w:rsidR="00CF0552" w:rsidRDefault="00E15159" w:rsidP="003C351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Chemistry- need it to keep lif</w:t>
      </w:r>
      <w:r w:rsidR="00F5450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</w:p>
    <w:p w14:paraId="3067BE7B" w14:textId="45F81B5A" w:rsidR="00CF0552" w:rsidRDefault="00F5450C" w:rsidP="003C351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Compartments- life is the chemistry of compartments</w:t>
      </w:r>
    </w:p>
    <w:p w14:paraId="520F73BC" w14:textId="1E59859C" w:rsidR="00F27D61" w:rsidRDefault="00F27D61" w:rsidP="00F27D6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Miller-Urey Experiment</w:t>
      </w:r>
    </w:p>
    <w:p w14:paraId="0E5CEF6B" w14:textId="51A1B678" w:rsidR="00F27D61" w:rsidRDefault="00CC0CC3" w:rsidP="00B4760E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Chemical experiment that stimulated the conditions thought to be present on Earth which tested the chemical origin of life </w:t>
      </w:r>
    </w:p>
    <w:p w14:paraId="6EC689CF" w14:textId="46294CC4" w:rsidR="00CC0CC3" w:rsidRPr="00B4760E" w:rsidRDefault="00CC0CC3" w:rsidP="00B4760E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Water, Methane, Ammonia and Hydrogen to produce cyanide and formaldehyde </w:t>
      </w:r>
    </w:p>
    <w:p w14:paraId="17034130" w14:textId="0214A757" w:rsidR="00CF0552" w:rsidRPr="00D33F2E" w:rsidRDefault="00CF0552" w:rsidP="00CF055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3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Mai</w:t>
      </w:r>
      <w:r w:rsidR="00F27D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 components of the cell theory</w:t>
      </w:r>
    </w:p>
    <w:p w14:paraId="72E8935E" w14:textId="77777777" w:rsidR="00CF0552" w:rsidRDefault="00CF0552" w:rsidP="003C35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cell is the structural unit of life</w:t>
      </w:r>
    </w:p>
    <w:p w14:paraId="5F6A818C" w14:textId="77777777" w:rsidR="00CF0552" w:rsidRDefault="00CF0552" w:rsidP="003C35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 organisms are composed of 1 or more cell types</w:t>
      </w:r>
    </w:p>
    <w:p w14:paraId="13F8B034" w14:textId="77777777" w:rsidR="00CF0552" w:rsidRDefault="00CF0552" w:rsidP="003C35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Cells can arise only by the division of a pre-existing cell</w:t>
      </w:r>
    </w:p>
    <w:p w14:paraId="5A3E2A2E" w14:textId="1DE5026D" w:rsidR="00F5450C" w:rsidRDefault="00F5450C" w:rsidP="003C35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cell is the fundamental unit of life</w:t>
      </w:r>
    </w:p>
    <w:p w14:paraId="468C7449" w14:textId="3D507DF4" w:rsidR="00CF0552" w:rsidRPr="00D33F2E" w:rsidRDefault="00CF0552" w:rsidP="00CF055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3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Basic Prope</w:t>
      </w:r>
      <w:r w:rsidR="00F27D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rties of Cells</w:t>
      </w:r>
    </w:p>
    <w:p w14:paraId="1555F39B" w14:textId="77777777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Highly complex and organized</w:t>
      </w:r>
    </w:p>
    <w:p w14:paraId="1D6F480B" w14:textId="77777777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Activity controlled by a genetic program</w:t>
      </w:r>
    </w:p>
    <w:p w14:paraId="512B9374" w14:textId="77777777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Can reproduce- makes copies of themselves</w:t>
      </w:r>
    </w:p>
    <w:p w14:paraId="0FC4B198" w14:textId="36BF3B93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Assimilate and utilize energy</w:t>
      </w:r>
      <w:r w:rsidR="00F545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(source of all energy on earth is the sun)</w:t>
      </w:r>
    </w:p>
    <w:p w14:paraId="07DDCFA4" w14:textId="615D44C7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Carry out many chemical reactions through the use of enzymes</w:t>
      </w:r>
      <w:r w:rsidR="00F545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allow the reactions to occur without a large input of energy</w:t>
      </w:r>
    </w:p>
    <w:p w14:paraId="63737BA0" w14:textId="362E4DCA" w:rsidR="00CF0552" w:rsidRDefault="00CF0552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Engage </w:t>
      </w:r>
      <w:r w:rsidR="00F5450C">
        <w:rPr>
          <w:rFonts w:ascii="Times New Roman" w:hAnsi="Times New Roman" w:cs="Times New Roman"/>
          <w:color w:val="000000" w:themeColor="text1"/>
          <w:sz w:val="24"/>
          <w:szCs w:val="24"/>
        </w:rPr>
        <w:t>in mechanical activities- have the ability to move and do this because they have a cytoskeleton</w:t>
      </w:r>
    </w:p>
    <w:p w14:paraId="58830A48" w14:textId="52FC8B42" w:rsidR="00F5450C" w:rsidRDefault="00F5450C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Respond to stimuli through receptors embedded on the plasma membrane (e.g. leptin proteins interact with the receptors)</w:t>
      </w:r>
    </w:p>
    <w:p w14:paraId="07F166AC" w14:textId="21201E37" w:rsidR="00F5450C" w:rsidRDefault="00F5450C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Capable of self-regulation</w:t>
      </w:r>
    </w:p>
    <w:p w14:paraId="3D773459" w14:textId="6833DC53" w:rsidR="00F5450C" w:rsidRDefault="00F5450C" w:rsidP="003C35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They evolve</w:t>
      </w:r>
    </w:p>
    <w:p w14:paraId="28984CC5" w14:textId="1F5013C3" w:rsidR="00F5450C" w:rsidRPr="00006010" w:rsidRDefault="00F5450C" w:rsidP="00F5450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01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Lecture 14: </w:t>
      </w:r>
    </w:p>
    <w:p w14:paraId="7D570D1A" w14:textId="365DFB3F" w:rsidR="00F5450C" w:rsidRDefault="00D33F2E" w:rsidP="00F5450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Two types of cells on Earth</w:t>
      </w:r>
      <w:r w:rsidR="0020653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9B595F4" w14:textId="7628F2DC" w:rsidR="00D33F2E" w:rsidRPr="00D33F2E" w:rsidRDefault="00D33F2E" w:rsidP="003C351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3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Prokaryotic</w:t>
      </w:r>
    </w:p>
    <w:p w14:paraId="5AC6C9FE" w14:textId="0E70F2EC" w:rsidR="00D33F2E" w:rsidRDefault="00D33F2E" w:rsidP="003C35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Bacteria</w:t>
      </w:r>
    </w:p>
    <w:p w14:paraId="1740079E" w14:textId="1E23F5E5" w:rsidR="00D33F2E" w:rsidRDefault="00D33F2E" w:rsidP="003C35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Structurally simpler</w:t>
      </w:r>
    </w:p>
    <w:p w14:paraId="15083013" w14:textId="1BF9D756" w:rsidR="00D33F2E" w:rsidRPr="00D33F2E" w:rsidRDefault="00D33F2E" w:rsidP="003C351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3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Eukaryotic</w:t>
      </w:r>
    </w:p>
    <w:p w14:paraId="649D0178" w14:textId="3EC0A6B4" w:rsidR="00D33F2E" w:rsidRDefault="00D33F2E" w:rsidP="003C35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Protista, fungi, plants, animals</w:t>
      </w:r>
    </w:p>
    <w:p w14:paraId="531A9B32" w14:textId="3CED8FE9" w:rsidR="00D33F2E" w:rsidRDefault="00D33F2E" w:rsidP="003C35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Structurally more complex</w:t>
      </w:r>
    </w:p>
    <w:p w14:paraId="23738E86" w14:textId="77777777" w:rsidR="007A2B77" w:rsidRPr="007A2B77" w:rsidRDefault="007A2B77" w:rsidP="007A2B77">
      <w:pPr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AC4FB3" w14:textId="4E7C7BE6" w:rsidR="00206532" w:rsidRPr="008E2E9D" w:rsidRDefault="00206532" w:rsidP="0020653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2E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Basic Properties of Cells:</w:t>
      </w:r>
    </w:p>
    <w:p w14:paraId="238F75DC" w14:textId="4D2E70BE" w:rsidR="00206532" w:rsidRDefault="00206532" w:rsidP="003C3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Cells are highly complex and organized</w:t>
      </w:r>
    </w:p>
    <w:p w14:paraId="18AA027F" w14:textId="5B7D266F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Contain a large number of parts </w:t>
      </w:r>
    </w:p>
    <w:p w14:paraId="5FDDCFE3" w14:textId="28CA5FB9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Organized with respect to time and space</w:t>
      </w:r>
    </w:p>
    <w:p w14:paraId="1155EF4F" w14:textId="4E6EFE7D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Parts interact with little tolerance for error</w:t>
      </w:r>
    </w:p>
    <w:p w14:paraId="76C7149F" w14:textId="304F1DC2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Fidelity of interaction is maintained through control of regulation of parts (Provides precision in cellular activities</w:t>
      </w:r>
    </w:p>
    <w:p w14:paraId="6F8083D9" w14:textId="2BB4782B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Cellular organization is very consistent (conserved throughout evolution)</w:t>
      </w:r>
    </w:p>
    <w:p w14:paraId="6635741D" w14:textId="61DDCAF0" w:rsidR="00206532" w:rsidRDefault="00206532" w:rsidP="003C3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nuclear pore complex enables movement of molecules into and out of the nucleus</w:t>
      </w:r>
    </w:p>
    <w:p w14:paraId="4572D839" w14:textId="63008799" w:rsidR="00206532" w:rsidRDefault="00206532" w:rsidP="003C3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Cytoskeletal elements –actin filaments, microtubules, intermediate filaments</w:t>
      </w:r>
    </w:p>
    <w:p w14:paraId="2C0BFD48" w14:textId="23F8EFE4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Contribute to cell shape and movement</w:t>
      </w:r>
    </w:p>
    <w:p w14:paraId="56A57150" w14:textId="4CDC36C0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Provide structural support</w:t>
      </w:r>
    </w:p>
    <w:p w14:paraId="2017D1E6" w14:textId="372D478E" w:rsidR="00206532" w:rsidRDefault="00206532" w:rsidP="003C351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 transport of material </w:t>
      </w:r>
    </w:p>
    <w:p w14:paraId="7830E8DF" w14:textId="6378776C" w:rsidR="00BD26D8" w:rsidRDefault="00BD26D8" w:rsidP="003C3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Some examples of different cell types in a human fetus are: red blood cells, muscle cells, fat cells, </w:t>
      </w:r>
      <w:r w:rsidR="008E2E9D">
        <w:rPr>
          <w:rFonts w:ascii="Times New Roman" w:hAnsi="Times New Roman" w:cs="Times New Roman"/>
          <w:color w:val="000000" w:themeColor="text1"/>
          <w:sz w:val="24"/>
          <w:szCs w:val="24"/>
        </w:rPr>
        <w:t>etc.</w:t>
      </w:r>
    </w:p>
    <w:p w14:paraId="4B219C5D" w14:textId="289C296E" w:rsidR="008E2E9D" w:rsidRDefault="008E2E9D" w:rsidP="008E2E9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Viruses</w:t>
      </w:r>
    </w:p>
    <w:p w14:paraId="683A88BA" w14:textId="47D3742D" w:rsidR="008E2E9D" w:rsidRDefault="008E2E9D" w:rsidP="003C351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virus is a non-cellular macromolecular package that can function and reproduce only within living cells</w:t>
      </w:r>
    </w:p>
    <w:p w14:paraId="78253E49" w14:textId="653328B7" w:rsidR="008E2E9D" w:rsidRDefault="008E2E9D" w:rsidP="003C351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Outside of cells, a virus can exist as an inanimate particle-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VIRION</w:t>
      </w:r>
    </w:p>
    <w:p w14:paraId="76ADD835" w14:textId="06FD9162" w:rsidR="008E2E9D" w:rsidRDefault="008E2E9D" w:rsidP="003C351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VIRION is composed of:</w:t>
      </w:r>
    </w:p>
    <w:p w14:paraId="48BF17CB" w14:textId="28C972E3" w:rsidR="008E2E9D" w:rsidRDefault="008E2E9D" w:rsidP="003C351C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Small amount of DNA or RNA (encoding to a few hundred genes)</w:t>
      </w:r>
    </w:p>
    <w:p w14:paraId="7AFF2207" w14:textId="53492A2F" w:rsidR="008E2E9D" w:rsidRDefault="008E2E9D" w:rsidP="003C351C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 capsule = capsid</w:t>
      </w:r>
    </w:p>
    <w:p w14:paraId="343EACC4" w14:textId="5E12D08B" w:rsidR="001A69E1" w:rsidRPr="00006010" w:rsidRDefault="001A69E1" w:rsidP="001A69E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01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Lecture 15: </w:t>
      </w:r>
    </w:p>
    <w:p w14:paraId="37BEB8F1" w14:textId="2AC9B7B7" w:rsidR="00734DBC" w:rsidRPr="00734DBC" w:rsidRDefault="00734DBC" w:rsidP="001A69E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Viruses:</w:t>
      </w:r>
    </w:p>
    <w:p w14:paraId="05E9E7DD" w14:textId="759A33B6" w:rsidR="00734DBC" w:rsidRDefault="00734DBC" w:rsidP="003C351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Viruses bind to a cell surface via specific proteins and enter into a cell- this defines the cell types the virus can infect and the host range</w:t>
      </w:r>
    </w:p>
    <w:p w14:paraId="2A3BCE26" w14:textId="77777777" w:rsidR="00734DBC" w:rsidRPr="00734DBC" w:rsidRDefault="00734DBC" w:rsidP="003C351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WIDE HOST RANGE:</w:t>
      </w:r>
    </w:p>
    <w:p w14:paraId="761C988B" w14:textId="77777777" w:rsidR="00734DBC" w:rsidRDefault="00734DBC" w:rsidP="003C351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4DBC">
        <w:rPr>
          <w:rFonts w:ascii="Times New Roman" w:hAnsi="Times New Roman" w:cs="Times New Roman"/>
          <w:color w:val="000000" w:themeColor="text1"/>
          <w:sz w:val="24"/>
          <w:szCs w:val="24"/>
        </w:rPr>
        <w:t>Rabies can infect cells in dogs, bats and humans</w:t>
      </w:r>
    </w:p>
    <w:p w14:paraId="3CC2FEB5" w14:textId="77777777" w:rsidR="00734DBC" w:rsidRPr="00734DBC" w:rsidRDefault="00734DBC" w:rsidP="003C351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NARROW HOST RANGE:</w:t>
      </w:r>
    </w:p>
    <w:p w14:paraId="725688BD" w14:textId="77777777" w:rsidR="00C2231E" w:rsidRDefault="00C2231E" w:rsidP="003C351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Humans cold and influenza viruses infect epithelial cells of the human respiratory system </w:t>
      </w:r>
    </w:p>
    <w:p w14:paraId="0CB8DD43" w14:textId="77777777" w:rsidR="00771F0A" w:rsidRDefault="00C2231E" w:rsidP="003C351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Once inside a cell, the virus hijacks cellular machinery to synthesize nucleic acids and proteins</w:t>
      </w:r>
      <w:r w:rsidR="00771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assembles new virus particles </w:t>
      </w:r>
    </w:p>
    <w:p w14:paraId="2372E8E5" w14:textId="77777777" w:rsidR="00771F0A" w:rsidRDefault="00771F0A" w:rsidP="00771F0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Two Main Types of Viral Infection:</w:t>
      </w:r>
    </w:p>
    <w:p w14:paraId="257A4B1F" w14:textId="73302F65" w:rsidR="00771F0A" w:rsidRPr="00771F0A" w:rsidRDefault="00771F0A" w:rsidP="003C35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Lytic: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production of virus particles will rupture and kill the cell (influenza)</w:t>
      </w:r>
    </w:p>
    <w:p w14:paraId="0B139021" w14:textId="77777777" w:rsidR="00C670DC" w:rsidRDefault="00771F0A" w:rsidP="003C35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Non-Lytic or Integrative: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viral DNA is inserted in the host genome DNA=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Provirus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 viral progeny bud at cell surface and the cell can survive, often with impaired function (e.g. HIV)</w:t>
      </w:r>
    </w:p>
    <w:p w14:paraId="08FEE5EA" w14:textId="77777777" w:rsidR="00C670DC" w:rsidRDefault="00C670DC" w:rsidP="00C670D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 of Biological Membranes:</w:t>
      </w:r>
    </w:p>
    <w:p w14:paraId="282E9F51" w14:textId="77777777" w:rsidR="005275CD" w:rsidRDefault="00955C15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Membrane </w:t>
      </w:r>
      <w:r w:rsidR="005275CD">
        <w:rPr>
          <w:rFonts w:ascii="Times New Roman" w:hAnsi="Times New Roman" w:cs="Times New Roman"/>
          <w:color w:val="000000" w:themeColor="text1"/>
          <w:sz w:val="24"/>
          <w:szCs w:val="24"/>
        </w:rPr>
        <w:t>is critical to how the cell works</w:t>
      </w:r>
    </w:p>
    <w:p w14:paraId="6E36F89E" w14:textId="7ABEF3F8" w:rsidR="005275CD" w:rsidRDefault="005275CD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Forms a boundary between t</w:t>
      </w:r>
      <w:r w:rsidR="00586DA6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006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cell and outside environment </w:t>
      </w:r>
    </w:p>
    <w:p w14:paraId="5AEE0F20" w14:textId="6B17DCD8" w:rsidR="00247C19" w:rsidRDefault="00586DA6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Define/ enclose compartment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69E4F227" w14:textId="4CB52546" w:rsidR="00247C19" w:rsidRDefault="00247C19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Control movement of material into/out of the cell</w:t>
      </w:r>
      <w:r w:rsidR="00006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5671414" w14:textId="14E482B7" w:rsidR="00247C19" w:rsidRDefault="00247C19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Allow response to external stimuli</w:t>
      </w:r>
      <w:r w:rsidR="00006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2BD6CE1" w14:textId="6DBD5C1C" w:rsidR="00247C19" w:rsidRDefault="00247C19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Enable interactions between cells</w:t>
      </w:r>
      <w:r w:rsidR="00006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36E986D" w14:textId="069DFBC9" w:rsidR="00006010" w:rsidRDefault="00247C19" w:rsidP="003C351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Provide scaffold for biochemical activities</w:t>
      </w:r>
      <w:r w:rsidR="00006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9329263" w14:textId="4FC51AF1" w:rsidR="00006010" w:rsidRPr="001E0017" w:rsidRDefault="00006010" w:rsidP="0000601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Plasma membrane bounds everything together</w:t>
      </w:r>
    </w:p>
    <w:p w14:paraId="716FD6FB" w14:textId="77777777" w:rsidR="00006010" w:rsidRDefault="00006010" w:rsidP="0000601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Fluid-Mosaic Model of Biological Membranes</w:t>
      </w:r>
    </w:p>
    <w:p w14:paraId="37C0827E" w14:textId="77777777" w:rsidR="00006010" w:rsidRDefault="00006010" w:rsidP="003C351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Fluid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 individual molecules move</w:t>
      </w:r>
    </w:p>
    <w:p w14:paraId="2DBC42A3" w14:textId="56B0686F" w:rsidR="00BD4F9B" w:rsidRPr="00BD4F9B" w:rsidRDefault="00006010" w:rsidP="003C351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Mosaic</w:t>
      </w:r>
      <w:r w:rsidRPr="0000601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diverse “particle” penetrate the lipid layer</w:t>
      </w:r>
    </w:p>
    <w:p w14:paraId="0D5F400A" w14:textId="77777777" w:rsidR="00006010" w:rsidRDefault="00006010" w:rsidP="0000601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Structure of the Biological Membrane:</w:t>
      </w:r>
    </w:p>
    <w:p w14:paraId="673B52A4" w14:textId="77777777" w:rsidR="00006010" w:rsidRDefault="00006010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Biological membranes contain a hydrated lipid bilayer</w:t>
      </w:r>
    </w:p>
    <w:p w14:paraId="10E648AC" w14:textId="77777777" w:rsidR="00006010" w:rsidRDefault="00006010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Fluid- Mosaic Model</w:t>
      </w:r>
    </w:p>
    <w:p w14:paraId="1343E481" w14:textId="77777777" w:rsidR="00006010" w:rsidRDefault="00006010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Bilayer composed of amphipathic lipids (having both hydrophobic –non polar and hydrophilic- polar regions)</w:t>
      </w:r>
    </w:p>
    <w:p w14:paraId="1791FFC8" w14:textId="77777777" w:rsidR="00EC4238" w:rsidRDefault="00006010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</w:t>
      </w:r>
    </w:p>
    <w:p w14:paraId="28A84163" w14:textId="77777777" w:rsidR="00EC4238" w:rsidRDefault="00EC4238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Integral (transmembrane)</w:t>
      </w:r>
    </w:p>
    <w:p w14:paraId="5121A509" w14:textId="77777777" w:rsidR="00EC4238" w:rsidRDefault="00EC4238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Peripheral </w:t>
      </w:r>
    </w:p>
    <w:p w14:paraId="4813F422" w14:textId="77777777" w:rsidR="007946DD" w:rsidRDefault="00EC4238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Lipid-anchored </w:t>
      </w:r>
    </w:p>
    <w:p w14:paraId="78AFCED7" w14:textId="77777777" w:rsidR="007946DD" w:rsidRDefault="007946DD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Components are mobile</w:t>
      </w:r>
    </w:p>
    <w:p w14:paraId="6F2679F7" w14:textId="77777777" w:rsidR="007946DD" w:rsidRDefault="007946DD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Anything bound by a membrane is a vesicle</w:t>
      </w:r>
    </w:p>
    <w:p w14:paraId="5B3E073E" w14:textId="77777777" w:rsidR="007946DD" w:rsidRDefault="007946DD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 membranes share common properties</w:t>
      </w:r>
    </w:p>
    <w:p w14:paraId="675E8649" w14:textId="77777777" w:rsidR="007946DD" w:rsidRDefault="007946DD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6nm thick (with associated water)</w:t>
      </w:r>
    </w:p>
    <w:p w14:paraId="6A8F08AC" w14:textId="77777777" w:rsidR="007946DD" w:rsidRDefault="007946DD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Stable</w:t>
      </w:r>
    </w:p>
    <w:p w14:paraId="736C37E7" w14:textId="77777777" w:rsidR="007946DD" w:rsidRDefault="007946DD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Flexible</w:t>
      </w:r>
    </w:p>
    <w:p w14:paraId="17A6AB91" w14:textId="77777777" w:rsidR="007946DD" w:rsidRDefault="007946DD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Capable of self-assembly </w:t>
      </w:r>
    </w:p>
    <w:p w14:paraId="4834699F" w14:textId="21CCB362" w:rsidR="007946DD" w:rsidRDefault="007946DD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Different membranes contain different types of lipids and proteins</w:t>
      </w:r>
    </w:p>
    <w:p w14:paraId="2EA28978" w14:textId="77777777" w:rsidR="009A43E1" w:rsidRDefault="007946DD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Membranes </w:t>
      </w:r>
      <w:r w:rsidR="009A43E1">
        <w:rPr>
          <w:rFonts w:ascii="Times New Roman" w:hAnsi="Times New Roman" w:cs="Times New Roman"/>
          <w:color w:val="000000" w:themeColor="text1"/>
          <w:sz w:val="24"/>
          <w:szCs w:val="24"/>
        </w:rPr>
        <w:t>contain different functions in different cells</w:t>
      </w:r>
    </w:p>
    <w:p w14:paraId="0011176C" w14:textId="2ABC3A91" w:rsidR="00943DA2" w:rsidRDefault="00943DA2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example of differential membrane structure: the inner membrane of mitochondria contains a very high concentration of protein due to invagination </w:t>
      </w:r>
    </w:p>
    <w:p w14:paraId="579EB9F3" w14:textId="51510DE3" w:rsidR="00B301AF" w:rsidRDefault="00B301AF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Different areas of the plasma membrane perform different functions (e.g. epithelial cell)</w:t>
      </w:r>
    </w:p>
    <w:p w14:paraId="2D8E9668" w14:textId="522CDE8F" w:rsidR="00B301AF" w:rsidRDefault="00B301AF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Biological membranes are </w:t>
      </w:r>
      <w:r w:rsidRPr="00B301AF">
        <w:rPr>
          <w:rFonts w:ascii="Times New Roman" w:hAnsi="Times New Roman" w:cs="Times New Roman"/>
          <w:color w:val="0070C0"/>
          <w:sz w:val="24"/>
          <w:szCs w:val="24"/>
        </w:rPr>
        <w:t>asymmetrical</w:t>
      </w:r>
    </w:p>
    <w:p w14:paraId="1E62F86E" w14:textId="37978DBB" w:rsidR="00B301AF" w:rsidRDefault="00B301AF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Two leaflets that have distinct lipid composition</w:t>
      </w:r>
    </w:p>
    <w:p w14:paraId="783C2D02" w14:textId="00DE05EF" w:rsidR="00B301AF" w:rsidRDefault="00B301AF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many plasma membranes, the outer leaflet contains glyco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lipids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and glyco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proteins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(which are lipids and proteins with carbohydrate attached)</w:t>
      </w:r>
    </w:p>
    <w:p w14:paraId="3F018EEF" w14:textId="77777777" w:rsidR="00BD4F9B" w:rsidRDefault="00BD4F9B" w:rsidP="00BD4F9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Classes of Membrane Proteins</w:t>
      </w:r>
    </w:p>
    <w:p w14:paraId="44441542" w14:textId="34981EA1" w:rsidR="00BD4F9B" w:rsidRPr="00BD4F9B" w:rsidRDefault="00BD4F9B" w:rsidP="003C351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Integral: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span the lipid bilayer</w:t>
      </w:r>
    </w:p>
    <w:p w14:paraId="5B527F82" w14:textId="29C08DA1" w:rsidR="00BD4F9B" w:rsidRDefault="00BD4F9B" w:rsidP="003C351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Lipid Anchored: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proteins attach to a lipid in the bilayer</w:t>
      </w:r>
    </w:p>
    <w:p w14:paraId="55830FC9" w14:textId="3F6D85C5" w:rsidR="00BD4F9B" w:rsidRPr="00BD4F9B" w:rsidRDefault="00BD4F9B" w:rsidP="003C351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Peripheral: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Associate with surfaces of the lipid bilayer</w:t>
      </w:r>
    </w:p>
    <w:p w14:paraId="06F28F73" w14:textId="0602FD95" w:rsidR="00BD4F9B" w:rsidRPr="00D92468" w:rsidRDefault="00BD4F9B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171D96A8" wp14:editId="37168D92">
            <wp:extent cx="1763195" cy="1615440"/>
            <wp:effectExtent l="0" t="0" r="0" b="10160"/>
            <wp:docPr id="1" name="Picture 1" descr="../../Desktop/Screen%20Shot%202015-12-03%20at%206.18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Desktop/Screen%20Shot%202015-12-03%20at%206.18.05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844" cy="163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6C92A1EE" wp14:editId="03221F43">
            <wp:extent cx="1815377" cy="1628140"/>
            <wp:effectExtent l="0" t="0" r="0" b="0"/>
            <wp:docPr id="3" name="Picture 3" descr="../../Desktop/Screen%20Shot%202015-12-03%20at%206.18.1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Desktop/Screen%20Shot%202015-12-03%20at%206.18.15%20P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953" cy="165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3BC6E930" wp14:editId="4636549A">
            <wp:extent cx="1657256" cy="1513840"/>
            <wp:effectExtent l="0" t="0" r="0" b="10160"/>
            <wp:docPr id="5" name="Picture 5" descr="../../Desktop/Screen%20Shot%202015-12-03%20at%206.18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Desktop/Screen%20Shot%202015-12-03%20at%206.18.22%20PM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881" cy="15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BE568" w14:textId="7E2E6D09" w:rsidR="00BD4F9B" w:rsidRPr="00FC6248" w:rsidRDefault="00BD4F9B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71F661" w14:textId="77777777" w:rsidR="00BD4F9B" w:rsidRPr="00BD4F9B" w:rsidRDefault="00BD4F9B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9662C9" w14:textId="57CCDF1D" w:rsidR="00B301AF" w:rsidRPr="00BD4F9B" w:rsidRDefault="00B301AF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F9B">
        <w:rPr>
          <w:rFonts w:ascii="Times New Roman" w:hAnsi="Times New Roman" w:cs="Times New Roman"/>
          <w:b/>
          <w:color w:val="00B050"/>
          <w:sz w:val="24"/>
          <w:szCs w:val="24"/>
        </w:rPr>
        <w:t>Fluidity is an important feature of biological membranes</w:t>
      </w:r>
    </w:p>
    <w:p w14:paraId="69983ED0" w14:textId="6D7C6DDE" w:rsidR="00B301AF" w:rsidRDefault="00B301AF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Membrane fluidity is determined by:</w:t>
      </w:r>
    </w:p>
    <w:p w14:paraId="0B26E06D" w14:textId="74CC49D3" w:rsidR="00B301AF" w:rsidRDefault="00B301AF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Nature of lipids in membrane</w:t>
      </w:r>
    </w:p>
    <w:p w14:paraId="09CF67C3" w14:textId="68EC45B4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Unsaturated lipids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increase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fluidity </w:t>
      </w:r>
    </w:p>
    <w:p w14:paraId="0678F218" w14:textId="3E48D0E7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Saturated lipids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reduce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fluidity</w:t>
      </w:r>
    </w:p>
    <w:p w14:paraId="1B0C348D" w14:textId="5CAE5319" w:rsidR="00B301AF" w:rsidRDefault="00B301AF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Temperature:</w:t>
      </w:r>
    </w:p>
    <w:p w14:paraId="0A82F2EE" w14:textId="50D2DA05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Warming increased fluidity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liquid crystal</w:t>
      </w:r>
    </w:p>
    <w:p w14:paraId="4402D180" w14:textId="160EE5B3" w:rsidR="00B301AF" w:rsidRP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Cooling decreases fluidity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crystalline gel </w:t>
      </w:r>
    </w:p>
    <w:p w14:paraId="202DBF41" w14:textId="32469ED0" w:rsidR="00B301AF" w:rsidRPr="00BD4F9B" w:rsidRDefault="00B301AF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F9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Membrane Fluidity is Crucial to Cell Function </w:t>
      </w:r>
    </w:p>
    <w:p w14:paraId="5A476615" w14:textId="55358E37" w:rsidR="00B301AF" w:rsidRDefault="00B301AF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Balance between ordered (rigid) structure and disordered structure allows:</w:t>
      </w:r>
    </w:p>
    <w:p w14:paraId="01848D83" w14:textId="7926E1B1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Mechanical support and flexibility </w:t>
      </w:r>
    </w:p>
    <w:p w14:paraId="029DC1F7" w14:textId="2B55B26A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Dynamic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interactions between membrane components (e.g. proteins can come together reversibly). Dynamic properties of the plasma membrane</w:t>
      </w:r>
    </w:p>
    <w:p w14:paraId="7C823C71" w14:textId="033B02DD" w:rsidR="00B301AF" w:rsidRDefault="008A3E85" w:rsidP="003C351C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Ruffles on the plasma membrane of a moving cell</w:t>
      </w:r>
    </w:p>
    <w:p w14:paraId="2D53CF0D" w14:textId="5E5EB820" w:rsidR="008A3E85" w:rsidRDefault="008A3E85" w:rsidP="003C351C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leukocyte ingesting a yeast cell</w:t>
      </w:r>
    </w:p>
    <w:p w14:paraId="1757B5B7" w14:textId="4A38B4F0" w:rsidR="00B301AF" w:rsidRDefault="00B301AF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Membrane assembly and modification </w:t>
      </w:r>
    </w:p>
    <w:p w14:paraId="616903C8" w14:textId="06B20C16" w:rsidR="008A3E85" w:rsidRDefault="008A3E85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Membrane fluidity must be maintained in response to changes in temperature, lipid composition of membranes can be changed</w:t>
      </w:r>
    </w:p>
    <w:p w14:paraId="7CE8B699" w14:textId="71CECCB1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Desaturation of lipids</w:t>
      </w:r>
    </w:p>
    <w:p w14:paraId="614010BB" w14:textId="258F9EAF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Exchange of lipid chains</w:t>
      </w:r>
    </w:p>
    <w:p w14:paraId="11C76722" w14:textId="66FACE33" w:rsidR="008A3E85" w:rsidRPr="00BD4F9B" w:rsidRDefault="008A3E85" w:rsidP="00BD4F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F9B">
        <w:rPr>
          <w:rFonts w:ascii="Times New Roman" w:hAnsi="Times New Roman" w:cs="Times New Roman"/>
          <w:b/>
          <w:color w:val="00B050"/>
          <w:sz w:val="24"/>
          <w:szCs w:val="24"/>
        </w:rPr>
        <w:t>Biological Membranes Are Dynamic</w:t>
      </w:r>
    </w:p>
    <w:p w14:paraId="29CC48BD" w14:textId="06CB80CE" w:rsidR="008A3E85" w:rsidRDefault="008A3E85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Lipids move easily, laterally, within leaflet</w:t>
      </w:r>
    </w:p>
    <w:p w14:paraId="418AD99F" w14:textId="0755DC6A" w:rsidR="008A3E85" w:rsidRDefault="008A3E85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Lipid movement to other leaflet is slow</w:t>
      </w:r>
    </w:p>
    <w:p w14:paraId="481922B9" w14:textId="7F31B391" w:rsidR="008A3E85" w:rsidRDefault="008A3E85" w:rsidP="003C351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Membrane proteins diffuse within the bilayer </w:t>
      </w:r>
    </w:p>
    <w:p w14:paraId="30C2AFD2" w14:textId="54F56097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Movement of proteins is restricted</w:t>
      </w:r>
    </w:p>
    <w:p w14:paraId="5923FEDE" w14:textId="0F863198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Some proteins do not move</w:t>
      </w:r>
    </w:p>
    <w:p w14:paraId="658DE48F" w14:textId="327614CA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Rapid movement is spatially limited</w:t>
      </w:r>
    </w:p>
    <w:p w14:paraId="191414FE" w14:textId="6A9A055D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Long range diffusion is slow</w:t>
      </w:r>
    </w:p>
    <w:p w14:paraId="29242487" w14:textId="532D1865" w:rsidR="008A3E85" w:rsidRDefault="008A3E85" w:rsidP="003C351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Biochemical modification can dramatically alter protein mobility in the membrane (part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signal transduction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0CA24BD3" w14:textId="1852A7BA" w:rsidR="009F1197" w:rsidRPr="008A3E85" w:rsidRDefault="009F1197" w:rsidP="003C35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Cholesterol regulates membrane fluidity- alters packing and flexibility of lipids, if added to 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liquid crystal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membrane the fluidity will </w:t>
      </w:r>
      <w:r w:rsidR="00D92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decrease. </w:t>
      </w:r>
      <w:r w:rsidR="00D92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added to a </w:t>
      </w:r>
      <w:r w:rsidR="00D92468" w:rsidRPr="00D92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crystalline gel</w:t>
      </w:r>
      <w:r w:rsidR="00D92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membrane the fluidity will </w:t>
      </w:r>
      <w:r w:rsidR="00D92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decrease</w:t>
      </w:r>
    </w:p>
    <w:p w14:paraId="4E8D0AE1" w14:textId="5D5F57E8" w:rsidR="00FC6248" w:rsidRPr="00FC6248" w:rsidRDefault="00FC6248" w:rsidP="00FC6248">
      <w:pPr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08FB36" w14:textId="12D740E3" w:rsidR="00734DBC" w:rsidRDefault="006E7FF3" w:rsidP="006E7FF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Lecture 16: </w:t>
      </w:r>
    </w:p>
    <w:p w14:paraId="1D60A464" w14:textId="57653948" w:rsidR="006E7FF3" w:rsidRDefault="006E7FF3" w:rsidP="006E7FF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Lecture:</w:t>
      </w:r>
    </w:p>
    <w:p w14:paraId="61535F96" w14:textId="167ACA5D" w:rsidR="006E7FF3" w:rsidRPr="006E7FF3" w:rsidRDefault="006E7FF3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Viruses are infectious particles that commandeer the cell’s molecular machinery to propagate</w:t>
      </w:r>
    </w:p>
    <w:p w14:paraId="122AFEB9" w14:textId="76A1C536" w:rsidR="006E7FF3" w:rsidRPr="006E7FF3" w:rsidRDefault="006E7FF3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Membranes are composed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lipid bilayers</w:t>
      </w:r>
    </w:p>
    <w:p w14:paraId="3717963D" w14:textId="1CDD431D" w:rsidR="006E7FF3" w:rsidRPr="006E7FF3" w:rsidRDefault="006E7FF3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Amphipathic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phospholipids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main structural components of biological membranes</w:t>
      </w:r>
    </w:p>
    <w:p w14:paraId="5A702F8E" w14:textId="243B622D" w:rsidR="006E7FF3" w:rsidRPr="009D2D49" w:rsidRDefault="009D2D49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Biological membranes are embedded with 3 different classes of proteins</w:t>
      </w:r>
    </w:p>
    <w:p w14:paraId="75AA6040" w14:textId="7184D9D9" w:rsidR="009D2D49" w:rsidRPr="009D2D49" w:rsidRDefault="009D2D49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Fluid Mosaic Model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describes membrane properties </w:t>
      </w:r>
    </w:p>
    <w:p w14:paraId="10A63DCA" w14:textId="549D2DD9" w:rsidR="009D2D49" w:rsidRPr="009D2D49" w:rsidRDefault="009D2D49" w:rsidP="003C35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Cells with different functions have different membrane compositions</w:t>
      </w:r>
    </w:p>
    <w:p w14:paraId="2CF4B1E7" w14:textId="018DD922" w:rsidR="009D2D49" w:rsidRDefault="009D2D49" w:rsidP="009D2D4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Lipid Rafts: Membrane Micro domains</w:t>
      </w:r>
    </w:p>
    <w:p w14:paraId="16F1A30E" w14:textId="07F1B241" w:rsidR="009D2D49" w:rsidRDefault="009D2D49" w:rsidP="003C351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Lipid ‘rafts’ are small areas of the plasma membrane that are enriched in certain types of lipids</w:t>
      </w:r>
      <w:r w:rsidR="002A6F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(e.g. cholesterol)</w:t>
      </w:r>
    </w:p>
    <w:p w14:paraId="5E500F40" w14:textId="12EEA215" w:rsidR="002A6FC2" w:rsidRDefault="002A6FC2" w:rsidP="003C351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Rafts are relatively rigid</w:t>
      </w:r>
    </w:p>
    <w:p w14:paraId="59BBC12C" w14:textId="7FF061D4" w:rsidR="002A6FC2" w:rsidRDefault="002A6FC2" w:rsidP="003C351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Some membrane proteins accumulate in rafts</w:t>
      </w:r>
    </w:p>
    <w:p w14:paraId="35B1C571" w14:textId="1A8BA8F0" w:rsidR="002A6FC2" w:rsidRDefault="002A6FC2" w:rsidP="003C351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May form ‘functional compartment’ (nature/ function of rafts is controversial)</w:t>
      </w:r>
    </w:p>
    <w:p w14:paraId="122E7002" w14:textId="489F1BD0" w:rsidR="002A6FC2" w:rsidRDefault="002A6FC2" w:rsidP="002A6FC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Movement of Substances Across Cell Membranes </w:t>
      </w:r>
    </w:p>
    <w:p w14:paraId="02C273F4" w14:textId="1B8AAB92" w:rsidR="003A7DCD" w:rsidRPr="003A7DCD" w:rsidRDefault="003A7DCD" w:rsidP="003C351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Lipid bilayers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NOT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 many compounds to pass through them freely</w:t>
      </w:r>
    </w:p>
    <w:p w14:paraId="560BBE26" w14:textId="1967C9CB" w:rsidR="003A7DCD" w:rsidRPr="000F0356" w:rsidRDefault="003A7DCD" w:rsidP="003C351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Small, uncharged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molecules cross membranes relatively easily</w:t>
      </w:r>
      <w:r w:rsidR="000F03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</w:t>
      </w:r>
      <w:r w:rsidR="000F0356"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="000F0356">
        <w:rPr>
          <w:rFonts w:ascii="Times New Roman" w:hAnsi="Times New Roman" w:cs="Times New Roman"/>
          <w:color w:val="000000" w:themeColor="text1"/>
          <w:sz w:val="24"/>
          <w:szCs w:val="24"/>
        </w:rPr>
        <w:t>, CO</w:t>
      </w:r>
      <w:r w:rsidR="000F0356"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="000F0356">
        <w:rPr>
          <w:rFonts w:ascii="Times New Roman" w:hAnsi="Times New Roman" w:cs="Times New Roman"/>
          <w:color w:val="000000" w:themeColor="text1"/>
          <w:sz w:val="24"/>
          <w:szCs w:val="24"/>
        </w:rPr>
        <w:t>, NO, H</w:t>
      </w:r>
      <w:r w:rsidR="000F0356"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="000F0356">
        <w:rPr>
          <w:rFonts w:ascii="Times New Roman" w:hAnsi="Times New Roman" w:cs="Times New Roman"/>
          <w:color w:val="000000" w:themeColor="text1"/>
          <w:sz w:val="24"/>
          <w:szCs w:val="24"/>
        </w:rPr>
        <w:t>O)</w:t>
      </w:r>
    </w:p>
    <w:p w14:paraId="3DB5415F" w14:textId="70D6D283" w:rsidR="000F0356" w:rsidRPr="000F0356" w:rsidRDefault="000F0356" w:rsidP="003C351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Large/ polar/ charged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compounds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cannot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easily cross lipid bilayers</w:t>
      </w:r>
    </w:p>
    <w:p w14:paraId="7C56D828" w14:textId="0F3C0207" w:rsidR="000F0356" w:rsidRPr="00811808" w:rsidRDefault="000F0356" w:rsidP="003C351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Specific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mechanisms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exist for the controlled transport of many substances across membranes </w:t>
      </w:r>
    </w:p>
    <w:p w14:paraId="2EB40429" w14:textId="6B995BE3" w:rsidR="00811808" w:rsidRPr="00811808" w:rsidRDefault="00811808" w:rsidP="003C351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 basic mechanisms for moving molecules across membranes:</w:t>
      </w:r>
    </w:p>
    <w:p w14:paraId="54E8372B" w14:textId="4B33B129" w:rsidR="00811808" w:rsidRPr="00811808" w:rsidRDefault="00811808" w:rsidP="003C351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Simple diffusion</w:t>
      </w:r>
      <w:r w:rsidR="00F87940">
        <w:rPr>
          <w:rFonts w:ascii="Times New Roman" w:hAnsi="Times New Roman" w:cs="Times New Roman"/>
          <w:color w:val="000000" w:themeColor="text1"/>
          <w:sz w:val="24"/>
          <w:szCs w:val="24"/>
        </w:rPr>
        <w:t>- nothing is assisting it, goes from high concentration to low concentration and it is only possible with small uncharged molecules</w:t>
      </w:r>
    </w:p>
    <w:p w14:paraId="7567098D" w14:textId="4E39B1AE" w:rsidR="00811808" w:rsidRPr="00811808" w:rsidRDefault="00811808" w:rsidP="003C351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Diffusion though a channel</w:t>
      </w:r>
      <w:r w:rsidR="00F87940">
        <w:rPr>
          <w:rFonts w:ascii="Times New Roman" w:hAnsi="Times New Roman" w:cs="Times New Roman"/>
          <w:color w:val="000000" w:themeColor="text1"/>
          <w:sz w:val="24"/>
          <w:szCs w:val="24"/>
        </w:rPr>
        <w:t>- has to go through with protein and it goes from high concentration to low concentration</w:t>
      </w:r>
    </w:p>
    <w:p w14:paraId="79BB65F8" w14:textId="4FE9E6F3" w:rsidR="00811808" w:rsidRPr="00811808" w:rsidRDefault="00811808" w:rsidP="003C351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Facilitated diffusion</w:t>
      </w:r>
      <w:r w:rsidR="00F8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need assistance to go through membranes, foes from high concentration to low concentration </w:t>
      </w:r>
    </w:p>
    <w:p w14:paraId="34BA0188" w14:textId="52016BE6" w:rsidR="00811808" w:rsidRPr="0014102F" w:rsidRDefault="00811808" w:rsidP="003C351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Active Transport</w:t>
      </w:r>
      <w:r w:rsidR="00F8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similar but goes from low concentration to high concentration </w:t>
      </w:r>
    </w:p>
    <w:p w14:paraId="7FD2A69C" w14:textId="4072E4E6" w:rsidR="0014102F" w:rsidRDefault="0014102F" w:rsidP="0014102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Simple Diffusion</w:t>
      </w:r>
    </w:p>
    <w:p w14:paraId="13AF2032" w14:textId="51732A12" w:rsidR="0014102F" w:rsidRDefault="0014102F" w:rsidP="003C35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Very small uncharged molecules</w:t>
      </w:r>
    </w:p>
    <w:p w14:paraId="3BD40FE9" w14:textId="0F899ECF" w:rsidR="0014102F" w:rsidRDefault="0014102F" w:rsidP="003C35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Down a concentration gradient (flow is downhill)</w:t>
      </w:r>
    </w:p>
    <w:p w14:paraId="4A21D8DE" w14:textId="25C0E7E2" w:rsidR="0014102F" w:rsidRDefault="0014102F" w:rsidP="003C35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 concentration to low concentration</w:t>
      </w:r>
    </w:p>
    <w:p w14:paraId="2D9E1CBA" w14:textId="55E12500" w:rsidR="0014102F" w:rsidRDefault="0014102F" w:rsidP="003C351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Examples: O</w:t>
      </w:r>
      <w:r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CO</w:t>
      </w:r>
      <w:r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NO, H</w:t>
      </w:r>
      <w:r w:rsidRPr="000F035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molecules </w:t>
      </w:r>
    </w:p>
    <w:p w14:paraId="578E2D1F" w14:textId="3CD5B73F" w:rsidR="004E0CD1" w:rsidRDefault="008336FC" w:rsidP="004E0CD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Diffusion Through a</w:t>
      </w:r>
      <w:r w:rsidR="004E0CD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Channel</w:t>
      </w:r>
    </w:p>
    <w:p w14:paraId="2A76D21A" w14:textId="558CE918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Small, charged particles/ molecules (ions)</w:t>
      </w:r>
    </w:p>
    <w:p w14:paraId="6DE3C1C1" w14:textId="02FB1071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Down a concentration gradient (flow is downhill)</w:t>
      </w:r>
    </w:p>
    <w:p w14:paraId="19D731C9" w14:textId="0F1064E3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 concentration to low concentration </w:t>
      </w:r>
    </w:p>
    <w:p w14:paraId="74B26676" w14:textId="6FEEA279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Mediated by a channel</w:t>
      </w:r>
    </w:p>
    <w:p w14:paraId="7B11AB89" w14:textId="4C5DC509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Examples: Na+, K+, Ca2+, Cl-</w:t>
      </w:r>
    </w:p>
    <w:p w14:paraId="3713D710" w14:textId="0F2E4E4B" w:rsidR="008336FC" w:rsidRDefault="008336FC" w:rsidP="003C351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Voltage gated K+ ion channel</w:t>
      </w:r>
    </w:p>
    <w:p w14:paraId="445CC768" w14:textId="181CB1CC" w:rsidR="008336FC" w:rsidRDefault="008336FC" w:rsidP="003C351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It is selective</w:t>
      </w:r>
    </w:p>
    <w:p w14:paraId="2964B912" w14:textId="0BD5DB45" w:rsidR="008336FC" w:rsidRDefault="008336FC" w:rsidP="003C351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Driven by the different concentrations on each side of the membrane</w:t>
      </w:r>
    </w:p>
    <w:p w14:paraId="738D3923" w14:textId="70C23919" w:rsidR="008336FC" w:rsidRDefault="008336FC" w:rsidP="003C351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It is gated; can be either open or closed</w:t>
      </w:r>
    </w:p>
    <w:p w14:paraId="26499ABE" w14:textId="66155842" w:rsidR="008336FC" w:rsidRDefault="008336FC" w:rsidP="003C351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Ion channels are formed by integral membrane proteins that line an aqueous pore</w:t>
      </w:r>
    </w:p>
    <w:p w14:paraId="5BE7D6A2" w14:textId="6821EBF3" w:rsidR="008336FC" w:rsidRDefault="008336FC" w:rsidP="003C351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Channels are selective, allowing only one type of ion to pass</w:t>
      </w:r>
    </w:p>
    <w:p w14:paraId="699F9A68" w14:textId="72A6213B" w:rsidR="00610C9F" w:rsidRDefault="00610C9F" w:rsidP="003C351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Ions move down concentration gradient- from high to low</w:t>
      </w:r>
    </w:p>
    <w:p w14:paraId="0420EC73" w14:textId="65B09CCD" w:rsidR="004D0676" w:rsidRDefault="004D0676" w:rsidP="003C351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 channels are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‘gated’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can be open or closed</w:t>
      </w:r>
    </w:p>
    <w:p w14:paraId="70E824A0" w14:textId="7908BDED" w:rsidR="00D227E6" w:rsidRDefault="00D227E6" w:rsidP="00D227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Types Of Gated Channels</w:t>
      </w:r>
    </w:p>
    <w:p w14:paraId="1B2517A4" w14:textId="3B588016" w:rsidR="00D227E6" w:rsidRPr="00D227E6" w:rsidRDefault="00D227E6" w:rsidP="003C351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lastRenderedPageBreak/>
        <w:t xml:space="preserve">Voltage Gated Channels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(e.g. K+ channel)</w:t>
      </w:r>
    </w:p>
    <w:p w14:paraId="1CAD31B4" w14:textId="7175E65A" w:rsidR="00D227E6" w:rsidRPr="00C0244C" w:rsidRDefault="00D227E6" w:rsidP="00C024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244C">
        <w:rPr>
          <w:rFonts w:ascii="Times New Roman" w:hAnsi="Times New Roman" w:cs="Times New Roman"/>
          <w:color w:val="000000" w:themeColor="text1"/>
          <w:sz w:val="24"/>
          <w:szCs w:val="24"/>
        </w:rPr>
        <w:t>Channel responds to changes in charge across membrane</w:t>
      </w:r>
    </w:p>
    <w:p w14:paraId="66626DDB" w14:textId="3861A5B1" w:rsidR="00D227E6" w:rsidRPr="00D227E6" w:rsidRDefault="00D227E6" w:rsidP="003C351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Ligand Gated Channels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(e.g. acetylcholine)</w:t>
      </w:r>
    </w:p>
    <w:p w14:paraId="1D900021" w14:textId="7F85EDA7" w:rsidR="00D227E6" w:rsidRPr="00C0244C" w:rsidRDefault="00D227E6" w:rsidP="00C024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244C">
        <w:rPr>
          <w:rFonts w:ascii="Times New Roman" w:hAnsi="Times New Roman" w:cs="Times New Roman"/>
          <w:color w:val="000000" w:themeColor="text1"/>
          <w:sz w:val="24"/>
          <w:szCs w:val="24"/>
        </w:rPr>
        <w:t>Channel responds to binding of specific molecule (a ligand)</w:t>
      </w:r>
    </w:p>
    <w:p w14:paraId="24D577B5" w14:textId="720228BC" w:rsidR="00D227E6" w:rsidRPr="00D227E6" w:rsidRDefault="00D227E6" w:rsidP="003C351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Mechano</w:t>
      </w:r>
      <w:proofErr w:type="spellEnd"/>
      <w:r>
        <w:rPr>
          <w:rFonts w:ascii="Times New Roman" w:hAnsi="Times New Roman" w:cs="Times New Roman"/>
          <w:color w:val="00B050"/>
          <w:sz w:val="24"/>
          <w:szCs w:val="24"/>
        </w:rPr>
        <w:t xml:space="preserve">-Gated Channels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(e.g.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cation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channels in inner ear)</w:t>
      </w:r>
    </w:p>
    <w:p w14:paraId="4FFB2D35" w14:textId="24ED336D" w:rsidR="00D227E6" w:rsidRPr="00C0244C" w:rsidRDefault="00D227E6" w:rsidP="00C024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244C">
        <w:rPr>
          <w:rFonts w:ascii="Times New Roman" w:hAnsi="Times New Roman" w:cs="Times New Roman"/>
          <w:color w:val="000000" w:themeColor="text1"/>
          <w:sz w:val="24"/>
          <w:szCs w:val="24"/>
        </w:rPr>
        <w:t>Channel responds to physical force on membrane (stretch)</w:t>
      </w:r>
    </w:p>
    <w:p w14:paraId="7A8D972B" w14:textId="14D5EE62" w:rsidR="00D227E6" w:rsidRDefault="00D227E6" w:rsidP="00D227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Facilitated Diffusion </w:t>
      </w:r>
    </w:p>
    <w:p w14:paraId="2E6E40CD" w14:textId="0289A45D" w:rsidR="00C0244C" w:rsidRPr="00C0244C" w:rsidRDefault="00C0244C" w:rsidP="003C351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Compound binds specifically to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integral membrane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 called 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facilitative transporter </w:t>
      </w:r>
    </w:p>
    <w:p w14:paraId="7808BEB9" w14:textId="2D600CBD" w:rsidR="00C0244C" w:rsidRDefault="00C0244C" w:rsidP="003C351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Change in transporter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conformation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allows compound to be released on the other side of the membrane</w:t>
      </w:r>
    </w:p>
    <w:p w14:paraId="6CB31601" w14:textId="14A948F1" w:rsidR="00C0244C" w:rsidRDefault="00C0244C" w:rsidP="003C351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Compound moves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down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concentration gradient</w:t>
      </w:r>
    </w:p>
    <w:p w14:paraId="3D60065D" w14:textId="636F54D4" w:rsidR="00C0244C" w:rsidRDefault="00C0244C" w:rsidP="003C351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Glucose Transporter: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example of facilitated diffusion</w:t>
      </w:r>
    </w:p>
    <w:p w14:paraId="7D37DEE8" w14:textId="37677743" w:rsidR="00C0244C" w:rsidRDefault="00C0244C" w:rsidP="00C0244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Active Transport</w:t>
      </w:r>
    </w:p>
    <w:p w14:paraId="2904C788" w14:textId="55338AFD" w:rsidR="00C0244C" w:rsidRPr="00C0244C" w:rsidRDefault="00C0244C" w:rsidP="003C351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Compound binds specifically to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integral membrane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 called 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active transporter </w:t>
      </w:r>
    </w:p>
    <w:p w14:paraId="14CB4570" w14:textId="573E0E5C" w:rsidR="00C0244C" w:rsidRDefault="00C0244C" w:rsidP="003C351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Change in transporter conformation allows compound to be released on other side of membrane</w:t>
      </w:r>
    </w:p>
    <w:p w14:paraId="02B9C87A" w14:textId="034383DE" w:rsidR="00C0244C" w:rsidRDefault="00C0244C" w:rsidP="003C351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Compound moves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against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 concentration gradient</w:t>
      </w:r>
      <w:r w:rsidR="00BD4F9B">
        <w:rPr>
          <w:rFonts w:ascii="Times New Roman" w:hAnsi="Times New Roman" w:cs="Times New Roman"/>
          <w:color w:val="000000" w:themeColor="text1"/>
          <w:sz w:val="24"/>
          <w:szCs w:val="24"/>
        </w:rPr>
        <w:t>- low to high concentration gradient</w:t>
      </w:r>
    </w:p>
    <w:p w14:paraId="7046E212" w14:textId="266EDC77" w:rsidR="00C0244C" w:rsidRDefault="00C0244C" w:rsidP="003C351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Requires input of ENERGY</w:t>
      </w:r>
    </w:p>
    <w:p w14:paraId="02612C66" w14:textId="431B17FD" w:rsidR="00152329" w:rsidRPr="00152329" w:rsidRDefault="00C0244C" w:rsidP="003C351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E.g. the Na+/ K+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ATPase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maintains cellular [Na+] and [K+] using </w:t>
      </w:r>
      <w:r w:rsidRPr="00BD4F9B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ATP</w:t>
      </w:r>
    </w:p>
    <w:p w14:paraId="48C9913F" w14:textId="6BBE02D9" w:rsidR="00C0244C" w:rsidRDefault="00C0244C" w:rsidP="00C0244C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Lecture 17: </w:t>
      </w:r>
    </w:p>
    <w:p w14:paraId="2BA73D3E" w14:textId="6762CC43" w:rsidR="00623B78" w:rsidRPr="007A155C" w:rsidRDefault="00623B78" w:rsidP="00C024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Extracellular Matrix (ECM)</w:t>
      </w:r>
      <w:r w:rsidR="007A15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7A15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organized network of material produced and secreted by cells</w:t>
      </w:r>
    </w:p>
    <w:p w14:paraId="2115FABC" w14:textId="62B92DA0" w:rsidR="000B262F" w:rsidRPr="000B262F" w:rsidRDefault="000B262F" w:rsidP="003C351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Most cells have a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glycocalyx</w:t>
      </w:r>
      <w:proofErr w:type="spellEnd"/>
    </w:p>
    <w:p w14:paraId="7518404B" w14:textId="0660D19C" w:rsidR="000B262F" w:rsidRDefault="000B262F" w:rsidP="003C351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Glycocalyx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assembly of carbohydrate groups attached </w:t>
      </w:r>
      <w:r w:rsidR="008021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proteins and lipids on the </w:t>
      </w:r>
      <w:r w:rsidR="008021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outside </w:t>
      </w:r>
      <w:r w:rsidR="0080212D">
        <w:rPr>
          <w:rFonts w:ascii="Times New Roman" w:hAnsi="Times New Roman" w:cs="Times New Roman"/>
          <w:color w:val="000000" w:themeColor="text1"/>
          <w:sz w:val="24"/>
          <w:szCs w:val="24"/>
        </w:rPr>
        <w:t>of the plasma membrane</w:t>
      </w:r>
    </w:p>
    <w:p w14:paraId="4B55F23D" w14:textId="622993F9" w:rsidR="0080212D" w:rsidRDefault="0080212D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Mediates cell-cell and cell to ECM interaction</w:t>
      </w:r>
    </w:p>
    <w:p w14:paraId="5CBA1E4A" w14:textId="639E5567" w:rsidR="0080212D" w:rsidRDefault="0080212D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Provides mechanical protection</w:t>
      </w:r>
    </w:p>
    <w:p w14:paraId="701EAB4B" w14:textId="32610851" w:rsidR="0080212D" w:rsidRDefault="0080212D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Serves as a barrier to some particles</w:t>
      </w:r>
    </w:p>
    <w:p w14:paraId="4C3F45AE" w14:textId="4F88D8AD" w:rsidR="0080212D" w:rsidRDefault="0080212D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Binds regulatory factors </w:t>
      </w:r>
    </w:p>
    <w:p w14:paraId="1153DD0F" w14:textId="580CEFF8" w:rsidR="007A155C" w:rsidRDefault="007A155C" w:rsidP="003C351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Many cells of multicellular organisms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contact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 extracellular matrix</w:t>
      </w:r>
    </w:p>
    <w:p w14:paraId="54431D7A" w14:textId="2B18ABC8" w:rsidR="007A155C" w:rsidRDefault="007A155C" w:rsidP="003C351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ECM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serves many important functions:</w:t>
      </w:r>
    </w:p>
    <w:p w14:paraId="6B6F623D" w14:textId="348928C4" w:rsidR="007A155C" w:rsidRDefault="007A155C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sites for cell attachment</w:t>
      </w:r>
    </w:p>
    <w:p w14:paraId="749C8AE3" w14:textId="175B9CF3" w:rsidR="007A155C" w:rsidRDefault="007A155C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Physical support for cells</w:t>
      </w:r>
    </w:p>
    <w:p w14:paraId="0CEDBC40" w14:textId="30A0C482" w:rsidR="007A155C" w:rsidRDefault="007A155C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Contains regulatory factors (signals)</w:t>
      </w:r>
    </w:p>
    <w:p w14:paraId="7612C750" w14:textId="49754C29" w:rsidR="00421E48" w:rsidRDefault="00421E48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Separate/define tissues</w:t>
      </w:r>
    </w:p>
    <w:p w14:paraId="7B62E498" w14:textId="1BE8A7DD" w:rsidR="00C31A31" w:rsidRDefault="00C31A31" w:rsidP="003C351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Components of the ECM are produced by cells and assemble into a network- proteins and glycoproteins</w:t>
      </w:r>
    </w:p>
    <w:p w14:paraId="2DF4FD33" w14:textId="33BD6ED0" w:rsidR="000868F6" w:rsidRDefault="000868F6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Proteins and glycoproteins (e.g. collagen,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fibronectin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laminin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AA269B1" w14:textId="7EBB98E0" w:rsidR="000868F6" w:rsidRDefault="000868F6" w:rsidP="003C351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Proteoglycans=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proteins with chains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polysaccharides </w:t>
      </w:r>
    </w:p>
    <w:p w14:paraId="7DE4C920" w14:textId="354CC1F6" w:rsidR="000868F6" w:rsidRDefault="000868F6" w:rsidP="000868F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Cells of Bacteria, Plants, and Fungi Have Walls</w:t>
      </w:r>
    </w:p>
    <w:p w14:paraId="716470EA" w14:textId="5DCA210C" w:rsidR="000868F6" w:rsidRDefault="000868F6" w:rsidP="000868F6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Plant Cell Walls:</w:t>
      </w:r>
    </w:p>
    <w:p w14:paraId="58EFF5F0" w14:textId="6C3AC8CA" w:rsidR="00B57A47" w:rsidRPr="00B57A47" w:rsidRDefault="000868F6" w:rsidP="003C351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Composed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cellulose,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hemicellulose, pectin and proteins</w:t>
      </w:r>
      <w:r w:rsidR="00557A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composed of cellulose micro fibrils embedded in a polysaccharide matrix </w:t>
      </w:r>
    </w:p>
    <w:p w14:paraId="57FF4343" w14:textId="55991B9A" w:rsidR="000868F6" w:rsidRDefault="000868F6" w:rsidP="003C351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structural support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cell and to organism as a whole </w:t>
      </w:r>
    </w:p>
    <w:p w14:paraId="2727472B" w14:textId="02009B83" w:rsidR="009F6CA8" w:rsidRDefault="009F6CA8" w:rsidP="003C351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Protect cell from mechanical damage and pathogen attack </w:t>
      </w:r>
    </w:p>
    <w:p w14:paraId="28E205AE" w14:textId="44F5C375" w:rsidR="009F6CA8" w:rsidRDefault="009F6CA8" w:rsidP="003C351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Contain biochemical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signals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for cell</w:t>
      </w:r>
    </w:p>
    <w:p w14:paraId="6095BD82" w14:textId="522F70DB" w:rsidR="00B35349" w:rsidRDefault="00B35349" w:rsidP="00B3534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Main Functions of Intracellular Compartments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B35349" w14:paraId="53B265B5" w14:textId="77777777" w:rsidTr="00B35349">
        <w:tc>
          <w:tcPr>
            <w:tcW w:w="5395" w:type="dxa"/>
          </w:tcPr>
          <w:p w14:paraId="04A7F667" w14:textId="6ABB64C1" w:rsidR="00B35349" w:rsidRPr="00B35349" w:rsidRDefault="00B35349" w:rsidP="00B353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Compartment</w:t>
            </w:r>
          </w:p>
        </w:tc>
        <w:tc>
          <w:tcPr>
            <w:tcW w:w="5395" w:type="dxa"/>
          </w:tcPr>
          <w:p w14:paraId="3AA47F3F" w14:textId="32152F9C" w:rsidR="00B35349" w:rsidRPr="00B35349" w:rsidRDefault="00B35349" w:rsidP="00B353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Function</w:t>
            </w:r>
          </w:p>
        </w:tc>
      </w:tr>
      <w:tr w:rsidR="00B35349" w14:paraId="25CB2AB0" w14:textId="77777777" w:rsidTr="00B35349">
        <w:tc>
          <w:tcPr>
            <w:tcW w:w="5395" w:type="dxa"/>
          </w:tcPr>
          <w:p w14:paraId="7DF4B814" w14:textId="71D031EF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Cytosol</w:t>
            </w:r>
          </w:p>
        </w:tc>
        <w:tc>
          <w:tcPr>
            <w:tcW w:w="5395" w:type="dxa"/>
          </w:tcPr>
          <w:p w14:paraId="3046C39D" w14:textId="69CA87A3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Protein synthesis, many metabolic pathways</w:t>
            </w:r>
          </w:p>
        </w:tc>
      </w:tr>
      <w:tr w:rsidR="00B35349" w14:paraId="1FF52F5E" w14:textId="77777777" w:rsidTr="00B35349">
        <w:tc>
          <w:tcPr>
            <w:tcW w:w="5395" w:type="dxa"/>
          </w:tcPr>
          <w:p w14:paraId="7E3174CE" w14:textId="19C25E1F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Nucleus</w:t>
            </w:r>
          </w:p>
        </w:tc>
        <w:tc>
          <w:tcPr>
            <w:tcW w:w="5395" w:type="dxa"/>
          </w:tcPr>
          <w:p w14:paraId="4A5AFEFE" w14:textId="50A17FF0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Contains genome, DNA, RNA synthesis, ribosome assembly</w:t>
            </w:r>
          </w:p>
        </w:tc>
      </w:tr>
      <w:tr w:rsidR="00B35349" w14:paraId="6679B223" w14:textId="77777777" w:rsidTr="00B35349">
        <w:tc>
          <w:tcPr>
            <w:tcW w:w="5395" w:type="dxa"/>
          </w:tcPr>
          <w:p w14:paraId="1C26DB81" w14:textId="5EB5E843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Endoplasmic Reticulum</w:t>
            </w:r>
          </w:p>
        </w:tc>
        <w:tc>
          <w:tcPr>
            <w:tcW w:w="5395" w:type="dxa"/>
          </w:tcPr>
          <w:p w14:paraId="19BF99BD" w14:textId="43CB447B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Synthesis of lipids, synthesis of proteins</w:t>
            </w:r>
          </w:p>
        </w:tc>
      </w:tr>
      <w:tr w:rsidR="00B35349" w14:paraId="4E1DC988" w14:textId="77777777" w:rsidTr="00B35349">
        <w:tc>
          <w:tcPr>
            <w:tcW w:w="5395" w:type="dxa"/>
          </w:tcPr>
          <w:p w14:paraId="65B3D7AF" w14:textId="680EFB2C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Golgi Apparatus</w:t>
            </w:r>
          </w:p>
        </w:tc>
        <w:tc>
          <w:tcPr>
            <w:tcW w:w="5395" w:type="dxa"/>
          </w:tcPr>
          <w:p w14:paraId="3F662ECA" w14:textId="089B3D75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Protein modification, packaging of proteins and lipids</w:t>
            </w:r>
          </w:p>
        </w:tc>
      </w:tr>
      <w:tr w:rsidR="00B35349" w14:paraId="12D10E16" w14:textId="77777777" w:rsidTr="00B35349">
        <w:tc>
          <w:tcPr>
            <w:tcW w:w="5395" w:type="dxa"/>
          </w:tcPr>
          <w:p w14:paraId="67C9518D" w14:textId="469170BE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Lysosomes</w:t>
            </w:r>
          </w:p>
        </w:tc>
        <w:tc>
          <w:tcPr>
            <w:tcW w:w="5395" w:type="dxa"/>
          </w:tcPr>
          <w:p w14:paraId="314A84AF" w14:textId="334D54C8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Degradation of cellular material</w:t>
            </w:r>
          </w:p>
        </w:tc>
      </w:tr>
      <w:tr w:rsidR="00B35349" w14:paraId="3BF312DE" w14:textId="77777777" w:rsidTr="00B35349">
        <w:tc>
          <w:tcPr>
            <w:tcW w:w="5395" w:type="dxa"/>
          </w:tcPr>
          <w:p w14:paraId="791613AB" w14:textId="38BA4CE8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Endosomes</w:t>
            </w:r>
          </w:p>
        </w:tc>
        <w:tc>
          <w:tcPr>
            <w:tcW w:w="5395" w:type="dxa"/>
          </w:tcPr>
          <w:p w14:paraId="5EFD715E" w14:textId="5E25285C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Sorting, recycling</w:t>
            </w:r>
          </w:p>
        </w:tc>
      </w:tr>
      <w:tr w:rsidR="00B35349" w14:paraId="7B244FD2" w14:textId="77777777" w:rsidTr="00B35349">
        <w:tc>
          <w:tcPr>
            <w:tcW w:w="5395" w:type="dxa"/>
          </w:tcPr>
          <w:p w14:paraId="7727A1D1" w14:textId="528A4795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Mitochondria</w:t>
            </w:r>
          </w:p>
        </w:tc>
        <w:tc>
          <w:tcPr>
            <w:tcW w:w="5395" w:type="dxa"/>
          </w:tcPr>
          <w:p w14:paraId="4677C098" w14:textId="1DE90A21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ATP synthesis, apoptosis</w:t>
            </w:r>
          </w:p>
        </w:tc>
      </w:tr>
      <w:tr w:rsidR="00B35349" w14:paraId="6683CA41" w14:textId="77777777" w:rsidTr="00B35349">
        <w:tc>
          <w:tcPr>
            <w:tcW w:w="5395" w:type="dxa"/>
          </w:tcPr>
          <w:p w14:paraId="3B172BDE" w14:textId="10365627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Chloroplasts</w:t>
            </w:r>
          </w:p>
        </w:tc>
        <w:tc>
          <w:tcPr>
            <w:tcW w:w="5395" w:type="dxa"/>
          </w:tcPr>
          <w:p w14:paraId="02FAB1CD" w14:textId="0F93D88F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Photosynthesis, ATP synthesis</w:t>
            </w:r>
          </w:p>
        </w:tc>
      </w:tr>
      <w:tr w:rsidR="00B35349" w14:paraId="10D5877C" w14:textId="77777777" w:rsidTr="00B35349">
        <w:tc>
          <w:tcPr>
            <w:tcW w:w="5395" w:type="dxa"/>
          </w:tcPr>
          <w:p w14:paraId="68F31613" w14:textId="35E796E1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Peroxisomes</w:t>
            </w:r>
          </w:p>
        </w:tc>
        <w:tc>
          <w:tcPr>
            <w:tcW w:w="5395" w:type="dxa"/>
          </w:tcPr>
          <w:p w14:paraId="50A2CE6A" w14:textId="109400AB" w:rsidR="00B35349" w:rsidRDefault="00B35349" w:rsidP="00B353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Oxidation of toxic molecules </w:t>
            </w:r>
          </w:p>
        </w:tc>
      </w:tr>
    </w:tbl>
    <w:p w14:paraId="7006DBE9" w14:textId="77777777" w:rsidR="00B35349" w:rsidRDefault="00B35349" w:rsidP="00B3534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BFAC1B" w14:textId="0334D6BE" w:rsidR="004C4C06" w:rsidRDefault="008C46C7" w:rsidP="00B3534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Endosymbiotic</w:t>
      </w:r>
      <w:r w:rsidR="004C4C0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Theory:</w:t>
      </w:r>
    </w:p>
    <w:p w14:paraId="43111456" w14:textId="7C290376" w:rsidR="004C4C06" w:rsidRPr="008C46C7" w:rsidRDefault="008C46C7" w:rsidP="003C351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Certain organelles such as mitochondria or chloroplasts were originally free-living bacteria that were taken inside another cell as endosymbionts </w:t>
      </w:r>
    </w:p>
    <w:p w14:paraId="1D1EE0D6" w14:textId="6A3FE67B" w:rsidR="008C46C7" w:rsidRPr="008C46C7" w:rsidRDefault="008C46C7" w:rsidP="003C351C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Evidence to support this theory:</w:t>
      </w:r>
    </w:p>
    <w:p w14:paraId="44A432DB" w14:textId="5C545F03" w:rsidR="008C46C7" w:rsidRPr="00DF1912" w:rsidRDefault="008C46C7" w:rsidP="003C351C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Mitochondria </w:t>
      </w:r>
      <w:r w:rsidR="00DF1912">
        <w:rPr>
          <w:rFonts w:ascii="Times New Roman" w:hAnsi="Times New Roman" w:cs="Times New Roman"/>
          <w:color w:val="000000" w:themeColor="text1"/>
          <w:sz w:val="24"/>
          <w:szCs w:val="24"/>
        </w:rPr>
        <w:t>and chloroplast both have double membranes</w:t>
      </w:r>
    </w:p>
    <w:p w14:paraId="1BB07A66" w14:textId="3A924D52" w:rsidR="00DF1912" w:rsidRPr="00DF1912" w:rsidRDefault="00DF1912" w:rsidP="003C351C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Have their individual genomes</w:t>
      </w:r>
    </w:p>
    <w:p w14:paraId="6CD87B67" w14:textId="3938E652" w:rsidR="00DF1912" w:rsidRPr="008C46C7" w:rsidRDefault="00300C2F" w:rsidP="003C351C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 structures also have their own RNA and ribosomes </w:t>
      </w:r>
    </w:p>
    <w:p w14:paraId="496AFB47" w14:textId="6961FE0F" w:rsidR="006B4190" w:rsidRDefault="006B4190" w:rsidP="006B419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Mitochondria Have 2 Membranes:</w:t>
      </w:r>
    </w:p>
    <w:p w14:paraId="1525E229" w14:textId="186C63F0" w:rsidR="006B4190" w:rsidRPr="006B4190" w:rsidRDefault="006B4190" w:rsidP="003C351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B050"/>
          <w:sz w:val="24"/>
          <w:szCs w:val="24"/>
        </w:rPr>
      </w:pPr>
      <w:r w:rsidRPr="006B4190">
        <w:rPr>
          <w:rFonts w:ascii="Times New Roman" w:hAnsi="Times New Roman" w:cs="Times New Roman"/>
          <w:color w:val="00B050"/>
          <w:sz w:val="24"/>
          <w:szCs w:val="24"/>
        </w:rPr>
        <w:t>Outer Mitochondrial Membrane (OMM)</w:t>
      </w:r>
    </w:p>
    <w:p w14:paraId="7BEEEFA4" w14:textId="329B0829" w:rsidR="006B4190" w:rsidRDefault="006B4190" w:rsidP="003C351C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Contains many enzymes with diverse metabolic functions</w:t>
      </w:r>
    </w:p>
    <w:p w14:paraId="25428ED7" w14:textId="780C9F60" w:rsidR="006B4190" w:rsidRPr="006B4190" w:rsidRDefault="006B4190" w:rsidP="003C351C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Porins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large channels, when open the membrane is freely permeable (e.g. to ATP)</w:t>
      </w:r>
    </w:p>
    <w:p w14:paraId="114D68E5" w14:textId="4637D8E8" w:rsidR="006B4190" w:rsidRPr="006B4190" w:rsidRDefault="006B4190" w:rsidP="003C351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6B4190">
        <w:rPr>
          <w:rFonts w:ascii="Times New Roman" w:hAnsi="Times New Roman" w:cs="Times New Roman"/>
          <w:color w:val="0070C0"/>
          <w:sz w:val="24"/>
          <w:szCs w:val="24"/>
        </w:rPr>
        <w:t>Inner Mitochondrial Membrane</w:t>
      </w:r>
    </w:p>
    <w:p w14:paraId="174B1047" w14:textId="0E2DC45F" w:rsidR="006B4190" w:rsidRDefault="006B4190" w:rsidP="003C351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 protein: lipid ratio (3:1)</w:t>
      </w:r>
    </w:p>
    <w:p w14:paraId="233A49CB" w14:textId="6D52F8A3" w:rsidR="006B4190" w:rsidRDefault="006B4190" w:rsidP="003C351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Double-layered folds = cristae</w:t>
      </w:r>
    </w:p>
    <w:p w14:paraId="27D33989" w14:textId="2DD2FB49" w:rsidR="006B4190" w:rsidRDefault="006B4190" w:rsidP="003C351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Cristae: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increase membrane surface area, contain machinery for aerobic respiration and ATP formation</w:t>
      </w:r>
    </w:p>
    <w:p w14:paraId="2021053F" w14:textId="27306E70" w:rsidR="006B4190" w:rsidRDefault="006B4190" w:rsidP="003C351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Rich in phospholipid called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cardiolipin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characteristic of bacterial membranes)</w:t>
      </w:r>
    </w:p>
    <w:p w14:paraId="325A934E" w14:textId="00EB1286" w:rsidR="00F23439" w:rsidRDefault="00F23439" w:rsidP="00F2343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Aqueous Compartments of Mitochondria</w:t>
      </w:r>
    </w:p>
    <w:p w14:paraId="7BA4EB7D" w14:textId="7B2EE4D9" w:rsidR="00F23439" w:rsidRPr="00F23439" w:rsidRDefault="00F23439" w:rsidP="003C351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Intermembrane space</w:t>
      </w:r>
    </w:p>
    <w:p w14:paraId="661CD547" w14:textId="2DB14912" w:rsidR="00F23439" w:rsidRPr="00F23439" w:rsidRDefault="00F23439" w:rsidP="003C351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Matrix</w:t>
      </w:r>
    </w:p>
    <w:p w14:paraId="510E53CA" w14:textId="0997F6CC" w:rsidR="00F23439" w:rsidRPr="00F23439" w:rsidRDefault="00F23439" w:rsidP="003C351C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 [protein]: gel-like consistency</w:t>
      </w:r>
    </w:p>
    <w:p w14:paraId="1631A51D" w14:textId="30E6CB09" w:rsidR="00F23439" w:rsidRPr="00F23439" w:rsidRDefault="00F23439" w:rsidP="003C351C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Mitochondrial ribosomes</w:t>
      </w:r>
    </w:p>
    <w:p w14:paraId="0811E0B9" w14:textId="01301C88" w:rsidR="00F23439" w:rsidRPr="00F23439" w:rsidRDefault="00F23439" w:rsidP="003C351C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Mitochondrial DNA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5E3A0C24" w14:textId="1C3F4DD9" w:rsidR="00F23439" w:rsidRPr="00F23439" w:rsidRDefault="00F23439" w:rsidP="003C351C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Encodes polypeptides that re integrated into the IMM, ribosomes and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tRNA</w:t>
      </w:r>
      <w:proofErr w:type="spellEnd"/>
    </w:p>
    <w:p w14:paraId="439A4158" w14:textId="1EBD87D8" w:rsidR="00F23439" w:rsidRDefault="00F23439" w:rsidP="00F2343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Oxidative Phosphorylation: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ATP Synthesis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 the Mitochondria</w:t>
      </w:r>
    </w:p>
    <w:p w14:paraId="2DB411CF" w14:textId="0D038520" w:rsidR="00954BC9" w:rsidRPr="00BA78EA" w:rsidRDefault="00BA78EA" w:rsidP="003C351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Step 1: Electron Transport and Proton Pumping: generates an </w:t>
      </w:r>
      <w:r w:rsidRPr="00170478">
        <w:rPr>
          <w:rFonts w:ascii="Times New Roman" w:hAnsi="Times New Roman" w:cs="Times New Roman"/>
          <w:color w:val="FF0000"/>
          <w:sz w:val="24"/>
          <w:szCs w:val="24"/>
        </w:rPr>
        <w:t>electrochemical gradient</w:t>
      </w:r>
    </w:p>
    <w:p w14:paraId="5B16C6F5" w14:textId="50AC2718" w:rsidR="00BA78EA" w:rsidRDefault="00BA78EA" w:rsidP="003C351C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 energy electrons (e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pass from coenzymes (NADH and FADH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in the matrix carriers in IMM</w:t>
      </w:r>
    </w:p>
    <w:p w14:paraId="60D118AA" w14:textId="6D5672F3" w:rsidR="00BA78EA" w:rsidRDefault="00BA78EA" w:rsidP="003C351C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Series of electron carriers are present</w:t>
      </w:r>
      <w:r w:rsidR="006A3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(respiratory enzyme complexes I, II, III, IV) known as the electron transport chain (ETC)</w:t>
      </w:r>
    </w:p>
    <w:p w14:paraId="4616A220" w14:textId="07B368A5" w:rsidR="006A3EE7" w:rsidRDefault="006A3EE7" w:rsidP="003C351C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energy transfer at each of the complexes is used to pump H+ from the matrix into the intermembrane space</w:t>
      </w:r>
    </w:p>
    <w:p w14:paraId="2884BF80" w14:textId="6613834F" w:rsidR="006A3EE7" w:rsidRDefault="006A3EE7" w:rsidP="003C351C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Eventually, low energy electron is transferred to the terminal electron acceptor (O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to produce H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</w:p>
    <w:p w14:paraId="1C23DC2B" w14:textId="1655864D" w:rsidR="00170478" w:rsidRDefault="00170478" w:rsidP="003C351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Step 2: Proton Movement </w:t>
      </w:r>
      <w:r w:rsidRPr="00170478">
        <w:rPr>
          <w:rFonts w:ascii="Times New Roman" w:hAnsi="Times New Roman" w:cs="Times New Roman"/>
          <w:color w:val="FF0000"/>
          <w:sz w:val="24"/>
          <w:szCs w:val="24"/>
        </w:rPr>
        <w:t>down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electrochemical gradient</w:t>
      </w:r>
    </w:p>
    <w:p w14:paraId="6A98D53C" w14:textId="1C5F2B08" w:rsidR="00170478" w:rsidRDefault="00170478" w:rsidP="003C351C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H+ protons which were transferred to the IMM do not move back easily- hence there is the controlled movement of protons back across the IMM</w:t>
      </w:r>
    </w:p>
    <w:p w14:paraId="0A02A305" w14:textId="5A2F3893" w:rsidR="00170478" w:rsidRDefault="00170478" w:rsidP="003C351C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This is done via the ATP synthase</w:t>
      </w:r>
    </w:p>
    <w:p w14:paraId="6B638F62" w14:textId="7578BFC4" w:rsidR="00D227E6" w:rsidRPr="0070469A" w:rsidRDefault="00170478" w:rsidP="003C351C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Potential energy in the electrochemical gradient across the IMM is converted to ATP in the matrix</w:t>
      </w:r>
    </w:p>
    <w:p w14:paraId="6AA868E4" w14:textId="329BD03F" w:rsidR="00F87940" w:rsidRDefault="00D66045" w:rsidP="00F87940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6604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Lecture 18:</w:t>
      </w:r>
    </w:p>
    <w:p w14:paraId="1E90C36D" w14:textId="519A2403" w:rsidR="00D66045" w:rsidRDefault="00224028" w:rsidP="00F8794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Time:</w:t>
      </w:r>
    </w:p>
    <w:p w14:paraId="79B28B62" w14:textId="54F642A6" w:rsidR="00224028" w:rsidRDefault="00224028" w:rsidP="003C351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extracellular matrix is important for cell function</w:t>
      </w:r>
    </w:p>
    <w:p w14:paraId="6D0787EB" w14:textId="5348C32E" w:rsidR="00224028" w:rsidRDefault="00224028" w:rsidP="003C351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Endosymbiont Theory suggests mitochondria and chloroplasts developed from ancestral bacteria</w:t>
      </w:r>
    </w:p>
    <w:p w14:paraId="0667B2F3" w14:textId="7CAAA513" w:rsidR="00224028" w:rsidRDefault="00224028" w:rsidP="003C351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Mitochondria have membranes and compartments that carry out oxidative phosphorylation </w:t>
      </w:r>
    </w:p>
    <w:p w14:paraId="2974B0AD" w14:textId="3731BD49" w:rsidR="00224028" w:rsidRDefault="00224028" w:rsidP="0022402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Apoptosis:</w:t>
      </w:r>
    </w:p>
    <w:p w14:paraId="5E6DD92F" w14:textId="66C2303B" w:rsidR="00224028" w:rsidRDefault="00224028" w:rsidP="003C351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Is a normal occurrence in which a coordinate sequence of events leads to death of a cell</w:t>
      </w:r>
    </w:p>
    <w:p w14:paraId="0AA493AE" w14:textId="73E263C2" w:rsidR="00224028" w:rsidRDefault="00224028" w:rsidP="003C351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Mitochondria play an important role in programmed cell death (apoptosis)</w:t>
      </w:r>
    </w:p>
    <w:p w14:paraId="525D3C86" w14:textId="48083570" w:rsidR="0070469A" w:rsidRDefault="0070469A" w:rsidP="003C351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Apoptosis is characterized by:</w:t>
      </w:r>
    </w:p>
    <w:p w14:paraId="5DE7C827" w14:textId="4DC47866" w:rsidR="0070469A" w:rsidRDefault="0070469A" w:rsidP="003C351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Shrinkage of the cell</w:t>
      </w:r>
    </w:p>
    <w:p w14:paraId="7DF6DF1A" w14:textId="307FE503" w:rsidR="0070469A" w:rsidRDefault="0070469A" w:rsidP="003C351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Blebbing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plasma membrane</w:t>
      </w:r>
    </w:p>
    <w:p w14:paraId="0DF5F9E1" w14:textId="2259A5F0" w:rsidR="0070469A" w:rsidRDefault="0070469A" w:rsidP="003C351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Fragmentation of DNA and nucleus</w:t>
      </w:r>
    </w:p>
    <w:p w14:paraId="1E865438" w14:textId="7909C5FE" w:rsidR="0070469A" w:rsidRDefault="0070469A" w:rsidP="003C351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Loss of attachment to other cells</w:t>
      </w:r>
    </w:p>
    <w:p w14:paraId="3461BE6F" w14:textId="77777777" w:rsidR="0070469A" w:rsidRPr="0070469A" w:rsidRDefault="0070469A" w:rsidP="003C351C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Engulfment by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phagocytosis</w:t>
      </w:r>
    </w:p>
    <w:p w14:paraId="141AEB1F" w14:textId="77777777" w:rsidR="0070469A" w:rsidRDefault="0070469A" w:rsidP="0070469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Intrinsic Pathway of Apoptosis:</w:t>
      </w:r>
    </w:p>
    <w:p w14:paraId="2F473DB0" w14:textId="6DB5DA29" w:rsidR="008B6784" w:rsidRDefault="008B6784" w:rsidP="003C351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Internal stimuli such as genetic damage, hypoxia (lack of oxygen), or </w:t>
      </w:r>
      <w:r w:rsidR="00942E7F">
        <w:rPr>
          <w:rFonts w:ascii="Times New Roman" w:hAnsi="Times New Roman" w:cs="Times New Roman"/>
          <w:color w:val="000000" w:themeColor="text1"/>
          <w:sz w:val="24"/>
          <w:szCs w:val="24"/>
        </w:rPr>
        <w:t>high concentrations of cytosolic Ca</w:t>
      </w:r>
      <w:r w:rsidR="00942E7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942E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cause apoptosis</w:t>
      </w:r>
    </w:p>
    <w:p w14:paraId="13DF0455" w14:textId="74003DBA" w:rsidR="00942E7F" w:rsidRDefault="00287390" w:rsidP="003C351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Proapoptotic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 stimulate mitochondria to leak proteins such a cytochrome c</w:t>
      </w:r>
    </w:p>
    <w:p w14:paraId="0B81CBE8" w14:textId="320FB84B" w:rsidR="00287390" w:rsidRDefault="00287390" w:rsidP="003C351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release of these apoptotic mitochondrial protein commits the cell to apoptosis </w:t>
      </w:r>
    </w:p>
    <w:p w14:paraId="260FC033" w14:textId="4B292B8B" w:rsidR="00287390" w:rsidRPr="00287390" w:rsidRDefault="00287390" w:rsidP="0028739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7390">
        <w:rPr>
          <w:rFonts w:ascii="Times New Roman" w:hAnsi="Times New Roman" w:cs="Times New Roman"/>
          <w:color w:val="000000" w:themeColor="text1"/>
          <w:sz w:val="24"/>
          <w:szCs w:val="24"/>
        </w:rPr>
        <w:t>Release of cytochrome c and nuclear fragmentation during apoptosis caused by capases:</w:t>
      </w:r>
    </w:p>
    <w:p w14:paraId="0E14B324" w14:textId="52EF8B52" w:rsidR="00287390" w:rsidRDefault="00287390" w:rsidP="003C351C">
      <w:pPr>
        <w:pStyle w:val="ListParagraph"/>
        <w:numPr>
          <w:ilvl w:val="1"/>
          <w:numId w:val="3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Capases: Proteases that are activated at an early stage of apoptosis and are responsible for the degradative events observed during cell death</w:t>
      </w:r>
    </w:p>
    <w:p w14:paraId="060A446C" w14:textId="5C316064" w:rsidR="00287390" w:rsidRDefault="00287390" w:rsidP="003C351C">
      <w:pPr>
        <w:pStyle w:val="ListParagraph"/>
        <w:numPr>
          <w:ilvl w:val="2"/>
          <w:numId w:val="3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Disrupt cell adhesion</w:t>
      </w:r>
    </w:p>
    <w:p w14:paraId="1C87D3CD" w14:textId="40E562A6" w:rsidR="00522767" w:rsidRDefault="00522767" w:rsidP="003C351C">
      <w:pPr>
        <w:pStyle w:val="ListParagraph"/>
        <w:numPr>
          <w:ilvl w:val="2"/>
          <w:numId w:val="3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Destroys LAMINS </w:t>
      </w:r>
    </w:p>
    <w:p w14:paraId="5CA85583" w14:textId="7C0DAA2A" w:rsidR="00522767" w:rsidRDefault="00522767" w:rsidP="003C351C">
      <w:pPr>
        <w:pStyle w:val="ListParagraph"/>
        <w:numPr>
          <w:ilvl w:val="2"/>
          <w:numId w:val="3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Breaks down cytoskeleton</w:t>
      </w:r>
    </w:p>
    <w:p w14:paraId="3B064EE6" w14:textId="1EAADA35" w:rsidR="00522767" w:rsidRDefault="00522767" w:rsidP="003C351C">
      <w:pPr>
        <w:pStyle w:val="ListParagraph"/>
        <w:numPr>
          <w:ilvl w:val="2"/>
          <w:numId w:val="3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Activates DNase (genome breakdown)</w:t>
      </w:r>
    </w:p>
    <w:p w14:paraId="1B81DFF3" w14:textId="656BA24A" w:rsidR="00522767" w:rsidRDefault="00522767" w:rsidP="00522767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Cytoplasmic Endomembrane System</w:t>
      </w:r>
    </w:p>
    <w:p w14:paraId="57E77475" w14:textId="461D4E8A" w:rsidR="00522767" w:rsidRPr="00E2525A" w:rsidRDefault="007F6B2F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Early EM work revealed (within the </w:t>
      </w:r>
      <w:r w:rsidR="00E2525A">
        <w:rPr>
          <w:rFonts w:ascii="Times New Roman" w:hAnsi="Times New Roman" w:cs="Times New Roman"/>
          <w:color w:val="000000" w:themeColor="text1"/>
          <w:sz w:val="24"/>
          <w:szCs w:val="24"/>
        </w:rPr>
        <w:t>cytoplasm)</w:t>
      </w:r>
    </w:p>
    <w:p w14:paraId="7A84722E" w14:textId="7ECA339A" w:rsidR="00E2525A" w:rsidRPr="00514E3F" w:rsidRDefault="00E2525A" w:rsidP="003C351C">
      <w:pPr>
        <w:pStyle w:val="ListParagraph"/>
        <w:numPr>
          <w:ilvl w:val="1"/>
          <w:numId w:val="3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Membrane bound organelles</w:t>
      </w:r>
      <w:r w:rsidR="00514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vesicles</w:t>
      </w:r>
    </w:p>
    <w:p w14:paraId="0BE22C4D" w14:textId="098AC309" w:rsidR="00514E3F" w:rsidRDefault="00514E3F" w:rsidP="003C351C">
      <w:pPr>
        <w:pStyle w:val="ListParagraph"/>
        <w:numPr>
          <w:ilvl w:val="1"/>
          <w:numId w:val="3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Extensive network of membranous canals and stacks of sacs known as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cisternae</w:t>
      </w:r>
    </w:p>
    <w:p w14:paraId="315E4BB2" w14:textId="2B68DBCE" w:rsidR="00514E3F" w:rsidRPr="00723705" w:rsidRDefault="00514E3F" w:rsidP="003C351C">
      <w:pPr>
        <w:pStyle w:val="ListParagraph"/>
        <w:numPr>
          <w:ilvl w:val="1"/>
          <w:numId w:val="3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System is composed of: endoplasmic reticulum,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golgi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complex, lysosomes, vacuoles and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endosomal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transport vesicles</w:t>
      </w:r>
    </w:p>
    <w:p w14:paraId="67423951" w14:textId="62A6A2B3" w:rsidR="00723705" w:rsidRPr="00723705" w:rsidRDefault="00723705" w:rsidP="0072370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Secretory Cell (e.g.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Mucin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 glycoprotein component of mucus)</w:t>
      </w:r>
    </w:p>
    <w:p w14:paraId="18532CD1" w14:textId="5D41A506" w:rsidR="00723705" w:rsidRDefault="00723705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Synthesized in 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rough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endoplasmic reticulum </w:t>
      </w:r>
    </w:p>
    <w:p w14:paraId="3A64BEA8" w14:textId="175E82E7" w:rsidR="00723705" w:rsidRDefault="00723705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Processed in the ER</w:t>
      </w:r>
    </w:p>
    <w:p w14:paraId="45F306F3" w14:textId="1FD09D9B" w:rsidR="00723705" w:rsidRDefault="00723705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 processed in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golgi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complex</w:t>
      </w:r>
    </w:p>
    <w:p w14:paraId="213AF3F0" w14:textId="23D5FDD9" w:rsidR="00723705" w:rsidRDefault="00723705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Concentrated in vesicles </w:t>
      </w:r>
    </w:p>
    <w:p w14:paraId="6DAD139A" w14:textId="14858FA6" w:rsidR="00723705" w:rsidRDefault="00723705" w:rsidP="003C351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Delivered to the plasma membrane </w:t>
      </w:r>
    </w:p>
    <w:p w14:paraId="2F3648B7" w14:textId="4EDA800F" w:rsidR="00401413" w:rsidRDefault="00401413" w:rsidP="0040141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Technique: Using GFP to Track Cell Components </w:t>
      </w:r>
    </w:p>
    <w:p w14:paraId="2F6FB10B" w14:textId="0EEED224" w:rsidR="00401413" w:rsidRDefault="00401413" w:rsidP="003C351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reen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luorescent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rotein from jellyfish can be genetically fused with a cellular protein</w:t>
      </w:r>
    </w:p>
    <w:p w14:paraId="4E32D3A9" w14:textId="5719E70B" w:rsidR="00401413" w:rsidRDefault="00401413" w:rsidP="003C351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fusion protein can be expressed in cells</w:t>
      </w:r>
    </w:p>
    <w:p w14:paraId="7B005716" w14:textId="00AA4906" w:rsidR="00401413" w:rsidRDefault="00401413" w:rsidP="003C351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cellular: GFP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fusion protein fluoresces and can be visualized under a microscope</w:t>
      </w:r>
    </w:p>
    <w:p w14:paraId="6EB0689D" w14:textId="1FC01391" w:rsidR="00401413" w:rsidRDefault="00401413" w:rsidP="003C351C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Observation of the fusion protein provides information about the endogenous protein </w:t>
      </w:r>
    </w:p>
    <w:p w14:paraId="26BB77D9" w14:textId="77DBD9A3" w:rsidR="00401413" w:rsidRDefault="00401413" w:rsidP="0040141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Vesicular Transport (Trafficking)</w:t>
      </w:r>
    </w:p>
    <w:p w14:paraId="54E532D4" w14:textId="37FE72CB" w:rsidR="00401413" w:rsidRDefault="00401413" w:rsidP="003C351C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Transport of material between compartments</w:t>
      </w:r>
    </w:p>
    <w:p w14:paraId="47A8F652" w14:textId="5EFBA877" w:rsidR="00401413" w:rsidRDefault="00A36A3E" w:rsidP="003C351C">
      <w:pPr>
        <w:pStyle w:val="ListParagraph"/>
        <w:numPr>
          <w:ilvl w:val="1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58240" behindDoc="0" locked="0" layoutInCell="1" allowOverlap="1" wp14:anchorId="0F640BA4" wp14:editId="09F8B91E">
            <wp:simplePos x="0" y="0"/>
            <wp:positionH relativeFrom="column">
              <wp:posOffset>3594735</wp:posOffset>
            </wp:positionH>
            <wp:positionV relativeFrom="paragraph">
              <wp:posOffset>33655</wp:posOffset>
            </wp:positionV>
            <wp:extent cx="3366135" cy="1994535"/>
            <wp:effectExtent l="25400" t="25400" r="37465" b="37465"/>
            <wp:wrapThrough wrapText="bothSides">
              <wp:wrapPolygon edited="0">
                <wp:start x="-163" y="-275"/>
                <wp:lineTo x="-163" y="21731"/>
                <wp:lineTo x="21677" y="21731"/>
                <wp:lineTo x="21677" y="-275"/>
                <wp:lineTo x="-163" y="-275"/>
              </wp:wrapPolygon>
            </wp:wrapThrough>
            <wp:docPr id="4" name="Picture 4" descr="../../Desktop/Screen%20Shot%202015-12-06%20at%202.31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Desktop/Screen%20Shot%202015-12-06%20at%202.31.34%20P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1994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413">
        <w:rPr>
          <w:rFonts w:ascii="Times New Roman" w:hAnsi="Times New Roman" w:cs="Times New Roman"/>
          <w:color w:val="000000" w:themeColor="text1"/>
          <w:sz w:val="24"/>
          <w:szCs w:val="24"/>
        </w:rPr>
        <w:t>Organelle to the plasma membrane of vice versa</w:t>
      </w:r>
    </w:p>
    <w:p w14:paraId="3786A8C4" w14:textId="6C99AFD6" w:rsidR="00401413" w:rsidRDefault="00401413" w:rsidP="003C351C">
      <w:pPr>
        <w:pStyle w:val="ListParagraph"/>
        <w:numPr>
          <w:ilvl w:val="1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Organelle to organelle </w:t>
      </w:r>
    </w:p>
    <w:p w14:paraId="1A188399" w14:textId="7F860217" w:rsidR="00401413" w:rsidRDefault="00401413" w:rsidP="003C351C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Utilizes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transport vesicles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(approx., 50-75nm)</w:t>
      </w:r>
    </w:p>
    <w:p w14:paraId="61E548D1" w14:textId="7FE074DC" w:rsidR="00401413" w:rsidRDefault="00401413" w:rsidP="003C351C">
      <w:pPr>
        <w:pStyle w:val="ListParagraph"/>
        <w:numPr>
          <w:ilvl w:val="1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Small, spherical, membrane enclosed organelles that bud off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donor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compartment and fuse with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acceptor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compartment</w:t>
      </w:r>
    </w:p>
    <w:p w14:paraId="73D9B60B" w14:textId="795E1F3B" w:rsidR="00401413" w:rsidRDefault="00401413" w:rsidP="003C351C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Targeted Movement (directed)</w:t>
      </w:r>
    </w:p>
    <w:p w14:paraId="166CF4E2" w14:textId="7A1E9F40" w:rsidR="00401413" w:rsidRDefault="00401413" w:rsidP="003C351C">
      <w:pPr>
        <w:pStyle w:val="ListParagraph"/>
        <w:numPr>
          <w:ilvl w:val="1"/>
          <w:numId w:val="3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Uses cytoskeleton 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motor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</w:t>
      </w:r>
    </w:p>
    <w:p w14:paraId="6C1C3182" w14:textId="51934B6E" w:rsidR="00401413" w:rsidRDefault="00AE13E3" w:rsidP="003C351C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51057BF8" wp14:editId="475D1157">
            <wp:simplePos x="0" y="0"/>
            <wp:positionH relativeFrom="column">
              <wp:posOffset>4852035</wp:posOffset>
            </wp:positionH>
            <wp:positionV relativeFrom="paragraph">
              <wp:posOffset>177800</wp:posOffset>
            </wp:positionV>
            <wp:extent cx="1901825" cy="2885440"/>
            <wp:effectExtent l="0" t="0" r="3175" b="10160"/>
            <wp:wrapThrough wrapText="bothSides">
              <wp:wrapPolygon edited="0">
                <wp:start x="0" y="0"/>
                <wp:lineTo x="0" y="21486"/>
                <wp:lineTo x="21348" y="21486"/>
                <wp:lineTo x="21348" y="0"/>
                <wp:lineTo x="0" y="0"/>
              </wp:wrapPolygon>
            </wp:wrapThrough>
            <wp:docPr id="6" name="Picture 6" descr="../../Desktop/Screen%20Shot%202015-12-06%20at%202.38.0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Desktop/Screen%20Shot%202015-12-06%20at%202.38.03%20PM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413">
        <w:rPr>
          <w:rFonts w:ascii="Times New Roman" w:hAnsi="Times New Roman" w:cs="Times New Roman"/>
          <w:color w:val="000000" w:themeColor="text1"/>
          <w:sz w:val="24"/>
          <w:szCs w:val="24"/>
        </w:rPr>
        <w:t>Sorting signals are recognized by receptors</w:t>
      </w:r>
    </w:p>
    <w:p w14:paraId="25E26D5F" w14:textId="7CC94CC6" w:rsidR="00A36A3E" w:rsidRDefault="00A36A3E" w:rsidP="00A36A3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Vesicular Transport: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trafficking vesicles to a compartment</w:t>
      </w:r>
    </w:p>
    <w:p w14:paraId="204DCA8E" w14:textId="30E5A2D9" w:rsidR="00A36A3E" w:rsidRPr="00C52E14" w:rsidRDefault="00A36A3E" w:rsidP="003C351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 xml:space="preserve">Movement of </w:t>
      </w:r>
      <w:r w:rsidR="00C52E14">
        <w:rPr>
          <w:rFonts w:ascii="Times New Roman" w:hAnsi="Times New Roman" w:cs="Times New Roman"/>
          <w:color w:val="00B0F0"/>
          <w:sz w:val="24"/>
          <w:szCs w:val="24"/>
        </w:rPr>
        <w:t>Vesicle</w:t>
      </w:r>
    </w:p>
    <w:p w14:paraId="6B8A678C" w14:textId="3CD97AA6" w:rsidR="00C52E14" w:rsidRPr="00C52E14" w:rsidRDefault="00C52E14" w:rsidP="003C351C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Uses cytoskeleton and motor proteins</w:t>
      </w:r>
    </w:p>
    <w:p w14:paraId="440B0F26" w14:textId="5D90B64A" w:rsidR="00C52E14" w:rsidRPr="00C52E14" w:rsidRDefault="00C52E14" w:rsidP="003C351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>Tethering Vesicle to Target Compartment</w:t>
      </w:r>
    </w:p>
    <w:p w14:paraId="3BBB5860" w14:textId="7E3142E8" w:rsidR="00C52E14" w:rsidRPr="00C52E14" w:rsidRDefault="00C52E14" w:rsidP="003C351C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proteins called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Rabs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Tethering Proteins</w:t>
      </w:r>
      <w:r w:rsidR="00C66A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66A00">
        <w:rPr>
          <w:rFonts w:ascii="Times New Roman" w:hAnsi="Times New Roman" w:cs="Times New Roman"/>
          <w:color w:val="000000" w:themeColor="text1"/>
          <w:sz w:val="24"/>
          <w:szCs w:val="24"/>
        </w:rPr>
        <w:t>to bring it closer to the compartment</w:t>
      </w:r>
    </w:p>
    <w:p w14:paraId="7750F653" w14:textId="219E3643" w:rsidR="00C52E14" w:rsidRPr="00C52E14" w:rsidRDefault="00C52E14" w:rsidP="003C351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Docking </w:t>
      </w:r>
      <w:r>
        <w:rPr>
          <w:rFonts w:ascii="Times New Roman" w:hAnsi="Times New Roman" w:cs="Times New Roman"/>
          <w:color w:val="00B0F0"/>
          <w:sz w:val="24"/>
          <w:szCs w:val="24"/>
        </w:rPr>
        <w:t xml:space="preserve">of Vesicle to Target Compartment </w:t>
      </w:r>
    </w:p>
    <w:p w14:paraId="16072C7D" w14:textId="42E0CC6C" w:rsidR="00C52E14" w:rsidRPr="00C52E14" w:rsidRDefault="00C52E14" w:rsidP="003C351C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Uses proteins called SNAREs</w:t>
      </w:r>
      <w:r w:rsidR="00C66A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bind the vesicles to the membrane of the compartment</w:t>
      </w:r>
    </w:p>
    <w:p w14:paraId="683818F1" w14:textId="38B6ABE2" w:rsidR="00C52E14" w:rsidRPr="00C66A00" w:rsidRDefault="00C52E14" w:rsidP="003C351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B0F0"/>
          <w:sz w:val="24"/>
          <w:szCs w:val="24"/>
        </w:rPr>
        <w:t xml:space="preserve">Fusion of Vesicle and Target Membrane </w:t>
      </w:r>
    </w:p>
    <w:p w14:paraId="52ECC5A2" w14:textId="77777777" w:rsidR="00C66A00" w:rsidRPr="00C66A00" w:rsidRDefault="00C66A00" w:rsidP="00C66A00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DF317F" w14:textId="74FF224B" w:rsidR="00C52E14" w:rsidRDefault="00C52E14" w:rsidP="00C52E1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Orientation of a protein with respect to the cytoplasm and the interior of membrane-bound compartments is maintained during its travel through the endomembrane system</w:t>
      </w:r>
      <w:r w:rsidR="00744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330ACA5" w14:textId="7B93D355" w:rsidR="00AB01A2" w:rsidRDefault="00AB01A2" w:rsidP="003C351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Some examples of vesicular transport are:</w:t>
      </w:r>
    </w:p>
    <w:p w14:paraId="37C0D40D" w14:textId="6199F003" w:rsidR="00AB01A2" w:rsidRDefault="00994CAD" w:rsidP="003C351C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Organelle to the plasma membrane which is carried out by exocytosis (e.g. secretion of neurotransmitter)</w:t>
      </w:r>
    </w:p>
    <w:p w14:paraId="6FDE96E4" w14:textId="151877D7" w:rsidR="00C66A00" w:rsidRPr="00A14366" w:rsidRDefault="00994CAD" w:rsidP="00C66A0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Plasma Membrane to Organelle which is carried out by endocytosis</w:t>
      </w:r>
    </w:p>
    <w:p w14:paraId="517E66BC" w14:textId="77777777" w:rsidR="00C66A00" w:rsidRDefault="00C66A00" w:rsidP="00C66A00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Lecture 19:</w:t>
      </w:r>
    </w:p>
    <w:p w14:paraId="7A63121D" w14:textId="77777777" w:rsidR="00C66A00" w:rsidRDefault="00C66A00" w:rsidP="00C66A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Time:</w:t>
      </w:r>
    </w:p>
    <w:p w14:paraId="784B7580" w14:textId="2AE73B84" w:rsidR="00994CAD" w:rsidRDefault="00C66A00" w:rsidP="003C351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Apoptosis eliminates redundant or damaged cells</w:t>
      </w:r>
    </w:p>
    <w:p w14:paraId="5D94A768" w14:textId="6B4B1A21" w:rsidR="00C66A00" w:rsidRDefault="00C66A00" w:rsidP="003C351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Internal signals activate the APOPTOSIS pathway through mitochondria</w:t>
      </w:r>
    </w:p>
    <w:p w14:paraId="0BE85680" w14:textId="2E7DF6B1" w:rsidR="00C66A00" w:rsidRDefault="00C66A00" w:rsidP="003C351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CAPASES are PROTEASES which activate proteins that are involved in dismantling the cell</w:t>
      </w:r>
    </w:p>
    <w:p w14:paraId="3B365595" w14:textId="59C56104" w:rsidR="00C66A00" w:rsidRDefault="00C66A00" w:rsidP="003C351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ENDOMEMBRANE system mediates exocytosis and endocytosis via VESICULAR TRANSPORT</w:t>
      </w:r>
    </w:p>
    <w:p w14:paraId="316DBBAB" w14:textId="0427C4C0" w:rsidR="00C66A00" w:rsidRDefault="00C66A00" w:rsidP="003C351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 traffic patterns cane be deciphered by using GFP fusion proteins</w:t>
      </w:r>
    </w:p>
    <w:p w14:paraId="6DED9C8F" w14:textId="3440999F" w:rsidR="00C66A00" w:rsidRDefault="00C66A00" w:rsidP="00C66A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Endoplasmic Reticulum</w:t>
      </w:r>
    </w:p>
    <w:p w14:paraId="2D522EF9" w14:textId="2180FD6B" w:rsidR="00C66A00" w:rsidRPr="00C66A00" w:rsidRDefault="00C66A00" w:rsidP="003C351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 is an inter-connected network of membrane-enclosed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tubules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flattened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sacs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(it is reticular)</w:t>
      </w:r>
    </w:p>
    <w:p w14:paraId="6EDCA3B3" w14:textId="65F76622" w:rsidR="00C66A00" w:rsidRPr="00C66A00" w:rsidRDefault="00C66A00" w:rsidP="003C351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Interior is called 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lumen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which separate from the cytosol</w:t>
      </w:r>
    </w:p>
    <w:p w14:paraId="6E203E00" w14:textId="2C67CDB9" w:rsidR="00C66A00" w:rsidRPr="00C66A00" w:rsidRDefault="00C66A00" w:rsidP="003C351C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 membrane is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continuous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with the outer membrane of the nucleus</w:t>
      </w:r>
    </w:p>
    <w:p w14:paraId="0556A936" w14:textId="77777777" w:rsidR="00C66A00" w:rsidRDefault="00C66A00" w:rsidP="00C66A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Functions of the SMOOTH ER (SER)</w:t>
      </w:r>
    </w:p>
    <w:p w14:paraId="68A62DD8" w14:textId="77777777" w:rsidR="00C66A00" w:rsidRDefault="00C66A00" w:rsidP="003C351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Production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of steroid hormones (e.g. endocrine cells)</w:t>
      </w:r>
    </w:p>
    <w:p w14:paraId="4A399E45" w14:textId="77777777" w:rsidR="00C66A00" w:rsidRDefault="00C66A00" w:rsidP="003C351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Detoxification </w:t>
      </w:r>
    </w:p>
    <w:p w14:paraId="1F799F00" w14:textId="16DC4408" w:rsidR="00C66A00" w:rsidRDefault="00C66A00" w:rsidP="003C351C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E.g. liver cells- if you drink alcohol it will break down the toxins in the alcohol </w:t>
      </w:r>
    </w:p>
    <w:p w14:paraId="17D585FD" w14:textId="77777777" w:rsidR="00C66A00" w:rsidRDefault="00C66A00" w:rsidP="003C351C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Contains enzymes that modify foreign compounds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oxygenases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cytochrome P450)</w:t>
      </w:r>
    </w:p>
    <w:p w14:paraId="7581FD38" w14:textId="509343AE" w:rsidR="00C66A00" w:rsidRDefault="00C66A00" w:rsidP="003C351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Sequestration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(storage) of Ca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(in muscles it is called the sarcoplasmic reticulum)- flattened structure which stores calcium</w:t>
      </w:r>
    </w:p>
    <w:p w14:paraId="1B2AB5F5" w14:textId="05B4E1A9" w:rsidR="00C66A00" w:rsidRDefault="00C66A00" w:rsidP="00C66A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Rough Endoplasmic Reticulum</w:t>
      </w:r>
    </w:p>
    <w:p w14:paraId="039BA927" w14:textId="4DE2304B" w:rsidR="00C66A00" w:rsidRDefault="00C66A00" w:rsidP="003C351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Contains ribosomes</w:t>
      </w:r>
    </w:p>
    <w:p w14:paraId="67F21A27" w14:textId="79639D30" w:rsidR="00C66A00" w:rsidRDefault="00C66A00" w:rsidP="003C351C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There are no ribosomes in the lumen, but at some point the ribosomes interact with the cytosolic portion of the endoplasmic reticulum</w:t>
      </w:r>
    </w:p>
    <w:p w14:paraId="407F48CC" w14:textId="3EC5B066" w:rsidR="00F67E1F" w:rsidRDefault="00F67E1F" w:rsidP="003C351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Functions of the Rough ER:</w:t>
      </w:r>
    </w:p>
    <w:p w14:paraId="6E188C27" w14:textId="06DCF91E" w:rsidR="00F67E1F" w:rsidRDefault="00F67E1F" w:rsidP="003C351C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Protein synthesis,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modification and transport for proteins targeted to the ER</w:t>
      </w:r>
    </w:p>
    <w:p w14:paraId="7981E28B" w14:textId="4C545CF6" w:rsidR="00F67E1F" w:rsidRDefault="00F67E1F" w:rsidP="003C351C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Synthesis of membrane phospholipids</w:t>
      </w:r>
    </w:p>
    <w:p w14:paraId="664DA8DF" w14:textId="222F0ABF" w:rsidR="00F67E1F" w:rsidRDefault="00F67E1F" w:rsidP="003C351C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Glycosylation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proteins by the addition of carbohydrate chains</w:t>
      </w:r>
    </w:p>
    <w:p w14:paraId="13B99594" w14:textId="123B7D9F" w:rsidR="00F67E1F" w:rsidRDefault="00F67E1F" w:rsidP="003C351C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 folding</w:t>
      </w:r>
    </w:p>
    <w:p w14:paraId="439419F1" w14:textId="40ED8E98" w:rsidR="00F67E1F" w:rsidRDefault="00F67E1F" w:rsidP="00F67E1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Protein Synthesis</w:t>
      </w:r>
    </w:p>
    <w:p w14:paraId="74842752" w14:textId="0C4B422D" w:rsidR="00F67E1F" w:rsidRPr="00F67E1F" w:rsidRDefault="00F67E1F" w:rsidP="003C351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cytoplasm, ribosomes synthesize polypeptides from mRNA which is known as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translation </w:t>
      </w:r>
    </w:p>
    <w:p w14:paraId="2090D922" w14:textId="79761185" w:rsidR="00A36A3E" w:rsidRDefault="00F67E1F" w:rsidP="00A36A3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Protein Translation</w:t>
      </w:r>
    </w:p>
    <w:p w14:paraId="65FB6C49" w14:textId="4FCE9177" w:rsidR="00F67E1F" w:rsidRDefault="00F67E1F" w:rsidP="003C351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 PROTEIN TRANSLATION BEGINS ON FREE RIBOSOMES</w:t>
      </w:r>
    </w:p>
    <w:p w14:paraId="34663366" w14:textId="5FB62A51" w:rsidR="00F67E1F" w:rsidRDefault="00F67E1F" w:rsidP="003C351C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Translation is completed in 1 or 2 ways:</w:t>
      </w:r>
    </w:p>
    <w:p w14:paraId="42AF7206" w14:textId="1CBDAB63" w:rsidR="00F67E1F" w:rsidRDefault="00F67E1F" w:rsidP="003C351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Translation completed on free ribosomes</w:t>
      </w:r>
    </w:p>
    <w:p w14:paraId="7852D4E1" w14:textId="374E4C58" w:rsidR="00F67E1F" w:rsidRDefault="00F67E1F" w:rsidP="003C351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Cytosolic proteins</w:t>
      </w:r>
    </w:p>
    <w:p w14:paraId="3364A658" w14:textId="3F870821" w:rsidR="00F67E1F" w:rsidRDefault="00F67E1F" w:rsidP="003C351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Peripheral membrane proteins</w:t>
      </w:r>
    </w:p>
    <w:p w14:paraId="51D3A5A8" w14:textId="58D84E8A" w:rsidR="00F67E1F" w:rsidRPr="00F67E1F" w:rsidRDefault="00F67E1F" w:rsidP="003C351C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proteins can be targeted to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nucleus, mitochondria, peroxisomes, chloroplasts</w:t>
      </w:r>
    </w:p>
    <w:p w14:paraId="4297E927" w14:textId="7D49E802" w:rsidR="00F67E1F" w:rsidRDefault="00F67E1F" w:rsidP="003C351C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Translation completed by ribosomes attached to ER membrane (rough ER)</w:t>
      </w:r>
    </w:p>
    <w:p w14:paraId="175699CD" w14:textId="37FD3DB4" w:rsidR="00F67E1F" w:rsidRDefault="00F67E1F" w:rsidP="00F67E1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Types of Proteins Synthesized in ROUGH ER:</w:t>
      </w:r>
    </w:p>
    <w:p w14:paraId="2384C819" w14:textId="52132D1F" w:rsidR="00F67E1F" w:rsidRDefault="00F67E1F" w:rsidP="003C351C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Secreted proteins (secreted through the plasma membrane)</w:t>
      </w:r>
    </w:p>
    <w:p w14:paraId="6DD651F6" w14:textId="37E31438" w:rsidR="00F67E1F" w:rsidRDefault="00F67E1F" w:rsidP="003C351C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Integral membrane proteins</w:t>
      </w:r>
    </w:p>
    <w:p w14:paraId="44B6E7B0" w14:textId="2D7C2EAD" w:rsidR="00F67E1F" w:rsidRDefault="00F67E1F" w:rsidP="003C351C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Soluble proteins associated with inside (lumen) of the endomembrane system </w:t>
      </w:r>
    </w:p>
    <w:p w14:paraId="1017799E" w14:textId="6FA162E9" w:rsidR="00F67E1F" w:rsidRDefault="00F67E1F" w:rsidP="003C351C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E.g. proteins that function within the ER, Golgi and lysosomes </w:t>
      </w:r>
    </w:p>
    <w:p w14:paraId="22A5E06B" w14:textId="42C2EFD7" w:rsidR="003C351C" w:rsidRDefault="003C351C" w:rsidP="003C351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How is the Site of Translation Determined?</w:t>
      </w:r>
    </w:p>
    <w:p w14:paraId="7D22FFF9" w14:textId="7C144280" w:rsidR="003C351C" w:rsidRDefault="003C351C" w:rsidP="003C351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Ribosomes are targeted to the ER membrane by 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signal sequence</w:t>
      </w:r>
    </w:p>
    <w:p w14:paraId="30482196" w14:textId="7AB41A96" w:rsidR="003C351C" w:rsidRDefault="003C351C" w:rsidP="003C351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 contains signal sequence</w:t>
      </w:r>
    </w:p>
    <w:p w14:paraId="5A3D3F59" w14:textId="6E167662" w:rsidR="003C351C" w:rsidRDefault="003C351C" w:rsidP="003C351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Located at its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amino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-terminus (N-terminus)</w:t>
      </w:r>
    </w:p>
    <w:p w14:paraId="1C7FCE35" w14:textId="4881D2D6" w:rsidR="003C351C" w:rsidRDefault="003C351C" w:rsidP="003C351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Contains several consecutive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hydrophobic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amino acids </w:t>
      </w:r>
    </w:p>
    <w:p w14:paraId="39568D91" w14:textId="177CBBC1" w:rsidR="003C351C" w:rsidRDefault="003C351C" w:rsidP="003C351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Signal Sequence directs synthesis to ER</w:t>
      </w:r>
    </w:p>
    <w:p w14:paraId="37822972" w14:textId="3518EEAA" w:rsidR="003C351C" w:rsidRPr="00097C40" w:rsidRDefault="003C351C" w:rsidP="003C351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 moves through channel into ER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COTRANSLATIONAL IMPORT</w:t>
      </w:r>
    </w:p>
    <w:p w14:paraId="7391579E" w14:textId="50F2ED23" w:rsidR="00097C40" w:rsidRDefault="00097C40" w:rsidP="00097C4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Cotranslational Protein Import</w:t>
      </w:r>
    </w:p>
    <w:p w14:paraId="1280415E" w14:textId="240C924C" w:rsidR="00097C40" w:rsidRDefault="00097C40" w:rsidP="00097C4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After translation of signal sequence</w:t>
      </w:r>
    </w:p>
    <w:p w14:paraId="5D586AF8" w14:textId="45569BCC" w:rsidR="00097C40" w:rsidRDefault="00097C40" w:rsidP="00097C40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Signal Recognition Particle (SRP) binds to signal sequence- translation stops and the protein starts to be made at the end terminus </w:t>
      </w:r>
    </w:p>
    <w:p w14:paraId="2D815D31" w14:textId="0110AFCB" w:rsidR="00472809" w:rsidRDefault="00472809" w:rsidP="00097C40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Targeting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translation complex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to ER [SRP/ribosome/new polypeptide]</w:t>
      </w:r>
    </w:p>
    <w:p w14:paraId="32805A30" w14:textId="192D204E" w:rsidR="00472809" w:rsidRDefault="00472809" w:rsidP="00472809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SRP binds to SRP receptor </w:t>
      </w:r>
    </w:p>
    <w:p w14:paraId="7834B5BE" w14:textId="5B26455F" w:rsidR="00472809" w:rsidRDefault="00472809" w:rsidP="0047280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SRP is released and ribosome binds TRANSLOCON</w:t>
      </w:r>
    </w:p>
    <w:p w14:paraId="3622410C" w14:textId="4682F5BF" w:rsidR="00472809" w:rsidRDefault="00472809" w:rsidP="00472809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 synthesis resumes</w:t>
      </w:r>
    </w:p>
    <w:p w14:paraId="66402972" w14:textId="77B31608" w:rsidR="00472809" w:rsidRDefault="00472809" w:rsidP="0047280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Polypeptide enters the ER (through the translocon) as it is translated</w:t>
      </w:r>
    </w:p>
    <w:p w14:paraId="291A797A" w14:textId="774B59E1" w:rsidR="00472809" w:rsidRDefault="00472809" w:rsidP="0047280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Once a protein is fully synthesized and properly folded it has 1 of 2 options:</w:t>
      </w:r>
    </w:p>
    <w:p w14:paraId="4FC9443B" w14:textId="04839526" w:rsidR="00472809" w:rsidRDefault="00472809" w:rsidP="0047280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It is retained in the ER if that is where the protein functions</w:t>
      </w:r>
    </w:p>
    <w:p w14:paraId="7AC5776D" w14:textId="0A8F1ECA" w:rsidR="00472809" w:rsidRDefault="00472809" w:rsidP="0047280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transported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from the ER to the Golgi complex for further modification and delivery to distal parts of the biosynthetic/ secretory pathway</w:t>
      </w:r>
    </w:p>
    <w:p w14:paraId="43ED8834" w14:textId="391DBA79" w:rsidR="00472809" w:rsidRDefault="00472809" w:rsidP="00472809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Once in the ER a protein is part of the biosynthetic/ secretory endomembrane system and may ultimately become part of the compartment or be secreted </w:t>
      </w:r>
    </w:p>
    <w:p w14:paraId="27D88973" w14:textId="0C91426B" w:rsidR="00472809" w:rsidRDefault="00472809" w:rsidP="00472809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E.g. ER, Golgi, Lysosome, Plasma Membrane </w:t>
      </w:r>
    </w:p>
    <w:p w14:paraId="1BE07265" w14:textId="419D9E04" w:rsidR="00472809" w:rsidRDefault="00C7704E" w:rsidP="00C7704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Transport from ER to Golgi Complex</w:t>
      </w:r>
    </w:p>
    <w:p w14:paraId="38CA3D47" w14:textId="3059F46F" w:rsidR="00C7704E" w:rsidRDefault="00C7704E" w:rsidP="00C7704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Exit Sites: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membrane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ER lumen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bud off to form Transport Vesicles</w:t>
      </w:r>
    </w:p>
    <w:p w14:paraId="327AE96E" w14:textId="32DAB0FA" w:rsidR="00C7704E" w:rsidRDefault="00C7704E" w:rsidP="00C7704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ER-G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olgi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ntermediate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Compartment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(ERGIC)</w:t>
      </w:r>
    </w:p>
    <w:p w14:paraId="66ADC13A" w14:textId="24987496" w:rsidR="00C7704E" w:rsidRDefault="00C7704E" w:rsidP="00C7704E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Region between ER and Golgi complex</w:t>
      </w:r>
    </w:p>
    <w:p w14:paraId="0AC437AC" w14:textId="21B28101" w:rsidR="00C7704E" w:rsidRDefault="00C7704E" w:rsidP="00C7704E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Transport Vesicles fuse to form larger vesicles and interconnected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tubules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= VESICULAR TUBULAR CLUSTERS (VTCs)</w:t>
      </w:r>
    </w:p>
    <w:p w14:paraId="503B4EF8" w14:textId="0E516627" w:rsidR="00C7704E" w:rsidRDefault="00C7704E" w:rsidP="00C7704E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then from the cis-Golgi network </w:t>
      </w:r>
    </w:p>
    <w:p w14:paraId="580BC2C0" w14:textId="563B3337" w:rsidR="00C7704E" w:rsidRDefault="00C7704E" w:rsidP="00C7704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Material moves from ER to Golgi and then to the plasma membrane and other compartments </w:t>
      </w:r>
    </w:p>
    <w:p w14:paraId="38289B4C" w14:textId="556EE6BE" w:rsidR="00C7704E" w:rsidRDefault="00C7704E" w:rsidP="00C7704E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Lecture 20: </w:t>
      </w:r>
    </w:p>
    <w:p w14:paraId="1A96D793" w14:textId="4615F8F3" w:rsidR="00C7704E" w:rsidRDefault="00C7704E" w:rsidP="00C7704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Time:</w:t>
      </w:r>
    </w:p>
    <w:p w14:paraId="27D8DFFF" w14:textId="17F10F3E" w:rsidR="00C7704E" w:rsidRDefault="00C7704E" w:rsidP="00C7704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ER is a compartment of flattened sacs and tubules</w:t>
      </w:r>
    </w:p>
    <w:p w14:paraId="6443CBDF" w14:textId="2D6610BD" w:rsidR="00C7704E" w:rsidRDefault="00C7704E" w:rsidP="00C7704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RER has ribosomes on the cytoplasmic membrane side; SER has no associated ribosomes</w:t>
      </w:r>
    </w:p>
    <w:p w14:paraId="077DBA71" w14:textId="030B7DA3" w:rsidR="00C7704E" w:rsidRDefault="00C7704E" w:rsidP="00C7704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RER and SER carry out many functions in the lumen</w:t>
      </w:r>
    </w:p>
    <w:p w14:paraId="3F9CF262" w14:textId="0A447764" w:rsidR="00C7704E" w:rsidRDefault="00C7704E" w:rsidP="00C7704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Cotranslational import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takes place in the RER</w:t>
      </w:r>
    </w:p>
    <w:p w14:paraId="19C3DEBB" w14:textId="43159505" w:rsidR="00C7704E" w:rsidRPr="0019188F" w:rsidRDefault="00C7704E" w:rsidP="00C7704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Golgi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Complex is not directly connected to the ER; proteins enter via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transport vesicles </w:t>
      </w:r>
    </w:p>
    <w:p w14:paraId="7E7ED8FA" w14:textId="77777777" w:rsidR="0019188F" w:rsidRDefault="0019188F" w:rsidP="001918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6375CE" w14:textId="04AD3563" w:rsidR="0019188F" w:rsidRDefault="0019188F" w:rsidP="0019188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Cotranslational Protein Import</w:t>
      </w:r>
    </w:p>
    <w:p w14:paraId="41AB352E" w14:textId="0C9A58B6" w:rsidR="0019188F" w:rsidRDefault="0019188F" w:rsidP="0019188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Synthesis of secretory and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ly</w:t>
      </w:r>
      <w:r w:rsidR="00BE4970">
        <w:rPr>
          <w:rFonts w:ascii="Times New Roman" w:hAnsi="Times New Roman" w:cs="Times New Roman"/>
          <w:color w:val="000000" w:themeColor="text1"/>
          <w:sz w:val="24"/>
          <w:szCs w:val="24"/>
        </w:rPr>
        <w:t>sosomal</w:t>
      </w:r>
      <w:proofErr w:type="spellEnd"/>
      <w:r w:rsidR="00BE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proteins </w:t>
      </w:r>
    </w:p>
    <w:p w14:paraId="184A06E0" w14:textId="4E588075" w:rsidR="00BE4970" w:rsidRDefault="00BE4970" w:rsidP="0019188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protein translation begins in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cytosplasm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444E20B" w14:textId="32A09997" w:rsidR="00BE4970" w:rsidRDefault="00BE4970" w:rsidP="00BE497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Synthesis of Integral Membrane Proteins On Membrane-Bound Ribosomes</w:t>
      </w:r>
    </w:p>
    <w:p w14:paraId="1E7DE7D2" w14:textId="12318924" w:rsidR="00BE4970" w:rsidRPr="00015370" w:rsidRDefault="00015370" w:rsidP="00BE4970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Synthesis of transmembrane proteins (except for those in mitochondria and chloroplasts)</w:t>
      </w:r>
    </w:p>
    <w:p w14:paraId="2D3E2779" w14:textId="17C59C16" w:rsidR="00015370" w:rsidRPr="0043309C" w:rsidRDefault="00015370" w:rsidP="00015370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Transmembrane protein means across the membrane which is the same thing as an integral protein</w:t>
      </w:r>
    </w:p>
    <w:p w14:paraId="1D3721E5" w14:textId="33F54EBE" w:rsidR="0043309C" w:rsidRPr="0007241E" w:rsidRDefault="0043309C" w:rsidP="0007241E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Anything that remains in the lumen of the ER are resident proteins</w:t>
      </w:r>
      <w:r w:rsidR="0007241E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inline distT="0" distB="0" distL="0" distR="0" wp14:anchorId="5718F5B3" wp14:editId="2E73B2F8">
            <wp:extent cx="5215663" cy="2453640"/>
            <wp:effectExtent l="0" t="0" r="0" b="10160"/>
            <wp:docPr id="2" name="Picture 2" descr="../../Desktop/Screen%20Shot%202015-12-07%20at%209.50.2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5-12-07%20at%209.50.27%20PM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624" cy="245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4C26F" w14:textId="00EC47CA" w:rsidR="0007241E" w:rsidRDefault="00A83599" w:rsidP="0007241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60288" behindDoc="0" locked="0" layoutInCell="1" allowOverlap="1" wp14:anchorId="202E1B25" wp14:editId="2478AD34">
            <wp:simplePos x="0" y="0"/>
            <wp:positionH relativeFrom="column">
              <wp:posOffset>4166870</wp:posOffset>
            </wp:positionH>
            <wp:positionV relativeFrom="paragraph">
              <wp:posOffset>49530</wp:posOffset>
            </wp:positionV>
            <wp:extent cx="2352675" cy="4530954"/>
            <wp:effectExtent l="0" t="0" r="9525" b="0"/>
            <wp:wrapThrough wrapText="bothSides">
              <wp:wrapPolygon edited="0">
                <wp:start x="0" y="0"/>
                <wp:lineTo x="0" y="21433"/>
                <wp:lineTo x="21454" y="21433"/>
                <wp:lineTo x="21454" y="0"/>
                <wp:lineTo x="0" y="0"/>
              </wp:wrapPolygon>
            </wp:wrapThrough>
            <wp:docPr id="8" name="Picture 8" descr="../../Desktop/Screen%20Shot%202015-12-07%20at%2010.06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Desktop/Screen%20Shot%202015-12-07%20at%2010.06.06%20PM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53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4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Transport f</w:t>
      </w:r>
      <w:r w:rsidR="00441E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rom ER to Golgi Complex</w:t>
      </w:r>
    </w:p>
    <w:p w14:paraId="5DCD186B" w14:textId="367350B7" w:rsidR="00BF1415" w:rsidRDefault="00BF1415" w:rsidP="00BF141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4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Membrane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ER lumen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 off to form TRANSPORT VESICLES </w:t>
      </w:r>
    </w:p>
    <w:p w14:paraId="33A08784" w14:textId="655BFE73" w:rsidR="00BF1415" w:rsidRDefault="00BF1415" w:rsidP="00BF141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ER-G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olgi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ntermediate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ompartment (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ERGIC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478574C" w14:textId="48E02516" w:rsidR="00BF1415" w:rsidRDefault="00BF1415" w:rsidP="00BF1415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Region between ER and Golgi complex</w:t>
      </w:r>
    </w:p>
    <w:p w14:paraId="6E139812" w14:textId="084CBB49" w:rsidR="00BF1415" w:rsidRDefault="00BF1415" w:rsidP="00BF1415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Transport vesicles fuse to form larger vesicles and interconnected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tubules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70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="006670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</w:t>
      </w:r>
      <w:r w:rsidR="006670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esicular </w:t>
      </w:r>
      <w:r w:rsidR="006670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="006670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ubular </w:t>
      </w:r>
      <w:r w:rsidR="006670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 w:rsidR="006670E5">
        <w:rPr>
          <w:rFonts w:ascii="Times New Roman" w:hAnsi="Times New Roman" w:cs="Times New Roman"/>
          <w:color w:val="000000" w:themeColor="text1"/>
          <w:sz w:val="24"/>
          <w:szCs w:val="24"/>
        </w:rPr>
        <w:t>lusters (VTCs)</w:t>
      </w:r>
    </w:p>
    <w:p w14:paraId="5EA80EC0" w14:textId="28990214" w:rsidR="00624DCC" w:rsidRDefault="00624DCC" w:rsidP="00BF1415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then from 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‘cis-Golgi network’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(CGN)</w:t>
      </w:r>
    </w:p>
    <w:p w14:paraId="1F45BBAF" w14:textId="0A55C414" w:rsidR="00624DCC" w:rsidRDefault="00624DCC" w:rsidP="00624DCC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Material moves from the ER to the Golgi and then to the plasma membrane and other compartments</w:t>
      </w:r>
    </w:p>
    <w:p w14:paraId="175E251E" w14:textId="718F64A3" w:rsidR="00125816" w:rsidRPr="00BF1415" w:rsidRDefault="00125816" w:rsidP="00125816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[Proximal]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DE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[Distal]</w:t>
      </w:r>
    </w:p>
    <w:p w14:paraId="131C3C79" w14:textId="7E5C69AC" w:rsidR="003C06DB" w:rsidRDefault="00C40F48" w:rsidP="0007241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9A31A0" wp14:editId="621EABFA">
                <wp:simplePos x="0" y="0"/>
                <wp:positionH relativeFrom="column">
                  <wp:posOffset>1765934</wp:posOffset>
                </wp:positionH>
                <wp:positionV relativeFrom="paragraph">
                  <wp:posOffset>291465</wp:posOffset>
                </wp:positionV>
                <wp:extent cx="2513330" cy="45719"/>
                <wp:effectExtent l="50800" t="25400" r="26670" b="10731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33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67D816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9" o:spid="_x0000_s1026" type="#_x0000_t32" style="position:absolute;margin-left:139.05pt;margin-top:22.95pt;width:197.9pt;height:3.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" strokecolor="#731c3f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166F21" wp14:editId="33638644">
                <wp:simplePos x="0" y="0"/>
                <wp:positionH relativeFrom="column">
                  <wp:posOffset>738505</wp:posOffset>
                </wp:positionH>
                <wp:positionV relativeFrom="paragraph">
                  <wp:posOffset>70485</wp:posOffset>
                </wp:positionV>
                <wp:extent cx="1257300" cy="574040"/>
                <wp:effectExtent l="0" t="0" r="0" b="101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AFD18" w14:textId="573C5308" w:rsidR="00F45F7D" w:rsidRPr="00A36091" w:rsidRDefault="00F45F7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Cis- Golgi Network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8166F2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0" o:spid="_x0000_s1026" type="#_x0000_t202" style="position:absolute;margin-left:58.15pt;margin-top:5.55pt;width:99pt;height:45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" filled="f" stroked="f">
                <v:textbox>
                  <w:txbxContent>
                    <w:p w14:paraId="79DAFD18" w14:textId="573C5308" w:rsidR="00F45F7D" w:rsidRPr="00A36091" w:rsidRDefault="00F45F7D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Cis- Golgi Network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4EDC7A" w14:textId="22972CB8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1C9B4D7C" w14:textId="77777777" w:rsidR="00BF1415" w:rsidRDefault="00BF1415" w:rsidP="003C06DB">
      <w:pPr>
        <w:rPr>
          <w:rFonts w:ascii="Times New Roman" w:hAnsi="Times New Roman" w:cs="Times New Roman"/>
          <w:sz w:val="24"/>
          <w:szCs w:val="24"/>
        </w:rPr>
      </w:pPr>
    </w:p>
    <w:p w14:paraId="0CF86232" w14:textId="77777777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2FDBCAF7" w14:textId="77777777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1E06456B" w14:textId="77777777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71A1CB9F" w14:textId="77777777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670D83FA" w14:textId="77777777" w:rsidR="003C06DB" w:rsidRDefault="003C06DB" w:rsidP="003C06DB">
      <w:pPr>
        <w:rPr>
          <w:rFonts w:ascii="Times New Roman" w:hAnsi="Times New Roman" w:cs="Times New Roman"/>
          <w:sz w:val="24"/>
          <w:szCs w:val="24"/>
        </w:rPr>
      </w:pPr>
    </w:p>
    <w:p w14:paraId="0C8CF959" w14:textId="4E78F9C1" w:rsidR="003C06DB" w:rsidRDefault="003C06DB" w:rsidP="003C06D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 Structure of the Golgi Complex</w:t>
      </w:r>
    </w:p>
    <w:p w14:paraId="12123663" w14:textId="31DA4C0A" w:rsidR="003C06DB" w:rsidRDefault="0032798E" w:rsidP="003C06DB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63360" behindDoc="0" locked="0" layoutInCell="1" allowOverlap="1" wp14:anchorId="64050764" wp14:editId="0A73D0A2">
            <wp:simplePos x="0" y="0"/>
            <wp:positionH relativeFrom="column">
              <wp:posOffset>2336800</wp:posOffset>
            </wp:positionH>
            <wp:positionV relativeFrom="paragraph">
              <wp:posOffset>77470</wp:posOffset>
            </wp:positionV>
            <wp:extent cx="4115435" cy="2015490"/>
            <wp:effectExtent l="0" t="0" r="0" b="0"/>
            <wp:wrapThrough wrapText="bothSides">
              <wp:wrapPolygon edited="0">
                <wp:start x="0" y="0"/>
                <wp:lineTo x="0" y="21233"/>
                <wp:lineTo x="21463" y="21233"/>
                <wp:lineTo x="21463" y="0"/>
                <wp:lineTo x="0" y="0"/>
              </wp:wrapPolygon>
            </wp:wrapThrough>
            <wp:docPr id="7" name="Picture 7" descr="../../Desktop/Screen%20Shot%202015-12-14%20at%207.37.4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5-12-14%20at%207.37.45%20PM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6DB">
        <w:rPr>
          <w:rFonts w:ascii="Times New Roman" w:hAnsi="Times New Roman" w:cs="Times New Roman"/>
          <w:color w:val="000000" w:themeColor="text1"/>
          <w:sz w:val="24"/>
          <w:szCs w:val="24"/>
        </w:rPr>
        <w:t>Smooth, flattened, disk-like cisternae</w:t>
      </w:r>
    </w:p>
    <w:p w14:paraId="44AC36B3" w14:textId="6D88BD7D" w:rsidR="003C06DB" w:rsidRDefault="003C06DB" w:rsidP="003C06D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~ 0.5 – 1 micron in diameter</w:t>
      </w:r>
    </w:p>
    <w:p w14:paraId="6780CBF1" w14:textId="72C047F9" w:rsidR="003C06DB" w:rsidRDefault="003C06DB" w:rsidP="003C06DB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~ 8 or fewer cisternae/ stack</w:t>
      </w:r>
    </w:p>
    <w:p w14:paraId="531CD9E8" w14:textId="56296B55" w:rsidR="003C06DB" w:rsidRDefault="003C06DB" w:rsidP="003C06D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range from a few to several 1000 stacks</w:t>
      </w:r>
    </w:p>
    <w:p w14:paraId="027E61F2" w14:textId="45802508" w:rsidR="00A45F44" w:rsidRDefault="00A45F44" w:rsidP="00A45F4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Curved like a shallow bowl</w:t>
      </w:r>
    </w:p>
    <w:p w14:paraId="60196C83" w14:textId="185EA049" w:rsidR="00A45F44" w:rsidRDefault="00A45F44" w:rsidP="00A45F4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Shows Polarity:</w:t>
      </w:r>
    </w:p>
    <w:p w14:paraId="4A64CECE" w14:textId="561E8003" w:rsidR="00A45F44" w:rsidRDefault="00A45F44" w:rsidP="00A45F4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Cis- medial- trans cisternae</w:t>
      </w:r>
    </w:p>
    <w:p w14:paraId="0137D622" w14:textId="41011494" w:rsidR="00A45F44" w:rsidRDefault="00A45F44" w:rsidP="00A45F4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Cisternae are biochemically unique</w:t>
      </w:r>
    </w:p>
    <w:p w14:paraId="617F5A70" w14:textId="1E79E62A" w:rsidR="00A45F44" w:rsidRDefault="00A45F44" w:rsidP="00A45F4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Membrane is supported by protein ‘skeleton’</w:t>
      </w:r>
      <w:r w:rsidR="00D10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(actin, </w:t>
      </w:r>
      <w:proofErr w:type="spellStart"/>
      <w:r w:rsidR="00D10D44">
        <w:rPr>
          <w:rFonts w:ascii="Times New Roman" w:hAnsi="Times New Roman" w:cs="Times New Roman"/>
          <w:color w:val="000000" w:themeColor="text1"/>
          <w:sz w:val="24"/>
          <w:szCs w:val="24"/>
        </w:rPr>
        <w:t>spectrin</w:t>
      </w:r>
      <w:proofErr w:type="spellEnd"/>
      <w:r w:rsidR="00D10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3C3BC89" w14:textId="497B8081" w:rsidR="00D10D44" w:rsidRDefault="00D10D44" w:rsidP="00A45F4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Scaffold linked to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motor proteins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direct movement of vesicles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into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out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of the Golgi</w:t>
      </w:r>
    </w:p>
    <w:p w14:paraId="39C6445C" w14:textId="326795B5" w:rsidR="00C35679" w:rsidRDefault="00C35679" w:rsidP="00C3567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Why The Structural Differences?</w:t>
      </w:r>
    </w:p>
    <w:p w14:paraId="4AE6FC06" w14:textId="1D76DED3" w:rsidR="00C35679" w:rsidRPr="00C35679" w:rsidRDefault="00C35679" w:rsidP="00C3567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CGN (Cis-Golgi Network) </w:t>
      </w:r>
    </w:p>
    <w:p w14:paraId="14D98FD0" w14:textId="1D36A52B" w:rsidR="00C35679" w:rsidRDefault="00C35679" w:rsidP="00C3567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Acts as a “sorting station”</w:t>
      </w:r>
    </w:p>
    <w:p w14:paraId="546B1965" w14:textId="2BBA0911" w:rsidR="00C35679" w:rsidRPr="00C35679" w:rsidRDefault="00C35679" w:rsidP="00C3567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i.e., sorts whether proteins should continue on to the next Golgi station or be shipped back to the ER</w:t>
      </w:r>
    </w:p>
    <w:p w14:paraId="622A08A7" w14:textId="77777777" w:rsidR="00975D46" w:rsidRDefault="00975D46" w:rsidP="00C3567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1A5F3FA8" w14:textId="231FADD8" w:rsidR="00C35679" w:rsidRDefault="00C35679" w:rsidP="00C35679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TGN (Trans-Golgi Network)</w:t>
      </w:r>
    </w:p>
    <w:p w14:paraId="71620C4A" w14:textId="4F9303DE" w:rsidR="003506EA" w:rsidRDefault="003506EA" w:rsidP="003506EA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Sorts protein into different types of vesicles</w:t>
      </w:r>
    </w:p>
    <w:p w14:paraId="2C764071" w14:textId="56084D2A" w:rsidR="003506EA" w:rsidRDefault="003506EA" w:rsidP="003506EA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Vesicles go to plasma membrane or other intracellular destinations (e.g. lysosomes) </w:t>
      </w:r>
    </w:p>
    <w:p w14:paraId="44C2C9A5" w14:textId="02838C89" w:rsidR="00053E9D" w:rsidRDefault="00053E9D" w:rsidP="00053E9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Domains of Golgi Cisternae</w:t>
      </w:r>
    </w:p>
    <w:p w14:paraId="539FD460" w14:textId="20DE4E77" w:rsidR="0061286B" w:rsidRDefault="0061286B" w:rsidP="0061286B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 are modified “step wise” as they move through the Golgi</w:t>
      </w:r>
    </w:p>
    <w:p w14:paraId="0B74DFFC" w14:textId="1DC1753B" w:rsidR="0061286B" w:rsidRDefault="0061286B" w:rsidP="0061286B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Different cisternae of the Golgi contain different enzymes that modify proteins</w:t>
      </w:r>
    </w:p>
    <w:p w14:paraId="46CE4024" w14:textId="3802271E" w:rsidR="00E75BC4" w:rsidRDefault="00E75BC4" w:rsidP="00E75BC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Functions of Golgi Complex</w:t>
      </w:r>
    </w:p>
    <w:p w14:paraId="2E25FDBA" w14:textId="4CFA26A8" w:rsidR="00053E9D" w:rsidRDefault="00E75BC4" w:rsidP="00CC0E9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“PROCESSING PLANT” of the cell</w:t>
      </w:r>
    </w:p>
    <w:p w14:paraId="750B48F0" w14:textId="61FC5575" w:rsidR="00E75BC4" w:rsidRDefault="00E75BC4" w:rsidP="00CC0E9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where the synthesis of complex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polysaccharides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occur</w:t>
      </w:r>
      <w:r w:rsidR="00EA70B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</w:p>
    <w:p w14:paraId="44ADA70E" w14:textId="1E0507D5" w:rsidR="00EA70B6" w:rsidRDefault="00EA70B6" w:rsidP="00CC0E9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Also where the modification of proteins and lipids occurs</w:t>
      </w:r>
    </w:p>
    <w:p w14:paraId="28674D16" w14:textId="6895F05B" w:rsidR="00EA70B6" w:rsidRDefault="00EA70B6" w:rsidP="00CC0E9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Glycosylation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(glycoproteins and glycolipids)</w:t>
      </w:r>
    </w:p>
    <w:p w14:paraId="6A26ABB3" w14:textId="260E0DCD" w:rsidR="00EA70B6" w:rsidRDefault="00EA70B6" w:rsidP="00CC0E9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Proteolytic modification </w:t>
      </w:r>
      <w:r w:rsidR="00400C67">
        <w:rPr>
          <w:rFonts w:ascii="Times New Roman" w:hAnsi="Times New Roman" w:cs="Times New Roman"/>
          <w:color w:val="000000" w:themeColor="text1"/>
          <w:sz w:val="24"/>
          <w:szCs w:val="24"/>
        </w:rPr>
        <w:t>(Proteolysis is the breaking down of proteins into simpler compounds)</w:t>
      </w:r>
    </w:p>
    <w:p w14:paraId="04342819" w14:textId="09E75614" w:rsidR="00400C67" w:rsidRDefault="00400C67" w:rsidP="00CC0E9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TRANSPORT and sorting of proteins</w:t>
      </w:r>
    </w:p>
    <w:p w14:paraId="1B6261D9" w14:textId="52D37107" w:rsidR="00400C67" w:rsidRDefault="00400C67" w:rsidP="00CC0E9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Fully processed proteins are exported from the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trans cisterna,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enter the trans-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golgi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network (TGN) and are then sorted and delivered to their final destinations such as:</w:t>
      </w:r>
    </w:p>
    <w:p w14:paraId="49D03022" w14:textId="6F4FB8B2" w:rsidR="00400C67" w:rsidRDefault="00400C67" w:rsidP="00CC0E92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Endosomes</w:t>
      </w:r>
    </w:p>
    <w:p w14:paraId="14A3E9DE" w14:textId="626FC2E9" w:rsidR="00400C67" w:rsidRDefault="00400C67" w:rsidP="00CC0E92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Secretory Granules</w:t>
      </w:r>
    </w:p>
    <w:p w14:paraId="606D76B4" w14:textId="204DE166" w:rsidR="00400C67" w:rsidRDefault="00400C67" w:rsidP="00CC0E92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Lysosomes</w:t>
      </w:r>
    </w:p>
    <w:p w14:paraId="74955795" w14:textId="66CCB9AE" w:rsidR="00400C67" w:rsidRDefault="00400C67" w:rsidP="00CC0E92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Plasma Membrane </w:t>
      </w:r>
    </w:p>
    <w:p w14:paraId="3738B438" w14:textId="5DF2138C" w:rsidR="00B667E6" w:rsidRDefault="00B667E6" w:rsidP="00B667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Vesicular Transport= Trafficking </w:t>
      </w:r>
    </w:p>
    <w:p w14:paraId="41C8A979" w14:textId="70671847" w:rsidR="00E42676" w:rsidRPr="00E42676" w:rsidRDefault="00E42676" w:rsidP="00CC0E9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Utilizes transport vesicles </w:t>
      </w:r>
      <w:r>
        <w:rPr>
          <w:rFonts w:ascii="Times New Roman" w:hAnsi="Times New Roman" w:cs="Times New Roman"/>
          <w:color w:val="FF0000"/>
          <w:sz w:val="24"/>
          <w:szCs w:val="24"/>
        </w:rPr>
        <w:t>(coated vesicles)</w:t>
      </w:r>
    </w:p>
    <w:p w14:paraId="7E0712BF" w14:textId="13671DD8" w:rsidR="00E42676" w:rsidRPr="00E42676" w:rsidRDefault="00E42676" w:rsidP="00CC0E9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~50-100nm in diameter</w:t>
      </w:r>
    </w:p>
    <w:p w14:paraId="7DE9F4F4" w14:textId="2E114E75" w:rsidR="00E42676" w:rsidRPr="00E42676" w:rsidRDefault="00E42676" w:rsidP="00CC0E9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Have protein-based “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 on surface</w:t>
      </w:r>
    </w:p>
    <w:p w14:paraId="17CE2854" w14:textId="3A5FE6E9" w:rsidR="00E42676" w:rsidRPr="00E42676" w:rsidRDefault="00E42676" w:rsidP="00CC0E9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Coat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as 2 functions</w:t>
      </w:r>
    </w:p>
    <w:p w14:paraId="0C2A3C9C" w14:textId="5FAF41B4" w:rsidR="00E42676" w:rsidRPr="00E42676" w:rsidRDefault="00E42676" w:rsidP="00CC0E92">
      <w:pPr>
        <w:pStyle w:val="ListParagraph"/>
        <w:numPr>
          <w:ilvl w:val="2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Helps form the vesicle</w:t>
      </w:r>
    </w:p>
    <w:p w14:paraId="341BE230" w14:textId="6019D2C5" w:rsidR="00E42676" w:rsidRPr="00E42676" w:rsidRDefault="00E42676" w:rsidP="00CC0E92">
      <w:pPr>
        <w:pStyle w:val="ListParagraph"/>
        <w:numPr>
          <w:ilvl w:val="2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Helps select cargo (which is the material inside/on vesicle)</w:t>
      </w:r>
    </w:p>
    <w:p w14:paraId="5D610067" w14:textId="2B6657AA" w:rsidR="00E42676" w:rsidRPr="00E42676" w:rsidRDefault="00E42676" w:rsidP="00CC0E9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Vesicles bud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donor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compartment</w:t>
      </w:r>
    </w:p>
    <w:p w14:paraId="0008A677" w14:textId="61136B4C" w:rsidR="00E42676" w:rsidRPr="005F0AF7" w:rsidRDefault="00E42676" w:rsidP="00CC0E9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Fuse with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acceptor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(or recipient) compartment </w:t>
      </w:r>
    </w:p>
    <w:p w14:paraId="61377F4E" w14:textId="5FDEF801" w:rsidR="005F0AF7" w:rsidRPr="005636A1" w:rsidRDefault="005F0AF7" w:rsidP="00CC0E9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Electron micrographs reveal dense protein coat (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COPI and COPII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) on vesicles </w:t>
      </w:r>
    </w:p>
    <w:p w14:paraId="0F577188" w14:textId="07DD2FE2" w:rsidR="005636A1" w:rsidRDefault="00F926C6" w:rsidP="005636A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64384" behindDoc="0" locked="0" layoutInCell="1" allowOverlap="1" wp14:anchorId="2A9A9FD8" wp14:editId="3BC01845">
            <wp:simplePos x="0" y="0"/>
            <wp:positionH relativeFrom="column">
              <wp:posOffset>3023235</wp:posOffset>
            </wp:positionH>
            <wp:positionV relativeFrom="paragraph">
              <wp:posOffset>55880</wp:posOffset>
            </wp:positionV>
            <wp:extent cx="3658235" cy="1998980"/>
            <wp:effectExtent l="0" t="0" r="0" b="7620"/>
            <wp:wrapThrough wrapText="bothSides">
              <wp:wrapPolygon edited="0">
                <wp:start x="0" y="0"/>
                <wp:lineTo x="0" y="21408"/>
                <wp:lineTo x="21446" y="21408"/>
                <wp:lineTo x="21446" y="0"/>
                <wp:lineTo x="0" y="0"/>
              </wp:wrapPolygon>
            </wp:wrapThrough>
            <wp:docPr id="11" name="Picture 11" descr="../../Desktop/Screen%20Shot%202015-12-14%20at%208.26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Desktop/Screen%20Shot%202015-12-14%20at%208.26.56%20PM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23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How do COPI and COPII proteins carry out functions (</w:t>
      </w:r>
      <w:proofErr w:type="spellStart"/>
      <w:r w:rsidR="00563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proofErr w:type="spellEnd"/>
      <w:r w:rsidR="00563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 and (ii)?</w:t>
      </w:r>
    </w:p>
    <w:p w14:paraId="288614FF" w14:textId="434E7CFE" w:rsidR="00F926C6" w:rsidRDefault="00F926C6" w:rsidP="00CC0E9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COPI and COPII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proteins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assemble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926C6">
        <w:rPr>
          <w:rFonts w:ascii="Times New Roman" w:hAnsi="Times New Roman" w:cs="Times New Roman"/>
          <w:color w:val="000000" w:themeColor="text1"/>
          <w:sz w:val="24"/>
          <w:szCs w:val="24"/>
        </w:rPr>
        <w:t>on the</w:t>
      </w:r>
      <w:r w:rsidRPr="00F926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cytosolic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surface of donor membranes at sites where budding takes places</w:t>
      </w:r>
    </w:p>
    <w:p w14:paraId="536FF15F" w14:textId="61F4823F" w:rsidR="00F926C6" w:rsidRDefault="00F926C6" w:rsidP="00CC0E9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70C0"/>
          <w:sz w:val="24"/>
          <w:szCs w:val="24"/>
        </w:rPr>
        <w:t>Clathrin</w:t>
      </w:r>
      <w:proofErr w:type="spellEnd"/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coated vesicles move from TGN to other vesicles (e.g. lysosomes, endosomes, plant vacuoles) </w:t>
      </w:r>
    </w:p>
    <w:p w14:paraId="75D75C15" w14:textId="6BBCB1CE" w:rsidR="00F926C6" w:rsidRPr="00F926C6" w:rsidRDefault="00F926C6" w:rsidP="00CC0E9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COPI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- coated vesicles move in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retrograde </w:t>
      </w:r>
      <w:r>
        <w:rPr>
          <w:rFonts w:ascii="Times New Roman" w:hAnsi="Times New Roman" w:cs="Times New Roman"/>
          <w:color w:val="0070C0"/>
          <w:sz w:val="24"/>
          <w:szCs w:val="24"/>
        </w:rPr>
        <w:t>directions</w:t>
      </w:r>
    </w:p>
    <w:p w14:paraId="3D6F23C9" w14:textId="35F7450D" w:rsidR="00F926C6" w:rsidRPr="00F926C6" w:rsidRDefault="00F926C6" w:rsidP="00CC0E9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COPII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- coated vesicles move in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anterograde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direction </w:t>
      </w:r>
    </w:p>
    <w:p w14:paraId="019ACD28" w14:textId="77777777" w:rsidR="00975D46" w:rsidRDefault="00975D46" w:rsidP="005636A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EBE680" w14:textId="61496EF2" w:rsidR="00CC46CB" w:rsidRDefault="00CC46CB" w:rsidP="005636A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Vesicular Transport: Overview</w:t>
      </w:r>
    </w:p>
    <w:p w14:paraId="43F6773E" w14:textId="3BD6D261" w:rsidR="00CC46CB" w:rsidRDefault="00E57CAF" w:rsidP="00CC0E9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Trafficking Vesicles to a Compartment</w:t>
      </w:r>
    </w:p>
    <w:p w14:paraId="5F02E322" w14:textId="4B8110CA" w:rsidR="00E57CAF" w:rsidRDefault="00E57CAF" w:rsidP="00E57CAF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COP proteins help form the Transport Vesicle</w:t>
      </w:r>
    </w:p>
    <w:p w14:paraId="316DFFEF" w14:textId="711FCE4F" w:rsidR="00E57CAF" w:rsidRDefault="00E57CAF" w:rsidP="00CC0E9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Movement of Vesicle</w:t>
      </w:r>
    </w:p>
    <w:p w14:paraId="6471BB96" w14:textId="188E2F73" w:rsidR="00E57CAF" w:rsidRDefault="00E57CAF" w:rsidP="00CC0E9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cytoskeleton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motor proteins </w:t>
      </w:r>
    </w:p>
    <w:p w14:paraId="6772C6A7" w14:textId="1F5E3689" w:rsidR="00E57CAF" w:rsidRDefault="00E57CAF" w:rsidP="00E57C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COP proteins specify direction of Vesicle Movement</w:t>
      </w:r>
    </w:p>
    <w:p w14:paraId="7C5EF7BD" w14:textId="53C6CA8F" w:rsidR="00E57CAF" w:rsidRDefault="00E57CAF" w:rsidP="00CC0E9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Tethering vesicle to target compartment – via proteins called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Rabs</w:t>
      </w:r>
      <w:proofErr w:type="spellEnd"/>
    </w:p>
    <w:p w14:paraId="0C55A2C0" w14:textId="33F7E97D" w:rsidR="00E57CAF" w:rsidRDefault="00E57CAF" w:rsidP="00CC0E9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Docking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vesicle to target compartment- used proteins called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SNAREs</w:t>
      </w:r>
    </w:p>
    <w:p w14:paraId="48C51DED" w14:textId="024A9B9F" w:rsidR="00E57CAF" w:rsidRDefault="00E57CAF" w:rsidP="00CC0E9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Fusion of vesicle and target membrane </w:t>
      </w:r>
    </w:p>
    <w:p w14:paraId="690113D2" w14:textId="1075122B" w:rsidR="00BE6607" w:rsidRDefault="00BE6607" w:rsidP="00BE660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Examples of Vesicular Transport</w:t>
      </w:r>
    </w:p>
    <w:p w14:paraId="7646C486" w14:textId="613B7C05" w:rsidR="00BE6607" w:rsidRDefault="00BE6607" w:rsidP="00CC0E9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ER to GOLGI</w:t>
      </w:r>
    </w:p>
    <w:p w14:paraId="12264541" w14:textId="3A7A2ACA" w:rsidR="00BE6607" w:rsidRDefault="00BE6607" w:rsidP="00CC0E9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ORGANELLE to PLASMA MEMBRANE</w:t>
      </w:r>
    </w:p>
    <w:p w14:paraId="4211A881" w14:textId="50BC9F96" w:rsidR="00BE6607" w:rsidRDefault="00BE6607" w:rsidP="00CC0E92">
      <w:pPr>
        <w:pStyle w:val="ListParagraph"/>
        <w:numPr>
          <w:ilvl w:val="1"/>
          <w:numId w:val="5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Both above are exams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exocytosis</w:t>
      </w:r>
    </w:p>
    <w:p w14:paraId="6F431D06" w14:textId="7B971650" w:rsidR="00BE6607" w:rsidRDefault="00BE6607" w:rsidP="00BE6607">
      <w:pPr>
        <w:pStyle w:val="ListParagraph"/>
        <w:numPr>
          <w:ilvl w:val="3"/>
          <w:numId w:val="2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Constitutive </w:t>
      </w:r>
    </w:p>
    <w:p w14:paraId="6E3FE8FB" w14:textId="5333FBE3" w:rsidR="00BE6607" w:rsidRDefault="00BE6607" w:rsidP="00BE6607">
      <w:pPr>
        <w:pStyle w:val="ListParagraph"/>
        <w:numPr>
          <w:ilvl w:val="3"/>
          <w:numId w:val="2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Regulated </w:t>
      </w:r>
    </w:p>
    <w:p w14:paraId="24D9D102" w14:textId="25CDC67A" w:rsidR="00BE6607" w:rsidRDefault="00BE6607" w:rsidP="00BE66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PLASMA MEMBRANE to ORGANELLE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endocytosis</w:t>
      </w:r>
    </w:p>
    <w:p w14:paraId="38A6B41F" w14:textId="571E6C99" w:rsidR="004B7E47" w:rsidRDefault="004B7E47" w:rsidP="004B7E47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Lecture 21:</w:t>
      </w:r>
    </w:p>
    <w:p w14:paraId="285DCF71" w14:textId="7F027C41" w:rsidR="00CC0E92" w:rsidRDefault="00CC0E92" w:rsidP="00CC0E9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Lysosomes- Digestive Organelles</w:t>
      </w:r>
    </w:p>
    <w:p w14:paraId="20164B75" w14:textId="65D69ED8" w:rsidR="00CC0E92" w:rsidRDefault="00CC0E92" w:rsidP="00CC0E9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25nm- 1000nm</w:t>
      </w:r>
    </w:p>
    <w:p w14:paraId="1D65CF83" w14:textId="43600AF4" w:rsidR="00CC0E92" w:rsidRDefault="00CC0E92" w:rsidP="00CC0E9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Internal pH of 4.6 – H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-ATPase</w:t>
      </w:r>
    </w:p>
    <w:p w14:paraId="652B260F" w14:textId="476FD3FA" w:rsidR="00CC0E92" w:rsidRDefault="00CC0E92" w:rsidP="00CC0E9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Hydrolytic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enzymes- acid hydrolases</w:t>
      </w:r>
    </w:p>
    <w:p w14:paraId="08FF5BC2" w14:textId="629A42B4" w:rsidR="00CC0E92" w:rsidRDefault="00CC0E92" w:rsidP="00CC0E9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Lysosomal membrane</w:t>
      </w:r>
      <w:r w:rsidR="00346B88">
        <w:rPr>
          <w:rFonts w:ascii="Times New Roman" w:hAnsi="Times New Roman" w:cs="Times New Roman"/>
          <w:color w:val="000000" w:themeColor="text1"/>
          <w:sz w:val="24"/>
          <w:szCs w:val="24"/>
        </w:rPr>
        <w:t>- is made up of glycosylated proteins</w:t>
      </w:r>
    </w:p>
    <w:p w14:paraId="0E61B2FA" w14:textId="27C33840" w:rsidR="00346B88" w:rsidRDefault="00346B88" w:rsidP="00346B88">
      <w:pPr>
        <w:pStyle w:val="ListParagraph"/>
        <w:numPr>
          <w:ilvl w:val="1"/>
          <w:numId w:val="6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Protective lining next to the lumen</w:t>
      </w:r>
    </w:p>
    <w:p w14:paraId="52FDEFB2" w14:textId="4D989A43" w:rsidR="00346B88" w:rsidRDefault="00346B88" w:rsidP="00346B8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Lysosome Function</w:t>
      </w:r>
    </w:p>
    <w:p w14:paraId="0F9D0575" w14:textId="7D38AA0A" w:rsidR="008C6125" w:rsidRDefault="008C6125" w:rsidP="008C6125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AUTOPHAGY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= organelle turnover (i.e., destruction of organelles and their replacement)</w:t>
      </w:r>
    </w:p>
    <w:p w14:paraId="4512CC69" w14:textId="588A1FA0" w:rsidR="008C6125" w:rsidRDefault="008C6125" w:rsidP="008C6125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How?</w:t>
      </w:r>
    </w:p>
    <w:p w14:paraId="06BE95EB" w14:textId="19F31242" w:rsidR="008C6125" w:rsidRDefault="008C6125" w:rsidP="008C612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Lysosome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fuses with ER- derived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autophagic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vacuole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forms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autolysosome</w:t>
      </w:r>
    </w:p>
    <w:p w14:paraId="1D103B9B" w14:textId="1FBBD0CC" w:rsidR="008C6125" w:rsidRDefault="008C6125" w:rsidP="008C6125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Contents enzymatically digested</w:t>
      </w:r>
    </w:p>
    <w:p w14:paraId="12CB63AE" w14:textId="2873F2C8" w:rsidR="008C6125" w:rsidRDefault="008C6125" w:rsidP="008C6125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residual body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(released by exocytosis and retained by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lipofuscin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granules)</w:t>
      </w:r>
    </w:p>
    <w:p w14:paraId="0335B95A" w14:textId="7260AF95" w:rsidR="008C6125" w:rsidRDefault="008C6125" w:rsidP="008C6125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Degradation of internalized material (e.g. plasma membrane components or bacteria in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phagocytic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cells)</w:t>
      </w:r>
    </w:p>
    <w:p w14:paraId="18097C9A" w14:textId="10DE90BB" w:rsidR="001337E2" w:rsidRDefault="001337E2" w:rsidP="001337E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Plant Cell Vacuoles</w:t>
      </w:r>
    </w:p>
    <w:p w14:paraId="2C515068" w14:textId="64E6B667" w:rsidR="00B41E90" w:rsidRDefault="00B41E90" w:rsidP="00B41E9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Fluid-filled and membrane bound</w:t>
      </w:r>
    </w:p>
    <w:p w14:paraId="3498CC69" w14:textId="59EF759B" w:rsidR="00B41E90" w:rsidRDefault="00B41E90" w:rsidP="00B41E9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Usually takes up ~90% of the cell’s volume</w:t>
      </w:r>
    </w:p>
    <w:p w14:paraId="36D9BB33" w14:textId="07F351A8" w:rsidR="00B41E90" w:rsidRDefault="00B41E90" w:rsidP="00B41E9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Tonoplast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Vacuolar Membrane- contains active transport systems that generate high interior ion concentration </w:t>
      </w:r>
    </w:p>
    <w:p w14:paraId="438AEFC5" w14:textId="11B770B3" w:rsidR="009336B4" w:rsidRDefault="009336B4" w:rsidP="009336B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 of Plant Vacuoles</w:t>
      </w:r>
    </w:p>
    <w:p w14:paraId="3E81B988" w14:textId="5DE383F0" w:rsidR="009336B4" w:rsidRPr="009336B4" w:rsidRDefault="009336B4" w:rsidP="009336B4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Intracellular digestion</w:t>
      </w:r>
    </w:p>
    <w:p w14:paraId="121594F8" w14:textId="7020B143" w:rsidR="009336B4" w:rsidRP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Low pH, acid hydrolases (which is an enzyme that break macromolecules down)</w:t>
      </w:r>
    </w:p>
    <w:p w14:paraId="322C05B3" w14:textId="27BB3F9F" w:rsidR="009336B4" w:rsidRPr="009336B4" w:rsidRDefault="009336B4" w:rsidP="009336B4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Storage</w:t>
      </w:r>
    </w:p>
    <w:p w14:paraId="313D3BD2" w14:textId="6E92BC55" w:rsid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Solutes and Macromolecules</w:t>
      </w:r>
    </w:p>
    <w:p w14:paraId="152CB119" w14:textId="5C35639E" w:rsid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Chemical Storage (no excretory system)</w:t>
      </w:r>
    </w:p>
    <w:p w14:paraId="63D77877" w14:textId="105B3C5A" w:rsid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Isolate Toxic compounds</w:t>
      </w:r>
    </w:p>
    <w:p w14:paraId="073B7DF1" w14:textId="17270C35" w:rsidR="009336B4" w:rsidRP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Sequesters Pigments (e.g. anthocyanin)</w:t>
      </w:r>
    </w:p>
    <w:p w14:paraId="7C496BD8" w14:textId="1EEA002E" w:rsidR="009336B4" w:rsidRPr="009336B4" w:rsidRDefault="009336B4" w:rsidP="009336B4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Mechanical support; Turgor Pressure</w:t>
      </w:r>
    </w:p>
    <w:p w14:paraId="2FAD5EB5" w14:textId="44BBF7A2" w:rsid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Gives rigidity to plant- supports soft tissues</w:t>
      </w:r>
    </w:p>
    <w:p w14:paraId="0AADB316" w14:textId="0175DDE7" w:rsidR="009336B4" w:rsidRDefault="009336B4" w:rsidP="009336B4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Stretched cell wall during growth </w:t>
      </w:r>
    </w:p>
    <w:p w14:paraId="247EA7A2" w14:textId="4CF5AE9B" w:rsidR="009336B4" w:rsidRDefault="009336B4" w:rsidP="009336B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Cytoskeleton/ Functions of Cytoskeleton</w:t>
      </w:r>
    </w:p>
    <w:p w14:paraId="555F881D" w14:textId="4E0114A2" w:rsidR="009336B4" w:rsidRDefault="00987FE4" w:rsidP="009336B4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cytoskeleton is a dynamic network of interconnected filaments and tubules that extends throughout the cytosol (and some organelles) of eukaryotes </w:t>
      </w:r>
    </w:p>
    <w:p w14:paraId="3E44E9E5" w14:textId="73A70D73" w:rsidR="00987FE4" w:rsidRDefault="00987FE4" w:rsidP="009336B4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Functions:</w:t>
      </w:r>
    </w:p>
    <w:p w14:paraId="1A817660" w14:textId="459B6AFC" w:rsidR="00987FE4" w:rsidRDefault="00987FE4" w:rsidP="00987FE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Structural Support</w:t>
      </w:r>
    </w:p>
    <w:p w14:paraId="76642527" w14:textId="64195DD8" w:rsidR="00987FE4" w:rsidRDefault="00987FE4" w:rsidP="00987FE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Spatial Organization within the cell</w:t>
      </w:r>
    </w:p>
    <w:p w14:paraId="5BD3B6D1" w14:textId="68180676" w:rsidR="00987FE4" w:rsidRDefault="00987FE4" w:rsidP="00987FE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Intracellular transport</w:t>
      </w:r>
    </w:p>
    <w:p w14:paraId="3C321337" w14:textId="267907A4" w:rsidR="00987FE4" w:rsidRPr="00987FE4" w:rsidRDefault="00987FE4" w:rsidP="00987FE4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Contractility and motility </w:t>
      </w:r>
    </w:p>
    <w:p w14:paraId="4563177F" w14:textId="21664206" w:rsidR="001337E2" w:rsidRDefault="000A7CBA" w:rsidP="001337E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Microtubules (MT)</w:t>
      </w:r>
    </w:p>
    <w:p w14:paraId="3C90FDD2" w14:textId="04661FA3" w:rsidR="000A7CBA" w:rsidRDefault="000A7CBA" w:rsidP="000A7CBA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Largest cytoskeletal element (25nm diameter)</w:t>
      </w:r>
    </w:p>
    <w:p w14:paraId="240F9223" w14:textId="5FC2EBFA" w:rsidR="000A7CBA" w:rsidRDefault="000A7CBA" w:rsidP="000A7CBA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Polymer of proteins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alpha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beta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tubulin</w:t>
      </w:r>
    </w:p>
    <w:p w14:paraId="743CE8FB" w14:textId="53E3CD54" w:rsidR="000A7CBA" w:rsidRDefault="000A7CBA" w:rsidP="000A7CBA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There are 2 major types of microtubules</w:t>
      </w:r>
    </w:p>
    <w:p w14:paraId="654904DA" w14:textId="2EAEBCEA" w:rsidR="000A7CBA" w:rsidRPr="000A7CBA" w:rsidRDefault="000A7CBA" w:rsidP="000A7CBA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70C0"/>
          <w:sz w:val="24"/>
          <w:szCs w:val="24"/>
        </w:rPr>
        <w:t>Axonemal</w:t>
      </w:r>
      <w:proofErr w:type="spellEnd"/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MT</w:t>
      </w:r>
    </w:p>
    <w:p w14:paraId="04E74DA7" w14:textId="6136CEE6" w:rsidR="000A7CBA" w:rsidRDefault="000A7CBA" w:rsidP="000A7CBA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Highly organized and stable</w:t>
      </w:r>
    </w:p>
    <w:p w14:paraId="50D47AA4" w14:textId="54BE50A6" w:rsidR="000A7CBA" w:rsidRDefault="000A7CBA" w:rsidP="000A7CBA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Part of structures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axoneme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 involved in cell movement (e.g. cilia and flagella)</w:t>
      </w:r>
    </w:p>
    <w:p w14:paraId="2428E51F" w14:textId="77777777" w:rsidR="000A7CBA" w:rsidRPr="000A7CBA" w:rsidRDefault="000A7CBA" w:rsidP="000A7CB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32F6A" w14:textId="7572FEF3" w:rsidR="000A7CBA" w:rsidRPr="000A7CBA" w:rsidRDefault="002805FE" w:rsidP="000A7CBA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en-US"/>
        </w:rPr>
        <w:drawing>
          <wp:anchor distT="0" distB="0" distL="114300" distR="114300" simplePos="0" relativeHeight="251665408" behindDoc="0" locked="0" layoutInCell="1" allowOverlap="1" wp14:anchorId="57B75DB8" wp14:editId="5965B28F">
            <wp:simplePos x="0" y="0"/>
            <wp:positionH relativeFrom="column">
              <wp:posOffset>4845685</wp:posOffset>
            </wp:positionH>
            <wp:positionV relativeFrom="paragraph">
              <wp:posOffset>7620</wp:posOffset>
            </wp:positionV>
            <wp:extent cx="1791970" cy="3583940"/>
            <wp:effectExtent l="0" t="0" r="11430" b="0"/>
            <wp:wrapThrough wrapText="bothSides">
              <wp:wrapPolygon edited="0">
                <wp:start x="0" y="0"/>
                <wp:lineTo x="0" y="21432"/>
                <wp:lineTo x="21432" y="21432"/>
                <wp:lineTo x="21432" y="0"/>
                <wp:lineTo x="0" y="0"/>
              </wp:wrapPolygon>
            </wp:wrapThrough>
            <wp:docPr id="12" name="Picture 12" descr="../../Desktop/Screen%20Shot%202015-12-14%20at%209.20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Desktop/Screen%20Shot%202015-12-14%20at%209.20.34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CBA">
        <w:rPr>
          <w:rFonts w:ascii="Times New Roman" w:hAnsi="Times New Roman" w:cs="Times New Roman"/>
          <w:b/>
          <w:color w:val="0070C0"/>
          <w:sz w:val="24"/>
          <w:szCs w:val="24"/>
        </w:rPr>
        <w:t>Cytoplasmic MT</w:t>
      </w:r>
    </w:p>
    <w:p w14:paraId="01165556" w14:textId="65A7E7C3" w:rsidR="000A7CBA" w:rsidRDefault="000A7CBA" w:rsidP="000A7CBA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Loosely organized and very dynamic</w:t>
      </w:r>
    </w:p>
    <w:p w14:paraId="6E740D76" w14:textId="67A8926D" w:rsidR="000A7CBA" w:rsidRDefault="000A7CBA" w:rsidP="000A7CBA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Located in the cytosol </w:t>
      </w:r>
    </w:p>
    <w:p w14:paraId="4E2397A6" w14:textId="19FC2085" w:rsidR="002805FE" w:rsidRDefault="002805FE" w:rsidP="002805F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Microtubules (MT) Structure:</w:t>
      </w:r>
    </w:p>
    <w:p w14:paraId="2AD073ED" w14:textId="5A6138E3" w:rsidR="002805FE" w:rsidRDefault="002805FE" w:rsidP="002805F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Alpha/ beta heterodimers form long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protofilaments</w:t>
      </w:r>
      <w:proofErr w:type="spellEnd"/>
    </w:p>
    <w:p w14:paraId="5ED0491C" w14:textId="01604863" w:rsidR="002805FE" w:rsidRDefault="00E2223C" w:rsidP="002805F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protofilaments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 longitudinal array to create a hollow cylinder</w:t>
      </w:r>
    </w:p>
    <w:p w14:paraId="3ADDA183" w14:textId="37AC8900" w:rsidR="00E2223C" w:rsidRDefault="00E2223C" w:rsidP="002805F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heterodimers are aligned in same direction (head to tail)</w:t>
      </w:r>
    </w:p>
    <w:p w14:paraId="71108DA2" w14:textId="2CA69F99" w:rsidR="00E2223C" w:rsidRDefault="00E2223C" w:rsidP="002805F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Also have structural polarity</w:t>
      </w:r>
    </w:p>
    <w:p w14:paraId="2316617C" w14:textId="0F458A59" w:rsidR="00E2223C" w:rsidRDefault="00E2223C" w:rsidP="00E2223C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MTs have fast-growing plus end and slow growing minus end </w:t>
      </w:r>
    </w:p>
    <w:p w14:paraId="2D800319" w14:textId="67F18466" w:rsidR="00E2223C" w:rsidRDefault="00E2223C" w:rsidP="00E2223C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Structural polarity is important for MT growth/ shrinkage and direction of movement of material along MT</w:t>
      </w:r>
    </w:p>
    <w:p w14:paraId="497350DA" w14:textId="72015FC1" w:rsidR="00E2223C" w:rsidRDefault="00E2223C" w:rsidP="00E2223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MTs Undergo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Dynamic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Assembly and Disassembly</w:t>
      </w:r>
    </w:p>
    <w:p w14:paraId="3FA68321" w14:textId="0AAA4FE4" w:rsidR="00E2223C" w:rsidRDefault="00E2223C" w:rsidP="00E2223C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vivo, this leads to the rapid turnover of most MTs within a cell (reaches its half-life in minutes)</w:t>
      </w:r>
    </w:p>
    <w:p w14:paraId="5142CC74" w14:textId="5221827B" w:rsidR="00E2223C" w:rsidRDefault="00E2223C" w:rsidP="00E2223C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known as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dynamic instability </w:t>
      </w:r>
    </w:p>
    <w:p w14:paraId="6A977F13" w14:textId="0759A000" w:rsidR="00E2223C" w:rsidRDefault="00E2223C" w:rsidP="00E2223C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Shrinkage can occur very rapidly at the “plus” end (termed catastrophe)</w:t>
      </w:r>
    </w:p>
    <w:p w14:paraId="15D429F0" w14:textId="24030784" w:rsidR="00E2223C" w:rsidRPr="002105A2" w:rsidRDefault="00E2223C" w:rsidP="00E2223C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Formation of MTs is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regulated/controlled </w:t>
      </w:r>
    </w:p>
    <w:p w14:paraId="359E0BCD" w14:textId="08890069" w:rsidR="002105A2" w:rsidRDefault="002105A2" w:rsidP="00E2223C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MTOC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(Microtubule-Organizing Center)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is the central site of MT assembly</w:t>
      </w:r>
    </w:p>
    <w:p w14:paraId="6B121D8F" w14:textId="25DDECAD" w:rsidR="004C5C1F" w:rsidRDefault="004C5C1F" w:rsidP="004C5C1F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MTOC is where nucleation of microtubules begins</w:t>
      </w:r>
    </w:p>
    <w:p w14:paraId="3104F2A8" w14:textId="1D85B560" w:rsidR="004C5C1F" w:rsidRDefault="004C5C1F" w:rsidP="004C5C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MAPs (Microtubule-Associated Proteins)</w:t>
      </w:r>
    </w:p>
    <w:p w14:paraId="2D8BED02" w14:textId="3551AF5B" w:rsidR="004C5C1F" w:rsidRDefault="004C5C1F" w:rsidP="004C5C1F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Several different proteins that bind MTs</w:t>
      </w:r>
    </w:p>
    <w:p w14:paraId="109B6A82" w14:textId="1BC5BC2C" w:rsidR="004C5C1F" w:rsidRDefault="004C5C1F" w:rsidP="004C5C1F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Modulate assembly and function</w:t>
      </w:r>
    </w:p>
    <w:p w14:paraId="19C0FD65" w14:textId="5F4ED902" w:rsidR="004C5C1F" w:rsidRDefault="004C5C1F" w:rsidP="004C5C1F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Mediate interactions with other cellular structures (e.g. vesicles/ organelles)</w:t>
      </w:r>
    </w:p>
    <w:p w14:paraId="0BD0AB78" w14:textId="58D7BF53" w:rsidR="004C5C1F" w:rsidRDefault="004C5C1F" w:rsidP="004C5C1F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Often stabilize MTs or stimulate assembly</w:t>
      </w:r>
    </w:p>
    <w:p w14:paraId="3EC3AD61" w14:textId="67D3AD97" w:rsidR="00963B11" w:rsidRDefault="008C79BD" w:rsidP="00963B1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66432" behindDoc="0" locked="0" layoutInCell="1" allowOverlap="1" wp14:anchorId="334CB25D" wp14:editId="43CEB12A">
            <wp:simplePos x="0" y="0"/>
            <wp:positionH relativeFrom="column">
              <wp:posOffset>3480435</wp:posOffset>
            </wp:positionH>
            <wp:positionV relativeFrom="paragraph">
              <wp:posOffset>99060</wp:posOffset>
            </wp:positionV>
            <wp:extent cx="2964815" cy="2324100"/>
            <wp:effectExtent l="0" t="0" r="6985" b="12700"/>
            <wp:wrapThrough wrapText="bothSides">
              <wp:wrapPolygon edited="0">
                <wp:start x="0" y="0"/>
                <wp:lineTo x="0" y="21482"/>
                <wp:lineTo x="21466" y="21482"/>
                <wp:lineTo x="21466" y="0"/>
                <wp:lineTo x="0" y="0"/>
              </wp:wrapPolygon>
            </wp:wrapThrough>
            <wp:docPr id="13" name="Picture 13" descr="../../Desktop/Screen%20Shot%202015-12-14%20at%209.46.4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Desktop/Screen%20Shot%202015-12-14%20at%209.46.46%20PM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B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Classes of MAPs</w:t>
      </w:r>
    </w:p>
    <w:p w14:paraId="19F4B07D" w14:textId="4F0242F3" w:rsidR="00963B11" w:rsidRPr="00963B11" w:rsidRDefault="00963B11" w:rsidP="00963B11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Motor MAPs</w:t>
      </w:r>
    </w:p>
    <w:p w14:paraId="026E62B9" w14:textId="3E9DABF3" w:rsidR="00963B11" w:rsidRPr="00086D34" w:rsidRDefault="008332EE" w:rsidP="00963B1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main types: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kinesin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dynein</w:t>
      </w:r>
      <w:r w:rsidR="00AB28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B28ED">
        <w:rPr>
          <w:rFonts w:ascii="Times New Roman" w:hAnsi="Times New Roman" w:cs="Times New Roman"/>
          <w:color w:val="000000" w:themeColor="text1"/>
          <w:sz w:val="24"/>
          <w:szCs w:val="24"/>
        </w:rPr>
        <w:t>which power intracellular transport</w:t>
      </w:r>
    </w:p>
    <w:p w14:paraId="44B9F33A" w14:textId="3EB69D5D" w:rsidR="00086D34" w:rsidRDefault="00086D34" w:rsidP="00963B1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use ATP to generate force</w:t>
      </w:r>
    </w:p>
    <w:p w14:paraId="2CB4CB04" w14:textId="43BD599F" w:rsidR="00086D34" w:rsidRDefault="00086D34" w:rsidP="00963B1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Can move material along the microtubule track</w:t>
      </w:r>
    </w:p>
    <w:p w14:paraId="774F53DF" w14:textId="0C7DCA90" w:rsidR="00086D34" w:rsidRDefault="00086D34" w:rsidP="00963B11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Can generate sliding force between microtubules</w:t>
      </w:r>
    </w:p>
    <w:p w14:paraId="3DA047F4" w14:textId="53D1D45F" w:rsidR="00AB28ED" w:rsidRPr="00AB28ED" w:rsidRDefault="00AB28ED" w:rsidP="00AB28E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7030A0"/>
          <w:sz w:val="24"/>
          <w:szCs w:val="24"/>
        </w:rPr>
        <w:t>Kinesin</w:t>
      </w:r>
      <w:proofErr w:type="spellEnd"/>
      <w:r>
        <w:rPr>
          <w:rFonts w:ascii="Times New Roman" w:hAnsi="Times New Roman" w:cs="Times New Roman"/>
          <w:color w:val="7030A0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Plus end directed</w:t>
      </w:r>
    </w:p>
    <w:p w14:paraId="015E2B80" w14:textId="2E545B90" w:rsidR="00AB28ED" w:rsidRPr="00AB28ED" w:rsidRDefault="00AB28ED" w:rsidP="00AB28E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 xml:space="preserve">Dynein: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Minus end directed </w:t>
      </w:r>
    </w:p>
    <w:p w14:paraId="1D6A2799" w14:textId="44468D3D" w:rsidR="00086D34" w:rsidRPr="00086D34" w:rsidRDefault="00086D34" w:rsidP="00086D34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Non-Motor MAPs</w:t>
      </w:r>
    </w:p>
    <w:p w14:paraId="70F191D6" w14:textId="4B6791CA" w:rsidR="00086D34" w:rsidRDefault="00086D34" w:rsidP="00086D34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Control MT organization in cytosol (e.g. TAU protein in neurons) </w:t>
      </w:r>
    </w:p>
    <w:p w14:paraId="12BA5640" w14:textId="42DF5C83" w:rsidR="0041325D" w:rsidRDefault="0041325D" w:rsidP="0041325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Intermediate Filaments (IF)</w:t>
      </w:r>
    </w:p>
    <w:p w14:paraId="07E04C64" w14:textId="11FDE76C" w:rsidR="0041325D" w:rsidRDefault="0041325D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Intermediate size of about 10-12nm in diameter</w:t>
      </w:r>
    </w:p>
    <w:p w14:paraId="15F5CE74" w14:textId="54A3E550" w:rsidR="0041325D" w:rsidRDefault="0041325D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Are Exclusive to multicellular animals</w:t>
      </w:r>
    </w:p>
    <w:p w14:paraId="2EA1080E" w14:textId="72BEBA54" w:rsidR="0041325D" w:rsidRDefault="0041325D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Provide </w:t>
      </w:r>
      <w:r w:rsidRPr="0041325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structural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support and </w:t>
      </w:r>
      <w:r w:rsidRPr="0041325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mechanical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strength </w:t>
      </w:r>
    </w:p>
    <w:p w14:paraId="58FB305A" w14:textId="7FFC1AF3" w:rsidR="00A07ACD" w:rsidRDefault="00A07ACD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Are more stable in comparison to microtubules or microfilaments</w:t>
      </w:r>
    </w:p>
    <w:p w14:paraId="377AE04F" w14:textId="7825F9C8" w:rsidR="00A07ACD" w:rsidRDefault="00A07ACD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Fibrous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proteins in which the central domain is </w:t>
      </w:r>
      <w:r w:rsidRPr="00A07A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sym w:font="Symbol" w:char="F061"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-Helical </w:t>
      </w:r>
    </w:p>
    <w:p w14:paraId="107B40F7" w14:textId="63EC6D8F" w:rsidR="00A07ACD" w:rsidRDefault="00122F21" w:rsidP="0041325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US"/>
        </w:rPr>
        <w:drawing>
          <wp:anchor distT="0" distB="0" distL="114300" distR="114300" simplePos="0" relativeHeight="251667456" behindDoc="0" locked="0" layoutInCell="1" allowOverlap="1" wp14:anchorId="522AEBD1" wp14:editId="725FAAA3">
            <wp:simplePos x="0" y="0"/>
            <wp:positionH relativeFrom="column">
              <wp:posOffset>4509135</wp:posOffset>
            </wp:positionH>
            <wp:positionV relativeFrom="paragraph">
              <wp:posOffset>87630</wp:posOffset>
            </wp:positionV>
            <wp:extent cx="2222500" cy="2006600"/>
            <wp:effectExtent l="0" t="0" r="12700" b="0"/>
            <wp:wrapThrough wrapText="bothSides">
              <wp:wrapPolygon edited="0">
                <wp:start x="0" y="0"/>
                <wp:lineTo x="0" y="21327"/>
                <wp:lineTo x="21477" y="21327"/>
                <wp:lineTo x="21477" y="0"/>
                <wp:lineTo x="0" y="0"/>
              </wp:wrapPolygon>
            </wp:wrapThrough>
            <wp:docPr id="14" name="Picture 14" descr="../../Desktop/Screen%20Shot%202015-12-15%20at%207.46.3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5-12-15%20at%207.46.34%20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ACD">
        <w:rPr>
          <w:rFonts w:ascii="Times New Roman" w:hAnsi="Times New Roman" w:cs="Times New Roman"/>
          <w:color w:val="000000" w:themeColor="text1"/>
          <w:sz w:val="24"/>
          <w:szCs w:val="24"/>
        </w:rPr>
        <w:t>Types of intermediate filaments are:</w:t>
      </w:r>
    </w:p>
    <w:p w14:paraId="6377F28F" w14:textId="50E1D519" w:rsidR="00A07ACD" w:rsidRDefault="00A07ACD" w:rsidP="00A07ACD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Keratins: epithelial cells</w:t>
      </w:r>
    </w:p>
    <w:p w14:paraId="7F3888F1" w14:textId="12C95455" w:rsidR="00A07ACD" w:rsidRDefault="00A07ACD" w:rsidP="00A07ACD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Neurofilaments: neurons</w:t>
      </w:r>
    </w:p>
    <w:p w14:paraId="4F2CC5E0" w14:textId="776D0DAF" w:rsidR="00A07ACD" w:rsidRDefault="00A07ACD" w:rsidP="00A07ACD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: Nucleus of all cells</w:t>
      </w:r>
    </w:p>
    <w:p w14:paraId="545BA179" w14:textId="4842D170" w:rsidR="00F45F7D" w:rsidRDefault="00A07ACD" w:rsidP="00A07AC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Structure of Intermediate Filaments</w:t>
      </w:r>
    </w:p>
    <w:p w14:paraId="6A2D0D12" w14:textId="793602EF" w:rsidR="00A07ACD" w:rsidRDefault="00122F21" w:rsidP="00122F21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A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sym w:font="Symbol" w:char="F061"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-Helical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domains wrap around each other forming a rope-like dimer (coiled-coil)</w:t>
      </w:r>
    </w:p>
    <w:p w14:paraId="7CD24F17" w14:textId="51F6654C" w:rsidR="00122F21" w:rsidRDefault="00122F21" w:rsidP="00122F21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Monomers are aligned in parallel;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dimers are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POLAR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molecules</w:t>
      </w:r>
    </w:p>
    <w:p w14:paraId="680BC72B" w14:textId="6151EE00" w:rsidR="00122F21" w:rsidRPr="00122F21" w:rsidRDefault="00122F21" w:rsidP="00122F21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dimers associate </w:t>
      </w:r>
      <w:r w:rsidRPr="00122F21">
        <w:rPr>
          <w:rFonts w:ascii="Times New Roman" w:hAnsi="Times New Roman" w:cs="Times New Roman"/>
          <w:b/>
          <w:color w:val="FF0000"/>
          <w:sz w:val="24"/>
          <w:szCs w:val="24"/>
        </w:rPr>
        <w:t>anti-parallel</w:t>
      </w:r>
      <w:r w:rsidRPr="00122F2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make 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tetramer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therefore the assembled filaments are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NOT POLAR</w:t>
      </w:r>
    </w:p>
    <w:p w14:paraId="5B221EDB" w14:textId="3CA5D11E" w:rsidR="00122F21" w:rsidRDefault="00D01301" w:rsidP="00122F2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Microfilaments</w:t>
      </w:r>
      <w:r w:rsidR="00D62D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(MF)</w:t>
      </w:r>
    </w:p>
    <w:p w14:paraId="0150AACC" w14:textId="74AFAF84" w:rsidR="0071609F" w:rsidRDefault="00495727" w:rsidP="0071609F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Smallest Cytoskeletal element (~8nm)</w:t>
      </w:r>
    </w:p>
    <w:p w14:paraId="3E9EFF29" w14:textId="63719CDB" w:rsidR="00495727" w:rsidRDefault="00495727" w:rsidP="0071609F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Polymer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actin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</w:t>
      </w:r>
    </w:p>
    <w:p w14:paraId="50C9A952" w14:textId="1F3A5EC4" w:rsidR="00495727" w:rsidRDefault="00495727" w:rsidP="0071609F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Polypeptide = 42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kDa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binds ATP</w:t>
      </w:r>
    </w:p>
    <w:p w14:paraId="189B773F" w14:textId="282A4BA7" w:rsidR="00495727" w:rsidRDefault="00495727" w:rsidP="00495727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Individual molecules are globular actin (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G-actin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5801F71F" w14:textId="5E3D33DA" w:rsidR="00CF1766" w:rsidRDefault="00CF1766" w:rsidP="00CF1766">
      <w:pPr>
        <w:pStyle w:val="ListParagraph"/>
        <w:numPr>
          <w:ilvl w:val="2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G-Actin monomers have polar structure</w:t>
      </w:r>
    </w:p>
    <w:p w14:paraId="5E7233E1" w14:textId="6CFB085C" w:rsidR="00CF1766" w:rsidRDefault="00CF1766" w:rsidP="00CF1766">
      <w:pPr>
        <w:pStyle w:val="ListParagraph"/>
        <w:numPr>
          <w:ilvl w:val="2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Monomers are incorporated into the filament in the same orientation</w:t>
      </w:r>
    </w:p>
    <w:p w14:paraId="74ACE717" w14:textId="6D21487B" w:rsidR="00495727" w:rsidRPr="00CF1766" w:rsidRDefault="00D76073" w:rsidP="00495727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polymerized microfilament =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F- actin</w:t>
      </w:r>
    </w:p>
    <w:p w14:paraId="757CAD47" w14:textId="3B6CED25" w:rsidR="00CF1766" w:rsidRDefault="00BA2142" w:rsidP="00CF1766">
      <w:pPr>
        <w:pStyle w:val="ListParagraph"/>
        <w:numPr>
          <w:ilvl w:val="2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F-actin filament is polar: plus,</w:t>
      </w:r>
      <w:r w:rsidR="00CF17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minus end</w:t>
      </w:r>
    </w:p>
    <w:p w14:paraId="30E68368" w14:textId="7B22F066" w:rsidR="00D76073" w:rsidRDefault="00D76073" w:rsidP="00D7607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Several well-characterized functions</w:t>
      </w:r>
    </w:p>
    <w:p w14:paraId="164BF5D7" w14:textId="311C675D" w:rsidR="00D76073" w:rsidRDefault="00D76073" w:rsidP="00D7607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Maintenance of cell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shape</w:t>
      </w:r>
    </w:p>
    <w:p w14:paraId="29B61CB9" w14:textId="345FC651" w:rsidR="00D76073" w:rsidRDefault="00D76073" w:rsidP="00D7607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Cell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moveme</w:t>
      </w:r>
      <w:r w:rsidR="00D81E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nt</w:t>
      </w:r>
    </w:p>
    <w:p w14:paraId="5947CE0B" w14:textId="647427E7" w:rsidR="00D81EB1" w:rsidRDefault="00D81EB1" w:rsidP="00D7607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Cytokinesis</w:t>
      </w:r>
    </w:p>
    <w:p w14:paraId="32B853D0" w14:textId="572BC4D9" w:rsidR="00D81EB1" w:rsidRDefault="00D81EB1" w:rsidP="00D7607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Muscle contraction </w:t>
      </w:r>
    </w:p>
    <w:p w14:paraId="3963BA10" w14:textId="41E5C8A9" w:rsidR="00D01301" w:rsidRDefault="00D01301" w:rsidP="00D7607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Vesicle Transport in plants</w:t>
      </w:r>
    </w:p>
    <w:p w14:paraId="3D10BCCE" w14:textId="49C9957B" w:rsidR="00145C72" w:rsidRDefault="00145C72" w:rsidP="00145C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Lecture 22:</w:t>
      </w:r>
    </w:p>
    <w:p w14:paraId="55786C72" w14:textId="78903B1E" w:rsidR="00145C72" w:rsidRDefault="00BF44CB" w:rsidP="00145C7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Time</w:t>
      </w:r>
    </w:p>
    <w:p w14:paraId="5CD87F15" w14:textId="4CB8C598" w:rsidR="00BF44CB" w:rsidRDefault="00BF44CB" w:rsidP="00743B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Autophagy used lysosomes to recycle used organelles</w:t>
      </w:r>
    </w:p>
    <w:p w14:paraId="00620DD1" w14:textId="40CF1C4F" w:rsidR="00BF44CB" w:rsidRDefault="00BF44CB" w:rsidP="00743B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Microtubules, intermediate filaments and microfilaments are the main structural components of the cytoskeleton </w:t>
      </w:r>
    </w:p>
    <w:p w14:paraId="647DE621" w14:textId="721F9ACD" w:rsidR="00BF44CB" w:rsidRDefault="00BF44CB" w:rsidP="00743B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Microtubules (MT) are polymers of alpha and beta tubulin that provide structural support and intracellular “tracks” (in animals)</w:t>
      </w:r>
    </w:p>
    <w:p w14:paraId="63B6AD34" w14:textId="7CD37050" w:rsidR="00BF44CB" w:rsidRDefault="00BF44CB" w:rsidP="00743B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Vesicle movement along MTs is powered by Motor MAPs-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Kinesin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Dynein </w:t>
      </w:r>
    </w:p>
    <w:p w14:paraId="5CD28998" w14:textId="6093A7DE" w:rsidR="00BA2142" w:rsidRDefault="00BA2142" w:rsidP="00BA214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F-Actin Microfilament Assembly:</w:t>
      </w:r>
    </w:p>
    <w:p w14:paraId="57A142FC" w14:textId="5FDC5BE9" w:rsidR="00BA2142" w:rsidRDefault="000A0F18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G-Actin polymerizes reversibly</w:t>
      </w:r>
      <w:r w:rsidR="00D84E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(uses ATP)</w:t>
      </w:r>
    </w:p>
    <w:p w14:paraId="03AA7FCA" w14:textId="14104222" w:rsidR="000A0F18" w:rsidRDefault="000A0F18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Then nucleation (slow process) occurs ( G-actin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AE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dimers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AE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Trimers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AE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Short filaments)</w:t>
      </w:r>
    </w:p>
    <w:p w14:paraId="4EC5D9E8" w14:textId="774493AA" w:rsidR="000A0F18" w:rsidRDefault="000A0F18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Elongation (Fast process)- monomers add to both end- usually faster at the positive end</w:t>
      </w:r>
    </w:p>
    <w:p w14:paraId="674208AA" w14:textId="75F0CDEB" w:rsidR="00DF3895" w:rsidRPr="00DF3895" w:rsidRDefault="00DF3895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Polymerization/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Depolymerization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Structure/ Organization are regulated by </w:t>
      </w:r>
      <w:r>
        <w:rPr>
          <w:rFonts w:ascii="Times New Roman" w:hAnsi="Times New Roman" w:cs="Times New Roman"/>
          <w:color w:val="FF0000"/>
          <w:sz w:val="24"/>
          <w:szCs w:val="24"/>
        </w:rPr>
        <w:t>actin binding proteins</w:t>
      </w:r>
    </w:p>
    <w:p w14:paraId="3218B5AB" w14:textId="5F72E0BE" w:rsidR="00DF3895" w:rsidRDefault="00DF3895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Filaments can be loose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arrays/ networks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tight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bundles/cables</w:t>
      </w:r>
    </w:p>
    <w:p w14:paraId="4263372B" w14:textId="353D0021" w:rsidR="00A57B4B" w:rsidRDefault="00A57B4B" w:rsidP="00743B13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Examples of actin-binding proteins:</w:t>
      </w:r>
    </w:p>
    <w:p w14:paraId="73483C44" w14:textId="5A6BA946" w:rsidR="00A57B4B" w:rsidRDefault="00A57B4B" w:rsidP="00743B13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Nucleating proteins; e.g. Arp2/3</w:t>
      </w:r>
    </w:p>
    <w:p w14:paraId="003ABC8C" w14:textId="72339382" w:rsidR="00A57B4B" w:rsidRDefault="00A57B4B" w:rsidP="00743B13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Monomer-polymerizing proteins; e.g.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profilin</w:t>
      </w:r>
      <w:proofErr w:type="spellEnd"/>
    </w:p>
    <w:p w14:paraId="31043786" w14:textId="3FAED744" w:rsidR="00A57B4B" w:rsidRDefault="00A57B4B" w:rsidP="00743B13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Filament-Depolymerizing proteins: e.g.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cofilin</w:t>
      </w:r>
      <w:proofErr w:type="spellEnd"/>
    </w:p>
    <w:p w14:paraId="31851B0E" w14:textId="14DEB15F" w:rsidR="00A57B4B" w:rsidRDefault="00346583" w:rsidP="0034658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Directed Cell Motility</w:t>
      </w:r>
    </w:p>
    <w:p w14:paraId="3E475078" w14:textId="117D12A4" w:rsidR="00346583" w:rsidRDefault="00346583" w:rsidP="0034658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Coordinated activity of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actin-binding proteins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controls microfilament formation in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lamellopodium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allow directed cell movement</w:t>
      </w:r>
    </w:p>
    <w:p w14:paraId="2D578459" w14:textId="0935A519" w:rsidR="00346583" w:rsidRDefault="00346583" w:rsidP="0034658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MYOSIN: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 actin associated motor protein</w:t>
      </w:r>
    </w:p>
    <w:p w14:paraId="6A0B78AF" w14:textId="63144140" w:rsidR="00346583" w:rsidRPr="00346583" w:rsidRDefault="00346583" w:rsidP="00743B13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Large family of proteins</w:t>
      </w:r>
    </w:p>
    <w:p w14:paraId="2F4AC92B" w14:textId="07D55805" w:rsidR="00346583" w:rsidRPr="00346583" w:rsidRDefault="00346583" w:rsidP="00743B13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Most move toward the positive end of the microfilament</w:t>
      </w:r>
    </w:p>
    <w:p w14:paraId="1B1821CC" w14:textId="74E3811C" w:rsidR="00346583" w:rsidRPr="00346583" w:rsidRDefault="00346583" w:rsidP="00743B13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Can be divided into 2 broad groups:</w:t>
      </w:r>
    </w:p>
    <w:p w14:paraId="28BA1B18" w14:textId="09C95597" w:rsidR="00346583" w:rsidRPr="005D5160" w:rsidRDefault="00346583" w:rsidP="00743B13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Conventional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Myosins</w:t>
      </w:r>
      <w:proofErr w:type="spellEnd"/>
    </w:p>
    <w:p w14:paraId="0DC80DEF" w14:textId="14CFFB47" w:rsidR="005D5160" w:rsidRPr="005D5160" w:rsidRDefault="005D5160" w:rsidP="00743B13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type II</w:t>
      </w:r>
    </w:p>
    <w:p w14:paraId="1A5A49DA" w14:textId="09E7866C" w:rsidR="005D5160" w:rsidRPr="005D5160" w:rsidRDefault="005D5160" w:rsidP="00743B13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Primary motors for muscle contractions</w:t>
      </w:r>
    </w:p>
    <w:p w14:paraId="0BE5352F" w14:textId="7C0959D4" w:rsidR="005D5160" w:rsidRPr="005D5160" w:rsidRDefault="005D5160" w:rsidP="00743B13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Unconventional </w:t>
      </w:r>
      <w:proofErr w:type="spellStart"/>
      <w:r>
        <w:rPr>
          <w:rFonts w:ascii="Times New Roman" w:hAnsi="Times New Roman" w:cs="Times New Roman"/>
          <w:color w:val="00B050"/>
          <w:sz w:val="24"/>
          <w:szCs w:val="24"/>
        </w:rPr>
        <w:t>Myosins</w:t>
      </w:r>
      <w:proofErr w:type="spellEnd"/>
    </w:p>
    <w:p w14:paraId="0EBF67D6" w14:textId="5FFF347D" w:rsidR="00CA4B2D" w:rsidRPr="00CA4B2D" w:rsidRDefault="00CA4B2D" w:rsidP="00743B13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Generate force and contribute to motility in non-muscle cells</w:t>
      </w:r>
    </w:p>
    <w:p w14:paraId="121C967C" w14:textId="68957651" w:rsidR="005D5160" w:rsidRPr="00CE5BE8" w:rsidRDefault="005D5160" w:rsidP="00743B13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Type I and types III- XVIII</w:t>
      </w:r>
    </w:p>
    <w:p w14:paraId="522B4CB1" w14:textId="77777777" w:rsidR="00975D46" w:rsidRDefault="00975D46" w:rsidP="00CE5BE8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22E6C7E6" w14:textId="5E7A7BF9" w:rsidR="00CE5BE8" w:rsidRDefault="00CE5BE8" w:rsidP="00CE5BE8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Lecture 23:</w:t>
      </w:r>
    </w:p>
    <w:p w14:paraId="0C882830" w14:textId="503BF69F" w:rsidR="00CE5BE8" w:rsidRDefault="00CE5BE8" w:rsidP="00CE5BE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5B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Last Time</w:t>
      </w:r>
    </w:p>
    <w:p w14:paraId="277124EE" w14:textId="1635E316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Vesicle movement along MTs is powered by motor MAPs-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Kinesin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Dynein</w:t>
      </w:r>
    </w:p>
    <w:p w14:paraId="168C0F5B" w14:textId="69DBFB27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Intermediate Filaments (IF) are non-polar and provide structural and mechanical support</w:t>
      </w:r>
    </w:p>
    <w:p w14:paraId="2C559258" w14:textId="715FCA0A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Intermediate Filaments are encoded by a “superfamily” of proteins with diverse functions in a variety of cells</w:t>
      </w:r>
    </w:p>
    <w:p w14:paraId="0C033047" w14:textId="05CE4115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Microfilaments (MF)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a.k.a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actin filaments or F-actin) are polar cytoskeleton components with important roles in cell structure and cell motility</w:t>
      </w:r>
    </w:p>
    <w:p w14:paraId="02D6CEF5" w14:textId="1F586292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Growth of branched MF pushes against the plasma membrane to form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lamellipodia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power cell movement</w:t>
      </w:r>
    </w:p>
    <w:p w14:paraId="54A37F52" w14:textId="1CCA33EA" w:rsidR="00CE5BE8" w:rsidRDefault="00CE5BE8" w:rsidP="00743B1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Myosin is a motor protein that interacts with F-actin to facilitate cell movement (pulling) and vesicle transport (especially in plant cells)</w:t>
      </w:r>
    </w:p>
    <w:p w14:paraId="6A042EBA" w14:textId="04FC00DD" w:rsidR="00CC3A0B" w:rsidRDefault="00CC3A0B" w:rsidP="00CC3A0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Nucleus</w:t>
      </w:r>
    </w:p>
    <w:p w14:paraId="66EBF3FC" w14:textId="7E424B25" w:rsidR="00CC3A0B" w:rsidRDefault="00CC3A0B" w:rsidP="00743B1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Functions</w:t>
      </w:r>
    </w:p>
    <w:p w14:paraId="0A62757F" w14:textId="30D5218B" w:rsidR="00CC3A0B" w:rsidRDefault="00CC3A0B" w:rsidP="00743B13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Storage, replication and repair of genetic material</w:t>
      </w:r>
    </w:p>
    <w:p w14:paraId="52661233" w14:textId="44D27FF1" w:rsidR="00CC3A0B" w:rsidRDefault="00CC3A0B" w:rsidP="00743B13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Expression of genetic material</w:t>
      </w:r>
    </w:p>
    <w:p w14:paraId="7B74A45D" w14:textId="727B814A" w:rsidR="00CC3A0B" w:rsidRDefault="00CC3A0B" w:rsidP="00743B13">
      <w:pPr>
        <w:pStyle w:val="ListParagraph"/>
        <w:numPr>
          <w:ilvl w:val="2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Transcription (mRNA,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tRNA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rRNA</w:t>
      </w:r>
      <w:proofErr w:type="spellEnd"/>
    </w:p>
    <w:p w14:paraId="5A8319A4" w14:textId="56CBBD99" w:rsidR="00CC3A0B" w:rsidRDefault="00CC3A0B" w:rsidP="00743B13">
      <w:pPr>
        <w:pStyle w:val="ListParagraph"/>
        <w:numPr>
          <w:ilvl w:val="2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Splicing</w:t>
      </w:r>
    </w:p>
    <w:p w14:paraId="071BF67D" w14:textId="5E5CA068" w:rsidR="00CC3A0B" w:rsidRDefault="00CC3A0B" w:rsidP="00743B13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Ribosome biosynthesis</w:t>
      </w:r>
    </w:p>
    <w:p w14:paraId="61358C84" w14:textId="09DA49C0" w:rsidR="00CC3A0B" w:rsidRDefault="00CC3A0B" w:rsidP="00743B1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Structure</w:t>
      </w:r>
    </w:p>
    <w:p w14:paraId="2282AAAC" w14:textId="7D985AE7" w:rsidR="00CC3A0B" w:rsidRDefault="00CC3A0B" w:rsidP="00743B13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Nuclear envelope</w:t>
      </w:r>
    </w:p>
    <w:p w14:paraId="164C063F" w14:textId="46FA086E" w:rsidR="00CC3A0B" w:rsidRDefault="00CC3A0B" w:rsidP="00743B13">
      <w:pPr>
        <w:pStyle w:val="ListParagraph"/>
        <w:numPr>
          <w:ilvl w:val="2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Nuclear membrane, pores and lamina</w:t>
      </w:r>
    </w:p>
    <w:p w14:paraId="58E43CB6" w14:textId="1892DFB1" w:rsidR="00CC3A0B" w:rsidRDefault="00CC3A0B" w:rsidP="00743B13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Nuclear Contents</w:t>
      </w:r>
    </w:p>
    <w:p w14:paraId="01223689" w14:textId="559C4C70" w:rsidR="00CC3A0B" w:rsidRDefault="00CC3A0B" w:rsidP="00743B13">
      <w:pPr>
        <w:pStyle w:val="ListParagraph"/>
        <w:numPr>
          <w:ilvl w:val="2"/>
          <w:numId w:val="8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Chromatin, nucleoplasm, nucleolus</w:t>
      </w:r>
    </w:p>
    <w:p w14:paraId="768BAA4E" w14:textId="582F5A1D" w:rsidR="00743B13" w:rsidRDefault="00743B13" w:rsidP="00743B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Nuclear Envelope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(NE)</w:t>
      </w:r>
    </w:p>
    <w:p w14:paraId="7AD1A838" w14:textId="73F893B2" w:rsidR="00743B13" w:rsidRDefault="00743B13" w:rsidP="00743B1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parallel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phospholipid bilayers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separated by 10-50nm</w:t>
      </w:r>
    </w:p>
    <w:p w14:paraId="402C0640" w14:textId="349EC484" w:rsidR="00743B13" w:rsidRPr="00E62F79" w:rsidRDefault="00E62F79" w:rsidP="00743B1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Outer Membrane (ONM)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binds ribosomes and is continuous with rough endoplasmic reticulum</w:t>
      </w:r>
    </w:p>
    <w:p w14:paraId="49E5BD37" w14:textId="395D9C20" w:rsidR="00E62F79" w:rsidRDefault="00E62F79" w:rsidP="00743B1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Inner Membrane (INM)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bears integral proteins and connected to nuclear lamina </w:t>
      </w:r>
    </w:p>
    <w:p w14:paraId="3DE0403E" w14:textId="7C8A05F8" w:rsidR="00C34FD7" w:rsidRDefault="00C34FD7" w:rsidP="00C34FD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 of the Nuclear Envelope</w:t>
      </w:r>
    </w:p>
    <w:p w14:paraId="1D951D19" w14:textId="565442CF" w:rsidR="00C34FD7" w:rsidRDefault="00C34FD7" w:rsidP="00C34FD7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Separates content from cytoplasm</w:t>
      </w:r>
    </w:p>
    <w:p w14:paraId="689E6E11" w14:textId="24D9887F" w:rsidR="00C34FD7" w:rsidRDefault="00C34FD7" w:rsidP="00C34FD7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Separated transcription and translation</w:t>
      </w:r>
    </w:p>
    <w:p w14:paraId="4856384B" w14:textId="2EBA6C04" w:rsidR="00C34FD7" w:rsidRDefault="00C34FD7" w:rsidP="00C34FD7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Selective Barrier</w:t>
      </w:r>
    </w:p>
    <w:p w14:paraId="40CE95F7" w14:textId="7683BEB7" w:rsidR="00C34FD7" w:rsidRDefault="00C34FD7" w:rsidP="00C34FD7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Allows limited movement of molecules between nucleus and cytoplasm</w:t>
      </w:r>
    </w:p>
    <w:p w14:paraId="505C0DA1" w14:textId="081C3D5D" w:rsidR="00C34FD7" w:rsidRDefault="00C34FD7" w:rsidP="00C34FD7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Supported by nuclear lamina</w:t>
      </w:r>
    </w:p>
    <w:p w14:paraId="37385B88" w14:textId="0729469F" w:rsidR="00C34FD7" w:rsidRDefault="00C34FD7" w:rsidP="00C34FD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Nuclear Lamina</w:t>
      </w:r>
    </w:p>
    <w:p w14:paraId="07B35DFC" w14:textId="205F52C9" w:rsidR="00C34FD7" w:rsidRDefault="00C34FD7" w:rsidP="00C34FD7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Thin meshwork of filamentous proteins- forms meshwork next to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nucleoplasmic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leaflet of the inner membrane</w:t>
      </w:r>
    </w:p>
    <w:p w14:paraId="48CF6685" w14:textId="2E45CE9E" w:rsidR="00C34FD7" w:rsidRDefault="00C34FD7" w:rsidP="00C34FD7">
      <w:pPr>
        <w:pStyle w:val="ListParagraph"/>
        <w:numPr>
          <w:ilvl w:val="1"/>
          <w:numId w:val="8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(Class V of intermediate filaments in animal cells)</w:t>
      </w:r>
    </w:p>
    <w:p w14:paraId="1C84D0AA" w14:textId="47145A77" w:rsidR="00C34FD7" w:rsidRDefault="00C34FD7" w:rsidP="00C34FD7">
      <w:pPr>
        <w:pStyle w:val="ListParagraph"/>
        <w:numPr>
          <w:ilvl w:val="1"/>
          <w:numId w:val="8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Plants have nuclear lamina BUT it is not made of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lamin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proteins</w:t>
      </w:r>
    </w:p>
    <w:p w14:paraId="72DF639D" w14:textId="5DAA1E4A" w:rsidR="00C34FD7" w:rsidRDefault="00C34FD7" w:rsidP="00C34FD7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Bound to inner membrane of NE by integral membrane proteins</w:t>
      </w:r>
    </w:p>
    <w:p w14:paraId="7EFD7CCF" w14:textId="6258D7EB" w:rsidR="00C34FD7" w:rsidRDefault="00C34FD7" w:rsidP="00C34FD7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Provides attachment sites for chromatin </w:t>
      </w:r>
    </w:p>
    <w:p w14:paraId="121BDE49" w14:textId="77777777" w:rsidR="00975D46" w:rsidRDefault="00975D46" w:rsidP="00C34FD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3F7B05B" w14:textId="2B737026" w:rsidR="00C34FD7" w:rsidRDefault="00C34FD7" w:rsidP="00C34FD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Nuclear Pores</w:t>
      </w:r>
    </w:p>
    <w:p w14:paraId="289E6995" w14:textId="17D44641" w:rsidR="00C34FD7" w:rsidRDefault="00C34FD7" w:rsidP="00C34FD7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Are gateways between cytoplasm and nucleoplasm</w:t>
      </w:r>
    </w:p>
    <w:p w14:paraId="06A234E7" w14:textId="26660598" w:rsidR="00C34FD7" w:rsidRDefault="00C34FD7" w:rsidP="00C34FD7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are ~3000 to 4000 pores per nucleus </w:t>
      </w:r>
    </w:p>
    <w:p w14:paraId="3FEA9BC1" w14:textId="0EFCA4B2" w:rsidR="00C34FD7" w:rsidRDefault="00C34FD7" w:rsidP="00C34FD7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Pores occur where inner and outer membrane fuse</w:t>
      </w:r>
    </w:p>
    <w:p w14:paraId="76860863" w14:textId="640C71DC" w:rsidR="00C34FD7" w:rsidRDefault="00C34FD7" w:rsidP="00C34FD7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Have a complex protein structure (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Nuclear Pore Complex – NPC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4F77AF96" w14:textId="721F5C18" w:rsidR="00EA14F6" w:rsidRDefault="00EA14F6" w:rsidP="00EA14F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Nuclear Pore Complex</w:t>
      </w:r>
    </w:p>
    <w:p w14:paraId="381CEDFE" w14:textId="39E659B5" w:rsidR="00EA14F6" w:rsidRDefault="00EA14F6" w:rsidP="00EA14F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Composed of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nucleoporins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(NUPs)</w:t>
      </w:r>
    </w:p>
    <w:p w14:paraId="550C47A0" w14:textId="3E580263" w:rsidR="00EA14F6" w:rsidRDefault="00EA14F6" w:rsidP="00EA14F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Octagonal symmetry</w:t>
      </w:r>
    </w:p>
    <w:p w14:paraId="53249AEB" w14:textId="7F8495E5" w:rsidR="00EA14F6" w:rsidRDefault="00EA14F6" w:rsidP="00EA14F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Projects into cytoplasm and nucleoplasm</w:t>
      </w:r>
    </w:p>
    <w:p w14:paraId="385066CD" w14:textId="2AC5FCF6" w:rsidR="00EA14F6" w:rsidRDefault="00EA14F6" w:rsidP="00EA14F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HUGE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supramolecular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complex (15-30 times the size of a ribosome)</w:t>
      </w:r>
    </w:p>
    <w:p w14:paraId="1C7760B7" w14:textId="7337C294" w:rsidR="00EA14F6" w:rsidRDefault="00EA14F6" w:rsidP="00EA14F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NPC Function</w:t>
      </w:r>
    </w:p>
    <w:p w14:paraId="342B10FE" w14:textId="7B2D86B8" w:rsidR="00EA14F6" w:rsidRDefault="00FF3D4A" w:rsidP="00EA14F6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Pass</w:t>
      </w:r>
      <w:r w:rsidR="00904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ive diffusion of molecules smaller than 40 </w:t>
      </w:r>
      <w:proofErr w:type="spellStart"/>
      <w:r w:rsidR="00904F95">
        <w:rPr>
          <w:rFonts w:ascii="Times New Roman" w:hAnsi="Times New Roman" w:cs="Times New Roman"/>
          <w:color w:val="000000" w:themeColor="text1"/>
          <w:sz w:val="24"/>
          <w:szCs w:val="24"/>
        </w:rPr>
        <w:t>kDa</w:t>
      </w:r>
      <w:proofErr w:type="spellEnd"/>
    </w:p>
    <w:p w14:paraId="5ACCBAF7" w14:textId="4ACBC0CC" w:rsidR="00904F95" w:rsidRDefault="00904F95" w:rsidP="00904F95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Rapid (100/min./ pore)</w:t>
      </w:r>
    </w:p>
    <w:p w14:paraId="1C963DC0" w14:textId="51FA81CD" w:rsidR="00904F95" w:rsidRDefault="00904F95" w:rsidP="00904F9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Regulated movement of larger molecules</w:t>
      </w:r>
    </w:p>
    <w:p w14:paraId="05B027FB" w14:textId="0370549B" w:rsidR="00904F95" w:rsidRDefault="00904F95" w:rsidP="00904F95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Slow (6/min./pore)</w:t>
      </w:r>
    </w:p>
    <w:p w14:paraId="12528977" w14:textId="4A85BDDD" w:rsidR="00904F95" w:rsidRDefault="00904F95" w:rsidP="00904F9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Regulated movement of proteins into the nucleus requires 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uclear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ocalization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ignal (NLS)</w:t>
      </w:r>
    </w:p>
    <w:p w14:paraId="1536C3DF" w14:textId="77777777" w:rsidR="006F7FEA" w:rsidRDefault="00904F95" w:rsidP="00EA14F6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NLS: a short stretch of positively charged amino acids within the protein sequence </w:t>
      </w:r>
    </w:p>
    <w:p w14:paraId="36127FBD" w14:textId="7104F2A3" w:rsidR="00EA14F6" w:rsidRDefault="00A87A93" w:rsidP="006F7FEA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6F7FEA">
        <w:rPr>
          <w:rFonts w:ascii="Times New Roman" w:hAnsi="Times New Roman" w:cs="Times New Roman"/>
          <w:color w:val="0070C0"/>
          <w:sz w:val="24"/>
          <w:szCs w:val="24"/>
        </w:rPr>
        <w:t>Nuclear import and export are critical for cellular function</w:t>
      </w:r>
    </w:p>
    <w:p w14:paraId="7A2DDF5D" w14:textId="0490FE6D" w:rsidR="006F7FEA" w:rsidRDefault="006F7FEA" w:rsidP="006F7FEA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Nucleocytoplasmic trafficking </w:t>
      </w:r>
    </w:p>
    <w:p w14:paraId="099381D9" w14:textId="5B8FC19C" w:rsidR="00E13878" w:rsidRDefault="00E13878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Nucleotides</w:t>
      </w:r>
    </w:p>
    <w:p w14:paraId="7AE919CD" w14:textId="5F65EA0D" w:rsidR="00E13878" w:rsidRDefault="00E13878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Structural Proteins</w:t>
      </w:r>
    </w:p>
    <w:p w14:paraId="35036C7E" w14:textId="539B5B16" w:rsidR="00E13878" w:rsidRDefault="00E13878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DNA packaging proteins (Histones)</w:t>
      </w:r>
    </w:p>
    <w:p w14:paraId="13624793" w14:textId="5E884423" w:rsidR="00AA1E24" w:rsidRDefault="00AA1E24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 for DNA replication, repair, transcription</w:t>
      </w:r>
    </w:p>
    <w:p w14:paraId="3C608983" w14:textId="2CAABE78" w:rsidR="00AA1E24" w:rsidRDefault="00AA1E24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 for RNA processing and export</w:t>
      </w:r>
    </w:p>
    <w:p w14:paraId="2CAAD745" w14:textId="7E3B24BA" w:rsidR="00AA1E24" w:rsidRDefault="00AA1E24" w:rsidP="00E13878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Proteins for ribosome synthesis and export</w:t>
      </w:r>
    </w:p>
    <w:p w14:paraId="242B61ED" w14:textId="622BB6DA" w:rsidR="00452EC9" w:rsidRDefault="00452EC9" w:rsidP="00452EC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Function of the Nucleolus</w:t>
      </w:r>
    </w:p>
    <w:p w14:paraId="3434A1B0" w14:textId="74A58851" w:rsidR="00452EC9" w:rsidRDefault="00452EC9" w:rsidP="00452E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Ribosome Biogenesis</w:t>
      </w:r>
    </w:p>
    <w:p w14:paraId="4A4C8560" w14:textId="702C2494" w:rsidR="00452EC9" w:rsidRDefault="00452EC9" w:rsidP="00452EC9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Synthesis of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rRNA</w:t>
      </w:r>
      <w:proofErr w:type="spellEnd"/>
    </w:p>
    <w:p w14:paraId="0D6B8078" w14:textId="3131E377" w:rsidR="00452EC9" w:rsidRDefault="00452EC9" w:rsidP="00452EC9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processing</w:t>
      </w:r>
    </w:p>
    <w:p w14:paraId="68842950" w14:textId="27BCCA2D" w:rsidR="00452EC9" w:rsidRDefault="00452EC9" w:rsidP="00452EC9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assembly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subunits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proteins)</w:t>
      </w:r>
    </w:p>
    <w:p w14:paraId="532E0684" w14:textId="10A4DA1F" w:rsidR="00452EC9" w:rsidRPr="00452EC9" w:rsidRDefault="00452EC9" w:rsidP="00452EC9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40S and 60S subunits are exported to the cytoplasm </w:t>
      </w:r>
    </w:p>
    <w:p w14:paraId="1BF2E4B0" w14:textId="77777777" w:rsidR="00CE5BE8" w:rsidRPr="00CE5BE8" w:rsidRDefault="00CE5BE8" w:rsidP="00CE5BE8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1E6650C" w14:textId="77777777" w:rsidR="00CA4B2D" w:rsidRPr="005D5160" w:rsidRDefault="00CA4B2D" w:rsidP="00CA4B2D">
      <w:pPr>
        <w:pStyle w:val="ListParagraph"/>
        <w:ind w:left="180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33A01AE" w14:textId="77777777" w:rsidR="00E4257F" w:rsidRPr="00E4257F" w:rsidRDefault="00E4257F" w:rsidP="00E425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BEE851" w14:textId="77777777" w:rsidR="00D84E19" w:rsidRDefault="00D84E19" w:rsidP="00D84E1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38FDBA" w14:textId="6058B79D" w:rsidR="004B7E47" w:rsidRPr="004B7E47" w:rsidRDefault="004B7E47" w:rsidP="004B7E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B7E47" w:rsidRPr="004B7E47" w:rsidSect="00E15159">
      <w:footerReference w:type="default" r:id="rId2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33EA2F" w14:textId="77777777" w:rsidR="00100DE2" w:rsidRDefault="00100DE2">
      <w:r>
        <w:separator/>
      </w:r>
    </w:p>
    <w:p w14:paraId="18ABCE31" w14:textId="77777777" w:rsidR="00100DE2" w:rsidRDefault="00100DE2"/>
  </w:endnote>
  <w:endnote w:type="continuationSeparator" w:id="0">
    <w:p w14:paraId="52191CAE" w14:textId="77777777" w:rsidR="00100DE2" w:rsidRDefault="00100DE2">
      <w:r>
        <w:continuationSeparator/>
      </w:r>
    </w:p>
    <w:p w14:paraId="286E2B42" w14:textId="77777777" w:rsidR="00100DE2" w:rsidRDefault="00100D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メイリオ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9FBD35" w14:textId="77777777" w:rsidR="00F45F7D" w:rsidRDefault="00F45F7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038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A5B16B" w14:textId="77777777" w:rsidR="00100DE2" w:rsidRDefault="00100DE2">
      <w:r>
        <w:separator/>
      </w:r>
    </w:p>
    <w:p w14:paraId="0094373F" w14:textId="77777777" w:rsidR="00100DE2" w:rsidRDefault="00100DE2"/>
  </w:footnote>
  <w:footnote w:type="continuationSeparator" w:id="0">
    <w:p w14:paraId="22D482DA" w14:textId="77777777" w:rsidR="00100DE2" w:rsidRDefault="00100DE2">
      <w:r>
        <w:continuationSeparator/>
      </w:r>
    </w:p>
    <w:p w14:paraId="4DACAD0D" w14:textId="77777777" w:rsidR="00100DE2" w:rsidRDefault="00100DE2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C8C"/>
    <w:multiLevelType w:val="hybridMultilevel"/>
    <w:tmpl w:val="00A4E87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71E4579"/>
    <w:multiLevelType w:val="hybridMultilevel"/>
    <w:tmpl w:val="B8507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87186"/>
    <w:multiLevelType w:val="hybridMultilevel"/>
    <w:tmpl w:val="DE5E7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44E4C"/>
    <w:multiLevelType w:val="hybridMultilevel"/>
    <w:tmpl w:val="17F68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EE0EDA"/>
    <w:multiLevelType w:val="hybridMultilevel"/>
    <w:tmpl w:val="FCF25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70C17"/>
    <w:multiLevelType w:val="hybridMultilevel"/>
    <w:tmpl w:val="1758F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3B7B7A"/>
    <w:multiLevelType w:val="hybridMultilevel"/>
    <w:tmpl w:val="97D09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557B7"/>
    <w:multiLevelType w:val="hybridMultilevel"/>
    <w:tmpl w:val="83141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EC5625"/>
    <w:multiLevelType w:val="hybridMultilevel"/>
    <w:tmpl w:val="340C0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B4527D"/>
    <w:multiLevelType w:val="hybridMultilevel"/>
    <w:tmpl w:val="75EA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8E755B"/>
    <w:multiLevelType w:val="hybridMultilevel"/>
    <w:tmpl w:val="D8A6E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C306CD"/>
    <w:multiLevelType w:val="hybridMultilevel"/>
    <w:tmpl w:val="2BF6F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CE23DA"/>
    <w:multiLevelType w:val="hybridMultilevel"/>
    <w:tmpl w:val="67BE50F2"/>
    <w:lvl w:ilvl="0" w:tplc="FE1E6A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2E63BD6"/>
    <w:multiLevelType w:val="hybridMultilevel"/>
    <w:tmpl w:val="6888B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52618A"/>
    <w:multiLevelType w:val="hybridMultilevel"/>
    <w:tmpl w:val="78DE4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560137"/>
    <w:multiLevelType w:val="hybridMultilevel"/>
    <w:tmpl w:val="A4C2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F73E83"/>
    <w:multiLevelType w:val="hybridMultilevel"/>
    <w:tmpl w:val="BD0CE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CB5FA2"/>
    <w:multiLevelType w:val="hybridMultilevel"/>
    <w:tmpl w:val="BF2EB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A12A2"/>
    <w:multiLevelType w:val="hybridMultilevel"/>
    <w:tmpl w:val="AD866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64268A"/>
    <w:multiLevelType w:val="hybridMultilevel"/>
    <w:tmpl w:val="63C64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6C4489"/>
    <w:multiLevelType w:val="hybridMultilevel"/>
    <w:tmpl w:val="22848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0E0B20"/>
    <w:multiLevelType w:val="hybridMultilevel"/>
    <w:tmpl w:val="F306E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EB721E"/>
    <w:multiLevelType w:val="hybridMultilevel"/>
    <w:tmpl w:val="AFFE1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9D92C06"/>
    <w:multiLevelType w:val="hybridMultilevel"/>
    <w:tmpl w:val="CA28F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DB4FDE"/>
    <w:multiLevelType w:val="hybridMultilevel"/>
    <w:tmpl w:val="768EBE7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2BA05700"/>
    <w:multiLevelType w:val="hybridMultilevel"/>
    <w:tmpl w:val="CC789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F33E5E"/>
    <w:multiLevelType w:val="hybridMultilevel"/>
    <w:tmpl w:val="9F40E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E621D0F"/>
    <w:multiLevelType w:val="hybridMultilevel"/>
    <w:tmpl w:val="ED427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1C80B3E"/>
    <w:multiLevelType w:val="hybridMultilevel"/>
    <w:tmpl w:val="1AEC2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EF6E14"/>
    <w:multiLevelType w:val="hybridMultilevel"/>
    <w:tmpl w:val="8F94B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52C09E5"/>
    <w:multiLevelType w:val="hybridMultilevel"/>
    <w:tmpl w:val="A63CB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5A25374"/>
    <w:multiLevelType w:val="hybridMultilevel"/>
    <w:tmpl w:val="92D8D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6EE75A9"/>
    <w:multiLevelType w:val="hybridMultilevel"/>
    <w:tmpl w:val="0C047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3039F7"/>
    <w:multiLevelType w:val="hybridMultilevel"/>
    <w:tmpl w:val="F6828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9C215C6"/>
    <w:multiLevelType w:val="hybridMultilevel"/>
    <w:tmpl w:val="05DE8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A20605"/>
    <w:multiLevelType w:val="hybridMultilevel"/>
    <w:tmpl w:val="1E447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DF45C8"/>
    <w:multiLevelType w:val="hybridMultilevel"/>
    <w:tmpl w:val="8B0E0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D300AB4"/>
    <w:multiLevelType w:val="hybridMultilevel"/>
    <w:tmpl w:val="AC860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34B4BAD"/>
    <w:multiLevelType w:val="hybridMultilevel"/>
    <w:tmpl w:val="E93EB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7A6CD6"/>
    <w:multiLevelType w:val="hybridMultilevel"/>
    <w:tmpl w:val="1840A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E07D6B"/>
    <w:multiLevelType w:val="hybridMultilevel"/>
    <w:tmpl w:val="73480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6A3C61"/>
    <w:multiLevelType w:val="hybridMultilevel"/>
    <w:tmpl w:val="14543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5EB117B"/>
    <w:multiLevelType w:val="hybridMultilevel"/>
    <w:tmpl w:val="815C12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4612697D"/>
    <w:multiLevelType w:val="hybridMultilevel"/>
    <w:tmpl w:val="31F61338"/>
    <w:lvl w:ilvl="0" w:tplc="83E6B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6852C03"/>
    <w:multiLevelType w:val="hybridMultilevel"/>
    <w:tmpl w:val="5776C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73E50E6"/>
    <w:multiLevelType w:val="hybridMultilevel"/>
    <w:tmpl w:val="BE10E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7C04E8E"/>
    <w:multiLevelType w:val="hybridMultilevel"/>
    <w:tmpl w:val="BA5E54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48162A6B"/>
    <w:multiLevelType w:val="hybridMultilevel"/>
    <w:tmpl w:val="405C7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83854AF"/>
    <w:multiLevelType w:val="hybridMultilevel"/>
    <w:tmpl w:val="2B604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8E2492B"/>
    <w:multiLevelType w:val="hybridMultilevel"/>
    <w:tmpl w:val="6C50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A19700D"/>
    <w:multiLevelType w:val="hybridMultilevel"/>
    <w:tmpl w:val="EA0C7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B774ED8"/>
    <w:multiLevelType w:val="hybridMultilevel"/>
    <w:tmpl w:val="14DCC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CDE1C39"/>
    <w:multiLevelType w:val="hybridMultilevel"/>
    <w:tmpl w:val="8424B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E7234B0"/>
    <w:multiLevelType w:val="hybridMultilevel"/>
    <w:tmpl w:val="D1DC6B1C"/>
    <w:lvl w:ilvl="0" w:tplc="372620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2B93C99"/>
    <w:multiLevelType w:val="hybridMultilevel"/>
    <w:tmpl w:val="00CCC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5210D87"/>
    <w:multiLevelType w:val="hybridMultilevel"/>
    <w:tmpl w:val="66346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5310783"/>
    <w:multiLevelType w:val="hybridMultilevel"/>
    <w:tmpl w:val="18A6D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F3604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586342A"/>
    <w:multiLevelType w:val="hybridMultilevel"/>
    <w:tmpl w:val="C658D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1357CF"/>
    <w:multiLevelType w:val="hybridMultilevel"/>
    <w:tmpl w:val="CD6AF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686126E"/>
    <w:multiLevelType w:val="hybridMultilevel"/>
    <w:tmpl w:val="94FC1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6FD6B7B"/>
    <w:multiLevelType w:val="hybridMultilevel"/>
    <w:tmpl w:val="5100E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97D5FB5"/>
    <w:multiLevelType w:val="hybridMultilevel"/>
    <w:tmpl w:val="E87ED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A257DB8"/>
    <w:multiLevelType w:val="hybridMultilevel"/>
    <w:tmpl w:val="ABCC2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D2C236D"/>
    <w:multiLevelType w:val="hybridMultilevel"/>
    <w:tmpl w:val="7FBA8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5D6E25"/>
    <w:multiLevelType w:val="hybridMultilevel"/>
    <w:tmpl w:val="B8A06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F6A2A03"/>
    <w:multiLevelType w:val="hybridMultilevel"/>
    <w:tmpl w:val="9CE692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6A4348"/>
    <w:multiLevelType w:val="hybridMultilevel"/>
    <w:tmpl w:val="AF7E1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FBC74EE"/>
    <w:multiLevelType w:val="hybridMultilevel"/>
    <w:tmpl w:val="5906B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34048A7"/>
    <w:multiLevelType w:val="hybridMultilevel"/>
    <w:tmpl w:val="E63C1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50255CE"/>
    <w:multiLevelType w:val="hybridMultilevel"/>
    <w:tmpl w:val="17E4DF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293424"/>
    <w:multiLevelType w:val="hybridMultilevel"/>
    <w:tmpl w:val="23AA95A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2">
    <w:nsid w:val="66201C47"/>
    <w:multiLevelType w:val="hybridMultilevel"/>
    <w:tmpl w:val="3282E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DA1629"/>
    <w:multiLevelType w:val="hybridMultilevel"/>
    <w:tmpl w:val="27DC6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7AB580F"/>
    <w:multiLevelType w:val="hybridMultilevel"/>
    <w:tmpl w:val="DA56D380"/>
    <w:lvl w:ilvl="0" w:tplc="F0742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E65605"/>
    <w:multiLevelType w:val="hybridMultilevel"/>
    <w:tmpl w:val="B1326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AFE6CAC"/>
    <w:multiLevelType w:val="hybridMultilevel"/>
    <w:tmpl w:val="A5FAE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A574FA"/>
    <w:multiLevelType w:val="hybridMultilevel"/>
    <w:tmpl w:val="C4884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BCF2AB1"/>
    <w:multiLevelType w:val="hybridMultilevel"/>
    <w:tmpl w:val="1592F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0F4241"/>
    <w:multiLevelType w:val="hybridMultilevel"/>
    <w:tmpl w:val="D4F42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D244E7D"/>
    <w:multiLevelType w:val="hybridMultilevel"/>
    <w:tmpl w:val="A7B2E8B2"/>
    <w:lvl w:ilvl="0" w:tplc="BE125C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D3D79AF"/>
    <w:multiLevelType w:val="hybridMultilevel"/>
    <w:tmpl w:val="B5805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01B7A9C"/>
    <w:multiLevelType w:val="hybridMultilevel"/>
    <w:tmpl w:val="B95A3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57148B4"/>
    <w:multiLevelType w:val="hybridMultilevel"/>
    <w:tmpl w:val="D3D4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C83DEF"/>
    <w:multiLevelType w:val="hybridMultilevel"/>
    <w:tmpl w:val="6BA4D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87738E7"/>
    <w:multiLevelType w:val="hybridMultilevel"/>
    <w:tmpl w:val="885C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8E6534E"/>
    <w:multiLevelType w:val="hybridMultilevel"/>
    <w:tmpl w:val="20A81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ADA5F7F"/>
    <w:multiLevelType w:val="hybridMultilevel"/>
    <w:tmpl w:val="9D822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5"/>
  </w:num>
  <w:num w:numId="3">
    <w:abstractNumId w:val="13"/>
  </w:num>
  <w:num w:numId="4">
    <w:abstractNumId w:val="22"/>
  </w:num>
  <w:num w:numId="5">
    <w:abstractNumId w:val="88"/>
  </w:num>
  <w:num w:numId="6">
    <w:abstractNumId w:val="30"/>
  </w:num>
  <w:num w:numId="7">
    <w:abstractNumId w:val="72"/>
  </w:num>
  <w:num w:numId="8">
    <w:abstractNumId w:val="4"/>
  </w:num>
  <w:num w:numId="9">
    <w:abstractNumId w:val="34"/>
  </w:num>
  <w:num w:numId="10">
    <w:abstractNumId w:val="29"/>
  </w:num>
  <w:num w:numId="11">
    <w:abstractNumId w:val="1"/>
  </w:num>
  <w:num w:numId="12">
    <w:abstractNumId w:val="17"/>
  </w:num>
  <w:num w:numId="13">
    <w:abstractNumId w:val="65"/>
  </w:num>
  <w:num w:numId="14">
    <w:abstractNumId w:val="60"/>
  </w:num>
  <w:num w:numId="15">
    <w:abstractNumId w:val="27"/>
  </w:num>
  <w:num w:numId="16">
    <w:abstractNumId w:val="87"/>
  </w:num>
  <w:num w:numId="17">
    <w:abstractNumId w:val="11"/>
  </w:num>
  <w:num w:numId="18">
    <w:abstractNumId w:val="61"/>
  </w:num>
  <w:num w:numId="19">
    <w:abstractNumId w:val="66"/>
  </w:num>
  <w:num w:numId="20">
    <w:abstractNumId w:val="79"/>
  </w:num>
  <w:num w:numId="21">
    <w:abstractNumId w:val="15"/>
  </w:num>
  <w:num w:numId="22">
    <w:abstractNumId w:val="69"/>
  </w:num>
  <w:num w:numId="23">
    <w:abstractNumId w:val="28"/>
  </w:num>
  <w:num w:numId="24">
    <w:abstractNumId w:val="21"/>
  </w:num>
  <w:num w:numId="25">
    <w:abstractNumId w:val="46"/>
  </w:num>
  <w:num w:numId="26">
    <w:abstractNumId w:val="57"/>
  </w:num>
  <w:num w:numId="27">
    <w:abstractNumId w:val="83"/>
  </w:num>
  <w:num w:numId="28">
    <w:abstractNumId w:val="47"/>
  </w:num>
  <w:num w:numId="29">
    <w:abstractNumId w:val="16"/>
  </w:num>
  <w:num w:numId="30">
    <w:abstractNumId w:val="20"/>
  </w:num>
  <w:num w:numId="31">
    <w:abstractNumId w:val="5"/>
  </w:num>
  <w:num w:numId="32">
    <w:abstractNumId w:val="0"/>
  </w:num>
  <w:num w:numId="33">
    <w:abstractNumId w:val="82"/>
  </w:num>
  <w:num w:numId="34">
    <w:abstractNumId w:val="76"/>
  </w:num>
  <w:num w:numId="35">
    <w:abstractNumId w:val="49"/>
  </w:num>
  <w:num w:numId="36">
    <w:abstractNumId w:val="85"/>
  </w:num>
  <w:num w:numId="37">
    <w:abstractNumId w:val="23"/>
  </w:num>
  <w:num w:numId="38">
    <w:abstractNumId w:val="25"/>
  </w:num>
  <w:num w:numId="39">
    <w:abstractNumId w:val="41"/>
  </w:num>
  <w:num w:numId="40">
    <w:abstractNumId w:val="39"/>
  </w:num>
  <w:num w:numId="41">
    <w:abstractNumId w:val="7"/>
  </w:num>
  <w:num w:numId="42">
    <w:abstractNumId w:val="70"/>
  </w:num>
  <w:num w:numId="43">
    <w:abstractNumId w:val="3"/>
  </w:num>
  <w:num w:numId="44">
    <w:abstractNumId w:val="52"/>
  </w:num>
  <w:num w:numId="45">
    <w:abstractNumId w:val="6"/>
  </w:num>
  <w:num w:numId="46">
    <w:abstractNumId w:val="64"/>
  </w:num>
  <w:num w:numId="47">
    <w:abstractNumId w:val="18"/>
  </w:num>
  <w:num w:numId="48">
    <w:abstractNumId w:val="33"/>
  </w:num>
  <w:num w:numId="49">
    <w:abstractNumId w:val="24"/>
  </w:num>
  <w:num w:numId="50">
    <w:abstractNumId w:val="67"/>
  </w:num>
  <w:num w:numId="51">
    <w:abstractNumId w:val="48"/>
  </w:num>
  <w:num w:numId="52">
    <w:abstractNumId w:val="68"/>
  </w:num>
  <w:num w:numId="53">
    <w:abstractNumId w:val="31"/>
  </w:num>
  <w:num w:numId="54">
    <w:abstractNumId w:val="62"/>
  </w:num>
  <w:num w:numId="55">
    <w:abstractNumId w:val="32"/>
  </w:num>
  <w:num w:numId="56">
    <w:abstractNumId w:val="78"/>
  </w:num>
  <w:num w:numId="57">
    <w:abstractNumId w:val="51"/>
  </w:num>
  <w:num w:numId="58">
    <w:abstractNumId w:val="37"/>
  </w:num>
  <w:num w:numId="59">
    <w:abstractNumId w:val="73"/>
  </w:num>
  <w:num w:numId="60">
    <w:abstractNumId w:val="74"/>
  </w:num>
  <w:num w:numId="61">
    <w:abstractNumId w:val="10"/>
  </w:num>
  <w:num w:numId="62">
    <w:abstractNumId w:val="54"/>
  </w:num>
  <w:num w:numId="63">
    <w:abstractNumId w:val="43"/>
  </w:num>
  <w:num w:numId="64">
    <w:abstractNumId w:val="45"/>
  </w:num>
  <w:num w:numId="65">
    <w:abstractNumId w:val="42"/>
  </w:num>
  <w:num w:numId="66">
    <w:abstractNumId w:val="2"/>
  </w:num>
  <w:num w:numId="67">
    <w:abstractNumId w:val="77"/>
  </w:num>
  <w:num w:numId="68">
    <w:abstractNumId w:val="86"/>
  </w:num>
  <w:num w:numId="69">
    <w:abstractNumId w:val="35"/>
  </w:num>
  <w:num w:numId="70">
    <w:abstractNumId w:val="80"/>
  </w:num>
  <w:num w:numId="71">
    <w:abstractNumId w:val="81"/>
  </w:num>
  <w:num w:numId="72">
    <w:abstractNumId w:val="8"/>
  </w:num>
  <w:num w:numId="73">
    <w:abstractNumId w:val="71"/>
  </w:num>
  <w:num w:numId="74">
    <w:abstractNumId w:val="9"/>
  </w:num>
  <w:num w:numId="75">
    <w:abstractNumId w:val="44"/>
  </w:num>
  <w:num w:numId="76">
    <w:abstractNumId w:val="14"/>
  </w:num>
  <w:num w:numId="77">
    <w:abstractNumId w:val="56"/>
  </w:num>
  <w:num w:numId="78">
    <w:abstractNumId w:val="12"/>
  </w:num>
  <w:num w:numId="79">
    <w:abstractNumId w:val="36"/>
  </w:num>
  <w:num w:numId="80">
    <w:abstractNumId w:val="55"/>
  </w:num>
  <w:num w:numId="81">
    <w:abstractNumId w:val="26"/>
  </w:num>
  <w:num w:numId="82">
    <w:abstractNumId w:val="59"/>
  </w:num>
  <w:num w:numId="83">
    <w:abstractNumId w:val="58"/>
  </w:num>
  <w:num w:numId="84">
    <w:abstractNumId w:val="63"/>
  </w:num>
  <w:num w:numId="85">
    <w:abstractNumId w:val="50"/>
  </w:num>
  <w:num w:numId="86">
    <w:abstractNumId w:val="38"/>
  </w:num>
  <w:num w:numId="87">
    <w:abstractNumId w:val="84"/>
  </w:num>
  <w:num w:numId="88">
    <w:abstractNumId w:val="53"/>
  </w:num>
  <w:num w:numId="89">
    <w:abstractNumId w:val="40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52"/>
    <w:rsid w:val="00006010"/>
    <w:rsid w:val="00015370"/>
    <w:rsid w:val="00050788"/>
    <w:rsid w:val="00053E9D"/>
    <w:rsid w:val="0007241E"/>
    <w:rsid w:val="000868F6"/>
    <w:rsid w:val="00086D34"/>
    <w:rsid w:val="00097C40"/>
    <w:rsid w:val="000A0F18"/>
    <w:rsid w:val="000A44AE"/>
    <w:rsid w:val="000A7CBA"/>
    <w:rsid w:val="000B262F"/>
    <w:rsid w:val="000F0356"/>
    <w:rsid w:val="00100DE2"/>
    <w:rsid w:val="00122F21"/>
    <w:rsid w:val="00125816"/>
    <w:rsid w:val="00126773"/>
    <w:rsid w:val="001337E2"/>
    <w:rsid w:val="0014102F"/>
    <w:rsid w:val="00145C72"/>
    <w:rsid w:val="00152329"/>
    <w:rsid w:val="00170478"/>
    <w:rsid w:val="0019188F"/>
    <w:rsid w:val="001A69E1"/>
    <w:rsid w:val="001E0017"/>
    <w:rsid w:val="00206532"/>
    <w:rsid w:val="002105A2"/>
    <w:rsid w:val="00224028"/>
    <w:rsid w:val="002350DF"/>
    <w:rsid w:val="00247C19"/>
    <w:rsid w:val="002805FE"/>
    <w:rsid w:val="00287390"/>
    <w:rsid w:val="002A6FC2"/>
    <w:rsid w:val="002B2135"/>
    <w:rsid w:val="002F4AC8"/>
    <w:rsid w:val="00300C2F"/>
    <w:rsid w:val="0032798E"/>
    <w:rsid w:val="00331B3D"/>
    <w:rsid w:val="00346583"/>
    <w:rsid w:val="00346B88"/>
    <w:rsid w:val="003506EA"/>
    <w:rsid w:val="003A7DCD"/>
    <w:rsid w:val="003C06DB"/>
    <w:rsid w:val="003C351C"/>
    <w:rsid w:val="00400C67"/>
    <w:rsid w:val="00401413"/>
    <w:rsid w:val="0041325D"/>
    <w:rsid w:val="00421E48"/>
    <w:rsid w:val="0043309C"/>
    <w:rsid w:val="00441EA0"/>
    <w:rsid w:val="00452EC9"/>
    <w:rsid w:val="00472809"/>
    <w:rsid w:val="00495727"/>
    <w:rsid w:val="004B7E47"/>
    <w:rsid w:val="004C4C06"/>
    <w:rsid w:val="004C5C1F"/>
    <w:rsid w:val="004D0676"/>
    <w:rsid w:val="004E0CD1"/>
    <w:rsid w:val="00514E3F"/>
    <w:rsid w:val="00522767"/>
    <w:rsid w:val="005275CD"/>
    <w:rsid w:val="00557A4F"/>
    <w:rsid w:val="005636A1"/>
    <w:rsid w:val="00575313"/>
    <w:rsid w:val="00586DA6"/>
    <w:rsid w:val="005D5160"/>
    <w:rsid w:val="005F0AF7"/>
    <w:rsid w:val="00610C37"/>
    <w:rsid w:val="00610C9F"/>
    <w:rsid w:val="0061286B"/>
    <w:rsid w:val="00623B78"/>
    <w:rsid w:val="00624DCC"/>
    <w:rsid w:val="006254B5"/>
    <w:rsid w:val="006670E5"/>
    <w:rsid w:val="006A3CB9"/>
    <w:rsid w:val="006A3EE7"/>
    <w:rsid w:val="006B4190"/>
    <w:rsid w:val="006E58F6"/>
    <w:rsid w:val="006E7FF3"/>
    <w:rsid w:val="006F7FEA"/>
    <w:rsid w:val="0070469A"/>
    <w:rsid w:val="0071609F"/>
    <w:rsid w:val="00723705"/>
    <w:rsid w:val="00734DBC"/>
    <w:rsid w:val="00743B13"/>
    <w:rsid w:val="0074434C"/>
    <w:rsid w:val="00771F0A"/>
    <w:rsid w:val="007946DD"/>
    <w:rsid w:val="007A155C"/>
    <w:rsid w:val="007A2B77"/>
    <w:rsid w:val="007F6B2F"/>
    <w:rsid w:val="0080212D"/>
    <w:rsid w:val="008038D9"/>
    <w:rsid w:val="00806356"/>
    <w:rsid w:val="00811808"/>
    <w:rsid w:val="008332EE"/>
    <w:rsid w:val="008336FC"/>
    <w:rsid w:val="008A3E85"/>
    <w:rsid w:val="008B6784"/>
    <w:rsid w:val="008C46C7"/>
    <w:rsid w:val="008C6125"/>
    <w:rsid w:val="008C79BD"/>
    <w:rsid w:val="008E2E9D"/>
    <w:rsid w:val="00904F95"/>
    <w:rsid w:val="009336B4"/>
    <w:rsid w:val="00942E7F"/>
    <w:rsid w:val="00943DA2"/>
    <w:rsid w:val="00954BC9"/>
    <w:rsid w:val="00955C15"/>
    <w:rsid w:val="00963B11"/>
    <w:rsid w:val="00975D46"/>
    <w:rsid w:val="00987FE4"/>
    <w:rsid w:val="0099314A"/>
    <w:rsid w:val="00994CAD"/>
    <w:rsid w:val="009A43E1"/>
    <w:rsid w:val="009D2D49"/>
    <w:rsid w:val="009F1197"/>
    <w:rsid w:val="009F6CA8"/>
    <w:rsid w:val="00A07ACD"/>
    <w:rsid w:val="00A14366"/>
    <w:rsid w:val="00A36091"/>
    <w:rsid w:val="00A36A3E"/>
    <w:rsid w:val="00A45F44"/>
    <w:rsid w:val="00A50DE6"/>
    <w:rsid w:val="00A57B4B"/>
    <w:rsid w:val="00A83599"/>
    <w:rsid w:val="00A86487"/>
    <w:rsid w:val="00A87A93"/>
    <w:rsid w:val="00AA1E24"/>
    <w:rsid w:val="00AB01A2"/>
    <w:rsid w:val="00AB28ED"/>
    <w:rsid w:val="00AE13E3"/>
    <w:rsid w:val="00B17C71"/>
    <w:rsid w:val="00B301AF"/>
    <w:rsid w:val="00B35349"/>
    <w:rsid w:val="00B41E90"/>
    <w:rsid w:val="00B4760E"/>
    <w:rsid w:val="00B57A47"/>
    <w:rsid w:val="00B667E6"/>
    <w:rsid w:val="00BA2142"/>
    <w:rsid w:val="00BA522F"/>
    <w:rsid w:val="00BA78EA"/>
    <w:rsid w:val="00BD26D8"/>
    <w:rsid w:val="00BD4F9B"/>
    <w:rsid w:val="00BE4970"/>
    <w:rsid w:val="00BE6607"/>
    <w:rsid w:val="00BF1415"/>
    <w:rsid w:val="00BF44CB"/>
    <w:rsid w:val="00C0244C"/>
    <w:rsid w:val="00C2231E"/>
    <w:rsid w:val="00C31A31"/>
    <w:rsid w:val="00C34FD7"/>
    <w:rsid w:val="00C35679"/>
    <w:rsid w:val="00C40F48"/>
    <w:rsid w:val="00C52E14"/>
    <w:rsid w:val="00C66A00"/>
    <w:rsid w:val="00C670DC"/>
    <w:rsid w:val="00C7704E"/>
    <w:rsid w:val="00CA4B2D"/>
    <w:rsid w:val="00CC0CC3"/>
    <w:rsid w:val="00CC0E92"/>
    <w:rsid w:val="00CC3A0B"/>
    <w:rsid w:val="00CC46CB"/>
    <w:rsid w:val="00CE5BE8"/>
    <w:rsid w:val="00CF0552"/>
    <w:rsid w:val="00CF1766"/>
    <w:rsid w:val="00D01301"/>
    <w:rsid w:val="00D1003E"/>
    <w:rsid w:val="00D10D44"/>
    <w:rsid w:val="00D227E6"/>
    <w:rsid w:val="00D33F2E"/>
    <w:rsid w:val="00D62D1A"/>
    <w:rsid w:val="00D66045"/>
    <w:rsid w:val="00D76073"/>
    <w:rsid w:val="00D81EB1"/>
    <w:rsid w:val="00D84E19"/>
    <w:rsid w:val="00D92468"/>
    <w:rsid w:val="00D97960"/>
    <w:rsid w:val="00DF1912"/>
    <w:rsid w:val="00DF3895"/>
    <w:rsid w:val="00E13878"/>
    <w:rsid w:val="00E15159"/>
    <w:rsid w:val="00E21304"/>
    <w:rsid w:val="00E2223C"/>
    <w:rsid w:val="00E2525A"/>
    <w:rsid w:val="00E27353"/>
    <w:rsid w:val="00E4257F"/>
    <w:rsid w:val="00E42676"/>
    <w:rsid w:val="00E57CAF"/>
    <w:rsid w:val="00E62F79"/>
    <w:rsid w:val="00E75BC4"/>
    <w:rsid w:val="00EA14F6"/>
    <w:rsid w:val="00EA1765"/>
    <w:rsid w:val="00EA70B6"/>
    <w:rsid w:val="00EC0387"/>
    <w:rsid w:val="00EC4238"/>
    <w:rsid w:val="00EE476A"/>
    <w:rsid w:val="00F23439"/>
    <w:rsid w:val="00F27D61"/>
    <w:rsid w:val="00F45F7D"/>
    <w:rsid w:val="00F5450C"/>
    <w:rsid w:val="00F67E1F"/>
    <w:rsid w:val="00F81B75"/>
    <w:rsid w:val="00F87940"/>
    <w:rsid w:val="00F926C6"/>
    <w:rsid w:val="00FC6248"/>
    <w:rsid w:val="00FF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26100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List Bullet" w:semiHidden="0" w:uiPriority="10" w:unhideWhenUsed="0" w:qFormat="1"/>
    <w:lsdException w:name="List Number" w:semiHidden="0" w:uiPriority="11" w:unhideWhenUsed="0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F0552"/>
    <w:pPr>
      <w:ind w:left="720"/>
      <w:contextualSpacing/>
    </w:pPr>
  </w:style>
  <w:style w:type="table" w:styleId="TableGrid">
    <w:name w:val="Table Grid"/>
    <w:basedOn w:val="TableNormal"/>
    <w:uiPriority w:val="39"/>
    <w:rsid w:val="00B35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List Bullet" w:semiHidden="0" w:uiPriority="10" w:unhideWhenUsed="0" w:qFormat="1"/>
    <w:lsdException w:name="List Number" w:semiHidden="0" w:uiPriority="11" w:unhideWhenUsed="0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F0552"/>
    <w:pPr>
      <w:ind w:left="720"/>
      <w:contextualSpacing/>
    </w:pPr>
  </w:style>
  <w:style w:type="table" w:styleId="TableGrid">
    <w:name w:val="Table Grid"/>
    <w:basedOn w:val="TableNormal"/>
    <w:uiPriority w:val="39"/>
    <w:rsid w:val="00B35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335863-D645-AF4D-A55E-784E8217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5051</Words>
  <Characters>28794</Characters>
  <Application>Microsoft Macintosh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Shreya Modi</dc:creator>
  <cp:keywords/>
  <dc:description/>
  <cp:lastModifiedBy>Owner</cp:lastModifiedBy>
  <cp:revision>2</cp:revision>
  <cp:lastPrinted>2015-12-15T17:10:00Z</cp:lastPrinted>
  <dcterms:created xsi:type="dcterms:W3CDTF">2016-06-05T18:22:00Z</dcterms:created>
  <dcterms:modified xsi:type="dcterms:W3CDTF">2016-06-05T18:22:00Z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