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0C2" w:rsidRPr="00A23F89" w:rsidRDefault="004D60C2">
      <w:pPr>
        <w:rPr>
          <w:sz w:val="28"/>
          <w:szCs w:val="28"/>
          <w:lang w:val="en-CA"/>
        </w:rPr>
      </w:pPr>
      <w:bookmarkStart w:id="0" w:name="_Hlk479358260"/>
      <w:bookmarkEnd w:id="0"/>
      <w:r w:rsidRPr="00A23F89">
        <w:rPr>
          <w:sz w:val="28"/>
          <w:szCs w:val="28"/>
          <w:lang w:val="en-CA"/>
        </w:rPr>
        <w:t xml:space="preserve">Chapter 9 : Conflict &amp; Negotiation </w:t>
      </w:r>
    </w:p>
    <w:p w:rsidR="004D60C2" w:rsidRPr="004D60C2" w:rsidRDefault="004D60C2">
      <w:pPr>
        <w:rPr>
          <w:sz w:val="24"/>
          <w:szCs w:val="24"/>
          <w:lang w:val="en-CA"/>
        </w:rPr>
      </w:pPr>
      <w:r w:rsidRPr="004D60C2">
        <w:rPr>
          <w:sz w:val="24"/>
          <w:szCs w:val="24"/>
          <w:lang w:val="en-CA"/>
        </w:rPr>
        <w:t xml:space="preserve">Define conflict and describe the type of conflict </w:t>
      </w:r>
    </w:p>
    <w:p w:rsidR="004D60C2" w:rsidRDefault="004D60C2">
      <w:pPr>
        <w:rPr>
          <w:szCs w:val="24"/>
          <w:lang w:val="en-CA"/>
        </w:rPr>
      </w:pPr>
      <w:r>
        <w:rPr>
          <w:sz w:val="24"/>
          <w:szCs w:val="24"/>
          <w:lang w:val="en-CA"/>
        </w:rPr>
        <w:tab/>
      </w:r>
      <w:r>
        <w:rPr>
          <w:szCs w:val="24"/>
          <w:lang w:val="en-CA"/>
        </w:rPr>
        <w:t>Any situation in which incompatible goals, attitudes, emotions, or behaviours lead to disagreement or opposition between 2 or more parties.</w:t>
      </w:r>
      <w:r>
        <w:rPr>
          <w:szCs w:val="24"/>
          <w:lang w:val="en-CA"/>
        </w:rPr>
        <w:tab/>
      </w:r>
    </w:p>
    <w:p w:rsidR="004D60C2" w:rsidRDefault="004D60C2" w:rsidP="00D4326F">
      <w:pPr>
        <w:ind w:left="708"/>
        <w:rPr>
          <w:szCs w:val="24"/>
          <w:lang w:val="en-CA"/>
        </w:rPr>
      </w:pPr>
      <w:r>
        <w:rPr>
          <w:szCs w:val="24"/>
          <w:lang w:val="en-CA"/>
        </w:rPr>
        <w:tab/>
        <w:t>A process that begins when one party perceives that another party has negatively affected or is about to negatively affect something that the first party cares about.</w:t>
      </w:r>
    </w:p>
    <w:p w:rsidR="00E54E14" w:rsidRDefault="004D458F">
      <w:pPr>
        <w:rPr>
          <w:sz w:val="24"/>
          <w:szCs w:val="24"/>
          <w:lang w:val="en-CA"/>
        </w:rPr>
      </w:pPr>
      <w:r>
        <w:rPr>
          <w:sz w:val="24"/>
          <w:szCs w:val="24"/>
          <w:lang w:val="en-CA"/>
        </w:rPr>
        <w:t>What are the sources of conflict?</w:t>
      </w:r>
    </w:p>
    <w:p w:rsidR="004D458F" w:rsidRDefault="009711E3" w:rsidP="009711E3">
      <w:pPr>
        <w:ind w:firstLine="708"/>
        <w:rPr>
          <w:szCs w:val="24"/>
          <w:lang w:val="en-CA"/>
        </w:rPr>
      </w:pPr>
      <w:r>
        <w:rPr>
          <w:szCs w:val="24"/>
          <w:lang w:val="en-CA"/>
        </w:rPr>
        <w:t>Communication: m</w:t>
      </w:r>
      <w:r w:rsidR="004D458F">
        <w:rPr>
          <w:szCs w:val="24"/>
          <w:lang w:val="en-CA"/>
        </w:rPr>
        <w:t>isunderstanding &amp; ‘’noises’’ in the communication channel</w:t>
      </w:r>
    </w:p>
    <w:p w:rsidR="004D458F" w:rsidRDefault="009711E3">
      <w:pPr>
        <w:rPr>
          <w:szCs w:val="24"/>
          <w:lang w:val="en-CA"/>
        </w:rPr>
      </w:pPr>
      <w:r>
        <w:rPr>
          <w:szCs w:val="24"/>
          <w:lang w:val="en-CA"/>
        </w:rPr>
        <w:tab/>
        <w:t xml:space="preserve">Structure: reward systems, leadership style, diversity of goals, group dependency </w:t>
      </w:r>
    </w:p>
    <w:p w:rsidR="009711E3" w:rsidRPr="009711E3" w:rsidRDefault="009711E3">
      <w:pPr>
        <w:rPr>
          <w:szCs w:val="24"/>
          <w:lang w:val="en-CA"/>
        </w:rPr>
      </w:pPr>
      <w:r>
        <w:rPr>
          <w:szCs w:val="24"/>
          <w:lang w:val="en-CA"/>
        </w:rPr>
        <w:tab/>
        <w:t>Personal variables: personality, emotions, values, culture</w:t>
      </w:r>
    </w:p>
    <w:p w:rsidR="00E54E14" w:rsidRPr="00804D18" w:rsidRDefault="00E54E14">
      <w:pPr>
        <w:rPr>
          <w:sz w:val="24"/>
          <w:szCs w:val="24"/>
          <w:lang w:val="en-CA"/>
        </w:rPr>
      </w:pPr>
      <w:r w:rsidRPr="00804D18">
        <w:rPr>
          <w:sz w:val="24"/>
          <w:szCs w:val="24"/>
          <w:lang w:val="en-CA"/>
        </w:rPr>
        <w:t xml:space="preserve">What does it mean to negotiate? And what </w:t>
      </w:r>
      <w:r w:rsidR="00572293" w:rsidRPr="00804D18">
        <w:rPr>
          <w:sz w:val="24"/>
          <w:szCs w:val="24"/>
          <w:lang w:val="en-CA"/>
        </w:rPr>
        <w:t>work is involved in negotiating</w:t>
      </w:r>
      <w:r w:rsidRPr="00804D18">
        <w:rPr>
          <w:sz w:val="24"/>
          <w:szCs w:val="24"/>
          <w:lang w:val="en-CA"/>
        </w:rPr>
        <w:t>?</w:t>
      </w:r>
    </w:p>
    <w:p w:rsidR="00572293" w:rsidRDefault="00572293">
      <w:pPr>
        <w:rPr>
          <w:szCs w:val="24"/>
          <w:lang w:val="en-CA"/>
        </w:rPr>
      </w:pPr>
      <w:r>
        <w:rPr>
          <w:szCs w:val="24"/>
          <w:lang w:val="en-CA"/>
        </w:rPr>
        <w:tab/>
        <w:t>Process if communicating back and forth for the purpose of reaching a joint decision.</w:t>
      </w:r>
    </w:p>
    <w:p w:rsidR="009711E3" w:rsidRDefault="00572293">
      <w:pPr>
        <w:rPr>
          <w:szCs w:val="24"/>
          <w:lang w:val="en-CA"/>
        </w:rPr>
      </w:pPr>
      <w:r>
        <w:rPr>
          <w:szCs w:val="24"/>
          <w:lang w:val="en-CA"/>
        </w:rPr>
        <w:tab/>
        <w:t>Interpersonal decision-making process necessary whenever we cannot achieve our objectives single-handedly.</w:t>
      </w:r>
    </w:p>
    <w:p w:rsidR="00572293" w:rsidRPr="00804D18" w:rsidRDefault="00572293">
      <w:pPr>
        <w:rPr>
          <w:sz w:val="24"/>
          <w:szCs w:val="24"/>
          <w:lang w:val="en-CA"/>
        </w:rPr>
      </w:pPr>
      <w:r w:rsidRPr="00804D18">
        <w:rPr>
          <w:sz w:val="24"/>
          <w:szCs w:val="24"/>
          <w:lang w:val="en-CA"/>
        </w:rPr>
        <w:t>Distributive and integrative strategies</w:t>
      </w:r>
    </w:p>
    <w:p w:rsidR="00572293" w:rsidRDefault="00572293">
      <w:pPr>
        <w:rPr>
          <w:szCs w:val="24"/>
          <w:lang w:val="en-CA"/>
        </w:rPr>
      </w:pPr>
      <w:r>
        <w:rPr>
          <w:szCs w:val="24"/>
          <w:lang w:val="en-CA"/>
        </w:rPr>
        <w:tab/>
        <w:t>Distributive: negotiation that seeks to divide up a fixed amount of resources; a win-lose solution. Ex: labour-management negotiations over wages</w:t>
      </w:r>
      <w:r w:rsidR="00A40FE0">
        <w:rPr>
          <w:szCs w:val="24"/>
          <w:lang w:val="en-CA"/>
        </w:rPr>
        <w:t>. Leaves one party a loser. Tends to build animosities and deepen divisions when people must work together on an ongoing basis.</w:t>
      </w:r>
    </w:p>
    <w:p w:rsidR="00572293" w:rsidRDefault="00572293">
      <w:pPr>
        <w:rPr>
          <w:szCs w:val="24"/>
          <w:lang w:val="en-CA"/>
        </w:rPr>
      </w:pPr>
      <w:r>
        <w:rPr>
          <w:szCs w:val="24"/>
          <w:lang w:val="en-CA"/>
        </w:rPr>
        <w:tab/>
        <w:t xml:space="preserve">Integrative: negotiation that seeks one or more settlements that can create a win-win solution. </w:t>
      </w:r>
      <w:r w:rsidR="00A40FE0">
        <w:rPr>
          <w:szCs w:val="24"/>
          <w:lang w:val="en-CA"/>
        </w:rPr>
        <w:t>Operates under the assumption that there exist one or more settlements that can create a win-win solution.</w:t>
      </w:r>
    </w:p>
    <w:p w:rsidR="00BC13DB" w:rsidRDefault="00BC13DB">
      <w:pPr>
        <w:rPr>
          <w:sz w:val="24"/>
          <w:szCs w:val="24"/>
          <w:lang w:val="en-CA"/>
        </w:rPr>
      </w:pPr>
      <w:r>
        <w:rPr>
          <w:sz w:val="24"/>
          <w:szCs w:val="24"/>
          <w:lang w:val="en-CA"/>
        </w:rPr>
        <w:t>What defines the bargaining zone in distributive bargaining?</w:t>
      </w:r>
    </w:p>
    <w:p w:rsidR="00BC13DB" w:rsidRDefault="00BC13DB">
      <w:pPr>
        <w:rPr>
          <w:szCs w:val="24"/>
          <w:lang w:val="en-CA"/>
        </w:rPr>
      </w:pPr>
      <w:r>
        <w:rPr>
          <w:szCs w:val="24"/>
          <w:lang w:val="en-CA"/>
        </w:rPr>
        <w:tab/>
        <w:t xml:space="preserve">Bargaining zone: the zone between each party’s resistance point, assuming there is overlap in this range. </w:t>
      </w:r>
    </w:p>
    <w:p w:rsidR="00BC13DB" w:rsidRDefault="00BC13DB">
      <w:pPr>
        <w:rPr>
          <w:szCs w:val="24"/>
          <w:lang w:val="en-CA"/>
        </w:rPr>
      </w:pPr>
      <w:r>
        <w:rPr>
          <w:szCs w:val="24"/>
          <w:lang w:val="en-CA"/>
        </w:rPr>
        <w:tab/>
      </w:r>
    </w:p>
    <w:p w:rsidR="00BC13DB" w:rsidRDefault="00BC13DB">
      <w:pPr>
        <w:rPr>
          <w:szCs w:val="24"/>
          <w:lang w:val="en-CA"/>
        </w:rPr>
      </w:pPr>
    </w:p>
    <w:p w:rsidR="00BC13DB" w:rsidRDefault="00BC13DB">
      <w:pPr>
        <w:rPr>
          <w:szCs w:val="24"/>
          <w:lang w:val="en-CA"/>
        </w:rPr>
      </w:pPr>
    </w:p>
    <w:p w:rsidR="00BC13DB" w:rsidRDefault="00BC13DB">
      <w:pPr>
        <w:rPr>
          <w:szCs w:val="24"/>
          <w:lang w:val="en-CA"/>
        </w:rPr>
      </w:pPr>
    </w:p>
    <w:p w:rsidR="00BC13DB" w:rsidRDefault="00BC13DB">
      <w:pPr>
        <w:rPr>
          <w:szCs w:val="24"/>
          <w:lang w:val="en-CA"/>
        </w:rPr>
      </w:pPr>
    </w:p>
    <w:p w:rsidR="00BC13DB" w:rsidRDefault="00BC13DB">
      <w:pPr>
        <w:rPr>
          <w:szCs w:val="24"/>
          <w:lang w:val="en-CA"/>
        </w:rPr>
      </w:pPr>
    </w:p>
    <w:p w:rsidR="00BC13DB" w:rsidRDefault="00BC13DB">
      <w:pPr>
        <w:rPr>
          <w:szCs w:val="24"/>
          <w:lang w:val="en-CA"/>
        </w:rPr>
      </w:pPr>
    </w:p>
    <w:p w:rsidR="00BC13DB" w:rsidRPr="00BC13DB" w:rsidRDefault="00BC13DB">
      <w:pPr>
        <w:rPr>
          <w:szCs w:val="24"/>
          <w:lang w:val="en-CA"/>
        </w:rPr>
      </w:pPr>
    </w:p>
    <w:p w:rsidR="00A40FE0" w:rsidRDefault="008F63CC">
      <w:pPr>
        <w:rPr>
          <w:sz w:val="24"/>
          <w:szCs w:val="24"/>
          <w:lang w:val="en-CA"/>
        </w:rPr>
      </w:pPr>
      <w:r>
        <w:rPr>
          <w:sz w:val="24"/>
          <w:szCs w:val="24"/>
          <w:lang w:val="en-CA"/>
        </w:rPr>
        <w:t>What is the difference between functional &amp; dysfunctional conflict? What determines functionality?</w:t>
      </w:r>
    </w:p>
    <w:p w:rsidR="008F63CC" w:rsidRDefault="008F63CC">
      <w:pPr>
        <w:rPr>
          <w:szCs w:val="24"/>
          <w:lang w:val="en-CA"/>
        </w:rPr>
      </w:pPr>
      <w:r>
        <w:rPr>
          <w:sz w:val="24"/>
          <w:szCs w:val="24"/>
          <w:lang w:val="en-CA"/>
        </w:rPr>
        <w:tab/>
      </w:r>
      <w:r>
        <w:rPr>
          <w:szCs w:val="24"/>
          <w:lang w:val="en-CA"/>
        </w:rPr>
        <w:t>Functional: conflict that supports the goals of the ground and improves its performance.</w:t>
      </w:r>
    </w:p>
    <w:p w:rsidR="008F63CC" w:rsidRDefault="008F63CC">
      <w:pPr>
        <w:rPr>
          <w:szCs w:val="24"/>
          <w:lang w:val="en-CA"/>
        </w:rPr>
      </w:pPr>
      <w:r>
        <w:rPr>
          <w:szCs w:val="24"/>
          <w:lang w:val="en-CA"/>
        </w:rPr>
        <w:tab/>
        <w:t xml:space="preserve">Dysfunctional: conflict that hinders group performance </w:t>
      </w:r>
    </w:p>
    <w:p w:rsidR="008F63CC" w:rsidRDefault="008F63CC">
      <w:pPr>
        <w:rPr>
          <w:szCs w:val="24"/>
          <w:lang w:val="en-CA"/>
        </w:rPr>
      </w:pPr>
      <w:r>
        <w:rPr>
          <w:noProof/>
          <w:szCs w:val="24"/>
          <w:lang w:val="en-CA" w:eastAsia="en-CA"/>
        </w:rPr>
        <mc:AlternateContent>
          <mc:Choice Requires="wps">
            <w:drawing>
              <wp:anchor distT="0" distB="0" distL="114300" distR="114300" simplePos="0" relativeHeight="251662336" behindDoc="0" locked="0" layoutInCell="1" allowOverlap="1">
                <wp:simplePos x="0" y="0"/>
                <wp:positionH relativeFrom="column">
                  <wp:posOffset>1790700</wp:posOffset>
                </wp:positionH>
                <wp:positionV relativeFrom="paragraph">
                  <wp:posOffset>455930</wp:posOffset>
                </wp:positionV>
                <wp:extent cx="0" cy="1000125"/>
                <wp:effectExtent l="76200" t="38100" r="57150" b="9525"/>
                <wp:wrapNone/>
                <wp:docPr id="8" name="Connecteur droit avec flèche 8"/>
                <wp:cNvGraphicFramePr/>
                <a:graphic xmlns:a="http://schemas.openxmlformats.org/drawingml/2006/main">
                  <a:graphicData uri="http://schemas.microsoft.com/office/word/2010/wordprocessingShape">
                    <wps:wsp>
                      <wps:cNvCnPr/>
                      <wps:spPr>
                        <a:xfrm flipV="1">
                          <a:off x="0" y="0"/>
                          <a:ext cx="0" cy="1000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D12633D" id="_x0000_t32" coordsize="21600,21600" o:spt="32" o:oned="t" path="m,l21600,21600e" filled="f">
                <v:path arrowok="t" fillok="f" o:connecttype="none"/>
                <o:lock v:ext="edit" shapetype="t"/>
              </v:shapetype>
              <v:shape id="Connecteur droit avec flèche 8" o:spid="_x0000_s1026" type="#_x0000_t32" style="position:absolute;margin-left:141pt;margin-top:35.9pt;width:0;height:78.7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Bwb3wEAAAMEAAAOAAAAZHJzL2Uyb0RvYy54bWysU8mOEzEQvSPxD5bvpDuRQKMonTlkgAuC&#10;iGXuHnc5beFN5Zosf8R/8GOU3Z0GsUgIcbG81HtV71V5c3v2ThwBs42hk8tFKwUEHXsbDp389PHV&#10;sxspMqnQKxcDdPICWd5unz7ZnNIaVnGIrgcUTBLy+pQ6ORClddNkPYBXeRETBH40Eb0iPuKh6VGd&#10;mN27ZtW2L5pTxD5h1JAz396Nj3Jb+Y0BTe+MyUDCdZJro7piXR/K2mw3an1AlQarpzLUP1ThlQ2c&#10;dKa6U6TEI9pfqLzVGHM0tNDRN9EYq6FqYDXL9ic1HwaVoGphc3Kabcr/j1a/Pe5R2L6T3KigPLdo&#10;F0Ng3+ARRY/RklBH0MK4r1+4KeKmWHZKec3IXdjjdMppj0X/2aDnWJvueRqqI6xRnKvhl9lwOJPQ&#10;46Xm22XbtsvV88LcjBSFKmGm1xC9KJtOZkJlDwNN5UUc6dXxTaYReAUUsAtlJWXdy9ALuiQWRmhV&#10;ODiY8pSQpigZa687ujgY4e/BsC1c45imDiTsHIqj4lHqPy9nFo4sEGOdm0Ftlf5H0BRbYFCH9G+B&#10;c3TNGAPNQG9DxN9lpfO1VDPGX1WPWovsh9hfaierHTxptQ/Tryij/OO5wr//3e03AAAA//8DAFBL&#10;AwQUAAYACAAAACEACX3NCt8AAAAKAQAADwAAAGRycy9kb3ducmV2LnhtbEyPQU/CQBCF7yb8h82Y&#10;eJNtKxGs3RJj4kWNInrhtnSHtqE72+wuUPn1jPEAt5l5L2++V8wH24k9+tA6UpCOExBIlTMt1Qp+&#10;vl9uZyBC1GR05wgV/GKAeTm6KnRu3IG+cL+MteAQCrlW0MTY51KGqkGrw9j1SKxtnLc68uprabw+&#10;cLjtZJYk99LqlvhDo3t8brDaLndWwXvqP1+nq4/NJNT+uKK3ySIsnFI318PTI4iIQzyb4Q+f0aFk&#10;prXbkQmiU5DNMu4SFUxTrsCG/8Oah+zhDmRZyMsK5QkAAP//AwBQSwECLQAUAAYACAAAACEAtoM4&#10;kv4AAADhAQAAEwAAAAAAAAAAAAAAAAAAAAAAW0NvbnRlbnRfVHlwZXNdLnhtbFBLAQItABQABgAI&#10;AAAAIQA4/SH/1gAAAJQBAAALAAAAAAAAAAAAAAAAAC8BAABfcmVscy8ucmVsc1BLAQItABQABgAI&#10;AAAAIQAGBBwb3wEAAAMEAAAOAAAAAAAAAAAAAAAAAC4CAABkcnMvZTJvRG9jLnhtbFBLAQItABQA&#10;BgAIAAAAIQAJfc0K3wAAAAoBAAAPAAAAAAAAAAAAAAAAADkEAABkcnMvZG93bnJldi54bWxQSwUG&#10;AAAAAAQABADzAAAARQUAAAAA&#10;" strokecolor="black [3200]" strokeweight=".5pt">
                <v:stroke endarrow="block" joinstyle="miter"/>
              </v:shape>
            </w:pict>
          </mc:Fallback>
        </mc:AlternateContent>
      </w:r>
      <w:r>
        <w:rPr>
          <w:szCs w:val="24"/>
          <w:lang w:val="en-CA"/>
        </w:rPr>
        <w:tab/>
        <w:t>Group performance determines functionality. If a group in unable to achieve its goals because of conflict, then the conflict is dysfunctional.</w:t>
      </w:r>
    </w:p>
    <w:p w:rsidR="008F63CC" w:rsidRDefault="008F63CC" w:rsidP="008F63CC">
      <w:pPr>
        <w:spacing w:after="0" w:line="18" w:lineRule="atLeast"/>
        <w:rPr>
          <w:szCs w:val="24"/>
          <w:lang w:val="en-CA"/>
        </w:rPr>
      </w:pPr>
      <w:r>
        <w:rPr>
          <w:szCs w:val="24"/>
          <w:lang w:val="en-CA"/>
        </w:rPr>
        <w:tab/>
        <w:t>Dysfunctional</w:t>
      </w:r>
      <w:r>
        <w:rPr>
          <w:szCs w:val="24"/>
          <w:lang w:val="en-CA"/>
        </w:rPr>
        <w:tab/>
      </w:r>
      <w:r>
        <w:rPr>
          <w:szCs w:val="24"/>
          <w:lang w:val="en-CA"/>
        </w:rPr>
        <w:tab/>
      </w:r>
      <w:r>
        <w:rPr>
          <w:szCs w:val="24"/>
          <w:lang w:val="en-CA"/>
        </w:rPr>
        <w:tab/>
        <w:t>Overt efforts to destroy the other party</w:t>
      </w:r>
    </w:p>
    <w:p w:rsidR="008F63CC" w:rsidRDefault="008F63CC" w:rsidP="008F63CC">
      <w:pPr>
        <w:spacing w:after="0" w:line="18" w:lineRule="atLeast"/>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Aggressive physical attacks</w:t>
      </w:r>
    </w:p>
    <w:p w:rsidR="008F63CC" w:rsidRDefault="008F63CC" w:rsidP="008F63CC">
      <w:pPr>
        <w:spacing w:after="0" w:line="18" w:lineRule="atLeast"/>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Threats and ultimatums</w:t>
      </w:r>
    </w:p>
    <w:p w:rsidR="008F63CC" w:rsidRDefault="008F63CC" w:rsidP="008F63CC">
      <w:pPr>
        <w:spacing w:after="0" w:line="18" w:lineRule="atLeast"/>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Assertive verbal attacks</w:t>
      </w:r>
    </w:p>
    <w:p w:rsidR="008F63CC" w:rsidRDefault="008F63CC" w:rsidP="008F63CC">
      <w:pPr>
        <w:spacing w:after="0" w:line="18" w:lineRule="atLeast"/>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Overt questioning or challenging or other</w:t>
      </w:r>
    </w:p>
    <w:p w:rsidR="008F63CC" w:rsidRDefault="008F63CC" w:rsidP="008F63CC">
      <w:pPr>
        <w:spacing w:after="0" w:line="18" w:lineRule="atLeast"/>
        <w:rPr>
          <w:szCs w:val="24"/>
          <w:lang w:val="en-CA"/>
        </w:rPr>
      </w:pPr>
      <w:r>
        <w:rPr>
          <w:szCs w:val="24"/>
          <w:lang w:val="en-CA"/>
        </w:rPr>
        <w:tab/>
        <w:t>Functional</w:t>
      </w:r>
      <w:r>
        <w:rPr>
          <w:szCs w:val="24"/>
          <w:lang w:val="en-CA"/>
        </w:rPr>
        <w:tab/>
      </w:r>
      <w:r>
        <w:rPr>
          <w:szCs w:val="24"/>
          <w:lang w:val="en-CA"/>
        </w:rPr>
        <w:tab/>
      </w:r>
      <w:r>
        <w:rPr>
          <w:szCs w:val="24"/>
          <w:lang w:val="en-CA"/>
        </w:rPr>
        <w:tab/>
        <w:t>Minor disagreements or misunderstandings</w:t>
      </w:r>
    </w:p>
    <w:p w:rsidR="00047467" w:rsidRPr="00047467" w:rsidRDefault="00047467" w:rsidP="008F63CC">
      <w:pPr>
        <w:spacing w:after="0" w:line="18" w:lineRule="atLeast"/>
        <w:rPr>
          <w:sz w:val="24"/>
          <w:szCs w:val="24"/>
          <w:lang w:val="en-CA"/>
        </w:rPr>
      </w:pPr>
    </w:p>
    <w:p w:rsidR="00047467" w:rsidRDefault="00047467" w:rsidP="008F63CC">
      <w:pPr>
        <w:spacing w:after="0" w:line="18" w:lineRule="atLeast"/>
        <w:rPr>
          <w:szCs w:val="24"/>
          <w:lang w:val="en-CA"/>
        </w:rPr>
      </w:pPr>
    </w:p>
    <w:p w:rsidR="00047467" w:rsidRDefault="00BC13DB" w:rsidP="008F63CC">
      <w:pPr>
        <w:spacing w:after="0" w:line="18" w:lineRule="atLeast"/>
        <w:rPr>
          <w:sz w:val="24"/>
          <w:szCs w:val="24"/>
          <w:lang w:val="en-CA"/>
        </w:rPr>
      </w:pPr>
      <w:r>
        <w:rPr>
          <w:sz w:val="24"/>
          <w:szCs w:val="24"/>
          <w:lang w:val="en-CA"/>
        </w:rPr>
        <w:t>Conflicts Resolutions</w:t>
      </w:r>
    </w:p>
    <w:p w:rsidR="00BC13DB" w:rsidRDefault="00BC13DB" w:rsidP="008F63CC">
      <w:pPr>
        <w:spacing w:after="0" w:line="18" w:lineRule="atLeast"/>
        <w:rPr>
          <w:szCs w:val="24"/>
          <w:lang w:val="en-CA"/>
        </w:rPr>
      </w:pPr>
      <w:r>
        <w:rPr>
          <w:sz w:val="24"/>
          <w:szCs w:val="24"/>
          <w:lang w:val="en-CA"/>
        </w:rPr>
        <w:tab/>
      </w:r>
      <w:r>
        <w:rPr>
          <w:szCs w:val="24"/>
          <w:lang w:val="en-CA"/>
        </w:rPr>
        <w:t>Forcing: satisfying one’s own interest without concern for the other’s interests</w:t>
      </w:r>
    </w:p>
    <w:p w:rsidR="00BC13DB" w:rsidRDefault="00BC13DB" w:rsidP="008F63CC">
      <w:pPr>
        <w:spacing w:after="0" w:line="18" w:lineRule="atLeast"/>
        <w:rPr>
          <w:szCs w:val="24"/>
          <w:lang w:val="en-CA"/>
        </w:rPr>
      </w:pPr>
      <w:r>
        <w:rPr>
          <w:szCs w:val="24"/>
          <w:lang w:val="en-CA"/>
        </w:rPr>
        <w:tab/>
      </w:r>
      <w:r>
        <w:rPr>
          <w:szCs w:val="24"/>
          <w:lang w:val="en-CA"/>
        </w:rPr>
        <w:tab/>
      </w:r>
      <w:r>
        <w:rPr>
          <w:szCs w:val="24"/>
          <w:lang w:val="en-CA"/>
        </w:rPr>
        <w:tab/>
        <w:t>Makes threats and bluffs</w:t>
      </w:r>
    </w:p>
    <w:p w:rsidR="00BC13DB" w:rsidRDefault="00BC13DB" w:rsidP="008F63CC">
      <w:pPr>
        <w:spacing w:after="0" w:line="18" w:lineRule="atLeast"/>
        <w:rPr>
          <w:szCs w:val="24"/>
          <w:lang w:val="en-CA"/>
        </w:rPr>
      </w:pPr>
      <w:r>
        <w:rPr>
          <w:szCs w:val="24"/>
          <w:lang w:val="en-CA"/>
        </w:rPr>
        <w:tab/>
      </w:r>
      <w:r>
        <w:rPr>
          <w:szCs w:val="24"/>
          <w:lang w:val="en-CA"/>
        </w:rPr>
        <w:tab/>
      </w:r>
      <w:r>
        <w:rPr>
          <w:szCs w:val="24"/>
          <w:lang w:val="en-CA"/>
        </w:rPr>
        <w:tab/>
        <w:t>Make persuasive arguments</w:t>
      </w:r>
    </w:p>
    <w:p w:rsidR="00BC13DB" w:rsidRDefault="00BC13DB" w:rsidP="008F63CC">
      <w:pPr>
        <w:spacing w:after="0" w:line="18" w:lineRule="atLeast"/>
        <w:rPr>
          <w:szCs w:val="24"/>
          <w:lang w:val="en-CA"/>
        </w:rPr>
      </w:pPr>
      <w:r>
        <w:rPr>
          <w:szCs w:val="24"/>
          <w:lang w:val="en-CA"/>
        </w:rPr>
        <w:tab/>
      </w:r>
      <w:r>
        <w:rPr>
          <w:szCs w:val="24"/>
          <w:lang w:val="en-CA"/>
        </w:rPr>
        <w:tab/>
      </w:r>
      <w:r>
        <w:rPr>
          <w:szCs w:val="24"/>
          <w:lang w:val="en-CA"/>
        </w:rPr>
        <w:tab/>
        <w:t>Make positional commitments</w:t>
      </w:r>
    </w:p>
    <w:p w:rsidR="00BC13DB" w:rsidRDefault="00BC13DB" w:rsidP="008F63CC">
      <w:pPr>
        <w:spacing w:after="0" w:line="18" w:lineRule="atLeast"/>
        <w:rPr>
          <w:szCs w:val="24"/>
          <w:lang w:val="en-CA"/>
        </w:rPr>
      </w:pPr>
      <w:r>
        <w:rPr>
          <w:szCs w:val="24"/>
          <w:lang w:val="en-CA"/>
        </w:rPr>
        <w:tab/>
        <w:t>Problem solving:</w:t>
      </w:r>
      <w:r w:rsidR="00E22F3E">
        <w:rPr>
          <w:szCs w:val="24"/>
          <w:lang w:val="en-CA"/>
        </w:rPr>
        <w:t xml:space="preserve"> clarifying differences to find </w:t>
      </w:r>
      <w:r>
        <w:rPr>
          <w:szCs w:val="24"/>
          <w:lang w:val="en-CA"/>
        </w:rPr>
        <w:t>mutually beneficial outcomes</w:t>
      </w:r>
    </w:p>
    <w:p w:rsidR="00BC13DB" w:rsidRDefault="00BC13DB" w:rsidP="008F63CC">
      <w:pPr>
        <w:spacing w:after="0" w:line="18" w:lineRule="atLeast"/>
        <w:rPr>
          <w:szCs w:val="24"/>
          <w:lang w:val="en-CA"/>
        </w:rPr>
      </w:pPr>
      <w:r>
        <w:rPr>
          <w:szCs w:val="24"/>
          <w:lang w:val="en-CA"/>
        </w:rPr>
        <w:tab/>
      </w:r>
      <w:r>
        <w:rPr>
          <w:szCs w:val="24"/>
          <w:lang w:val="en-CA"/>
        </w:rPr>
        <w:tab/>
      </w:r>
      <w:r>
        <w:rPr>
          <w:szCs w:val="24"/>
          <w:lang w:val="en-CA"/>
        </w:rPr>
        <w:tab/>
        <w:t>Exchange information about priorities &amp; preferences</w:t>
      </w:r>
    </w:p>
    <w:p w:rsidR="00BC13DB" w:rsidRDefault="00BC13DB" w:rsidP="008F63CC">
      <w:pPr>
        <w:spacing w:after="0" w:line="18" w:lineRule="atLeast"/>
        <w:rPr>
          <w:szCs w:val="24"/>
          <w:lang w:val="en-CA"/>
        </w:rPr>
      </w:pPr>
      <w:r>
        <w:rPr>
          <w:szCs w:val="24"/>
          <w:lang w:val="en-CA"/>
        </w:rPr>
        <w:tab/>
      </w:r>
      <w:r>
        <w:rPr>
          <w:szCs w:val="24"/>
          <w:lang w:val="en-CA"/>
        </w:rPr>
        <w:tab/>
      </w:r>
      <w:r>
        <w:rPr>
          <w:szCs w:val="24"/>
          <w:lang w:val="en-CA"/>
        </w:rPr>
        <w:tab/>
        <w:t>Show insights</w:t>
      </w:r>
    </w:p>
    <w:p w:rsidR="00BC13DB" w:rsidRDefault="00BC13DB" w:rsidP="008F63CC">
      <w:pPr>
        <w:spacing w:after="0" w:line="18" w:lineRule="atLeast"/>
        <w:rPr>
          <w:szCs w:val="24"/>
          <w:lang w:val="en-CA"/>
        </w:rPr>
      </w:pPr>
      <w:r>
        <w:rPr>
          <w:szCs w:val="24"/>
          <w:lang w:val="en-CA"/>
        </w:rPr>
        <w:tab/>
      </w:r>
      <w:r>
        <w:rPr>
          <w:szCs w:val="24"/>
          <w:lang w:val="en-CA"/>
        </w:rPr>
        <w:tab/>
      </w:r>
      <w:r>
        <w:rPr>
          <w:szCs w:val="24"/>
          <w:lang w:val="en-CA"/>
        </w:rPr>
        <w:tab/>
        <w:t>Make trade-offs between important and unimportant issues</w:t>
      </w:r>
    </w:p>
    <w:p w:rsidR="007C1810" w:rsidRDefault="007C1810" w:rsidP="008F63CC">
      <w:pPr>
        <w:spacing w:after="0" w:line="18" w:lineRule="atLeast"/>
        <w:rPr>
          <w:szCs w:val="24"/>
          <w:lang w:val="en-CA"/>
        </w:rPr>
      </w:pPr>
      <w:r>
        <w:rPr>
          <w:szCs w:val="24"/>
          <w:lang w:val="en-CA"/>
        </w:rPr>
        <w:tab/>
        <w:t>Compromising: Giving up something to reach an outcome (done by both parties)</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Match other’s concessions</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Make conditional promises and threats</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Search for a middle ground</w:t>
      </w:r>
    </w:p>
    <w:p w:rsidR="007C1810" w:rsidRDefault="007C1810" w:rsidP="008F63CC">
      <w:pPr>
        <w:spacing w:after="0" w:line="18" w:lineRule="atLeast"/>
        <w:rPr>
          <w:szCs w:val="24"/>
          <w:lang w:val="en-CA"/>
        </w:rPr>
      </w:pPr>
      <w:r>
        <w:rPr>
          <w:szCs w:val="24"/>
          <w:lang w:val="en-CA"/>
        </w:rPr>
        <w:tab/>
        <w:t>Avoiding: withdrawing or ignoring conflict</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 xml:space="preserve">Don’t think about the issues </w:t>
      </w:r>
    </w:p>
    <w:p w:rsidR="007C1810" w:rsidRDefault="007C1810" w:rsidP="008F63CC">
      <w:pPr>
        <w:spacing w:after="0" w:line="18" w:lineRule="atLeast"/>
        <w:rPr>
          <w:szCs w:val="24"/>
          <w:lang w:val="en-CA"/>
        </w:rPr>
      </w:pPr>
      <w:r>
        <w:rPr>
          <w:szCs w:val="24"/>
          <w:lang w:val="en-CA"/>
        </w:rPr>
        <w:tab/>
        <w:t>Yielding: placing the others interests above one’s own</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Make unilateral concessions</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Make unconditional promises</w:t>
      </w:r>
    </w:p>
    <w:p w:rsidR="007C1810" w:rsidRDefault="007C1810" w:rsidP="008F63CC">
      <w:pPr>
        <w:spacing w:after="0" w:line="18" w:lineRule="atLeast"/>
        <w:rPr>
          <w:szCs w:val="24"/>
          <w:lang w:val="en-CA"/>
        </w:rPr>
      </w:pPr>
      <w:r>
        <w:rPr>
          <w:szCs w:val="24"/>
          <w:lang w:val="en-CA"/>
        </w:rPr>
        <w:tab/>
      </w:r>
      <w:r>
        <w:rPr>
          <w:szCs w:val="24"/>
          <w:lang w:val="en-CA"/>
        </w:rPr>
        <w:tab/>
      </w:r>
      <w:r>
        <w:rPr>
          <w:szCs w:val="24"/>
          <w:lang w:val="en-CA"/>
        </w:rPr>
        <w:tab/>
        <w:t>Offer help</w:t>
      </w:r>
    </w:p>
    <w:p w:rsidR="007C1810" w:rsidRDefault="007C1810" w:rsidP="008F63CC">
      <w:pPr>
        <w:spacing w:after="0" w:line="18" w:lineRule="atLeast"/>
        <w:rPr>
          <w:sz w:val="24"/>
          <w:szCs w:val="24"/>
          <w:lang w:val="en-CA"/>
        </w:rPr>
      </w:pPr>
      <w:r>
        <w:rPr>
          <w:sz w:val="24"/>
          <w:szCs w:val="24"/>
          <w:lang w:val="en-CA"/>
        </w:rPr>
        <w:t>What are the 3 desired outcomes of a conflict?</w:t>
      </w:r>
    </w:p>
    <w:p w:rsidR="007C1810" w:rsidRDefault="007C1810" w:rsidP="008F63CC">
      <w:pPr>
        <w:spacing w:after="0" w:line="18" w:lineRule="atLeast"/>
        <w:rPr>
          <w:szCs w:val="24"/>
          <w:lang w:val="en-CA"/>
        </w:rPr>
      </w:pPr>
      <w:r>
        <w:rPr>
          <w:szCs w:val="24"/>
          <w:lang w:val="en-CA"/>
        </w:rPr>
        <w:tab/>
        <w:t>Agreements: equitable &amp; fairs</w:t>
      </w:r>
    </w:p>
    <w:p w:rsidR="007C1810" w:rsidRDefault="007C1810" w:rsidP="008F63CC">
      <w:pPr>
        <w:spacing w:after="0" w:line="18" w:lineRule="atLeast"/>
        <w:rPr>
          <w:szCs w:val="24"/>
          <w:lang w:val="en-CA"/>
        </w:rPr>
      </w:pPr>
      <w:r>
        <w:rPr>
          <w:szCs w:val="24"/>
          <w:lang w:val="en-CA"/>
        </w:rPr>
        <w:tab/>
        <w:t>Stronger relationships: when resolved positively, this can lead to better relationships and greater trust</w:t>
      </w:r>
    </w:p>
    <w:p w:rsidR="007C1810" w:rsidRDefault="007C1810" w:rsidP="008F63CC">
      <w:pPr>
        <w:spacing w:after="0" w:line="18" w:lineRule="atLeast"/>
        <w:rPr>
          <w:szCs w:val="24"/>
          <w:lang w:val="en-CA"/>
        </w:rPr>
      </w:pPr>
      <w:r>
        <w:rPr>
          <w:szCs w:val="24"/>
          <w:lang w:val="en-CA"/>
        </w:rPr>
        <w:tab/>
        <w:t>Learning: handing conflict successfully teaches one how to do it better the next time</w:t>
      </w:r>
    </w:p>
    <w:p w:rsidR="00D8490D" w:rsidRDefault="00D8490D" w:rsidP="008F63CC">
      <w:pPr>
        <w:spacing w:after="0" w:line="18" w:lineRule="atLeast"/>
        <w:rPr>
          <w:sz w:val="24"/>
          <w:szCs w:val="24"/>
          <w:lang w:val="en-CA"/>
        </w:rPr>
      </w:pPr>
    </w:p>
    <w:p w:rsidR="00914EFE" w:rsidRDefault="00914EFE" w:rsidP="008F63CC">
      <w:pPr>
        <w:spacing w:after="0" w:line="18" w:lineRule="atLeast"/>
        <w:rPr>
          <w:sz w:val="24"/>
          <w:szCs w:val="24"/>
          <w:lang w:val="en-CA"/>
        </w:rPr>
      </w:pPr>
    </w:p>
    <w:p w:rsidR="00914EFE" w:rsidRDefault="00914EFE" w:rsidP="008F63CC">
      <w:pPr>
        <w:spacing w:after="0" w:line="18" w:lineRule="atLeast"/>
        <w:rPr>
          <w:sz w:val="24"/>
          <w:szCs w:val="24"/>
          <w:lang w:val="en-CA"/>
        </w:rPr>
      </w:pPr>
    </w:p>
    <w:p w:rsidR="00914EFE" w:rsidRDefault="00914EFE">
      <w:pPr>
        <w:rPr>
          <w:sz w:val="24"/>
          <w:szCs w:val="24"/>
          <w:lang w:val="en-CA"/>
        </w:rPr>
      </w:pPr>
    </w:p>
    <w:p w:rsidR="00804D18" w:rsidRDefault="00804D18">
      <w:pPr>
        <w:rPr>
          <w:sz w:val="28"/>
          <w:szCs w:val="24"/>
          <w:lang w:val="en-CA"/>
        </w:rPr>
      </w:pPr>
      <w:r>
        <w:rPr>
          <w:sz w:val="28"/>
          <w:szCs w:val="24"/>
          <w:lang w:val="en-CA"/>
        </w:rPr>
        <w:t xml:space="preserve">Chapter </w:t>
      </w:r>
      <w:r w:rsidRPr="00804D18">
        <w:rPr>
          <w:sz w:val="28"/>
          <w:szCs w:val="24"/>
          <w:highlight w:val="yellow"/>
          <w:lang w:val="en-CA"/>
        </w:rPr>
        <w:t>??</w:t>
      </w:r>
      <w:r>
        <w:rPr>
          <w:sz w:val="28"/>
          <w:szCs w:val="24"/>
          <w:lang w:val="en-CA"/>
        </w:rPr>
        <w:t>: Emotions, Stress &amp; Perceptions</w:t>
      </w:r>
    </w:p>
    <w:p w:rsidR="00804D18" w:rsidRDefault="008A4A9C">
      <w:pPr>
        <w:rPr>
          <w:sz w:val="24"/>
          <w:szCs w:val="24"/>
          <w:lang w:val="en-CA"/>
        </w:rPr>
      </w:pPr>
      <w:r>
        <w:rPr>
          <w:sz w:val="24"/>
          <w:szCs w:val="24"/>
          <w:lang w:val="en-CA"/>
        </w:rPr>
        <w:t>Define stress and distinguish among different types of stress</w:t>
      </w:r>
    </w:p>
    <w:p w:rsidR="008A4A9C" w:rsidRPr="009C673A" w:rsidRDefault="008A4A9C">
      <w:pPr>
        <w:rPr>
          <w:szCs w:val="24"/>
          <w:lang w:val="en-CA"/>
        </w:rPr>
      </w:pPr>
      <w:r w:rsidRPr="009C673A">
        <w:rPr>
          <w:szCs w:val="24"/>
          <w:lang w:val="en-CA"/>
        </w:rPr>
        <w:tab/>
      </w:r>
      <w:r w:rsidR="009C673A" w:rsidRPr="009C673A">
        <w:rPr>
          <w:szCs w:val="24"/>
          <w:lang w:val="en-CA"/>
        </w:rPr>
        <w:t>An adaptive response to a situation that is perceived as challenging or threatening to the person’s well-being</w:t>
      </w:r>
    </w:p>
    <w:p w:rsidR="009C673A" w:rsidRPr="009C673A" w:rsidRDefault="009C673A">
      <w:pPr>
        <w:rPr>
          <w:szCs w:val="24"/>
          <w:lang w:val="en-CA"/>
        </w:rPr>
      </w:pPr>
      <w:r w:rsidRPr="009C673A">
        <w:rPr>
          <w:szCs w:val="24"/>
          <w:lang w:val="en-CA"/>
        </w:rPr>
        <w:tab/>
        <w:t>An unconscious mobilization of energy resources</w:t>
      </w:r>
    </w:p>
    <w:p w:rsidR="009C673A" w:rsidRPr="009C673A" w:rsidRDefault="009C673A">
      <w:pPr>
        <w:rPr>
          <w:szCs w:val="24"/>
          <w:lang w:val="en-CA"/>
        </w:rPr>
      </w:pPr>
      <w:r w:rsidRPr="009C673A">
        <w:rPr>
          <w:szCs w:val="24"/>
          <w:lang w:val="en-CA"/>
        </w:rPr>
        <w:tab/>
        <w:t>Acute VS Chronic Stress</w:t>
      </w:r>
    </w:p>
    <w:p w:rsidR="009C673A" w:rsidRPr="009C673A" w:rsidRDefault="009C673A">
      <w:pPr>
        <w:rPr>
          <w:szCs w:val="24"/>
          <w:lang w:val="en-CA"/>
        </w:rPr>
      </w:pPr>
      <w:r w:rsidRPr="009C673A">
        <w:rPr>
          <w:szCs w:val="24"/>
          <w:lang w:val="en-CA"/>
        </w:rPr>
        <w:tab/>
      </w:r>
      <w:r w:rsidRPr="009C673A">
        <w:rPr>
          <w:szCs w:val="24"/>
          <w:lang w:val="en-CA"/>
        </w:rPr>
        <w:tab/>
        <w:t>Acute: a short-term reaction to an immediate threat (up-coming exam, surgery, wedding day)</w:t>
      </w:r>
    </w:p>
    <w:p w:rsidR="009C673A" w:rsidRPr="009C673A" w:rsidRDefault="009C673A">
      <w:pPr>
        <w:rPr>
          <w:szCs w:val="24"/>
          <w:lang w:val="en-CA"/>
        </w:rPr>
      </w:pPr>
      <w:r w:rsidRPr="009C673A">
        <w:rPr>
          <w:szCs w:val="24"/>
          <w:lang w:val="en-CA"/>
        </w:rPr>
        <w:tab/>
      </w:r>
      <w:r w:rsidRPr="009C673A">
        <w:rPr>
          <w:szCs w:val="24"/>
          <w:lang w:val="en-CA"/>
        </w:rPr>
        <w:tab/>
        <w:t>Chronic: a long-term stress reaction resulting from on going situations (raising child, once you’re married)</w:t>
      </w:r>
    </w:p>
    <w:p w:rsidR="009C673A" w:rsidRDefault="009C673A">
      <w:pPr>
        <w:rPr>
          <w:sz w:val="24"/>
          <w:szCs w:val="24"/>
          <w:lang w:val="en-CA"/>
        </w:rPr>
      </w:pPr>
      <w:r>
        <w:rPr>
          <w:sz w:val="24"/>
          <w:szCs w:val="24"/>
          <w:lang w:val="en-CA"/>
        </w:rPr>
        <w:t>Explain the physiological, behavioral &amp; psychological consequences of stress</w:t>
      </w:r>
    </w:p>
    <w:p w:rsidR="009C673A" w:rsidRDefault="009C673A">
      <w:pPr>
        <w:rPr>
          <w:szCs w:val="24"/>
          <w:lang w:val="en-CA"/>
        </w:rPr>
      </w:pPr>
      <w:r>
        <w:rPr>
          <w:sz w:val="24"/>
          <w:szCs w:val="24"/>
          <w:lang w:val="en-CA"/>
        </w:rPr>
        <w:tab/>
      </w:r>
      <w:r>
        <w:rPr>
          <w:szCs w:val="24"/>
          <w:lang w:val="en-CA"/>
        </w:rPr>
        <w:t>Physiological: cardiovascular disease, hypertension, headaches.</w:t>
      </w:r>
    </w:p>
    <w:p w:rsidR="009C673A" w:rsidRDefault="009C673A">
      <w:pPr>
        <w:rPr>
          <w:szCs w:val="24"/>
          <w:lang w:val="en-CA"/>
        </w:rPr>
      </w:pPr>
      <w:r>
        <w:rPr>
          <w:szCs w:val="24"/>
          <w:lang w:val="en-CA"/>
        </w:rPr>
        <w:tab/>
        <w:t>Behavioral: work performance, accidents, absenteeism, aggression, poor decisions.</w:t>
      </w:r>
    </w:p>
    <w:p w:rsidR="009C673A" w:rsidRPr="009C673A" w:rsidRDefault="009C673A">
      <w:pPr>
        <w:rPr>
          <w:szCs w:val="24"/>
          <w:lang w:val="en-CA"/>
        </w:rPr>
      </w:pPr>
      <w:r>
        <w:rPr>
          <w:szCs w:val="24"/>
          <w:lang w:val="en-CA"/>
        </w:rPr>
        <w:tab/>
        <w:t>Physiological: dissatisfaction, moodiness, depression, emotional fatigue.</w:t>
      </w:r>
    </w:p>
    <w:p w:rsidR="009C673A" w:rsidRDefault="009C673A">
      <w:pPr>
        <w:rPr>
          <w:sz w:val="24"/>
          <w:szCs w:val="24"/>
          <w:lang w:val="en-CA"/>
        </w:rPr>
      </w:pPr>
      <w:r>
        <w:rPr>
          <w:sz w:val="24"/>
          <w:szCs w:val="24"/>
          <w:lang w:val="en-CA"/>
        </w:rPr>
        <w:t xml:space="preserve">Are emotions rational? What functions they serve? </w:t>
      </w:r>
    </w:p>
    <w:p w:rsidR="009C673A" w:rsidRDefault="009C673A">
      <w:pPr>
        <w:rPr>
          <w:szCs w:val="24"/>
          <w:lang w:val="en-CA"/>
        </w:rPr>
      </w:pPr>
      <w:r>
        <w:rPr>
          <w:sz w:val="24"/>
          <w:szCs w:val="24"/>
          <w:lang w:val="en-CA"/>
        </w:rPr>
        <w:tab/>
      </w:r>
      <w:r w:rsidR="005F15F8">
        <w:rPr>
          <w:szCs w:val="24"/>
          <w:lang w:val="en-CA"/>
        </w:rPr>
        <w:t>Critical to rational decision-making</w:t>
      </w:r>
    </w:p>
    <w:p w:rsidR="005F15F8" w:rsidRDefault="005F15F8">
      <w:pPr>
        <w:rPr>
          <w:szCs w:val="24"/>
          <w:lang w:val="en-CA"/>
        </w:rPr>
      </w:pPr>
      <w:r>
        <w:rPr>
          <w:szCs w:val="24"/>
          <w:lang w:val="en-CA"/>
        </w:rPr>
        <w:tab/>
        <w:t>Emotions help us understand the world around us</w:t>
      </w:r>
    </w:p>
    <w:p w:rsidR="005F15F8" w:rsidRDefault="005F15F8">
      <w:pPr>
        <w:rPr>
          <w:szCs w:val="24"/>
          <w:lang w:val="en-CA"/>
        </w:rPr>
      </w:pPr>
      <w:r>
        <w:rPr>
          <w:szCs w:val="24"/>
          <w:lang w:val="en-CA"/>
        </w:rPr>
        <w:tab/>
        <w:t xml:space="preserve">Functions </w:t>
      </w:r>
    </w:p>
    <w:p w:rsidR="005F15F8" w:rsidRDefault="005F15F8">
      <w:pPr>
        <w:rPr>
          <w:szCs w:val="24"/>
          <w:lang w:val="en-CA"/>
        </w:rPr>
      </w:pPr>
      <w:r>
        <w:rPr>
          <w:szCs w:val="24"/>
          <w:lang w:val="en-CA"/>
        </w:rPr>
        <w:tab/>
      </w:r>
      <w:r>
        <w:rPr>
          <w:szCs w:val="24"/>
          <w:lang w:val="en-CA"/>
        </w:rPr>
        <w:tab/>
        <w:t>Information</w:t>
      </w:r>
    </w:p>
    <w:p w:rsidR="005F15F8" w:rsidRDefault="005F15F8">
      <w:pPr>
        <w:rPr>
          <w:szCs w:val="24"/>
          <w:lang w:val="en-CA"/>
        </w:rPr>
      </w:pPr>
      <w:r>
        <w:rPr>
          <w:szCs w:val="24"/>
          <w:lang w:val="en-CA"/>
        </w:rPr>
        <w:tab/>
      </w:r>
      <w:r>
        <w:rPr>
          <w:szCs w:val="24"/>
          <w:lang w:val="en-CA"/>
        </w:rPr>
        <w:tab/>
        <w:t>Can’t be ignored</w:t>
      </w:r>
    </w:p>
    <w:p w:rsidR="005F15F8" w:rsidRDefault="005F15F8">
      <w:pPr>
        <w:rPr>
          <w:szCs w:val="24"/>
          <w:lang w:val="en-CA"/>
        </w:rPr>
      </w:pPr>
      <w:r>
        <w:rPr>
          <w:szCs w:val="24"/>
          <w:lang w:val="en-CA"/>
        </w:rPr>
        <w:tab/>
      </w:r>
      <w:r>
        <w:rPr>
          <w:szCs w:val="24"/>
          <w:lang w:val="en-CA"/>
        </w:rPr>
        <w:tab/>
        <w:t>Can’t hide them</w:t>
      </w:r>
    </w:p>
    <w:p w:rsidR="005F15F8" w:rsidRDefault="005F15F8">
      <w:pPr>
        <w:rPr>
          <w:szCs w:val="24"/>
          <w:lang w:val="en-CA"/>
        </w:rPr>
      </w:pPr>
      <w:r>
        <w:rPr>
          <w:szCs w:val="24"/>
          <w:lang w:val="en-CA"/>
        </w:rPr>
        <w:tab/>
      </w:r>
      <w:r>
        <w:rPr>
          <w:szCs w:val="24"/>
          <w:lang w:val="en-CA"/>
        </w:rPr>
        <w:tab/>
        <w:t>Decisions must incorporate emotions to be effective</w:t>
      </w:r>
    </w:p>
    <w:p w:rsidR="005F15F8" w:rsidRDefault="005F15F8">
      <w:pPr>
        <w:rPr>
          <w:szCs w:val="24"/>
          <w:lang w:val="en-CA"/>
        </w:rPr>
      </w:pPr>
      <w:r>
        <w:rPr>
          <w:szCs w:val="24"/>
          <w:lang w:val="en-CA"/>
        </w:rPr>
        <w:tab/>
      </w:r>
      <w:r>
        <w:rPr>
          <w:szCs w:val="24"/>
          <w:lang w:val="en-CA"/>
        </w:rPr>
        <w:tab/>
        <w:t>Follow logical pattern</w:t>
      </w:r>
    </w:p>
    <w:p w:rsidR="005F15F8" w:rsidRDefault="005F15F8">
      <w:pPr>
        <w:rPr>
          <w:szCs w:val="24"/>
          <w:lang w:val="en-CA"/>
        </w:rPr>
      </w:pPr>
      <w:r>
        <w:rPr>
          <w:szCs w:val="24"/>
          <w:lang w:val="en-CA"/>
        </w:rPr>
        <w:tab/>
        <w:t>Spectrum of basic emotions</w:t>
      </w:r>
    </w:p>
    <w:p w:rsidR="005F15F8" w:rsidRDefault="005F15F8">
      <w:pPr>
        <w:rPr>
          <w:szCs w:val="24"/>
          <w:lang w:val="en-CA"/>
        </w:rPr>
      </w:pPr>
      <w:r>
        <w:rPr>
          <w:szCs w:val="24"/>
          <w:lang w:val="en-CA"/>
        </w:rPr>
        <w:tab/>
      </w:r>
      <w:r>
        <w:rPr>
          <w:szCs w:val="24"/>
          <w:lang w:val="en-CA"/>
        </w:rPr>
        <w:tab/>
        <w:t xml:space="preserve">Happiness – Surprise – Fear – Sadness – Anger – Disgust </w:t>
      </w:r>
    </w:p>
    <w:p w:rsidR="00914EFE" w:rsidRDefault="00914EFE">
      <w:pPr>
        <w:rPr>
          <w:sz w:val="24"/>
          <w:szCs w:val="24"/>
          <w:lang w:val="en-CA"/>
        </w:rPr>
      </w:pPr>
      <w:r>
        <w:rPr>
          <w:sz w:val="24"/>
          <w:szCs w:val="24"/>
          <w:lang w:val="en-CA"/>
        </w:rPr>
        <w:t>Define perception, and explain the factors that influence it</w:t>
      </w:r>
    </w:p>
    <w:p w:rsidR="00914EFE" w:rsidRDefault="00914EFE">
      <w:pPr>
        <w:rPr>
          <w:szCs w:val="24"/>
          <w:lang w:val="en-CA"/>
        </w:rPr>
      </w:pPr>
      <w:r>
        <w:rPr>
          <w:sz w:val="24"/>
          <w:szCs w:val="24"/>
          <w:lang w:val="en-CA"/>
        </w:rPr>
        <w:tab/>
      </w:r>
      <w:r>
        <w:rPr>
          <w:szCs w:val="24"/>
          <w:lang w:val="en-CA"/>
        </w:rPr>
        <w:t>Process by which individuals organize &amp; interpret their impressions to give meaning to their environment</w:t>
      </w:r>
    </w:p>
    <w:p w:rsidR="00914EFE" w:rsidRDefault="00914EFE">
      <w:pPr>
        <w:rPr>
          <w:szCs w:val="24"/>
          <w:lang w:val="en-CA"/>
        </w:rPr>
      </w:pPr>
      <w:r>
        <w:rPr>
          <w:szCs w:val="24"/>
          <w:lang w:val="en-CA"/>
        </w:rPr>
        <w:tab/>
        <w:t>Behaviour is based on perception of what reality is, not on reality itself</w:t>
      </w:r>
    </w:p>
    <w:p w:rsidR="00914EFE" w:rsidRDefault="00914EFE">
      <w:pPr>
        <w:rPr>
          <w:szCs w:val="24"/>
          <w:lang w:val="en-CA"/>
        </w:rPr>
      </w:pPr>
      <w:r>
        <w:rPr>
          <w:szCs w:val="24"/>
          <w:lang w:val="en-CA"/>
        </w:rPr>
        <w:lastRenderedPageBreak/>
        <w:tab/>
        <w:t>The world as it is perceived is the world that is behaviourally important</w:t>
      </w:r>
    </w:p>
    <w:p w:rsidR="00914EFE" w:rsidRPr="00914EFE" w:rsidRDefault="00914EFE">
      <w:pPr>
        <w:rPr>
          <w:sz w:val="24"/>
          <w:szCs w:val="24"/>
          <w:lang w:val="en-CA"/>
        </w:rPr>
      </w:pPr>
      <w:r>
        <w:rPr>
          <w:sz w:val="24"/>
          <w:szCs w:val="24"/>
          <w:lang w:val="en-CA"/>
        </w:rPr>
        <w:t>Distinguish between the concepts of social perception and social identity</w:t>
      </w:r>
    </w:p>
    <w:p w:rsidR="005F15F8" w:rsidRDefault="00914EFE">
      <w:pPr>
        <w:rPr>
          <w:szCs w:val="24"/>
          <w:lang w:val="en-CA"/>
        </w:rPr>
      </w:pPr>
      <w:r>
        <w:rPr>
          <w:szCs w:val="24"/>
          <w:lang w:val="en-CA"/>
        </w:rPr>
        <w:tab/>
        <w:t>Social perception: process of combining, integrating, and interpreting information about others to gain an accurate understanding of them.</w:t>
      </w:r>
    </w:p>
    <w:p w:rsidR="005F15F8" w:rsidRDefault="0059013C">
      <w:pPr>
        <w:rPr>
          <w:szCs w:val="24"/>
          <w:lang w:val="en-CA"/>
        </w:rPr>
      </w:pPr>
      <w:r>
        <w:rPr>
          <w:szCs w:val="24"/>
          <w:lang w:val="en-CA"/>
        </w:rPr>
        <w:tab/>
      </w:r>
      <w:r>
        <w:rPr>
          <w:szCs w:val="24"/>
          <w:lang w:val="en-CA"/>
        </w:rPr>
        <w:tab/>
        <w:t xml:space="preserve">Which group do you belong to, who you are in society </w:t>
      </w:r>
    </w:p>
    <w:p w:rsidR="0059013C" w:rsidRDefault="0059013C">
      <w:pPr>
        <w:rPr>
          <w:szCs w:val="24"/>
          <w:lang w:val="en-CA"/>
        </w:rPr>
      </w:pPr>
      <w:r>
        <w:rPr>
          <w:szCs w:val="24"/>
          <w:lang w:val="en-CA"/>
        </w:rPr>
        <w:tab/>
        <w:t>Personal identity: characteristics that define a particular individual interest, abilities, traits</w:t>
      </w:r>
    </w:p>
    <w:p w:rsidR="0059013C" w:rsidRDefault="0059013C">
      <w:pPr>
        <w:rPr>
          <w:szCs w:val="24"/>
          <w:lang w:val="en-CA"/>
        </w:rPr>
      </w:pPr>
      <w:r>
        <w:rPr>
          <w:szCs w:val="24"/>
          <w:lang w:val="en-CA"/>
        </w:rPr>
        <w:tab/>
      </w:r>
      <w:r>
        <w:rPr>
          <w:szCs w:val="24"/>
          <w:lang w:val="en-CA"/>
        </w:rPr>
        <w:tab/>
        <w:t>Who you are? (name, age, origin)</w:t>
      </w:r>
    </w:p>
    <w:p w:rsidR="0059013C" w:rsidRDefault="0059013C">
      <w:pPr>
        <w:rPr>
          <w:sz w:val="24"/>
          <w:szCs w:val="24"/>
          <w:lang w:val="en-CA"/>
        </w:rPr>
      </w:pPr>
      <w:r>
        <w:rPr>
          <w:sz w:val="24"/>
          <w:szCs w:val="24"/>
          <w:lang w:val="en-CA"/>
        </w:rPr>
        <w:t>Explain attribution theory, and list three determinants of attribution</w:t>
      </w:r>
    </w:p>
    <w:p w:rsidR="0059013C" w:rsidRDefault="0059013C">
      <w:pPr>
        <w:rPr>
          <w:szCs w:val="24"/>
          <w:lang w:val="en-CA"/>
        </w:rPr>
      </w:pPr>
      <w:r>
        <w:rPr>
          <w:sz w:val="24"/>
          <w:szCs w:val="24"/>
          <w:lang w:val="en-CA"/>
        </w:rPr>
        <w:tab/>
      </w:r>
      <w:r>
        <w:rPr>
          <w:szCs w:val="24"/>
          <w:lang w:val="en-CA"/>
        </w:rPr>
        <w:t>Process through which individuals attempt to determine the causes behind others’ behavior</w:t>
      </w:r>
    </w:p>
    <w:p w:rsidR="0059013C" w:rsidRDefault="0059013C">
      <w:pPr>
        <w:rPr>
          <w:szCs w:val="24"/>
          <w:lang w:val="en-CA"/>
        </w:rPr>
      </w:pPr>
      <w:r>
        <w:rPr>
          <w:szCs w:val="24"/>
          <w:lang w:val="en-CA"/>
        </w:rPr>
        <w:tab/>
      </w:r>
      <w:r>
        <w:rPr>
          <w:szCs w:val="24"/>
          <w:lang w:val="en-CA"/>
        </w:rPr>
        <w:tab/>
        <w:t>Why do people behave the way they do?</w:t>
      </w:r>
    </w:p>
    <w:p w:rsidR="0059013C" w:rsidRDefault="0059013C">
      <w:pPr>
        <w:rPr>
          <w:szCs w:val="24"/>
          <w:lang w:val="en-CA"/>
        </w:rPr>
      </w:pPr>
      <w:r>
        <w:rPr>
          <w:szCs w:val="24"/>
          <w:lang w:val="en-CA"/>
        </w:rPr>
        <w:tab/>
        <w:t>Distinctiveness: Does the individual act the same way in other situations?</w:t>
      </w:r>
    </w:p>
    <w:p w:rsidR="0059013C" w:rsidRDefault="0059013C">
      <w:pPr>
        <w:rPr>
          <w:szCs w:val="24"/>
          <w:lang w:val="en-CA"/>
        </w:rPr>
      </w:pPr>
      <w:r>
        <w:rPr>
          <w:szCs w:val="24"/>
          <w:lang w:val="en-CA"/>
        </w:rPr>
        <w:tab/>
        <w:t>Consensus: Does the individual act the same as others in the same situation?</w:t>
      </w:r>
    </w:p>
    <w:p w:rsidR="0059013C" w:rsidRPr="0059013C" w:rsidRDefault="0059013C">
      <w:pPr>
        <w:rPr>
          <w:szCs w:val="24"/>
          <w:lang w:val="en-CA"/>
        </w:rPr>
      </w:pPr>
      <w:r>
        <w:rPr>
          <w:szCs w:val="24"/>
          <w:lang w:val="en-CA"/>
        </w:rPr>
        <w:tab/>
        <w:t>Consistency: Does the individual act the same over time?</w:t>
      </w:r>
    </w:p>
    <w:p w:rsidR="003C376B" w:rsidRDefault="0059013C">
      <w:pPr>
        <w:rPr>
          <w:sz w:val="24"/>
          <w:szCs w:val="24"/>
          <w:lang w:val="en-CA"/>
        </w:rPr>
      </w:pPr>
      <w:r>
        <w:rPr>
          <w:sz w:val="24"/>
          <w:szCs w:val="24"/>
          <w:lang w:val="en-CA"/>
        </w:rPr>
        <w:t>Describe the factors in the Big Five model.</w:t>
      </w:r>
    </w:p>
    <w:p w:rsidR="004B4506" w:rsidRDefault="0059013C">
      <w:pPr>
        <w:rPr>
          <w:szCs w:val="24"/>
          <w:lang w:val="en-CA"/>
        </w:rPr>
      </w:pPr>
      <w:r>
        <w:rPr>
          <w:sz w:val="24"/>
          <w:szCs w:val="24"/>
          <w:lang w:val="en-CA"/>
        </w:rPr>
        <w:tab/>
      </w:r>
      <w:r w:rsidR="004B4506">
        <w:rPr>
          <w:szCs w:val="24"/>
          <w:lang w:val="en-CA"/>
        </w:rPr>
        <w:t>Extraversion: describe the degree wo which someone is sociable, talkative and assertive</w:t>
      </w:r>
    </w:p>
    <w:p w:rsidR="0059013C" w:rsidRDefault="0059013C" w:rsidP="004B4506">
      <w:pPr>
        <w:ind w:left="1416" w:firstLine="708"/>
        <w:rPr>
          <w:szCs w:val="24"/>
          <w:lang w:val="en-CA"/>
        </w:rPr>
      </w:pPr>
      <w:r>
        <w:rPr>
          <w:szCs w:val="24"/>
          <w:lang w:val="en-CA"/>
        </w:rPr>
        <w:t>captures a person’s comfort level with relationships. Extraverted individuals are sociable, talkative and assertive</w:t>
      </w:r>
    </w:p>
    <w:p w:rsidR="0059013C" w:rsidRDefault="0059013C">
      <w:pPr>
        <w:rPr>
          <w:szCs w:val="24"/>
          <w:lang w:val="en-CA"/>
        </w:rPr>
      </w:pPr>
      <w:r>
        <w:rPr>
          <w:szCs w:val="24"/>
          <w:lang w:val="en-CA"/>
        </w:rPr>
        <w:tab/>
      </w:r>
      <w:r w:rsidR="004B4506">
        <w:rPr>
          <w:szCs w:val="24"/>
          <w:lang w:val="en-CA"/>
        </w:rPr>
        <w:t>Agreeableness: describe the degree to which someone is good-natured, cooperative, ad trusting</w:t>
      </w:r>
    </w:p>
    <w:p w:rsidR="004B4506" w:rsidRDefault="004B4506">
      <w:pPr>
        <w:rPr>
          <w:szCs w:val="24"/>
          <w:lang w:val="en-CA"/>
        </w:rPr>
      </w:pPr>
      <w:r>
        <w:rPr>
          <w:szCs w:val="24"/>
          <w:lang w:val="en-CA"/>
        </w:rPr>
        <w:tab/>
      </w:r>
      <w:r>
        <w:rPr>
          <w:szCs w:val="24"/>
          <w:lang w:val="en-CA"/>
        </w:rPr>
        <w:tab/>
      </w:r>
      <w:r>
        <w:rPr>
          <w:szCs w:val="24"/>
          <w:lang w:val="en-CA"/>
        </w:rPr>
        <w:tab/>
        <w:t xml:space="preserve">Refers to how readily a person will go along with other. Highly agreeable people are good-natured, cooperative, persistent, and achievement-oriented </w:t>
      </w:r>
    </w:p>
    <w:p w:rsidR="004B4506" w:rsidRDefault="004B4506">
      <w:pPr>
        <w:rPr>
          <w:szCs w:val="24"/>
          <w:lang w:val="en-CA"/>
        </w:rPr>
      </w:pPr>
      <w:r>
        <w:rPr>
          <w:szCs w:val="24"/>
          <w:lang w:val="en-CA"/>
        </w:rPr>
        <w:tab/>
        <w:t xml:space="preserve">Conscientiousness: </w:t>
      </w:r>
      <w:r w:rsidR="00E5748F">
        <w:rPr>
          <w:szCs w:val="24"/>
          <w:lang w:val="en-CA"/>
        </w:rPr>
        <w:t>describe the degree to which someone is responsible, dependable</w:t>
      </w:r>
      <w:r w:rsidR="003C376B">
        <w:rPr>
          <w:szCs w:val="24"/>
          <w:lang w:val="en-CA"/>
        </w:rPr>
        <w:t>, persistent and achievement-oriented.</w:t>
      </w:r>
    </w:p>
    <w:p w:rsidR="003C376B" w:rsidRDefault="003C376B">
      <w:pPr>
        <w:rPr>
          <w:szCs w:val="24"/>
          <w:lang w:val="en-CA"/>
        </w:rPr>
      </w:pPr>
      <w:r>
        <w:rPr>
          <w:szCs w:val="24"/>
          <w:lang w:val="en-CA"/>
        </w:rPr>
        <w:tab/>
      </w:r>
      <w:r>
        <w:rPr>
          <w:szCs w:val="24"/>
          <w:lang w:val="en-CA"/>
        </w:rPr>
        <w:tab/>
      </w:r>
      <w:r>
        <w:rPr>
          <w:szCs w:val="24"/>
          <w:lang w:val="en-CA"/>
        </w:rPr>
        <w:tab/>
        <w:t>Measure of a person’s reliability. People who score high on conscientiousness are responsible, dependable, persistent, and achievement-oriented</w:t>
      </w:r>
    </w:p>
    <w:p w:rsidR="003C376B" w:rsidRDefault="003C376B">
      <w:pPr>
        <w:rPr>
          <w:szCs w:val="24"/>
          <w:lang w:val="en-CA"/>
        </w:rPr>
      </w:pPr>
      <w:r>
        <w:rPr>
          <w:szCs w:val="24"/>
          <w:lang w:val="en-CA"/>
        </w:rPr>
        <w:tab/>
        <w:t>Emotional stability: taps a person’s ability to withstand stress. People high on emotional stability are calm, self-confident, and secure.</w:t>
      </w:r>
    </w:p>
    <w:p w:rsidR="003C376B" w:rsidRDefault="003C376B">
      <w:pPr>
        <w:rPr>
          <w:szCs w:val="24"/>
          <w:lang w:val="en-CA"/>
        </w:rPr>
      </w:pPr>
      <w:r>
        <w:rPr>
          <w:szCs w:val="24"/>
          <w:lang w:val="en-CA"/>
        </w:rPr>
        <w:tab/>
        <w:t>Openness to experience: describes the degree to which someone is imaginative, artistically sensitive and intellectual.</w:t>
      </w:r>
      <w:bookmarkStart w:id="1" w:name="_GoBack"/>
      <w:bookmarkEnd w:id="1"/>
    </w:p>
    <w:p w:rsidR="003C376B" w:rsidRDefault="003C376B">
      <w:pPr>
        <w:rPr>
          <w:szCs w:val="24"/>
          <w:lang w:val="en-CA"/>
        </w:rPr>
      </w:pPr>
      <w:r>
        <w:rPr>
          <w:szCs w:val="24"/>
          <w:lang w:val="en-CA"/>
        </w:rPr>
        <w:lastRenderedPageBreak/>
        <w:tab/>
      </w:r>
      <w:r>
        <w:rPr>
          <w:szCs w:val="24"/>
          <w:lang w:val="en-CA"/>
        </w:rPr>
        <w:tab/>
        <w:t>Person’s range of interests and fascination with novelty. People high on openness to experience are imaginative artistically sensitive and intellectual.</w:t>
      </w:r>
    </w:p>
    <w:p w:rsidR="003C376B" w:rsidRDefault="003C376B">
      <w:pPr>
        <w:rPr>
          <w:sz w:val="24"/>
          <w:szCs w:val="24"/>
          <w:lang w:val="en-CA"/>
        </w:rPr>
      </w:pPr>
      <w:r>
        <w:rPr>
          <w:sz w:val="24"/>
          <w:szCs w:val="24"/>
          <w:lang w:val="en-CA"/>
        </w:rPr>
        <w:t>What is emotional labour?</w:t>
      </w:r>
    </w:p>
    <w:p w:rsidR="005F15F8" w:rsidRDefault="00A96647" w:rsidP="00A96647">
      <w:pPr>
        <w:ind w:firstLine="708"/>
        <w:rPr>
          <w:szCs w:val="24"/>
          <w:lang w:val="en-CA"/>
        </w:rPr>
      </w:pPr>
      <w:r>
        <w:rPr>
          <w:szCs w:val="24"/>
          <w:lang w:val="en-CA"/>
        </w:rPr>
        <w:t xml:space="preserve">When an employee expresses organizationally desired emotions during interpersonal interactions </w:t>
      </w:r>
      <w:r>
        <w:rPr>
          <w:szCs w:val="24"/>
          <w:lang w:val="en-CA"/>
        </w:rPr>
        <w:tab/>
      </w:r>
    </w:p>
    <w:p w:rsidR="00A96647" w:rsidRDefault="00A96647" w:rsidP="00A96647">
      <w:pPr>
        <w:ind w:firstLine="708"/>
        <w:rPr>
          <w:szCs w:val="24"/>
          <w:lang w:val="en-CA"/>
        </w:rPr>
      </w:pPr>
      <w:r>
        <w:rPr>
          <w:szCs w:val="24"/>
          <w:lang w:val="en-CA"/>
        </w:rPr>
        <w:t xml:space="preserve">Emotional dissonance </w:t>
      </w:r>
      <w:r>
        <w:rPr>
          <w:szCs w:val="24"/>
          <w:lang w:val="en-CA"/>
        </w:rPr>
        <w:tab/>
      </w:r>
    </w:p>
    <w:p w:rsidR="00A96647" w:rsidRDefault="00A96647" w:rsidP="00A96647">
      <w:pPr>
        <w:ind w:firstLine="708"/>
        <w:rPr>
          <w:szCs w:val="24"/>
          <w:lang w:val="en-CA"/>
        </w:rPr>
      </w:pPr>
      <w:r>
        <w:rPr>
          <w:szCs w:val="24"/>
          <w:lang w:val="en-CA"/>
        </w:rPr>
        <w:tab/>
      </w:r>
      <w:r>
        <w:rPr>
          <w:szCs w:val="24"/>
          <w:lang w:val="en-CA"/>
        </w:rPr>
        <w:tab/>
        <w:t>Employees have to project one emotion while simultaneously feeling another</w:t>
      </w:r>
    </w:p>
    <w:p w:rsidR="00A96647" w:rsidRDefault="00A96647" w:rsidP="00A96647">
      <w:pPr>
        <w:ind w:firstLine="708"/>
        <w:rPr>
          <w:szCs w:val="24"/>
          <w:lang w:val="en-CA"/>
        </w:rPr>
      </w:pPr>
      <w:r>
        <w:rPr>
          <w:szCs w:val="24"/>
          <w:lang w:val="en-CA"/>
        </w:rPr>
        <w:tab/>
      </w:r>
      <w:r>
        <w:rPr>
          <w:szCs w:val="24"/>
          <w:lang w:val="en-CA"/>
        </w:rPr>
        <w:tab/>
        <w:t>Can be damaging and lead to burnout</w:t>
      </w:r>
    </w:p>
    <w:p w:rsidR="00A96647" w:rsidRDefault="00A96647" w:rsidP="00A96647">
      <w:pPr>
        <w:ind w:firstLine="708"/>
        <w:rPr>
          <w:szCs w:val="24"/>
          <w:lang w:val="en-CA"/>
        </w:rPr>
      </w:pPr>
      <w:r>
        <w:rPr>
          <w:szCs w:val="24"/>
          <w:lang w:val="en-CA"/>
        </w:rPr>
        <w:tab/>
      </w:r>
      <w:r>
        <w:rPr>
          <w:szCs w:val="24"/>
          <w:lang w:val="en-CA"/>
        </w:rPr>
        <w:tab/>
      </w:r>
      <w:r>
        <w:rPr>
          <w:szCs w:val="24"/>
          <w:lang w:val="en-CA"/>
        </w:rPr>
        <w:tab/>
        <w:t>Ex: doctor of sick children. You think its unfair but you’ve to stay neutral</w:t>
      </w:r>
    </w:p>
    <w:p w:rsidR="00A96647" w:rsidRDefault="00A96647" w:rsidP="00A96647">
      <w:pPr>
        <w:ind w:firstLine="708"/>
        <w:rPr>
          <w:szCs w:val="24"/>
          <w:lang w:val="en-CA"/>
        </w:rPr>
      </w:pPr>
      <w:r>
        <w:rPr>
          <w:szCs w:val="24"/>
          <w:lang w:val="en-CA"/>
        </w:rPr>
        <w:t>Types of emotions</w:t>
      </w:r>
    </w:p>
    <w:p w:rsidR="00A96647" w:rsidRDefault="00A96647" w:rsidP="00A96647">
      <w:pPr>
        <w:ind w:firstLine="708"/>
        <w:rPr>
          <w:szCs w:val="24"/>
          <w:lang w:val="en-CA"/>
        </w:rPr>
      </w:pPr>
      <w:r>
        <w:rPr>
          <w:szCs w:val="24"/>
          <w:lang w:val="en-CA"/>
        </w:rPr>
        <w:tab/>
        <w:t>Felt: the individual’ actual emotions</w:t>
      </w:r>
    </w:p>
    <w:p w:rsidR="00A96647" w:rsidRDefault="00A96647" w:rsidP="00A96647">
      <w:pPr>
        <w:ind w:firstLine="708"/>
        <w:rPr>
          <w:szCs w:val="24"/>
          <w:lang w:val="en-CA"/>
        </w:rPr>
      </w:pPr>
      <w:r>
        <w:rPr>
          <w:szCs w:val="24"/>
          <w:lang w:val="en-CA"/>
        </w:rPr>
        <w:tab/>
        <w:t>Displayed: required or appropriate emotions</w:t>
      </w:r>
    </w:p>
    <w:p w:rsidR="00A96647" w:rsidRDefault="00A96647" w:rsidP="00A96647">
      <w:pPr>
        <w:ind w:firstLine="708"/>
        <w:rPr>
          <w:szCs w:val="24"/>
          <w:lang w:val="en-CA"/>
        </w:rPr>
      </w:pPr>
      <w:r>
        <w:rPr>
          <w:szCs w:val="24"/>
          <w:lang w:val="en-CA"/>
        </w:rPr>
        <w:tab/>
      </w:r>
      <w:r>
        <w:rPr>
          <w:szCs w:val="24"/>
          <w:lang w:val="en-CA"/>
        </w:rPr>
        <w:tab/>
        <w:t xml:space="preserve">Surface acting: displaying appropriately but not feeling those emotions internally </w:t>
      </w:r>
    </w:p>
    <w:p w:rsidR="00A96647" w:rsidRDefault="00A96647" w:rsidP="00A96647">
      <w:pPr>
        <w:rPr>
          <w:szCs w:val="24"/>
          <w:lang w:val="en-CA"/>
        </w:rPr>
      </w:pPr>
      <w:r>
        <w:rPr>
          <w:szCs w:val="24"/>
          <w:lang w:val="en-CA"/>
        </w:rPr>
        <w:tab/>
      </w:r>
      <w:r>
        <w:rPr>
          <w:szCs w:val="24"/>
          <w:lang w:val="en-CA"/>
        </w:rPr>
        <w:tab/>
      </w:r>
      <w:r>
        <w:rPr>
          <w:szCs w:val="24"/>
          <w:lang w:val="en-CA"/>
        </w:rPr>
        <w:tab/>
      </w:r>
      <w:r>
        <w:rPr>
          <w:szCs w:val="24"/>
          <w:lang w:val="en-CA"/>
        </w:rPr>
        <w:tab/>
        <w:t>Ex: waitress</w:t>
      </w:r>
    </w:p>
    <w:p w:rsidR="00A96647" w:rsidRDefault="00A96647" w:rsidP="00A96647">
      <w:pPr>
        <w:rPr>
          <w:szCs w:val="24"/>
          <w:lang w:val="en-CA"/>
        </w:rPr>
      </w:pPr>
      <w:r>
        <w:rPr>
          <w:szCs w:val="24"/>
          <w:lang w:val="en-CA"/>
        </w:rPr>
        <w:tab/>
      </w:r>
      <w:r>
        <w:rPr>
          <w:szCs w:val="24"/>
          <w:lang w:val="en-CA"/>
        </w:rPr>
        <w:tab/>
      </w:r>
      <w:r>
        <w:rPr>
          <w:szCs w:val="24"/>
          <w:lang w:val="en-CA"/>
        </w:rPr>
        <w:tab/>
        <w:t xml:space="preserve">Deep acting: changing internal feelings to match display rules </w:t>
      </w:r>
    </w:p>
    <w:p w:rsidR="00A96647" w:rsidRDefault="00A96647" w:rsidP="00A96647">
      <w:pPr>
        <w:rPr>
          <w:szCs w:val="24"/>
          <w:lang w:val="en-CA"/>
        </w:rPr>
      </w:pPr>
      <w:r>
        <w:rPr>
          <w:szCs w:val="24"/>
          <w:lang w:val="en-CA"/>
        </w:rPr>
        <w:tab/>
      </w:r>
      <w:r>
        <w:rPr>
          <w:szCs w:val="24"/>
          <w:lang w:val="en-CA"/>
        </w:rPr>
        <w:tab/>
      </w:r>
      <w:r>
        <w:rPr>
          <w:szCs w:val="24"/>
          <w:lang w:val="en-CA"/>
        </w:rPr>
        <w:tab/>
      </w:r>
      <w:r>
        <w:rPr>
          <w:szCs w:val="24"/>
          <w:lang w:val="en-CA"/>
        </w:rPr>
        <w:tab/>
        <w:t>Ex: doctor that treats enemies on war zone, when a lawyer has to defend a murderer</w:t>
      </w:r>
    </w:p>
    <w:p w:rsidR="004E1EBC" w:rsidRDefault="004E1EBC" w:rsidP="00A96647">
      <w:pPr>
        <w:rPr>
          <w:sz w:val="24"/>
          <w:szCs w:val="24"/>
          <w:lang w:val="en-CA"/>
        </w:rPr>
      </w:pPr>
      <w:r>
        <w:rPr>
          <w:sz w:val="24"/>
          <w:szCs w:val="24"/>
          <w:lang w:val="en-CA"/>
        </w:rPr>
        <w:t>What is emotional intelligence?</w:t>
      </w:r>
    </w:p>
    <w:p w:rsidR="004E1EBC" w:rsidRDefault="004E1EBC" w:rsidP="00A96647">
      <w:pPr>
        <w:rPr>
          <w:szCs w:val="24"/>
          <w:lang w:val="en-CA"/>
        </w:rPr>
      </w:pPr>
      <w:r>
        <w:rPr>
          <w:szCs w:val="24"/>
          <w:lang w:val="en-CA"/>
        </w:rPr>
        <w:tab/>
        <w:t>A person’s ability to:</w:t>
      </w:r>
    </w:p>
    <w:p w:rsidR="004E1EBC" w:rsidRDefault="004E1EBC" w:rsidP="00A96647">
      <w:pPr>
        <w:rPr>
          <w:szCs w:val="24"/>
          <w:lang w:val="en-CA"/>
        </w:rPr>
      </w:pPr>
      <w:r>
        <w:rPr>
          <w:szCs w:val="24"/>
          <w:lang w:val="en-CA"/>
        </w:rPr>
        <w:tab/>
      </w:r>
      <w:r>
        <w:rPr>
          <w:szCs w:val="24"/>
          <w:lang w:val="en-CA"/>
        </w:rPr>
        <w:tab/>
        <w:t>Be self-aware (to recognize his or her own emotions as experienced)</w:t>
      </w:r>
    </w:p>
    <w:p w:rsidR="004E1EBC" w:rsidRPr="00E22F3E" w:rsidRDefault="004E1EBC" w:rsidP="00A96647">
      <w:pPr>
        <w:rPr>
          <w:szCs w:val="24"/>
          <w:lang w:val="en-CA"/>
        </w:rPr>
      </w:pPr>
      <w:r>
        <w:rPr>
          <w:szCs w:val="24"/>
          <w:lang w:val="en-CA"/>
        </w:rPr>
        <w:tab/>
      </w:r>
      <w:r>
        <w:rPr>
          <w:szCs w:val="24"/>
          <w:lang w:val="en-CA"/>
        </w:rPr>
        <w:tab/>
      </w:r>
      <w:r w:rsidRPr="00E22F3E">
        <w:rPr>
          <w:szCs w:val="24"/>
          <w:lang w:val="en-CA"/>
        </w:rPr>
        <w:t>Detect emotions in others</w:t>
      </w:r>
    </w:p>
    <w:p w:rsidR="004E1EBC" w:rsidRPr="00E22F3E" w:rsidRDefault="004E1EBC" w:rsidP="00A96647">
      <w:pPr>
        <w:rPr>
          <w:szCs w:val="24"/>
          <w:lang w:val="en-CA"/>
        </w:rPr>
      </w:pPr>
      <w:r w:rsidRPr="00E22F3E">
        <w:rPr>
          <w:szCs w:val="24"/>
          <w:lang w:val="en-CA"/>
        </w:rPr>
        <w:tab/>
      </w:r>
      <w:r w:rsidRPr="00E22F3E">
        <w:rPr>
          <w:szCs w:val="24"/>
          <w:lang w:val="en-CA"/>
        </w:rPr>
        <w:tab/>
        <w:t xml:space="preserve">Manage emotional cues &amp; </w:t>
      </w:r>
      <w:proofErr w:type="spellStart"/>
      <w:r w:rsidRPr="00E22F3E">
        <w:rPr>
          <w:szCs w:val="24"/>
          <w:lang w:val="en-CA"/>
        </w:rPr>
        <w:t>informations</w:t>
      </w:r>
      <w:proofErr w:type="spellEnd"/>
    </w:p>
    <w:p w:rsidR="004E1EBC" w:rsidRDefault="004E1EBC" w:rsidP="00A96647">
      <w:pPr>
        <w:rPr>
          <w:szCs w:val="24"/>
          <w:lang w:val="en-CA"/>
        </w:rPr>
      </w:pPr>
      <w:r w:rsidRPr="00E22F3E">
        <w:rPr>
          <w:szCs w:val="24"/>
          <w:lang w:val="en-CA"/>
        </w:rPr>
        <w:tab/>
      </w:r>
      <w:r w:rsidRPr="00E22F3E">
        <w:rPr>
          <w:szCs w:val="24"/>
          <w:lang w:val="en-CA"/>
        </w:rPr>
        <w:tab/>
      </w:r>
      <w:r w:rsidRPr="004E1EBC">
        <w:rPr>
          <w:szCs w:val="24"/>
          <w:lang w:val="en-CA"/>
        </w:rPr>
        <w:t xml:space="preserve">Moderately associated with high job performance </w:t>
      </w:r>
    </w:p>
    <w:p w:rsidR="004E1EBC" w:rsidRDefault="004E1EBC" w:rsidP="00A96647">
      <w:pPr>
        <w:rPr>
          <w:szCs w:val="24"/>
          <w:lang w:val="en-CA"/>
        </w:rPr>
      </w:pPr>
      <w:r>
        <w:rPr>
          <w:szCs w:val="24"/>
          <w:lang w:val="en-CA"/>
        </w:rPr>
        <w:tab/>
        <w:t>Five dimensions</w:t>
      </w:r>
      <w:r>
        <w:rPr>
          <w:szCs w:val="24"/>
          <w:lang w:val="en-CA"/>
        </w:rPr>
        <w:tab/>
      </w:r>
      <w:r>
        <w:rPr>
          <w:szCs w:val="24"/>
          <w:lang w:val="en-CA"/>
        </w:rPr>
        <w:tab/>
      </w:r>
    </w:p>
    <w:p w:rsidR="004E1EBC" w:rsidRDefault="004E1EBC" w:rsidP="00A96647">
      <w:pPr>
        <w:rPr>
          <w:szCs w:val="24"/>
          <w:lang w:val="en-CA"/>
        </w:rPr>
      </w:pPr>
      <w:r>
        <w:rPr>
          <w:szCs w:val="24"/>
          <w:lang w:val="en-CA"/>
        </w:rPr>
        <w:tab/>
      </w:r>
      <w:r>
        <w:rPr>
          <w:szCs w:val="24"/>
          <w:lang w:val="en-CA"/>
        </w:rPr>
        <w:tab/>
        <w:t xml:space="preserve">Self-awareness: being aware of what you are feeling. It is exhibited by </w:t>
      </w:r>
      <w:proofErr w:type="spellStart"/>
      <w:r>
        <w:rPr>
          <w:szCs w:val="24"/>
          <w:lang w:val="en-CA"/>
        </w:rPr>
        <w:t>sefl</w:t>
      </w:r>
      <w:proofErr w:type="spellEnd"/>
      <w:r>
        <w:rPr>
          <w:szCs w:val="24"/>
          <w:lang w:val="en-CA"/>
        </w:rPr>
        <w:t>-confidence, realistic self-assessment, and a self-deprecating sense of humour.</w:t>
      </w:r>
    </w:p>
    <w:p w:rsidR="004E1EBC" w:rsidRDefault="004E1EBC" w:rsidP="00A96647">
      <w:pPr>
        <w:rPr>
          <w:szCs w:val="24"/>
          <w:lang w:val="en-CA"/>
        </w:rPr>
      </w:pPr>
      <w:r>
        <w:rPr>
          <w:szCs w:val="24"/>
          <w:lang w:val="en-CA"/>
        </w:rPr>
        <w:tab/>
      </w:r>
      <w:r>
        <w:rPr>
          <w:szCs w:val="24"/>
          <w:lang w:val="en-CA"/>
        </w:rPr>
        <w:tab/>
        <w:t>Self-management: the ability to manage your own emotions and impulses. It is exhibited by trustworthiness and integrity, comfort with ambiguity, and openness to change.</w:t>
      </w:r>
    </w:p>
    <w:p w:rsidR="004E1EBC" w:rsidRDefault="004E1EBC" w:rsidP="00A96647">
      <w:pPr>
        <w:rPr>
          <w:szCs w:val="24"/>
          <w:lang w:val="en-CA"/>
        </w:rPr>
      </w:pPr>
      <w:r>
        <w:rPr>
          <w:szCs w:val="24"/>
          <w:lang w:val="en-CA"/>
        </w:rPr>
        <w:lastRenderedPageBreak/>
        <w:tab/>
      </w:r>
      <w:r>
        <w:rPr>
          <w:szCs w:val="24"/>
          <w:lang w:val="en-CA"/>
        </w:rPr>
        <w:tab/>
        <w:t xml:space="preserve">Self-motivation: the ability to persist in the face of setbacks and failures. It I exhibited by a strong drive to achieve, optimism, and high organizational commitment. </w:t>
      </w:r>
    </w:p>
    <w:p w:rsidR="007918A6" w:rsidRDefault="004E1EBC" w:rsidP="00A96647">
      <w:pPr>
        <w:rPr>
          <w:szCs w:val="24"/>
          <w:lang w:val="en-CA"/>
        </w:rPr>
      </w:pPr>
      <w:r>
        <w:rPr>
          <w:szCs w:val="24"/>
          <w:lang w:val="en-CA"/>
        </w:rPr>
        <w:tab/>
      </w:r>
      <w:r>
        <w:rPr>
          <w:szCs w:val="24"/>
          <w:lang w:val="en-CA"/>
        </w:rPr>
        <w:tab/>
        <w:t>Empat</w:t>
      </w:r>
      <w:r w:rsidR="007918A6">
        <w:rPr>
          <w:szCs w:val="24"/>
          <w:lang w:val="en-CA"/>
        </w:rPr>
        <w:t>hy: the ability to sense how others are feeling. It is exhibited by expertise in building and retaining talent, cross-cultural sensitivity, and service to clients and customers.</w:t>
      </w:r>
    </w:p>
    <w:p w:rsidR="007918A6" w:rsidRDefault="007918A6" w:rsidP="00A96647">
      <w:pPr>
        <w:rPr>
          <w:szCs w:val="24"/>
          <w:lang w:val="en-CA"/>
        </w:rPr>
      </w:pPr>
      <w:r>
        <w:rPr>
          <w:szCs w:val="24"/>
          <w:lang w:val="en-CA"/>
        </w:rPr>
        <w:tab/>
      </w:r>
      <w:r>
        <w:rPr>
          <w:szCs w:val="24"/>
          <w:lang w:val="en-CA"/>
        </w:rPr>
        <w:tab/>
        <w:t>Social skills: the ability to handle the emotions of others. It is exhibited by persuasiveness, and expertise in building and leading groups and teams.</w:t>
      </w:r>
    </w:p>
    <w:p w:rsidR="007918A6" w:rsidRDefault="007918A6" w:rsidP="00A96647">
      <w:pPr>
        <w:rPr>
          <w:szCs w:val="24"/>
          <w:lang w:val="en-CA"/>
        </w:rPr>
      </w:pPr>
      <w:r>
        <w:rPr>
          <w:szCs w:val="24"/>
          <w:lang w:val="en-CA"/>
        </w:rPr>
        <w:tab/>
        <w:t>The Case for EI</w:t>
      </w: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t>The Case against EI</w:t>
      </w:r>
    </w:p>
    <w:p w:rsidR="007918A6" w:rsidRDefault="007918A6" w:rsidP="00A96647">
      <w:pPr>
        <w:rPr>
          <w:szCs w:val="24"/>
          <w:lang w:val="en-CA"/>
        </w:rPr>
      </w:pPr>
      <w:r>
        <w:rPr>
          <w:szCs w:val="24"/>
          <w:lang w:val="en-CA"/>
        </w:rPr>
        <w:tab/>
      </w:r>
      <w:r>
        <w:rPr>
          <w:szCs w:val="24"/>
          <w:lang w:val="en-CA"/>
        </w:rPr>
        <w:tab/>
        <w:t>Intuitive appeal</w:t>
      </w: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t xml:space="preserve">EI researchers do not </w:t>
      </w:r>
    </w:p>
    <w:p w:rsidR="007918A6" w:rsidRDefault="007918A6" w:rsidP="00A96647">
      <w:pPr>
        <w:rPr>
          <w:szCs w:val="24"/>
          <w:lang w:val="en-CA"/>
        </w:rPr>
      </w:pPr>
      <w:r>
        <w:rPr>
          <w:szCs w:val="24"/>
          <w:lang w:val="en-CA"/>
        </w:rPr>
        <w:tab/>
      </w:r>
      <w:r>
        <w:rPr>
          <w:szCs w:val="24"/>
          <w:lang w:val="en-CA"/>
        </w:rPr>
        <w:tab/>
        <w:t>EI predicts criteria that matter</w:t>
      </w:r>
      <w:r>
        <w:rPr>
          <w:szCs w:val="24"/>
          <w:lang w:val="en-CA"/>
        </w:rPr>
        <w:tab/>
      </w:r>
      <w:r>
        <w:rPr>
          <w:szCs w:val="24"/>
          <w:lang w:val="en-CA"/>
        </w:rPr>
        <w:tab/>
      </w:r>
      <w:r>
        <w:rPr>
          <w:szCs w:val="24"/>
          <w:lang w:val="en-CA"/>
        </w:rPr>
        <w:tab/>
      </w:r>
      <w:r>
        <w:rPr>
          <w:szCs w:val="24"/>
          <w:lang w:val="en-CA"/>
        </w:rPr>
        <w:tab/>
        <w:t>agree on definitions</w:t>
      </w:r>
    </w:p>
    <w:p w:rsidR="004E1EBC" w:rsidRDefault="007918A6" w:rsidP="00A96647">
      <w:pPr>
        <w:rPr>
          <w:szCs w:val="24"/>
          <w:lang w:val="en-CA"/>
        </w:rPr>
      </w:pPr>
      <w:r>
        <w:rPr>
          <w:szCs w:val="24"/>
          <w:lang w:val="en-CA"/>
        </w:rPr>
        <w:tab/>
      </w:r>
      <w:r>
        <w:rPr>
          <w:szCs w:val="24"/>
          <w:lang w:val="en-CA"/>
        </w:rPr>
        <w:tab/>
        <w:t xml:space="preserve">EI is biologically based  </w:t>
      </w:r>
      <w:r>
        <w:rPr>
          <w:szCs w:val="24"/>
          <w:lang w:val="en-CA"/>
        </w:rPr>
        <w:tab/>
      </w:r>
      <w:r>
        <w:rPr>
          <w:szCs w:val="24"/>
          <w:lang w:val="en-CA"/>
        </w:rPr>
        <w:tab/>
      </w:r>
      <w:r>
        <w:rPr>
          <w:szCs w:val="24"/>
          <w:lang w:val="en-CA"/>
        </w:rPr>
        <w:tab/>
      </w:r>
      <w:r>
        <w:rPr>
          <w:szCs w:val="24"/>
          <w:lang w:val="en-CA"/>
        </w:rPr>
        <w:tab/>
      </w:r>
      <w:r>
        <w:rPr>
          <w:szCs w:val="24"/>
          <w:lang w:val="en-CA"/>
        </w:rPr>
        <w:tab/>
        <w:t>EI cannot be measured</w:t>
      </w:r>
    </w:p>
    <w:p w:rsidR="007918A6" w:rsidRPr="004E1EBC" w:rsidRDefault="007918A6" w:rsidP="007918A6">
      <w:pPr>
        <w:ind w:left="6372" w:firstLine="3"/>
        <w:rPr>
          <w:szCs w:val="24"/>
          <w:lang w:val="en-CA"/>
        </w:rPr>
      </w:pPr>
      <w:r>
        <w:rPr>
          <w:szCs w:val="24"/>
          <w:lang w:val="en-CA"/>
        </w:rPr>
        <w:t>The validity or EI is suspect</w:t>
      </w:r>
    </w:p>
    <w:p w:rsidR="005F15F8" w:rsidRDefault="005F15F8">
      <w:pPr>
        <w:rPr>
          <w:sz w:val="28"/>
          <w:szCs w:val="24"/>
          <w:lang w:val="en-CA"/>
        </w:rPr>
      </w:pPr>
      <w:r w:rsidRPr="005F15F8">
        <w:rPr>
          <w:sz w:val="28"/>
          <w:szCs w:val="24"/>
          <w:lang w:val="en-CA"/>
        </w:rPr>
        <w:t>Motivation Theories</w:t>
      </w:r>
    </w:p>
    <w:p w:rsidR="005F15F8" w:rsidRDefault="005F15F8">
      <w:pPr>
        <w:rPr>
          <w:sz w:val="24"/>
          <w:szCs w:val="24"/>
          <w:lang w:val="en-CA"/>
        </w:rPr>
      </w:pPr>
      <w:r>
        <w:rPr>
          <w:sz w:val="24"/>
          <w:szCs w:val="24"/>
          <w:lang w:val="en-CA"/>
        </w:rPr>
        <w:t xml:space="preserve">Described the three keys elements of motivation </w:t>
      </w:r>
    </w:p>
    <w:p w:rsidR="005F15F8" w:rsidRDefault="005F15F8" w:rsidP="005F15F8">
      <w:pPr>
        <w:rPr>
          <w:szCs w:val="24"/>
          <w:lang w:val="en-CA"/>
        </w:rPr>
      </w:pPr>
      <w:r>
        <w:rPr>
          <w:sz w:val="24"/>
          <w:szCs w:val="24"/>
          <w:lang w:val="en-CA"/>
        </w:rPr>
        <w:tab/>
      </w:r>
      <w:r>
        <w:rPr>
          <w:szCs w:val="24"/>
          <w:lang w:val="en-CA"/>
        </w:rPr>
        <w:t>Intensity: the amount of effort put forth to meet the goal</w:t>
      </w:r>
    </w:p>
    <w:p w:rsidR="005F15F8" w:rsidRDefault="005F15F8" w:rsidP="005F15F8">
      <w:pPr>
        <w:rPr>
          <w:szCs w:val="24"/>
          <w:lang w:val="en-CA"/>
        </w:rPr>
      </w:pPr>
      <w:r>
        <w:rPr>
          <w:szCs w:val="24"/>
          <w:lang w:val="en-CA"/>
        </w:rPr>
        <w:tab/>
        <w:t>Direction: efforts are channeled toward organizational goals</w:t>
      </w:r>
    </w:p>
    <w:p w:rsidR="005F15F8" w:rsidRDefault="005F15F8" w:rsidP="005F15F8">
      <w:pPr>
        <w:rPr>
          <w:szCs w:val="24"/>
          <w:lang w:val="en-CA"/>
        </w:rPr>
      </w:pPr>
      <w:r>
        <w:rPr>
          <w:szCs w:val="24"/>
          <w:lang w:val="en-CA"/>
        </w:rPr>
        <w:tab/>
        <w:t xml:space="preserve">Persistence: how long the effort is maintained </w:t>
      </w:r>
    </w:p>
    <w:p w:rsidR="005F15F8" w:rsidRDefault="005F15F8" w:rsidP="005F15F8">
      <w:pPr>
        <w:rPr>
          <w:sz w:val="24"/>
          <w:szCs w:val="24"/>
          <w:lang w:val="en-CA"/>
        </w:rPr>
      </w:pPr>
      <w:r>
        <w:rPr>
          <w:sz w:val="24"/>
          <w:szCs w:val="24"/>
          <w:lang w:val="en-CA"/>
        </w:rPr>
        <w:t xml:space="preserve">Identified early theories of motivation </w:t>
      </w:r>
    </w:p>
    <w:p w:rsidR="005F15F8" w:rsidRDefault="005F15F8" w:rsidP="005F15F8">
      <w:pPr>
        <w:rPr>
          <w:szCs w:val="24"/>
          <w:lang w:val="en-CA"/>
        </w:rPr>
      </w:pPr>
      <w:r>
        <w:rPr>
          <w:sz w:val="24"/>
          <w:szCs w:val="24"/>
          <w:lang w:val="en-CA"/>
        </w:rPr>
        <w:tab/>
      </w:r>
      <w:r>
        <w:rPr>
          <w:szCs w:val="24"/>
          <w:lang w:val="en-CA"/>
        </w:rPr>
        <w:t xml:space="preserve">McGregor’s Theory X and Theory Y </w:t>
      </w:r>
    </w:p>
    <w:p w:rsidR="005F15F8" w:rsidRDefault="005F15F8" w:rsidP="005F15F8">
      <w:pPr>
        <w:rPr>
          <w:szCs w:val="24"/>
          <w:lang w:val="en-CA"/>
        </w:rPr>
      </w:pPr>
      <w:r>
        <w:rPr>
          <w:szCs w:val="24"/>
          <w:lang w:val="en-CA"/>
        </w:rPr>
        <w:tab/>
      </w:r>
      <w:r>
        <w:rPr>
          <w:szCs w:val="24"/>
          <w:lang w:val="en-CA"/>
        </w:rPr>
        <w:tab/>
        <w:t xml:space="preserve">Theory X: inherent dislike for </w:t>
      </w:r>
      <w:r w:rsidR="00E4537E">
        <w:rPr>
          <w:szCs w:val="24"/>
          <w:lang w:val="en-CA"/>
        </w:rPr>
        <w:t>work and will attempt to avoid it</w:t>
      </w:r>
    </w:p>
    <w:p w:rsidR="00E4537E" w:rsidRDefault="00E4537E" w:rsidP="005F15F8">
      <w:pPr>
        <w:rPr>
          <w:szCs w:val="24"/>
          <w:lang w:val="en-CA"/>
        </w:rPr>
      </w:pPr>
      <w:r>
        <w:rPr>
          <w:szCs w:val="24"/>
          <w:lang w:val="en-CA"/>
        </w:rPr>
        <w:tab/>
      </w:r>
      <w:r>
        <w:rPr>
          <w:szCs w:val="24"/>
          <w:lang w:val="en-CA"/>
        </w:rPr>
        <w:tab/>
      </w:r>
      <w:r>
        <w:rPr>
          <w:szCs w:val="24"/>
          <w:lang w:val="en-CA"/>
        </w:rPr>
        <w:tab/>
        <w:t xml:space="preserve">    must be coerced, controlled or threatened with punishment</w:t>
      </w:r>
    </w:p>
    <w:p w:rsidR="00E4537E" w:rsidRDefault="00E4537E" w:rsidP="005F15F8">
      <w:pPr>
        <w:rPr>
          <w:szCs w:val="24"/>
          <w:lang w:val="en-CA"/>
        </w:rPr>
      </w:pPr>
      <w:r>
        <w:rPr>
          <w:szCs w:val="24"/>
          <w:lang w:val="en-CA"/>
        </w:rPr>
        <w:tab/>
      </w:r>
      <w:r>
        <w:rPr>
          <w:szCs w:val="24"/>
          <w:lang w:val="en-CA"/>
        </w:rPr>
        <w:tab/>
        <w:t>Theory Y: view work as being as natural as rest or play</w:t>
      </w:r>
    </w:p>
    <w:p w:rsidR="00E4537E" w:rsidRDefault="00E4537E" w:rsidP="005F15F8">
      <w:pPr>
        <w:rPr>
          <w:szCs w:val="24"/>
          <w:lang w:val="en-CA"/>
        </w:rPr>
      </w:pPr>
      <w:r>
        <w:rPr>
          <w:szCs w:val="24"/>
          <w:lang w:val="en-CA"/>
        </w:rPr>
        <w:tab/>
      </w:r>
      <w:r>
        <w:rPr>
          <w:szCs w:val="24"/>
          <w:lang w:val="en-CA"/>
        </w:rPr>
        <w:tab/>
      </w:r>
      <w:r>
        <w:rPr>
          <w:szCs w:val="24"/>
          <w:lang w:val="en-CA"/>
        </w:rPr>
        <w:tab/>
        <w:t xml:space="preserve">   will exercise self-direction and self-control if committed to </w:t>
      </w:r>
      <w:proofErr w:type="spellStart"/>
      <w:r>
        <w:rPr>
          <w:szCs w:val="24"/>
          <w:lang w:val="en-CA"/>
        </w:rPr>
        <w:t>objectves</w:t>
      </w:r>
      <w:proofErr w:type="spellEnd"/>
    </w:p>
    <w:p w:rsidR="00E4537E" w:rsidRDefault="00E4537E" w:rsidP="005F15F8">
      <w:pPr>
        <w:rPr>
          <w:szCs w:val="24"/>
          <w:lang w:val="en-CA"/>
        </w:rPr>
      </w:pPr>
      <w:r>
        <w:rPr>
          <w:szCs w:val="24"/>
          <w:lang w:val="en-CA"/>
        </w:rPr>
        <w:tab/>
        <w:t>Needs Theories of Motivation</w:t>
      </w:r>
    </w:p>
    <w:p w:rsidR="00E4537E" w:rsidRDefault="00E4537E" w:rsidP="005F15F8">
      <w:pPr>
        <w:rPr>
          <w:szCs w:val="24"/>
          <w:lang w:val="en-CA"/>
        </w:rPr>
      </w:pPr>
      <w:r>
        <w:rPr>
          <w:noProof/>
          <w:szCs w:val="24"/>
          <w:lang w:val="en-CA" w:eastAsia="en-CA"/>
        </w:rPr>
        <mc:AlternateContent>
          <mc:Choice Requires="wps">
            <w:drawing>
              <wp:anchor distT="0" distB="0" distL="114300" distR="114300" simplePos="0" relativeHeight="251659264" behindDoc="0" locked="0" layoutInCell="1" allowOverlap="1">
                <wp:simplePos x="0" y="0"/>
                <wp:positionH relativeFrom="column">
                  <wp:posOffset>1152525</wp:posOffset>
                </wp:positionH>
                <wp:positionV relativeFrom="paragraph">
                  <wp:posOffset>269875</wp:posOffset>
                </wp:positionV>
                <wp:extent cx="9525" cy="1257300"/>
                <wp:effectExtent l="38100" t="38100" r="66675" b="19050"/>
                <wp:wrapNone/>
                <wp:docPr id="2" name="Connecteur droit avec flèche 2"/>
                <wp:cNvGraphicFramePr/>
                <a:graphic xmlns:a="http://schemas.openxmlformats.org/drawingml/2006/main">
                  <a:graphicData uri="http://schemas.microsoft.com/office/word/2010/wordprocessingShape">
                    <wps:wsp>
                      <wps:cNvCnPr/>
                      <wps:spPr>
                        <a:xfrm flipV="1">
                          <a:off x="0" y="0"/>
                          <a:ext cx="9525" cy="1257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88F59E7" id="_x0000_t32" coordsize="21600,21600" o:spt="32" o:oned="t" path="m,l21600,21600e" filled="f">
                <v:path arrowok="t" fillok="f" o:connecttype="none"/>
                <o:lock v:ext="edit" shapetype="t"/>
              </v:shapetype>
              <v:shape id="Connecteur droit avec flèche 2" o:spid="_x0000_s1026" type="#_x0000_t32" style="position:absolute;margin-left:90.75pt;margin-top:21.25pt;width:.75pt;height:99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dg5wEAAAYEAAAOAAAAZHJzL2Uyb0RvYy54bWysU8uu0zAQ3SPxD5b3NGlQeVRN76IX2CCo&#10;eO19nXFi4ZfGvm36R/wHP8bYSQPiISHExvJjzpk5Z8a7m9EadgKM2ruWr1c1Z+Ck77TrW/7xw8tH&#10;zziLSbhOGO+g5ReI/Gb/8MHuHLbQ+MGbDpARiYvbc2j5kFLYVlWUA1gRVz6Ao0fl0YpER+yrDsWZ&#10;2K2pmrp+Up09dgG9hBjp9nZ65PvCrxTI9FapCImZllNtqaxY1ru8Vvud2PYowqDlXIb4hyqs0I6S&#10;LlS3Igl2j/oXKqsl+uhVWklvK6+UllA0kJp1/ZOa94MIULSQOTEsNsX/RyvfnI7IdNfyhjMnLLXo&#10;4J0j3+AeWYdeJyZOIJkyX79QU1iTLTuHuCXkwR1xPsVwxKx/VGgpVodPNA3FEdLIxmL4ZTEcxsQk&#10;XT7fNBvOJD2sm83Tx3XpRzWxZLaAMb0Cb1netDwmFLof0lyhxymDOL2Oieog4BWQwcblNQltXriO&#10;pUsgbQm1cL2BLILCc0iVxUzll126GJjg70CRM1TmlKbMJBwMspOgaeo+rxcWiswQpY1ZQHVR/0fQ&#10;HJthUOb0b4FLdMnoXVqAVjuPv8uaxmupaoq/qp60Ztl3vruUZhY7aNiKP/PHyNP847nAv3/f/TcA&#10;AAD//wMAUEsDBBQABgAIAAAAIQBTlBzD3wAAAAoBAAAPAAAAZHJzL2Rvd25yZXYueG1sTI89T8Mw&#10;EIZ3JP6DdUhs1ElIIQpxKoTEAghKYenmxtckIj5HttuG/vpeJ5hOr+7R+1EtJjuIPfrQO1KQzhIQ&#10;SI0zPbUKvr+ebwoQIWoyenCECn4xwKK+vKh0adyBPnG/iq1gEwqlVtDFOJZShqZDq8PMjUj82zpv&#10;dWTpW2m8PrC5HWSWJHfS6p44odMjPnXY/Kx2VsFb6j9e7tfv2zy0/rim13wZlk6p66vp8QFExCn+&#10;wXCuz9Wh5k4btyMTxMC6SOeMKsgzvmeguOVxGwVZnsxB1pX8P6E+AQAA//8DAFBLAQItABQABgAI&#10;AAAAIQC2gziS/gAAAOEBAAATAAAAAAAAAAAAAAAAAAAAAABbQ29udGVudF9UeXBlc10ueG1sUEsB&#10;Ai0AFAAGAAgAAAAhADj9If/WAAAAlAEAAAsAAAAAAAAAAAAAAAAALwEAAF9yZWxzLy5yZWxzUEsB&#10;Ai0AFAAGAAgAAAAhAN0mp2DnAQAABgQAAA4AAAAAAAAAAAAAAAAALgIAAGRycy9lMm9Eb2MueG1s&#10;UEsBAi0AFAAGAAgAAAAhAFOUHMPfAAAACgEAAA8AAAAAAAAAAAAAAAAAQQQAAGRycy9kb3ducmV2&#10;LnhtbFBLBQYAAAAABAAEAPMAAABNBQAAAAA=&#10;" strokecolor="black [3200]" strokeweight=".5pt">
                <v:stroke endarrow="block" joinstyle="miter"/>
              </v:shape>
            </w:pict>
          </mc:Fallback>
        </mc:AlternateContent>
      </w:r>
      <w:r>
        <w:rPr>
          <w:szCs w:val="24"/>
          <w:lang w:val="en-CA"/>
        </w:rPr>
        <w:tab/>
      </w:r>
      <w:r>
        <w:rPr>
          <w:szCs w:val="24"/>
          <w:lang w:val="en-CA"/>
        </w:rPr>
        <w:tab/>
        <w:t>Maslow’s Hierarchy of Needs</w:t>
      </w:r>
    </w:p>
    <w:p w:rsidR="00E4537E" w:rsidRDefault="00E4537E" w:rsidP="005F15F8">
      <w:pPr>
        <w:rPr>
          <w:szCs w:val="24"/>
          <w:lang w:val="en-CA"/>
        </w:rPr>
      </w:pPr>
      <w:r>
        <w:rPr>
          <w:szCs w:val="24"/>
          <w:lang w:val="en-CA"/>
        </w:rPr>
        <w:tab/>
      </w:r>
      <w:r>
        <w:rPr>
          <w:szCs w:val="24"/>
          <w:lang w:val="en-CA"/>
        </w:rPr>
        <w:tab/>
      </w:r>
      <w:r>
        <w:rPr>
          <w:szCs w:val="24"/>
          <w:lang w:val="en-CA"/>
        </w:rPr>
        <w:tab/>
        <w:t>Self-Actualization</w:t>
      </w:r>
    </w:p>
    <w:p w:rsidR="00E4537E" w:rsidRDefault="00E4537E" w:rsidP="005F15F8">
      <w:pPr>
        <w:rPr>
          <w:szCs w:val="24"/>
          <w:lang w:val="en-CA"/>
        </w:rPr>
      </w:pPr>
      <w:r>
        <w:rPr>
          <w:szCs w:val="24"/>
          <w:lang w:val="en-CA"/>
        </w:rPr>
        <w:tab/>
      </w:r>
      <w:r>
        <w:rPr>
          <w:szCs w:val="24"/>
          <w:lang w:val="en-CA"/>
        </w:rPr>
        <w:tab/>
      </w:r>
      <w:r>
        <w:rPr>
          <w:szCs w:val="24"/>
          <w:lang w:val="en-CA"/>
        </w:rPr>
        <w:tab/>
        <w:t>Esteem</w:t>
      </w:r>
    </w:p>
    <w:p w:rsidR="00E4537E" w:rsidRDefault="00E4537E" w:rsidP="005F15F8">
      <w:pPr>
        <w:rPr>
          <w:szCs w:val="24"/>
          <w:lang w:val="en-CA"/>
        </w:rPr>
      </w:pPr>
      <w:r>
        <w:rPr>
          <w:szCs w:val="24"/>
          <w:lang w:val="en-CA"/>
        </w:rPr>
        <w:tab/>
      </w:r>
      <w:r>
        <w:rPr>
          <w:szCs w:val="24"/>
          <w:lang w:val="en-CA"/>
        </w:rPr>
        <w:tab/>
      </w:r>
      <w:r>
        <w:rPr>
          <w:szCs w:val="24"/>
          <w:lang w:val="en-CA"/>
        </w:rPr>
        <w:tab/>
        <w:t>Social</w:t>
      </w:r>
    </w:p>
    <w:p w:rsidR="00E4537E" w:rsidRDefault="00E4537E" w:rsidP="005F15F8">
      <w:pPr>
        <w:rPr>
          <w:szCs w:val="24"/>
          <w:lang w:val="en-CA"/>
        </w:rPr>
      </w:pPr>
      <w:r>
        <w:rPr>
          <w:szCs w:val="24"/>
          <w:lang w:val="en-CA"/>
        </w:rPr>
        <w:tab/>
      </w:r>
      <w:r>
        <w:rPr>
          <w:szCs w:val="24"/>
          <w:lang w:val="en-CA"/>
        </w:rPr>
        <w:tab/>
      </w:r>
      <w:r>
        <w:rPr>
          <w:szCs w:val="24"/>
          <w:lang w:val="en-CA"/>
        </w:rPr>
        <w:tab/>
        <w:t>Safety</w:t>
      </w:r>
    </w:p>
    <w:p w:rsidR="00E4537E" w:rsidRDefault="00E4537E" w:rsidP="005F15F8">
      <w:pPr>
        <w:rPr>
          <w:szCs w:val="24"/>
          <w:lang w:val="en-CA"/>
        </w:rPr>
      </w:pPr>
      <w:r>
        <w:rPr>
          <w:szCs w:val="24"/>
          <w:lang w:val="en-CA"/>
        </w:rPr>
        <w:tab/>
      </w:r>
      <w:r>
        <w:rPr>
          <w:szCs w:val="24"/>
          <w:lang w:val="en-CA"/>
        </w:rPr>
        <w:tab/>
      </w:r>
      <w:r>
        <w:rPr>
          <w:szCs w:val="24"/>
          <w:lang w:val="en-CA"/>
        </w:rPr>
        <w:tab/>
        <w:t>Physiological</w:t>
      </w:r>
    </w:p>
    <w:p w:rsidR="00E4537E" w:rsidRDefault="00E4537E" w:rsidP="005F15F8">
      <w:pPr>
        <w:rPr>
          <w:szCs w:val="24"/>
          <w:lang w:val="en-CA"/>
        </w:rPr>
      </w:pPr>
      <w:r>
        <w:rPr>
          <w:szCs w:val="24"/>
          <w:lang w:val="en-CA"/>
        </w:rPr>
        <w:lastRenderedPageBreak/>
        <w:tab/>
      </w:r>
      <w:r>
        <w:rPr>
          <w:szCs w:val="24"/>
          <w:lang w:val="en-CA"/>
        </w:rPr>
        <w:tab/>
        <w:t>Herzberg’s Two-Factor Theory</w:t>
      </w:r>
    </w:p>
    <w:p w:rsidR="00E4537E" w:rsidRDefault="00E4537E" w:rsidP="005F15F8">
      <w:pPr>
        <w:rPr>
          <w:szCs w:val="24"/>
          <w:lang w:val="en-CA"/>
        </w:rPr>
      </w:pPr>
      <w:r>
        <w:rPr>
          <w:noProof/>
          <w:szCs w:val="24"/>
          <w:lang w:val="en-CA" w:eastAsia="en-CA"/>
        </w:rP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223519</wp:posOffset>
                </wp:positionV>
                <wp:extent cx="9525" cy="1704975"/>
                <wp:effectExtent l="76200" t="38100" r="66675" b="47625"/>
                <wp:wrapNone/>
                <wp:docPr id="5" name="Connecteur droit avec flèche 5"/>
                <wp:cNvGraphicFramePr/>
                <a:graphic xmlns:a="http://schemas.openxmlformats.org/drawingml/2006/main">
                  <a:graphicData uri="http://schemas.microsoft.com/office/word/2010/wordprocessingShape">
                    <wps:wsp>
                      <wps:cNvCnPr/>
                      <wps:spPr>
                        <a:xfrm flipH="1">
                          <a:off x="0" y="0"/>
                          <a:ext cx="9525" cy="170497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F82A41" id="Connecteur droit avec flèche 5" o:spid="_x0000_s1026" type="#_x0000_t32" style="position:absolute;margin-left:63pt;margin-top:17.6pt;width:.75pt;height:134.2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KJ7gEAACIEAAAOAAAAZHJzL2Uyb0RvYy54bWysU0uOEzEQ3SNxB8t70p2IMEyUziwyfBYI&#10;ogEO4LHLaQv/VPbkcyPuwcUouzsNgkFCiI1lu+q9qvdcXt+cnGUHwGSC7/h81nIGXgZl/L7jnz+9&#10;fvaSs5SFV8IGDx0/Q+I3m6dP1se4gkXog1WAjEh8Wh1jx/uc46ppkuzBiTQLETwFdUAnMh1x3ygU&#10;R2J3tlm07YvmGFBFDBJSotvbIcg3lV9rkPmD1gkysx2n3nJdsa73ZW02a7Hao4i9kWMb4h+6cMJ4&#10;KjpR3Yos2AOa36ickRhS0Hkmg2uC1kZC1UBq5u0vaj72IkLVQuakONmU/h+tfH/YITOq40vOvHD0&#10;RNvgPfkGD8gUBpOZOIBk2n77So/ClsWyY0wrQm79DsdTijss+k8aHeWa+JamoTpCGtmpGn6eDIdT&#10;ZpIur5cLKispML9qn19fVfJmYClsEVN+A8Gxsul4yijMvs9jhwGHCuLwLmXqg4AXQAFbX9YehHrl&#10;FcvnSNoyGuH3FoZ3z8LYx2NEVeBNETpIq7t8tjBQ34Em10jC0EKdV9haZAdBk6a+zEuFykKZBaKN&#10;tROorc78ETTmFhjUGf5b4JRdKwafJ6AzPuBjVfPp0qoe8i+qB61F9n1Q5/rQ1Q4axKps/DRl0n8+&#10;V/iPr735DgAA//8DAFBLAwQUAAYACAAAACEAFvSbRN4AAAAKAQAADwAAAGRycy9kb3ducmV2Lnht&#10;bEyPwU7DMBBE70j8g7VI3KiDozRViFNVCC7cKJUQNydekqj2OthOG/h63BMcZ3Y0+6beLtawE/ow&#10;OpJwv8qAIXVOj9RLOLw9322AhahIK+MIJXxjgG1zfVWrSrszveJpH3uWSihUSsIQ41RxHroBrQor&#10;NyGl26fzVsUkfc+1V+dUbg0XWbbmVo2UPgxqwscBu+N+thJ+2lyJp+PuxWwsFvM7lcPHl5fy9mbZ&#10;PQCLuMS/MFzwEzo0ial1M+nATNJinbZECXkhgF0CoiyAtcnI8hJ4U/P/E5pfAAAA//8DAFBLAQIt&#10;ABQABgAIAAAAIQC2gziS/gAAAOEBAAATAAAAAAAAAAAAAAAAAAAAAABbQ29udGVudF9UeXBlc10u&#10;eG1sUEsBAi0AFAAGAAgAAAAhADj9If/WAAAAlAEAAAsAAAAAAAAAAAAAAAAALwEAAF9yZWxzLy5y&#10;ZWxzUEsBAi0AFAAGAAgAAAAhAI21AonuAQAAIgQAAA4AAAAAAAAAAAAAAAAALgIAAGRycy9lMm9E&#10;b2MueG1sUEsBAi0AFAAGAAgAAAAhABb0m0TeAAAACgEAAA8AAAAAAAAAAAAAAAAASAQAAGRycy9k&#10;b3ducmV2LnhtbFBLBQYAAAAABAAEAPMAAABTBQAAAAA=&#10;" strokecolor="black [3200]" strokeweight=".5pt">
                <v:stroke startarrow="block" endarrow="block" joinstyle="miter"/>
              </v:shape>
            </w:pict>
          </mc:Fallback>
        </mc:AlternateContent>
      </w:r>
      <w:r>
        <w:rPr>
          <w:szCs w:val="24"/>
          <w:lang w:val="en-CA"/>
        </w:rPr>
        <w:tab/>
        <w:t>Not dissatisfied</w:t>
      </w: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r>
    </w:p>
    <w:p w:rsidR="00E4537E" w:rsidRDefault="00E4537E" w:rsidP="005F15F8">
      <w:pPr>
        <w:rPr>
          <w:szCs w:val="24"/>
          <w:lang w:val="en-CA"/>
        </w:rPr>
      </w:pPr>
      <w:r>
        <w:rPr>
          <w:szCs w:val="24"/>
          <w:lang w:val="en-CA"/>
        </w:rPr>
        <w:tab/>
      </w:r>
      <w:r>
        <w:rPr>
          <w:szCs w:val="24"/>
          <w:lang w:val="en-CA"/>
        </w:rPr>
        <w:tab/>
      </w:r>
      <w:r>
        <w:rPr>
          <w:szCs w:val="24"/>
          <w:lang w:val="en-CA"/>
        </w:rPr>
        <w:tab/>
        <w:t>Quality of supervision</w:t>
      </w:r>
      <w:r>
        <w:rPr>
          <w:szCs w:val="24"/>
          <w:lang w:val="en-CA"/>
        </w:rPr>
        <w:tab/>
      </w:r>
      <w:r>
        <w:rPr>
          <w:szCs w:val="24"/>
          <w:lang w:val="en-CA"/>
        </w:rPr>
        <w:tab/>
      </w:r>
      <w:r>
        <w:rPr>
          <w:szCs w:val="24"/>
          <w:lang w:val="en-CA"/>
        </w:rPr>
        <w:tab/>
      </w:r>
      <w:r>
        <w:rPr>
          <w:szCs w:val="24"/>
          <w:lang w:val="en-CA"/>
        </w:rPr>
        <w:tab/>
      </w:r>
      <w:r>
        <w:rPr>
          <w:szCs w:val="24"/>
          <w:lang w:val="en-CA"/>
        </w:rPr>
        <w:tab/>
      </w:r>
    </w:p>
    <w:p w:rsidR="00E4537E" w:rsidRDefault="00E4537E" w:rsidP="005F15F8">
      <w:pPr>
        <w:rPr>
          <w:szCs w:val="24"/>
          <w:lang w:val="en-CA"/>
        </w:rPr>
      </w:pPr>
      <w:r>
        <w:rPr>
          <w:szCs w:val="24"/>
          <w:lang w:val="en-CA"/>
        </w:rPr>
        <w:tab/>
      </w:r>
      <w:r>
        <w:rPr>
          <w:szCs w:val="24"/>
          <w:lang w:val="en-CA"/>
        </w:rPr>
        <w:tab/>
      </w:r>
      <w:r>
        <w:rPr>
          <w:szCs w:val="24"/>
          <w:lang w:val="en-CA"/>
        </w:rPr>
        <w:tab/>
        <w:t>Pay</w:t>
      </w:r>
    </w:p>
    <w:p w:rsidR="00E4537E" w:rsidRDefault="00E4537E" w:rsidP="005F15F8">
      <w:pPr>
        <w:rPr>
          <w:szCs w:val="24"/>
          <w:lang w:val="en-CA"/>
        </w:rPr>
      </w:pPr>
      <w:r>
        <w:rPr>
          <w:szCs w:val="24"/>
          <w:lang w:val="en-CA"/>
        </w:rPr>
        <w:tab/>
      </w:r>
      <w:r>
        <w:rPr>
          <w:szCs w:val="24"/>
          <w:lang w:val="en-CA"/>
        </w:rPr>
        <w:tab/>
      </w:r>
      <w:r>
        <w:rPr>
          <w:szCs w:val="24"/>
          <w:lang w:val="en-CA"/>
        </w:rPr>
        <w:tab/>
        <w:t>Company policies</w:t>
      </w:r>
    </w:p>
    <w:p w:rsidR="00E4537E" w:rsidRDefault="00E4537E" w:rsidP="005F15F8">
      <w:pPr>
        <w:rPr>
          <w:szCs w:val="24"/>
          <w:lang w:val="en-CA"/>
        </w:rPr>
      </w:pPr>
      <w:r>
        <w:rPr>
          <w:szCs w:val="24"/>
          <w:lang w:val="en-CA"/>
        </w:rPr>
        <w:tab/>
      </w:r>
      <w:r>
        <w:rPr>
          <w:szCs w:val="24"/>
          <w:lang w:val="en-CA"/>
        </w:rPr>
        <w:tab/>
      </w:r>
      <w:r>
        <w:rPr>
          <w:szCs w:val="24"/>
          <w:lang w:val="en-CA"/>
        </w:rPr>
        <w:tab/>
        <w:t>Physical working conditions</w:t>
      </w:r>
    </w:p>
    <w:p w:rsidR="00E4537E" w:rsidRDefault="00E4537E" w:rsidP="005F15F8">
      <w:pPr>
        <w:rPr>
          <w:szCs w:val="24"/>
          <w:lang w:val="en-CA"/>
        </w:rPr>
      </w:pPr>
      <w:r>
        <w:rPr>
          <w:szCs w:val="24"/>
          <w:lang w:val="en-CA"/>
        </w:rPr>
        <w:tab/>
      </w:r>
      <w:r>
        <w:rPr>
          <w:szCs w:val="24"/>
          <w:lang w:val="en-CA"/>
        </w:rPr>
        <w:tab/>
      </w:r>
      <w:r>
        <w:rPr>
          <w:szCs w:val="24"/>
          <w:lang w:val="en-CA"/>
        </w:rPr>
        <w:tab/>
        <w:t>Relationships</w:t>
      </w:r>
    </w:p>
    <w:p w:rsidR="00E4537E" w:rsidRDefault="00E4537E" w:rsidP="005F15F8">
      <w:pPr>
        <w:rPr>
          <w:szCs w:val="24"/>
          <w:lang w:val="en-CA"/>
        </w:rPr>
      </w:pPr>
      <w:r>
        <w:rPr>
          <w:szCs w:val="24"/>
          <w:lang w:val="en-CA"/>
        </w:rPr>
        <w:tab/>
      </w:r>
      <w:r>
        <w:rPr>
          <w:szCs w:val="24"/>
          <w:lang w:val="en-CA"/>
        </w:rPr>
        <w:tab/>
      </w:r>
      <w:r>
        <w:rPr>
          <w:szCs w:val="24"/>
          <w:lang w:val="en-CA"/>
        </w:rPr>
        <w:tab/>
        <w:t>Job security</w:t>
      </w:r>
    </w:p>
    <w:p w:rsidR="00E4537E" w:rsidRDefault="00E4537E" w:rsidP="005F15F8">
      <w:pPr>
        <w:rPr>
          <w:szCs w:val="24"/>
          <w:lang w:val="en-CA"/>
        </w:rPr>
      </w:pPr>
      <w:r>
        <w:rPr>
          <w:szCs w:val="24"/>
          <w:lang w:val="en-CA"/>
        </w:rPr>
        <w:tab/>
        <w:t>Dissatisfied</w:t>
      </w:r>
    </w:p>
    <w:p w:rsidR="00E4537E" w:rsidRDefault="00E4537E" w:rsidP="005F15F8">
      <w:pPr>
        <w:rPr>
          <w:szCs w:val="24"/>
          <w:lang w:val="en-CA"/>
        </w:rPr>
      </w:pPr>
    </w:p>
    <w:p w:rsidR="00E4537E" w:rsidRDefault="00F9510F" w:rsidP="005F15F8">
      <w:pPr>
        <w:rPr>
          <w:szCs w:val="24"/>
          <w:lang w:val="en-CA"/>
        </w:rPr>
      </w:pPr>
      <w:r>
        <w:rPr>
          <w:noProof/>
          <w:szCs w:val="24"/>
          <w:lang w:val="en-CA" w:eastAsia="en-CA"/>
        </w:rPr>
        <mc:AlternateContent>
          <mc:Choice Requires="wps">
            <w:drawing>
              <wp:anchor distT="0" distB="0" distL="114300" distR="114300" simplePos="0" relativeHeight="251661312" behindDoc="0" locked="0" layoutInCell="1" allowOverlap="1">
                <wp:simplePos x="0" y="0"/>
                <wp:positionH relativeFrom="column">
                  <wp:posOffset>695325</wp:posOffset>
                </wp:positionH>
                <wp:positionV relativeFrom="paragraph">
                  <wp:posOffset>200025</wp:posOffset>
                </wp:positionV>
                <wp:extent cx="19050" cy="1485900"/>
                <wp:effectExtent l="76200" t="38100" r="57150" b="57150"/>
                <wp:wrapNone/>
                <wp:docPr id="7" name="Connecteur droit avec flèche 7"/>
                <wp:cNvGraphicFramePr/>
                <a:graphic xmlns:a="http://schemas.openxmlformats.org/drawingml/2006/main">
                  <a:graphicData uri="http://schemas.microsoft.com/office/word/2010/wordprocessingShape">
                    <wps:wsp>
                      <wps:cNvCnPr/>
                      <wps:spPr>
                        <a:xfrm flipH="1">
                          <a:off x="0" y="0"/>
                          <a:ext cx="19050" cy="14859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2C9D06" id="Connecteur droit avec flèche 7" o:spid="_x0000_s1026" type="#_x0000_t32" style="position:absolute;margin-left:54.75pt;margin-top:15.75pt;width:1.5pt;height:117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6v7gEAACMEAAAOAAAAZHJzL2Uyb0RvYy54bWysU0uOEzEQ3SNxB8t70p0Rw8y00plFhs8C&#10;QcTnAB67nLbwT2VP0rkR9+BilN1Jg2CEEGJj+VPvVb1X5dXt6CzbAyYTfM+Xi5Yz8DIo43c9//zp&#10;1bNrzlIWXgkbPPT8CInfrp8+WR1iBxdhCFYBMiLxqTvEng85x65pkhzAibQIETw96oBOZDrirlEo&#10;DsTubHPRti+aQ0AVMUhIiW7vpke+rvxag8zvtU6Qme051ZbrinW9L2uzXoluhyIORp7KEP9QhRPG&#10;U9KZ6k5kwR7Q/EbljMSQgs4LGVwTtDYSqgZSs2x/UfNxEBGqFjInxdmm9P9o5bv9FplRPb/izAtH&#10;LdoE78k3eECmMJjMxB4k0/bbV2oKuyqWHWLqCLnxWzydUtxi0T9qdBRr4huahuoIaWRjNfw4Gw5j&#10;ZpIulzftJXVF0svy+fXlTVsb0kw0hS5iyq8hOFY2PU8ZhdkN+VRiwCmF2L9NmQoh4BlQwNaXdQCh&#10;XnrF8jGSuIxG+J2FqfFZGPv4G1EVeFOUTtrqLh8tTNQfQJNtRUNVWQcWNhbZXtCoqS/LkqGyUGSB&#10;aGPtDGr/DDrFFhjUIf5b4BxdMwafZ6AzPuBjWfN4LlVP8WfVk9Yi+z6oY+10tYMmsSo7/Zoy6j+f&#10;K/zH315/BwAA//8DAFBLAwQUAAYACAAAACEAmoVfNN4AAAAKAQAADwAAAGRycy9kb3ducmV2Lnht&#10;bEyPQU/DMAyF70j8h8hI3FjaTh2jazpNCC7cGEiIW9p6bbXEKUm6FX493glO9tN7ev5cbmdrxAl9&#10;GBwpSBcJCKTGtQN1Ct7fnu/WIELU1GrjCBV8Y4BtdX1V6qJ1Z3rF0z52gksoFFpBH+NYSBmaHq0O&#10;CzcisXdw3urI0ney9frM5dbILElW0uqB+EKvR3zssTnuJ6vgp17q7Om4ezFri/n0Qff955dX6vZm&#10;3m1ARJzjXxgu+IwOFTPVbqI2CMM6ecg5qmCZ8rwE0oyXWkG2ynOQVSn/v1D9AgAA//8DAFBLAQIt&#10;ABQABgAIAAAAIQC2gziS/gAAAOEBAAATAAAAAAAAAAAAAAAAAAAAAABbQ29udGVudF9UeXBlc10u&#10;eG1sUEsBAi0AFAAGAAgAAAAhADj9If/WAAAAlAEAAAsAAAAAAAAAAAAAAAAALwEAAF9yZWxzLy5y&#10;ZWxzUEsBAi0AFAAGAAgAAAAhAEp1Tq/uAQAAIwQAAA4AAAAAAAAAAAAAAAAALgIAAGRycy9lMm9E&#10;b2MueG1sUEsBAi0AFAAGAAgAAAAhAJqFXzTeAAAACgEAAA8AAAAAAAAAAAAAAAAASAQAAGRycy9k&#10;b3ducmV2LnhtbFBLBQYAAAAABAAEAPMAAABTBQAAAAA=&#10;" strokecolor="black [3200]" strokeweight=".5pt">
                <v:stroke startarrow="block" endarrow="block" joinstyle="miter"/>
              </v:shape>
            </w:pict>
          </mc:Fallback>
        </mc:AlternateContent>
      </w:r>
      <w:r w:rsidR="00E4537E">
        <w:rPr>
          <w:szCs w:val="24"/>
          <w:lang w:val="en-CA"/>
        </w:rPr>
        <w:tab/>
        <w:t>Satisfied</w:t>
      </w:r>
    </w:p>
    <w:p w:rsidR="00E4537E" w:rsidRDefault="00E4537E" w:rsidP="005F15F8">
      <w:pPr>
        <w:rPr>
          <w:szCs w:val="24"/>
          <w:lang w:val="en-CA"/>
        </w:rPr>
      </w:pPr>
      <w:r>
        <w:rPr>
          <w:szCs w:val="24"/>
          <w:lang w:val="en-CA"/>
        </w:rPr>
        <w:tab/>
      </w:r>
      <w:r>
        <w:rPr>
          <w:szCs w:val="24"/>
          <w:lang w:val="en-CA"/>
        </w:rPr>
        <w:tab/>
      </w:r>
      <w:r w:rsidR="00296031">
        <w:rPr>
          <w:szCs w:val="24"/>
          <w:lang w:val="en-CA"/>
        </w:rPr>
        <w:tab/>
      </w:r>
      <w:r>
        <w:rPr>
          <w:szCs w:val="24"/>
          <w:lang w:val="en-CA"/>
        </w:rPr>
        <w:t>Promotional opportunities</w:t>
      </w:r>
    </w:p>
    <w:p w:rsidR="00E4537E" w:rsidRDefault="00E4537E" w:rsidP="005F15F8">
      <w:pPr>
        <w:rPr>
          <w:szCs w:val="24"/>
          <w:lang w:val="en-CA"/>
        </w:rPr>
      </w:pPr>
      <w:r>
        <w:rPr>
          <w:szCs w:val="24"/>
          <w:lang w:val="en-CA"/>
        </w:rPr>
        <w:tab/>
      </w:r>
      <w:r>
        <w:rPr>
          <w:szCs w:val="24"/>
          <w:lang w:val="en-CA"/>
        </w:rPr>
        <w:tab/>
      </w:r>
      <w:r w:rsidR="00296031">
        <w:rPr>
          <w:szCs w:val="24"/>
          <w:lang w:val="en-CA"/>
        </w:rPr>
        <w:tab/>
      </w:r>
      <w:r>
        <w:rPr>
          <w:szCs w:val="24"/>
          <w:lang w:val="en-CA"/>
        </w:rPr>
        <w:t>Opportunities for personal growth</w:t>
      </w:r>
    </w:p>
    <w:p w:rsidR="00E4537E" w:rsidRDefault="00E4537E" w:rsidP="005F15F8">
      <w:pPr>
        <w:rPr>
          <w:szCs w:val="24"/>
          <w:lang w:val="en-CA"/>
        </w:rPr>
      </w:pPr>
      <w:r>
        <w:rPr>
          <w:szCs w:val="24"/>
          <w:lang w:val="en-CA"/>
        </w:rPr>
        <w:tab/>
      </w:r>
      <w:r>
        <w:rPr>
          <w:szCs w:val="24"/>
          <w:lang w:val="en-CA"/>
        </w:rPr>
        <w:tab/>
      </w:r>
      <w:r w:rsidR="00296031">
        <w:rPr>
          <w:szCs w:val="24"/>
          <w:lang w:val="en-CA"/>
        </w:rPr>
        <w:tab/>
      </w:r>
      <w:r>
        <w:rPr>
          <w:szCs w:val="24"/>
          <w:lang w:val="en-CA"/>
        </w:rPr>
        <w:t>Recognition</w:t>
      </w:r>
    </w:p>
    <w:p w:rsidR="00E4537E" w:rsidRDefault="00E4537E" w:rsidP="005F15F8">
      <w:pPr>
        <w:rPr>
          <w:szCs w:val="24"/>
          <w:lang w:val="en-CA"/>
        </w:rPr>
      </w:pPr>
      <w:r>
        <w:rPr>
          <w:szCs w:val="24"/>
          <w:lang w:val="en-CA"/>
        </w:rPr>
        <w:tab/>
      </w:r>
      <w:r>
        <w:rPr>
          <w:szCs w:val="24"/>
          <w:lang w:val="en-CA"/>
        </w:rPr>
        <w:tab/>
      </w:r>
      <w:r w:rsidR="00296031">
        <w:rPr>
          <w:szCs w:val="24"/>
          <w:lang w:val="en-CA"/>
        </w:rPr>
        <w:tab/>
      </w:r>
      <w:r>
        <w:rPr>
          <w:szCs w:val="24"/>
          <w:lang w:val="en-CA"/>
        </w:rPr>
        <w:t>Responsibility</w:t>
      </w:r>
    </w:p>
    <w:p w:rsidR="00E4537E" w:rsidRDefault="00E4537E" w:rsidP="005F15F8">
      <w:pPr>
        <w:rPr>
          <w:szCs w:val="24"/>
          <w:lang w:val="en-CA"/>
        </w:rPr>
      </w:pPr>
      <w:r>
        <w:rPr>
          <w:szCs w:val="24"/>
          <w:lang w:val="en-CA"/>
        </w:rPr>
        <w:tab/>
      </w:r>
      <w:r>
        <w:rPr>
          <w:szCs w:val="24"/>
          <w:lang w:val="en-CA"/>
        </w:rPr>
        <w:tab/>
      </w:r>
      <w:r w:rsidR="00296031">
        <w:rPr>
          <w:szCs w:val="24"/>
          <w:lang w:val="en-CA"/>
        </w:rPr>
        <w:tab/>
      </w:r>
      <w:r>
        <w:rPr>
          <w:szCs w:val="24"/>
          <w:lang w:val="en-CA"/>
        </w:rPr>
        <w:t>Achievement</w:t>
      </w:r>
    </w:p>
    <w:p w:rsidR="00E4537E" w:rsidRDefault="00E4537E" w:rsidP="005F15F8">
      <w:pPr>
        <w:rPr>
          <w:szCs w:val="24"/>
          <w:lang w:val="en-CA"/>
        </w:rPr>
      </w:pPr>
      <w:r>
        <w:rPr>
          <w:szCs w:val="24"/>
          <w:lang w:val="en-CA"/>
        </w:rPr>
        <w:tab/>
        <w:t xml:space="preserve">Not satisfied </w:t>
      </w:r>
    </w:p>
    <w:p w:rsidR="00296031" w:rsidRDefault="00296031" w:rsidP="005F15F8">
      <w:pPr>
        <w:rPr>
          <w:szCs w:val="24"/>
          <w:lang w:val="en-CA"/>
        </w:rPr>
      </w:pPr>
      <w:r>
        <w:rPr>
          <w:szCs w:val="24"/>
          <w:lang w:val="en-CA"/>
        </w:rPr>
        <w:tab/>
      </w:r>
      <w:r>
        <w:rPr>
          <w:szCs w:val="24"/>
          <w:lang w:val="en-CA"/>
        </w:rPr>
        <w:tab/>
        <w:t>McClelland’s Theory of needs</w:t>
      </w:r>
    </w:p>
    <w:p w:rsidR="00296031" w:rsidRDefault="00296031" w:rsidP="005F15F8">
      <w:pPr>
        <w:rPr>
          <w:szCs w:val="24"/>
          <w:lang w:val="en-CA"/>
        </w:rPr>
      </w:pPr>
      <w:r>
        <w:rPr>
          <w:szCs w:val="24"/>
          <w:lang w:val="en-CA"/>
        </w:rPr>
        <w:tab/>
      </w:r>
      <w:r>
        <w:rPr>
          <w:szCs w:val="24"/>
          <w:lang w:val="en-CA"/>
        </w:rPr>
        <w:tab/>
      </w:r>
      <w:r>
        <w:rPr>
          <w:szCs w:val="24"/>
          <w:lang w:val="en-CA"/>
        </w:rPr>
        <w:tab/>
        <w:t>A non-hierarchical need theory of motivation that outlines the conditions under which certain needs result in particular patterns of motivation</w:t>
      </w:r>
    </w:p>
    <w:p w:rsidR="00296031" w:rsidRDefault="00296031" w:rsidP="005F15F8">
      <w:pPr>
        <w:rPr>
          <w:szCs w:val="24"/>
          <w:lang w:val="en-CA"/>
        </w:rPr>
      </w:pPr>
      <w:r>
        <w:rPr>
          <w:szCs w:val="24"/>
          <w:lang w:val="en-CA"/>
        </w:rPr>
        <w:tab/>
      </w:r>
      <w:r>
        <w:rPr>
          <w:szCs w:val="24"/>
          <w:lang w:val="en-CA"/>
        </w:rPr>
        <w:tab/>
      </w:r>
      <w:r>
        <w:rPr>
          <w:szCs w:val="24"/>
          <w:lang w:val="en-CA"/>
        </w:rPr>
        <w:tab/>
      </w:r>
      <w:r>
        <w:rPr>
          <w:szCs w:val="24"/>
          <w:lang w:val="en-CA"/>
        </w:rPr>
        <w:tab/>
        <w:t>Need for achievement</w:t>
      </w:r>
    </w:p>
    <w:p w:rsidR="00296031" w:rsidRDefault="00296031" w:rsidP="005F15F8">
      <w:pPr>
        <w:rPr>
          <w:szCs w:val="24"/>
          <w:lang w:val="en-CA"/>
        </w:rPr>
      </w:pPr>
      <w:r>
        <w:rPr>
          <w:szCs w:val="24"/>
          <w:lang w:val="en-CA"/>
        </w:rPr>
        <w:tab/>
      </w:r>
      <w:r>
        <w:rPr>
          <w:szCs w:val="24"/>
          <w:lang w:val="en-CA"/>
        </w:rPr>
        <w:tab/>
      </w:r>
      <w:r>
        <w:rPr>
          <w:szCs w:val="24"/>
          <w:lang w:val="en-CA"/>
        </w:rPr>
        <w:tab/>
      </w:r>
      <w:r>
        <w:rPr>
          <w:szCs w:val="24"/>
          <w:lang w:val="en-CA"/>
        </w:rPr>
        <w:tab/>
        <w:t>Need for affiliation</w:t>
      </w:r>
    </w:p>
    <w:p w:rsidR="00296031" w:rsidRDefault="00296031" w:rsidP="005F15F8">
      <w:pPr>
        <w:rPr>
          <w:szCs w:val="24"/>
          <w:lang w:val="en-CA"/>
        </w:rPr>
      </w:pPr>
      <w:r>
        <w:rPr>
          <w:szCs w:val="24"/>
          <w:lang w:val="en-CA"/>
        </w:rPr>
        <w:tab/>
      </w:r>
      <w:r>
        <w:rPr>
          <w:szCs w:val="24"/>
          <w:lang w:val="en-CA"/>
        </w:rPr>
        <w:tab/>
      </w:r>
      <w:r>
        <w:rPr>
          <w:szCs w:val="24"/>
          <w:lang w:val="en-CA"/>
        </w:rPr>
        <w:tab/>
      </w:r>
      <w:r>
        <w:rPr>
          <w:szCs w:val="24"/>
          <w:lang w:val="en-CA"/>
        </w:rPr>
        <w:tab/>
        <w:t>Need for power</w:t>
      </w:r>
    </w:p>
    <w:p w:rsidR="00296031" w:rsidRDefault="00296031" w:rsidP="005F15F8">
      <w:pPr>
        <w:rPr>
          <w:szCs w:val="24"/>
          <w:lang w:val="en-CA"/>
        </w:rPr>
      </w:pPr>
      <w:r>
        <w:rPr>
          <w:szCs w:val="24"/>
          <w:lang w:val="en-CA"/>
        </w:rPr>
        <w:tab/>
      </w:r>
      <w:r>
        <w:rPr>
          <w:szCs w:val="24"/>
          <w:lang w:val="en-CA"/>
        </w:rPr>
        <w:tab/>
        <w:t>Summary: impact of need theories</w:t>
      </w:r>
    </w:p>
    <w:p w:rsidR="00296031" w:rsidRDefault="00296031" w:rsidP="005F15F8">
      <w:pPr>
        <w:rPr>
          <w:szCs w:val="24"/>
          <w:lang w:val="en-CA"/>
        </w:rPr>
      </w:pPr>
      <w:r>
        <w:rPr>
          <w:szCs w:val="24"/>
          <w:lang w:val="en-CA"/>
        </w:rPr>
        <w:tab/>
      </w:r>
      <w:r>
        <w:rPr>
          <w:szCs w:val="24"/>
          <w:lang w:val="en-CA"/>
        </w:rPr>
        <w:tab/>
      </w:r>
      <w:r>
        <w:rPr>
          <w:szCs w:val="24"/>
          <w:lang w:val="en-CA"/>
        </w:rPr>
        <w:tab/>
        <w:t>Maslow: enjoys wide recognition among practising managers. Most managers are familiar with it. Research does not generally validate the theory. In particular, there is little support for the hierarchical nature of need. Criticized for how data was collected &amp; interpreted.</w:t>
      </w:r>
    </w:p>
    <w:p w:rsidR="00296031" w:rsidRDefault="00296031" w:rsidP="005F15F8">
      <w:pPr>
        <w:rPr>
          <w:szCs w:val="24"/>
          <w:lang w:val="en-CA"/>
        </w:rPr>
      </w:pPr>
      <w:r>
        <w:rPr>
          <w:szCs w:val="24"/>
          <w:lang w:val="en-CA"/>
        </w:rPr>
        <w:tab/>
      </w:r>
      <w:r>
        <w:rPr>
          <w:szCs w:val="24"/>
          <w:lang w:val="en-CA"/>
        </w:rPr>
        <w:tab/>
      </w:r>
      <w:r>
        <w:rPr>
          <w:szCs w:val="24"/>
          <w:lang w:val="en-CA"/>
        </w:rPr>
        <w:tab/>
        <w:t xml:space="preserve">Herzberg: the popularity of giving workers greater responsibility for planning and controlling their work can be attributed to his finding. Shows that more than one </w:t>
      </w:r>
      <w:r>
        <w:rPr>
          <w:szCs w:val="24"/>
          <w:lang w:val="en-CA"/>
        </w:rPr>
        <w:lastRenderedPageBreak/>
        <w:t>need may operate at the same time. Not really a theory of motivation: assumes a link between satisfaction and productivity that was not measured and demonstrated.</w:t>
      </w:r>
    </w:p>
    <w:p w:rsidR="00296031" w:rsidRDefault="00296031" w:rsidP="005F15F8">
      <w:pPr>
        <w:rPr>
          <w:szCs w:val="24"/>
          <w:lang w:val="en-CA"/>
        </w:rPr>
      </w:pPr>
      <w:r>
        <w:rPr>
          <w:szCs w:val="24"/>
          <w:lang w:val="en-CA"/>
        </w:rPr>
        <w:tab/>
      </w:r>
      <w:r>
        <w:rPr>
          <w:szCs w:val="24"/>
          <w:lang w:val="en-CA"/>
        </w:rPr>
        <w:tab/>
      </w:r>
      <w:r>
        <w:rPr>
          <w:szCs w:val="24"/>
          <w:lang w:val="en-CA"/>
        </w:rPr>
        <w:tab/>
        <w:t xml:space="preserve">McClelland: tells us that high need achievers do not necessarily make good managers, since high achievers are more interested in how they do personally. Mixed empirical support, but theory is consistent with our knowledge of individual differences among people. Good empirical support, particularly on needs achievement. </w:t>
      </w:r>
    </w:p>
    <w:p w:rsidR="00296031" w:rsidRDefault="00296031" w:rsidP="005F15F8">
      <w:pPr>
        <w:rPr>
          <w:szCs w:val="24"/>
          <w:lang w:val="en-CA"/>
        </w:rPr>
      </w:pPr>
      <w:r>
        <w:rPr>
          <w:szCs w:val="24"/>
          <w:lang w:val="en-CA"/>
        </w:rPr>
        <w:tab/>
        <w:t>Process Theories of Motivation</w:t>
      </w:r>
    </w:p>
    <w:p w:rsidR="00296031" w:rsidRDefault="00296031" w:rsidP="005F15F8">
      <w:pPr>
        <w:rPr>
          <w:szCs w:val="24"/>
          <w:lang w:val="en-CA"/>
        </w:rPr>
      </w:pPr>
      <w:r>
        <w:rPr>
          <w:szCs w:val="24"/>
          <w:lang w:val="en-CA"/>
        </w:rPr>
        <w:tab/>
      </w:r>
      <w:r>
        <w:rPr>
          <w:szCs w:val="24"/>
          <w:lang w:val="en-CA"/>
        </w:rPr>
        <w:tab/>
      </w:r>
      <w:r w:rsidR="00C409A3">
        <w:rPr>
          <w:szCs w:val="24"/>
          <w:lang w:val="en-CA"/>
        </w:rPr>
        <w:t>Expectancy</w:t>
      </w:r>
      <w:r>
        <w:rPr>
          <w:szCs w:val="24"/>
          <w:lang w:val="en-CA"/>
        </w:rPr>
        <w:t xml:space="preserve"> theory </w:t>
      </w:r>
    </w:p>
    <w:p w:rsidR="00C409A3" w:rsidRDefault="00C409A3" w:rsidP="005F15F8">
      <w:pPr>
        <w:rPr>
          <w:szCs w:val="24"/>
          <w:lang w:val="en-CA"/>
        </w:rPr>
      </w:pPr>
      <w:r>
        <w:rPr>
          <w:szCs w:val="24"/>
          <w:lang w:val="en-CA"/>
        </w:rPr>
        <w:tab/>
      </w:r>
      <w:r>
        <w:rPr>
          <w:szCs w:val="24"/>
          <w:lang w:val="en-CA"/>
        </w:rPr>
        <w:tab/>
      </w:r>
      <w:r>
        <w:rPr>
          <w:szCs w:val="24"/>
          <w:lang w:val="en-CA"/>
        </w:rPr>
        <w:tab/>
        <w:t>Employees will be motivated to exert a high level of effort if they believe the following:</w:t>
      </w:r>
    </w:p>
    <w:p w:rsidR="00C409A3" w:rsidRDefault="00C409A3" w:rsidP="005F15F8">
      <w:pPr>
        <w:rPr>
          <w:szCs w:val="24"/>
          <w:lang w:val="en-CA"/>
        </w:rPr>
      </w:pPr>
      <w:r>
        <w:rPr>
          <w:szCs w:val="24"/>
          <w:lang w:val="en-CA"/>
        </w:rPr>
        <w:tab/>
      </w:r>
      <w:r>
        <w:rPr>
          <w:szCs w:val="24"/>
          <w:lang w:val="en-CA"/>
        </w:rPr>
        <w:tab/>
      </w:r>
      <w:r>
        <w:rPr>
          <w:szCs w:val="24"/>
          <w:lang w:val="en-CA"/>
        </w:rPr>
        <w:tab/>
      </w:r>
      <w:r>
        <w:rPr>
          <w:szCs w:val="24"/>
          <w:lang w:val="en-CA"/>
        </w:rPr>
        <w:tab/>
        <w:t>- that their effort will lead to good performance</w:t>
      </w:r>
    </w:p>
    <w:p w:rsidR="00C409A3" w:rsidRDefault="00C409A3" w:rsidP="005F15F8">
      <w:pPr>
        <w:rPr>
          <w:szCs w:val="24"/>
          <w:lang w:val="en-CA"/>
        </w:rPr>
      </w:pPr>
      <w:r>
        <w:rPr>
          <w:szCs w:val="24"/>
          <w:lang w:val="en-CA"/>
        </w:rPr>
        <w:tab/>
      </w:r>
      <w:r>
        <w:rPr>
          <w:szCs w:val="24"/>
          <w:lang w:val="en-CA"/>
        </w:rPr>
        <w:tab/>
      </w:r>
      <w:r>
        <w:rPr>
          <w:szCs w:val="24"/>
          <w:lang w:val="en-CA"/>
        </w:rPr>
        <w:tab/>
      </w:r>
      <w:r>
        <w:rPr>
          <w:szCs w:val="24"/>
          <w:lang w:val="en-CA"/>
        </w:rPr>
        <w:tab/>
        <w:t>- that good performance will be followed by a given outcome (organizational rewards such as salary increase)</w:t>
      </w:r>
    </w:p>
    <w:p w:rsidR="00C409A3" w:rsidRDefault="00C409A3" w:rsidP="005F15F8">
      <w:pPr>
        <w:rPr>
          <w:szCs w:val="24"/>
          <w:lang w:val="en-CA"/>
        </w:rPr>
      </w:pPr>
      <w:r>
        <w:rPr>
          <w:szCs w:val="24"/>
          <w:lang w:val="en-CA"/>
        </w:rPr>
        <w:tab/>
      </w:r>
      <w:r>
        <w:rPr>
          <w:szCs w:val="24"/>
          <w:lang w:val="en-CA"/>
        </w:rPr>
        <w:tab/>
      </w:r>
      <w:r>
        <w:rPr>
          <w:szCs w:val="24"/>
          <w:lang w:val="en-CA"/>
        </w:rPr>
        <w:tab/>
      </w:r>
      <w:r>
        <w:rPr>
          <w:szCs w:val="24"/>
          <w:lang w:val="en-CA"/>
        </w:rPr>
        <w:tab/>
        <w:t>- That the reward will satisfy employee’s personal goal</w:t>
      </w:r>
    </w:p>
    <w:p w:rsidR="00C409A3" w:rsidRDefault="00C409A3" w:rsidP="005F15F8">
      <w:pPr>
        <w:rPr>
          <w:szCs w:val="24"/>
          <w:lang w:val="en-CA"/>
        </w:rPr>
      </w:pPr>
      <w:r>
        <w:rPr>
          <w:szCs w:val="24"/>
          <w:lang w:val="en-CA"/>
        </w:rPr>
        <w:tab/>
      </w:r>
      <w:r>
        <w:rPr>
          <w:szCs w:val="24"/>
          <w:lang w:val="en-CA"/>
        </w:rPr>
        <w:tab/>
      </w:r>
      <w:r>
        <w:rPr>
          <w:szCs w:val="24"/>
          <w:lang w:val="en-CA"/>
        </w:rPr>
        <w:tab/>
        <w:t>Employees see clear link between their efforts and resulting performance (expectancy)</w:t>
      </w:r>
    </w:p>
    <w:p w:rsidR="00C409A3" w:rsidRDefault="00C409A3" w:rsidP="005F15F8">
      <w:pPr>
        <w:rPr>
          <w:szCs w:val="24"/>
          <w:lang w:val="en-CA"/>
        </w:rPr>
      </w:pPr>
      <w:r>
        <w:rPr>
          <w:szCs w:val="24"/>
          <w:lang w:val="en-CA"/>
        </w:rPr>
        <w:tab/>
      </w:r>
      <w:r>
        <w:rPr>
          <w:szCs w:val="24"/>
          <w:lang w:val="en-CA"/>
        </w:rPr>
        <w:tab/>
      </w:r>
      <w:r>
        <w:rPr>
          <w:szCs w:val="24"/>
          <w:lang w:val="en-CA"/>
        </w:rPr>
        <w:tab/>
        <w:t>Employees see clear link between their performance level and rewards received (instrumentality)</w:t>
      </w:r>
    </w:p>
    <w:p w:rsidR="00C409A3" w:rsidRDefault="00C409A3" w:rsidP="005F15F8">
      <w:pPr>
        <w:rPr>
          <w:szCs w:val="24"/>
          <w:lang w:val="en-CA"/>
        </w:rPr>
      </w:pPr>
      <w:r>
        <w:rPr>
          <w:szCs w:val="24"/>
          <w:lang w:val="en-CA"/>
        </w:rPr>
        <w:tab/>
      </w:r>
      <w:r>
        <w:rPr>
          <w:szCs w:val="24"/>
          <w:lang w:val="en-CA"/>
        </w:rPr>
        <w:tab/>
      </w:r>
      <w:r>
        <w:rPr>
          <w:szCs w:val="24"/>
          <w:lang w:val="en-CA"/>
        </w:rPr>
        <w:tab/>
        <w:t>Employees value the rewards available (valence)</w:t>
      </w:r>
    </w:p>
    <w:p w:rsidR="00C409A3" w:rsidRDefault="00C409A3" w:rsidP="005F15F8">
      <w:pPr>
        <w:rPr>
          <w:i/>
          <w:szCs w:val="24"/>
          <w:lang w:val="en-CA"/>
        </w:rPr>
      </w:pPr>
      <w:r>
        <w:rPr>
          <w:szCs w:val="24"/>
          <w:lang w:val="en-CA"/>
        </w:rPr>
        <w:tab/>
      </w:r>
      <w:r w:rsidR="007E2C70">
        <w:rPr>
          <w:szCs w:val="24"/>
          <w:lang w:val="en-CA"/>
        </w:rPr>
        <w:tab/>
      </w:r>
      <w:r w:rsidR="007E2C70">
        <w:rPr>
          <w:szCs w:val="24"/>
          <w:lang w:val="en-CA"/>
        </w:rPr>
        <w:tab/>
      </w:r>
      <w:r>
        <w:rPr>
          <w:szCs w:val="24"/>
          <w:lang w:val="en-CA"/>
        </w:rPr>
        <w:tab/>
      </w:r>
      <w:r>
        <w:rPr>
          <w:i/>
          <w:szCs w:val="24"/>
          <w:lang w:val="en-CA"/>
        </w:rPr>
        <w:t>Motivation = e</w:t>
      </w:r>
      <w:r w:rsidR="007E2C70">
        <w:rPr>
          <w:i/>
          <w:szCs w:val="24"/>
          <w:lang w:val="en-CA"/>
        </w:rPr>
        <w:t xml:space="preserve">xpectancy x instrumentality x valence </w:t>
      </w:r>
    </w:p>
    <w:p w:rsidR="007E2C70" w:rsidRDefault="007E2C70" w:rsidP="005F15F8">
      <w:pPr>
        <w:rPr>
          <w:szCs w:val="24"/>
          <w:lang w:val="en-CA"/>
        </w:rPr>
      </w:pPr>
      <w:r>
        <w:rPr>
          <w:szCs w:val="24"/>
          <w:lang w:val="en-CA"/>
        </w:rPr>
        <w:tab/>
      </w:r>
      <w:r>
        <w:rPr>
          <w:szCs w:val="24"/>
          <w:lang w:val="en-CA"/>
        </w:rPr>
        <w:tab/>
        <w:t>Goal-Setting Theory</w:t>
      </w:r>
    </w:p>
    <w:p w:rsidR="007E2C70" w:rsidRDefault="007E2C70" w:rsidP="005F15F8">
      <w:pPr>
        <w:rPr>
          <w:szCs w:val="24"/>
          <w:lang w:val="en-CA"/>
        </w:rPr>
      </w:pPr>
      <w:r>
        <w:rPr>
          <w:szCs w:val="24"/>
          <w:lang w:val="en-CA"/>
        </w:rPr>
        <w:tab/>
      </w:r>
      <w:r>
        <w:rPr>
          <w:szCs w:val="24"/>
          <w:lang w:val="en-CA"/>
        </w:rPr>
        <w:tab/>
      </w:r>
      <w:r>
        <w:rPr>
          <w:szCs w:val="24"/>
          <w:lang w:val="en-CA"/>
        </w:rPr>
        <w:tab/>
        <w:t xml:space="preserve">Specific and difficult goals lead to higher performance </w:t>
      </w:r>
    </w:p>
    <w:p w:rsidR="007E2C70" w:rsidRDefault="007E2C70" w:rsidP="005F15F8">
      <w:pPr>
        <w:rPr>
          <w:szCs w:val="24"/>
          <w:lang w:val="en-CA"/>
        </w:rPr>
      </w:pPr>
      <w:r>
        <w:rPr>
          <w:szCs w:val="24"/>
          <w:lang w:val="en-CA"/>
        </w:rPr>
        <w:tab/>
      </w:r>
      <w:r>
        <w:rPr>
          <w:szCs w:val="24"/>
          <w:lang w:val="en-CA"/>
        </w:rPr>
        <w:tab/>
      </w:r>
      <w:r>
        <w:rPr>
          <w:szCs w:val="24"/>
          <w:lang w:val="en-CA"/>
        </w:rPr>
        <w:tab/>
        <w:t>Goals tell an employee what needs to be done and how much effort will need to be expended</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t>Difficult goals, when accepted, result in higher performance than do easy goals</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t>Feedback leads to higher performance than does non-feedback</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t>The specificity of the goal itself acts as an internal stimulus</w:t>
      </w:r>
    </w:p>
    <w:p w:rsidR="007E2C70" w:rsidRDefault="007E2C70" w:rsidP="005F15F8">
      <w:pPr>
        <w:rPr>
          <w:szCs w:val="24"/>
          <w:lang w:val="en-CA"/>
        </w:rPr>
      </w:pPr>
      <w:r>
        <w:rPr>
          <w:szCs w:val="24"/>
          <w:lang w:val="en-CA"/>
        </w:rPr>
        <w:tab/>
      </w:r>
      <w:r>
        <w:rPr>
          <w:szCs w:val="24"/>
          <w:lang w:val="en-CA"/>
        </w:rPr>
        <w:tab/>
      </w:r>
      <w:r>
        <w:rPr>
          <w:szCs w:val="24"/>
          <w:lang w:val="en-CA"/>
        </w:rPr>
        <w:tab/>
        <w:t>Management by objectives (MBO)</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t>Organizational goals are cascaded and translated into specific goals for each work unit and employee</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Specific goals (tangible, verifiable, and measurable)</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Goals are set with employees and work unit</w:t>
      </w:r>
    </w:p>
    <w:p w:rsidR="007E2C70" w:rsidRDefault="007E2C70" w:rsidP="005F15F8">
      <w:pPr>
        <w:rPr>
          <w:szCs w:val="24"/>
          <w:lang w:val="en-CA"/>
        </w:rPr>
      </w:pPr>
      <w:r>
        <w:rPr>
          <w:szCs w:val="24"/>
          <w:lang w:val="en-CA"/>
        </w:rPr>
        <w:lastRenderedPageBreak/>
        <w:tab/>
      </w:r>
      <w:r>
        <w:rPr>
          <w:szCs w:val="24"/>
          <w:lang w:val="en-CA"/>
        </w:rPr>
        <w:tab/>
      </w:r>
      <w:r>
        <w:rPr>
          <w:szCs w:val="24"/>
          <w:lang w:val="en-CA"/>
        </w:rPr>
        <w:tab/>
      </w:r>
      <w:r>
        <w:rPr>
          <w:szCs w:val="24"/>
          <w:lang w:val="en-CA"/>
        </w:rPr>
        <w:tab/>
      </w:r>
      <w:r>
        <w:rPr>
          <w:szCs w:val="24"/>
          <w:lang w:val="en-CA"/>
        </w:rPr>
        <w:tab/>
        <w:t>Time frame is explicit</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 xml:space="preserve">Performance feedback is incorporated </w:t>
      </w:r>
    </w:p>
    <w:p w:rsidR="007E2C70" w:rsidRDefault="007E2C70" w:rsidP="005F15F8">
      <w:pPr>
        <w:rPr>
          <w:szCs w:val="24"/>
          <w:lang w:val="en-CA"/>
        </w:rPr>
      </w:pPr>
      <w:r>
        <w:rPr>
          <w:szCs w:val="24"/>
          <w:lang w:val="en-CA"/>
        </w:rPr>
        <w:tab/>
      </w:r>
      <w:r>
        <w:rPr>
          <w:szCs w:val="24"/>
          <w:lang w:val="en-CA"/>
        </w:rPr>
        <w:tab/>
      </w:r>
      <w:r>
        <w:rPr>
          <w:szCs w:val="24"/>
          <w:lang w:val="en-CA"/>
        </w:rPr>
        <w:tab/>
        <w:t>SMART goals</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b/>
          <w:szCs w:val="24"/>
          <w:lang w:val="en-CA"/>
        </w:rPr>
        <w:t>S</w:t>
      </w:r>
      <w:r>
        <w:rPr>
          <w:szCs w:val="24"/>
          <w:lang w:val="en-CA"/>
        </w:rPr>
        <w:t>pecific</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Objective clearly states what is to be achieved and, in some cases, how it is to be achieved</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b/>
          <w:szCs w:val="24"/>
          <w:lang w:val="en-CA"/>
        </w:rPr>
        <w:t>M</w:t>
      </w:r>
      <w:r>
        <w:rPr>
          <w:szCs w:val="24"/>
          <w:lang w:val="en-CA"/>
        </w:rPr>
        <w:t>easurable</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Objective clearly defines how we will now if it has been achieved: either quantitatively or qualitatively</w:t>
      </w:r>
    </w:p>
    <w:p w:rsidR="007E2C70" w:rsidRDefault="007E2C70" w:rsidP="005F15F8">
      <w:pPr>
        <w:rPr>
          <w:szCs w:val="24"/>
          <w:lang w:val="en-CA"/>
        </w:rPr>
      </w:pPr>
    </w:p>
    <w:p w:rsidR="007E2C70" w:rsidRDefault="007E2C70" w:rsidP="005F15F8">
      <w:pPr>
        <w:rPr>
          <w:szCs w:val="24"/>
          <w:lang w:val="en-CA"/>
        </w:rPr>
      </w:pP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b/>
          <w:szCs w:val="24"/>
          <w:lang w:val="en-CA"/>
        </w:rPr>
        <w:t>A</w:t>
      </w:r>
      <w:r>
        <w:rPr>
          <w:szCs w:val="24"/>
          <w:lang w:val="en-CA"/>
        </w:rPr>
        <w:t>chievable</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Attainable within deadline and with employee’s resources, in light of all other objectives. The objective is under the control of the employee and is part of his/her responsibilities</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t>(</w:t>
      </w:r>
      <w:r>
        <w:rPr>
          <w:b/>
          <w:szCs w:val="24"/>
          <w:lang w:val="en-CA"/>
        </w:rPr>
        <w:t>R</w:t>
      </w:r>
      <w:r>
        <w:rPr>
          <w:szCs w:val="24"/>
          <w:lang w:val="en-CA"/>
        </w:rPr>
        <w:t xml:space="preserve">esult focused) – </w:t>
      </w:r>
      <w:r>
        <w:rPr>
          <w:b/>
          <w:szCs w:val="24"/>
          <w:lang w:val="en-CA"/>
        </w:rPr>
        <w:t>R</w:t>
      </w:r>
      <w:r>
        <w:rPr>
          <w:szCs w:val="24"/>
          <w:lang w:val="en-CA"/>
        </w:rPr>
        <w:t>elevant</w:t>
      </w:r>
    </w:p>
    <w:p w:rsidR="007E2C70" w:rsidRDefault="007E2C70" w:rsidP="005F15F8">
      <w:pPr>
        <w:rPr>
          <w:szCs w:val="24"/>
          <w:lang w:val="en-CA"/>
        </w:rPr>
      </w:pPr>
      <w:r>
        <w:rPr>
          <w:szCs w:val="24"/>
          <w:lang w:val="en-CA"/>
        </w:rPr>
        <w:tab/>
      </w:r>
      <w:r>
        <w:rPr>
          <w:szCs w:val="24"/>
          <w:lang w:val="en-CA"/>
        </w:rPr>
        <w:tab/>
      </w:r>
      <w:r>
        <w:rPr>
          <w:szCs w:val="24"/>
          <w:lang w:val="en-CA"/>
        </w:rPr>
        <w:tab/>
      </w:r>
      <w:r>
        <w:rPr>
          <w:szCs w:val="24"/>
          <w:lang w:val="en-CA"/>
        </w:rPr>
        <w:tab/>
      </w:r>
      <w:r w:rsidR="003157AA">
        <w:rPr>
          <w:b/>
          <w:szCs w:val="24"/>
          <w:lang w:val="en-CA"/>
        </w:rPr>
        <w:t>T</w:t>
      </w:r>
      <w:r w:rsidR="003157AA">
        <w:rPr>
          <w:szCs w:val="24"/>
          <w:lang w:val="en-CA"/>
        </w:rPr>
        <w:t>ime-bound</w:t>
      </w:r>
    </w:p>
    <w:p w:rsidR="00C409A3"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 xml:space="preserve">A date is specified at which the objective must be attained </w:t>
      </w:r>
    </w:p>
    <w:p w:rsidR="003157AA" w:rsidRDefault="003157AA" w:rsidP="005F15F8">
      <w:pPr>
        <w:rPr>
          <w:szCs w:val="24"/>
          <w:lang w:val="en-CA"/>
        </w:rPr>
      </w:pPr>
      <w:r>
        <w:rPr>
          <w:szCs w:val="24"/>
          <w:lang w:val="en-CA"/>
        </w:rPr>
        <w:tab/>
      </w:r>
      <w:r>
        <w:rPr>
          <w:szCs w:val="24"/>
          <w:lang w:val="en-CA"/>
        </w:rPr>
        <w:tab/>
        <w:t xml:space="preserve">Self-Efficacy Theory </w:t>
      </w:r>
    </w:p>
    <w:p w:rsidR="003157AA" w:rsidRDefault="003157AA" w:rsidP="005F15F8">
      <w:pPr>
        <w:rPr>
          <w:szCs w:val="24"/>
          <w:lang w:val="en-CA"/>
        </w:rPr>
      </w:pPr>
      <w:r>
        <w:rPr>
          <w:szCs w:val="24"/>
          <w:lang w:val="en-CA"/>
        </w:rPr>
        <w:tab/>
      </w:r>
      <w:r>
        <w:rPr>
          <w:szCs w:val="24"/>
          <w:lang w:val="en-CA"/>
        </w:rPr>
        <w:tab/>
      </w:r>
      <w:r>
        <w:rPr>
          <w:szCs w:val="24"/>
          <w:lang w:val="en-CA"/>
        </w:rPr>
        <w:tab/>
        <w:t xml:space="preserve">Also known as social cognitive theory and social learning theory </w:t>
      </w:r>
    </w:p>
    <w:p w:rsidR="003157AA" w:rsidRDefault="003157AA" w:rsidP="005F15F8">
      <w:pPr>
        <w:rPr>
          <w:szCs w:val="24"/>
          <w:lang w:val="en-CA"/>
        </w:rPr>
      </w:pPr>
      <w:r>
        <w:rPr>
          <w:szCs w:val="24"/>
          <w:lang w:val="en-CA"/>
        </w:rPr>
        <w:tab/>
      </w:r>
      <w:r>
        <w:rPr>
          <w:szCs w:val="24"/>
          <w:lang w:val="en-CA"/>
        </w:rPr>
        <w:tab/>
      </w:r>
      <w:r>
        <w:rPr>
          <w:szCs w:val="24"/>
          <w:lang w:val="en-CA"/>
        </w:rPr>
        <w:tab/>
        <w:t xml:space="preserve">An individual’s belief that he or she is capable of performing a task </w:t>
      </w:r>
      <w:r>
        <w:rPr>
          <w:szCs w:val="24"/>
          <w:lang w:val="en-CA"/>
        </w:rPr>
        <w:tab/>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The higher your self-efficacy the more confident you are in your ability to succeed in a task</w:t>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 xml:space="preserve">Self-efficacy can be improved </w:t>
      </w:r>
    </w:p>
    <w:p w:rsidR="003157AA" w:rsidRDefault="003157AA" w:rsidP="005F15F8">
      <w:pPr>
        <w:rPr>
          <w:szCs w:val="24"/>
          <w:lang w:val="en-CA"/>
        </w:rPr>
      </w:pPr>
      <w:r>
        <w:rPr>
          <w:szCs w:val="24"/>
          <w:lang w:val="en-CA"/>
        </w:rPr>
        <w:tab/>
      </w:r>
      <w:r>
        <w:rPr>
          <w:szCs w:val="24"/>
          <w:lang w:val="en-CA"/>
        </w:rPr>
        <w:tab/>
        <w:t>Reinforcement Theory</w:t>
      </w:r>
    </w:p>
    <w:p w:rsidR="003157AA" w:rsidRDefault="003157AA" w:rsidP="005F15F8">
      <w:pPr>
        <w:rPr>
          <w:szCs w:val="24"/>
          <w:lang w:val="en-CA"/>
        </w:rPr>
      </w:pPr>
      <w:r>
        <w:rPr>
          <w:szCs w:val="24"/>
          <w:lang w:val="en-CA"/>
        </w:rPr>
        <w:tab/>
      </w:r>
      <w:r>
        <w:rPr>
          <w:szCs w:val="24"/>
          <w:lang w:val="en-CA"/>
        </w:rPr>
        <w:tab/>
      </w:r>
      <w:r>
        <w:rPr>
          <w:szCs w:val="24"/>
          <w:lang w:val="en-CA"/>
        </w:rPr>
        <w:tab/>
        <w:t>Behaviour is a function of its consequences</w:t>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Behaviour is influenced by the reinforcement of lack of reinforcement brought about by the consequences of the behaviour</w:t>
      </w:r>
    </w:p>
    <w:p w:rsidR="003157AA" w:rsidRDefault="003157AA" w:rsidP="005F15F8">
      <w:pPr>
        <w:rPr>
          <w:szCs w:val="24"/>
          <w:lang w:val="en-CA"/>
        </w:rPr>
      </w:pPr>
      <w:r>
        <w:rPr>
          <w:szCs w:val="24"/>
          <w:lang w:val="en-CA"/>
        </w:rPr>
        <w:tab/>
      </w:r>
      <w:r>
        <w:rPr>
          <w:szCs w:val="24"/>
          <w:lang w:val="en-CA"/>
        </w:rPr>
        <w:tab/>
      </w:r>
      <w:r>
        <w:rPr>
          <w:szCs w:val="24"/>
          <w:lang w:val="en-CA"/>
        </w:rPr>
        <w:tab/>
        <w:t xml:space="preserve">Positive reinforcement </w:t>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Following a response with something pleasant</w:t>
      </w:r>
    </w:p>
    <w:p w:rsidR="003157AA" w:rsidRDefault="003157AA" w:rsidP="005F15F8">
      <w:pPr>
        <w:rPr>
          <w:szCs w:val="24"/>
          <w:lang w:val="en-CA"/>
        </w:rPr>
      </w:pPr>
      <w:r>
        <w:rPr>
          <w:szCs w:val="24"/>
          <w:lang w:val="en-CA"/>
        </w:rPr>
        <w:lastRenderedPageBreak/>
        <w:tab/>
      </w:r>
      <w:r>
        <w:rPr>
          <w:szCs w:val="24"/>
          <w:lang w:val="en-CA"/>
        </w:rPr>
        <w:tab/>
      </w:r>
      <w:r>
        <w:rPr>
          <w:szCs w:val="24"/>
          <w:lang w:val="en-CA"/>
        </w:rPr>
        <w:tab/>
        <w:t xml:space="preserve">Negative reinforcement </w:t>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Following a response by the termination or withdrawal of something unpleasant</w:t>
      </w:r>
    </w:p>
    <w:p w:rsidR="003157AA" w:rsidRDefault="003157AA" w:rsidP="005F15F8">
      <w:pPr>
        <w:rPr>
          <w:szCs w:val="24"/>
          <w:lang w:val="en-CA"/>
        </w:rPr>
      </w:pPr>
      <w:r>
        <w:rPr>
          <w:szCs w:val="24"/>
          <w:lang w:val="en-CA"/>
        </w:rPr>
        <w:tab/>
      </w:r>
      <w:r>
        <w:rPr>
          <w:szCs w:val="24"/>
          <w:lang w:val="en-CA"/>
        </w:rPr>
        <w:tab/>
      </w:r>
      <w:r>
        <w:rPr>
          <w:szCs w:val="24"/>
          <w:lang w:val="en-CA"/>
        </w:rPr>
        <w:tab/>
        <w:t>Punishment</w:t>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Causing an unpleasant condition in an attempt to eliminate and undesirable behaviour</w:t>
      </w:r>
    </w:p>
    <w:p w:rsidR="003157AA" w:rsidRDefault="003157AA" w:rsidP="005F15F8">
      <w:pPr>
        <w:rPr>
          <w:szCs w:val="24"/>
          <w:lang w:val="en-CA"/>
        </w:rPr>
      </w:pPr>
      <w:r>
        <w:rPr>
          <w:szCs w:val="24"/>
          <w:lang w:val="en-CA"/>
        </w:rPr>
        <w:tab/>
      </w:r>
      <w:r>
        <w:rPr>
          <w:szCs w:val="24"/>
          <w:lang w:val="en-CA"/>
        </w:rPr>
        <w:tab/>
      </w:r>
      <w:r>
        <w:rPr>
          <w:szCs w:val="24"/>
          <w:lang w:val="en-CA"/>
        </w:rPr>
        <w:tab/>
        <w:t>Extinction</w:t>
      </w:r>
    </w:p>
    <w:p w:rsidR="003157AA" w:rsidRDefault="003157AA" w:rsidP="005F15F8">
      <w:pPr>
        <w:rPr>
          <w:szCs w:val="24"/>
          <w:lang w:val="en-CA"/>
        </w:rPr>
      </w:pPr>
      <w:r>
        <w:rPr>
          <w:szCs w:val="24"/>
          <w:lang w:val="en-CA"/>
        </w:rPr>
        <w:tab/>
      </w:r>
      <w:r>
        <w:rPr>
          <w:szCs w:val="24"/>
          <w:lang w:val="en-CA"/>
        </w:rPr>
        <w:tab/>
      </w:r>
      <w:r>
        <w:rPr>
          <w:szCs w:val="24"/>
          <w:lang w:val="en-CA"/>
        </w:rPr>
        <w:tab/>
      </w:r>
      <w:r>
        <w:rPr>
          <w:szCs w:val="24"/>
          <w:lang w:val="en-CA"/>
        </w:rPr>
        <w:tab/>
        <w:t xml:space="preserve">Eliminating any reinforcement that it maintaining a </w:t>
      </w:r>
      <w:proofErr w:type="spellStart"/>
      <w:r>
        <w:rPr>
          <w:szCs w:val="24"/>
          <w:lang w:val="en-CA"/>
        </w:rPr>
        <w:t>behavivour</w:t>
      </w:r>
      <w:proofErr w:type="spellEnd"/>
    </w:p>
    <w:p w:rsidR="003157AA" w:rsidRDefault="003157AA" w:rsidP="005F15F8">
      <w:pPr>
        <w:rPr>
          <w:szCs w:val="24"/>
          <w:lang w:val="en-CA"/>
        </w:rPr>
      </w:pPr>
      <w:r>
        <w:rPr>
          <w:szCs w:val="24"/>
          <w:lang w:val="en-CA"/>
        </w:rPr>
        <w:tab/>
      </w:r>
      <w:r>
        <w:rPr>
          <w:szCs w:val="24"/>
          <w:lang w:val="en-CA"/>
        </w:rPr>
        <w:tab/>
      </w:r>
    </w:p>
    <w:p w:rsidR="00C409A3" w:rsidRDefault="00C409A3" w:rsidP="005F15F8">
      <w:pPr>
        <w:rPr>
          <w:szCs w:val="24"/>
          <w:lang w:val="en-CA"/>
        </w:rPr>
      </w:pPr>
      <w:r>
        <w:rPr>
          <w:szCs w:val="24"/>
          <w:lang w:val="en-CA"/>
        </w:rPr>
        <w:t xml:space="preserve"> </w:t>
      </w:r>
    </w:p>
    <w:p w:rsidR="00C409A3" w:rsidRDefault="00C409A3" w:rsidP="005F15F8">
      <w:pPr>
        <w:rPr>
          <w:szCs w:val="24"/>
          <w:lang w:val="en-CA"/>
        </w:rPr>
      </w:pPr>
      <w:r>
        <w:rPr>
          <w:szCs w:val="24"/>
          <w:lang w:val="en-CA"/>
        </w:rPr>
        <w:tab/>
      </w:r>
      <w:r>
        <w:rPr>
          <w:szCs w:val="24"/>
          <w:lang w:val="en-CA"/>
        </w:rPr>
        <w:tab/>
      </w:r>
      <w:r>
        <w:rPr>
          <w:szCs w:val="24"/>
          <w:lang w:val="en-CA"/>
        </w:rPr>
        <w:tab/>
        <w:t xml:space="preserve"> </w:t>
      </w:r>
    </w:p>
    <w:p w:rsidR="00296031" w:rsidRDefault="003157AA" w:rsidP="005F15F8">
      <w:pPr>
        <w:rPr>
          <w:szCs w:val="24"/>
          <w:lang w:val="en-CA"/>
        </w:rPr>
      </w:pPr>
      <w:r>
        <w:rPr>
          <w:szCs w:val="24"/>
          <w:lang w:val="en-CA"/>
        </w:rPr>
        <w:tab/>
        <w:t xml:space="preserve">Response to Reward System </w:t>
      </w:r>
    </w:p>
    <w:p w:rsidR="003157AA" w:rsidRDefault="003157AA" w:rsidP="005F15F8">
      <w:pPr>
        <w:rPr>
          <w:szCs w:val="24"/>
          <w:lang w:val="en-CA"/>
        </w:rPr>
      </w:pPr>
      <w:r>
        <w:rPr>
          <w:szCs w:val="24"/>
          <w:lang w:val="en-CA"/>
        </w:rPr>
        <w:tab/>
      </w:r>
      <w:r>
        <w:rPr>
          <w:szCs w:val="24"/>
          <w:lang w:val="en-CA"/>
        </w:rPr>
        <w:tab/>
        <w:t xml:space="preserve">Equity theory </w:t>
      </w:r>
    </w:p>
    <w:p w:rsidR="003157AA" w:rsidRDefault="003157AA" w:rsidP="005F15F8">
      <w:pPr>
        <w:rPr>
          <w:szCs w:val="24"/>
          <w:lang w:val="en-CA"/>
        </w:rPr>
      </w:pPr>
      <w:r>
        <w:rPr>
          <w:szCs w:val="24"/>
          <w:lang w:val="en-CA"/>
        </w:rPr>
        <w:tab/>
      </w:r>
      <w:r>
        <w:rPr>
          <w:szCs w:val="24"/>
          <w:lang w:val="en-CA"/>
        </w:rPr>
        <w:tab/>
      </w:r>
      <w:r>
        <w:rPr>
          <w:szCs w:val="24"/>
          <w:lang w:val="en-CA"/>
        </w:rPr>
        <w:tab/>
        <w:t>Recognizes that individuals are concerned not only with the absolute amount of rewards for their efforts, but also with the relationship of this amount to what others receive</w:t>
      </w:r>
    </w:p>
    <w:p w:rsidR="003157AA" w:rsidRDefault="003157AA" w:rsidP="005F15F8">
      <w:pPr>
        <w:rPr>
          <w:szCs w:val="24"/>
          <w:lang w:val="en-CA"/>
        </w:rPr>
      </w:pPr>
      <w:r>
        <w:rPr>
          <w:szCs w:val="24"/>
          <w:lang w:val="en-CA"/>
        </w:rPr>
        <w:tab/>
      </w:r>
      <w:r>
        <w:rPr>
          <w:szCs w:val="24"/>
          <w:lang w:val="en-CA"/>
        </w:rPr>
        <w:tab/>
      </w:r>
      <w:r>
        <w:rPr>
          <w:szCs w:val="24"/>
          <w:lang w:val="en-CA"/>
        </w:rPr>
        <w:tab/>
        <w:t>Individuals compare their job inputs and outcomes with those of others and then respond so as to eliminate any inequities.</w:t>
      </w:r>
      <w:r w:rsidR="00386BEC">
        <w:rPr>
          <w:szCs w:val="24"/>
          <w:lang w:val="en-CA"/>
        </w:rPr>
        <w:tab/>
      </w:r>
      <w:r w:rsidR="00386BEC">
        <w:rPr>
          <w:szCs w:val="24"/>
          <w:lang w:val="en-CA"/>
        </w:rPr>
        <w:tab/>
      </w:r>
      <w:r w:rsidR="00386BEC">
        <w:rPr>
          <w:szCs w:val="24"/>
          <w:lang w:val="en-CA"/>
        </w:rPr>
        <w:tab/>
      </w:r>
    </w:p>
    <w:p w:rsidR="00386BEC" w:rsidRDefault="00386BEC" w:rsidP="005F15F8">
      <w:pPr>
        <w:rPr>
          <w:szCs w:val="24"/>
          <w:lang w:val="en-CA"/>
        </w:rPr>
      </w:pPr>
      <w:r>
        <w:rPr>
          <w:szCs w:val="24"/>
          <w:lang w:val="en-CA"/>
        </w:rPr>
        <w:tab/>
      </w:r>
      <w:r>
        <w:rPr>
          <w:szCs w:val="24"/>
          <w:lang w:val="en-CA"/>
        </w:rPr>
        <w:tab/>
      </w:r>
      <w:r>
        <w:rPr>
          <w:szCs w:val="24"/>
          <w:lang w:val="en-CA"/>
        </w:rPr>
        <w:tab/>
        <w:t xml:space="preserve">Responses to inequity </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Change their inputs</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Change their outcomes</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Adjust perceptions of self</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 xml:space="preserve">Adjust perceptions of others </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Choose a different referent</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 xml:space="preserve">Leave the field </w:t>
      </w:r>
    </w:p>
    <w:p w:rsidR="00386BEC" w:rsidRDefault="00386BEC" w:rsidP="005F15F8">
      <w:pPr>
        <w:rPr>
          <w:szCs w:val="24"/>
          <w:lang w:val="en-CA"/>
        </w:rPr>
      </w:pPr>
      <w:r>
        <w:rPr>
          <w:szCs w:val="24"/>
          <w:lang w:val="en-CA"/>
        </w:rPr>
        <w:tab/>
      </w:r>
      <w:r>
        <w:rPr>
          <w:szCs w:val="24"/>
          <w:lang w:val="en-CA"/>
        </w:rPr>
        <w:tab/>
      </w:r>
      <w:r>
        <w:rPr>
          <w:szCs w:val="24"/>
          <w:lang w:val="en-CA"/>
        </w:rPr>
        <w:tab/>
        <w:t xml:space="preserve">Equity Comparisons </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Self-inside</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An employee’s experiences in a different position inside his or her current organization</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Self-Outside</w:t>
      </w:r>
    </w:p>
    <w:p w:rsidR="00386BEC" w:rsidRDefault="00386BEC" w:rsidP="005F15F8">
      <w:pPr>
        <w:rPr>
          <w:szCs w:val="24"/>
          <w:lang w:val="en-CA"/>
        </w:rPr>
      </w:pPr>
      <w:r>
        <w:rPr>
          <w:szCs w:val="24"/>
          <w:lang w:val="en-CA"/>
        </w:rPr>
        <w:lastRenderedPageBreak/>
        <w:tab/>
      </w:r>
      <w:r>
        <w:rPr>
          <w:szCs w:val="24"/>
          <w:lang w:val="en-CA"/>
        </w:rPr>
        <w:tab/>
      </w:r>
      <w:r>
        <w:rPr>
          <w:szCs w:val="24"/>
          <w:lang w:val="en-CA"/>
        </w:rPr>
        <w:tab/>
      </w:r>
      <w:r>
        <w:rPr>
          <w:szCs w:val="24"/>
          <w:lang w:val="en-CA"/>
        </w:rPr>
        <w:tab/>
      </w:r>
      <w:r>
        <w:rPr>
          <w:szCs w:val="24"/>
          <w:lang w:val="en-CA"/>
        </w:rPr>
        <w:tab/>
        <w:t>An employee’s experiences in a situation or position outside his or her current organization</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 xml:space="preserve">Other-Inside </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Another individual or group of individuals inside the employee’s organization</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Other-Outside</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Another individual or group of individuals outside the employee’s organization</w:t>
      </w:r>
    </w:p>
    <w:p w:rsidR="00386BEC" w:rsidRDefault="00386BEC" w:rsidP="005F15F8">
      <w:pPr>
        <w:rPr>
          <w:szCs w:val="24"/>
          <w:lang w:val="en-CA"/>
        </w:rPr>
      </w:pPr>
      <w:r>
        <w:rPr>
          <w:szCs w:val="24"/>
          <w:lang w:val="en-CA"/>
        </w:rPr>
        <w:tab/>
      </w:r>
      <w:r>
        <w:rPr>
          <w:szCs w:val="24"/>
          <w:lang w:val="en-CA"/>
        </w:rPr>
        <w:tab/>
        <w:t>Fair process and treatment</w:t>
      </w:r>
    </w:p>
    <w:p w:rsidR="00386BEC" w:rsidRDefault="00386BEC" w:rsidP="005F15F8">
      <w:pPr>
        <w:rPr>
          <w:szCs w:val="24"/>
          <w:lang w:val="en-CA"/>
        </w:rPr>
      </w:pPr>
      <w:r>
        <w:rPr>
          <w:szCs w:val="24"/>
          <w:lang w:val="en-CA"/>
        </w:rPr>
        <w:tab/>
      </w:r>
      <w:r>
        <w:rPr>
          <w:szCs w:val="24"/>
          <w:lang w:val="en-CA"/>
        </w:rPr>
        <w:tab/>
      </w:r>
      <w:r>
        <w:rPr>
          <w:szCs w:val="24"/>
          <w:lang w:val="en-CA"/>
        </w:rPr>
        <w:tab/>
        <w:t>Equity theory is an important precursor to the study of organizational justice: an overall perception of what is fair in the workplace</w:t>
      </w:r>
    </w:p>
    <w:p w:rsidR="00386BEC" w:rsidRDefault="00386BEC" w:rsidP="005F15F8">
      <w:pPr>
        <w:rPr>
          <w:szCs w:val="24"/>
          <w:lang w:val="en-CA"/>
        </w:rPr>
      </w:pPr>
    </w:p>
    <w:p w:rsidR="00386BEC" w:rsidRDefault="00386BEC" w:rsidP="005F15F8">
      <w:pPr>
        <w:rPr>
          <w:szCs w:val="24"/>
          <w:lang w:val="en-CA"/>
        </w:rPr>
      </w:pPr>
    </w:p>
    <w:p w:rsidR="00386BEC" w:rsidRDefault="00386BEC" w:rsidP="005F15F8">
      <w:pPr>
        <w:rPr>
          <w:szCs w:val="24"/>
          <w:lang w:val="en-CA"/>
        </w:rPr>
      </w:pPr>
      <w:r>
        <w:rPr>
          <w:szCs w:val="24"/>
          <w:lang w:val="en-CA"/>
        </w:rPr>
        <w:tab/>
      </w:r>
      <w:r>
        <w:rPr>
          <w:szCs w:val="24"/>
          <w:lang w:val="en-CA"/>
        </w:rPr>
        <w:tab/>
      </w:r>
      <w:r>
        <w:rPr>
          <w:szCs w:val="24"/>
          <w:lang w:val="en-CA"/>
        </w:rPr>
        <w:tab/>
        <w:t>Employees evaluate how fairly they are treated along four dimensions</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Distributive justice</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Procedural justice</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Informational justice</w:t>
      </w:r>
    </w:p>
    <w:p w:rsidR="00386BEC" w:rsidRDefault="00386BEC" w:rsidP="005F15F8">
      <w:pPr>
        <w:rPr>
          <w:szCs w:val="24"/>
          <w:lang w:val="en-CA"/>
        </w:rPr>
      </w:pPr>
      <w:r>
        <w:rPr>
          <w:szCs w:val="24"/>
          <w:lang w:val="en-CA"/>
        </w:rPr>
        <w:tab/>
      </w:r>
      <w:r>
        <w:rPr>
          <w:szCs w:val="24"/>
          <w:lang w:val="en-CA"/>
        </w:rPr>
        <w:tab/>
      </w:r>
      <w:r>
        <w:rPr>
          <w:szCs w:val="24"/>
          <w:lang w:val="en-CA"/>
        </w:rPr>
        <w:tab/>
      </w:r>
      <w:r>
        <w:rPr>
          <w:szCs w:val="24"/>
          <w:lang w:val="en-CA"/>
        </w:rPr>
        <w:tab/>
        <w:t>Interpersonal justice</w:t>
      </w:r>
    </w:p>
    <w:p w:rsidR="00386BEC" w:rsidRDefault="00386BEC" w:rsidP="005F15F8">
      <w:pPr>
        <w:rPr>
          <w:szCs w:val="24"/>
          <w:lang w:val="en-CA"/>
        </w:rPr>
      </w:pPr>
      <w:r>
        <w:rPr>
          <w:szCs w:val="24"/>
          <w:lang w:val="en-CA"/>
        </w:rPr>
        <w:tab/>
      </w:r>
      <w:r>
        <w:rPr>
          <w:szCs w:val="24"/>
          <w:lang w:val="en-CA"/>
        </w:rPr>
        <w:tab/>
        <w:t xml:space="preserve">Self-Determination Theory </w:t>
      </w:r>
    </w:p>
    <w:p w:rsidR="00386BEC" w:rsidRDefault="00386BEC" w:rsidP="005F15F8">
      <w:pPr>
        <w:rPr>
          <w:szCs w:val="24"/>
          <w:lang w:val="en-CA"/>
        </w:rPr>
      </w:pPr>
      <w:r>
        <w:rPr>
          <w:szCs w:val="24"/>
          <w:lang w:val="en-CA"/>
        </w:rPr>
        <w:tab/>
      </w:r>
      <w:r>
        <w:rPr>
          <w:szCs w:val="24"/>
          <w:lang w:val="en-CA"/>
        </w:rPr>
        <w:tab/>
      </w:r>
      <w:r>
        <w:rPr>
          <w:szCs w:val="24"/>
          <w:lang w:val="en-CA"/>
        </w:rPr>
        <w:tab/>
        <w:t xml:space="preserve">People prefer </w:t>
      </w:r>
      <w:r w:rsidR="0054770D">
        <w:rPr>
          <w:szCs w:val="24"/>
          <w:lang w:val="en-CA"/>
        </w:rPr>
        <w:t>to have control over their actions so when they feel they are forced to do something they previously enjoyed motivation will decrease</w:t>
      </w:r>
    </w:p>
    <w:p w:rsidR="0054770D" w:rsidRDefault="0054770D" w:rsidP="005F15F8">
      <w:pPr>
        <w:rPr>
          <w:szCs w:val="24"/>
          <w:lang w:val="en-CA"/>
        </w:rPr>
      </w:pPr>
      <w:r>
        <w:rPr>
          <w:szCs w:val="24"/>
          <w:lang w:val="en-CA"/>
        </w:rPr>
        <w:tab/>
      </w:r>
      <w:r>
        <w:rPr>
          <w:szCs w:val="24"/>
          <w:lang w:val="en-CA"/>
        </w:rPr>
        <w:tab/>
      </w:r>
      <w:r>
        <w:rPr>
          <w:szCs w:val="24"/>
          <w:lang w:val="en-CA"/>
        </w:rPr>
        <w:tab/>
        <w:t xml:space="preserve">The introduction of extrinsic rewards for work (pay) that was previously intrinsically rewarding tends to decrease overall motivation </w:t>
      </w:r>
    </w:p>
    <w:p w:rsidR="0054770D" w:rsidRDefault="0054770D" w:rsidP="005F15F8">
      <w:pPr>
        <w:rPr>
          <w:szCs w:val="24"/>
          <w:lang w:val="en-CA"/>
        </w:rPr>
      </w:pPr>
      <w:r>
        <w:rPr>
          <w:szCs w:val="24"/>
          <w:lang w:val="en-CA"/>
        </w:rPr>
        <w:tab/>
      </w:r>
      <w:r>
        <w:rPr>
          <w:szCs w:val="24"/>
          <w:lang w:val="en-CA"/>
        </w:rPr>
        <w:tab/>
      </w:r>
      <w:r>
        <w:rPr>
          <w:szCs w:val="24"/>
          <w:lang w:val="en-CA"/>
        </w:rPr>
        <w:tab/>
      </w:r>
      <w:r>
        <w:rPr>
          <w:szCs w:val="24"/>
          <w:lang w:val="en-CA"/>
        </w:rPr>
        <w:tab/>
        <w:t>Verbal rewards increase intrinsic motivation, while tangible rewards undermine it</w:t>
      </w:r>
    </w:p>
    <w:p w:rsidR="0054770D" w:rsidRDefault="0054770D" w:rsidP="005F15F8">
      <w:pPr>
        <w:rPr>
          <w:sz w:val="24"/>
          <w:szCs w:val="24"/>
          <w:lang w:val="en-CA"/>
        </w:rPr>
      </w:pPr>
      <w:r>
        <w:rPr>
          <w:sz w:val="24"/>
          <w:szCs w:val="24"/>
          <w:lang w:val="en-CA"/>
        </w:rPr>
        <w:t>Understand the Job Characteristics Model (JMC) and how it motivates by changing the work environment.</w:t>
      </w:r>
    </w:p>
    <w:p w:rsidR="0054770D" w:rsidRDefault="0054770D" w:rsidP="005F15F8">
      <w:pPr>
        <w:rPr>
          <w:szCs w:val="24"/>
          <w:lang w:val="en-CA"/>
        </w:rPr>
      </w:pPr>
      <w:r>
        <w:rPr>
          <w:sz w:val="24"/>
          <w:szCs w:val="24"/>
          <w:lang w:val="en-CA"/>
        </w:rPr>
        <w:tab/>
      </w:r>
      <w:r>
        <w:rPr>
          <w:szCs w:val="24"/>
          <w:lang w:val="en-CA"/>
        </w:rPr>
        <w:t xml:space="preserve">Jobs are described in terms of five core dimensions </w:t>
      </w:r>
    </w:p>
    <w:p w:rsidR="0054770D" w:rsidRDefault="0054770D" w:rsidP="005F15F8">
      <w:pPr>
        <w:rPr>
          <w:szCs w:val="24"/>
          <w:lang w:val="en-CA"/>
        </w:rPr>
      </w:pPr>
      <w:r>
        <w:rPr>
          <w:szCs w:val="24"/>
          <w:lang w:val="en-CA"/>
        </w:rPr>
        <w:tab/>
      </w:r>
      <w:r>
        <w:rPr>
          <w:szCs w:val="24"/>
          <w:lang w:val="en-CA"/>
        </w:rPr>
        <w:tab/>
        <w:t>Skill variety</w:t>
      </w:r>
    </w:p>
    <w:p w:rsidR="0054770D" w:rsidRDefault="0054770D" w:rsidP="005F15F8">
      <w:pPr>
        <w:rPr>
          <w:szCs w:val="24"/>
          <w:lang w:val="en-CA"/>
        </w:rPr>
      </w:pPr>
      <w:r>
        <w:rPr>
          <w:szCs w:val="24"/>
          <w:lang w:val="en-CA"/>
        </w:rPr>
        <w:tab/>
      </w:r>
      <w:r>
        <w:rPr>
          <w:szCs w:val="24"/>
          <w:lang w:val="en-CA"/>
        </w:rPr>
        <w:tab/>
        <w:t xml:space="preserve">Task Identity </w:t>
      </w:r>
    </w:p>
    <w:p w:rsidR="0054770D" w:rsidRDefault="0054770D" w:rsidP="005F15F8">
      <w:pPr>
        <w:rPr>
          <w:szCs w:val="24"/>
          <w:lang w:val="en-CA"/>
        </w:rPr>
      </w:pPr>
      <w:r>
        <w:rPr>
          <w:szCs w:val="24"/>
          <w:lang w:val="en-CA"/>
        </w:rPr>
        <w:tab/>
      </w:r>
      <w:r>
        <w:rPr>
          <w:szCs w:val="24"/>
          <w:lang w:val="en-CA"/>
        </w:rPr>
        <w:tab/>
        <w:t xml:space="preserve">Task significance </w:t>
      </w:r>
    </w:p>
    <w:p w:rsidR="0054770D" w:rsidRDefault="0054770D" w:rsidP="005F15F8">
      <w:pPr>
        <w:rPr>
          <w:szCs w:val="24"/>
          <w:lang w:val="en-CA"/>
        </w:rPr>
      </w:pPr>
      <w:r>
        <w:rPr>
          <w:szCs w:val="24"/>
          <w:lang w:val="en-CA"/>
        </w:rPr>
        <w:lastRenderedPageBreak/>
        <w:tab/>
      </w:r>
      <w:r>
        <w:rPr>
          <w:szCs w:val="24"/>
          <w:lang w:val="en-CA"/>
        </w:rPr>
        <w:tab/>
        <w:t>Autonomy</w:t>
      </w:r>
    </w:p>
    <w:p w:rsidR="0054770D" w:rsidRDefault="00B56992" w:rsidP="005F15F8">
      <w:pPr>
        <w:rPr>
          <w:szCs w:val="24"/>
          <w:lang w:val="en-CA"/>
        </w:rPr>
      </w:pPr>
      <w:r>
        <w:rPr>
          <w:szCs w:val="24"/>
          <w:lang w:val="en-CA"/>
        </w:rPr>
        <w:tab/>
      </w:r>
      <w:r>
        <w:rPr>
          <w:szCs w:val="24"/>
          <w:lang w:val="en-CA"/>
        </w:rPr>
        <w:tab/>
        <w:t>Feedback</w:t>
      </w:r>
    </w:p>
    <w:p w:rsidR="0054770D" w:rsidRDefault="0054770D" w:rsidP="005F15F8">
      <w:pPr>
        <w:rPr>
          <w:sz w:val="28"/>
          <w:szCs w:val="24"/>
          <w:lang w:val="en-CA"/>
        </w:rPr>
      </w:pPr>
      <w:r>
        <w:rPr>
          <w:sz w:val="28"/>
          <w:szCs w:val="24"/>
          <w:lang w:val="en-CA"/>
        </w:rPr>
        <w:t xml:space="preserve">Chapter </w:t>
      </w:r>
      <w:r w:rsidRPr="0054770D">
        <w:rPr>
          <w:sz w:val="28"/>
          <w:szCs w:val="24"/>
          <w:highlight w:val="yellow"/>
          <w:lang w:val="en-CA"/>
        </w:rPr>
        <w:t>??</w:t>
      </w:r>
      <w:r>
        <w:rPr>
          <w:sz w:val="28"/>
          <w:szCs w:val="24"/>
          <w:lang w:val="en-CA"/>
        </w:rPr>
        <w:t xml:space="preserve">: Teams &amp; group work </w:t>
      </w:r>
    </w:p>
    <w:p w:rsidR="0054770D" w:rsidRDefault="00093D3E" w:rsidP="005F15F8">
      <w:pPr>
        <w:rPr>
          <w:sz w:val="24"/>
          <w:szCs w:val="24"/>
          <w:lang w:val="en-CA"/>
        </w:rPr>
      </w:pPr>
      <w:r>
        <w:rPr>
          <w:sz w:val="24"/>
          <w:szCs w:val="24"/>
          <w:lang w:val="en-CA"/>
        </w:rPr>
        <w:t xml:space="preserve">Contrast groups &amp; teams </w:t>
      </w:r>
    </w:p>
    <w:p w:rsidR="00093D3E" w:rsidRDefault="00093D3E" w:rsidP="005F15F8">
      <w:pPr>
        <w:rPr>
          <w:szCs w:val="24"/>
          <w:lang w:val="en-CA"/>
        </w:rPr>
      </w:pPr>
      <w:r>
        <w:rPr>
          <w:sz w:val="24"/>
          <w:szCs w:val="24"/>
          <w:lang w:val="en-CA"/>
        </w:rPr>
        <w:tab/>
      </w:r>
      <w:r>
        <w:rPr>
          <w:szCs w:val="24"/>
          <w:lang w:val="en-CA"/>
        </w:rPr>
        <w:t>Groups: Two or more people with a common relationship</w:t>
      </w:r>
    </w:p>
    <w:p w:rsidR="00093D3E" w:rsidRDefault="00093D3E" w:rsidP="005F15F8">
      <w:pPr>
        <w:rPr>
          <w:szCs w:val="24"/>
          <w:lang w:val="en-CA"/>
        </w:rPr>
      </w:pPr>
      <w:r>
        <w:rPr>
          <w:szCs w:val="24"/>
          <w:lang w:val="en-CA"/>
        </w:rPr>
        <w:tab/>
        <w:t>Team: A small number of people who work closely together toward a common objective and are mutually accountable</w:t>
      </w:r>
    </w:p>
    <w:p w:rsidR="00093D3E" w:rsidRDefault="00093D3E" w:rsidP="005F15F8">
      <w:pPr>
        <w:rPr>
          <w:szCs w:val="24"/>
          <w:lang w:val="en-CA"/>
        </w:rPr>
      </w:pPr>
      <w:r>
        <w:rPr>
          <w:szCs w:val="24"/>
          <w:lang w:val="en-CA"/>
        </w:rPr>
        <w:tab/>
        <w:t>Common purpose</w:t>
      </w:r>
    </w:p>
    <w:p w:rsidR="00093D3E" w:rsidRDefault="00093D3E" w:rsidP="005F15F8">
      <w:pPr>
        <w:rPr>
          <w:szCs w:val="24"/>
          <w:lang w:val="en-CA"/>
        </w:rPr>
      </w:pPr>
      <w:r>
        <w:rPr>
          <w:szCs w:val="24"/>
          <w:lang w:val="en-CA"/>
        </w:rPr>
        <w:tab/>
      </w:r>
    </w:p>
    <w:p w:rsidR="00093D3E" w:rsidRDefault="00093D3E" w:rsidP="005F15F8">
      <w:pPr>
        <w:rPr>
          <w:szCs w:val="24"/>
          <w:lang w:val="en-CA"/>
        </w:rPr>
      </w:pPr>
      <w:r>
        <w:rPr>
          <w:szCs w:val="24"/>
          <w:lang w:val="en-CA"/>
        </w:rPr>
        <w:tab/>
        <w:t xml:space="preserve">Awareness of membership &amp; commitment </w:t>
      </w:r>
    </w:p>
    <w:p w:rsidR="00093D3E" w:rsidRDefault="00093D3E" w:rsidP="005F15F8">
      <w:pPr>
        <w:rPr>
          <w:szCs w:val="24"/>
          <w:lang w:val="en-CA"/>
        </w:rPr>
      </w:pPr>
      <w:r>
        <w:rPr>
          <w:szCs w:val="24"/>
          <w:lang w:val="en-CA"/>
        </w:rPr>
        <w:tab/>
      </w:r>
    </w:p>
    <w:p w:rsidR="00093D3E" w:rsidRDefault="00093D3E" w:rsidP="005F15F8">
      <w:pPr>
        <w:rPr>
          <w:szCs w:val="24"/>
          <w:lang w:val="en-CA"/>
        </w:rPr>
      </w:pPr>
      <w:r>
        <w:rPr>
          <w:szCs w:val="24"/>
          <w:lang w:val="en-CA"/>
        </w:rPr>
        <w:tab/>
        <w:t xml:space="preserve">Common operating norms </w:t>
      </w:r>
    </w:p>
    <w:p w:rsidR="00093D3E" w:rsidRDefault="00093D3E" w:rsidP="005F15F8">
      <w:pPr>
        <w:rPr>
          <w:szCs w:val="24"/>
          <w:lang w:val="en-CA"/>
        </w:rPr>
      </w:pPr>
    </w:p>
    <w:p w:rsidR="00093D3E" w:rsidRDefault="00093D3E" w:rsidP="005F15F8">
      <w:pPr>
        <w:rPr>
          <w:szCs w:val="24"/>
          <w:lang w:val="en-CA"/>
        </w:rPr>
      </w:pPr>
      <w:r>
        <w:rPr>
          <w:szCs w:val="24"/>
          <w:lang w:val="en-CA"/>
        </w:rPr>
        <w:tab/>
        <w:t>A need for each other</w:t>
      </w:r>
    </w:p>
    <w:p w:rsidR="00093D3E" w:rsidRDefault="00093D3E" w:rsidP="005F15F8">
      <w:pPr>
        <w:rPr>
          <w:szCs w:val="24"/>
          <w:lang w:val="en-CA"/>
        </w:rPr>
      </w:pPr>
    </w:p>
    <w:p w:rsidR="00386BEC" w:rsidRDefault="00093D3E" w:rsidP="005F15F8">
      <w:pPr>
        <w:rPr>
          <w:szCs w:val="24"/>
          <w:lang w:val="en-CA"/>
        </w:rPr>
      </w:pPr>
      <w:r>
        <w:rPr>
          <w:szCs w:val="24"/>
          <w:lang w:val="en-CA"/>
        </w:rPr>
        <w:tab/>
        <w:t xml:space="preserve">Accountability to a higher level </w:t>
      </w:r>
    </w:p>
    <w:p w:rsidR="00093D3E" w:rsidRDefault="00093D3E" w:rsidP="005F15F8">
      <w:pPr>
        <w:rPr>
          <w:sz w:val="24"/>
          <w:szCs w:val="24"/>
          <w:lang w:val="en-CA"/>
        </w:rPr>
      </w:pPr>
      <w:r>
        <w:rPr>
          <w:sz w:val="24"/>
          <w:szCs w:val="24"/>
          <w:lang w:val="en-CA"/>
        </w:rPr>
        <w:t xml:space="preserve">Identify the characteristics of effective teams </w:t>
      </w:r>
    </w:p>
    <w:p w:rsidR="00093D3E" w:rsidRDefault="00093D3E" w:rsidP="005F15F8">
      <w:pPr>
        <w:rPr>
          <w:szCs w:val="24"/>
          <w:lang w:val="en-CA"/>
        </w:rPr>
      </w:pPr>
      <w:r>
        <w:rPr>
          <w:sz w:val="24"/>
          <w:szCs w:val="24"/>
          <w:lang w:val="en-CA"/>
        </w:rPr>
        <w:tab/>
      </w:r>
      <w:r>
        <w:rPr>
          <w:szCs w:val="24"/>
          <w:lang w:val="en-CA"/>
        </w:rPr>
        <w:t xml:space="preserve">Clear purpose </w:t>
      </w:r>
      <w:r>
        <w:rPr>
          <w:szCs w:val="24"/>
          <w:lang w:val="en-CA"/>
        </w:rPr>
        <w:tab/>
      </w:r>
      <w:r>
        <w:rPr>
          <w:szCs w:val="24"/>
          <w:lang w:val="en-CA"/>
        </w:rPr>
        <w:tab/>
        <w:t>Informality</w:t>
      </w:r>
      <w:r>
        <w:rPr>
          <w:szCs w:val="24"/>
          <w:lang w:val="en-CA"/>
        </w:rPr>
        <w:tab/>
      </w:r>
      <w:r>
        <w:rPr>
          <w:szCs w:val="24"/>
          <w:lang w:val="en-CA"/>
        </w:rPr>
        <w:tab/>
        <w:t>Participation</w:t>
      </w:r>
      <w:r>
        <w:rPr>
          <w:szCs w:val="24"/>
          <w:lang w:val="en-CA"/>
        </w:rPr>
        <w:tab/>
      </w:r>
      <w:r>
        <w:rPr>
          <w:szCs w:val="24"/>
          <w:lang w:val="en-CA"/>
        </w:rPr>
        <w:tab/>
        <w:t>Listening</w:t>
      </w:r>
    </w:p>
    <w:p w:rsidR="00093D3E" w:rsidRDefault="00093D3E" w:rsidP="005F15F8">
      <w:pPr>
        <w:rPr>
          <w:szCs w:val="24"/>
          <w:lang w:val="en-CA"/>
        </w:rPr>
      </w:pPr>
      <w:r>
        <w:rPr>
          <w:szCs w:val="24"/>
          <w:lang w:val="en-CA"/>
        </w:rPr>
        <w:tab/>
        <w:t>Civilized disagreements</w:t>
      </w:r>
      <w:r>
        <w:rPr>
          <w:szCs w:val="24"/>
          <w:lang w:val="en-CA"/>
        </w:rPr>
        <w:tab/>
      </w:r>
      <w:r>
        <w:rPr>
          <w:szCs w:val="24"/>
          <w:lang w:val="en-CA"/>
        </w:rPr>
        <w:tab/>
        <w:t xml:space="preserve">Consensus decisions </w:t>
      </w:r>
      <w:r>
        <w:rPr>
          <w:szCs w:val="24"/>
          <w:lang w:val="en-CA"/>
        </w:rPr>
        <w:tab/>
      </w:r>
      <w:r>
        <w:rPr>
          <w:szCs w:val="24"/>
          <w:lang w:val="en-CA"/>
        </w:rPr>
        <w:tab/>
        <w:t xml:space="preserve">Open communication </w:t>
      </w:r>
    </w:p>
    <w:p w:rsidR="00093D3E" w:rsidRDefault="00093D3E" w:rsidP="005F15F8">
      <w:pPr>
        <w:rPr>
          <w:szCs w:val="24"/>
          <w:lang w:val="en-CA"/>
        </w:rPr>
      </w:pPr>
      <w:r>
        <w:rPr>
          <w:szCs w:val="24"/>
          <w:lang w:val="en-CA"/>
        </w:rPr>
        <w:tab/>
        <w:t>Clear rules &amp; work assignments</w:t>
      </w:r>
      <w:r>
        <w:rPr>
          <w:szCs w:val="24"/>
          <w:lang w:val="en-CA"/>
        </w:rPr>
        <w:tab/>
      </w:r>
      <w:r>
        <w:rPr>
          <w:szCs w:val="24"/>
          <w:lang w:val="en-CA"/>
        </w:rPr>
        <w:tab/>
        <w:t>Shared leadership</w:t>
      </w:r>
      <w:r>
        <w:rPr>
          <w:szCs w:val="24"/>
          <w:lang w:val="en-CA"/>
        </w:rPr>
        <w:tab/>
        <w:t>External relations</w:t>
      </w:r>
    </w:p>
    <w:p w:rsidR="00093D3E" w:rsidRDefault="00093D3E" w:rsidP="005F15F8">
      <w:pPr>
        <w:rPr>
          <w:szCs w:val="24"/>
          <w:lang w:val="en-CA"/>
        </w:rPr>
      </w:pPr>
      <w:r>
        <w:rPr>
          <w:szCs w:val="24"/>
          <w:lang w:val="en-CA"/>
        </w:rPr>
        <w:tab/>
        <w:t>Style diversity</w:t>
      </w:r>
      <w:r>
        <w:rPr>
          <w:szCs w:val="24"/>
          <w:lang w:val="en-CA"/>
        </w:rPr>
        <w:tab/>
      </w:r>
      <w:r>
        <w:rPr>
          <w:szCs w:val="24"/>
          <w:lang w:val="en-CA"/>
        </w:rPr>
        <w:tab/>
        <w:t xml:space="preserve">Self-assessment </w:t>
      </w:r>
    </w:p>
    <w:p w:rsidR="00093D3E" w:rsidRDefault="00093D3E" w:rsidP="005F15F8">
      <w:pPr>
        <w:rPr>
          <w:szCs w:val="24"/>
          <w:lang w:val="en-CA"/>
        </w:rPr>
      </w:pPr>
      <w:r>
        <w:rPr>
          <w:szCs w:val="24"/>
          <w:lang w:val="en-CA"/>
        </w:rPr>
        <w:tab/>
        <w:t>Group size</w:t>
      </w:r>
    </w:p>
    <w:p w:rsidR="00093D3E" w:rsidRDefault="00093D3E" w:rsidP="005F15F8">
      <w:pPr>
        <w:rPr>
          <w:szCs w:val="24"/>
          <w:lang w:val="en-CA"/>
        </w:rPr>
      </w:pPr>
      <w:r>
        <w:rPr>
          <w:szCs w:val="24"/>
          <w:lang w:val="en-CA"/>
        </w:rPr>
        <w:tab/>
      </w:r>
      <w:r>
        <w:rPr>
          <w:szCs w:val="24"/>
          <w:lang w:val="en-CA"/>
        </w:rPr>
        <w:tab/>
        <w:t>Larger group:</w:t>
      </w:r>
      <w:r>
        <w:rPr>
          <w:szCs w:val="24"/>
          <w:lang w:val="en-CA"/>
        </w:rPr>
        <w:tab/>
        <w:t xml:space="preserve"> less satisfaction </w:t>
      </w:r>
      <w:r>
        <w:rPr>
          <w:szCs w:val="24"/>
          <w:lang w:val="en-CA"/>
        </w:rPr>
        <w:tab/>
      </w:r>
    </w:p>
    <w:p w:rsidR="00093D3E" w:rsidRDefault="00093D3E" w:rsidP="005F15F8">
      <w:pPr>
        <w:rPr>
          <w:szCs w:val="24"/>
          <w:lang w:val="en-CA"/>
        </w:rPr>
      </w:pPr>
      <w:r>
        <w:rPr>
          <w:szCs w:val="24"/>
          <w:lang w:val="en-CA"/>
        </w:rPr>
        <w:tab/>
      </w:r>
      <w:r>
        <w:rPr>
          <w:szCs w:val="24"/>
          <w:lang w:val="en-CA"/>
        </w:rPr>
        <w:tab/>
      </w:r>
      <w:r>
        <w:rPr>
          <w:szCs w:val="24"/>
          <w:lang w:val="en-CA"/>
        </w:rPr>
        <w:tab/>
      </w:r>
      <w:r>
        <w:rPr>
          <w:szCs w:val="24"/>
          <w:lang w:val="en-CA"/>
        </w:rPr>
        <w:tab/>
        <w:t>Less chance to develop friendship</w:t>
      </w:r>
    </w:p>
    <w:p w:rsidR="00093D3E" w:rsidRDefault="00093D3E" w:rsidP="005F15F8">
      <w:pPr>
        <w:rPr>
          <w:szCs w:val="24"/>
          <w:lang w:val="en-CA"/>
        </w:rPr>
      </w:pPr>
      <w:r>
        <w:rPr>
          <w:szCs w:val="24"/>
          <w:lang w:val="en-CA"/>
        </w:rPr>
        <w:tab/>
      </w:r>
      <w:r>
        <w:rPr>
          <w:szCs w:val="24"/>
          <w:lang w:val="en-CA"/>
        </w:rPr>
        <w:tab/>
      </w:r>
      <w:r>
        <w:rPr>
          <w:szCs w:val="24"/>
          <w:lang w:val="en-CA"/>
        </w:rPr>
        <w:tab/>
      </w:r>
      <w:r>
        <w:rPr>
          <w:szCs w:val="24"/>
          <w:lang w:val="en-CA"/>
        </w:rPr>
        <w:tab/>
        <w:t xml:space="preserve">More inhibition </w:t>
      </w:r>
    </w:p>
    <w:p w:rsidR="00093D3E" w:rsidRDefault="00093D3E" w:rsidP="005F15F8">
      <w:pPr>
        <w:rPr>
          <w:szCs w:val="24"/>
          <w:lang w:val="en-CA"/>
        </w:rPr>
      </w:pPr>
      <w:r>
        <w:rPr>
          <w:szCs w:val="24"/>
          <w:lang w:val="en-CA"/>
        </w:rPr>
        <w:tab/>
      </w:r>
      <w:r>
        <w:rPr>
          <w:szCs w:val="24"/>
          <w:lang w:val="en-CA"/>
        </w:rPr>
        <w:tab/>
      </w:r>
      <w:r>
        <w:rPr>
          <w:szCs w:val="24"/>
          <w:lang w:val="en-CA"/>
        </w:rPr>
        <w:tab/>
      </w:r>
      <w:r>
        <w:rPr>
          <w:szCs w:val="24"/>
          <w:lang w:val="en-CA"/>
        </w:rPr>
        <w:tab/>
        <w:t>Less identification with success &amp; accomplish of the group</w:t>
      </w:r>
    </w:p>
    <w:p w:rsidR="00093D3E" w:rsidRDefault="00093D3E" w:rsidP="005F15F8">
      <w:pPr>
        <w:rPr>
          <w:szCs w:val="24"/>
          <w:lang w:val="en-CA"/>
        </w:rPr>
      </w:pPr>
      <w:r>
        <w:rPr>
          <w:szCs w:val="24"/>
          <w:lang w:val="en-CA"/>
        </w:rPr>
        <w:tab/>
        <w:t xml:space="preserve">Strong norms </w:t>
      </w:r>
      <w:r>
        <w:rPr>
          <w:szCs w:val="24"/>
          <w:lang w:val="en-CA"/>
        </w:rPr>
        <w:tab/>
      </w:r>
    </w:p>
    <w:p w:rsidR="00093D3E" w:rsidRDefault="00093D3E" w:rsidP="005F15F8">
      <w:pPr>
        <w:rPr>
          <w:szCs w:val="24"/>
          <w:lang w:val="en-CA"/>
        </w:rPr>
      </w:pPr>
      <w:r>
        <w:rPr>
          <w:szCs w:val="24"/>
          <w:lang w:val="en-CA"/>
        </w:rPr>
        <w:tab/>
      </w:r>
      <w:r>
        <w:rPr>
          <w:szCs w:val="24"/>
          <w:lang w:val="en-CA"/>
        </w:rPr>
        <w:tab/>
        <w:t>Social norms: code of conduct = standards</w:t>
      </w:r>
      <w:r w:rsidR="008B3EBC">
        <w:rPr>
          <w:szCs w:val="24"/>
          <w:lang w:val="en-CA"/>
        </w:rPr>
        <w:t xml:space="preserve"> = appropriateness of behaviour</w:t>
      </w:r>
    </w:p>
    <w:p w:rsidR="00296031" w:rsidRDefault="008B3EBC" w:rsidP="005F15F8">
      <w:pPr>
        <w:rPr>
          <w:szCs w:val="24"/>
          <w:lang w:val="en-CA"/>
        </w:rPr>
      </w:pPr>
      <w:r>
        <w:rPr>
          <w:szCs w:val="24"/>
          <w:lang w:val="en-CA"/>
        </w:rPr>
        <w:tab/>
      </w:r>
      <w:r>
        <w:rPr>
          <w:szCs w:val="24"/>
          <w:lang w:val="en-CA"/>
        </w:rPr>
        <w:tab/>
        <w:t>Provide regularity + predictability to behaviour</w:t>
      </w:r>
    </w:p>
    <w:p w:rsidR="008B3EBC" w:rsidRDefault="008B3EBC" w:rsidP="005F15F8">
      <w:pPr>
        <w:rPr>
          <w:szCs w:val="24"/>
          <w:lang w:val="en-CA"/>
        </w:rPr>
      </w:pPr>
      <w:r>
        <w:rPr>
          <w:szCs w:val="24"/>
          <w:lang w:val="en-CA"/>
        </w:rPr>
        <w:lastRenderedPageBreak/>
        <w:tab/>
      </w:r>
      <w:r>
        <w:rPr>
          <w:szCs w:val="24"/>
          <w:lang w:val="en-CA"/>
        </w:rPr>
        <w:tab/>
        <w:t>Develop about behaviours = marginally important to their supporters</w:t>
      </w:r>
    </w:p>
    <w:p w:rsidR="008B3EBC" w:rsidRDefault="008B3EBC" w:rsidP="005F15F8">
      <w:pPr>
        <w:rPr>
          <w:szCs w:val="24"/>
          <w:lang w:val="en-CA"/>
        </w:rPr>
      </w:pPr>
      <w:r>
        <w:rPr>
          <w:szCs w:val="24"/>
          <w:lang w:val="en-CA"/>
        </w:rPr>
        <w:tab/>
      </w:r>
      <w:r>
        <w:rPr>
          <w:szCs w:val="24"/>
          <w:lang w:val="en-CA"/>
        </w:rPr>
        <w:tab/>
        <w:t xml:space="preserve">Shared attitudes among members of a group form the basis of norms </w:t>
      </w:r>
    </w:p>
    <w:p w:rsidR="008B3EBC" w:rsidRDefault="008B3EBC" w:rsidP="005F15F8">
      <w:pPr>
        <w:rPr>
          <w:szCs w:val="24"/>
          <w:lang w:val="en-CA"/>
        </w:rPr>
      </w:pPr>
      <w:r>
        <w:rPr>
          <w:szCs w:val="24"/>
          <w:lang w:val="en-CA"/>
        </w:rPr>
        <w:tab/>
        <w:t xml:space="preserve">Diversity </w:t>
      </w:r>
    </w:p>
    <w:p w:rsidR="008B3EBC" w:rsidRDefault="008B3EBC" w:rsidP="005F15F8">
      <w:pPr>
        <w:rPr>
          <w:szCs w:val="24"/>
          <w:lang w:val="en-CA"/>
        </w:rPr>
      </w:pPr>
      <w:r>
        <w:rPr>
          <w:szCs w:val="24"/>
          <w:lang w:val="en-CA"/>
        </w:rPr>
        <w:tab/>
      </w:r>
      <w:r>
        <w:rPr>
          <w:szCs w:val="24"/>
          <w:lang w:val="en-CA"/>
        </w:rPr>
        <w:tab/>
        <w:t>Advantages</w:t>
      </w:r>
      <w:r>
        <w:rPr>
          <w:szCs w:val="24"/>
          <w:lang w:val="en-CA"/>
        </w:rPr>
        <w:tab/>
      </w:r>
      <w:r>
        <w:rPr>
          <w:szCs w:val="24"/>
          <w:lang w:val="en-CA"/>
        </w:rPr>
        <w:tab/>
      </w:r>
      <w:r>
        <w:rPr>
          <w:szCs w:val="24"/>
          <w:lang w:val="en-CA"/>
        </w:rPr>
        <w:tab/>
      </w:r>
      <w:r>
        <w:rPr>
          <w:szCs w:val="24"/>
          <w:lang w:val="en-CA"/>
        </w:rPr>
        <w:tab/>
      </w:r>
      <w:r>
        <w:rPr>
          <w:szCs w:val="24"/>
          <w:lang w:val="en-CA"/>
        </w:rPr>
        <w:tab/>
        <w:t xml:space="preserve">Disadvantages </w:t>
      </w:r>
    </w:p>
    <w:p w:rsidR="008B3EBC" w:rsidRDefault="008B3EBC" w:rsidP="005F15F8">
      <w:pPr>
        <w:rPr>
          <w:szCs w:val="24"/>
          <w:lang w:val="en-CA"/>
        </w:rPr>
      </w:pPr>
      <w:r>
        <w:rPr>
          <w:szCs w:val="24"/>
          <w:lang w:val="en-CA"/>
        </w:rPr>
        <w:tab/>
        <w:t>Multiple perspectives</w:t>
      </w:r>
      <w:r>
        <w:rPr>
          <w:szCs w:val="24"/>
          <w:lang w:val="en-CA"/>
        </w:rPr>
        <w:tab/>
      </w:r>
      <w:r>
        <w:rPr>
          <w:szCs w:val="24"/>
          <w:lang w:val="en-CA"/>
        </w:rPr>
        <w:tab/>
      </w:r>
      <w:r>
        <w:rPr>
          <w:szCs w:val="24"/>
          <w:lang w:val="en-CA"/>
        </w:rPr>
        <w:tab/>
      </w:r>
      <w:r>
        <w:rPr>
          <w:szCs w:val="24"/>
          <w:lang w:val="en-CA"/>
        </w:rPr>
        <w:tab/>
        <w:t>Ambiguity</w:t>
      </w:r>
    </w:p>
    <w:p w:rsidR="008B3EBC" w:rsidRDefault="008B3EBC" w:rsidP="005F15F8">
      <w:pPr>
        <w:rPr>
          <w:szCs w:val="24"/>
          <w:lang w:val="en-CA"/>
        </w:rPr>
      </w:pPr>
      <w:r>
        <w:rPr>
          <w:szCs w:val="24"/>
          <w:lang w:val="en-CA"/>
        </w:rPr>
        <w:tab/>
        <w:t>Greater openness to news ideas</w:t>
      </w:r>
      <w:r>
        <w:rPr>
          <w:szCs w:val="24"/>
          <w:lang w:val="en-CA"/>
        </w:rPr>
        <w:tab/>
      </w:r>
      <w:r>
        <w:rPr>
          <w:szCs w:val="24"/>
          <w:lang w:val="en-CA"/>
        </w:rPr>
        <w:tab/>
        <w:t xml:space="preserve">Complexity </w:t>
      </w:r>
    </w:p>
    <w:p w:rsidR="008B3EBC" w:rsidRDefault="008B3EBC" w:rsidP="005F15F8">
      <w:pPr>
        <w:rPr>
          <w:szCs w:val="24"/>
          <w:lang w:val="en-CA"/>
        </w:rPr>
      </w:pPr>
      <w:r>
        <w:rPr>
          <w:szCs w:val="24"/>
          <w:lang w:val="en-CA"/>
        </w:rPr>
        <w:tab/>
        <w:t xml:space="preserve">Multiple interpretations </w:t>
      </w:r>
      <w:r>
        <w:rPr>
          <w:szCs w:val="24"/>
          <w:lang w:val="en-CA"/>
        </w:rPr>
        <w:tab/>
      </w:r>
      <w:r>
        <w:rPr>
          <w:szCs w:val="24"/>
          <w:lang w:val="en-CA"/>
        </w:rPr>
        <w:tab/>
      </w:r>
      <w:r>
        <w:rPr>
          <w:szCs w:val="24"/>
          <w:lang w:val="en-CA"/>
        </w:rPr>
        <w:tab/>
        <w:t xml:space="preserve">Confusion </w:t>
      </w:r>
    </w:p>
    <w:p w:rsidR="008B3EBC" w:rsidRDefault="008B3EBC" w:rsidP="005F15F8">
      <w:pPr>
        <w:rPr>
          <w:szCs w:val="24"/>
          <w:lang w:val="en-CA"/>
        </w:rPr>
      </w:pPr>
      <w:r>
        <w:rPr>
          <w:szCs w:val="24"/>
          <w:lang w:val="en-CA"/>
        </w:rPr>
        <w:tab/>
        <w:t>More creativity</w:t>
      </w:r>
      <w:r>
        <w:rPr>
          <w:szCs w:val="24"/>
          <w:lang w:val="en-CA"/>
        </w:rPr>
        <w:tab/>
      </w:r>
      <w:r>
        <w:rPr>
          <w:szCs w:val="24"/>
          <w:lang w:val="en-CA"/>
        </w:rPr>
        <w:tab/>
      </w:r>
      <w:r>
        <w:rPr>
          <w:szCs w:val="24"/>
          <w:lang w:val="en-CA"/>
        </w:rPr>
        <w:tab/>
      </w:r>
      <w:r>
        <w:rPr>
          <w:szCs w:val="24"/>
          <w:lang w:val="en-CA"/>
        </w:rPr>
        <w:tab/>
      </w:r>
      <w:r>
        <w:rPr>
          <w:szCs w:val="24"/>
          <w:lang w:val="en-CA"/>
        </w:rPr>
        <w:tab/>
        <w:t>Miscommunication</w:t>
      </w:r>
    </w:p>
    <w:p w:rsidR="008B3EBC" w:rsidRDefault="008B3EBC" w:rsidP="005F15F8">
      <w:pPr>
        <w:rPr>
          <w:szCs w:val="24"/>
          <w:lang w:val="en-CA"/>
        </w:rPr>
      </w:pPr>
      <w:r>
        <w:rPr>
          <w:szCs w:val="24"/>
          <w:lang w:val="en-CA"/>
        </w:rPr>
        <w:tab/>
        <w:t xml:space="preserve">More flexibility </w:t>
      </w:r>
      <w:r>
        <w:rPr>
          <w:szCs w:val="24"/>
          <w:lang w:val="en-CA"/>
        </w:rPr>
        <w:tab/>
      </w:r>
      <w:r>
        <w:rPr>
          <w:szCs w:val="24"/>
          <w:lang w:val="en-CA"/>
        </w:rPr>
        <w:tab/>
      </w:r>
      <w:r>
        <w:rPr>
          <w:szCs w:val="24"/>
          <w:lang w:val="en-CA"/>
        </w:rPr>
        <w:tab/>
      </w:r>
      <w:r>
        <w:rPr>
          <w:szCs w:val="24"/>
          <w:lang w:val="en-CA"/>
        </w:rPr>
        <w:tab/>
      </w:r>
      <w:r>
        <w:rPr>
          <w:szCs w:val="24"/>
          <w:lang w:val="en-CA"/>
        </w:rPr>
        <w:tab/>
      </w:r>
      <w:r w:rsidR="00140632">
        <w:rPr>
          <w:szCs w:val="24"/>
          <w:lang w:val="en-CA"/>
        </w:rPr>
        <w:t xml:space="preserve">Difficulty of reaching a single agreement </w:t>
      </w:r>
    </w:p>
    <w:p w:rsidR="00140632" w:rsidRDefault="00140632" w:rsidP="005F15F8">
      <w:pPr>
        <w:rPr>
          <w:szCs w:val="24"/>
          <w:lang w:val="en-CA"/>
        </w:rPr>
      </w:pPr>
      <w:r>
        <w:rPr>
          <w:szCs w:val="24"/>
          <w:lang w:val="en-CA"/>
        </w:rPr>
        <w:tab/>
        <w:t>More problem-solving skills</w:t>
      </w:r>
      <w:r>
        <w:rPr>
          <w:szCs w:val="24"/>
          <w:lang w:val="en-CA"/>
        </w:rPr>
        <w:tab/>
      </w:r>
      <w:r>
        <w:rPr>
          <w:szCs w:val="24"/>
          <w:lang w:val="en-CA"/>
        </w:rPr>
        <w:tab/>
      </w:r>
      <w:r>
        <w:rPr>
          <w:szCs w:val="24"/>
          <w:lang w:val="en-CA"/>
        </w:rPr>
        <w:tab/>
        <w:t>Difficulty in agreeing on specific actions</w:t>
      </w:r>
    </w:p>
    <w:p w:rsidR="00140632" w:rsidRDefault="00140632" w:rsidP="005F15F8">
      <w:pPr>
        <w:rPr>
          <w:szCs w:val="24"/>
          <w:lang w:val="en-CA"/>
        </w:rPr>
      </w:pPr>
      <w:r>
        <w:rPr>
          <w:szCs w:val="24"/>
          <w:lang w:val="en-CA"/>
        </w:rPr>
        <w:tab/>
      </w:r>
    </w:p>
    <w:p w:rsidR="00140632" w:rsidRDefault="00140632" w:rsidP="005F15F8">
      <w:pPr>
        <w:rPr>
          <w:szCs w:val="24"/>
          <w:lang w:val="en-CA"/>
        </w:rPr>
      </w:pPr>
      <w:r>
        <w:rPr>
          <w:szCs w:val="24"/>
          <w:lang w:val="en-CA"/>
        </w:rPr>
        <w:tab/>
        <w:t xml:space="preserve">Role </w:t>
      </w:r>
    </w:p>
    <w:p w:rsidR="00140632" w:rsidRDefault="00140632" w:rsidP="005F15F8">
      <w:pPr>
        <w:rPr>
          <w:szCs w:val="24"/>
          <w:lang w:val="en-CA"/>
        </w:rPr>
      </w:pPr>
      <w:r>
        <w:rPr>
          <w:szCs w:val="24"/>
          <w:lang w:val="en-CA"/>
        </w:rPr>
        <w:tab/>
      </w:r>
      <w:r>
        <w:rPr>
          <w:szCs w:val="24"/>
          <w:lang w:val="en-CA"/>
        </w:rPr>
        <w:tab/>
        <w:t>Set of expected behaviour patterns associated with someone occupying a given position in a social unit</w:t>
      </w:r>
    </w:p>
    <w:p w:rsidR="00140632" w:rsidRDefault="00140632" w:rsidP="005F15F8">
      <w:pPr>
        <w:rPr>
          <w:szCs w:val="24"/>
          <w:lang w:val="en-CA"/>
        </w:rPr>
      </w:pPr>
      <w:r>
        <w:rPr>
          <w:szCs w:val="24"/>
          <w:lang w:val="en-CA"/>
        </w:rPr>
        <w:tab/>
      </w:r>
      <w:r>
        <w:rPr>
          <w:szCs w:val="24"/>
          <w:lang w:val="en-CA"/>
        </w:rPr>
        <w:tab/>
      </w:r>
      <w:r>
        <w:rPr>
          <w:szCs w:val="24"/>
          <w:lang w:val="en-CA"/>
        </w:rPr>
        <w:tab/>
        <w:t>Role expectations: how others believe a person should act in a given situation</w:t>
      </w:r>
    </w:p>
    <w:p w:rsidR="00140632" w:rsidRDefault="00140632" w:rsidP="005F15F8">
      <w:pPr>
        <w:rPr>
          <w:szCs w:val="24"/>
          <w:lang w:val="en-CA"/>
        </w:rPr>
      </w:pPr>
      <w:r>
        <w:rPr>
          <w:szCs w:val="24"/>
          <w:lang w:val="en-CA"/>
        </w:rPr>
        <w:tab/>
      </w:r>
      <w:r>
        <w:rPr>
          <w:szCs w:val="24"/>
          <w:lang w:val="en-CA"/>
        </w:rPr>
        <w:tab/>
        <w:t>Roles represent ‘’packages’’ of norms that apply to particular group members</w:t>
      </w:r>
    </w:p>
    <w:p w:rsidR="00140632" w:rsidRDefault="00140632" w:rsidP="005F15F8">
      <w:pPr>
        <w:rPr>
          <w:szCs w:val="24"/>
          <w:lang w:val="en-CA"/>
        </w:rPr>
      </w:pPr>
      <w:r>
        <w:rPr>
          <w:szCs w:val="24"/>
          <w:lang w:val="en-CA"/>
        </w:rPr>
        <w:tab/>
      </w:r>
      <w:r>
        <w:rPr>
          <w:szCs w:val="24"/>
          <w:lang w:val="en-CA"/>
        </w:rPr>
        <w:tab/>
        <w:t xml:space="preserve">Task-oriented roles </w:t>
      </w:r>
    </w:p>
    <w:p w:rsidR="00140632" w:rsidRDefault="00140632" w:rsidP="005F15F8">
      <w:pPr>
        <w:rPr>
          <w:szCs w:val="24"/>
          <w:lang w:val="en-CA"/>
        </w:rPr>
      </w:pPr>
      <w:r>
        <w:rPr>
          <w:szCs w:val="24"/>
          <w:lang w:val="en-CA"/>
        </w:rPr>
        <w:tab/>
      </w:r>
      <w:r>
        <w:rPr>
          <w:szCs w:val="24"/>
          <w:lang w:val="en-CA"/>
        </w:rPr>
        <w:tab/>
      </w:r>
      <w:r>
        <w:rPr>
          <w:szCs w:val="24"/>
          <w:lang w:val="en-CA"/>
        </w:rPr>
        <w:tab/>
        <w:t xml:space="preserve">These group members ensure that the tasks are accomplished </w:t>
      </w:r>
    </w:p>
    <w:p w:rsidR="00140632" w:rsidRDefault="00140632" w:rsidP="005F15F8">
      <w:pPr>
        <w:rPr>
          <w:szCs w:val="24"/>
          <w:lang w:val="en-CA"/>
        </w:rPr>
      </w:pPr>
      <w:r>
        <w:rPr>
          <w:szCs w:val="24"/>
          <w:lang w:val="en-CA"/>
        </w:rPr>
        <w:tab/>
      </w:r>
      <w:r>
        <w:rPr>
          <w:szCs w:val="24"/>
          <w:lang w:val="en-CA"/>
        </w:rPr>
        <w:tab/>
        <w:t xml:space="preserve">Maintenance roles </w:t>
      </w:r>
      <w:r>
        <w:rPr>
          <w:szCs w:val="24"/>
          <w:lang w:val="en-CA"/>
        </w:rPr>
        <w:tab/>
      </w:r>
      <w:r>
        <w:rPr>
          <w:szCs w:val="24"/>
          <w:lang w:val="en-CA"/>
        </w:rPr>
        <w:tab/>
      </w:r>
    </w:p>
    <w:p w:rsidR="00140632" w:rsidRDefault="00140632" w:rsidP="005F15F8">
      <w:pPr>
        <w:rPr>
          <w:szCs w:val="24"/>
          <w:lang w:val="en-CA"/>
        </w:rPr>
      </w:pPr>
      <w:r>
        <w:rPr>
          <w:szCs w:val="24"/>
          <w:lang w:val="en-CA"/>
        </w:rPr>
        <w:tab/>
      </w:r>
      <w:r>
        <w:rPr>
          <w:szCs w:val="24"/>
          <w:lang w:val="en-CA"/>
        </w:rPr>
        <w:tab/>
      </w:r>
      <w:r>
        <w:rPr>
          <w:szCs w:val="24"/>
          <w:lang w:val="en-CA"/>
        </w:rPr>
        <w:tab/>
        <w:t>These group members maintain good relations within the group</w:t>
      </w:r>
    </w:p>
    <w:p w:rsidR="00140632" w:rsidRDefault="00140632" w:rsidP="005F15F8">
      <w:pPr>
        <w:rPr>
          <w:szCs w:val="24"/>
          <w:lang w:val="en-CA"/>
        </w:rPr>
      </w:pPr>
      <w:r>
        <w:rPr>
          <w:szCs w:val="24"/>
          <w:lang w:val="en-CA"/>
        </w:rPr>
        <w:tab/>
      </w:r>
      <w:r>
        <w:rPr>
          <w:szCs w:val="24"/>
          <w:lang w:val="en-CA"/>
        </w:rPr>
        <w:tab/>
        <w:t>Individual (oriented) roles</w:t>
      </w:r>
    </w:p>
    <w:p w:rsidR="00140632" w:rsidRDefault="00140632" w:rsidP="005F15F8">
      <w:pPr>
        <w:rPr>
          <w:szCs w:val="24"/>
          <w:lang w:val="en-CA"/>
        </w:rPr>
      </w:pPr>
      <w:r>
        <w:rPr>
          <w:szCs w:val="24"/>
          <w:lang w:val="en-CA"/>
        </w:rPr>
        <w:tab/>
      </w:r>
      <w:r>
        <w:rPr>
          <w:szCs w:val="24"/>
          <w:lang w:val="en-CA"/>
        </w:rPr>
        <w:tab/>
      </w:r>
      <w:r>
        <w:rPr>
          <w:szCs w:val="24"/>
          <w:lang w:val="en-CA"/>
        </w:rPr>
        <w:tab/>
        <w:t>Roles performed by group members that are not productive for keeping the group on task</w:t>
      </w:r>
    </w:p>
    <w:p w:rsidR="00140632" w:rsidRDefault="00140632" w:rsidP="005F15F8">
      <w:pPr>
        <w:rPr>
          <w:szCs w:val="24"/>
          <w:lang w:val="en-CA"/>
        </w:rPr>
      </w:pPr>
      <w:r>
        <w:rPr>
          <w:szCs w:val="24"/>
          <w:lang w:val="en-CA"/>
        </w:rPr>
        <w:tab/>
      </w:r>
      <w:r>
        <w:rPr>
          <w:szCs w:val="24"/>
          <w:lang w:val="en-CA"/>
        </w:rPr>
        <w:tab/>
        <w:t>Role conflict</w:t>
      </w:r>
    </w:p>
    <w:p w:rsidR="00140632" w:rsidRDefault="00140632" w:rsidP="005F15F8">
      <w:pPr>
        <w:rPr>
          <w:szCs w:val="24"/>
          <w:lang w:val="en-CA"/>
        </w:rPr>
      </w:pPr>
      <w:r>
        <w:rPr>
          <w:szCs w:val="24"/>
          <w:lang w:val="en-CA"/>
        </w:rPr>
        <w:tab/>
      </w:r>
      <w:r>
        <w:rPr>
          <w:szCs w:val="24"/>
          <w:lang w:val="en-CA"/>
        </w:rPr>
        <w:tab/>
      </w:r>
      <w:r>
        <w:rPr>
          <w:szCs w:val="24"/>
          <w:lang w:val="en-CA"/>
        </w:rPr>
        <w:tab/>
        <w:t>A situation in which an individual is confronted by divergent role expectations</w:t>
      </w:r>
    </w:p>
    <w:p w:rsidR="00140632" w:rsidRDefault="00140632" w:rsidP="005F15F8">
      <w:pPr>
        <w:rPr>
          <w:szCs w:val="24"/>
          <w:lang w:val="en-CA"/>
        </w:rPr>
      </w:pPr>
      <w:r>
        <w:rPr>
          <w:szCs w:val="24"/>
          <w:lang w:val="en-CA"/>
        </w:rPr>
        <w:tab/>
      </w:r>
      <w:r>
        <w:rPr>
          <w:szCs w:val="24"/>
          <w:lang w:val="en-CA"/>
        </w:rPr>
        <w:tab/>
        <w:t xml:space="preserve">Role ambiguity </w:t>
      </w:r>
    </w:p>
    <w:p w:rsidR="00140632" w:rsidRDefault="00140632" w:rsidP="005F15F8">
      <w:pPr>
        <w:rPr>
          <w:szCs w:val="24"/>
          <w:lang w:val="en-CA"/>
        </w:rPr>
      </w:pPr>
      <w:r>
        <w:rPr>
          <w:szCs w:val="24"/>
          <w:lang w:val="en-CA"/>
        </w:rPr>
        <w:tab/>
      </w:r>
      <w:r>
        <w:rPr>
          <w:szCs w:val="24"/>
          <w:lang w:val="en-CA"/>
        </w:rPr>
        <w:tab/>
      </w:r>
      <w:r>
        <w:rPr>
          <w:szCs w:val="24"/>
          <w:lang w:val="en-CA"/>
        </w:rPr>
        <w:tab/>
        <w:t>A person is unclear about his or her role</w:t>
      </w:r>
    </w:p>
    <w:p w:rsidR="00140632" w:rsidRDefault="00140632" w:rsidP="005F15F8">
      <w:pPr>
        <w:rPr>
          <w:szCs w:val="24"/>
          <w:lang w:val="en-CA"/>
        </w:rPr>
      </w:pPr>
      <w:r>
        <w:rPr>
          <w:szCs w:val="24"/>
          <w:lang w:val="en-CA"/>
        </w:rPr>
        <w:tab/>
      </w:r>
      <w:r>
        <w:rPr>
          <w:szCs w:val="24"/>
          <w:lang w:val="en-CA"/>
        </w:rPr>
        <w:tab/>
        <w:t xml:space="preserve">Role overload </w:t>
      </w:r>
    </w:p>
    <w:p w:rsidR="00140632" w:rsidRDefault="00140632" w:rsidP="005F15F8">
      <w:pPr>
        <w:rPr>
          <w:szCs w:val="24"/>
          <w:lang w:val="en-CA"/>
        </w:rPr>
      </w:pPr>
      <w:r>
        <w:rPr>
          <w:szCs w:val="24"/>
          <w:lang w:val="en-CA"/>
        </w:rPr>
        <w:lastRenderedPageBreak/>
        <w:tab/>
      </w:r>
      <w:r>
        <w:rPr>
          <w:szCs w:val="24"/>
          <w:lang w:val="en-CA"/>
        </w:rPr>
        <w:tab/>
      </w:r>
      <w:r>
        <w:rPr>
          <w:szCs w:val="24"/>
          <w:lang w:val="en-CA"/>
        </w:rPr>
        <w:tab/>
        <w:t>Too much is expected of someone</w:t>
      </w:r>
    </w:p>
    <w:p w:rsidR="00140632" w:rsidRDefault="00140632" w:rsidP="005F15F8">
      <w:pPr>
        <w:rPr>
          <w:szCs w:val="24"/>
          <w:lang w:val="en-CA"/>
        </w:rPr>
      </w:pPr>
      <w:r>
        <w:rPr>
          <w:szCs w:val="24"/>
          <w:lang w:val="en-CA"/>
        </w:rPr>
        <w:tab/>
      </w:r>
    </w:p>
    <w:p w:rsidR="00140632" w:rsidRDefault="00140632" w:rsidP="005F15F8">
      <w:pPr>
        <w:rPr>
          <w:szCs w:val="24"/>
          <w:lang w:val="en-CA"/>
        </w:rPr>
      </w:pPr>
      <w:r>
        <w:rPr>
          <w:szCs w:val="24"/>
          <w:lang w:val="en-CA"/>
        </w:rPr>
        <w:tab/>
      </w:r>
      <w:r>
        <w:rPr>
          <w:szCs w:val="24"/>
          <w:lang w:val="en-CA"/>
        </w:rPr>
        <w:tab/>
        <w:t xml:space="preserve">Role underload </w:t>
      </w:r>
    </w:p>
    <w:p w:rsidR="00140632" w:rsidRDefault="00140632" w:rsidP="005F15F8">
      <w:pPr>
        <w:rPr>
          <w:szCs w:val="24"/>
          <w:lang w:val="en-CA"/>
        </w:rPr>
      </w:pPr>
      <w:r>
        <w:rPr>
          <w:szCs w:val="24"/>
          <w:lang w:val="en-CA"/>
        </w:rPr>
        <w:tab/>
      </w:r>
      <w:r>
        <w:rPr>
          <w:szCs w:val="24"/>
          <w:lang w:val="en-CA"/>
        </w:rPr>
        <w:tab/>
      </w:r>
      <w:r>
        <w:rPr>
          <w:szCs w:val="24"/>
          <w:lang w:val="en-CA"/>
        </w:rPr>
        <w:tab/>
        <w:t xml:space="preserve">Too little is expected of someone, and that person feels that he or she is not contributing to the group </w:t>
      </w:r>
    </w:p>
    <w:p w:rsidR="00140632" w:rsidRDefault="00140632" w:rsidP="005F15F8">
      <w:pPr>
        <w:rPr>
          <w:szCs w:val="24"/>
          <w:lang w:val="en-CA"/>
        </w:rPr>
      </w:pPr>
      <w:r>
        <w:rPr>
          <w:szCs w:val="24"/>
          <w:lang w:val="en-CA"/>
        </w:rPr>
        <w:tab/>
        <w:t>Cohesiveness</w:t>
      </w:r>
    </w:p>
    <w:p w:rsidR="00140632" w:rsidRDefault="00140632" w:rsidP="005F15F8">
      <w:pPr>
        <w:rPr>
          <w:szCs w:val="24"/>
          <w:lang w:val="en-CA"/>
        </w:rPr>
      </w:pPr>
      <w:r>
        <w:rPr>
          <w:szCs w:val="24"/>
          <w:lang w:val="en-CA"/>
        </w:rPr>
        <w:tab/>
      </w:r>
      <w:r>
        <w:rPr>
          <w:szCs w:val="24"/>
          <w:lang w:val="en-CA"/>
        </w:rPr>
        <w:tab/>
        <w:t>Critical property of teams</w:t>
      </w:r>
    </w:p>
    <w:p w:rsidR="00140632" w:rsidRDefault="00140632" w:rsidP="005F15F8">
      <w:pPr>
        <w:rPr>
          <w:szCs w:val="24"/>
          <w:lang w:val="en-CA"/>
        </w:rPr>
      </w:pPr>
      <w:r>
        <w:rPr>
          <w:szCs w:val="24"/>
          <w:lang w:val="en-CA"/>
        </w:rPr>
        <w:tab/>
      </w:r>
      <w:r>
        <w:rPr>
          <w:szCs w:val="24"/>
          <w:lang w:val="en-CA"/>
        </w:rPr>
        <w:tab/>
      </w:r>
      <w:r>
        <w:rPr>
          <w:szCs w:val="24"/>
          <w:lang w:val="en-CA"/>
        </w:rPr>
        <w:tab/>
        <w:t xml:space="preserve">Members want to stay together </w:t>
      </w:r>
    </w:p>
    <w:p w:rsidR="00140632" w:rsidRDefault="00140632" w:rsidP="005F15F8">
      <w:pPr>
        <w:rPr>
          <w:szCs w:val="24"/>
          <w:lang w:val="en-CA"/>
        </w:rPr>
      </w:pPr>
      <w:r>
        <w:rPr>
          <w:szCs w:val="24"/>
          <w:lang w:val="en-CA"/>
        </w:rPr>
        <w:tab/>
      </w:r>
      <w:r>
        <w:rPr>
          <w:szCs w:val="24"/>
          <w:lang w:val="en-CA"/>
        </w:rPr>
        <w:tab/>
      </w:r>
      <w:r>
        <w:rPr>
          <w:szCs w:val="24"/>
          <w:lang w:val="en-CA"/>
        </w:rPr>
        <w:tab/>
        <w:t xml:space="preserve">Members describe the team in favorable terms </w:t>
      </w:r>
    </w:p>
    <w:p w:rsidR="00140632" w:rsidRDefault="00140632" w:rsidP="005F15F8">
      <w:pPr>
        <w:rPr>
          <w:szCs w:val="24"/>
          <w:lang w:val="en-CA"/>
        </w:rPr>
      </w:pPr>
      <w:r>
        <w:rPr>
          <w:szCs w:val="24"/>
          <w:lang w:val="en-CA"/>
        </w:rPr>
        <w:tab/>
      </w:r>
      <w:r>
        <w:rPr>
          <w:szCs w:val="24"/>
          <w:lang w:val="en-CA"/>
        </w:rPr>
        <w:tab/>
        <w:t>Relative, rather than absolute, property of groups</w:t>
      </w:r>
    </w:p>
    <w:p w:rsidR="00140632" w:rsidRDefault="00140632" w:rsidP="005F15F8">
      <w:pPr>
        <w:rPr>
          <w:szCs w:val="24"/>
          <w:lang w:val="en-CA"/>
        </w:rPr>
      </w:pPr>
      <w:r>
        <w:rPr>
          <w:szCs w:val="24"/>
          <w:lang w:val="en-CA"/>
        </w:rPr>
        <w:tab/>
      </w:r>
      <w:r>
        <w:rPr>
          <w:szCs w:val="24"/>
          <w:lang w:val="en-CA"/>
        </w:rPr>
        <w:tab/>
        <w:t xml:space="preserve">Avoiding Social Loafing </w:t>
      </w:r>
    </w:p>
    <w:p w:rsidR="00140632" w:rsidRDefault="00140632" w:rsidP="005F15F8">
      <w:pPr>
        <w:rPr>
          <w:szCs w:val="24"/>
          <w:lang w:val="en-CA"/>
        </w:rPr>
      </w:pPr>
      <w:r>
        <w:rPr>
          <w:szCs w:val="24"/>
          <w:lang w:val="en-CA"/>
        </w:rPr>
        <w:tab/>
      </w:r>
      <w:r>
        <w:rPr>
          <w:szCs w:val="24"/>
          <w:lang w:val="en-CA"/>
        </w:rPr>
        <w:tab/>
      </w:r>
      <w:r>
        <w:rPr>
          <w:szCs w:val="24"/>
          <w:lang w:val="en-CA"/>
        </w:rPr>
        <w:tab/>
        <w:t xml:space="preserve">Make individual contributions visible </w:t>
      </w:r>
    </w:p>
    <w:p w:rsidR="00140632" w:rsidRDefault="00140632" w:rsidP="005F15F8">
      <w:pPr>
        <w:rPr>
          <w:szCs w:val="24"/>
          <w:lang w:val="en-CA"/>
        </w:rPr>
      </w:pPr>
      <w:r>
        <w:rPr>
          <w:szCs w:val="24"/>
          <w:lang w:val="en-CA"/>
        </w:rPr>
        <w:tab/>
      </w:r>
      <w:r>
        <w:rPr>
          <w:szCs w:val="24"/>
          <w:lang w:val="en-CA"/>
        </w:rPr>
        <w:tab/>
      </w:r>
      <w:r>
        <w:rPr>
          <w:szCs w:val="24"/>
          <w:lang w:val="en-CA"/>
        </w:rPr>
        <w:tab/>
      </w:r>
      <w:r>
        <w:rPr>
          <w:szCs w:val="24"/>
          <w:lang w:val="en-CA"/>
        </w:rPr>
        <w:tab/>
      </w:r>
      <w:r w:rsidR="00F013B5">
        <w:rPr>
          <w:szCs w:val="24"/>
          <w:lang w:val="en-CA"/>
        </w:rPr>
        <w:t>Evaluation system in which everyone’s individual contributions are noted</w:t>
      </w:r>
    </w:p>
    <w:p w:rsidR="00F013B5" w:rsidRDefault="00F013B5" w:rsidP="005F15F8">
      <w:pPr>
        <w:rPr>
          <w:szCs w:val="24"/>
          <w:lang w:val="en-CA"/>
        </w:rPr>
      </w:pPr>
      <w:r>
        <w:rPr>
          <w:szCs w:val="24"/>
          <w:lang w:val="en-CA"/>
        </w:rPr>
        <w:tab/>
      </w:r>
      <w:r>
        <w:rPr>
          <w:szCs w:val="24"/>
          <w:lang w:val="en-CA"/>
        </w:rPr>
        <w:tab/>
      </w:r>
      <w:r>
        <w:rPr>
          <w:szCs w:val="24"/>
          <w:lang w:val="en-CA"/>
        </w:rPr>
        <w:tab/>
      </w:r>
      <w:r>
        <w:rPr>
          <w:szCs w:val="24"/>
          <w:lang w:val="en-CA"/>
        </w:rPr>
        <w:tab/>
        <w:t xml:space="preserve">Smaller rather than larger teams </w:t>
      </w:r>
    </w:p>
    <w:p w:rsidR="00F013B5" w:rsidRDefault="00F013B5" w:rsidP="005F15F8">
      <w:pPr>
        <w:rPr>
          <w:szCs w:val="24"/>
          <w:lang w:val="en-CA"/>
        </w:rPr>
      </w:pPr>
      <w:r>
        <w:rPr>
          <w:szCs w:val="24"/>
          <w:lang w:val="en-CA"/>
        </w:rPr>
        <w:tab/>
      </w:r>
      <w:r>
        <w:rPr>
          <w:szCs w:val="24"/>
          <w:lang w:val="en-CA"/>
        </w:rPr>
        <w:tab/>
      </w:r>
      <w:r>
        <w:rPr>
          <w:szCs w:val="24"/>
          <w:lang w:val="en-CA"/>
        </w:rPr>
        <w:tab/>
        <w:t>Foster task cohesiveness</w:t>
      </w:r>
    </w:p>
    <w:p w:rsidR="00F013B5" w:rsidRDefault="00F013B5" w:rsidP="005F15F8">
      <w:pPr>
        <w:rPr>
          <w:szCs w:val="24"/>
          <w:lang w:val="en-CA"/>
        </w:rPr>
      </w:pPr>
      <w:r>
        <w:rPr>
          <w:szCs w:val="24"/>
          <w:lang w:val="en-CA"/>
        </w:rPr>
        <w:tab/>
      </w:r>
      <w:r>
        <w:rPr>
          <w:szCs w:val="24"/>
          <w:lang w:val="en-CA"/>
        </w:rPr>
        <w:tab/>
      </w:r>
      <w:r>
        <w:rPr>
          <w:szCs w:val="24"/>
          <w:lang w:val="en-CA"/>
        </w:rPr>
        <w:tab/>
      </w:r>
      <w:r>
        <w:rPr>
          <w:szCs w:val="24"/>
          <w:lang w:val="en-CA"/>
        </w:rPr>
        <w:tab/>
        <w:t>Team-level rewards to increase pressure</w:t>
      </w:r>
    </w:p>
    <w:p w:rsidR="00F013B5" w:rsidRDefault="00F013B5" w:rsidP="005F15F8">
      <w:pPr>
        <w:rPr>
          <w:szCs w:val="24"/>
          <w:lang w:val="en-CA"/>
        </w:rPr>
      </w:pPr>
      <w:r>
        <w:rPr>
          <w:szCs w:val="24"/>
          <w:lang w:val="en-CA"/>
        </w:rPr>
        <w:tab/>
      </w:r>
      <w:r>
        <w:rPr>
          <w:szCs w:val="24"/>
          <w:lang w:val="en-CA"/>
        </w:rPr>
        <w:tab/>
      </w:r>
      <w:r>
        <w:rPr>
          <w:szCs w:val="24"/>
          <w:lang w:val="en-CA"/>
        </w:rPr>
        <w:tab/>
      </w:r>
      <w:r>
        <w:rPr>
          <w:szCs w:val="24"/>
          <w:lang w:val="en-CA"/>
        </w:rPr>
        <w:tab/>
        <w:t>Teamwork training to develop a sense of cohesiveness</w:t>
      </w:r>
    </w:p>
    <w:p w:rsidR="00F013B5" w:rsidRDefault="00F013B5" w:rsidP="005F15F8">
      <w:pPr>
        <w:rPr>
          <w:szCs w:val="24"/>
          <w:lang w:val="en-CA"/>
        </w:rPr>
      </w:pPr>
      <w:r>
        <w:rPr>
          <w:szCs w:val="24"/>
          <w:lang w:val="en-CA"/>
        </w:rPr>
        <w:tab/>
      </w:r>
      <w:r>
        <w:rPr>
          <w:szCs w:val="24"/>
          <w:lang w:val="en-CA"/>
        </w:rPr>
        <w:tab/>
      </w:r>
      <w:r>
        <w:rPr>
          <w:szCs w:val="24"/>
          <w:lang w:val="en-CA"/>
        </w:rPr>
        <w:tab/>
      </w:r>
      <w:r>
        <w:rPr>
          <w:szCs w:val="24"/>
          <w:lang w:val="en-CA"/>
        </w:rPr>
        <w:tab/>
        <w:t xml:space="preserve">Select ‘’team players’’ for teamwork </w:t>
      </w:r>
    </w:p>
    <w:p w:rsidR="00F013B5" w:rsidRDefault="00F013B5"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High on agreeableness</w:t>
      </w:r>
    </w:p>
    <w:p w:rsidR="00F013B5" w:rsidRDefault="00F013B5" w:rsidP="005F15F8">
      <w:pPr>
        <w:rPr>
          <w:szCs w:val="24"/>
          <w:lang w:val="en-CA"/>
        </w:rPr>
      </w:pPr>
      <w:r>
        <w:rPr>
          <w:szCs w:val="24"/>
          <w:lang w:val="en-CA"/>
        </w:rPr>
        <w:tab/>
      </w:r>
      <w:r>
        <w:rPr>
          <w:szCs w:val="24"/>
          <w:lang w:val="en-CA"/>
        </w:rPr>
        <w:tab/>
      </w:r>
      <w:r>
        <w:rPr>
          <w:szCs w:val="24"/>
          <w:lang w:val="en-CA"/>
        </w:rPr>
        <w:tab/>
      </w:r>
      <w:r>
        <w:rPr>
          <w:szCs w:val="24"/>
          <w:lang w:val="en-CA"/>
        </w:rPr>
        <w:tab/>
      </w:r>
      <w:r>
        <w:rPr>
          <w:szCs w:val="24"/>
          <w:lang w:val="en-CA"/>
        </w:rPr>
        <w:tab/>
        <w:t xml:space="preserve">High on conscientiousness </w:t>
      </w:r>
    </w:p>
    <w:p w:rsidR="00D807B1" w:rsidRDefault="00D807B1" w:rsidP="005F15F8">
      <w:pPr>
        <w:rPr>
          <w:szCs w:val="24"/>
          <w:lang w:val="en-CA"/>
        </w:rPr>
      </w:pPr>
    </w:p>
    <w:p w:rsidR="00F013B5" w:rsidRDefault="00DC6AD3" w:rsidP="00DC6AD3">
      <w:pPr>
        <w:ind w:left="708" w:hanging="708"/>
        <w:rPr>
          <w:szCs w:val="24"/>
          <w:lang w:val="en-CA"/>
        </w:rPr>
      </w:pPr>
      <w:r>
        <w:rPr>
          <w:noProof/>
          <w:szCs w:val="24"/>
          <w:lang w:val="en-CA" w:eastAsia="en-CA"/>
        </w:rPr>
        <w:lastRenderedPageBreak/>
        <w:drawing>
          <wp:inline distT="0" distB="0" distL="0" distR="0">
            <wp:extent cx="5762625" cy="4562475"/>
            <wp:effectExtent l="0" t="0" r="0" b="9525"/>
            <wp:docPr id="3" name="Diagramme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F013B5" w:rsidRDefault="00F013B5" w:rsidP="005F15F8">
      <w:pPr>
        <w:rPr>
          <w:szCs w:val="24"/>
          <w:lang w:val="en-CA"/>
        </w:rPr>
      </w:pPr>
    </w:p>
    <w:p w:rsidR="00D807B1" w:rsidRDefault="00D807B1" w:rsidP="005F15F8">
      <w:pPr>
        <w:rPr>
          <w:szCs w:val="24"/>
          <w:lang w:val="en-CA"/>
        </w:rPr>
      </w:pPr>
    </w:p>
    <w:p w:rsidR="00D807B1" w:rsidRDefault="00D807B1" w:rsidP="005F15F8">
      <w:pPr>
        <w:rPr>
          <w:szCs w:val="24"/>
          <w:lang w:val="en-CA"/>
        </w:rPr>
      </w:pPr>
    </w:p>
    <w:p w:rsidR="00D807B1" w:rsidRDefault="00D807B1" w:rsidP="005F15F8">
      <w:pPr>
        <w:rPr>
          <w:szCs w:val="24"/>
          <w:lang w:val="en-CA"/>
        </w:rPr>
      </w:pPr>
    </w:p>
    <w:p w:rsidR="00F013B5" w:rsidRDefault="00F013B5" w:rsidP="005F15F8">
      <w:pPr>
        <w:rPr>
          <w:sz w:val="24"/>
          <w:szCs w:val="24"/>
          <w:lang w:val="en-CA"/>
        </w:rPr>
      </w:pPr>
      <w:r>
        <w:rPr>
          <w:sz w:val="24"/>
          <w:szCs w:val="24"/>
          <w:lang w:val="en-CA"/>
        </w:rPr>
        <w:lastRenderedPageBreak/>
        <w:t xml:space="preserve">Identify the stage of group development </w:t>
      </w:r>
    </w:p>
    <w:p w:rsidR="00F013B5" w:rsidRDefault="00F013B5" w:rsidP="005F15F8">
      <w:pPr>
        <w:rPr>
          <w:szCs w:val="24"/>
          <w:lang w:val="en-CA"/>
        </w:rPr>
      </w:pPr>
      <w:r>
        <w:rPr>
          <w:szCs w:val="24"/>
          <w:lang w:val="en-CA"/>
        </w:rPr>
        <w:t xml:space="preserve">Tuckman Stages of Team Development </w:t>
      </w:r>
    </w:p>
    <w:p w:rsidR="00F013B5" w:rsidRDefault="00F013B5" w:rsidP="005F15F8">
      <w:pPr>
        <w:rPr>
          <w:szCs w:val="24"/>
          <w:lang w:val="en-CA"/>
        </w:rPr>
      </w:pPr>
    </w:p>
    <w:p w:rsidR="00F013B5" w:rsidRDefault="00A23F89" w:rsidP="005F15F8">
      <w:pPr>
        <w:rPr>
          <w:szCs w:val="24"/>
          <w:lang w:val="en-CA"/>
        </w:rPr>
      </w:pPr>
      <w:r>
        <w:rPr>
          <w:noProof/>
          <w:szCs w:val="24"/>
          <w:lang w:val="en-CA" w:eastAsia="en-CA"/>
        </w:rPr>
        <w:drawing>
          <wp:inline distT="0" distB="0" distL="0" distR="0" wp14:anchorId="5E77E83F" wp14:editId="3915A622">
            <wp:extent cx="5934075" cy="3200400"/>
            <wp:effectExtent l="38100" t="0" r="85725" b="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013B5" w:rsidRDefault="00A23F89" w:rsidP="005F15F8">
      <w:pPr>
        <w:rPr>
          <w:szCs w:val="24"/>
          <w:lang w:val="en-CA"/>
        </w:rPr>
      </w:pPr>
      <w:r>
        <w:rPr>
          <w:szCs w:val="24"/>
          <w:lang w:val="en-CA"/>
        </w:rPr>
        <w:tab/>
      </w:r>
      <w:r>
        <w:rPr>
          <w:szCs w:val="24"/>
          <w:lang w:val="en-CA"/>
        </w:rPr>
        <w:tab/>
      </w:r>
      <w:r>
        <w:rPr>
          <w:szCs w:val="24"/>
          <w:lang w:val="en-CA"/>
        </w:rPr>
        <w:tab/>
      </w:r>
      <w:r>
        <w:rPr>
          <w:szCs w:val="24"/>
          <w:lang w:val="en-CA"/>
        </w:rPr>
        <w:tab/>
      </w:r>
    </w:p>
    <w:p w:rsidR="00A23F89" w:rsidRDefault="00A23F89" w:rsidP="005F15F8">
      <w:pPr>
        <w:rPr>
          <w:szCs w:val="24"/>
          <w:lang w:val="en-CA"/>
        </w:rPr>
      </w:pPr>
    </w:p>
    <w:p w:rsidR="00A23F89" w:rsidRDefault="00A23F89" w:rsidP="005F15F8">
      <w:pPr>
        <w:rPr>
          <w:szCs w:val="24"/>
          <w:lang w:val="en-CA"/>
        </w:rPr>
      </w:pPr>
    </w:p>
    <w:p w:rsidR="00A23F89" w:rsidRDefault="00A23F89" w:rsidP="005F15F8">
      <w:pPr>
        <w:rPr>
          <w:szCs w:val="24"/>
          <w:lang w:val="en-CA"/>
        </w:rPr>
      </w:pPr>
    </w:p>
    <w:p w:rsidR="00A23F89" w:rsidRDefault="00A23F89" w:rsidP="005F15F8">
      <w:pPr>
        <w:rPr>
          <w:szCs w:val="24"/>
          <w:lang w:val="en-CA"/>
        </w:rPr>
      </w:pPr>
    </w:p>
    <w:p w:rsidR="00A23F89" w:rsidRDefault="00A23F89" w:rsidP="005F15F8">
      <w:pPr>
        <w:rPr>
          <w:szCs w:val="24"/>
          <w:lang w:val="en-CA"/>
        </w:rPr>
      </w:pPr>
    </w:p>
    <w:p w:rsidR="00A23F89" w:rsidRDefault="00A23F89" w:rsidP="005F15F8">
      <w:pPr>
        <w:rPr>
          <w:szCs w:val="24"/>
          <w:lang w:val="en-CA"/>
        </w:rPr>
      </w:pPr>
    </w:p>
    <w:p w:rsidR="00D807B1" w:rsidRDefault="00D807B1" w:rsidP="005F15F8">
      <w:pPr>
        <w:rPr>
          <w:szCs w:val="24"/>
          <w:lang w:val="en-CA"/>
        </w:rPr>
      </w:pPr>
    </w:p>
    <w:p w:rsidR="00D807B1" w:rsidRDefault="00D807B1" w:rsidP="005F15F8">
      <w:pPr>
        <w:rPr>
          <w:szCs w:val="24"/>
          <w:lang w:val="en-CA"/>
        </w:rPr>
      </w:pPr>
    </w:p>
    <w:p w:rsidR="00D807B1" w:rsidRDefault="00D807B1" w:rsidP="005F15F8">
      <w:pPr>
        <w:rPr>
          <w:szCs w:val="24"/>
          <w:lang w:val="en-CA"/>
        </w:rPr>
      </w:pPr>
    </w:p>
    <w:p w:rsidR="00D807B1" w:rsidRDefault="00D807B1" w:rsidP="005F15F8">
      <w:pPr>
        <w:rPr>
          <w:szCs w:val="24"/>
          <w:lang w:val="en-CA"/>
        </w:rPr>
      </w:pPr>
    </w:p>
    <w:p w:rsidR="00D807B1" w:rsidRDefault="00D807B1" w:rsidP="005F15F8">
      <w:pPr>
        <w:rPr>
          <w:szCs w:val="24"/>
          <w:lang w:val="en-CA"/>
        </w:rPr>
      </w:pPr>
    </w:p>
    <w:p w:rsidR="00A23F89" w:rsidRDefault="00A23F89" w:rsidP="005F15F8">
      <w:pPr>
        <w:rPr>
          <w:szCs w:val="24"/>
          <w:lang w:val="en-CA"/>
        </w:rPr>
      </w:pPr>
    </w:p>
    <w:p w:rsidR="00A23F89" w:rsidRPr="00F013B5" w:rsidRDefault="00A23F89" w:rsidP="005F15F8">
      <w:pPr>
        <w:rPr>
          <w:szCs w:val="24"/>
          <w:lang w:val="en-CA"/>
        </w:rPr>
      </w:pPr>
    </w:p>
    <w:tbl>
      <w:tblPr>
        <w:tblStyle w:val="Grilledutableau"/>
        <w:tblW w:w="0" w:type="auto"/>
        <w:tblLook w:val="04A0" w:firstRow="1" w:lastRow="0" w:firstColumn="1" w:lastColumn="0" w:noHBand="0" w:noVBand="1"/>
      </w:tblPr>
      <w:tblGrid>
        <w:gridCol w:w="1156"/>
        <w:gridCol w:w="1386"/>
        <w:gridCol w:w="1861"/>
        <w:gridCol w:w="1393"/>
        <w:gridCol w:w="1448"/>
        <w:gridCol w:w="1386"/>
      </w:tblGrid>
      <w:tr w:rsidR="00227784" w:rsidRPr="00A23F89" w:rsidTr="00F013B5">
        <w:tc>
          <w:tcPr>
            <w:tcW w:w="1438" w:type="dxa"/>
          </w:tcPr>
          <w:p w:rsidR="00F013B5" w:rsidRPr="00F013B5" w:rsidRDefault="00F013B5" w:rsidP="005F15F8">
            <w:pPr>
              <w:rPr>
                <w:szCs w:val="24"/>
                <w:lang w:val="en-CA"/>
              </w:rPr>
            </w:pPr>
          </w:p>
        </w:tc>
        <w:tc>
          <w:tcPr>
            <w:tcW w:w="1438" w:type="dxa"/>
          </w:tcPr>
          <w:p w:rsidR="00F013B5" w:rsidRPr="00F013B5" w:rsidRDefault="00F013B5" w:rsidP="00F013B5">
            <w:pPr>
              <w:jc w:val="center"/>
              <w:rPr>
                <w:szCs w:val="24"/>
                <w:lang w:val="en-CA"/>
              </w:rPr>
            </w:pPr>
            <w:r w:rsidRPr="00F013B5">
              <w:rPr>
                <w:szCs w:val="24"/>
                <w:lang w:val="en-CA"/>
              </w:rPr>
              <w:t>Forming</w:t>
            </w:r>
          </w:p>
        </w:tc>
        <w:tc>
          <w:tcPr>
            <w:tcW w:w="1438" w:type="dxa"/>
          </w:tcPr>
          <w:p w:rsidR="00F013B5" w:rsidRPr="00F013B5" w:rsidRDefault="00F013B5" w:rsidP="00F013B5">
            <w:pPr>
              <w:jc w:val="center"/>
              <w:rPr>
                <w:szCs w:val="24"/>
                <w:lang w:val="en-CA"/>
              </w:rPr>
            </w:pPr>
            <w:r>
              <w:rPr>
                <w:szCs w:val="24"/>
                <w:lang w:val="en-CA"/>
              </w:rPr>
              <w:t>Storming</w:t>
            </w:r>
          </w:p>
        </w:tc>
        <w:tc>
          <w:tcPr>
            <w:tcW w:w="1438" w:type="dxa"/>
          </w:tcPr>
          <w:p w:rsidR="00F013B5" w:rsidRPr="00F013B5" w:rsidRDefault="00F013B5" w:rsidP="00F013B5">
            <w:pPr>
              <w:jc w:val="center"/>
              <w:rPr>
                <w:szCs w:val="24"/>
                <w:lang w:val="en-CA"/>
              </w:rPr>
            </w:pPr>
            <w:r>
              <w:rPr>
                <w:szCs w:val="24"/>
                <w:lang w:val="en-CA"/>
              </w:rPr>
              <w:t>Norming</w:t>
            </w:r>
          </w:p>
        </w:tc>
        <w:tc>
          <w:tcPr>
            <w:tcW w:w="1439" w:type="dxa"/>
          </w:tcPr>
          <w:p w:rsidR="00F013B5" w:rsidRPr="00F013B5" w:rsidRDefault="00F013B5" w:rsidP="00F013B5">
            <w:pPr>
              <w:jc w:val="center"/>
              <w:rPr>
                <w:szCs w:val="24"/>
                <w:lang w:val="en-CA"/>
              </w:rPr>
            </w:pPr>
            <w:r>
              <w:rPr>
                <w:szCs w:val="24"/>
                <w:lang w:val="en-CA"/>
              </w:rPr>
              <w:t>Performing</w:t>
            </w:r>
          </w:p>
        </w:tc>
        <w:tc>
          <w:tcPr>
            <w:tcW w:w="1439" w:type="dxa"/>
          </w:tcPr>
          <w:p w:rsidR="00F013B5" w:rsidRPr="00F013B5" w:rsidRDefault="00F013B5" w:rsidP="00F013B5">
            <w:pPr>
              <w:jc w:val="center"/>
              <w:rPr>
                <w:szCs w:val="24"/>
                <w:lang w:val="en-CA"/>
              </w:rPr>
            </w:pPr>
            <w:r>
              <w:rPr>
                <w:szCs w:val="24"/>
                <w:lang w:val="en-CA"/>
              </w:rPr>
              <w:t>Adjourning</w:t>
            </w:r>
          </w:p>
        </w:tc>
      </w:tr>
      <w:tr w:rsidR="00227784" w:rsidTr="00F013B5">
        <w:tc>
          <w:tcPr>
            <w:tcW w:w="1438" w:type="dxa"/>
          </w:tcPr>
          <w:p w:rsidR="00F013B5" w:rsidRPr="00F013B5" w:rsidRDefault="00F013B5" w:rsidP="00F013B5">
            <w:pPr>
              <w:jc w:val="both"/>
              <w:rPr>
                <w:szCs w:val="24"/>
                <w:lang w:val="en-CA"/>
              </w:rPr>
            </w:pPr>
            <w:r>
              <w:rPr>
                <w:szCs w:val="24"/>
                <w:lang w:val="en-CA"/>
              </w:rPr>
              <w:t>Defining trait</w:t>
            </w:r>
          </w:p>
        </w:tc>
        <w:tc>
          <w:tcPr>
            <w:tcW w:w="1438" w:type="dxa"/>
          </w:tcPr>
          <w:p w:rsidR="00F013B5" w:rsidRPr="00F013B5" w:rsidRDefault="00F013B5" w:rsidP="00F013B5">
            <w:pPr>
              <w:jc w:val="both"/>
              <w:rPr>
                <w:szCs w:val="24"/>
                <w:lang w:val="en-CA"/>
              </w:rPr>
            </w:pPr>
            <w:r>
              <w:rPr>
                <w:szCs w:val="24"/>
                <w:lang w:val="en-CA"/>
              </w:rPr>
              <w:t>Pseudo-team, depends on leader</w:t>
            </w:r>
          </w:p>
        </w:tc>
        <w:tc>
          <w:tcPr>
            <w:tcW w:w="1438" w:type="dxa"/>
          </w:tcPr>
          <w:p w:rsidR="00F013B5" w:rsidRPr="00F013B5" w:rsidRDefault="00F013B5" w:rsidP="00F013B5">
            <w:pPr>
              <w:jc w:val="both"/>
              <w:rPr>
                <w:szCs w:val="24"/>
                <w:lang w:val="en-CA"/>
              </w:rPr>
            </w:pPr>
            <w:r>
              <w:rPr>
                <w:szCs w:val="24"/>
                <w:lang w:val="en-CA"/>
              </w:rPr>
              <w:t>Resistance</w:t>
            </w:r>
          </w:p>
        </w:tc>
        <w:tc>
          <w:tcPr>
            <w:tcW w:w="1438" w:type="dxa"/>
          </w:tcPr>
          <w:p w:rsidR="00F013B5" w:rsidRPr="00F013B5" w:rsidRDefault="00F013B5" w:rsidP="00F013B5">
            <w:pPr>
              <w:jc w:val="both"/>
              <w:rPr>
                <w:szCs w:val="24"/>
                <w:lang w:val="en-CA"/>
              </w:rPr>
            </w:pPr>
            <w:r>
              <w:rPr>
                <w:szCs w:val="24"/>
                <w:lang w:val="en-CA"/>
              </w:rPr>
              <w:t>Realistic appraisal of task, selves, leader</w:t>
            </w:r>
          </w:p>
        </w:tc>
        <w:tc>
          <w:tcPr>
            <w:tcW w:w="1439" w:type="dxa"/>
          </w:tcPr>
          <w:p w:rsidR="00F013B5" w:rsidRPr="00F013B5" w:rsidRDefault="00F013B5" w:rsidP="00F013B5">
            <w:pPr>
              <w:jc w:val="both"/>
              <w:rPr>
                <w:szCs w:val="24"/>
                <w:lang w:val="en-CA"/>
              </w:rPr>
            </w:pPr>
            <w:r>
              <w:rPr>
                <w:szCs w:val="24"/>
                <w:lang w:val="en-CA"/>
              </w:rPr>
              <w:t>Task focus and productivity</w:t>
            </w:r>
          </w:p>
        </w:tc>
        <w:tc>
          <w:tcPr>
            <w:tcW w:w="1439" w:type="dxa"/>
          </w:tcPr>
          <w:p w:rsidR="00F013B5" w:rsidRPr="00F013B5" w:rsidRDefault="00227784" w:rsidP="00F013B5">
            <w:pPr>
              <w:jc w:val="both"/>
              <w:rPr>
                <w:szCs w:val="24"/>
                <w:lang w:val="en-CA"/>
              </w:rPr>
            </w:pPr>
            <w:r>
              <w:rPr>
                <w:szCs w:val="24"/>
                <w:lang w:val="en-CA"/>
              </w:rPr>
              <w:t>Closure and transition</w:t>
            </w:r>
          </w:p>
        </w:tc>
      </w:tr>
      <w:tr w:rsidR="00227784" w:rsidTr="00F013B5">
        <w:tc>
          <w:tcPr>
            <w:tcW w:w="1438" w:type="dxa"/>
          </w:tcPr>
          <w:p w:rsidR="00F013B5" w:rsidRPr="00F013B5" w:rsidRDefault="00F013B5" w:rsidP="00F013B5">
            <w:pPr>
              <w:jc w:val="both"/>
              <w:rPr>
                <w:szCs w:val="24"/>
                <w:lang w:val="en-CA"/>
              </w:rPr>
            </w:pPr>
            <w:r>
              <w:rPr>
                <w:szCs w:val="24"/>
                <w:lang w:val="en-CA"/>
              </w:rPr>
              <w:t>Emotions</w:t>
            </w:r>
          </w:p>
        </w:tc>
        <w:tc>
          <w:tcPr>
            <w:tcW w:w="1438" w:type="dxa"/>
          </w:tcPr>
          <w:p w:rsidR="00F013B5" w:rsidRPr="00F013B5" w:rsidRDefault="00F013B5" w:rsidP="00F013B5">
            <w:pPr>
              <w:jc w:val="both"/>
              <w:rPr>
                <w:szCs w:val="24"/>
                <w:lang w:val="en-CA"/>
              </w:rPr>
            </w:pPr>
            <w:r>
              <w:rPr>
                <w:szCs w:val="24"/>
                <w:lang w:val="en-CA"/>
              </w:rPr>
              <w:t>Ambivalence and anxiety</w:t>
            </w:r>
          </w:p>
        </w:tc>
        <w:tc>
          <w:tcPr>
            <w:tcW w:w="1438" w:type="dxa"/>
          </w:tcPr>
          <w:p w:rsidR="00F013B5" w:rsidRPr="00F013B5" w:rsidRDefault="00F013B5" w:rsidP="00F013B5">
            <w:pPr>
              <w:jc w:val="both"/>
              <w:rPr>
                <w:szCs w:val="24"/>
                <w:lang w:val="en-CA"/>
              </w:rPr>
            </w:pPr>
            <w:proofErr w:type="spellStart"/>
            <w:r>
              <w:rPr>
                <w:szCs w:val="24"/>
                <w:lang w:val="en-CA"/>
              </w:rPr>
              <w:t>Dillusionement</w:t>
            </w:r>
            <w:proofErr w:type="spellEnd"/>
            <w:r>
              <w:rPr>
                <w:szCs w:val="24"/>
                <w:lang w:val="en-CA"/>
              </w:rPr>
              <w:t>, anger &amp; conflict</w:t>
            </w:r>
          </w:p>
        </w:tc>
        <w:tc>
          <w:tcPr>
            <w:tcW w:w="1438" w:type="dxa"/>
          </w:tcPr>
          <w:p w:rsidR="00F013B5" w:rsidRPr="00F013B5" w:rsidRDefault="00F013B5" w:rsidP="00F013B5">
            <w:pPr>
              <w:jc w:val="both"/>
              <w:rPr>
                <w:szCs w:val="24"/>
                <w:lang w:val="en-CA"/>
              </w:rPr>
            </w:pPr>
            <w:r>
              <w:rPr>
                <w:szCs w:val="24"/>
                <w:lang w:val="en-CA"/>
              </w:rPr>
              <w:t>Increased optimism and energy</w:t>
            </w:r>
          </w:p>
        </w:tc>
        <w:tc>
          <w:tcPr>
            <w:tcW w:w="1439" w:type="dxa"/>
          </w:tcPr>
          <w:p w:rsidR="00F013B5" w:rsidRPr="00F013B5" w:rsidRDefault="00F013B5" w:rsidP="00F013B5">
            <w:pPr>
              <w:jc w:val="both"/>
              <w:rPr>
                <w:szCs w:val="24"/>
                <w:lang w:val="en-CA"/>
              </w:rPr>
            </w:pPr>
            <w:r>
              <w:rPr>
                <w:szCs w:val="24"/>
                <w:lang w:val="en-CA"/>
              </w:rPr>
              <w:t>High energy, pride, and confidence in each other</w:t>
            </w:r>
          </w:p>
        </w:tc>
        <w:tc>
          <w:tcPr>
            <w:tcW w:w="1439" w:type="dxa"/>
          </w:tcPr>
          <w:p w:rsidR="00F013B5" w:rsidRPr="00F013B5" w:rsidRDefault="00227784" w:rsidP="00F013B5">
            <w:pPr>
              <w:jc w:val="both"/>
              <w:rPr>
                <w:szCs w:val="24"/>
                <w:lang w:val="en-CA"/>
              </w:rPr>
            </w:pPr>
            <w:r>
              <w:rPr>
                <w:szCs w:val="24"/>
                <w:lang w:val="en-CA"/>
              </w:rPr>
              <w:t>Sadness and relief</w:t>
            </w:r>
          </w:p>
        </w:tc>
      </w:tr>
      <w:tr w:rsidR="00227784" w:rsidTr="00F013B5">
        <w:tc>
          <w:tcPr>
            <w:tcW w:w="1438" w:type="dxa"/>
          </w:tcPr>
          <w:p w:rsidR="00F013B5" w:rsidRPr="00F013B5" w:rsidRDefault="00F013B5" w:rsidP="00F013B5">
            <w:pPr>
              <w:jc w:val="both"/>
              <w:rPr>
                <w:szCs w:val="24"/>
                <w:lang w:val="en-CA"/>
              </w:rPr>
            </w:pPr>
            <w:r>
              <w:rPr>
                <w:szCs w:val="24"/>
                <w:lang w:val="en-CA"/>
              </w:rPr>
              <w:t>Team goal</w:t>
            </w:r>
          </w:p>
        </w:tc>
        <w:tc>
          <w:tcPr>
            <w:tcW w:w="1438" w:type="dxa"/>
          </w:tcPr>
          <w:p w:rsidR="00F013B5" w:rsidRPr="00F013B5" w:rsidRDefault="00F013B5" w:rsidP="00F013B5">
            <w:pPr>
              <w:jc w:val="both"/>
              <w:rPr>
                <w:szCs w:val="24"/>
                <w:lang w:val="en-CA"/>
              </w:rPr>
            </w:pPr>
            <w:r>
              <w:rPr>
                <w:szCs w:val="24"/>
                <w:lang w:val="en-CA"/>
              </w:rPr>
              <w:t>Make sense of task &amp; roles</w:t>
            </w:r>
          </w:p>
        </w:tc>
        <w:tc>
          <w:tcPr>
            <w:tcW w:w="1438" w:type="dxa"/>
          </w:tcPr>
          <w:p w:rsidR="00F013B5" w:rsidRPr="00F013B5" w:rsidRDefault="00F013B5" w:rsidP="00F013B5">
            <w:pPr>
              <w:jc w:val="both"/>
              <w:rPr>
                <w:szCs w:val="24"/>
                <w:lang w:val="en-CA"/>
              </w:rPr>
            </w:pPr>
            <w:r>
              <w:rPr>
                <w:szCs w:val="24"/>
                <w:lang w:val="en-CA"/>
              </w:rPr>
              <w:t>Resist task, each other and leader</w:t>
            </w:r>
          </w:p>
        </w:tc>
        <w:tc>
          <w:tcPr>
            <w:tcW w:w="1438" w:type="dxa"/>
          </w:tcPr>
          <w:p w:rsidR="00F013B5" w:rsidRPr="00F013B5" w:rsidRDefault="00F013B5" w:rsidP="00F013B5">
            <w:pPr>
              <w:jc w:val="both"/>
              <w:rPr>
                <w:szCs w:val="24"/>
                <w:lang w:val="en-CA"/>
              </w:rPr>
            </w:pPr>
            <w:r>
              <w:rPr>
                <w:szCs w:val="24"/>
                <w:lang w:val="en-CA"/>
              </w:rPr>
              <w:t>Create performance enhancing and energy</w:t>
            </w:r>
          </w:p>
        </w:tc>
        <w:tc>
          <w:tcPr>
            <w:tcW w:w="1439" w:type="dxa"/>
          </w:tcPr>
          <w:p w:rsidR="00F013B5" w:rsidRPr="00F013B5" w:rsidRDefault="00227784" w:rsidP="00F013B5">
            <w:pPr>
              <w:jc w:val="both"/>
              <w:rPr>
                <w:szCs w:val="24"/>
                <w:lang w:val="en-CA"/>
              </w:rPr>
            </w:pPr>
            <w:r>
              <w:rPr>
                <w:szCs w:val="24"/>
                <w:lang w:val="en-CA"/>
              </w:rPr>
              <w:t>Productivity and feedback</w:t>
            </w:r>
          </w:p>
        </w:tc>
        <w:tc>
          <w:tcPr>
            <w:tcW w:w="1439" w:type="dxa"/>
          </w:tcPr>
          <w:p w:rsidR="00F013B5" w:rsidRPr="00F013B5" w:rsidRDefault="00227784" w:rsidP="00F013B5">
            <w:pPr>
              <w:jc w:val="both"/>
              <w:rPr>
                <w:szCs w:val="24"/>
                <w:lang w:val="en-CA"/>
              </w:rPr>
            </w:pPr>
            <w:r>
              <w:rPr>
                <w:szCs w:val="24"/>
                <w:lang w:val="en-CA"/>
              </w:rPr>
              <w:t>Transfer learning</w:t>
            </w:r>
          </w:p>
        </w:tc>
      </w:tr>
      <w:tr w:rsidR="00227784" w:rsidRPr="00D4326F" w:rsidTr="00F013B5">
        <w:tc>
          <w:tcPr>
            <w:tcW w:w="1438" w:type="dxa"/>
          </w:tcPr>
          <w:p w:rsidR="00F013B5" w:rsidRPr="00F013B5" w:rsidRDefault="00F013B5" w:rsidP="00F013B5">
            <w:pPr>
              <w:jc w:val="both"/>
              <w:rPr>
                <w:szCs w:val="24"/>
                <w:lang w:val="en-CA"/>
              </w:rPr>
            </w:pPr>
            <w:r>
              <w:rPr>
                <w:szCs w:val="24"/>
                <w:lang w:val="en-CA"/>
              </w:rPr>
              <w:t>Leader’s goals; how to manage</w:t>
            </w:r>
          </w:p>
        </w:tc>
        <w:tc>
          <w:tcPr>
            <w:tcW w:w="1438" w:type="dxa"/>
          </w:tcPr>
          <w:p w:rsidR="00F013B5" w:rsidRPr="00F013B5" w:rsidRDefault="00F013B5" w:rsidP="00F013B5">
            <w:pPr>
              <w:jc w:val="both"/>
              <w:rPr>
                <w:szCs w:val="24"/>
                <w:lang w:val="en-CA"/>
              </w:rPr>
            </w:pPr>
            <w:r>
              <w:rPr>
                <w:szCs w:val="24"/>
                <w:lang w:val="en-CA"/>
              </w:rPr>
              <w:t xml:space="preserve">Ge team off to a good start; move team from dependence to inter-dependence </w:t>
            </w:r>
          </w:p>
        </w:tc>
        <w:tc>
          <w:tcPr>
            <w:tcW w:w="1438" w:type="dxa"/>
          </w:tcPr>
          <w:p w:rsidR="00F013B5" w:rsidRPr="00F013B5" w:rsidRDefault="00F013B5" w:rsidP="00F013B5">
            <w:pPr>
              <w:jc w:val="both"/>
              <w:rPr>
                <w:szCs w:val="24"/>
                <w:lang w:val="en-CA"/>
              </w:rPr>
            </w:pPr>
            <w:r>
              <w:rPr>
                <w:szCs w:val="24"/>
                <w:lang w:val="en-CA"/>
              </w:rPr>
              <w:t>Channel emotion; provide direction; ensure resources; encourage inter=dependence</w:t>
            </w:r>
          </w:p>
        </w:tc>
        <w:tc>
          <w:tcPr>
            <w:tcW w:w="1438" w:type="dxa"/>
          </w:tcPr>
          <w:p w:rsidR="00F013B5" w:rsidRPr="00F013B5" w:rsidRDefault="00F013B5" w:rsidP="00F013B5">
            <w:pPr>
              <w:jc w:val="both"/>
              <w:rPr>
                <w:szCs w:val="24"/>
                <w:lang w:val="en-CA"/>
              </w:rPr>
            </w:pPr>
            <w:r>
              <w:rPr>
                <w:szCs w:val="24"/>
                <w:lang w:val="en-CA"/>
              </w:rPr>
              <w:t>Encourage focus on goals and norms; provide resources; stay out of the way</w:t>
            </w:r>
          </w:p>
        </w:tc>
        <w:tc>
          <w:tcPr>
            <w:tcW w:w="1439" w:type="dxa"/>
          </w:tcPr>
          <w:p w:rsidR="00F013B5" w:rsidRPr="00F013B5" w:rsidRDefault="00227784" w:rsidP="00F013B5">
            <w:pPr>
              <w:jc w:val="both"/>
              <w:rPr>
                <w:szCs w:val="24"/>
                <w:lang w:val="en-CA"/>
              </w:rPr>
            </w:pPr>
            <w:r>
              <w:rPr>
                <w:szCs w:val="24"/>
                <w:lang w:val="en-CA"/>
              </w:rPr>
              <w:t>Same as norming plus; watch for over cohesiveness, provide external connections</w:t>
            </w:r>
          </w:p>
        </w:tc>
        <w:tc>
          <w:tcPr>
            <w:tcW w:w="1439" w:type="dxa"/>
          </w:tcPr>
          <w:p w:rsidR="00F013B5" w:rsidRPr="00F013B5" w:rsidRDefault="00227784" w:rsidP="00F013B5">
            <w:pPr>
              <w:jc w:val="both"/>
              <w:rPr>
                <w:szCs w:val="24"/>
                <w:lang w:val="en-CA"/>
              </w:rPr>
            </w:pPr>
            <w:r>
              <w:rPr>
                <w:szCs w:val="24"/>
                <w:lang w:val="en-CA"/>
              </w:rPr>
              <w:t>Help give closure; transfer learning and relationships to new settings</w:t>
            </w:r>
          </w:p>
        </w:tc>
      </w:tr>
    </w:tbl>
    <w:p w:rsidR="00F013B5" w:rsidRPr="00F013B5" w:rsidRDefault="00F013B5" w:rsidP="005F15F8">
      <w:pPr>
        <w:rPr>
          <w:sz w:val="24"/>
          <w:szCs w:val="24"/>
          <w:lang w:val="en-CA"/>
        </w:rPr>
      </w:pPr>
    </w:p>
    <w:p w:rsidR="00140632" w:rsidRDefault="00140632" w:rsidP="005F15F8">
      <w:pPr>
        <w:rPr>
          <w:szCs w:val="24"/>
          <w:lang w:val="en-CA"/>
        </w:rPr>
      </w:pPr>
      <w:r>
        <w:rPr>
          <w:szCs w:val="24"/>
          <w:lang w:val="en-CA"/>
        </w:rPr>
        <w:tab/>
      </w:r>
    </w:p>
    <w:p w:rsidR="00140632" w:rsidRDefault="00140632" w:rsidP="005F15F8">
      <w:pPr>
        <w:rPr>
          <w:szCs w:val="24"/>
          <w:lang w:val="en-CA"/>
        </w:rPr>
      </w:pPr>
      <w:r>
        <w:rPr>
          <w:szCs w:val="24"/>
          <w:lang w:val="en-CA"/>
        </w:rPr>
        <w:tab/>
      </w:r>
      <w:r>
        <w:rPr>
          <w:szCs w:val="24"/>
          <w:lang w:val="en-CA"/>
        </w:rPr>
        <w:tab/>
      </w:r>
    </w:p>
    <w:p w:rsidR="00A3034B" w:rsidRPr="00A6038F" w:rsidRDefault="004D60C2">
      <w:pPr>
        <w:rPr>
          <w:szCs w:val="24"/>
          <w:lang w:val="en-CA"/>
        </w:rPr>
      </w:pPr>
      <w:r w:rsidRPr="004D60C2">
        <w:rPr>
          <w:lang w:val="en-CA"/>
        </w:rPr>
        <w:t xml:space="preserve"> </w:t>
      </w:r>
    </w:p>
    <w:sectPr w:rsidR="00A3034B" w:rsidRPr="00A6038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26D0D"/>
    <w:multiLevelType w:val="hybridMultilevel"/>
    <w:tmpl w:val="57BAF2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67306A3"/>
    <w:multiLevelType w:val="hybridMultilevel"/>
    <w:tmpl w:val="22E2A7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0C2"/>
    <w:rsid w:val="00047467"/>
    <w:rsid w:val="00093D3E"/>
    <w:rsid w:val="000B6E8B"/>
    <w:rsid w:val="00140632"/>
    <w:rsid w:val="00227784"/>
    <w:rsid w:val="00296031"/>
    <w:rsid w:val="003157AA"/>
    <w:rsid w:val="00386BEC"/>
    <w:rsid w:val="003C376B"/>
    <w:rsid w:val="004B4506"/>
    <w:rsid w:val="004D458F"/>
    <w:rsid w:val="004D60C2"/>
    <w:rsid w:val="004E1EBC"/>
    <w:rsid w:val="0054770D"/>
    <w:rsid w:val="00572293"/>
    <w:rsid w:val="0059013C"/>
    <w:rsid w:val="005F15F8"/>
    <w:rsid w:val="006920D0"/>
    <w:rsid w:val="007918A6"/>
    <w:rsid w:val="007C1810"/>
    <w:rsid w:val="007E2C70"/>
    <w:rsid w:val="00804D18"/>
    <w:rsid w:val="008A4A9C"/>
    <w:rsid w:val="008B3EBC"/>
    <w:rsid w:val="008F63CC"/>
    <w:rsid w:val="00914EFE"/>
    <w:rsid w:val="009711E3"/>
    <w:rsid w:val="009C673A"/>
    <w:rsid w:val="00A23F89"/>
    <w:rsid w:val="00A3034B"/>
    <w:rsid w:val="00A40FE0"/>
    <w:rsid w:val="00A6038F"/>
    <w:rsid w:val="00A96647"/>
    <w:rsid w:val="00B56992"/>
    <w:rsid w:val="00BC13DB"/>
    <w:rsid w:val="00C409A3"/>
    <w:rsid w:val="00D4326F"/>
    <w:rsid w:val="00D807B1"/>
    <w:rsid w:val="00D8490D"/>
    <w:rsid w:val="00DC6AD3"/>
    <w:rsid w:val="00E22F3E"/>
    <w:rsid w:val="00E4537E"/>
    <w:rsid w:val="00E54E14"/>
    <w:rsid w:val="00E5748F"/>
    <w:rsid w:val="00F013B5"/>
    <w:rsid w:val="00F9510F"/>
    <w:rsid w:val="00FD141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5AB6E"/>
  <w15:chartTrackingRefBased/>
  <w15:docId w15:val="{BF8BC1A0-4531-4A1C-BB44-42F39D7FF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F01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A23F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476720-1443-4235-8324-A7B13F848623}" type="doc">
      <dgm:prSet loTypeId="urn:microsoft.com/office/officeart/2005/8/layout/radial4" loCatId="relationship" qsTypeId="urn:microsoft.com/office/officeart/2005/8/quickstyle/simple1" qsCatId="simple" csTypeId="urn:microsoft.com/office/officeart/2005/8/colors/accent0_1" csCatId="mainScheme" phldr="1"/>
      <dgm:spPr/>
      <dgm:t>
        <a:bodyPr/>
        <a:lstStyle/>
        <a:p>
          <a:endParaRPr lang="fr-FR"/>
        </a:p>
      </dgm:t>
    </dgm:pt>
    <dgm:pt modelId="{0E14CE61-EEE7-43FB-996E-943CA23C2C68}">
      <dgm:prSet phldrT="[Texte]" custT="1"/>
      <dgm:spPr/>
      <dgm:t>
        <a:bodyPr/>
        <a:lstStyle/>
        <a:p>
          <a:r>
            <a:rPr lang="fr-FR" sz="1050"/>
            <a:t>Team Effectiveness</a:t>
          </a:r>
        </a:p>
      </dgm:t>
    </dgm:pt>
    <dgm:pt modelId="{6FC932FF-9682-43B2-9B70-8B300BF8ACC6}" type="parTrans" cxnId="{90448C59-2AB9-4637-BAFA-66BF642DDF5A}">
      <dgm:prSet/>
      <dgm:spPr/>
      <dgm:t>
        <a:bodyPr/>
        <a:lstStyle/>
        <a:p>
          <a:endParaRPr lang="fr-FR"/>
        </a:p>
      </dgm:t>
    </dgm:pt>
    <dgm:pt modelId="{3721E5CB-C95B-4A96-9B5B-121583F13F71}" type="sibTrans" cxnId="{90448C59-2AB9-4637-BAFA-66BF642DDF5A}">
      <dgm:prSet/>
      <dgm:spPr/>
      <dgm:t>
        <a:bodyPr/>
        <a:lstStyle/>
        <a:p>
          <a:endParaRPr lang="fr-FR"/>
        </a:p>
      </dgm:t>
    </dgm:pt>
    <dgm:pt modelId="{29A39ED2-6D2D-4D32-8E71-94C05660D9E2}">
      <dgm:prSet phldrT="[Texte]" custT="1"/>
      <dgm:spPr/>
      <dgm:t>
        <a:bodyPr/>
        <a:lstStyle/>
        <a:p>
          <a:endParaRPr lang="fr-FR" sz="1100"/>
        </a:p>
        <a:p>
          <a:r>
            <a:rPr lang="fr-FR" sz="1100"/>
            <a:t>Context </a:t>
          </a:r>
        </a:p>
        <a:p>
          <a:r>
            <a:rPr lang="fr-FR" sz="1100"/>
            <a:t>- Adequate resources</a:t>
          </a:r>
        </a:p>
        <a:p>
          <a:r>
            <a:rPr lang="fr-FR" sz="1100"/>
            <a:t>- Leadership &amp; Structure</a:t>
          </a:r>
        </a:p>
        <a:p>
          <a:r>
            <a:rPr lang="fr-FR" sz="1100"/>
            <a:t>- Climate of trust</a:t>
          </a:r>
        </a:p>
        <a:p>
          <a:r>
            <a:rPr lang="fr-FR" sz="1100"/>
            <a:t>- Performance evalutation &amp; rewards</a:t>
          </a:r>
        </a:p>
        <a:p>
          <a:endParaRPr lang="fr-FR" sz="1100"/>
        </a:p>
      </dgm:t>
    </dgm:pt>
    <dgm:pt modelId="{F08B8B86-53B3-43D4-8767-EB5E6CD04554}" type="parTrans" cxnId="{1C27C6AA-A83A-4617-A20F-6500AEC7801D}">
      <dgm:prSet>
        <dgm:style>
          <a:lnRef idx="2">
            <a:schemeClr val="dk1"/>
          </a:lnRef>
          <a:fillRef idx="1">
            <a:schemeClr val="lt1"/>
          </a:fillRef>
          <a:effectRef idx="0">
            <a:schemeClr val="dk1"/>
          </a:effectRef>
          <a:fontRef idx="minor">
            <a:schemeClr val="dk1"/>
          </a:fontRef>
        </dgm:style>
      </dgm:prSet>
      <dgm:spPr>
        <a:ln/>
      </dgm:spPr>
      <dgm:t>
        <a:bodyPr/>
        <a:lstStyle/>
        <a:p>
          <a:endParaRPr lang="fr-FR"/>
        </a:p>
      </dgm:t>
    </dgm:pt>
    <dgm:pt modelId="{AB520740-F1E5-4D4B-8F88-F9FAFF8C7076}" type="sibTrans" cxnId="{1C27C6AA-A83A-4617-A20F-6500AEC7801D}">
      <dgm:prSet/>
      <dgm:spPr/>
      <dgm:t>
        <a:bodyPr/>
        <a:lstStyle/>
        <a:p>
          <a:endParaRPr lang="fr-FR"/>
        </a:p>
      </dgm:t>
    </dgm:pt>
    <dgm:pt modelId="{E0339E4C-A723-44F5-A8CD-CEAB8FD3E64C}">
      <dgm:prSet phldrT="[Texte]" custT="1"/>
      <dgm:spPr/>
      <dgm:t>
        <a:bodyPr/>
        <a:lstStyle/>
        <a:p>
          <a:r>
            <a:rPr lang="fr-FR" sz="1100"/>
            <a:t>Work Design</a:t>
          </a:r>
        </a:p>
        <a:p>
          <a:r>
            <a:rPr lang="fr-FR" sz="1100"/>
            <a:t>- Autonomy</a:t>
          </a:r>
        </a:p>
        <a:p>
          <a:r>
            <a:rPr lang="fr-FR" sz="1100"/>
            <a:t>- Skill Variety</a:t>
          </a:r>
        </a:p>
        <a:p>
          <a:r>
            <a:rPr lang="fr-FR" sz="1100"/>
            <a:t>- Task Identity</a:t>
          </a:r>
        </a:p>
        <a:p>
          <a:r>
            <a:rPr lang="fr-FR" sz="1100"/>
            <a:t>- Task signifiance</a:t>
          </a:r>
        </a:p>
      </dgm:t>
    </dgm:pt>
    <dgm:pt modelId="{7508B162-30A5-4AFD-9602-73F0AF310EE3}" type="parTrans" cxnId="{ACE4CBF0-5C84-464E-9EBC-5D4053E8ECEA}">
      <dgm:prSet>
        <dgm:style>
          <a:lnRef idx="2">
            <a:schemeClr val="dk1"/>
          </a:lnRef>
          <a:fillRef idx="1">
            <a:schemeClr val="lt1"/>
          </a:fillRef>
          <a:effectRef idx="0">
            <a:schemeClr val="dk1"/>
          </a:effectRef>
          <a:fontRef idx="minor">
            <a:schemeClr val="dk1"/>
          </a:fontRef>
        </dgm:style>
      </dgm:prSet>
      <dgm:spPr/>
      <dgm:t>
        <a:bodyPr/>
        <a:lstStyle/>
        <a:p>
          <a:endParaRPr lang="fr-FR"/>
        </a:p>
      </dgm:t>
    </dgm:pt>
    <dgm:pt modelId="{32A55CF4-69BC-4F19-A529-20E9A4B0A743}" type="sibTrans" cxnId="{ACE4CBF0-5C84-464E-9EBC-5D4053E8ECEA}">
      <dgm:prSet/>
      <dgm:spPr/>
      <dgm:t>
        <a:bodyPr/>
        <a:lstStyle/>
        <a:p>
          <a:endParaRPr lang="fr-FR"/>
        </a:p>
      </dgm:t>
    </dgm:pt>
    <dgm:pt modelId="{103CFFD0-CA11-486F-A6EA-1199D011051E}">
      <dgm:prSet phldrT="[Texte]" custT="1"/>
      <dgm:spPr/>
      <dgm:t>
        <a:bodyPr/>
        <a:lstStyle/>
        <a:p>
          <a:r>
            <a:rPr lang="fr-FR" sz="1100"/>
            <a:t>Composition</a:t>
          </a:r>
        </a:p>
        <a:p>
          <a:r>
            <a:rPr lang="fr-FR" sz="1100"/>
            <a:t>- Skills - Personality</a:t>
          </a:r>
        </a:p>
        <a:p>
          <a:r>
            <a:rPr lang="fr-FR" sz="1100"/>
            <a:t>- Roles - Divertsity</a:t>
          </a:r>
        </a:p>
        <a:p>
          <a:r>
            <a:rPr lang="fr-FR" sz="1100"/>
            <a:t>- Size - Member flexibility</a:t>
          </a:r>
        </a:p>
        <a:p>
          <a:r>
            <a:rPr lang="fr-FR" sz="1100"/>
            <a:t>- Member preference for team work</a:t>
          </a:r>
        </a:p>
      </dgm:t>
    </dgm:pt>
    <dgm:pt modelId="{64582B71-4986-44B2-887A-060FFF835402}" type="parTrans" cxnId="{AF4F9B63-31C4-40BC-BC95-6829455B5E76}">
      <dgm:prSet>
        <dgm:style>
          <a:lnRef idx="2">
            <a:schemeClr val="dk1"/>
          </a:lnRef>
          <a:fillRef idx="1">
            <a:schemeClr val="lt1"/>
          </a:fillRef>
          <a:effectRef idx="0">
            <a:schemeClr val="dk1"/>
          </a:effectRef>
          <a:fontRef idx="minor">
            <a:schemeClr val="dk1"/>
          </a:fontRef>
        </dgm:style>
      </dgm:prSet>
      <dgm:spPr/>
      <dgm:t>
        <a:bodyPr/>
        <a:lstStyle/>
        <a:p>
          <a:endParaRPr lang="fr-FR"/>
        </a:p>
      </dgm:t>
    </dgm:pt>
    <dgm:pt modelId="{458344B0-EFB6-447F-AAAF-44CAD4DFC08A}" type="sibTrans" cxnId="{AF4F9B63-31C4-40BC-BC95-6829455B5E76}">
      <dgm:prSet/>
      <dgm:spPr/>
      <dgm:t>
        <a:bodyPr/>
        <a:lstStyle/>
        <a:p>
          <a:endParaRPr lang="fr-FR"/>
        </a:p>
      </dgm:t>
    </dgm:pt>
    <dgm:pt modelId="{8B0F05D8-210A-432F-A20D-2E79DD115127}">
      <dgm:prSet phldrT="[Texte]" custT="1"/>
      <dgm:spPr/>
      <dgm:t>
        <a:bodyPr/>
        <a:lstStyle/>
        <a:p>
          <a:r>
            <a:rPr lang="fr-FR" sz="1100"/>
            <a:t>Process</a:t>
          </a:r>
        </a:p>
        <a:p>
          <a:r>
            <a:rPr lang="fr-FR" sz="1100"/>
            <a:t>- Common purpose</a:t>
          </a:r>
        </a:p>
        <a:p>
          <a:r>
            <a:rPr lang="fr-FR" sz="1100"/>
            <a:t>- Specific goals</a:t>
          </a:r>
        </a:p>
        <a:p>
          <a:r>
            <a:rPr lang="fr-FR" sz="1100"/>
            <a:t>- Team efficacy</a:t>
          </a:r>
        </a:p>
        <a:p>
          <a:r>
            <a:rPr lang="fr-FR" sz="1100"/>
            <a:t>- Managed level of conflict</a:t>
          </a:r>
        </a:p>
        <a:p>
          <a:r>
            <a:rPr lang="fr-FR" sz="1100"/>
            <a:t>- Accountability</a:t>
          </a:r>
        </a:p>
      </dgm:t>
    </dgm:pt>
    <dgm:pt modelId="{E99E3B5F-2398-41E6-87A6-90ADCADBD819}" type="parTrans" cxnId="{BB8BD92E-9A95-4810-9549-CAEEFEFF761E}">
      <dgm:prSet>
        <dgm:style>
          <a:lnRef idx="2">
            <a:schemeClr val="dk1"/>
          </a:lnRef>
          <a:fillRef idx="1">
            <a:schemeClr val="lt1"/>
          </a:fillRef>
          <a:effectRef idx="0">
            <a:schemeClr val="dk1"/>
          </a:effectRef>
          <a:fontRef idx="minor">
            <a:schemeClr val="dk1"/>
          </a:fontRef>
        </dgm:style>
      </dgm:prSet>
      <dgm:spPr/>
      <dgm:t>
        <a:bodyPr/>
        <a:lstStyle/>
        <a:p>
          <a:endParaRPr lang="fr-FR"/>
        </a:p>
      </dgm:t>
    </dgm:pt>
    <dgm:pt modelId="{E171B4D8-91CC-438C-B79D-8867D7F2CFDB}" type="sibTrans" cxnId="{BB8BD92E-9A95-4810-9549-CAEEFEFF761E}">
      <dgm:prSet/>
      <dgm:spPr/>
      <dgm:t>
        <a:bodyPr/>
        <a:lstStyle/>
        <a:p>
          <a:endParaRPr lang="fr-FR"/>
        </a:p>
      </dgm:t>
    </dgm:pt>
    <dgm:pt modelId="{44D19B35-1614-4709-85D2-C5232A5CE7C8}" type="pres">
      <dgm:prSet presAssocID="{0E476720-1443-4235-8324-A7B13F848623}" presName="cycle" presStyleCnt="0">
        <dgm:presLayoutVars>
          <dgm:chMax val="1"/>
          <dgm:dir/>
          <dgm:animLvl val="ctr"/>
          <dgm:resizeHandles val="exact"/>
        </dgm:presLayoutVars>
      </dgm:prSet>
      <dgm:spPr/>
    </dgm:pt>
    <dgm:pt modelId="{4DCA447A-472B-4C2F-AE79-661A68B5A3C2}" type="pres">
      <dgm:prSet presAssocID="{0E14CE61-EEE7-43FB-996E-943CA23C2C68}" presName="centerShape" presStyleLbl="node0" presStyleIdx="0" presStyleCnt="1"/>
      <dgm:spPr/>
    </dgm:pt>
    <dgm:pt modelId="{26E5B968-BCA9-4320-B0A0-ADBBEA11E944}" type="pres">
      <dgm:prSet presAssocID="{F08B8B86-53B3-43D4-8767-EB5E6CD04554}" presName="parTrans" presStyleLbl="bgSibTrans2D1" presStyleIdx="0" presStyleCnt="4" custAng="20829290" custLinFactNeighborX="6731" custLinFactNeighborY="56128"/>
      <dgm:spPr/>
    </dgm:pt>
    <dgm:pt modelId="{E6AD8CD6-F2BD-4BD5-865B-B59F832873C1}" type="pres">
      <dgm:prSet presAssocID="{29A39ED2-6D2D-4D32-8E71-94C05660D9E2}" presName="node" presStyleLbl="node1" presStyleIdx="0" presStyleCnt="4" custScaleY="133842" custRadScaleRad="99577" custRadScaleInc="-80155">
        <dgm:presLayoutVars>
          <dgm:bulletEnabled val="1"/>
        </dgm:presLayoutVars>
      </dgm:prSet>
      <dgm:spPr/>
    </dgm:pt>
    <dgm:pt modelId="{1ECE3E25-F6BD-4534-AB7D-81CF11AE6ED2}" type="pres">
      <dgm:prSet presAssocID="{7508B162-30A5-4AFD-9602-73F0AF310EE3}" presName="parTrans" presStyleLbl="bgSibTrans2D1" presStyleIdx="1" presStyleCnt="4"/>
      <dgm:spPr/>
    </dgm:pt>
    <dgm:pt modelId="{D1027D42-ABC1-4A3F-8BB6-2218157EBCB4}" type="pres">
      <dgm:prSet presAssocID="{E0339E4C-A723-44F5-A8CD-CEAB8FD3E64C}" presName="node" presStyleLbl="node1" presStyleIdx="1" presStyleCnt="4" custRadScaleRad="102929" custRadScaleInc="-47139">
        <dgm:presLayoutVars>
          <dgm:bulletEnabled val="1"/>
        </dgm:presLayoutVars>
      </dgm:prSet>
      <dgm:spPr/>
    </dgm:pt>
    <dgm:pt modelId="{B4675D67-7F86-4BA8-BAB3-C32370E6AC6B}" type="pres">
      <dgm:prSet presAssocID="{64582B71-4986-44B2-887A-060FFF835402}" presName="parTrans" presStyleLbl="bgSibTrans2D1" presStyleIdx="2" presStyleCnt="4"/>
      <dgm:spPr/>
    </dgm:pt>
    <dgm:pt modelId="{EB58733E-4054-443A-895E-88F24463A3E9}" type="pres">
      <dgm:prSet presAssocID="{103CFFD0-CA11-486F-A6EA-1199D011051E}" presName="node" presStyleLbl="node1" presStyleIdx="2" presStyleCnt="4" custScaleX="114191" custScaleY="107011" custRadScaleRad="101543" custRadScaleInc="31146">
        <dgm:presLayoutVars>
          <dgm:bulletEnabled val="1"/>
        </dgm:presLayoutVars>
      </dgm:prSet>
      <dgm:spPr/>
    </dgm:pt>
    <dgm:pt modelId="{395C44B9-3841-45C7-84E3-4E90C1AD2694}" type="pres">
      <dgm:prSet presAssocID="{E99E3B5F-2398-41E6-87A6-90ADCADBD819}" presName="parTrans" presStyleLbl="bgSibTrans2D1" presStyleIdx="3" presStyleCnt="4"/>
      <dgm:spPr/>
    </dgm:pt>
    <dgm:pt modelId="{F0D1C6F8-BC2A-4578-9470-08CD387A002F}" type="pres">
      <dgm:prSet presAssocID="{8B0F05D8-210A-432F-A20D-2E79DD115127}" presName="node" presStyleLbl="node1" presStyleIdx="3" presStyleCnt="4" custScaleY="126307" custRadScaleRad="91946" custRadScaleInc="65972">
        <dgm:presLayoutVars>
          <dgm:bulletEnabled val="1"/>
        </dgm:presLayoutVars>
      </dgm:prSet>
      <dgm:spPr/>
    </dgm:pt>
  </dgm:ptLst>
  <dgm:cxnLst>
    <dgm:cxn modelId="{49DB4F2D-D95C-4C6E-8AF4-F8EF94116E90}" type="presOf" srcId="{64582B71-4986-44B2-887A-060FFF835402}" destId="{B4675D67-7F86-4BA8-BAB3-C32370E6AC6B}" srcOrd="0" destOrd="0" presId="urn:microsoft.com/office/officeart/2005/8/layout/radial4"/>
    <dgm:cxn modelId="{BB8BD92E-9A95-4810-9549-CAEEFEFF761E}" srcId="{0E14CE61-EEE7-43FB-996E-943CA23C2C68}" destId="{8B0F05D8-210A-432F-A20D-2E79DD115127}" srcOrd="3" destOrd="0" parTransId="{E99E3B5F-2398-41E6-87A6-90ADCADBD819}" sibTransId="{E171B4D8-91CC-438C-B79D-8867D7F2CFDB}"/>
    <dgm:cxn modelId="{ED95073B-23C6-49CB-BA6B-7605E114D4D7}" type="presOf" srcId="{F08B8B86-53B3-43D4-8767-EB5E6CD04554}" destId="{26E5B968-BCA9-4320-B0A0-ADBBEA11E944}" srcOrd="0" destOrd="0" presId="urn:microsoft.com/office/officeart/2005/8/layout/radial4"/>
    <dgm:cxn modelId="{49351E61-0637-4E52-9758-C028FD56D8DE}" type="presOf" srcId="{0E14CE61-EEE7-43FB-996E-943CA23C2C68}" destId="{4DCA447A-472B-4C2F-AE79-661A68B5A3C2}" srcOrd="0" destOrd="0" presId="urn:microsoft.com/office/officeart/2005/8/layout/radial4"/>
    <dgm:cxn modelId="{AF4F9B63-31C4-40BC-BC95-6829455B5E76}" srcId="{0E14CE61-EEE7-43FB-996E-943CA23C2C68}" destId="{103CFFD0-CA11-486F-A6EA-1199D011051E}" srcOrd="2" destOrd="0" parTransId="{64582B71-4986-44B2-887A-060FFF835402}" sibTransId="{458344B0-EFB6-447F-AAAF-44CAD4DFC08A}"/>
    <dgm:cxn modelId="{90448C59-2AB9-4637-BAFA-66BF642DDF5A}" srcId="{0E476720-1443-4235-8324-A7B13F848623}" destId="{0E14CE61-EEE7-43FB-996E-943CA23C2C68}" srcOrd="0" destOrd="0" parTransId="{6FC932FF-9682-43B2-9B70-8B300BF8ACC6}" sibTransId="{3721E5CB-C95B-4A96-9B5B-121583F13F71}"/>
    <dgm:cxn modelId="{08BBEE7C-9775-46D0-B0A9-6DE9AB28996F}" type="presOf" srcId="{E99E3B5F-2398-41E6-87A6-90ADCADBD819}" destId="{395C44B9-3841-45C7-84E3-4E90C1AD2694}" srcOrd="0" destOrd="0" presId="urn:microsoft.com/office/officeart/2005/8/layout/radial4"/>
    <dgm:cxn modelId="{88A62A98-A9F5-4E1F-ABF9-27068B1B337C}" type="presOf" srcId="{0E476720-1443-4235-8324-A7B13F848623}" destId="{44D19B35-1614-4709-85D2-C5232A5CE7C8}" srcOrd="0" destOrd="0" presId="urn:microsoft.com/office/officeart/2005/8/layout/radial4"/>
    <dgm:cxn modelId="{6900B198-A74B-433E-9E51-204465E55842}" type="presOf" srcId="{E0339E4C-A723-44F5-A8CD-CEAB8FD3E64C}" destId="{D1027D42-ABC1-4A3F-8BB6-2218157EBCB4}" srcOrd="0" destOrd="0" presId="urn:microsoft.com/office/officeart/2005/8/layout/radial4"/>
    <dgm:cxn modelId="{BCFD0DA4-CC48-49F4-8315-47EE601A4B2E}" type="presOf" srcId="{7508B162-30A5-4AFD-9602-73F0AF310EE3}" destId="{1ECE3E25-F6BD-4534-AB7D-81CF11AE6ED2}" srcOrd="0" destOrd="0" presId="urn:microsoft.com/office/officeart/2005/8/layout/radial4"/>
    <dgm:cxn modelId="{380D3FA8-2CA4-43FD-85D3-EE60F8C6B9E9}" type="presOf" srcId="{29A39ED2-6D2D-4D32-8E71-94C05660D9E2}" destId="{E6AD8CD6-F2BD-4BD5-865B-B59F832873C1}" srcOrd="0" destOrd="0" presId="urn:microsoft.com/office/officeart/2005/8/layout/radial4"/>
    <dgm:cxn modelId="{1C27C6AA-A83A-4617-A20F-6500AEC7801D}" srcId="{0E14CE61-EEE7-43FB-996E-943CA23C2C68}" destId="{29A39ED2-6D2D-4D32-8E71-94C05660D9E2}" srcOrd="0" destOrd="0" parTransId="{F08B8B86-53B3-43D4-8767-EB5E6CD04554}" sibTransId="{AB520740-F1E5-4D4B-8F88-F9FAFF8C7076}"/>
    <dgm:cxn modelId="{48181DC1-17D2-464F-8DD5-20331198D54E}" type="presOf" srcId="{103CFFD0-CA11-486F-A6EA-1199D011051E}" destId="{EB58733E-4054-443A-895E-88F24463A3E9}" srcOrd="0" destOrd="0" presId="urn:microsoft.com/office/officeart/2005/8/layout/radial4"/>
    <dgm:cxn modelId="{ACE4CBF0-5C84-464E-9EBC-5D4053E8ECEA}" srcId="{0E14CE61-EEE7-43FB-996E-943CA23C2C68}" destId="{E0339E4C-A723-44F5-A8CD-CEAB8FD3E64C}" srcOrd="1" destOrd="0" parTransId="{7508B162-30A5-4AFD-9602-73F0AF310EE3}" sibTransId="{32A55CF4-69BC-4F19-A529-20E9A4B0A743}"/>
    <dgm:cxn modelId="{2A90E3F4-E75A-4F10-9AD3-1E2BADB0F0D5}" type="presOf" srcId="{8B0F05D8-210A-432F-A20D-2E79DD115127}" destId="{F0D1C6F8-BC2A-4578-9470-08CD387A002F}" srcOrd="0" destOrd="0" presId="urn:microsoft.com/office/officeart/2005/8/layout/radial4"/>
    <dgm:cxn modelId="{8D86B478-2315-4B36-A1C8-61AD0F96D2E5}" type="presParOf" srcId="{44D19B35-1614-4709-85D2-C5232A5CE7C8}" destId="{4DCA447A-472B-4C2F-AE79-661A68B5A3C2}" srcOrd="0" destOrd="0" presId="urn:microsoft.com/office/officeart/2005/8/layout/radial4"/>
    <dgm:cxn modelId="{14A12FFB-C42A-4BE9-9FC4-50730C938555}" type="presParOf" srcId="{44D19B35-1614-4709-85D2-C5232A5CE7C8}" destId="{26E5B968-BCA9-4320-B0A0-ADBBEA11E944}" srcOrd="1" destOrd="0" presId="urn:microsoft.com/office/officeart/2005/8/layout/radial4"/>
    <dgm:cxn modelId="{4DD4CA4B-76D4-4CEE-9E1D-89147CAA2859}" type="presParOf" srcId="{44D19B35-1614-4709-85D2-C5232A5CE7C8}" destId="{E6AD8CD6-F2BD-4BD5-865B-B59F832873C1}" srcOrd="2" destOrd="0" presId="urn:microsoft.com/office/officeart/2005/8/layout/radial4"/>
    <dgm:cxn modelId="{A474A535-2A79-4038-8678-B1DD6EFC0455}" type="presParOf" srcId="{44D19B35-1614-4709-85D2-C5232A5CE7C8}" destId="{1ECE3E25-F6BD-4534-AB7D-81CF11AE6ED2}" srcOrd="3" destOrd="0" presId="urn:microsoft.com/office/officeart/2005/8/layout/radial4"/>
    <dgm:cxn modelId="{08A4822D-BFA1-4F74-8A95-5B8DEF8F6987}" type="presParOf" srcId="{44D19B35-1614-4709-85D2-C5232A5CE7C8}" destId="{D1027D42-ABC1-4A3F-8BB6-2218157EBCB4}" srcOrd="4" destOrd="0" presId="urn:microsoft.com/office/officeart/2005/8/layout/radial4"/>
    <dgm:cxn modelId="{EC5F3D54-4FBA-44D5-9959-8BA59807F370}" type="presParOf" srcId="{44D19B35-1614-4709-85D2-C5232A5CE7C8}" destId="{B4675D67-7F86-4BA8-BAB3-C32370E6AC6B}" srcOrd="5" destOrd="0" presId="urn:microsoft.com/office/officeart/2005/8/layout/radial4"/>
    <dgm:cxn modelId="{319A5051-F794-4DE8-A19B-BDD2B9C88685}" type="presParOf" srcId="{44D19B35-1614-4709-85D2-C5232A5CE7C8}" destId="{EB58733E-4054-443A-895E-88F24463A3E9}" srcOrd="6" destOrd="0" presId="urn:microsoft.com/office/officeart/2005/8/layout/radial4"/>
    <dgm:cxn modelId="{6A49EF05-FA95-4BCF-B983-4DE09E68A747}" type="presParOf" srcId="{44D19B35-1614-4709-85D2-C5232A5CE7C8}" destId="{395C44B9-3841-45C7-84E3-4E90C1AD2694}" srcOrd="7" destOrd="0" presId="urn:microsoft.com/office/officeart/2005/8/layout/radial4"/>
    <dgm:cxn modelId="{C6DCA448-F4BF-45F9-8EA9-13D0D8188187}" type="presParOf" srcId="{44D19B35-1614-4709-85D2-C5232A5CE7C8}" destId="{F0D1C6F8-BC2A-4578-9470-08CD387A002F}" srcOrd="8" destOrd="0" presId="urn:microsoft.com/office/officeart/2005/8/layout/radial4"/>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9AE32E-FE4F-4FD3-A25B-28FB88B0EA70}" type="doc">
      <dgm:prSet loTypeId="urn:microsoft.com/office/officeart/2005/8/layout/cycle4" loCatId="relationship" qsTypeId="urn:microsoft.com/office/officeart/2005/8/quickstyle/simple1" qsCatId="simple" csTypeId="urn:microsoft.com/office/officeart/2005/8/colors/accent1_2" csCatId="accent1" phldr="1"/>
      <dgm:spPr/>
      <dgm:t>
        <a:bodyPr/>
        <a:lstStyle/>
        <a:p>
          <a:endParaRPr lang="fr-FR"/>
        </a:p>
      </dgm:t>
    </dgm:pt>
    <dgm:pt modelId="{E78235BA-707D-499C-8F53-AD3EC42E8332}">
      <dgm:prSet phldrT="[Texte]" custT="1"/>
      <dgm:spPr>
        <a:solidFill>
          <a:schemeClr val="bg1"/>
        </a:solidFill>
        <a:ln>
          <a:solidFill>
            <a:schemeClr val="tx1"/>
          </a:solidFill>
        </a:ln>
      </dgm:spPr>
      <dgm:t>
        <a:bodyPr/>
        <a:lstStyle/>
        <a:p>
          <a:r>
            <a:rPr lang="fr-FR" sz="1200">
              <a:solidFill>
                <a:sysClr val="windowText" lastClr="000000"/>
              </a:solidFill>
            </a:rPr>
            <a:t>3. Norming</a:t>
          </a:r>
        </a:p>
      </dgm:t>
    </dgm:pt>
    <dgm:pt modelId="{BE4947ED-D121-4A95-ACF3-A0238AA2791C}" type="parTrans" cxnId="{90F81F94-5606-4197-BF46-044F39D76996}">
      <dgm:prSet/>
      <dgm:spPr/>
      <dgm:t>
        <a:bodyPr/>
        <a:lstStyle/>
        <a:p>
          <a:endParaRPr lang="fr-FR"/>
        </a:p>
      </dgm:t>
    </dgm:pt>
    <dgm:pt modelId="{B43A0106-9247-4C81-B9BF-A3DF80C42326}" type="sibTrans" cxnId="{90F81F94-5606-4197-BF46-044F39D76996}">
      <dgm:prSet/>
      <dgm:spPr/>
      <dgm:t>
        <a:bodyPr/>
        <a:lstStyle/>
        <a:p>
          <a:endParaRPr lang="fr-FR"/>
        </a:p>
      </dgm:t>
    </dgm:pt>
    <dgm:pt modelId="{864DB39A-DA98-40ED-BC12-1FEC73D9346F}">
      <dgm:prSet phldrT="[Texte]" custT="1"/>
      <dgm:spPr>
        <a:ln>
          <a:solidFill>
            <a:schemeClr val="bg1"/>
          </a:solidFill>
        </a:ln>
      </dgm:spPr>
      <dgm:t>
        <a:bodyPr/>
        <a:lstStyle/>
        <a:p>
          <a:r>
            <a:rPr lang="fr-FR" sz="1100"/>
            <a:t>We talk openly about our problems &amp; issues. We set new grounds rules</a:t>
          </a:r>
        </a:p>
      </dgm:t>
    </dgm:pt>
    <dgm:pt modelId="{BF7529BF-3FC2-4C4B-9B83-9479BB599CCA}" type="parTrans" cxnId="{D6E6DBDC-3B69-4B84-834D-5ECC904C6A9C}">
      <dgm:prSet/>
      <dgm:spPr/>
      <dgm:t>
        <a:bodyPr/>
        <a:lstStyle/>
        <a:p>
          <a:endParaRPr lang="fr-FR"/>
        </a:p>
      </dgm:t>
    </dgm:pt>
    <dgm:pt modelId="{5C65A679-4E19-45D4-8182-5320404D197D}" type="sibTrans" cxnId="{D6E6DBDC-3B69-4B84-834D-5ECC904C6A9C}">
      <dgm:prSet/>
      <dgm:spPr/>
      <dgm:t>
        <a:bodyPr/>
        <a:lstStyle/>
        <a:p>
          <a:endParaRPr lang="fr-FR"/>
        </a:p>
      </dgm:t>
    </dgm:pt>
    <dgm:pt modelId="{06E06159-738A-4EA9-8034-46F930056F40}">
      <dgm:prSet phldrT="[Texte]" custT="1"/>
      <dgm:spPr>
        <a:solidFill>
          <a:schemeClr val="bg1"/>
        </a:solidFill>
        <a:ln>
          <a:solidFill>
            <a:schemeClr val="tx1"/>
          </a:solidFill>
        </a:ln>
      </dgm:spPr>
      <dgm:t>
        <a:bodyPr/>
        <a:lstStyle/>
        <a:p>
          <a:r>
            <a:rPr lang="fr-FR" sz="1200">
              <a:solidFill>
                <a:sysClr val="windowText" lastClr="000000"/>
              </a:solidFill>
            </a:rPr>
            <a:t>2. Storming</a:t>
          </a:r>
        </a:p>
      </dgm:t>
    </dgm:pt>
    <dgm:pt modelId="{42B97C28-92F0-4315-966D-E52A67771469}" type="parTrans" cxnId="{147E9081-8EC1-448F-9C58-3A840459E5C3}">
      <dgm:prSet/>
      <dgm:spPr/>
      <dgm:t>
        <a:bodyPr/>
        <a:lstStyle/>
        <a:p>
          <a:endParaRPr lang="fr-FR"/>
        </a:p>
      </dgm:t>
    </dgm:pt>
    <dgm:pt modelId="{942BEF21-9881-47BA-A626-FA7241035F38}" type="sibTrans" cxnId="{147E9081-8EC1-448F-9C58-3A840459E5C3}">
      <dgm:prSet/>
      <dgm:spPr/>
      <dgm:t>
        <a:bodyPr/>
        <a:lstStyle/>
        <a:p>
          <a:endParaRPr lang="fr-FR"/>
        </a:p>
      </dgm:t>
    </dgm:pt>
    <dgm:pt modelId="{FCA88404-2002-4833-A334-73DCAADDD267}">
      <dgm:prSet phldrT="[Texte]" custT="1"/>
      <dgm:spPr>
        <a:solidFill>
          <a:schemeClr val="bg1"/>
        </a:solidFill>
        <a:ln>
          <a:solidFill>
            <a:schemeClr val="tx1"/>
          </a:solidFill>
        </a:ln>
      </dgm:spPr>
      <dgm:t>
        <a:bodyPr/>
        <a:lstStyle/>
        <a:p>
          <a:r>
            <a:rPr lang="fr-FR" sz="1200">
              <a:solidFill>
                <a:sysClr val="windowText" lastClr="000000"/>
              </a:solidFill>
            </a:rPr>
            <a:t>1. Forming</a:t>
          </a:r>
        </a:p>
      </dgm:t>
    </dgm:pt>
    <dgm:pt modelId="{9CEE64EF-AAC4-4477-998C-7053B8445621}" type="parTrans" cxnId="{99C96564-2F7A-4DE2-B83E-B185DB03E95A}">
      <dgm:prSet/>
      <dgm:spPr/>
      <dgm:t>
        <a:bodyPr/>
        <a:lstStyle/>
        <a:p>
          <a:endParaRPr lang="fr-FR"/>
        </a:p>
      </dgm:t>
    </dgm:pt>
    <dgm:pt modelId="{46205E49-7AF8-4FE5-99AE-5A4528BD816B}" type="sibTrans" cxnId="{99C96564-2F7A-4DE2-B83E-B185DB03E95A}">
      <dgm:prSet/>
      <dgm:spPr/>
      <dgm:t>
        <a:bodyPr/>
        <a:lstStyle/>
        <a:p>
          <a:endParaRPr lang="fr-FR"/>
        </a:p>
      </dgm:t>
    </dgm:pt>
    <dgm:pt modelId="{1BE31FA0-3998-4860-A6C8-035199B98713}">
      <dgm:prSet phldrT="[Texte]" custT="1"/>
      <dgm:spPr>
        <a:ln>
          <a:solidFill>
            <a:schemeClr val="bg1"/>
          </a:solidFill>
        </a:ln>
      </dgm:spPr>
      <dgm:t>
        <a:bodyPr/>
        <a:lstStyle/>
        <a:p>
          <a:pPr algn="r"/>
          <a:r>
            <a:rPr lang="fr-FR" sz="1100"/>
            <a:t>We are polite &amp; cautious, organized. We ask ourselves "How do I belong to this group''</a:t>
          </a:r>
        </a:p>
      </dgm:t>
    </dgm:pt>
    <dgm:pt modelId="{5C631FC5-71E5-4D99-921A-9E175D99DC41}" type="parTrans" cxnId="{040EB7BB-2F19-43B1-B467-DB4E11280034}">
      <dgm:prSet/>
      <dgm:spPr/>
      <dgm:t>
        <a:bodyPr/>
        <a:lstStyle/>
        <a:p>
          <a:endParaRPr lang="fr-FR"/>
        </a:p>
      </dgm:t>
    </dgm:pt>
    <dgm:pt modelId="{6B4A0EC9-F5C3-46E7-964F-A25DF1248470}" type="sibTrans" cxnId="{040EB7BB-2F19-43B1-B467-DB4E11280034}">
      <dgm:prSet/>
      <dgm:spPr/>
      <dgm:t>
        <a:bodyPr/>
        <a:lstStyle/>
        <a:p>
          <a:endParaRPr lang="fr-FR"/>
        </a:p>
      </dgm:t>
    </dgm:pt>
    <dgm:pt modelId="{FF6128B7-359A-4FA9-8615-D4DFA1E754E6}">
      <dgm:prSet phldrT="[Texte]" custT="1"/>
      <dgm:spPr>
        <a:solidFill>
          <a:schemeClr val="bg1"/>
        </a:solidFill>
        <a:ln>
          <a:solidFill>
            <a:schemeClr val="tx1"/>
          </a:solidFill>
        </a:ln>
      </dgm:spPr>
      <dgm:t>
        <a:bodyPr/>
        <a:lstStyle/>
        <a:p>
          <a:r>
            <a:rPr lang="fr-FR" sz="1200">
              <a:solidFill>
                <a:sysClr val="windowText" lastClr="000000"/>
              </a:solidFill>
            </a:rPr>
            <a:t>4. Performing</a:t>
          </a:r>
        </a:p>
      </dgm:t>
    </dgm:pt>
    <dgm:pt modelId="{13E2D1D9-19C7-4F0E-9130-4F86D43DD57D}" type="parTrans" cxnId="{4C361878-DAD3-4656-9A5C-FFDAAA3B9173}">
      <dgm:prSet/>
      <dgm:spPr/>
      <dgm:t>
        <a:bodyPr/>
        <a:lstStyle/>
        <a:p>
          <a:endParaRPr lang="fr-FR"/>
        </a:p>
      </dgm:t>
    </dgm:pt>
    <dgm:pt modelId="{A400A567-FA4F-4447-A0F9-7C667A8CCB8B}" type="sibTrans" cxnId="{4C361878-DAD3-4656-9A5C-FFDAAA3B9173}">
      <dgm:prSet/>
      <dgm:spPr/>
      <dgm:t>
        <a:bodyPr/>
        <a:lstStyle/>
        <a:p>
          <a:endParaRPr lang="fr-FR"/>
        </a:p>
      </dgm:t>
    </dgm:pt>
    <dgm:pt modelId="{F7EA9198-87A5-4CB5-861E-FC84249378F0}">
      <dgm:prSet phldrT="[Texte]" custT="1"/>
      <dgm:spPr>
        <a:ln>
          <a:solidFill>
            <a:schemeClr val="bg1"/>
          </a:solidFill>
        </a:ln>
      </dgm:spPr>
      <dgm:t>
        <a:bodyPr/>
        <a:lstStyle/>
        <a:p>
          <a:r>
            <a:rPr lang="fr-FR" sz="1100"/>
            <a:t>We are doing well, this is a good team</a:t>
          </a:r>
        </a:p>
      </dgm:t>
    </dgm:pt>
    <dgm:pt modelId="{5238A007-2653-486C-9B44-CBB0D03DAEB7}" type="parTrans" cxnId="{4DE8B57B-42A4-4A28-92F7-631F5FB1A501}">
      <dgm:prSet/>
      <dgm:spPr/>
      <dgm:t>
        <a:bodyPr/>
        <a:lstStyle/>
        <a:p>
          <a:endParaRPr lang="fr-FR"/>
        </a:p>
      </dgm:t>
    </dgm:pt>
    <dgm:pt modelId="{77911A0A-CF35-4215-8981-E81B98B8EA15}" type="sibTrans" cxnId="{4DE8B57B-42A4-4A28-92F7-631F5FB1A501}">
      <dgm:prSet/>
      <dgm:spPr/>
      <dgm:t>
        <a:bodyPr/>
        <a:lstStyle/>
        <a:p>
          <a:endParaRPr lang="fr-FR"/>
        </a:p>
      </dgm:t>
    </dgm:pt>
    <dgm:pt modelId="{05F18158-BAEA-4671-B559-90A895CDB7DD}">
      <dgm:prSet phldrT="[Texte]" custT="1"/>
      <dgm:spPr>
        <a:ln>
          <a:solidFill>
            <a:schemeClr val="bg1"/>
          </a:solidFill>
        </a:ln>
      </dgm:spPr>
      <dgm:t>
        <a:bodyPr/>
        <a:lstStyle/>
        <a:p>
          <a:pPr algn="r"/>
          <a:r>
            <a:rPr lang="fr-FR" sz="1100"/>
            <a:t>We argue even when we agree</a:t>
          </a:r>
        </a:p>
      </dgm:t>
    </dgm:pt>
    <dgm:pt modelId="{2E7A32EF-E4E1-43F8-B6B5-175689967C49}" type="sibTrans" cxnId="{A940E1E1-63F0-4173-916A-9082DE291BF2}">
      <dgm:prSet/>
      <dgm:spPr/>
      <dgm:t>
        <a:bodyPr/>
        <a:lstStyle/>
        <a:p>
          <a:endParaRPr lang="fr-FR"/>
        </a:p>
      </dgm:t>
    </dgm:pt>
    <dgm:pt modelId="{E582E690-E878-4766-8BBF-5110646E112F}" type="parTrans" cxnId="{A940E1E1-63F0-4173-916A-9082DE291BF2}">
      <dgm:prSet/>
      <dgm:spPr/>
      <dgm:t>
        <a:bodyPr/>
        <a:lstStyle/>
        <a:p>
          <a:endParaRPr lang="fr-FR"/>
        </a:p>
      </dgm:t>
    </dgm:pt>
    <dgm:pt modelId="{A81998D9-E56C-4B82-8349-5A74784AC2F7}">
      <dgm:prSet phldrT="[Texte]" custT="1"/>
      <dgm:spPr>
        <a:ln>
          <a:solidFill>
            <a:schemeClr val="bg1"/>
          </a:solidFill>
        </a:ln>
      </dgm:spPr>
      <dgm:t>
        <a:bodyPr/>
        <a:lstStyle/>
        <a:p>
          <a:pPr algn="r"/>
          <a:r>
            <a:rPr lang="fr-FR" sz="1100"/>
            <a:t>Power issues</a:t>
          </a:r>
        </a:p>
      </dgm:t>
    </dgm:pt>
    <dgm:pt modelId="{C093D46E-D6CB-4787-ADF0-35020AD19F8D}" type="parTrans" cxnId="{7292A39E-8297-41A8-A15C-451C96AFDD63}">
      <dgm:prSet/>
      <dgm:spPr/>
      <dgm:t>
        <a:bodyPr/>
        <a:lstStyle/>
        <a:p>
          <a:endParaRPr lang="fr-FR"/>
        </a:p>
      </dgm:t>
    </dgm:pt>
    <dgm:pt modelId="{82B60F34-5E3B-4A45-BB0E-074D064A2BE0}" type="sibTrans" cxnId="{7292A39E-8297-41A8-A15C-451C96AFDD63}">
      <dgm:prSet/>
      <dgm:spPr/>
      <dgm:t>
        <a:bodyPr/>
        <a:lstStyle/>
        <a:p>
          <a:endParaRPr lang="fr-FR"/>
        </a:p>
      </dgm:t>
    </dgm:pt>
    <dgm:pt modelId="{6B6CC2F0-98AA-4273-85B4-4BB8FFEB62C2}">
      <dgm:prSet phldrT="[Texte]" custT="1"/>
      <dgm:spPr>
        <a:ln>
          <a:solidFill>
            <a:schemeClr val="bg1"/>
          </a:solidFill>
        </a:ln>
      </dgm:spPr>
      <dgm:t>
        <a:bodyPr/>
        <a:lstStyle/>
        <a:p>
          <a:pPr algn="r"/>
          <a:r>
            <a:rPr lang="fr-FR" sz="1100"/>
            <a:t>''Who's in control'' &amp; ''how is control exercised</a:t>
          </a:r>
        </a:p>
      </dgm:t>
    </dgm:pt>
    <dgm:pt modelId="{DB26C41D-50E7-45E8-9605-DF3EF7A7C906}" type="parTrans" cxnId="{3D5369F0-C113-412F-9BA1-4E582B399054}">
      <dgm:prSet/>
      <dgm:spPr/>
      <dgm:t>
        <a:bodyPr/>
        <a:lstStyle/>
        <a:p>
          <a:endParaRPr lang="fr-FR"/>
        </a:p>
      </dgm:t>
    </dgm:pt>
    <dgm:pt modelId="{B1BAF69A-98E2-4DEE-8419-6E11CDE20D01}" type="sibTrans" cxnId="{3D5369F0-C113-412F-9BA1-4E582B399054}">
      <dgm:prSet/>
      <dgm:spPr/>
      <dgm:t>
        <a:bodyPr/>
        <a:lstStyle/>
        <a:p>
          <a:endParaRPr lang="fr-FR"/>
        </a:p>
      </dgm:t>
    </dgm:pt>
    <dgm:pt modelId="{8F0F9A86-532D-487F-A612-B8A4512D40A7}" type="pres">
      <dgm:prSet presAssocID="{559AE32E-FE4F-4FD3-A25B-28FB88B0EA70}" presName="cycleMatrixDiagram" presStyleCnt="0">
        <dgm:presLayoutVars>
          <dgm:chMax val="1"/>
          <dgm:dir/>
          <dgm:animLvl val="lvl"/>
          <dgm:resizeHandles val="exact"/>
        </dgm:presLayoutVars>
      </dgm:prSet>
      <dgm:spPr/>
    </dgm:pt>
    <dgm:pt modelId="{DE6C32F2-4462-402C-B0D3-E1D3D8BD16C1}" type="pres">
      <dgm:prSet presAssocID="{559AE32E-FE4F-4FD3-A25B-28FB88B0EA70}" presName="children" presStyleCnt="0"/>
      <dgm:spPr/>
    </dgm:pt>
    <dgm:pt modelId="{BB469F62-9D51-4425-A503-46E2047A573D}" type="pres">
      <dgm:prSet presAssocID="{559AE32E-FE4F-4FD3-A25B-28FB88B0EA70}" presName="child1group" presStyleCnt="0"/>
      <dgm:spPr/>
    </dgm:pt>
    <dgm:pt modelId="{3AD1A668-F625-42EC-BBDF-A1E4E27B7283}" type="pres">
      <dgm:prSet presAssocID="{559AE32E-FE4F-4FD3-A25B-28FB88B0EA70}" presName="child1" presStyleLbl="bgAcc1" presStyleIdx="0" presStyleCnt="4" custScaleX="177839" custLinFactNeighborX="-29102" custLinFactNeighborY="1860"/>
      <dgm:spPr/>
    </dgm:pt>
    <dgm:pt modelId="{A2586AA7-F01E-4167-8D41-FA8CCBD88831}" type="pres">
      <dgm:prSet presAssocID="{559AE32E-FE4F-4FD3-A25B-28FB88B0EA70}" presName="child1Text" presStyleLbl="bgAcc1" presStyleIdx="0" presStyleCnt="4">
        <dgm:presLayoutVars>
          <dgm:bulletEnabled val="1"/>
        </dgm:presLayoutVars>
      </dgm:prSet>
      <dgm:spPr/>
    </dgm:pt>
    <dgm:pt modelId="{25CE7A5C-299B-402C-BFD3-95D43534F356}" type="pres">
      <dgm:prSet presAssocID="{559AE32E-FE4F-4FD3-A25B-28FB88B0EA70}" presName="child2group" presStyleCnt="0"/>
      <dgm:spPr/>
    </dgm:pt>
    <dgm:pt modelId="{04F16A79-B4C2-4F42-BA77-DBA5DBF392D7}" type="pres">
      <dgm:prSet presAssocID="{559AE32E-FE4F-4FD3-A25B-28FB88B0EA70}" presName="child2" presStyleLbl="bgAcc1" presStyleIdx="1" presStyleCnt="4" custScaleX="166030" custLinFactNeighborX="20293"/>
      <dgm:spPr/>
    </dgm:pt>
    <dgm:pt modelId="{C7E278B1-79D2-43CD-94FC-5BAEA1C7571A}" type="pres">
      <dgm:prSet presAssocID="{559AE32E-FE4F-4FD3-A25B-28FB88B0EA70}" presName="child2Text" presStyleLbl="bgAcc1" presStyleIdx="1" presStyleCnt="4">
        <dgm:presLayoutVars>
          <dgm:bulletEnabled val="1"/>
        </dgm:presLayoutVars>
      </dgm:prSet>
      <dgm:spPr/>
    </dgm:pt>
    <dgm:pt modelId="{570DBE8F-ADF6-4A12-8903-B9C10764D188}" type="pres">
      <dgm:prSet presAssocID="{559AE32E-FE4F-4FD3-A25B-28FB88B0EA70}" presName="child3group" presStyleCnt="0"/>
      <dgm:spPr/>
    </dgm:pt>
    <dgm:pt modelId="{1C9EC50D-2328-4751-8AE7-EA7186E17477}" type="pres">
      <dgm:prSet presAssocID="{559AE32E-FE4F-4FD3-A25B-28FB88B0EA70}" presName="child3" presStyleLbl="bgAcc1" presStyleIdx="2" presStyleCnt="4" custScaleX="162898" custLinFactNeighborX="24701" custLinFactNeighborY="-3720"/>
      <dgm:spPr/>
    </dgm:pt>
    <dgm:pt modelId="{36D35BB5-B871-4407-BDB6-22EFC59BFDE4}" type="pres">
      <dgm:prSet presAssocID="{559AE32E-FE4F-4FD3-A25B-28FB88B0EA70}" presName="child3Text" presStyleLbl="bgAcc1" presStyleIdx="2" presStyleCnt="4">
        <dgm:presLayoutVars>
          <dgm:bulletEnabled val="1"/>
        </dgm:presLayoutVars>
      </dgm:prSet>
      <dgm:spPr/>
    </dgm:pt>
    <dgm:pt modelId="{8B7FE938-A88C-442C-9147-731B835E2FF4}" type="pres">
      <dgm:prSet presAssocID="{559AE32E-FE4F-4FD3-A25B-28FB88B0EA70}" presName="child4group" presStyleCnt="0"/>
      <dgm:spPr/>
    </dgm:pt>
    <dgm:pt modelId="{AEA4AA9E-C6C4-404F-8833-8B3BB45ACAB5}" type="pres">
      <dgm:prSet presAssocID="{559AE32E-FE4F-4FD3-A25B-28FB88B0EA70}" presName="child4" presStyleLbl="bgAcc1" presStyleIdx="3" presStyleCnt="4" custScaleX="158097" custLinFactNeighborX="-29993" custLinFactNeighborY="-1860"/>
      <dgm:spPr/>
    </dgm:pt>
    <dgm:pt modelId="{D6566E1C-617F-4ABA-ADB9-7B8FECAB2821}" type="pres">
      <dgm:prSet presAssocID="{559AE32E-FE4F-4FD3-A25B-28FB88B0EA70}" presName="child4Text" presStyleLbl="bgAcc1" presStyleIdx="3" presStyleCnt="4">
        <dgm:presLayoutVars>
          <dgm:bulletEnabled val="1"/>
        </dgm:presLayoutVars>
      </dgm:prSet>
      <dgm:spPr/>
    </dgm:pt>
    <dgm:pt modelId="{22068030-3D63-46C0-BB5B-D1E043815EDA}" type="pres">
      <dgm:prSet presAssocID="{559AE32E-FE4F-4FD3-A25B-28FB88B0EA70}" presName="childPlaceholder" presStyleCnt="0"/>
      <dgm:spPr/>
    </dgm:pt>
    <dgm:pt modelId="{106D017A-CFA2-4732-8AE8-3A96CB4B9A72}" type="pres">
      <dgm:prSet presAssocID="{559AE32E-FE4F-4FD3-A25B-28FB88B0EA70}" presName="circle" presStyleCnt="0"/>
      <dgm:spPr/>
    </dgm:pt>
    <dgm:pt modelId="{B730AE1C-21AB-47B2-990B-A6329392026A}" type="pres">
      <dgm:prSet presAssocID="{559AE32E-FE4F-4FD3-A25B-28FB88B0EA70}" presName="quadrant1" presStyleLbl="node1" presStyleIdx="0" presStyleCnt="4">
        <dgm:presLayoutVars>
          <dgm:chMax val="1"/>
          <dgm:bulletEnabled val="1"/>
        </dgm:presLayoutVars>
      </dgm:prSet>
      <dgm:spPr/>
    </dgm:pt>
    <dgm:pt modelId="{54B99280-32E1-40A6-8AB2-135914308155}" type="pres">
      <dgm:prSet presAssocID="{559AE32E-FE4F-4FD3-A25B-28FB88B0EA70}" presName="quadrant2" presStyleLbl="node1" presStyleIdx="1" presStyleCnt="4">
        <dgm:presLayoutVars>
          <dgm:chMax val="1"/>
          <dgm:bulletEnabled val="1"/>
        </dgm:presLayoutVars>
      </dgm:prSet>
      <dgm:spPr/>
    </dgm:pt>
    <dgm:pt modelId="{65BBDC3B-AE99-4F5D-94B8-E4E85E0F85A2}" type="pres">
      <dgm:prSet presAssocID="{559AE32E-FE4F-4FD3-A25B-28FB88B0EA70}" presName="quadrant3" presStyleLbl="node1" presStyleIdx="2" presStyleCnt="4">
        <dgm:presLayoutVars>
          <dgm:chMax val="1"/>
          <dgm:bulletEnabled val="1"/>
        </dgm:presLayoutVars>
      </dgm:prSet>
      <dgm:spPr/>
    </dgm:pt>
    <dgm:pt modelId="{12D55708-8A43-49AC-A5CC-222BCD0C5E1C}" type="pres">
      <dgm:prSet presAssocID="{559AE32E-FE4F-4FD3-A25B-28FB88B0EA70}" presName="quadrant4" presStyleLbl="node1" presStyleIdx="3" presStyleCnt="4">
        <dgm:presLayoutVars>
          <dgm:chMax val="1"/>
          <dgm:bulletEnabled val="1"/>
        </dgm:presLayoutVars>
      </dgm:prSet>
      <dgm:spPr/>
    </dgm:pt>
    <dgm:pt modelId="{C6E11FEA-7FAD-4163-9343-251573408186}" type="pres">
      <dgm:prSet presAssocID="{559AE32E-FE4F-4FD3-A25B-28FB88B0EA70}" presName="quadrantPlaceholder" presStyleCnt="0"/>
      <dgm:spPr/>
    </dgm:pt>
    <dgm:pt modelId="{BE1BD5B6-EC2C-44A3-BBE5-6E93B1E1BBA6}" type="pres">
      <dgm:prSet presAssocID="{559AE32E-FE4F-4FD3-A25B-28FB88B0EA70}" presName="center1" presStyleLbl="fgShp" presStyleIdx="0" presStyleCnt="2" custAng="0" custFlipHor="1" custScaleX="201067" custScaleY="167582"/>
      <dgm:spPr>
        <a:solidFill>
          <a:schemeClr val="bg1"/>
        </a:solidFill>
        <a:ln>
          <a:solidFill>
            <a:schemeClr val="tx1"/>
          </a:solidFill>
        </a:ln>
      </dgm:spPr>
    </dgm:pt>
    <dgm:pt modelId="{2B1C3253-6CDD-405C-B27E-E09737363C02}" type="pres">
      <dgm:prSet presAssocID="{559AE32E-FE4F-4FD3-A25B-28FB88B0EA70}" presName="center2" presStyleLbl="fgShp" presStyleIdx="1" presStyleCnt="2" custFlipHor="1" custScaleX="197086" custScaleY="163004"/>
      <dgm:spPr>
        <a:solidFill>
          <a:schemeClr val="bg1"/>
        </a:solidFill>
        <a:ln>
          <a:solidFill>
            <a:schemeClr val="tx1"/>
          </a:solidFill>
        </a:ln>
      </dgm:spPr>
    </dgm:pt>
  </dgm:ptLst>
  <dgm:cxnLst>
    <dgm:cxn modelId="{37727304-D743-48E6-BDB9-5FB7C44AA894}" type="presOf" srcId="{06E06159-738A-4EA9-8034-46F930056F40}" destId="{54B99280-32E1-40A6-8AB2-135914308155}" srcOrd="0" destOrd="0" presId="urn:microsoft.com/office/officeart/2005/8/layout/cycle4"/>
    <dgm:cxn modelId="{9899EE36-B7FE-41C7-9ECE-C46A05C3B729}" type="presOf" srcId="{E78235BA-707D-499C-8F53-AD3EC42E8332}" destId="{B730AE1C-21AB-47B2-990B-A6329392026A}" srcOrd="0" destOrd="0" presId="urn:microsoft.com/office/officeart/2005/8/layout/cycle4"/>
    <dgm:cxn modelId="{9BDBC739-F955-4A55-941E-1E2B8ACD3494}" type="presOf" srcId="{05F18158-BAEA-4671-B559-90A895CDB7DD}" destId="{04F16A79-B4C2-4F42-BA77-DBA5DBF392D7}" srcOrd="0" destOrd="0" presId="urn:microsoft.com/office/officeart/2005/8/layout/cycle4"/>
    <dgm:cxn modelId="{8A6E803E-15D8-4833-AECE-D9EF76A1FB6E}" type="presOf" srcId="{559AE32E-FE4F-4FD3-A25B-28FB88B0EA70}" destId="{8F0F9A86-532D-487F-A612-B8A4512D40A7}" srcOrd="0" destOrd="0" presId="urn:microsoft.com/office/officeart/2005/8/layout/cycle4"/>
    <dgm:cxn modelId="{842FE45F-3908-49FA-B095-D3154D6F0CFD}" type="presOf" srcId="{1BE31FA0-3998-4860-A6C8-035199B98713}" destId="{1C9EC50D-2328-4751-8AE7-EA7186E17477}" srcOrd="0" destOrd="0" presId="urn:microsoft.com/office/officeart/2005/8/layout/cycle4"/>
    <dgm:cxn modelId="{6ECA0560-F830-4AAA-BC05-B734E52EF871}" type="presOf" srcId="{F7EA9198-87A5-4CB5-861E-FC84249378F0}" destId="{AEA4AA9E-C6C4-404F-8833-8B3BB45ACAB5}" srcOrd="0" destOrd="0" presId="urn:microsoft.com/office/officeart/2005/8/layout/cycle4"/>
    <dgm:cxn modelId="{99C96564-2F7A-4DE2-B83E-B185DB03E95A}" srcId="{559AE32E-FE4F-4FD3-A25B-28FB88B0EA70}" destId="{FCA88404-2002-4833-A334-73DCAADDD267}" srcOrd="2" destOrd="0" parTransId="{9CEE64EF-AAC4-4477-998C-7053B8445621}" sibTransId="{46205E49-7AF8-4FE5-99AE-5A4528BD816B}"/>
    <dgm:cxn modelId="{AC47F964-C7F9-4929-968A-43D2CF692EE2}" type="presOf" srcId="{6B6CC2F0-98AA-4273-85B4-4BB8FFEB62C2}" destId="{04F16A79-B4C2-4F42-BA77-DBA5DBF392D7}" srcOrd="0" destOrd="2" presId="urn:microsoft.com/office/officeart/2005/8/layout/cycle4"/>
    <dgm:cxn modelId="{9874DB6B-394F-4579-B0B7-0C1B65542F6B}" type="presOf" srcId="{05F18158-BAEA-4671-B559-90A895CDB7DD}" destId="{C7E278B1-79D2-43CD-94FC-5BAEA1C7571A}" srcOrd="1" destOrd="0" presId="urn:microsoft.com/office/officeart/2005/8/layout/cycle4"/>
    <dgm:cxn modelId="{B19C706C-FC84-465C-B3A3-F55B473608C0}" type="presOf" srcId="{864DB39A-DA98-40ED-BC12-1FEC73D9346F}" destId="{A2586AA7-F01E-4167-8D41-FA8CCBD88831}" srcOrd="1" destOrd="0" presId="urn:microsoft.com/office/officeart/2005/8/layout/cycle4"/>
    <dgm:cxn modelId="{4C72154D-7DBB-4F4B-B6CB-F72A739C45C8}" type="presOf" srcId="{6B6CC2F0-98AA-4273-85B4-4BB8FFEB62C2}" destId="{C7E278B1-79D2-43CD-94FC-5BAEA1C7571A}" srcOrd="1" destOrd="2" presId="urn:microsoft.com/office/officeart/2005/8/layout/cycle4"/>
    <dgm:cxn modelId="{1EEA6E71-A55E-45B9-8A4F-C08A477701E7}" type="presOf" srcId="{FF6128B7-359A-4FA9-8615-D4DFA1E754E6}" destId="{12D55708-8A43-49AC-A5CC-222BCD0C5E1C}" srcOrd="0" destOrd="0" presId="urn:microsoft.com/office/officeart/2005/8/layout/cycle4"/>
    <dgm:cxn modelId="{4C361878-DAD3-4656-9A5C-FFDAAA3B9173}" srcId="{559AE32E-FE4F-4FD3-A25B-28FB88B0EA70}" destId="{FF6128B7-359A-4FA9-8615-D4DFA1E754E6}" srcOrd="3" destOrd="0" parTransId="{13E2D1D9-19C7-4F0E-9130-4F86D43DD57D}" sibTransId="{A400A567-FA4F-4447-A0F9-7C667A8CCB8B}"/>
    <dgm:cxn modelId="{4DE8B57B-42A4-4A28-92F7-631F5FB1A501}" srcId="{FF6128B7-359A-4FA9-8615-D4DFA1E754E6}" destId="{F7EA9198-87A5-4CB5-861E-FC84249378F0}" srcOrd="0" destOrd="0" parTransId="{5238A007-2653-486C-9B44-CBB0D03DAEB7}" sibTransId="{77911A0A-CF35-4215-8981-E81B98B8EA15}"/>
    <dgm:cxn modelId="{147E9081-8EC1-448F-9C58-3A840459E5C3}" srcId="{559AE32E-FE4F-4FD3-A25B-28FB88B0EA70}" destId="{06E06159-738A-4EA9-8034-46F930056F40}" srcOrd="1" destOrd="0" parTransId="{42B97C28-92F0-4315-966D-E52A67771469}" sibTransId="{942BEF21-9881-47BA-A626-FA7241035F38}"/>
    <dgm:cxn modelId="{BE47D08D-3032-448D-BE16-226D870089C4}" type="presOf" srcId="{FCA88404-2002-4833-A334-73DCAADDD267}" destId="{65BBDC3B-AE99-4F5D-94B8-E4E85E0F85A2}" srcOrd="0" destOrd="0" presId="urn:microsoft.com/office/officeart/2005/8/layout/cycle4"/>
    <dgm:cxn modelId="{B16C4B93-9C5F-46E7-A265-54E961D86445}" type="presOf" srcId="{1BE31FA0-3998-4860-A6C8-035199B98713}" destId="{36D35BB5-B871-4407-BDB6-22EFC59BFDE4}" srcOrd="1" destOrd="0" presId="urn:microsoft.com/office/officeart/2005/8/layout/cycle4"/>
    <dgm:cxn modelId="{90F81F94-5606-4197-BF46-044F39D76996}" srcId="{559AE32E-FE4F-4FD3-A25B-28FB88B0EA70}" destId="{E78235BA-707D-499C-8F53-AD3EC42E8332}" srcOrd="0" destOrd="0" parTransId="{BE4947ED-D121-4A95-ACF3-A0238AA2791C}" sibTransId="{B43A0106-9247-4C81-B9BF-A3DF80C42326}"/>
    <dgm:cxn modelId="{5E4F609B-397B-451F-80A5-1964AF474601}" type="presOf" srcId="{A81998D9-E56C-4B82-8349-5A74784AC2F7}" destId="{C7E278B1-79D2-43CD-94FC-5BAEA1C7571A}" srcOrd="1" destOrd="1" presId="urn:microsoft.com/office/officeart/2005/8/layout/cycle4"/>
    <dgm:cxn modelId="{7292A39E-8297-41A8-A15C-451C96AFDD63}" srcId="{06E06159-738A-4EA9-8034-46F930056F40}" destId="{A81998D9-E56C-4B82-8349-5A74784AC2F7}" srcOrd="1" destOrd="0" parTransId="{C093D46E-D6CB-4787-ADF0-35020AD19F8D}" sibTransId="{82B60F34-5E3B-4A45-BB0E-074D064A2BE0}"/>
    <dgm:cxn modelId="{040EB7BB-2F19-43B1-B467-DB4E11280034}" srcId="{FCA88404-2002-4833-A334-73DCAADDD267}" destId="{1BE31FA0-3998-4860-A6C8-035199B98713}" srcOrd="0" destOrd="0" parTransId="{5C631FC5-71E5-4D99-921A-9E175D99DC41}" sibTransId="{6B4A0EC9-F5C3-46E7-964F-A25DF1248470}"/>
    <dgm:cxn modelId="{06B18CCF-9BBC-4152-BB64-2A31014019B3}" type="presOf" srcId="{F7EA9198-87A5-4CB5-861E-FC84249378F0}" destId="{D6566E1C-617F-4ABA-ADB9-7B8FECAB2821}" srcOrd="1" destOrd="0" presId="urn:microsoft.com/office/officeart/2005/8/layout/cycle4"/>
    <dgm:cxn modelId="{DAB2FFD4-B8F5-4D87-91D4-B7D162AA321C}" type="presOf" srcId="{864DB39A-DA98-40ED-BC12-1FEC73D9346F}" destId="{3AD1A668-F625-42EC-BBDF-A1E4E27B7283}" srcOrd="0" destOrd="0" presId="urn:microsoft.com/office/officeart/2005/8/layout/cycle4"/>
    <dgm:cxn modelId="{D6E6DBDC-3B69-4B84-834D-5ECC904C6A9C}" srcId="{E78235BA-707D-499C-8F53-AD3EC42E8332}" destId="{864DB39A-DA98-40ED-BC12-1FEC73D9346F}" srcOrd="0" destOrd="0" parTransId="{BF7529BF-3FC2-4C4B-9B83-9479BB599CCA}" sibTransId="{5C65A679-4E19-45D4-8182-5320404D197D}"/>
    <dgm:cxn modelId="{A940E1E1-63F0-4173-916A-9082DE291BF2}" srcId="{06E06159-738A-4EA9-8034-46F930056F40}" destId="{05F18158-BAEA-4671-B559-90A895CDB7DD}" srcOrd="0" destOrd="0" parTransId="{E582E690-E878-4766-8BBF-5110646E112F}" sibTransId="{2E7A32EF-E4E1-43F8-B6B5-175689967C49}"/>
    <dgm:cxn modelId="{3D5369F0-C113-412F-9BA1-4E582B399054}" srcId="{06E06159-738A-4EA9-8034-46F930056F40}" destId="{6B6CC2F0-98AA-4273-85B4-4BB8FFEB62C2}" srcOrd="2" destOrd="0" parTransId="{DB26C41D-50E7-45E8-9605-DF3EF7A7C906}" sibTransId="{B1BAF69A-98E2-4DEE-8419-6E11CDE20D01}"/>
    <dgm:cxn modelId="{AFDD0EF6-16C9-44CA-A994-A4760E5D8DAC}" type="presOf" srcId="{A81998D9-E56C-4B82-8349-5A74784AC2F7}" destId="{04F16A79-B4C2-4F42-BA77-DBA5DBF392D7}" srcOrd="0" destOrd="1" presId="urn:microsoft.com/office/officeart/2005/8/layout/cycle4"/>
    <dgm:cxn modelId="{092EEDF4-A0D2-4AD8-8239-ECCC6769019A}" type="presParOf" srcId="{8F0F9A86-532D-487F-A612-B8A4512D40A7}" destId="{DE6C32F2-4462-402C-B0D3-E1D3D8BD16C1}" srcOrd="0" destOrd="0" presId="urn:microsoft.com/office/officeart/2005/8/layout/cycle4"/>
    <dgm:cxn modelId="{C3517543-E6CB-45F3-9259-25388B095166}" type="presParOf" srcId="{DE6C32F2-4462-402C-B0D3-E1D3D8BD16C1}" destId="{BB469F62-9D51-4425-A503-46E2047A573D}" srcOrd="0" destOrd="0" presId="urn:microsoft.com/office/officeart/2005/8/layout/cycle4"/>
    <dgm:cxn modelId="{E15F7139-45AA-48FC-A683-8DF3477A3877}" type="presParOf" srcId="{BB469F62-9D51-4425-A503-46E2047A573D}" destId="{3AD1A668-F625-42EC-BBDF-A1E4E27B7283}" srcOrd="0" destOrd="0" presId="urn:microsoft.com/office/officeart/2005/8/layout/cycle4"/>
    <dgm:cxn modelId="{F105EFAF-6BA8-468F-B666-078D299DC98D}" type="presParOf" srcId="{BB469F62-9D51-4425-A503-46E2047A573D}" destId="{A2586AA7-F01E-4167-8D41-FA8CCBD88831}" srcOrd="1" destOrd="0" presId="urn:microsoft.com/office/officeart/2005/8/layout/cycle4"/>
    <dgm:cxn modelId="{354EF05F-A601-46C2-A06A-DA5C3AFB606F}" type="presParOf" srcId="{DE6C32F2-4462-402C-B0D3-E1D3D8BD16C1}" destId="{25CE7A5C-299B-402C-BFD3-95D43534F356}" srcOrd="1" destOrd="0" presId="urn:microsoft.com/office/officeart/2005/8/layout/cycle4"/>
    <dgm:cxn modelId="{0C9E4F8C-BDEC-4A36-A5C5-B279423DFED1}" type="presParOf" srcId="{25CE7A5C-299B-402C-BFD3-95D43534F356}" destId="{04F16A79-B4C2-4F42-BA77-DBA5DBF392D7}" srcOrd="0" destOrd="0" presId="urn:microsoft.com/office/officeart/2005/8/layout/cycle4"/>
    <dgm:cxn modelId="{C9A0EFE0-C12F-4D0F-83FD-71DB157A749B}" type="presParOf" srcId="{25CE7A5C-299B-402C-BFD3-95D43534F356}" destId="{C7E278B1-79D2-43CD-94FC-5BAEA1C7571A}" srcOrd="1" destOrd="0" presId="urn:microsoft.com/office/officeart/2005/8/layout/cycle4"/>
    <dgm:cxn modelId="{BB26D000-5309-42C6-BFE1-FFBF033BD4EC}" type="presParOf" srcId="{DE6C32F2-4462-402C-B0D3-E1D3D8BD16C1}" destId="{570DBE8F-ADF6-4A12-8903-B9C10764D188}" srcOrd="2" destOrd="0" presId="urn:microsoft.com/office/officeart/2005/8/layout/cycle4"/>
    <dgm:cxn modelId="{CFE6451D-E6E1-4CAB-A7B2-5447F657362E}" type="presParOf" srcId="{570DBE8F-ADF6-4A12-8903-B9C10764D188}" destId="{1C9EC50D-2328-4751-8AE7-EA7186E17477}" srcOrd="0" destOrd="0" presId="urn:microsoft.com/office/officeart/2005/8/layout/cycle4"/>
    <dgm:cxn modelId="{B9699F74-35F8-44A0-8026-2B04FF92C6C5}" type="presParOf" srcId="{570DBE8F-ADF6-4A12-8903-B9C10764D188}" destId="{36D35BB5-B871-4407-BDB6-22EFC59BFDE4}" srcOrd="1" destOrd="0" presId="urn:microsoft.com/office/officeart/2005/8/layout/cycle4"/>
    <dgm:cxn modelId="{03BBBDF6-56E5-48AE-A1EA-668EDAD629D1}" type="presParOf" srcId="{DE6C32F2-4462-402C-B0D3-E1D3D8BD16C1}" destId="{8B7FE938-A88C-442C-9147-731B835E2FF4}" srcOrd="3" destOrd="0" presId="urn:microsoft.com/office/officeart/2005/8/layout/cycle4"/>
    <dgm:cxn modelId="{D13638AE-C0CC-494A-9659-2976159B29B6}" type="presParOf" srcId="{8B7FE938-A88C-442C-9147-731B835E2FF4}" destId="{AEA4AA9E-C6C4-404F-8833-8B3BB45ACAB5}" srcOrd="0" destOrd="0" presId="urn:microsoft.com/office/officeart/2005/8/layout/cycle4"/>
    <dgm:cxn modelId="{4F0F24EB-88CE-40DB-880C-A7BB42D3FA7A}" type="presParOf" srcId="{8B7FE938-A88C-442C-9147-731B835E2FF4}" destId="{D6566E1C-617F-4ABA-ADB9-7B8FECAB2821}" srcOrd="1" destOrd="0" presId="urn:microsoft.com/office/officeart/2005/8/layout/cycle4"/>
    <dgm:cxn modelId="{B635B957-50BF-4C64-A60E-74873A3B43EA}" type="presParOf" srcId="{DE6C32F2-4462-402C-B0D3-E1D3D8BD16C1}" destId="{22068030-3D63-46C0-BB5B-D1E043815EDA}" srcOrd="4" destOrd="0" presId="urn:microsoft.com/office/officeart/2005/8/layout/cycle4"/>
    <dgm:cxn modelId="{DECF14A6-C43B-4501-ACE5-464AC15B0D2D}" type="presParOf" srcId="{8F0F9A86-532D-487F-A612-B8A4512D40A7}" destId="{106D017A-CFA2-4732-8AE8-3A96CB4B9A72}" srcOrd="1" destOrd="0" presId="urn:microsoft.com/office/officeart/2005/8/layout/cycle4"/>
    <dgm:cxn modelId="{383108BE-DC24-4EBA-A706-96879FDB897F}" type="presParOf" srcId="{106D017A-CFA2-4732-8AE8-3A96CB4B9A72}" destId="{B730AE1C-21AB-47B2-990B-A6329392026A}" srcOrd="0" destOrd="0" presId="urn:microsoft.com/office/officeart/2005/8/layout/cycle4"/>
    <dgm:cxn modelId="{4959B8A3-5D42-4DCC-8CB1-843E5F176066}" type="presParOf" srcId="{106D017A-CFA2-4732-8AE8-3A96CB4B9A72}" destId="{54B99280-32E1-40A6-8AB2-135914308155}" srcOrd="1" destOrd="0" presId="urn:microsoft.com/office/officeart/2005/8/layout/cycle4"/>
    <dgm:cxn modelId="{6A481335-BFF5-4999-AD96-7B979445CE48}" type="presParOf" srcId="{106D017A-CFA2-4732-8AE8-3A96CB4B9A72}" destId="{65BBDC3B-AE99-4F5D-94B8-E4E85E0F85A2}" srcOrd="2" destOrd="0" presId="urn:microsoft.com/office/officeart/2005/8/layout/cycle4"/>
    <dgm:cxn modelId="{B8624BD9-2638-43C6-9EF0-A1F9B79E7778}" type="presParOf" srcId="{106D017A-CFA2-4732-8AE8-3A96CB4B9A72}" destId="{12D55708-8A43-49AC-A5CC-222BCD0C5E1C}" srcOrd="3" destOrd="0" presId="urn:microsoft.com/office/officeart/2005/8/layout/cycle4"/>
    <dgm:cxn modelId="{992968E3-899C-4B9F-A03F-DD293AFBF082}" type="presParOf" srcId="{106D017A-CFA2-4732-8AE8-3A96CB4B9A72}" destId="{C6E11FEA-7FAD-4163-9343-251573408186}" srcOrd="4" destOrd="0" presId="urn:microsoft.com/office/officeart/2005/8/layout/cycle4"/>
    <dgm:cxn modelId="{528A66B7-1AED-43C0-9D37-B8353D458C84}" type="presParOf" srcId="{8F0F9A86-532D-487F-A612-B8A4512D40A7}" destId="{BE1BD5B6-EC2C-44A3-BBE5-6E93B1E1BBA6}" srcOrd="2" destOrd="0" presId="urn:microsoft.com/office/officeart/2005/8/layout/cycle4"/>
    <dgm:cxn modelId="{6EA7C254-8ED9-443B-A98F-344350E7A290}" type="presParOf" srcId="{8F0F9A86-532D-487F-A612-B8A4512D40A7}" destId="{2B1C3253-6CDD-405C-B27E-E09737363C02}"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CA447A-472B-4C2F-AE79-661A68B5A3C2}">
      <dsp:nvSpPr>
        <dsp:cNvPr id="0" name=""/>
        <dsp:cNvSpPr/>
      </dsp:nvSpPr>
      <dsp:spPr>
        <a:xfrm>
          <a:off x="2103358" y="2435217"/>
          <a:ext cx="1555908" cy="1555908"/>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fr-FR" sz="1050" kern="1200"/>
            <a:t>Team Effectiveness</a:t>
          </a:r>
        </a:p>
      </dsp:txBody>
      <dsp:txXfrm>
        <a:off x="2331215" y="2663074"/>
        <a:ext cx="1100194" cy="1100194"/>
      </dsp:txXfrm>
    </dsp:sp>
    <dsp:sp modelId="{26E5B968-BCA9-4320-B0A0-ADBBEA11E944}">
      <dsp:nvSpPr>
        <dsp:cNvPr id="0" name=""/>
        <dsp:cNvSpPr/>
      </dsp:nvSpPr>
      <dsp:spPr>
        <a:xfrm rot="9119908">
          <a:off x="885420" y="3630780"/>
          <a:ext cx="1281555" cy="443433"/>
        </a:xfrm>
        <a:prstGeom prst="lef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E6AD8CD6-F2BD-4BD5-865B-B59F832873C1}">
      <dsp:nvSpPr>
        <dsp:cNvPr id="0" name=""/>
        <dsp:cNvSpPr/>
      </dsp:nvSpPr>
      <dsp:spPr>
        <a:xfrm>
          <a:off x="82390" y="2979805"/>
          <a:ext cx="1478113" cy="158266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endParaRPr lang="fr-FR" sz="1100" kern="1200"/>
        </a:p>
        <a:p>
          <a:pPr marL="0" lvl="0" indent="0" algn="ctr" defTabSz="488950">
            <a:lnSpc>
              <a:spcPct val="90000"/>
            </a:lnSpc>
            <a:spcBef>
              <a:spcPct val="0"/>
            </a:spcBef>
            <a:spcAft>
              <a:spcPct val="35000"/>
            </a:spcAft>
            <a:buNone/>
          </a:pPr>
          <a:r>
            <a:rPr lang="fr-FR" sz="1100" kern="1200"/>
            <a:t>Context </a:t>
          </a:r>
        </a:p>
        <a:p>
          <a:pPr marL="0" lvl="0" indent="0" algn="ctr" defTabSz="488950">
            <a:lnSpc>
              <a:spcPct val="90000"/>
            </a:lnSpc>
            <a:spcBef>
              <a:spcPct val="0"/>
            </a:spcBef>
            <a:spcAft>
              <a:spcPct val="35000"/>
            </a:spcAft>
            <a:buNone/>
          </a:pPr>
          <a:r>
            <a:rPr lang="fr-FR" sz="1100" kern="1200"/>
            <a:t>- Adequate resources</a:t>
          </a:r>
        </a:p>
        <a:p>
          <a:pPr marL="0" lvl="0" indent="0" algn="ctr" defTabSz="488950">
            <a:lnSpc>
              <a:spcPct val="90000"/>
            </a:lnSpc>
            <a:spcBef>
              <a:spcPct val="0"/>
            </a:spcBef>
            <a:spcAft>
              <a:spcPct val="35000"/>
            </a:spcAft>
            <a:buNone/>
          </a:pPr>
          <a:r>
            <a:rPr lang="fr-FR" sz="1100" kern="1200"/>
            <a:t>- Leadership &amp; Structure</a:t>
          </a:r>
        </a:p>
        <a:p>
          <a:pPr marL="0" lvl="0" indent="0" algn="ctr" defTabSz="488950">
            <a:lnSpc>
              <a:spcPct val="90000"/>
            </a:lnSpc>
            <a:spcBef>
              <a:spcPct val="0"/>
            </a:spcBef>
            <a:spcAft>
              <a:spcPct val="35000"/>
            </a:spcAft>
            <a:buNone/>
          </a:pPr>
          <a:r>
            <a:rPr lang="fr-FR" sz="1100" kern="1200"/>
            <a:t>- Climate of trust</a:t>
          </a:r>
        </a:p>
        <a:p>
          <a:pPr marL="0" lvl="0" indent="0" algn="ctr" defTabSz="488950">
            <a:lnSpc>
              <a:spcPct val="90000"/>
            </a:lnSpc>
            <a:spcBef>
              <a:spcPct val="0"/>
            </a:spcBef>
            <a:spcAft>
              <a:spcPct val="35000"/>
            </a:spcAft>
            <a:buNone/>
          </a:pPr>
          <a:r>
            <a:rPr lang="fr-FR" sz="1100" kern="1200"/>
            <a:t>- Performance evalutation &amp; rewards</a:t>
          </a:r>
        </a:p>
        <a:p>
          <a:pPr marL="0" lvl="0" indent="0" algn="ctr" defTabSz="488950">
            <a:lnSpc>
              <a:spcPct val="90000"/>
            </a:lnSpc>
            <a:spcBef>
              <a:spcPct val="0"/>
            </a:spcBef>
            <a:spcAft>
              <a:spcPct val="35000"/>
            </a:spcAft>
            <a:buNone/>
          </a:pPr>
          <a:endParaRPr lang="fr-FR" sz="1100" kern="1200"/>
        </a:p>
      </dsp:txBody>
      <dsp:txXfrm>
        <a:off x="125682" y="3023097"/>
        <a:ext cx="1391529" cy="1496085"/>
      </dsp:txXfrm>
    </dsp:sp>
    <dsp:sp modelId="{1ECE3E25-F6BD-4534-AB7D-81CF11AE6ED2}">
      <dsp:nvSpPr>
        <dsp:cNvPr id="0" name=""/>
        <dsp:cNvSpPr/>
      </dsp:nvSpPr>
      <dsp:spPr>
        <a:xfrm rot="13427247">
          <a:off x="1036492" y="1904201"/>
          <a:ext cx="1421091" cy="443433"/>
        </a:xfrm>
        <a:prstGeom prst="lef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D1027D42-ABC1-4A3F-8BB6-2218157EBCB4}">
      <dsp:nvSpPr>
        <dsp:cNvPr id="0" name=""/>
        <dsp:cNvSpPr/>
      </dsp:nvSpPr>
      <dsp:spPr>
        <a:xfrm>
          <a:off x="495029" y="1042985"/>
          <a:ext cx="1478113" cy="118249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fr-FR" sz="1100" kern="1200"/>
            <a:t>Work Design</a:t>
          </a:r>
        </a:p>
        <a:p>
          <a:pPr marL="0" lvl="0" indent="0" algn="ctr" defTabSz="488950">
            <a:lnSpc>
              <a:spcPct val="90000"/>
            </a:lnSpc>
            <a:spcBef>
              <a:spcPct val="0"/>
            </a:spcBef>
            <a:spcAft>
              <a:spcPct val="35000"/>
            </a:spcAft>
            <a:buNone/>
          </a:pPr>
          <a:r>
            <a:rPr lang="fr-FR" sz="1100" kern="1200"/>
            <a:t>- Autonomy</a:t>
          </a:r>
        </a:p>
        <a:p>
          <a:pPr marL="0" lvl="0" indent="0" algn="ctr" defTabSz="488950">
            <a:lnSpc>
              <a:spcPct val="90000"/>
            </a:lnSpc>
            <a:spcBef>
              <a:spcPct val="0"/>
            </a:spcBef>
            <a:spcAft>
              <a:spcPct val="35000"/>
            </a:spcAft>
            <a:buNone/>
          </a:pPr>
          <a:r>
            <a:rPr lang="fr-FR" sz="1100" kern="1200"/>
            <a:t>- Skill Variety</a:t>
          </a:r>
        </a:p>
        <a:p>
          <a:pPr marL="0" lvl="0" indent="0" algn="ctr" defTabSz="488950">
            <a:lnSpc>
              <a:spcPct val="90000"/>
            </a:lnSpc>
            <a:spcBef>
              <a:spcPct val="0"/>
            </a:spcBef>
            <a:spcAft>
              <a:spcPct val="35000"/>
            </a:spcAft>
            <a:buNone/>
          </a:pPr>
          <a:r>
            <a:rPr lang="fr-FR" sz="1100" kern="1200"/>
            <a:t>- Task Identity</a:t>
          </a:r>
        </a:p>
        <a:p>
          <a:pPr marL="0" lvl="0" indent="0" algn="ctr" defTabSz="488950">
            <a:lnSpc>
              <a:spcPct val="90000"/>
            </a:lnSpc>
            <a:spcBef>
              <a:spcPct val="0"/>
            </a:spcBef>
            <a:spcAft>
              <a:spcPct val="35000"/>
            </a:spcAft>
            <a:buNone/>
          </a:pPr>
          <a:r>
            <a:rPr lang="fr-FR" sz="1100" kern="1200"/>
            <a:t>- Task signifiance</a:t>
          </a:r>
        </a:p>
      </dsp:txBody>
      <dsp:txXfrm>
        <a:off x="529663" y="1077619"/>
        <a:ext cx="1408845" cy="1113222"/>
      </dsp:txXfrm>
    </dsp:sp>
    <dsp:sp modelId="{B4675D67-7F86-4BA8-BAB3-C32370E6AC6B}">
      <dsp:nvSpPr>
        <dsp:cNvPr id="0" name=""/>
        <dsp:cNvSpPr/>
      </dsp:nvSpPr>
      <dsp:spPr>
        <a:xfrm rot="18540942">
          <a:off x="3164209" y="1783259"/>
          <a:ext cx="1392056" cy="443433"/>
        </a:xfrm>
        <a:prstGeom prst="lef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EB58733E-4054-443A-895E-88F24463A3E9}">
      <dsp:nvSpPr>
        <dsp:cNvPr id="0" name=""/>
        <dsp:cNvSpPr/>
      </dsp:nvSpPr>
      <dsp:spPr>
        <a:xfrm>
          <a:off x="3454474" y="831483"/>
          <a:ext cx="1687872" cy="126539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fr-FR" sz="1100" kern="1200"/>
            <a:t>Composition</a:t>
          </a:r>
        </a:p>
        <a:p>
          <a:pPr marL="0" lvl="0" indent="0" algn="ctr" defTabSz="488950">
            <a:lnSpc>
              <a:spcPct val="90000"/>
            </a:lnSpc>
            <a:spcBef>
              <a:spcPct val="0"/>
            </a:spcBef>
            <a:spcAft>
              <a:spcPct val="35000"/>
            </a:spcAft>
            <a:buNone/>
          </a:pPr>
          <a:r>
            <a:rPr lang="fr-FR" sz="1100" kern="1200"/>
            <a:t>- Skills - Personality</a:t>
          </a:r>
        </a:p>
        <a:p>
          <a:pPr marL="0" lvl="0" indent="0" algn="ctr" defTabSz="488950">
            <a:lnSpc>
              <a:spcPct val="90000"/>
            </a:lnSpc>
            <a:spcBef>
              <a:spcPct val="0"/>
            </a:spcBef>
            <a:spcAft>
              <a:spcPct val="35000"/>
            </a:spcAft>
            <a:buNone/>
          </a:pPr>
          <a:r>
            <a:rPr lang="fr-FR" sz="1100" kern="1200"/>
            <a:t>- Roles - Divertsity</a:t>
          </a:r>
        </a:p>
        <a:p>
          <a:pPr marL="0" lvl="0" indent="0" algn="ctr" defTabSz="488950">
            <a:lnSpc>
              <a:spcPct val="90000"/>
            </a:lnSpc>
            <a:spcBef>
              <a:spcPct val="0"/>
            </a:spcBef>
            <a:spcAft>
              <a:spcPct val="35000"/>
            </a:spcAft>
            <a:buNone/>
          </a:pPr>
          <a:r>
            <a:rPr lang="fr-FR" sz="1100" kern="1200"/>
            <a:t>- Size - Member flexibility</a:t>
          </a:r>
        </a:p>
        <a:p>
          <a:pPr marL="0" lvl="0" indent="0" algn="ctr" defTabSz="488950">
            <a:lnSpc>
              <a:spcPct val="90000"/>
            </a:lnSpc>
            <a:spcBef>
              <a:spcPct val="0"/>
            </a:spcBef>
            <a:spcAft>
              <a:spcPct val="35000"/>
            </a:spcAft>
            <a:buNone/>
          </a:pPr>
          <a:r>
            <a:rPr lang="fr-FR" sz="1100" kern="1200"/>
            <a:t>- Member preference for team work</a:t>
          </a:r>
        </a:p>
      </dsp:txBody>
      <dsp:txXfrm>
        <a:off x="3491536" y="868545"/>
        <a:ext cx="1613748" cy="1191271"/>
      </dsp:txXfrm>
    </dsp:sp>
    <dsp:sp modelId="{395C44B9-3841-45C7-84E3-4E90C1AD2694}">
      <dsp:nvSpPr>
        <dsp:cNvPr id="0" name=""/>
        <dsp:cNvSpPr/>
      </dsp:nvSpPr>
      <dsp:spPr>
        <a:xfrm rot="881244">
          <a:off x="3681440" y="3357263"/>
          <a:ext cx="1191008" cy="443433"/>
        </a:xfrm>
        <a:prstGeom prst="lef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F0D1C6F8-BC2A-4578-9470-08CD387A002F}">
      <dsp:nvSpPr>
        <dsp:cNvPr id="0" name=""/>
        <dsp:cNvSpPr/>
      </dsp:nvSpPr>
      <dsp:spPr>
        <a:xfrm>
          <a:off x="4113933" y="2983183"/>
          <a:ext cx="1478113" cy="149356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fr-FR" sz="1100" kern="1200"/>
            <a:t>Process</a:t>
          </a:r>
        </a:p>
        <a:p>
          <a:pPr marL="0" lvl="0" indent="0" algn="ctr" defTabSz="488950">
            <a:lnSpc>
              <a:spcPct val="90000"/>
            </a:lnSpc>
            <a:spcBef>
              <a:spcPct val="0"/>
            </a:spcBef>
            <a:spcAft>
              <a:spcPct val="35000"/>
            </a:spcAft>
            <a:buNone/>
          </a:pPr>
          <a:r>
            <a:rPr lang="fr-FR" sz="1100" kern="1200"/>
            <a:t>- Common purpose</a:t>
          </a:r>
        </a:p>
        <a:p>
          <a:pPr marL="0" lvl="0" indent="0" algn="ctr" defTabSz="488950">
            <a:lnSpc>
              <a:spcPct val="90000"/>
            </a:lnSpc>
            <a:spcBef>
              <a:spcPct val="0"/>
            </a:spcBef>
            <a:spcAft>
              <a:spcPct val="35000"/>
            </a:spcAft>
            <a:buNone/>
          </a:pPr>
          <a:r>
            <a:rPr lang="fr-FR" sz="1100" kern="1200"/>
            <a:t>- Specific goals</a:t>
          </a:r>
        </a:p>
        <a:p>
          <a:pPr marL="0" lvl="0" indent="0" algn="ctr" defTabSz="488950">
            <a:lnSpc>
              <a:spcPct val="90000"/>
            </a:lnSpc>
            <a:spcBef>
              <a:spcPct val="0"/>
            </a:spcBef>
            <a:spcAft>
              <a:spcPct val="35000"/>
            </a:spcAft>
            <a:buNone/>
          </a:pPr>
          <a:r>
            <a:rPr lang="fr-FR" sz="1100" kern="1200"/>
            <a:t>- Team efficacy</a:t>
          </a:r>
        </a:p>
        <a:p>
          <a:pPr marL="0" lvl="0" indent="0" algn="ctr" defTabSz="488950">
            <a:lnSpc>
              <a:spcPct val="90000"/>
            </a:lnSpc>
            <a:spcBef>
              <a:spcPct val="0"/>
            </a:spcBef>
            <a:spcAft>
              <a:spcPct val="35000"/>
            </a:spcAft>
            <a:buNone/>
          </a:pPr>
          <a:r>
            <a:rPr lang="fr-FR" sz="1100" kern="1200"/>
            <a:t>- Managed level of conflict</a:t>
          </a:r>
        </a:p>
        <a:p>
          <a:pPr marL="0" lvl="0" indent="0" algn="ctr" defTabSz="488950">
            <a:lnSpc>
              <a:spcPct val="90000"/>
            </a:lnSpc>
            <a:spcBef>
              <a:spcPct val="0"/>
            </a:spcBef>
            <a:spcAft>
              <a:spcPct val="35000"/>
            </a:spcAft>
            <a:buNone/>
          </a:pPr>
          <a:r>
            <a:rPr lang="fr-FR" sz="1100" kern="1200"/>
            <a:t>- Accountability</a:t>
          </a:r>
        </a:p>
      </dsp:txBody>
      <dsp:txXfrm>
        <a:off x="4157225" y="3026475"/>
        <a:ext cx="1391529" cy="1406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9EC50D-2328-4751-8AE7-EA7186E17477}">
      <dsp:nvSpPr>
        <dsp:cNvPr id="0" name=""/>
        <dsp:cNvSpPr/>
      </dsp:nvSpPr>
      <dsp:spPr>
        <a:xfrm>
          <a:off x="3358661" y="2138174"/>
          <a:ext cx="2575413" cy="1024128"/>
        </a:xfrm>
        <a:prstGeom prst="roundRect">
          <a:avLst>
            <a:gd name="adj" fmla="val 10000"/>
          </a:avLst>
        </a:prstGeom>
        <a:solidFill>
          <a:schemeClr val="lt1">
            <a:alpha val="90000"/>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r" defTabSz="488950">
            <a:lnSpc>
              <a:spcPct val="90000"/>
            </a:lnSpc>
            <a:spcBef>
              <a:spcPct val="0"/>
            </a:spcBef>
            <a:spcAft>
              <a:spcPct val="15000"/>
            </a:spcAft>
            <a:buChar char="•"/>
          </a:pPr>
          <a:r>
            <a:rPr lang="fr-FR" sz="1100" kern="1200"/>
            <a:t>We are polite &amp; cautious, organized. We ask ourselves "How do I belong to this group''</a:t>
          </a:r>
        </a:p>
      </dsp:txBody>
      <dsp:txXfrm>
        <a:off x="4153782" y="2416703"/>
        <a:ext cx="1757795" cy="723102"/>
      </dsp:txXfrm>
    </dsp:sp>
    <dsp:sp modelId="{AEA4AA9E-C6C4-404F-8833-8B3BB45ACAB5}">
      <dsp:nvSpPr>
        <dsp:cNvPr id="0" name=""/>
        <dsp:cNvSpPr/>
      </dsp:nvSpPr>
      <dsp:spPr>
        <a:xfrm>
          <a:off x="7" y="2157223"/>
          <a:ext cx="2499509" cy="1024128"/>
        </a:xfrm>
        <a:prstGeom prst="roundRect">
          <a:avLst>
            <a:gd name="adj" fmla="val 10000"/>
          </a:avLst>
        </a:prstGeom>
        <a:solidFill>
          <a:schemeClr val="lt1">
            <a:alpha val="90000"/>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fr-FR" sz="1100" kern="1200"/>
            <a:t>We are doing well, this is a good team</a:t>
          </a:r>
        </a:p>
      </dsp:txBody>
      <dsp:txXfrm>
        <a:off x="22504" y="2435752"/>
        <a:ext cx="1704662" cy="723102"/>
      </dsp:txXfrm>
    </dsp:sp>
    <dsp:sp modelId="{04F16A79-B4C2-4F42-BA77-DBA5DBF392D7}">
      <dsp:nvSpPr>
        <dsp:cNvPr id="0" name=""/>
        <dsp:cNvSpPr/>
      </dsp:nvSpPr>
      <dsp:spPr>
        <a:xfrm>
          <a:off x="3309144" y="0"/>
          <a:ext cx="2624930" cy="1024128"/>
        </a:xfrm>
        <a:prstGeom prst="roundRect">
          <a:avLst>
            <a:gd name="adj" fmla="val 10000"/>
          </a:avLst>
        </a:prstGeom>
        <a:solidFill>
          <a:schemeClr val="lt1">
            <a:alpha val="90000"/>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r" defTabSz="488950">
            <a:lnSpc>
              <a:spcPct val="90000"/>
            </a:lnSpc>
            <a:spcBef>
              <a:spcPct val="0"/>
            </a:spcBef>
            <a:spcAft>
              <a:spcPct val="15000"/>
            </a:spcAft>
            <a:buChar char="•"/>
          </a:pPr>
          <a:r>
            <a:rPr lang="fr-FR" sz="1100" kern="1200"/>
            <a:t>We argue even when we agree</a:t>
          </a:r>
        </a:p>
        <a:p>
          <a:pPr marL="57150" lvl="1" indent="-57150" algn="r" defTabSz="488950">
            <a:lnSpc>
              <a:spcPct val="90000"/>
            </a:lnSpc>
            <a:spcBef>
              <a:spcPct val="0"/>
            </a:spcBef>
            <a:spcAft>
              <a:spcPct val="15000"/>
            </a:spcAft>
            <a:buChar char="•"/>
          </a:pPr>
          <a:r>
            <a:rPr lang="fr-FR" sz="1100" kern="1200"/>
            <a:t>Power issues</a:t>
          </a:r>
        </a:p>
        <a:p>
          <a:pPr marL="57150" lvl="1" indent="-57150" algn="r" defTabSz="488950">
            <a:lnSpc>
              <a:spcPct val="90000"/>
            </a:lnSpc>
            <a:spcBef>
              <a:spcPct val="0"/>
            </a:spcBef>
            <a:spcAft>
              <a:spcPct val="15000"/>
            </a:spcAft>
            <a:buChar char="•"/>
          </a:pPr>
          <a:r>
            <a:rPr lang="fr-FR" sz="1100" kern="1200"/>
            <a:t>''Who's in control'' &amp; ''how is control exercised</a:t>
          </a:r>
        </a:p>
      </dsp:txBody>
      <dsp:txXfrm>
        <a:off x="4119120" y="22497"/>
        <a:ext cx="1792457" cy="723102"/>
      </dsp:txXfrm>
    </dsp:sp>
    <dsp:sp modelId="{3AD1A668-F625-42EC-BBDF-A1E4E27B7283}">
      <dsp:nvSpPr>
        <dsp:cNvPr id="0" name=""/>
        <dsp:cNvSpPr/>
      </dsp:nvSpPr>
      <dsp:spPr>
        <a:xfrm>
          <a:off x="0" y="19048"/>
          <a:ext cx="2811630" cy="1024128"/>
        </a:xfrm>
        <a:prstGeom prst="roundRect">
          <a:avLst>
            <a:gd name="adj" fmla="val 10000"/>
          </a:avLst>
        </a:prstGeom>
        <a:solidFill>
          <a:schemeClr val="lt1">
            <a:alpha val="90000"/>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fr-FR" sz="1100" kern="1200"/>
            <a:t>We talk openly about our problems &amp; issues. We set new grounds rules</a:t>
          </a:r>
        </a:p>
      </dsp:txBody>
      <dsp:txXfrm>
        <a:off x="22497" y="41545"/>
        <a:ext cx="1923147" cy="723102"/>
      </dsp:txXfrm>
    </dsp:sp>
    <dsp:sp modelId="{B730AE1C-21AB-47B2-990B-A6329392026A}">
      <dsp:nvSpPr>
        <dsp:cNvPr id="0" name=""/>
        <dsp:cNvSpPr/>
      </dsp:nvSpPr>
      <dsp:spPr>
        <a:xfrm>
          <a:off x="1549260" y="182422"/>
          <a:ext cx="1385773" cy="1385773"/>
        </a:xfrm>
        <a:prstGeom prst="pieWedg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fr-FR" sz="1200" kern="1200">
              <a:solidFill>
                <a:sysClr val="windowText" lastClr="000000"/>
              </a:solidFill>
            </a:rPr>
            <a:t>3. Norming</a:t>
          </a:r>
        </a:p>
      </dsp:txBody>
      <dsp:txXfrm>
        <a:off x="1955144" y="588306"/>
        <a:ext cx="979889" cy="979889"/>
      </dsp:txXfrm>
    </dsp:sp>
    <dsp:sp modelId="{54B99280-32E1-40A6-8AB2-135914308155}">
      <dsp:nvSpPr>
        <dsp:cNvPr id="0" name=""/>
        <dsp:cNvSpPr/>
      </dsp:nvSpPr>
      <dsp:spPr>
        <a:xfrm rot="5400000">
          <a:off x="2999041" y="182422"/>
          <a:ext cx="1385773" cy="1385773"/>
        </a:xfrm>
        <a:prstGeom prst="pieWedg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fr-FR" sz="1200" kern="1200">
              <a:solidFill>
                <a:sysClr val="windowText" lastClr="000000"/>
              </a:solidFill>
            </a:rPr>
            <a:t>2. Storming</a:t>
          </a:r>
        </a:p>
      </dsp:txBody>
      <dsp:txXfrm rot="-5400000">
        <a:off x="2999041" y="588306"/>
        <a:ext cx="979889" cy="979889"/>
      </dsp:txXfrm>
    </dsp:sp>
    <dsp:sp modelId="{65BBDC3B-AE99-4F5D-94B8-E4E85E0F85A2}">
      <dsp:nvSpPr>
        <dsp:cNvPr id="0" name=""/>
        <dsp:cNvSpPr/>
      </dsp:nvSpPr>
      <dsp:spPr>
        <a:xfrm rot="10800000">
          <a:off x="2999041" y="1632204"/>
          <a:ext cx="1385773" cy="1385773"/>
        </a:xfrm>
        <a:prstGeom prst="pieWedg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fr-FR" sz="1200" kern="1200">
              <a:solidFill>
                <a:sysClr val="windowText" lastClr="000000"/>
              </a:solidFill>
            </a:rPr>
            <a:t>1. Forming</a:t>
          </a:r>
        </a:p>
      </dsp:txBody>
      <dsp:txXfrm rot="10800000">
        <a:off x="2999041" y="1632204"/>
        <a:ext cx="979889" cy="979889"/>
      </dsp:txXfrm>
    </dsp:sp>
    <dsp:sp modelId="{12D55708-8A43-49AC-A5CC-222BCD0C5E1C}">
      <dsp:nvSpPr>
        <dsp:cNvPr id="0" name=""/>
        <dsp:cNvSpPr/>
      </dsp:nvSpPr>
      <dsp:spPr>
        <a:xfrm rot="16200000">
          <a:off x="1549260" y="1632204"/>
          <a:ext cx="1385773" cy="1385773"/>
        </a:xfrm>
        <a:prstGeom prst="pieWedg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fr-FR" sz="1200" kern="1200">
              <a:solidFill>
                <a:sysClr val="windowText" lastClr="000000"/>
              </a:solidFill>
            </a:rPr>
            <a:t>4. Performing</a:t>
          </a:r>
        </a:p>
      </dsp:txBody>
      <dsp:txXfrm rot="5400000">
        <a:off x="1955144" y="1632204"/>
        <a:ext cx="979889" cy="979889"/>
      </dsp:txXfrm>
    </dsp:sp>
    <dsp:sp modelId="{BE1BD5B6-EC2C-44A3-BBE5-6E93B1E1BBA6}">
      <dsp:nvSpPr>
        <dsp:cNvPr id="0" name=""/>
        <dsp:cNvSpPr/>
      </dsp:nvSpPr>
      <dsp:spPr>
        <a:xfrm flipH="1">
          <a:off x="2486025" y="1171575"/>
          <a:ext cx="962024" cy="697228"/>
        </a:xfrm>
        <a:prstGeom prst="circularArrow">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sp>
    <dsp:sp modelId="{2B1C3253-6CDD-405C-B27E-E09737363C02}">
      <dsp:nvSpPr>
        <dsp:cNvPr id="0" name=""/>
        <dsp:cNvSpPr/>
      </dsp:nvSpPr>
      <dsp:spPr>
        <a:xfrm rot="10800000" flipH="1">
          <a:off x="2495548" y="1341119"/>
          <a:ext cx="942977" cy="678181"/>
        </a:xfrm>
        <a:prstGeom prst="circularArrow">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1337</TotalTime>
  <Pages>1</Pages>
  <Words>2970</Words>
  <Characters>16935</Characters>
  <Application>Microsoft Office Word</Application>
  <DocSecurity>0</DocSecurity>
  <Lines>141</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Gilbert</dc:creator>
  <cp:keywords/>
  <dc:description/>
  <cp:lastModifiedBy>Hélène Gilbert</cp:lastModifiedBy>
  <cp:revision>15</cp:revision>
  <dcterms:created xsi:type="dcterms:W3CDTF">2017-04-07T16:34:00Z</dcterms:created>
  <dcterms:modified xsi:type="dcterms:W3CDTF">2017-06-15T19:47:00Z</dcterms:modified>
</cp:coreProperties>
</file>