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B92973" w14:textId="77777777" w:rsidR="007C0E7B" w:rsidRDefault="00D8747D">
      <w:pPr>
        <w:rPr>
          <w:lang w:val="en-CA"/>
        </w:rPr>
      </w:pPr>
      <w:r>
        <w:rPr>
          <w:lang w:val="en-CA"/>
        </w:rPr>
        <w:t>September 22</w:t>
      </w:r>
    </w:p>
    <w:p w14:paraId="46780854" w14:textId="77777777" w:rsidR="00D8747D" w:rsidRDefault="00D8747D">
      <w:pPr>
        <w:rPr>
          <w:lang w:val="en-CA"/>
        </w:rPr>
      </w:pPr>
    </w:p>
    <w:p w14:paraId="05E45968" w14:textId="77777777" w:rsidR="00D8747D" w:rsidRDefault="00D8747D">
      <w:pPr>
        <w:rPr>
          <w:lang w:val="en-CA"/>
        </w:rPr>
      </w:pPr>
      <w:r>
        <w:rPr>
          <w:lang w:val="en-CA"/>
        </w:rPr>
        <w:t>Lecture 3</w:t>
      </w:r>
    </w:p>
    <w:p w14:paraId="2446AAEC" w14:textId="77777777" w:rsidR="00D8747D" w:rsidRDefault="00D8747D">
      <w:pPr>
        <w:rPr>
          <w:lang w:val="en-CA"/>
        </w:rPr>
      </w:pPr>
    </w:p>
    <w:p w14:paraId="4617E5CB" w14:textId="77777777" w:rsidR="00D8747D" w:rsidRDefault="007A589B">
      <w:pPr>
        <w:rPr>
          <w:lang w:val="en-CA"/>
        </w:rPr>
      </w:pPr>
      <w:r>
        <w:rPr>
          <w:lang w:val="en-CA"/>
        </w:rPr>
        <w:t>Pregnancy and Risk</w:t>
      </w:r>
    </w:p>
    <w:p w14:paraId="1DD77038" w14:textId="77777777" w:rsidR="007A589B" w:rsidRDefault="007A589B">
      <w:pPr>
        <w:rPr>
          <w:lang w:val="en-CA"/>
        </w:rPr>
      </w:pPr>
    </w:p>
    <w:p w14:paraId="6CF8D528" w14:textId="77777777" w:rsidR="00D8747D" w:rsidRDefault="00D8747D">
      <w:pPr>
        <w:rPr>
          <w:lang w:val="en-CA"/>
        </w:rPr>
      </w:pPr>
      <w:r>
        <w:rPr>
          <w:lang w:val="en-CA"/>
        </w:rPr>
        <w:t>Ontology: ways of think, ways of being, philosophical study of existence</w:t>
      </w:r>
    </w:p>
    <w:p w14:paraId="21163DF1" w14:textId="77777777" w:rsidR="00D8747D" w:rsidRDefault="00D8747D" w:rsidP="00D874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Intense focus on a woman’s body</w:t>
      </w:r>
    </w:p>
    <w:p w14:paraId="6D531B4B" w14:textId="77777777" w:rsidR="00D8747D" w:rsidRDefault="00D8747D" w:rsidP="00D8747D">
      <w:pPr>
        <w:rPr>
          <w:lang w:val="en-CA"/>
        </w:rPr>
      </w:pPr>
      <w:r>
        <w:rPr>
          <w:lang w:val="en-CA"/>
        </w:rPr>
        <w:t>Discourse: a way of knowing, defining, constructing a particular issue</w:t>
      </w:r>
    </w:p>
    <w:p w14:paraId="284AF6CC" w14:textId="77777777" w:rsidR="00D8747D" w:rsidRDefault="00D8747D" w:rsidP="00D874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Very much a part of this self-regulating subject</w:t>
      </w:r>
    </w:p>
    <w:p w14:paraId="5EEAAEF9" w14:textId="77777777" w:rsidR="00D8747D" w:rsidRDefault="00D8747D" w:rsidP="00D874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Messages that try to get you to affect change in your behaviour or evoke a particular change</w:t>
      </w:r>
    </w:p>
    <w:p w14:paraId="6C476F81" w14:textId="77777777" w:rsidR="00D8747D" w:rsidRDefault="00D8747D" w:rsidP="00D8747D">
      <w:pPr>
        <w:rPr>
          <w:lang w:val="en-CA"/>
        </w:rPr>
      </w:pPr>
      <w:r>
        <w:rPr>
          <w:lang w:val="en-CA"/>
        </w:rPr>
        <w:t>Pregnant women in the 21</w:t>
      </w:r>
      <w:r w:rsidRPr="00D8747D">
        <w:rPr>
          <w:vertAlign w:val="superscript"/>
          <w:lang w:val="en-CA"/>
        </w:rPr>
        <w:t>st</w:t>
      </w:r>
      <w:r>
        <w:rPr>
          <w:lang w:val="en-CA"/>
        </w:rPr>
        <w:t xml:space="preserve"> century now have many discourses on what to do during pregnancy</w:t>
      </w:r>
    </w:p>
    <w:p w14:paraId="0B8D9B08" w14:textId="77777777" w:rsidR="00D8747D" w:rsidRDefault="00D8747D" w:rsidP="00D874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 longer considered to be a single body as its harboring the potential for another human being</w:t>
      </w:r>
    </w:p>
    <w:p w14:paraId="52813C6D" w14:textId="77777777" w:rsidR="00D8747D" w:rsidRDefault="00D8747D" w:rsidP="00D874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More visibly pregnant, the more advice given to the woman</w:t>
      </w:r>
    </w:p>
    <w:p w14:paraId="42F7F61E" w14:textId="77777777" w:rsidR="00D8747D" w:rsidRDefault="00D8747D" w:rsidP="00D874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These other people (doctors, nurses, specialists)</w:t>
      </w:r>
    </w:p>
    <w:p w14:paraId="3DA9B28B" w14:textId="77777777" w:rsidR="00D8747D" w:rsidRDefault="00D8747D" w:rsidP="00D8747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Also other normal citizens </w:t>
      </w:r>
    </w:p>
    <w:p w14:paraId="32334993" w14:textId="77777777" w:rsidR="00D8747D" w:rsidRPr="00D8747D" w:rsidRDefault="00D8747D" w:rsidP="00D8747D">
      <w:pPr>
        <w:rPr>
          <w:lang w:val="en-CA"/>
        </w:rPr>
      </w:pPr>
      <w:r>
        <w:rPr>
          <w:lang w:val="en-CA"/>
        </w:rPr>
        <w:t>Discourse of risk surrounds the pregnant woman</w:t>
      </w:r>
    </w:p>
    <w:p w14:paraId="749A6663" w14:textId="77777777" w:rsidR="00D8747D" w:rsidRDefault="00D8747D">
      <w:pPr>
        <w:rPr>
          <w:lang w:val="en-CA"/>
        </w:rPr>
      </w:pPr>
    </w:p>
    <w:p w14:paraId="6256E9EF" w14:textId="77777777" w:rsidR="00D8747D" w:rsidRDefault="00D8747D">
      <w:pPr>
        <w:rPr>
          <w:lang w:val="en-CA"/>
        </w:rPr>
      </w:pPr>
      <w:r>
        <w:rPr>
          <w:lang w:val="en-CA"/>
        </w:rPr>
        <w:t>Tend not to be aware of our bodies unless were sick</w:t>
      </w:r>
    </w:p>
    <w:p w14:paraId="3B596D56" w14:textId="77777777" w:rsidR="00D8747D" w:rsidRDefault="00D8747D" w:rsidP="00D874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But pregnant women are expected to be hyper aware of their bodies because of the fetus</w:t>
      </w:r>
    </w:p>
    <w:p w14:paraId="70C44B37" w14:textId="77777777" w:rsidR="00D8747D" w:rsidRDefault="00D8747D" w:rsidP="00D874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Built on the back of the fact because women are traditionally seen as embodied subjects</w:t>
      </w:r>
    </w:p>
    <w:p w14:paraId="3586680E" w14:textId="77777777" w:rsidR="00D8747D" w:rsidRDefault="00D8747D" w:rsidP="00D874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This makes women much more attentive to their bodies</w:t>
      </w:r>
    </w:p>
    <w:p w14:paraId="0052AA4C" w14:textId="77777777" w:rsidR="00D8747D" w:rsidRDefault="00D8747D" w:rsidP="00D874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Surveil</w:t>
      </w:r>
      <w:r w:rsidR="007A589B">
        <w:rPr>
          <w:lang w:val="en-CA"/>
        </w:rPr>
        <w:t>le</w:t>
      </w:r>
      <w:r>
        <w:rPr>
          <w:lang w:val="en-CA"/>
        </w:rPr>
        <w:t xml:space="preserve"> themselves in ways that men do not</w:t>
      </w:r>
    </w:p>
    <w:p w14:paraId="7E5BC47A" w14:textId="77777777" w:rsidR="00D8747D" w:rsidRDefault="00D8747D" w:rsidP="00D874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May women have a hard time trying to forget their bodies</w:t>
      </w:r>
    </w:p>
    <w:p w14:paraId="218D763B" w14:textId="77777777" w:rsidR="00D8747D" w:rsidRDefault="00D8747D" w:rsidP="00D8747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Always attentive to everyone’s</w:t>
      </w:r>
      <w:r w:rsidR="007A589B">
        <w:rPr>
          <w:lang w:val="en-CA"/>
        </w:rPr>
        <w:t xml:space="preserve"> gaze (what it means)</w:t>
      </w:r>
    </w:p>
    <w:p w14:paraId="4AFD8BAD" w14:textId="77777777" w:rsidR="007A589B" w:rsidRDefault="007A589B" w:rsidP="00D8747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Constantly thinking of their appearance</w:t>
      </w:r>
    </w:p>
    <w:p w14:paraId="7BE4484E" w14:textId="77777777" w:rsidR="007A589B" w:rsidRDefault="007A589B" w:rsidP="007A5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Centuries of discourse that set these constructed dichotomies for women</w:t>
      </w:r>
    </w:p>
    <w:p w14:paraId="7FB6DE14" w14:textId="77777777" w:rsidR="007A589B" w:rsidRDefault="007A589B" w:rsidP="007A589B">
      <w:pPr>
        <w:rPr>
          <w:lang w:val="en-CA"/>
        </w:rPr>
      </w:pPr>
      <w:r>
        <w:rPr>
          <w:lang w:val="en-CA"/>
        </w:rPr>
        <w:t xml:space="preserve">Idea of discipline </w:t>
      </w:r>
    </w:p>
    <w:p w14:paraId="2572AE50" w14:textId="77777777" w:rsidR="007A589B" w:rsidRDefault="007A589B" w:rsidP="007A5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become more normative</w:t>
      </w:r>
    </w:p>
    <w:p w14:paraId="3B95EF15" w14:textId="77777777" w:rsidR="007A589B" w:rsidRDefault="007A589B" w:rsidP="007A589B">
      <w:pPr>
        <w:rPr>
          <w:lang w:val="en-CA"/>
        </w:rPr>
      </w:pPr>
      <w:r>
        <w:rPr>
          <w:lang w:val="en-CA"/>
        </w:rPr>
        <w:t>Through normalization that individuals start to compare themselves to the “norms”</w:t>
      </w:r>
    </w:p>
    <w:p w14:paraId="0201BF11" w14:textId="77777777" w:rsidR="007A589B" w:rsidRDefault="007A589B" w:rsidP="007A5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Creates anxiety</w:t>
      </w:r>
    </w:p>
    <w:p w14:paraId="180B98C4" w14:textId="77777777" w:rsidR="007A589B" w:rsidRDefault="007A589B" w:rsidP="007A5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If found outside of the norm, people become routinely encouraged to engage in practices that bring them closer to the norm</w:t>
      </w:r>
    </w:p>
    <w:p w14:paraId="0FF0436B" w14:textId="77777777" w:rsidR="007A589B" w:rsidRDefault="007A589B" w:rsidP="007A5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Means being singled out that requires better self-regulation, expertise</w:t>
      </w:r>
    </w:p>
    <w:p w14:paraId="0F570A6F" w14:textId="77777777" w:rsidR="007A589B" w:rsidRDefault="007A589B" w:rsidP="007A5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Individuals are expected to seek guidance from experts in order to engage in activities that help seek their interests</w:t>
      </w:r>
    </w:p>
    <w:p w14:paraId="1937FE65" w14:textId="77777777" w:rsidR="007A589B" w:rsidRDefault="007A589B" w:rsidP="007A589B">
      <w:pPr>
        <w:rPr>
          <w:lang w:val="en-CA"/>
        </w:rPr>
      </w:pPr>
      <w:r>
        <w:rPr>
          <w:lang w:val="en-CA"/>
        </w:rPr>
        <w:t>Self-regulation and Health</w:t>
      </w:r>
    </w:p>
    <w:p w14:paraId="142739C4" w14:textId="77777777" w:rsidR="007A589B" w:rsidRDefault="007A589B" w:rsidP="007A5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the eighteenth century, health became at once the duty of each and the objective of all</w:t>
      </w:r>
    </w:p>
    <w:p w14:paraId="3FDFDC36" w14:textId="77777777" w:rsidR="007A589B" w:rsidRDefault="007A589B" w:rsidP="007A5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family unit is one of the most important ways of instituting surveillance and self-discipline </w:t>
      </w:r>
    </w:p>
    <w:p w14:paraId="0A0FCC73" w14:textId="77777777" w:rsidR="00C34294" w:rsidRDefault="00C34294" w:rsidP="007A58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Mothers, historically, ran the household, are charged more with the responsibility of charging their child’s health (major role)</w:t>
      </w:r>
    </w:p>
    <w:p w14:paraId="1B232089" w14:textId="77777777" w:rsidR="00C34294" w:rsidRDefault="00C34294" w:rsidP="00C342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this way, one of the only way for women historically to be an active citizen by actively parenting</w:t>
      </w:r>
    </w:p>
    <w:p w14:paraId="2DA3E98F" w14:textId="77777777" w:rsidR="00C34294" w:rsidRDefault="00C34294" w:rsidP="00C342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Charged with the role of producing good an self-disciplined children and the next generation</w:t>
      </w:r>
    </w:p>
    <w:p w14:paraId="0443D8DC" w14:textId="77777777" w:rsidR="00C34294" w:rsidRDefault="00C34294" w:rsidP="00C342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Their efforts in trying to maintain these roles was to align with the states discourses</w:t>
      </w:r>
    </w:p>
    <w:p w14:paraId="39E33575" w14:textId="77777777" w:rsidR="00C34294" w:rsidRDefault="00C34294" w:rsidP="00C342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Technology that allowed to see the fetus inside the woman’s body then began to disrupt the idea of pregnancy</w:t>
      </w:r>
    </w:p>
    <w:p w14:paraId="5C86928F" w14:textId="77777777" w:rsidR="00C34294" w:rsidRDefault="00C34294" w:rsidP="00C342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Created a separation of mother and fetus</w:t>
      </w:r>
    </w:p>
    <w:p w14:paraId="31B1559C" w14:textId="77777777" w:rsidR="00C34294" w:rsidRDefault="00C34294" w:rsidP="00C342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Once we could see it the fetus move from the realm of a private experience inside the woman, to a very public experience</w:t>
      </w:r>
    </w:p>
    <w:p w14:paraId="7B2E1D75" w14:textId="77777777" w:rsidR="00C34294" w:rsidRDefault="00C34294" w:rsidP="00C342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 longer about the emotions a woman when through</w:t>
      </w:r>
    </w:p>
    <w:p w14:paraId="332CFEE6" w14:textId="77777777" w:rsidR="00C34294" w:rsidRDefault="00C34294" w:rsidP="00C342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status of the fetus became the publics experience as well</w:t>
      </w:r>
    </w:p>
    <w:p w14:paraId="603B9EE3" w14:textId="77777777" w:rsidR="00C34294" w:rsidRDefault="00C34294" w:rsidP="00C342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Now the fetus and the women were subject to surveillance of others</w:t>
      </w:r>
    </w:p>
    <w:p w14:paraId="6A4B426E" w14:textId="77777777" w:rsidR="00C34294" w:rsidRDefault="00C34294" w:rsidP="00C342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Pregnant woman is being external intervention, interpretation, and through these new techs, the fetus is invested with its own individual identity</w:t>
      </w:r>
    </w:p>
    <w:p w14:paraId="6440593D" w14:textId="77777777" w:rsidR="00C34294" w:rsidRDefault="00C34294" w:rsidP="00C342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we started to see in the 50,60,70 started to shift away from the womans experience to talking about “fetal risk”</w:t>
      </w:r>
    </w:p>
    <w:p w14:paraId="13AC6CDA" w14:textId="77777777" w:rsidR="00C34294" w:rsidRDefault="00C34294" w:rsidP="00C342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Significant implication for how woman experience pregnancy</w:t>
      </w:r>
    </w:p>
    <w:p w14:paraId="58D8AC0E" w14:textId="77777777" w:rsidR="00C34294" w:rsidRDefault="00C34294" w:rsidP="00C342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Created the “re-moralization” of pregnancy”</w:t>
      </w:r>
    </w:p>
    <w:p w14:paraId="0B4D6C28" w14:textId="77777777" w:rsidR="00C34294" w:rsidRDefault="00C34294" w:rsidP="00C3429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When a pregnant woman does something like smoke or drink, we judge her as a woman lacking morals because of the potential for fetal risk</w:t>
      </w:r>
    </w:p>
    <w:p w14:paraId="343AF08E" w14:textId="744C9C97" w:rsidR="00C34294" w:rsidRDefault="00E5529B" w:rsidP="00C342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Women is seen as double at risk</w:t>
      </w:r>
    </w:p>
    <w:p w14:paraId="4D5931F8" w14:textId="77777777" w:rsidR="00E5529B" w:rsidRDefault="00E5529B" w:rsidP="00C342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unborn child is typically presented as fragile and susceptible to a wide array of risk</w:t>
      </w:r>
    </w:p>
    <w:p w14:paraId="4B2FF5A8" w14:textId="77777777" w:rsidR="00E5529B" w:rsidRDefault="00E5529B" w:rsidP="00C3429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It’s the experts that hold the most important because eof their education character</w:t>
      </w:r>
    </w:p>
    <w:p w14:paraId="3C48CE52" w14:textId="77777777" w:rsidR="00E5529B" w:rsidRDefault="00E5529B" w:rsidP="00E5529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Expert concepts of risk when applied to pregnancy talk about two approaches to risk</w:t>
      </w:r>
    </w:p>
    <w:p w14:paraId="72F93667" w14:textId="77777777" w:rsidR="00E5529B" w:rsidRDefault="00E5529B" w:rsidP="00E5529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Clinical and epidemiological risk</w:t>
      </w:r>
    </w:p>
    <w:p w14:paraId="33186F2E" w14:textId="7DDF448D" w:rsidR="00F45B84" w:rsidRDefault="00F45B84" w:rsidP="00E552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Clinical risk is based on the characteristics of case study </w:t>
      </w:r>
    </w:p>
    <w:p w14:paraId="28F56539" w14:textId="01DF36FB" w:rsidR="00F45B84" w:rsidRDefault="00FE21B3" w:rsidP="00E552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</w:t>
      </w:r>
      <w:r w:rsidR="00F45B84">
        <w:rPr>
          <w:lang w:val="en-CA"/>
        </w:rPr>
        <w:t xml:space="preserve">pidemiological </w:t>
      </w:r>
      <w:r w:rsidR="00F45B84">
        <w:rPr>
          <w:lang w:val="en-CA"/>
        </w:rPr>
        <w:t>risk</w:t>
      </w:r>
      <w:r>
        <w:rPr>
          <w:lang w:val="en-CA"/>
        </w:rPr>
        <w:t xml:space="preserve"> c</w:t>
      </w:r>
      <w:r w:rsidR="00F45B84">
        <w:rPr>
          <w:lang w:val="en-CA"/>
        </w:rPr>
        <w:t>alculated by observing patterns in a larger aggregate population and trying to identify the associated risk factors</w:t>
      </w:r>
    </w:p>
    <w:p w14:paraId="3A2053A7" w14:textId="50FE9EB5" w:rsidR="00E5529B" w:rsidRDefault="00F45B84" w:rsidP="00E552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Both types of risk are normalizing</w:t>
      </w:r>
      <w:r w:rsidR="00E5529B">
        <w:rPr>
          <w:lang w:val="en-CA"/>
        </w:rPr>
        <w:t xml:space="preserve">  </w:t>
      </w:r>
    </w:p>
    <w:p w14:paraId="0DD69E03" w14:textId="4405F883" w:rsidR="00FE21B3" w:rsidRDefault="00FE21B3" w:rsidP="00E552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start to collect the information that means that the pregnant woman is outside of the norm, it leads (studies show) to abortion</w:t>
      </w:r>
    </w:p>
    <w:p w14:paraId="498804F8" w14:textId="7DC24E2C" w:rsidR="00FE21B3" w:rsidRDefault="0004594B" w:rsidP="00E552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Infertility for example, a lot of those accounts mean that were “unable to trust our own bodies”</w:t>
      </w:r>
    </w:p>
    <w:p w14:paraId="223DF8E7" w14:textId="12430C23" w:rsidR="0004594B" w:rsidRDefault="0004594B" w:rsidP="00E5529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Creates the very state of agitation that experts are going against when there are discourses such as “what to expect when you’re expecting”</w:t>
      </w:r>
    </w:p>
    <w:p w14:paraId="31355709" w14:textId="6C54FC77" w:rsidR="0004594B" w:rsidRDefault="0004594B" w:rsidP="0004594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Readers already in an agitated state are asked to read more discourses (careful about food, hygiene, etc</w:t>
      </w:r>
      <w:r w:rsidR="00973672">
        <w:rPr>
          <w:lang w:val="en-CA"/>
        </w:rPr>
        <w:t xml:space="preserve"> </w:t>
      </w:r>
      <w:r>
        <w:rPr>
          <w:lang w:val="en-CA"/>
        </w:rPr>
        <w:t xml:space="preserve">etc) </w:t>
      </w:r>
    </w:p>
    <w:p w14:paraId="20A566F8" w14:textId="68E3EDC6" w:rsidR="0004594B" w:rsidRDefault="0004594B" w:rsidP="0004594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Only evokes more anxiety</w:t>
      </w:r>
    </w:p>
    <w:p w14:paraId="25DEA16F" w14:textId="47679892" w:rsidR="0004594B" w:rsidRDefault="00973672" w:rsidP="0004594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 of the information gained from a checkup that involves tests of all kinds are in the hands of the experts</w:t>
      </w:r>
    </w:p>
    <w:p w14:paraId="295DCB44" w14:textId="74D7F356" w:rsidR="00973672" w:rsidRDefault="00973672" w:rsidP="009736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is no pregnancy that could be considered “no risk”</w:t>
      </w:r>
    </w:p>
    <w:p w14:paraId="1B9F3097" w14:textId="55C03E3D" w:rsidR="00973672" w:rsidRDefault="00973672" w:rsidP="009736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Idea that if a woman lets her guard down, the risk grows exponentially is the problem</w:t>
      </w:r>
    </w:p>
    <w:p w14:paraId="116B203B" w14:textId="050F431D" w:rsidR="00973672" w:rsidRDefault="00973672" w:rsidP="009736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Fetuses and children are now seen as fragile and in need of protection from their mother or the woman’s body</w:t>
      </w:r>
    </w:p>
    <w:p w14:paraId="31B4B31A" w14:textId="5589691A" w:rsidR="00973672" w:rsidRDefault="00973672" w:rsidP="009736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Invocation of criminal law to police how woman experience childbirth</w:t>
      </w:r>
    </w:p>
    <w:p w14:paraId="6420B33F" w14:textId="3E20C3C6" w:rsidR="00973672" w:rsidRDefault="00973672" w:rsidP="009736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Presents life as an ongoing project that we need to work on </w:t>
      </w:r>
    </w:p>
    <w:p w14:paraId="15A5EC39" w14:textId="2838C8AC" w:rsidR="00973672" w:rsidRDefault="00973672" w:rsidP="0097367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Medicine, psychology, child development </w:t>
      </w:r>
    </w:p>
    <w:p w14:paraId="20F9BF9E" w14:textId="66B7E80A" w:rsidR="00973672" w:rsidRDefault="00973672" w:rsidP="009736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Because families are getting smaller, and therefore children are becoming a “scarce resource”</w:t>
      </w:r>
    </w:p>
    <w:p w14:paraId="796B8D5A" w14:textId="21C445FD" w:rsidR="00973672" w:rsidRDefault="00973672" w:rsidP="0097367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Bleeds in the desire for the “perfect child”</w:t>
      </w:r>
    </w:p>
    <w:p w14:paraId="384DA359" w14:textId="6C28D532" w:rsidR="00973672" w:rsidRDefault="00973672" w:rsidP="0097367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 in childhood anxiety because children feel the pressure that is being placed on them from all of society, parents, healthcare system</w:t>
      </w:r>
    </w:p>
    <w:p w14:paraId="790D15E6" w14:textId="15A4BE65" w:rsidR="00973672" w:rsidRDefault="00973672" w:rsidP="0097367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Any flaws perceived in children are seen as targets for intervention</w:t>
      </w:r>
    </w:p>
    <w:p w14:paraId="7587DB51" w14:textId="56B43B8B" w:rsidR="00973672" w:rsidRDefault="00973672" w:rsidP="0097367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Parents are expected to maximize the potential for their children</w:t>
      </w:r>
    </w:p>
    <w:p w14:paraId="3588A87B" w14:textId="2FA97183" w:rsidR="00973672" w:rsidRDefault="00973672" w:rsidP="009736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countries that have the best education is where they don’t have endless amounts of homework, have playtime, out in nature, </w:t>
      </w:r>
    </w:p>
    <w:p w14:paraId="29B569D2" w14:textId="602E41DF" w:rsidR="00973672" w:rsidRDefault="00973672" w:rsidP="009736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North America uses the public education system as daycare and reduces </w:t>
      </w:r>
      <w:r w:rsidR="00ED3700">
        <w:rPr>
          <w:lang w:val="en-CA"/>
        </w:rPr>
        <w:t>many opportunities</w:t>
      </w:r>
    </w:p>
    <w:p w14:paraId="439C2F58" w14:textId="0505BB7B" w:rsidR="00ED3700" w:rsidRDefault="00ED3700" w:rsidP="009736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Age is very key in terms of risk and pregnancy</w:t>
      </w:r>
    </w:p>
    <w:p w14:paraId="69A1F375" w14:textId="42FA3EA5" w:rsidR="00ED3700" w:rsidRDefault="00ED3700" w:rsidP="00ED370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Those women (who wait longer) are seen as selfish, less than that of a “normal” woman by not devoting their lives solely to their children</w:t>
      </w:r>
    </w:p>
    <w:p w14:paraId="72DA7CFF" w14:textId="7D41CE5F" w:rsidR="00ED3700" w:rsidRDefault="00ED3700" w:rsidP="00ED3700">
      <w:pPr>
        <w:rPr>
          <w:lang w:val="en-CA"/>
        </w:rPr>
      </w:pPr>
      <w:r>
        <w:rPr>
          <w:lang w:val="en-CA"/>
        </w:rPr>
        <w:t>Embodied Risk</w:t>
      </w:r>
    </w:p>
    <w:p w14:paraId="76217992" w14:textId="6F8574D2" w:rsidR="00ED3700" w:rsidRDefault="00ED3700" w:rsidP="00ED37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Has resulted in women having to deal with risk statistics</w:t>
      </w:r>
    </w:p>
    <w:p w14:paraId="1BA3A1DE" w14:textId="210899A7" w:rsidR="00ED3700" w:rsidRDefault="00ED3700" w:rsidP="00ED37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more these tests are introduced the more discourses and choices for women exist</w:t>
      </w:r>
    </w:p>
    <w:p w14:paraId="4A365285" w14:textId="04C2D226" w:rsidR="00ED3700" w:rsidRDefault="00ED3700" w:rsidP="00ED37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Makes for a very difficult decision on whether to take these tests and see the results</w:t>
      </w:r>
    </w:p>
    <w:p w14:paraId="3AF5DA41" w14:textId="7E3E07CA" w:rsidR="00ED3700" w:rsidRDefault="008D2BC9" w:rsidP="00ED37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Starting to see a lot of push back from people who study disability and raise question about whether or not disability is now seen as something to get rid of in our current society</w:t>
      </w:r>
    </w:p>
    <w:p w14:paraId="29E32467" w14:textId="611CAAEA" w:rsidR="008D2BC9" w:rsidRDefault="008D2BC9" w:rsidP="008D2BC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Confronts women with this decision as to whether to terminate</w:t>
      </w:r>
    </w:p>
    <w:p w14:paraId="23D5CF9E" w14:textId="42F39A7D" w:rsidR="008D2BC9" w:rsidRDefault="008D2BC9" w:rsidP="008D2BC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Tentative pregnancy</w:t>
      </w:r>
    </w:p>
    <w:p w14:paraId="3D781613" w14:textId="39B51B91" w:rsidR="008D2BC9" w:rsidRDefault="008D2BC9" w:rsidP="008D2B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Trying to postpone feeling well about pregnancy</w:t>
      </w:r>
    </w:p>
    <w:p w14:paraId="132326F8" w14:textId="61734B66" w:rsidR="008D2BC9" w:rsidRDefault="008D2BC9" w:rsidP="008D2B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Want to make sure that the pregnancy is okay based on test results</w:t>
      </w:r>
    </w:p>
    <w:p w14:paraId="05073DE2" w14:textId="2BA24EDC" w:rsidR="008D2BC9" w:rsidRDefault="008D2BC9" w:rsidP="008D2B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Waiting game</w:t>
      </w:r>
    </w:p>
    <w:p w14:paraId="7B489C54" w14:textId="7080F3C0" w:rsidR="008D2BC9" w:rsidRDefault="00B130B9" w:rsidP="008D2BC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Motherhood can pose more problem for these women who really value their entity as career women</w:t>
      </w:r>
    </w:p>
    <w:p w14:paraId="5412CE4B" w14:textId="71C42CCE" w:rsidR="00B130B9" w:rsidRDefault="00B130B9" w:rsidP="00B130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Challenges/undermines their desire to have children</w:t>
      </w:r>
    </w:p>
    <w:p w14:paraId="1CA14441" w14:textId="2144ABF0" w:rsidR="00B130B9" w:rsidRDefault="00B130B9" w:rsidP="00B130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Risk discourse makes some women expertly </w:t>
      </w:r>
      <w:r w:rsidR="004327DC">
        <w:rPr>
          <w:lang w:val="en-CA"/>
        </w:rPr>
        <w:t>aware</w:t>
      </w:r>
    </w:p>
    <w:p w14:paraId="36F2F242" w14:textId="3107A627" w:rsidR="004327DC" w:rsidRDefault="004327DC" w:rsidP="00B130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Women lack the confidence in their bodies to perform and trust that they are able to create and maintain a healthy fetus</w:t>
      </w:r>
    </w:p>
    <w:p w14:paraId="22C66B1B" w14:textId="505FD4BD" w:rsidR="004327DC" w:rsidRDefault="007335D3" w:rsidP="00B130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Can’t separate rational and emotional knowledge which means that the information that is obtained through experts will be filtered through her own emotional and self-experiences</w:t>
      </w:r>
    </w:p>
    <w:p w14:paraId="7B8C0426" w14:textId="77777777" w:rsidR="007335D3" w:rsidRDefault="007335D3" w:rsidP="00B130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Emotional ambivalence</w:t>
      </w:r>
    </w:p>
    <w:p w14:paraId="65A11FCD" w14:textId="77777777" w:rsidR="007335D3" w:rsidRDefault="007335D3" w:rsidP="007335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Strong emotions pulling in opposite directions</w:t>
      </w:r>
    </w:p>
    <w:p w14:paraId="4116D741" w14:textId="77777777" w:rsidR="007335D3" w:rsidRDefault="007335D3" w:rsidP="007335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Female body is seen as something that is chaotic</w:t>
      </w:r>
    </w:p>
    <w:p w14:paraId="2022D04B" w14:textId="77777777" w:rsidR="007335D3" w:rsidRDefault="007335D3" w:rsidP="007335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Portrayed as emotionally driven</w:t>
      </w:r>
    </w:p>
    <w:p w14:paraId="7C9ADD9A" w14:textId="11F4CB9E" w:rsidR="007335D3" w:rsidRDefault="007335D3" w:rsidP="007335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Therefore, less capable of reasonable thought in ways that male bodies are not</w:t>
      </w:r>
    </w:p>
    <w:p w14:paraId="077128A3" w14:textId="3CE40303" w:rsidR="007335D3" w:rsidRPr="008D2BC9" w:rsidRDefault="007335D3" w:rsidP="007335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 any woman pregnancy is going to raise questions of her own identity</w:t>
      </w:r>
      <w:bookmarkStart w:id="0" w:name="_GoBack"/>
      <w:bookmarkEnd w:id="0"/>
    </w:p>
    <w:sectPr w:rsidR="007335D3" w:rsidRPr="008D2BC9" w:rsidSect="00C76D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997ED9"/>
    <w:multiLevelType w:val="hybridMultilevel"/>
    <w:tmpl w:val="6DA27ABC"/>
    <w:lvl w:ilvl="0" w:tplc="4EB84D7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47D"/>
    <w:rsid w:val="0004594B"/>
    <w:rsid w:val="004327DC"/>
    <w:rsid w:val="007335D3"/>
    <w:rsid w:val="007A589B"/>
    <w:rsid w:val="007C0E7B"/>
    <w:rsid w:val="008D2BC9"/>
    <w:rsid w:val="00973672"/>
    <w:rsid w:val="00B130B9"/>
    <w:rsid w:val="00C34294"/>
    <w:rsid w:val="00C76D27"/>
    <w:rsid w:val="00D8747D"/>
    <w:rsid w:val="00E5529B"/>
    <w:rsid w:val="00ED3700"/>
    <w:rsid w:val="00F45B84"/>
    <w:rsid w:val="00FE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E2B4C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7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1069</Words>
  <Characters>6099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Chaput</dc:creator>
  <cp:keywords/>
  <dc:description/>
  <cp:lastModifiedBy>Jane Chaput</cp:lastModifiedBy>
  <cp:revision>7</cp:revision>
  <dcterms:created xsi:type="dcterms:W3CDTF">2016-09-22T18:28:00Z</dcterms:created>
  <dcterms:modified xsi:type="dcterms:W3CDTF">2016-09-22T19:36:00Z</dcterms:modified>
</cp:coreProperties>
</file>