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EBEAB" w14:textId="77777777" w:rsidR="004F2CCA" w:rsidRPr="000C528A" w:rsidRDefault="00932696">
      <w:pPr>
        <w:rPr>
          <w:b/>
          <w:sz w:val="28"/>
          <w:lang w:val="en-CA"/>
        </w:rPr>
      </w:pPr>
      <w:r w:rsidRPr="000C528A">
        <w:rPr>
          <w:b/>
          <w:sz w:val="28"/>
          <w:lang w:val="en-CA"/>
        </w:rPr>
        <w:t xml:space="preserve">POLS 2300 – Chapter 1 Summary: An Introduction to Political Life </w:t>
      </w:r>
    </w:p>
    <w:p w14:paraId="22359CCF" w14:textId="77777777" w:rsidR="00932696" w:rsidRDefault="00932696">
      <w:pPr>
        <w:rPr>
          <w:lang w:val="en-CA"/>
        </w:rPr>
      </w:pPr>
    </w:p>
    <w:p w14:paraId="7DCD803F" w14:textId="77777777" w:rsidR="00932696" w:rsidRPr="00932696" w:rsidRDefault="00932696">
      <w:pPr>
        <w:rPr>
          <w:b/>
          <w:lang w:val="en-CA"/>
        </w:rPr>
      </w:pPr>
      <w:r w:rsidRPr="00932696">
        <w:rPr>
          <w:b/>
          <w:lang w:val="en-CA"/>
        </w:rPr>
        <w:t xml:space="preserve">What is politics? </w:t>
      </w:r>
    </w:p>
    <w:p w14:paraId="4FBDE2ED" w14:textId="77777777" w:rsidR="00932696" w:rsidRDefault="00932696" w:rsidP="009326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Politics: Arise from the fact of scarcity. Activity by which rival claims are settled by public authorities </w:t>
      </w:r>
      <w:bookmarkStart w:id="0" w:name="_GoBack"/>
      <w:bookmarkEnd w:id="0"/>
    </w:p>
    <w:p w14:paraId="42B7899F" w14:textId="77777777" w:rsidR="0000411C" w:rsidRDefault="0000411C" w:rsidP="009326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Marxism, postmodernism (</w:t>
      </w:r>
      <w:proofErr w:type="spellStart"/>
      <w:r>
        <w:rPr>
          <w:lang w:val="en-CA"/>
        </w:rPr>
        <w:t>foucault</w:t>
      </w:r>
      <w:proofErr w:type="spellEnd"/>
      <w:r>
        <w:rPr>
          <w:lang w:val="en-CA"/>
        </w:rPr>
        <w:t xml:space="preserve">), and feminism associate politics with a pervasive pattern of oppression. How inequalities are generated and reinforced through power relations between classes/gender groups </w:t>
      </w:r>
    </w:p>
    <w:p w14:paraId="16276557" w14:textId="77777777" w:rsidR="0000411C" w:rsidRDefault="0000411C" w:rsidP="0000411C">
      <w:pPr>
        <w:rPr>
          <w:b/>
          <w:lang w:val="en-CA"/>
        </w:rPr>
      </w:pPr>
      <w:r>
        <w:rPr>
          <w:b/>
          <w:lang w:val="en-CA"/>
        </w:rPr>
        <w:t xml:space="preserve">Power: </w:t>
      </w:r>
    </w:p>
    <w:p w14:paraId="00678683" w14:textId="77777777" w:rsidR="0000411C" w:rsidRDefault="0000411C" w:rsidP="000041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Ability to influence what happens, found in various settings</w:t>
      </w:r>
    </w:p>
    <w:p w14:paraId="1EA00325" w14:textId="77777777" w:rsidR="0000411C" w:rsidRDefault="0000411C" w:rsidP="000041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Involves coercion, influence, and authority </w:t>
      </w:r>
    </w:p>
    <w:p w14:paraId="7BA554B7" w14:textId="77777777" w:rsidR="0000411C" w:rsidRDefault="00B06864" w:rsidP="000041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Democracy: those in power must justify their use of coercion as necessary to maintain values like freedom </w:t>
      </w:r>
    </w:p>
    <w:p w14:paraId="10AFFA80" w14:textId="77777777" w:rsidR="00B06864" w:rsidRDefault="00B06864" w:rsidP="000041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Open society: society where individuals speak their minds, associate with whoever and move freely ~ became more restricted after 9/11 in US and Canada, public building access, border crossings, and airports </w:t>
      </w:r>
    </w:p>
    <w:p w14:paraId="4A29CA74" w14:textId="77777777" w:rsidR="00B06864" w:rsidRDefault="00B06864" w:rsidP="00B06864">
      <w:pPr>
        <w:rPr>
          <w:b/>
          <w:lang w:val="en-CA"/>
        </w:rPr>
      </w:pPr>
      <w:r>
        <w:rPr>
          <w:b/>
          <w:lang w:val="en-CA"/>
        </w:rPr>
        <w:t xml:space="preserve">State and Government: </w:t>
      </w:r>
    </w:p>
    <w:p w14:paraId="4048A8B2" w14:textId="77777777" w:rsidR="00B06864" w:rsidRDefault="00B06864" w:rsidP="00B068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State: broad concept that includes government as the seat of legitimate authorities in a territory, but also include bureaucracy, judiciary, armed forces, and the internal police </w:t>
      </w:r>
      <w:proofErr w:type="spellStart"/>
      <w:r>
        <w:rPr>
          <w:lang w:val="en-CA"/>
        </w:rPr>
        <w:t>ect</w:t>
      </w:r>
      <w:proofErr w:type="spellEnd"/>
      <w:r>
        <w:rPr>
          <w:lang w:val="en-CA"/>
        </w:rPr>
        <w:t>. Distinguished by its state of monopoly over the use of force in a country</w:t>
      </w:r>
    </w:p>
    <w:p w14:paraId="3E7C855D" w14:textId="77777777" w:rsidR="00B06864" w:rsidRDefault="00B06864" w:rsidP="00B068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3 main characteristics: territorial boundaries, complex set of institutions of public authority, defined in terms of power </w:t>
      </w:r>
    </w:p>
    <w:p w14:paraId="4A150C50" w14:textId="77777777" w:rsidR="00B06864" w:rsidRDefault="00B06864" w:rsidP="00B068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Marxist Definition: characterizes state as an instrument of class oppression </w:t>
      </w:r>
    </w:p>
    <w:p w14:paraId="24863680" w14:textId="77777777" w:rsidR="00B06864" w:rsidRDefault="00B06864" w:rsidP="00B068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Interest’s of state answered by contemporary political science: </w:t>
      </w:r>
    </w:p>
    <w:p w14:paraId="4BE59362" w14:textId="77777777" w:rsidR="00B06864" w:rsidRDefault="00B06864" w:rsidP="00B06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Pluralism: no competition between groups, level place on playing field </w:t>
      </w:r>
    </w:p>
    <w:p w14:paraId="4153E9FF" w14:textId="77777777" w:rsidR="00B06864" w:rsidRDefault="00B06864" w:rsidP="00B06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Class analysis: sees state in capitalist societies</w:t>
      </w:r>
      <w:r w:rsidR="000979A5">
        <w:rPr>
          <w:lang w:val="en-CA"/>
        </w:rPr>
        <w:t xml:space="preserve"> as in instrument though which small minorities maintain social and economic dominance </w:t>
      </w:r>
    </w:p>
    <w:p w14:paraId="4B44BBD8" w14:textId="77777777" w:rsidR="000979A5" w:rsidRDefault="000979A5" w:rsidP="00B06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Feminism: view state as an inherently patriarchal institution – its structures and laws all serve to institutionalize male dominance </w:t>
      </w:r>
    </w:p>
    <w:p w14:paraId="26E73000" w14:textId="77777777" w:rsidR="000979A5" w:rsidRDefault="000979A5" w:rsidP="00B06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Postmodernism: views state as an essentially oppressive and even repressive institution </w:t>
      </w:r>
    </w:p>
    <w:p w14:paraId="0E29445F" w14:textId="77777777" w:rsidR="000979A5" w:rsidRDefault="000979A5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Government: reserved term for those who have been elected to power, more personal then state (political parties) </w:t>
      </w:r>
    </w:p>
    <w:p w14:paraId="6030B837" w14:textId="77777777" w:rsidR="000979A5" w:rsidRDefault="000979A5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Legitimacy of state based on consent of those who are governed </w:t>
      </w:r>
    </w:p>
    <w:p w14:paraId="48180FAA" w14:textId="77777777" w:rsidR="000979A5" w:rsidRDefault="000979A5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Totalitarianism: a system of government that suppresses all dissent in the name of some supreme goal </w:t>
      </w:r>
    </w:p>
    <w:p w14:paraId="5E1DC5FF" w14:textId="77777777" w:rsidR="000979A5" w:rsidRDefault="000979A5" w:rsidP="000979A5">
      <w:pPr>
        <w:rPr>
          <w:b/>
          <w:lang w:val="en-CA"/>
        </w:rPr>
      </w:pPr>
      <w:r>
        <w:rPr>
          <w:b/>
          <w:lang w:val="en-CA"/>
        </w:rPr>
        <w:t xml:space="preserve">Democracy: </w:t>
      </w:r>
    </w:p>
    <w:p w14:paraId="3741AE4A" w14:textId="77777777" w:rsidR="000979A5" w:rsidRDefault="0065663B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Liberal democracy characterized by competition between political parties </w:t>
      </w:r>
    </w:p>
    <w:p w14:paraId="6DC820E0" w14:textId="77777777" w:rsidR="0065663B" w:rsidRDefault="0065663B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Developmental and communist democracy do not have competitive elections </w:t>
      </w:r>
    </w:p>
    <w:p w14:paraId="31A222F8" w14:textId="77777777" w:rsidR="0065663B" w:rsidRDefault="0065663B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Social capital: norms of interpersonal trust, sense of civic duty, and a belief that </w:t>
      </w:r>
      <w:proofErr w:type="gramStart"/>
      <w:r>
        <w:rPr>
          <w:lang w:val="en-CA"/>
        </w:rPr>
        <w:t>ones</w:t>
      </w:r>
      <w:proofErr w:type="gramEnd"/>
      <w:r>
        <w:rPr>
          <w:lang w:val="en-CA"/>
        </w:rPr>
        <w:t xml:space="preserve"> involvement in politics/community matters </w:t>
      </w:r>
    </w:p>
    <w:p w14:paraId="342445A8" w14:textId="77777777" w:rsidR="0065663B" w:rsidRDefault="0065663B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Modern </w:t>
      </w:r>
      <w:proofErr w:type="gramStart"/>
      <w:r>
        <w:rPr>
          <w:lang w:val="en-CA"/>
        </w:rPr>
        <w:t>democracy’s</w:t>
      </w:r>
      <w:proofErr w:type="gramEnd"/>
      <w:r>
        <w:rPr>
          <w:lang w:val="en-CA"/>
        </w:rPr>
        <w:t xml:space="preserve"> are representative democracies, where the government is carried out by elected legislatures that represent the people </w:t>
      </w:r>
    </w:p>
    <w:p w14:paraId="6E911565" w14:textId="77777777" w:rsidR="0065663B" w:rsidRDefault="0065663B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Canada – slightly less democratic then Scandinavian and northern European democracies </w:t>
      </w:r>
    </w:p>
    <w:p w14:paraId="4EEEBBF3" w14:textId="77777777" w:rsidR="00D416B7" w:rsidRDefault="00D416B7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Rule of law: foundation of democracy, means that everyone is subject to law, no one is above it </w:t>
      </w:r>
    </w:p>
    <w:p w14:paraId="37AD47A6" w14:textId="77777777" w:rsidR="00D416B7" w:rsidRDefault="00D416B7" w:rsidP="000979A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Democracy is a political system based on the formal political equality of all citizens in which there is a realistic possibility that voters can replace the government, and in which certain basic rights and freedoms are protected</w:t>
      </w:r>
    </w:p>
    <w:p w14:paraId="0DA27423" w14:textId="77777777" w:rsidR="00D416B7" w:rsidRDefault="00D416B7" w:rsidP="00D416B7">
      <w:pPr>
        <w:rPr>
          <w:b/>
          <w:lang w:val="en-CA"/>
        </w:rPr>
      </w:pPr>
      <w:r>
        <w:rPr>
          <w:b/>
          <w:lang w:val="en-CA"/>
        </w:rPr>
        <w:t xml:space="preserve">Political Identities: </w:t>
      </w:r>
    </w:p>
    <w:p w14:paraId="2C4E2B79" w14:textId="77777777" w:rsidR="00D416B7" w:rsidRDefault="00D416B7" w:rsidP="00D4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Ideas that link individuals into a larger group, connect us to places, beliefs and other people – exclusive! </w:t>
      </w:r>
    </w:p>
    <w:p w14:paraId="4DE682BE" w14:textId="77777777" w:rsidR="00D416B7" w:rsidRDefault="00D416B7" w:rsidP="00D4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Shared identity is based on common interests </w:t>
      </w:r>
    </w:p>
    <w:p w14:paraId="1F329F4C" w14:textId="77777777" w:rsidR="000C528A" w:rsidRDefault="00D416B7" w:rsidP="00D4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Ex: MADD shares values not material self-interest </w:t>
      </w:r>
    </w:p>
    <w:p w14:paraId="7415EC24" w14:textId="77777777" w:rsidR="000C528A" w:rsidRDefault="000C528A" w:rsidP="00D416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Globalization: unprecedented integration of the world’s economies through trade, capital flow, and internalized production as well as cultural integration through mass media, marketing, and technology </w:t>
      </w:r>
    </w:p>
    <w:p w14:paraId="08111080" w14:textId="77777777" w:rsidR="000C528A" w:rsidRPr="000C528A" w:rsidRDefault="000C528A" w:rsidP="000C528A">
      <w:pPr>
        <w:rPr>
          <w:b/>
          <w:lang w:val="en-CA"/>
        </w:rPr>
      </w:pPr>
      <w:r w:rsidRPr="000C528A">
        <w:rPr>
          <w:b/>
          <w:lang w:val="en-CA"/>
        </w:rPr>
        <w:t>Political Fault Lines</w:t>
      </w:r>
    </w:p>
    <w:p w14:paraId="11B2B5E0" w14:textId="77777777" w:rsidR="000C528A" w:rsidRDefault="000C528A" w:rsidP="000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English and French Canada relationship </w:t>
      </w:r>
    </w:p>
    <w:p w14:paraId="0FF80EC5" w14:textId="77777777" w:rsidR="000C528A" w:rsidRDefault="000C528A" w:rsidP="000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Canada’s relationship to the US – territory threats from US </w:t>
      </w:r>
    </w:p>
    <w:p w14:paraId="3A5B5E7A" w14:textId="77777777" w:rsidR="000C528A" w:rsidRDefault="000C528A" w:rsidP="000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French-English and Canada-US that involves regionalism </w:t>
      </w:r>
    </w:p>
    <w:p w14:paraId="5E445006" w14:textId="77777777" w:rsidR="00D416B7" w:rsidRPr="000C528A" w:rsidRDefault="000C528A" w:rsidP="000C52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^ three fault lines called the enduring axes of Canadian politics by Donald Smiley </w:t>
      </w:r>
      <w:r w:rsidR="00D416B7" w:rsidRPr="000C528A">
        <w:rPr>
          <w:lang w:val="en-CA"/>
        </w:rPr>
        <w:t xml:space="preserve"> </w:t>
      </w:r>
    </w:p>
    <w:sectPr w:rsidR="00D416B7" w:rsidRPr="000C528A" w:rsidSect="000B68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07842"/>
    <w:multiLevelType w:val="hybridMultilevel"/>
    <w:tmpl w:val="BEA66F0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ECF5036"/>
    <w:multiLevelType w:val="hybridMultilevel"/>
    <w:tmpl w:val="B686C7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76515AD7"/>
    <w:multiLevelType w:val="hybridMultilevel"/>
    <w:tmpl w:val="7438E8BC"/>
    <w:lvl w:ilvl="0" w:tplc="3A5EA2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696"/>
    <w:rsid w:val="0000411C"/>
    <w:rsid w:val="000979A5"/>
    <w:rsid w:val="000B68B0"/>
    <w:rsid w:val="000C528A"/>
    <w:rsid w:val="004F2CCA"/>
    <w:rsid w:val="0065663B"/>
    <w:rsid w:val="00932696"/>
    <w:rsid w:val="00B06864"/>
    <w:rsid w:val="00D4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D512A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542</Words>
  <Characters>3091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Bernath</dc:creator>
  <cp:keywords/>
  <dc:description/>
  <cp:lastModifiedBy>Sarah Bernath</cp:lastModifiedBy>
  <cp:revision>1</cp:revision>
  <dcterms:created xsi:type="dcterms:W3CDTF">2017-01-11T19:44:00Z</dcterms:created>
  <dcterms:modified xsi:type="dcterms:W3CDTF">2017-01-11T20:52:00Z</dcterms:modified>
</cp:coreProperties>
</file>