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FBC" w:rsidRPr="00D85221" w:rsidRDefault="008C3ED7" w:rsidP="008C3ED7">
      <w:pPr>
        <w:jc w:val="center"/>
        <w:rPr>
          <w:rFonts w:cstheme="minorHAnsi"/>
          <w:u w:val="single"/>
        </w:rPr>
      </w:pPr>
      <w:r w:rsidRPr="00D85221">
        <w:rPr>
          <w:rFonts w:cstheme="minorHAnsi"/>
          <w:u w:val="single"/>
        </w:rPr>
        <w:t xml:space="preserve">Subject 1: </w:t>
      </w:r>
      <w:r w:rsidR="0065729D" w:rsidRPr="00D85221">
        <w:rPr>
          <w:rFonts w:cstheme="minorHAnsi"/>
          <w:u w:val="single"/>
        </w:rPr>
        <w:t>Introduction to Business Law and Ethics</w:t>
      </w:r>
    </w:p>
    <w:p w:rsidR="0065729D" w:rsidRPr="00D85221" w:rsidRDefault="0065729D">
      <w:pPr>
        <w:rPr>
          <w:rFonts w:cstheme="minorHAnsi"/>
          <w:b/>
          <w:u w:val="single"/>
        </w:rPr>
      </w:pPr>
      <w:r w:rsidRPr="00D85221">
        <w:rPr>
          <w:rFonts w:cstheme="minorHAnsi"/>
          <w:b/>
          <w:u w:val="single"/>
        </w:rPr>
        <w:t>Ethics</w:t>
      </w:r>
    </w:p>
    <w:p w:rsidR="008C3ED7" w:rsidRPr="00D85221" w:rsidRDefault="0065729D" w:rsidP="0065729D">
      <w:pPr>
        <w:rPr>
          <w:rFonts w:cstheme="minorHAnsi"/>
        </w:rPr>
      </w:pPr>
      <w:r w:rsidRPr="00D85221">
        <w:rPr>
          <w:rFonts w:cstheme="minorHAnsi"/>
          <w:u w:val="single"/>
        </w:rPr>
        <w:t xml:space="preserve">Definition: </w:t>
      </w:r>
      <w:r w:rsidRPr="00D85221">
        <w:rPr>
          <w:rFonts w:cstheme="minorHAnsi"/>
        </w:rPr>
        <w:t xml:space="preserve">Ancient Greek </w:t>
      </w:r>
      <w:proofErr w:type="spellStart"/>
      <w:r w:rsidRPr="00D85221">
        <w:rPr>
          <w:rFonts w:cstheme="minorHAnsi"/>
          <w:i/>
        </w:rPr>
        <w:t>ethikos</w:t>
      </w:r>
      <w:proofErr w:type="spellEnd"/>
      <w:r w:rsidRPr="00D85221">
        <w:rPr>
          <w:rFonts w:cstheme="minorHAnsi"/>
        </w:rPr>
        <w:t>: custom, habit.</w:t>
      </w:r>
      <w:r w:rsidRPr="00D85221">
        <w:rPr>
          <w:rFonts w:cstheme="minorHAnsi"/>
        </w:rPr>
        <w:br/>
        <w:t xml:space="preserve">The rules, standards or moral principles set to govern the conduct of a person or group in a general or specific situation. </w:t>
      </w:r>
      <w:r w:rsidRPr="00D85221">
        <w:rPr>
          <w:rFonts w:cstheme="minorHAnsi"/>
        </w:rPr>
        <w:br/>
        <w:t>Every country and religion all have different set of rules and principles, something acceptable to one might not be accepted by another</w:t>
      </w:r>
      <w:r w:rsidR="008C3ED7" w:rsidRPr="00D85221">
        <w:rPr>
          <w:rFonts w:cstheme="minorHAnsi"/>
        </w:rPr>
        <w:t>.</w:t>
      </w:r>
    </w:p>
    <w:p w:rsidR="008C3ED7" w:rsidRPr="00D85221" w:rsidRDefault="008C3ED7" w:rsidP="0065729D">
      <w:pPr>
        <w:rPr>
          <w:rFonts w:cstheme="minorHAnsi"/>
          <w:u w:val="single"/>
        </w:rPr>
      </w:pPr>
      <w:r w:rsidRPr="00D85221">
        <w:rPr>
          <w:rFonts w:cstheme="minorHAnsi"/>
          <w:u w:val="single"/>
        </w:rPr>
        <w:t>Ethical Approaches/Frameworks</w:t>
      </w:r>
    </w:p>
    <w:p w:rsidR="008C3ED7" w:rsidRPr="00D85221" w:rsidRDefault="008C3ED7" w:rsidP="003F6293">
      <w:pPr>
        <w:pStyle w:val="ListParagraph"/>
        <w:numPr>
          <w:ilvl w:val="0"/>
          <w:numId w:val="1"/>
        </w:numPr>
        <w:rPr>
          <w:rFonts w:cstheme="minorHAnsi"/>
        </w:rPr>
      </w:pPr>
      <w:r w:rsidRPr="00D85221">
        <w:rPr>
          <w:rFonts w:cstheme="minorHAnsi"/>
        </w:rPr>
        <w:t>Deontological ethics (Kant)</w:t>
      </w:r>
    </w:p>
    <w:p w:rsidR="008C3ED7" w:rsidRPr="00D85221" w:rsidRDefault="008C3ED7" w:rsidP="003F6293">
      <w:pPr>
        <w:pStyle w:val="ListParagraph"/>
        <w:numPr>
          <w:ilvl w:val="0"/>
          <w:numId w:val="3"/>
        </w:numPr>
        <w:rPr>
          <w:rFonts w:cstheme="minorHAnsi"/>
        </w:rPr>
      </w:pPr>
      <w:r w:rsidRPr="00D85221">
        <w:rPr>
          <w:rFonts w:cstheme="minorHAnsi"/>
        </w:rPr>
        <w:t xml:space="preserve"> judges an action independently of its consequences</w:t>
      </w:r>
    </w:p>
    <w:p w:rsidR="008C3ED7" w:rsidRPr="00D85221" w:rsidRDefault="008C3ED7" w:rsidP="003F6293">
      <w:pPr>
        <w:pStyle w:val="ListParagraph"/>
        <w:numPr>
          <w:ilvl w:val="0"/>
          <w:numId w:val="3"/>
        </w:numPr>
        <w:rPr>
          <w:rFonts w:cstheme="minorHAnsi"/>
        </w:rPr>
      </w:pPr>
      <w:r w:rsidRPr="00D85221">
        <w:rPr>
          <w:rFonts w:cstheme="minorHAnsi"/>
        </w:rPr>
        <w:t>emphasis-absolute right action</w:t>
      </w:r>
    </w:p>
    <w:p w:rsidR="008C3ED7" w:rsidRPr="00D85221" w:rsidRDefault="008C3ED7" w:rsidP="003F6293">
      <w:pPr>
        <w:pStyle w:val="ListParagraph"/>
        <w:numPr>
          <w:ilvl w:val="0"/>
          <w:numId w:val="3"/>
        </w:numPr>
        <w:rPr>
          <w:rFonts w:cstheme="minorHAnsi"/>
        </w:rPr>
      </w:pPr>
      <w:r w:rsidRPr="00D85221">
        <w:rPr>
          <w:rFonts w:cstheme="minorHAnsi"/>
        </w:rPr>
        <w:t>“do unto others as you would be done by”</w:t>
      </w:r>
    </w:p>
    <w:p w:rsidR="008C3ED7" w:rsidRPr="00D85221" w:rsidRDefault="008C3ED7" w:rsidP="003F6293">
      <w:pPr>
        <w:pStyle w:val="ListParagraph"/>
        <w:numPr>
          <w:ilvl w:val="0"/>
          <w:numId w:val="1"/>
        </w:numPr>
        <w:rPr>
          <w:rFonts w:cstheme="minorHAnsi"/>
        </w:rPr>
      </w:pPr>
      <w:proofErr w:type="spellStart"/>
      <w:r w:rsidRPr="00D85221">
        <w:rPr>
          <w:rFonts w:cstheme="minorHAnsi"/>
        </w:rPr>
        <w:t>Consequentialism</w:t>
      </w:r>
      <w:proofErr w:type="spellEnd"/>
      <w:r w:rsidRPr="00D85221">
        <w:rPr>
          <w:rFonts w:cstheme="minorHAnsi"/>
        </w:rPr>
        <w:t xml:space="preserve"> ethics (John Stuart Mill)</w:t>
      </w:r>
    </w:p>
    <w:p w:rsidR="008C3ED7" w:rsidRPr="00D85221" w:rsidRDefault="008C3ED7" w:rsidP="003F6293">
      <w:pPr>
        <w:pStyle w:val="ListParagraph"/>
        <w:numPr>
          <w:ilvl w:val="0"/>
          <w:numId w:val="2"/>
        </w:numPr>
        <w:rPr>
          <w:rFonts w:cstheme="minorHAnsi"/>
        </w:rPr>
      </w:pPr>
      <w:r w:rsidRPr="00D85221">
        <w:rPr>
          <w:rFonts w:cstheme="minorHAnsi"/>
        </w:rPr>
        <w:t>Emphasises – consequences of an action and its effects</w:t>
      </w:r>
    </w:p>
    <w:p w:rsidR="008C3ED7" w:rsidRPr="00D85221" w:rsidRDefault="008C3ED7" w:rsidP="003F6293">
      <w:pPr>
        <w:pStyle w:val="ListParagraph"/>
        <w:numPr>
          <w:ilvl w:val="0"/>
          <w:numId w:val="2"/>
        </w:numPr>
        <w:rPr>
          <w:rFonts w:cstheme="minorHAnsi"/>
        </w:rPr>
      </w:pPr>
      <w:r w:rsidRPr="00D85221">
        <w:rPr>
          <w:rFonts w:cstheme="minorHAnsi"/>
        </w:rPr>
        <w:t>Results of an action determines its rightness</w:t>
      </w:r>
    </w:p>
    <w:p w:rsidR="008C3ED7" w:rsidRPr="00D85221" w:rsidRDefault="008C3ED7" w:rsidP="003F6293">
      <w:pPr>
        <w:pStyle w:val="ListParagraph"/>
        <w:numPr>
          <w:ilvl w:val="0"/>
          <w:numId w:val="2"/>
        </w:numPr>
        <w:rPr>
          <w:rFonts w:cstheme="minorHAnsi"/>
        </w:rPr>
      </w:pPr>
      <w:r w:rsidRPr="00D85221">
        <w:rPr>
          <w:rFonts w:cstheme="minorHAnsi"/>
        </w:rPr>
        <w:t>Extreme version = “the ends justify the means”</w:t>
      </w:r>
    </w:p>
    <w:p w:rsidR="008C3ED7" w:rsidRPr="00D85221" w:rsidRDefault="008C3ED7" w:rsidP="008C3ED7">
      <w:pPr>
        <w:pStyle w:val="ListParagraph"/>
        <w:ind w:left="1080"/>
        <w:rPr>
          <w:rFonts w:cstheme="minorHAnsi"/>
        </w:rPr>
      </w:pPr>
      <w:r w:rsidRPr="00D85221">
        <w:rPr>
          <w:rFonts w:cstheme="minorHAnsi"/>
        </w:rPr>
        <w:t xml:space="preserve">*Any action is possible as long as you work towards the better good of the society </w:t>
      </w:r>
    </w:p>
    <w:p w:rsidR="008C3ED7" w:rsidRPr="00D85221" w:rsidRDefault="008C3ED7" w:rsidP="003F6293">
      <w:pPr>
        <w:pStyle w:val="ListParagraph"/>
        <w:numPr>
          <w:ilvl w:val="0"/>
          <w:numId w:val="1"/>
        </w:numPr>
        <w:rPr>
          <w:rFonts w:cstheme="minorHAnsi"/>
        </w:rPr>
      </w:pPr>
      <w:r w:rsidRPr="00D85221">
        <w:rPr>
          <w:rFonts w:cstheme="minorHAnsi"/>
        </w:rPr>
        <w:t>Virtue ethics (Plato)</w:t>
      </w:r>
    </w:p>
    <w:p w:rsidR="008C3ED7" w:rsidRPr="00D85221" w:rsidRDefault="008C3ED7" w:rsidP="003F6293">
      <w:pPr>
        <w:pStyle w:val="ListParagraph"/>
        <w:numPr>
          <w:ilvl w:val="0"/>
          <w:numId w:val="2"/>
        </w:numPr>
        <w:rPr>
          <w:rFonts w:cstheme="minorHAnsi"/>
        </w:rPr>
      </w:pPr>
      <w:r w:rsidRPr="00D85221">
        <w:rPr>
          <w:rFonts w:cstheme="minorHAnsi"/>
        </w:rPr>
        <w:t>emphasises- sensibility to the context</w:t>
      </w:r>
    </w:p>
    <w:p w:rsidR="008C3ED7" w:rsidRPr="00D85221" w:rsidRDefault="008C3ED7" w:rsidP="003F6293">
      <w:pPr>
        <w:pStyle w:val="ListParagraph"/>
        <w:numPr>
          <w:ilvl w:val="0"/>
          <w:numId w:val="2"/>
        </w:numPr>
        <w:rPr>
          <w:rFonts w:cstheme="minorHAnsi"/>
        </w:rPr>
      </w:pPr>
      <w:r w:rsidRPr="00D85221">
        <w:rPr>
          <w:rFonts w:cstheme="minorHAnsi"/>
        </w:rPr>
        <w:t>character based</w:t>
      </w:r>
    </w:p>
    <w:p w:rsidR="008C3ED7" w:rsidRPr="00D85221" w:rsidRDefault="008C3ED7" w:rsidP="003F6293">
      <w:pPr>
        <w:pStyle w:val="ListParagraph"/>
        <w:numPr>
          <w:ilvl w:val="0"/>
          <w:numId w:val="2"/>
        </w:numPr>
        <w:rPr>
          <w:rFonts w:cstheme="minorHAnsi"/>
        </w:rPr>
      </w:pPr>
      <w:r w:rsidRPr="00D85221">
        <w:rPr>
          <w:rFonts w:cstheme="minorHAnsi"/>
        </w:rPr>
        <w:t xml:space="preserve">“How should </w:t>
      </w:r>
      <w:proofErr w:type="spellStart"/>
      <w:r w:rsidRPr="00D85221">
        <w:rPr>
          <w:rFonts w:cstheme="minorHAnsi"/>
        </w:rPr>
        <w:t>i</w:t>
      </w:r>
      <w:proofErr w:type="spellEnd"/>
      <w:r w:rsidRPr="00D85221">
        <w:rPr>
          <w:rFonts w:cstheme="minorHAnsi"/>
        </w:rPr>
        <w:t xml:space="preserve"> live?”</w:t>
      </w:r>
      <w:r w:rsidRPr="00D85221">
        <w:rPr>
          <w:rFonts w:cstheme="minorHAnsi"/>
        </w:rPr>
        <w:br/>
        <w:t xml:space="preserve">*This school is the middle ground: apply the law according to what makes sense. </w:t>
      </w:r>
      <w:r w:rsidRPr="00D85221">
        <w:rPr>
          <w:rFonts w:cstheme="minorHAnsi"/>
        </w:rPr>
        <w:br/>
        <w:t xml:space="preserve">Example: capital punishment in this school wouldn’t exist; don’t kill anyone, but punish to the max; don’t let people out so easily. </w:t>
      </w:r>
    </w:p>
    <w:p w:rsidR="008C3ED7" w:rsidRPr="00D85221" w:rsidRDefault="008C3ED7" w:rsidP="008C3ED7">
      <w:pPr>
        <w:rPr>
          <w:rFonts w:cstheme="minorHAnsi"/>
          <w:u w:val="single"/>
        </w:rPr>
      </w:pPr>
      <w:r w:rsidRPr="00D85221">
        <w:rPr>
          <w:rFonts w:cstheme="minorHAnsi"/>
          <w:u w:val="single"/>
        </w:rPr>
        <w:t>Business Ethical Approaches</w:t>
      </w:r>
    </w:p>
    <w:p w:rsidR="008C3ED7" w:rsidRPr="00D85221" w:rsidRDefault="008C3ED7" w:rsidP="003F6293">
      <w:pPr>
        <w:pStyle w:val="ListParagraph"/>
        <w:numPr>
          <w:ilvl w:val="0"/>
          <w:numId w:val="4"/>
        </w:numPr>
        <w:rPr>
          <w:rFonts w:cstheme="minorHAnsi"/>
        </w:rPr>
      </w:pPr>
      <w:r w:rsidRPr="00D85221">
        <w:rPr>
          <w:rFonts w:cstheme="minorHAnsi"/>
        </w:rPr>
        <w:t>Moral Duty</w:t>
      </w:r>
    </w:p>
    <w:p w:rsidR="008C3ED7" w:rsidRPr="00D85221" w:rsidRDefault="008C3ED7" w:rsidP="003F6293">
      <w:pPr>
        <w:pStyle w:val="ListParagraph"/>
        <w:numPr>
          <w:ilvl w:val="0"/>
          <w:numId w:val="2"/>
        </w:numPr>
        <w:rPr>
          <w:rFonts w:cstheme="minorHAnsi"/>
        </w:rPr>
      </w:pPr>
      <w:r w:rsidRPr="00D85221">
        <w:rPr>
          <w:rFonts w:cstheme="minorHAnsi"/>
        </w:rPr>
        <w:t>Business has an ethical responsibility beyond its shareholders</w:t>
      </w:r>
    </w:p>
    <w:p w:rsidR="008C3ED7" w:rsidRPr="00D85221" w:rsidRDefault="008C3ED7" w:rsidP="003F6293">
      <w:pPr>
        <w:pStyle w:val="ListParagraph"/>
        <w:numPr>
          <w:ilvl w:val="0"/>
          <w:numId w:val="2"/>
        </w:numPr>
        <w:rPr>
          <w:rFonts w:cstheme="minorHAnsi"/>
        </w:rPr>
      </w:pPr>
      <w:r w:rsidRPr="00D85221">
        <w:rPr>
          <w:rFonts w:cstheme="minorHAnsi"/>
        </w:rPr>
        <w:t xml:space="preserve">Moral responsibilities to stakeholders </w:t>
      </w:r>
    </w:p>
    <w:p w:rsidR="00914E0D" w:rsidRPr="00D85221" w:rsidRDefault="00914E0D" w:rsidP="003F6293">
      <w:pPr>
        <w:pStyle w:val="ListParagraph"/>
        <w:numPr>
          <w:ilvl w:val="0"/>
          <w:numId w:val="4"/>
        </w:numPr>
        <w:rPr>
          <w:rFonts w:cstheme="minorHAnsi"/>
        </w:rPr>
      </w:pPr>
      <w:r w:rsidRPr="00D85221">
        <w:rPr>
          <w:rFonts w:cstheme="minorHAnsi"/>
        </w:rPr>
        <w:t>Ownership responsibility (self interest)</w:t>
      </w:r>
    </w:p>
    <w:p w:rsidR="00914E0D" w:rsidRPr="00D85221" w:rsidRDefault="00914E0D" w:rsidP="003F6293">
      <w:pPr>
        <w:pStyle w:val="ListParagraph"/>
        <w:numPr>
          <w:ilvl w:val="0"/>
          <w:numId w:val="2"/>
        </w:numPr>
        <w:rPr>
          <w:rFonts w:cstheme="minorHAnsi"/>
        </w:rPr>
      </w:pPr>
      <w:r w:rsidRPr="00D85221">
        <w:rPr>
          <w:rFonts w:cstheme="minorHAnsi"/>
        </w:rPr>
        <w:t>Emphasises – responsibility to owners</w:t>
      </w:r>
    </w:p>
    <w:p w:rsidR="00914E0D" w:rsidRPr="00D85221" w:rsidRDefault="00914E0D" w:rsidP="003F6293">
      <w:pPr>
        <w:pStyle w:val="ListParagraph"/>
        <w:numPr>
          <w:ilvl w:val="0"/>
          <w:numId w:val="2"/>
        </w:numPr>
        <w:rPr>
          <w:rFonts w:cstheme="minorHAnsi"/>
        </w:rPr>
      </w:pPr>
      <w:r w:rsidRPr="00D85221">
        <w:rPr>
          <w:rFonts w:cstheme="minorHAnsi"/>
        </w:rPr>
        <w:t>Survival of business depends on profit, therefore primary goal</w:t>
      </w:r>
    </w:p>
    <w:p w:rsidR="00914E0D" w:rsidRPr="00D85221" w:rsidRDefault="00914E0D" w:rsidP="00914E0D">
      <w:pPr>
        <w:ind w:left="720"/>
        <w:rPr>
          <w:rFonts w:cstheme="minorHAnsi"/>
        </w:rPr>
      </w:pPr>
      <w:r w:rsidRPr="00D85221">
        <w:rPr>
          <w:rFonts w:cstheme="minorHAnsi"/>
        </w:rPr>
        <w:t xml:space="preserve">*average wage is 2$ a day; moral duty argues that its immoral but ownership responsibility will argue that there is nothing wrong with getting 2$ a day because they think of the profit of the company first and they also give work to some people so they think there is nothing wrong with  that. </w:t>
      </w:r>
    </w:p>
    <w:p w:rsidR="00914E0D" w:rsidRPr="00D85221" w:rsidRDefault="00914E0D" w:rsidP="003F6293">
      <w:pPr>
        <w:pStyle w:val="ListParagraph"/>
        <w:numPr>
          <w:ilvl w:val="0"/>
          <w:numId w:val="4"/>
        </w:numPr>
        <w:rPr>
          <w:rFonts w:cstheme="minorHAnsi"/>
        </w:rPr>
      </w:pPr>
      <w:r w:rsidRPr="00D85221">
        <w:rPr>
          <w:rFonts w:cstheme="minorHAnsi"/>
        </w:rPr>
        <w:t>Integrative Social Contract Theory</w:t>
      </w:r>
    </w:p>
    <w:p w:rsidR="00914E0D" w:rsidRPr="00D85221" w:rsidRDefault="00914E0D" w:rsidP="003F6293">
      <w:pPr>
        <w:pStyle w:val="ListParagraph"/>
        <w:numPr>
          <w:ilvl w:val="0"/>
          <w:numId w:val="2"/>
        </w:numPr>
        <w:rPr>
          <w:rFonts w:cstheme="minorHAnsi"/>
        </w:rPr>
      </w:pPr>
      <w:r w:rsidRPr="00D85221">
        <w:rPr>
          <w:rFonts w:cstheme="minorHAnsi"/>
        </w:rPr>
        <w:lastRenderedPageBreak/>
        <w:t>Employees and stakeholders are given voice over a company’s operations</w:t>
      </w:r>
    </w:p>
    <w:p w:rsidR="00914E0D" w:rsidRPr="00D85221" w:rsidRDefault="00914E0D" w:rsidP="003F6293">
      <w:pPr>
        <w:pStyle w:val="ListParagraph"/>
        <w:numPr>
          <w:ilvl w:val="0"/>
          <w:numId w:val="2"/>
        </w:numPr>
        <w:rPr>
          <w:rFonts w:cstheme="minorHAnsi"/>
        </w:rPr>
      </w:pPr>
      <w:r w:rsidRPr="00D85221">
        <w:rPr>
          <w:rFonts w:cstheme="minorHAnsi"/>
        </w:rPr>
        <w:t xml:space="preserve">Consensus-oriented approach   </w:t>
      </w:r>
    </w:p>
    <w:p w:rsidR="00914E0D" w:rsidRPr="00D85221" w:rsidRDefault="00914E0D" w:rsidP="00914E0D">
      <w:pPr>
        <w:ind w:left="720"/>
        <w:rPr>
          <w:rFonts w:cstheme="minorHAnsi"/>
        </w:rPr>
      </w:pPr>
      <w:r w:rsidRPr="00D85221">
        <w:rPr>
          <w:rFonts w:cstheme="minorHAnsi"/>
        </w:rPr>
        <w:t>*Willing to accommodate</w:t>
      </w:r>
      <w:r w:rsidR="005519D3" w:rsidRPr="00D85221">
        <w:rPr>
          <w:rFonts w:cstheme="minorHAnsi"/>
        </w:rPr>
        <w:t>.</w:t>
      </w:r>
    </w:p>
    <w:p w:rsidR="005519D3" w:rsidRPr="00D85221" w:rsidRDefault="005519D3" w:rsidP="005519D3">
      <w:pPr>
        <w:rPr>
          <w:rFonts w:cstheme="minorHAnsi"/>
          <w:b/>
          <w:u w:val="single"/>
        </w:rPr>
      </w:pPr>
      <w:r w:rsidRPr="00D85221">
        <w:rPr>
          <w:rFonts w:cstheme="minorHAnsi"/>
          <w:b/>
          <w:u w:val="single"/>
        </w:rPr>
        <w:t>Law</w:t>
      </w:r>
    </w:p>
    <w:p w:rsidR="005519D3" w:rsidRPr="00D85221" w:rsidRDefault="005519D3" w:rsidP="005519D3">
      <w:pPr>
        <w:rPr>
          <w:rFonts w:cstheme="minorHAnsi"/>
        </w:rPr>
      </w:pPr>
      <w:r w:rsidRPr="00D85221">
        <w:rPr>
          <w:rFonts w:cstheme="minorHAnsi"/>
          <w:u w:val="single"/>
        </w:rPr>
        <w:t>Definition:</w:t>
      </w:r>
      <w:r w:rsidRPr="00D85221">
        <w:rPr>
          <w:rFonts w:cstheme="minorHAnsi"/>
        </w:rPr>
        <w:t xml:space="preserve"> A system of rules and regulations that govern a community and are enforced by a political/legal system (judges, police, government). </w:t>
      </w:r>
    </w:p>
    <w:p w:rsidR="005519D3" w:rsidRPr="00D85221" w:rsidRDefault="005519D3" w:rsidP="005519D3">
      <w:pPr>
        <w:rPr>
          <w:rFonts w:cstheme="minorHAnsi"/>
        </w:rPr>
      </w:pPr>
      <w:r w:rsidRPr="00D85221">
        <w:rPr>
          <w:rFonts w:cstheme="minorHAnsi"/>
        </w:rPr>
        <w:t>Rules: come from custom, jurisprudence, old cases; not necessarily written out.</w:t>
      </w:r>
      <w:r w:rsidRPr="00D85221">
        <w:rPr>
          <w:rFonts w:cstheme="minorHAnsi"/>
        </w:rPr>
        <w:br/>
        <w:t xml:space="preserve">Regulations: statute; written law </w:t>
      </w:r>
    </w:p>
    <w:p w:rsidR="005519D3" w:rsidRPr="00D85221" w:rsidRDefault="005519D3" w:rsidP="005519D3">
      <w:pPr>
        <w:rPr>
          <w:rFonts w:cstheme="minorHAnsi"/>
        </w:rPr>
      </w:pPr>
      <w:r w:rsidRPr="00D85221">
        <w:rPr>
          <w:rFonts w:cstheme="minorHAnsi"/>
        </w:rPr>
        <w:t xml:space="preserve">Best way to understand what law means is to understand why it exists! </w:t>
      </w:r>
    </w:p>
    <w:p w:rsidR="005519D3" w:rsidRPr="00D85221" w:rsidRDefault="005519D3" w:rsidP="005519D3">
      <w:pPr>
        <w:rPr>
          <w:rFonts w:cstheme="minorHAnsi"/>
          <w:u w:val="single"/>
        </w:rPr>
      </w:pPr>
      <w:r w:rsidRPr="00D85221">
        <w:rPr>
          <w:rFonts w:cstheme="minorHAnsi"/>
          <w:u w:val="single"/>
        </w:rPr>
        <w:t>Role of Law in Society</w:t>
      </w:r>
    </w:p>
    <w:p w:rsidR="008D14A6" w:rsidRPr="00D85221" w:rsidRDefault="005519D3" w:rsidP="003F6293">
      <w:pPr>
        <w:pStyle w:val="ListParagraph"/>
        <w:numPr>
          <w:ilvl w:val="0"/>
          <w:numId w:val="5"/>
        </w:numPr>
        <w:rPr>
          <w:rFonts w:cstheme="minorHAnsi"/>
        </w:rPr>
      </w:pPr>
      <w:r w:rsidRPr="00D85221">
        <w:rPr>
          <w:rFonts w:cstheme="minorHAnsi"/>
        </w:rPr>
        <w:t>Ensure security</w:t>
      </w:r>
    </w:p>
    <w:p w:rsidR="005519D3" w:rsidRPr="00D85221" w:rsidRDefault="005519D3" w:rsidP="008D14A6">
      <w:pPr>
        <w:pStyle w:val="ListParagraph"/>
        <w:rPr>
          <w:rFonts w:cstheme="minorHAnsi"/>
        </w:rPr>
      </w:pPr>
      <w:r w:rsidRPr="00D85221">
        <w:rPr>
          <w:rFonts w:cstheme="minorHAnsi"/>
        </w:rPr>
        <w:t>By having law, you feel safe physically; if someone wants to hurt you, they might think about it twice because they know that they can get punished for it</w:t>
      </w:r>
      <w:r w:rsidR="008D14A6" w:rsidRPr="00D85221">
        <w:rPr>
          <w:rFonts w:cstheme="minorHAnsi"/>
        </w:rPr>
        <w:t>; c</w:t>
      </w:r>
      <w:r w:rsidRPr="00D85221">
        <w:rPr>
          <w:rFonts w:cstheme="minorHAnsi"/>
        </w:rPr>
        <w:t xml:space="preserve">reates a sense of security. </w:t>
      </w:r>
    </w:p>
    <w:p w:rsidR="008D14A6" w:rsidRPr="00D85221" w:rsidRDefault="005519D3" w:rsidP="003F6293">
      <w:pPr>
        <w:pStyle w:val="ListParagraph"/>
        <w:numPr>
          <w:ilvl w:val="0"/>
          <w:numId w:val="5"/>
        </w:numPr>
        <w:rPr>
          <w:rFonts w:cstheme="minorHAnsi"/>
        </w:rPr>
      </w:pPr>
      <w:r w:rsidRPr="00D85221">
        <w:rPr>
          <w:rFonts w:cstheme="minorHAnsi"/>
        </w:rPr>
        <w:t xml:space="preserve">Enforces </w:t>
      </w:r>
      <w:r w:rsidR="008D14A6" w:rsidRPr="00D85221">
        <w:rPr>
          <w:rFonts w:cstheme="minorHAnsi"/>
        </w:rPr>
        <w:t>S</w:t>
      </w:r>
      <w:r w:rsidRPr="00D85221">
        <w:rPr>
          <w:rFonts w:cstheme="minorHAnsi"/>
        </w:rPr>
        <w:t>tandards of Conduct</w:t>
      </w:r>
      <w:r w:rsidR="008D14A6" w:rsidRPr="00D85221">
        <w:rPr>
          <w:rFonts w:cstheme="minorHAnsi"/>
        </w:rPr>
        <w:br/>
      </w:r>
      <w:proofErr w:type="gramStart"/>
      <w:r w:rsidR="008D14A6" w:rsidRPr="00D85221">
        <w:rPr>
          <w:rFonts w:cstheme="minorHAnsi"/>
        </w:rPr>
        <w:t>Everyone</w:t>
      </w:r>
      <w:proofErr w:type="gramEnd"/>
      <w:r w:rsidR="008D14A6" w:rsidRPr="00D85221">
        <w:rPr>
          <w:rFonts w:cstheme="minorHAnsi"/>
        </w:rPr>
        <w:t xml:space="preserve"> has to play by the same rules; no one gets a special treatment regardless of standing and situation. Some people get away with things. </w:t>
      </w:r>
    </w:p>
    <w:p w:rsidR="008D14A6" w:rsidRPr="00D85221" w:rsidRDefault="008D14A6" w:rsidP="003F6293">
      <w:pPr>
        <w:pStyle w:val="ListParagraph"/>
        <w:numPr>
          <w:ilvl w:val="0"/>
          <w:numId w:val="5"/>
        </w:numPr>
        <w:rPr>
          <w:rFonts w:cstheme="minorHAnsi"/>
        </w:rPr>
      </w:pPr>
      <w:r w:rsidRPr="00D85221">
        <w:rPr>
          <w:rFonts w:cstheme="minorHAnsi"/>
        </w:rPr>
        <w:t>Maintains Status Quo</w:t>
      </w:r>
    </w:p>
    <w:p w:rsidR="008C3ED7" w:rsidRPr="00D85221" w:rsidRDefault="008D14A6" w:rsidP="008D14A6">
      <w:pPr>
        <w:pStyle w:val="ListParagraph"/>
        <w:rPr>
          <w:rFonts w:cstheme="minorHAnsi"/>
        </w:rPr>
      </w:pPr>
      <w:r w:rsidRPr="00D85221">
        <w:rPr>
          <w:rFonts w:cstheme="minorHAnsi"/>
        </w:rPr>
        <w:t xml:space="preserve">Creates a sense of certainty: you know what the rules are so you know what to expect in the future. </w:t>
      </w:r>
    </w:p>
    <w:p w:rsidR="008D14A6" w:rsidRPr="00D85221" w:rsidRDefault="008D14A6" w:rsidP="008D14A6">
      <w:pPr>
        <w:rPr>
          <w:rFonts w:cstheme="minorHAnsi"/>
          <w:b/>
          <w:u w:val="single"/>
        </w:rPr>
      </w:pPr>
      <w:r w:rsidRPr="00D85221">
        <w:rPr>
          <w:rFonts w:cstheme="minorHAnsi"/>
          <w:b/>
          <w:u w:val="single"/>
        </w:rPr>
        <w:t xml:space="preserve">Relationship </w:t>
      </w:r>
      <w:proofErr w:type="gramStart"/>
      <w:r w:rsidRPr="00D85221">
        <w:rPr>
          <w:rFonts w:cstheme="minorHAnsi"/>
          <w:b/>
          <w:u w:val="single"/>
        </w:rPr>
        <w:t>Between</w:t>
      </w:r>
      <w:proofErr w:type="gramEnd"/>
      <w:r w:rsidRPr="00D85221">
        <w:rPr>
          <w:rFonts w:cstheme="minorHAnsi"/>
          <w:b/>
          <w:u w:val="single"/>
        </w:rPr>
        <w:t xml:space="preserve"> Law and Ethics</w:t>
      </w:r>
    </w:p>
    <w:p w:rsidR="008D14A6" w:rsidRPr="00D85221" w:rsidRDefault="008D14A6" w:rsidP="008D14A6">
      <w:pPr>
        <w:rPr>
          <w:rFonts w:cstheme="minorHAnsi"/>
          <w:b/>
          <w:u w:val="single"/>
        </w:rPr>
      </w:pPr>
      <w:proofErr w:type="gramStart"/>
      <w:r w:rsidRPr="00D85221">
        <w:rPr>
          <w:rFonts w:cstheme="minorHAnsi"/>
          <w:u w:val="single"/>
        </w:rPr>
        <w:t>The Chicken or the Egg?</w:t>
      </w:r>
      <w:proofErr w:type="gramEnd"/>
    </w:p>
    <w:p w:rsidR="008D14A6" w:rsidRPr="00D85221" w:rsidRDefault="008D14A6" w:rsidP="008D14A6">
      <w:pPr>
        <w:rPr>
          <w:rFonts w:cstheme="minorHAnsi"/>
        </w:rPr>
      </w:pPr>
      <w:r w:rsidRPr="00D85221">
        <w:rPr>
          <w:rFonts w:cstheme="minorHAnsi"/>
        </w:rPr>
        <w:t>“Is law the lowest common denominator of ethics or the public’s agency for translating morality into explicit social guidelines and practices?”</w:t>
      </w:r>
    </w:p>
    <w:p w:rsidR="008D14A6" w:rsidRPr="00D85221" w:rsidRDefault="008D14A6" w:rsidP="008D14A6">
      <w:pPr>
        <w:rPr>
          <w:rFonts w:cstheme="minorHAnsi"/>
        </w:rPr>
      </w:pPr>
      <w:r w:rsidRPr="00D85221">
        <w:rPr>
          <w:rFonts w:cstheme="minorHAnsi"/>
        </w:rPr>
        <w:t>Both are valid, it</w:t>
      </w:r>
      <w:r w:rsidR="00C949CB" w:rsidRPr="00D85221">
        <w:rPr>
          <w:rFonts w:cstheme="minorHAnsi"/>
        </w:rPr>
        <w:t>’</w:t>
      </w:r>
      <w:r w:rsidRPr="00D85221">
        <w:rPr>
          <w:rFonts w:cstheme="minorHAnsi"/>
        </w:rPr>
        <w:t xml:space="preserve">s a question of being able to balance the two. </w:t>
      </w:r>
    </w:p>
    <w:p w:rsidR="008D14A6" w:rsidRPr="00D85221" w:rsidRDefault="008D14A6" w:rsidP="008D14A6">
      <w:pPr>
        <w:rPr>
          <w:rFonts w:cstheme="minorHAnsi"/>
          <w:u w:val="single"/>
        </w:rPr>
      </w:pPr>
      <w:r w:rsidRPr="00D85221">
        <w:rPr>
          <w:rFonts w:cstheme="minorHAnsi"/>
          <w:u w:val="single"/>
        </w:rPr>
        <w:t>Law vs. Ethics</w:t>
      </w:r>
    </w:p>
    <w:p w:rsidR="008D14A6" w:rsidRPr="00D85221" w:rsidRDefault="008D14A6" w:rsidP="003F6293">
      <w:pPr>
        <w:pStyle w:val="ListParagraph"/>
        <w:numPr>
          <w:ilvl w:val="0"/>
          <w:numId w:val="16"/>
        </w:numPr>
        <w:rPr>
          <w:rFonts w:cstheme="minorHAnsi"/>
        </w:rPr>
      </w:pPr>
      <w:r w:rsidRPr="00D85221">
        <w:rPr>
          <w:rFonts w:cstheme="minorHAnsi"/>
        </w:rPr>
        <w:t>An action may be:</w:t>
      </w:r>
    </w:p>
    <w:p w:rsidR="008D14A6" w:rsidRPr="00D85221" w:rsidRDefault="008D14A6" w:rsidP="003F6293">
      <w:pPr>
        <w:pStyle w:val="ListParagraph"/>
        <w:numPr>
          <w:ilvl w:val="0"/>
          <w:numId w:val="6"/>
        </w:numPr>
        <w:rPr>
          <w:rFonts w:cstheme="minorHAnsi"/>
        </w:rPr>
      </w:pPr>
      <w:r w:rsidRPr="00D85221">
        <w:rPr>
          <w:rFonts w:cstheme="minorHAnsi"/>
        </w:rPr>
        <w:t>Illegal and immoral (ex. Murder)</w:t>
      </w:r>
    </w:p>
    <w:p w:rsidR="008D14A6" w:rsidRPr="00D85221" w:rsidRDefault="008D14A6" w:rsidP="003F6293">
      <w:pPr>
        <w:pStyle w:val="ListParagraph"/>
        <w:numPr>
          <w:ilvl w:val="0"/>
          <w:numId w:val="6"/>
        </w:numPr>
        <w:rPr>
          <w:rFonts w:cstheme="minorHAnsi"/>
        </w:rPr>
      </w:pPr>
      <w:r w:rsidRPr="00D85221">
        <w:rPr>
          <w:rFonts w:cstheme="minorHAnsi"/>
        </w:rPr>
        <w:t xml:space="preserve">Illegal and moral (ex. Euthanasia) </w:t>
      </w:r>
    </w:p>
    <w:p w:rsidR="008D14A6" w:rsidRPr="00D85221" w:rsidRDefault="008D14A6" w:rsidP="003F6293">
      <w:pPr>
        <w:pStyle w:val="ListParagraph"/>
        <w:numPr>
          <w:ilvl w:val="0"/>
          <w:numId w:val="6"/>
        </w:numPr>
        <w:rPr>
          <w:rFonts w:cstheme="minorHAnsi"/>
        </w:rPr>
      </w:pPr>
      <w:r w:rsidRPr="00D85221">
        <w:rPr>
          <w:rFonts w:cstheme="minorHAnsi"/>
        </w:rPr>
        <w:t>Legal and moral (ex. Abortion)</w:t>
      </w:r>
    </w:p>
    <w:p w:rsidR="008D14A6" w:rsidRPr="00D85221" w:rsidRDefault="008D14A6" w:rsidP="003F6293">
      <w:pPr>
        <w:pStyle w:val="ListParagraph"/>
        <w:numPr>
          <w:ilvl w:val="0"/>
          <w:numId w:val="6"/>
        </w:numPr>
        <w:rPr>
          <w:rFonts w:cstheme="minorHAnsi"/>
        </w:rPr>
      </w:pPr>
      <w:r w:rsidRPr="00D85221">
        <w:rPr>
          <w:rFonts w:cstheme="minorHAnsi"/>
        </w:rPr>
        <w:t>Legal and immoral (ex. Abortion can be moral or immoral, and it is legal)</w:t>
      </w:r>
    </w:p>
    <w:p w:rsidR="00533D47" w:rsidRPr="00D85221" w:rsidRDefault="00533D47" w:rsidP="00533D47">
      <w:pPr>
        <w:rPr>
          <w:rFonts w:cstheme="minorHAnsi"/>
          <w:u w:val="single"/>
        </w:rPr>
      </w:pPr>
      <w:r w:rsidRPr="00D85221">
        <w:rPr>
          <w:rFonts w:cstheme="minorHAnsi"/>
          <w:u w:val="single"/>
        </w:rPr>
        <w:t>Translating Ethics into Law</w:t>
      </w:r>
    </w:p>
    <w:p w:rsidR="00533D47" w:rsidRPr="00D85221" w:rsidRDefault="00533D47" w:rsidP="003F6293">
      <w:pPr>
        <w:pStyle w:val="ListParagraph"/>
        <w:numPr>
          <w:ilvl w:val="0"/>
          <w:numId w:val="2"/>
        </w:numPr>
        <w:rPr>
          <w:rFonts w:cstheme="minorHAnsi"/>
        </w:rPr>
      </w:pPr>
      <w:r w:rsidRPr="00D85221">
        <w:rPr>
          <w:rFonts w:cstheme="minorHAnsi"/>
        </w:rPr>
        <w:lastRenderedPageBreak/>
        <w:t xml:space="preserve">How? </w:t>
      </w:r>
      <w:r w:rsidRPr="00D85221">
        <w:rPr>
          <w:rFonts w:cstheme="minorHAnsi"/>
        </w:rPr>
        <w:br/>
        <w:t>It is very difficult and should be done very carefully</w:t>
      </w:r>
    </w:p>
    <w:p w:rsidR="00533D47" w:rsidRPr="00D85221" w:rsidRDefault="00533D47" w:rsidP="003F6293">
      <w:pPr>
        <w:pStyle w:val="ListParagraph"/>
        <w:numPr>
          <w:ilvl w:val="0"/>
          <w:numId w:val="2"/>
        </w:numPr>
        <w:rPr>
          <w:rFonts w:cstheme="minorHAnsi"/>
        </w:rPr>
      </w:pPr>
      <w:r w:rsidRPr="00D85221">
        <w:rPr>
          <w:rFonts w:cstheme="minorHAnsi"/>
        </w:rPr>
        <w:t>Meet at least two conditions:</w:t>
      </w:r>
    </w:p>
    <w:p w:rsidR="00533D47" w:rsidRPr="00D85221" w:rsidRDefault="00533D47" w:rsidP="003F6293">
      <w:pPr>
        <w:pStyle w:val="ListParagraph"/>
        <w:numPr>
          <w:ilvl w:val="0"/>
          <w:numId w:val="7"/>
        </w:numPr>
        <w:rPr>
          <w:rFonts w:cstheme="minorHAnsi"/>
        </w:rPr>
      </w:pPr>
      <w:r w:rsidRPr="00D85221">
        <w:rPr>
          <w:rFonts w:cstheme="minorHAnsi"/>
        </w:rPr>
        <w:t>Wide consensus (at least 90%) exists in society (i.e. murder, drinking and driving, speeding)</w:t>
      </w:r>
    </w:p>
    <w:p w:rsidR="001E70BE" w:rsidRPr="00D85221" w:rsidRDefault="00533D47" w:rsidP="003F6293">
      <w:pPr>
        <w:pStyle w:val="ListParagraph"/>
        <w:numPr>
          <w:ilvl w:val="0"/>
          <w:numId w:val="7"/>
        </w:numPr>
        <w:rPr>
          <w:rFonts w:cstheme="minorHAnsi"/>
        </w:rPr>
      </w:pPr>
      <w:r w:rsidRPr="00D85221">
        <w:rPr>
          <w:rFonts w:cstheme="minorHAnsi"/>
        </w:rPr>
        <w:t>Act not only seen as ethically wrong but a threat “to the king’s peace” (impacts the peace of the society)</w:t>
      </w:r>
    </w:p>
    <w:p w:rsidR="001E70BE" w:rsidRPr="00D85221" w:rsidRDefault="001E70BE" w:rsidP="001E70BE">
      <w:pPr>
        <w:rPr>
          <w:rFonts w:cstheme="minorHAnsi"/>
          <w:b/>
          <w:u w:val="single"/>
        </w:rPr>
      </w:pPr>
      <w:r w:rsidRPr="00D85221">
        <w:rPr>
          <w:rFonts w:cstheme="minorHAnsi"/>
          <w:b/>
          <w:u w:val="single"/>
        </w:rPr>
        <w:t xml:space="preserve">Relationship </w:t>
      </w:r>
      <w:proofErr w:type="gramStart"/>
      <w:r w:rsidRPr="00D85221">
        <w:rPr>
          <w:rFonts w:cstheme="minorHAnsi"/>
          <w:b/>
          <w:u w:val="single"/>
        </w:rPr>
        <w:t>Between</w:t>
      </w:r>
      <w:proofErr w:type="gramEnd"/>
      <w:r w:rsidRPr="00D85221">
        <w:rPr>
          <w:rFonts w:cstheme="minorHAnsi"/>
          <w:b/>
          <w:u w:val="single"/>
        </w:rPr>
        <w:t xml:space="preserve"> Law and Justice</w:t>
      </w:r>
    </w:p>
    <w:p w:rsidR="001E70BE" w:rsidRPr="00D85221" w:rsidRDefault="001E70BE" w:rsidP="001E70BE">
      <w:pPr>
        <w:rPr>
          <w:rFonts w:cstheme="minorHAnsi"/>
          <w:u w:val="single"/>
        </w:rPr>
      </w:pPr>
      <w:r w:rsidRPr="00D85221">
        <w:rPr>
          <w:rFonts w:cstheme="minorHAnsi"/>
          <w:u w:val="single"/>
        </w:rPr>
        <w:t>Does Law Equal Justice?</w:t>
      </w:r>
    </w:p>
    <w:p w:rsidR="00533D47" w:rsidRPr="00D85221" w:rsidRDefault="00533D47" w:rsidP="001E70BE">
      <w:pPr>
        <w:rPr>
          <w:rFonts w:cstheme="minorHAnsi"/>
        </w:rPr>
      </w:pPr>
      <w:r w:rsidRPr="00D85221">
        <w:rPr>
          <w:rFonts w:cstheme="minorHAnsi"/>
        </w:rPr>
        <w:t xml:space="preserve"> </w:t>
      </w:r>
      <w:r w:rsidR="001E70BE" w:rsidRPr="00D85221">
        <w:rPr>
          <w:rFonts w:cstheme="minorHAnsi"/>
        </w:rPr>
        <w:t>Not always; situations where innocent people get punished</w:t>
      </w:r>
    </w:p>
    <w:p w:rsidR="001E70BE" w:rsidRPr="00D85221" w:rsidRDefault="001E70BE" w:rsidP="001E70BE">
      <w:pPr>
        <w:rPr>
          <w:rFonts w:cstheme="minorHAnsi"/>
          <w:u w:val="single"/>
        </w:rPr>
      </w:pPr>
      <w:r w:rsidRPr="00D85221">
        <w:rPr>
          <w:rFonts w:cstheme="minorHAnsi"/>
          <w:u w:val="single"/>
        </w:rPr>
        <w:t>Why not? (4 Factors)</w:t>
      </w:r>
    </w:p>
    <w:p w:rsidR="001E70BE" w:rsidRPr="00D85221" w:rsidRDefault="001E70BE" w:rsidP="003F6293">
      <w:pPr>
        <w:pStyle w:val="ListParagraph"/>
        <w:numPr>
          <w:ilvl w:val="0"/>
          <w:numId w:val="8"/>
        </w:numPr>
        <w:rPr>
          <w:rFonts w:cstheme="minorHAnsi"/>
        </w:rPr>
      </w:pPr>
      <w:r w:rsidRPr="00D85221">
        <w:rPr>
          <w:rFonts w:cstheme="minorHAnsi"/>
        </w:rPr>
        <w:t>The law is written</w:t>
      </w:r>
    </w:p>
    <w:p w:rsidR="001E70BE" w:rsidRPr="00D85221" w:rsidRDefault="001E70BE" w:rsidP="003F6293">
      <w:pPr>
        <w:pStyle w:val="ListParagraph"/>
        <w:numPr>
          <w:ilvl w:val="0"/>
          <w:numId w:val="2"/>
        </w:numPr>
        <w:rPr>
          <w:rFonts w:cstheme="minorHAnsi"/>
        </w:rPr>
      </w:pPr>
      <w:r w:rsidRPr="00D85221">
        <w:rPr>
          <w:rFonts w:cstheme="minorHAnsi"/>
        </w:rPr>
        <w:t xml:space="preserve">Difficult to deter from and rigid (objective) </w:t>
      </w:r>
    </w:p>
    <w:p w:rsidR="001E70BE" w:rsidRPr="00D85221" w:rsidRDefault="001E70BE" w:rsidP="003F6293">
      <w:pPr>
        <w:pStyle w:val="ListParagraph"/>
        <w:numPr>
          <w:ilvl w:val="0"/>
          <w:numId w:val="2"/>
        </w:numPr>
        <w:rPr>
          <w:rFonts w:cstheme="minorHAnsi"/>
        </w:rPr>
      </w:pPr>
      <w:r w:rsidRPr="00D85221">
        <w:rPr>
          <w:rFonts w:cstheme="minorHAnsi"/>
        </w:rPr>
        <w:t>Difficult to get away with</w:t>
      </w:r>
    </w:p>
    <w:p w:rsidR="001E70BE" w:rsidRPr="00D85221" w:rsidRDefault="001E70BE" w:rsidP="003F6293">
      <w:pPr>
        <w:pStyle w:val="ListParagraph"/>
        <w:numPr>
          <w:ilvl w:val="0"/>
          <w:numId w:val="8"/>
        </w:numPr>
        <w:rPr>
          <w:rFonts w:cstheme="minorHAnsi"/>
        </w:rPr>
      </w:pPr>
      <w:r w:rsidRPr="00D85221">
        <w:rPr>
          <w:rFonts w:cstheme="minorHAnsi"/>
        </w:rPr>
        <w:t xml:space="preserve">Enforced by judges </w:t>
      </w:r>
    </w:p>
    <w:p w:rsidR="001E70BE" w:rsidRPr="00D85221" w:rsidRDefault="001E70BE" w:rsidP="003F6293">
      <w:pPr>
        <w:pStyle w:val="ListParagraph"/>
        <w:numPr>
          <w:ilvl w:val="0"/>
          <w:numId w:val="2"/>
        </w:numPr>
        <w:rPr>
          <w:rFonts w:cstheme="minorHAnsi"/>
        </w:rPr>
      </w:pPr>
      <w:r w:rsidRPr="00D85221">
        <w:rPr>
          <w:rFonts w:cstheme="minorHAnsi"/>
        </w:rPr>
        <w:t xml:space="preserve">Judge has discretion in how a law is applied (subjective) </w:t>
      </w:r>
    </w:p>
    <w:p w:rsidR="00834C16" w:rsidRPr="00D85221" w:rsidRDefault="00834C16" w:rsidP="003F6293">
      <w:pPr>
        <w:pStyle w:val="ListParagraph"/>
        <w:numPr>
          <w:ilvl w:val="0"/>
          <w:numId w:val="8"/>
        </w:numPr>
        <w:rPr>
          <w:rFonts w:cstheme="minorHAnsi"/>
        </w:rPr>
      </w:pPr>
      <w:r w:rsidRPr="00D85221">
        <w:rPr>
          <w:rFonts w:cstheme="minorHAnsi"/>
        </w:rPr>
        <w:t xml:space="preserve">Laws are decided upon by a majority </w:t>
      </w:r>
    </w:p>
    <w:p w:rsidR="00834C16" w:rsidRPr="00D85221" w:rsidRDefault="00834C16" w:rsidP="003F6293">
      <w:pPr>
        <w:pStyle w:val="ListParagraph"/>
        <w:numPr>
          <w:ilvl w:val="0"/>
          <w:numId w:val="2"/>
        </w:numPr>
        <w:rPr>
          <w:rFonts w:cstheme="minorHAnsi"/>
        </w:rPr>
      </w:pPr>
      <w:r w:rsidRPr="00D85221">
        <w:rPr>
          <w:rFonts w:cstheme="minorHAnsi"/>
        </w:rPr>
        <w:t>Can’t always answer the needs of all, especially the minority</w:t>
      </w:r>
    </w:p>
    <w:p w:rsidR="00834C16" w:rsidRPr="00D85221" w:rsidRDefault="00834C16" w:rsidP="003F6293">
      <w:pPr>
        <w:pStyle w:val="ListParagraph"/>
        <w:numPr>
          <w:ilvl w:val="0"/>
          <w:numId w:val="2"/>
        </w:numPr>
        <w:rPr>
          <w:rFonts w:cstheme="minorHAnsi"/>
        </w:rPr>
      </w:pPr>
      <w:r w:rsidRPr="00D85221">
        <w:rPr>
          <w:rFonts w:cstheme="minorHAnsi"/>
        </w:rPr>
        <w:t xml:space="preserve">Majority will make decisions based </w:t>
      </w:r>
      <w:r w:rsidR="00B57830" w:rsidRPr="00D85221">
        <w:rPr>
          <w:rFonts w:cstheme="minorHAnsi"/>
        </w:rPr>
        <w:t>on self interest</w:t>
      </w:r>
    </w:p>
    <w:p w:rsidR="00B57830" w:rsidRPr="00D85221" w:rsidRDefault="00B57830" w:rsidP="003F6293">
      <w:pPr>
        <w:pStyle w:val="ListParagraph"/>
        <w:numPr>
          <w:ilvl w:val="0"/>
          <w:numId w:val="8"/>
        </w:numPr>
        <w:rPr>
          <w:rFonts w:cstheme="minorHAnsi"/>
        </w:rPr>
      </w:pPr>
      <w:r w:rsidRPr="00D85221">
        <w:rPr>
          <w:rFonts w:cstheme="minorHAnsi"/>
        </w:rPr>
        <w:t>Political system</w:t>
      </w:r>
    </w:p>
    <w:p w:rsidR="00B57830" w:rsidRPr="00D85221" w:rsidRDefault="00B57830" w:rsidP="003F6293">
      <w:pPr>
        <w:pStyle w:val="ListParagraph"/>
        <w:numPr>
          <w:ilvl w:val="0"/>
          <w:numId w:val="2"/>
        </w:numPr>
        <w:rPr>
          <w:rFonts w:cstheme="minorHAnsi"/>
        </w:rPr>
      </w:pPr>
      <w:r w:rsidRPr="00D85221">
        <w:rPr>
          <w:rFonts w:cstheme="minorHAnsi"/>
        </w:rPr>
        <w:t xml:space="preserve">Executive control, bureaucracy and special interest groups </w:t>
      </w:r>
    </w:p>
    <w:p w:rsidR="00B57830" w:rsidRPr="00D85221" w:rsidRDefault="005375C5" w:rsidP="00B57830">
      <w:pPr>
        <w:rPr>
          <w:rFonts w:cstheme="minorHAnsi"/>
          <w:b/>
          <w:u w:val="single"/>
        </w:rPr>
      </w:pPr>
      <w:r w:rsidRPr="00D85221">
        <w:rPr>
          <w:rFonts w:cstheme="minorHAnsi"/>
          <w:b/>
          <w:u w:val="single"/>
        </w:rPr>
        <w:t>Domains of Law</w:t>
      </w:r>
    </w:p>
    <w:p w:rsidR="005375C5" w:rsidRPr="00D85221" w:rsidRDefault="005375C5" w:rsidP="00B57830">
      <w:pPr>
        <w:rPr>
          <w:rFonts w:cstheme="minorHAnsi"/>
          <w:u w:val="single"/>
        </w:rPr>
      </w:pPr>
      <w:r w:rsidRPr="00D85221">
        <w:rPr>
          <w:rFonts w:cstheme="minorHAnsi"/>
          <w:u w:val="single"/>
        </w:rPr>
        <w:t>Private Law</w:t>
      </w:r>
    </w:p>
    <w:p w:rsidR="005375C5" w:rsidRPr="00D85221" w:rsidRDefault="005375C5" w:rsidP="003F6293">
      <w:pPr>
        <w:pStyle w:val="ListParagraph"/>
        <w:numPr>
          <w:ilvl w:val="0"/>
          <w:numId w:val="9"/>
        </w:numPr>
        <w:rPr>
          <w:rFonts w:cstheme="minorHAnsi"/>
        </w:rPr>
      </w:pPr>
      <w:r w:rsidRPr="00D85221">
        <w:rPr>
          <w:rFonts w:cstheme="minorHAnsi"/>
        </w:rPr>
        <w:t>Rules that regulate the legal relationship between individual citizens:</w:t>
      </w:r>
    </w:p>
    <w:p w:rsidR="005375C5" w:rsidRPr="00D85221" w:rsidRDefault="005375C5" w:rsidP="003F6293">
      <w:pPr>
        <w:pStyle w:val="ListParagraph"/>
        <w:numPr>
          <w:ilvl w:val="0"/>
          <w:numId w:val="2"/>
        </w:numPr>
        <w:rPr>
          <w:rFonts w:cstheme="minorHAnsi"/>
        </w:rPr>
      </w:pPr>
      <w:r w:rsidRPr="00D85221">
        <w:rPr>
          <w:rFonts w:cstheme="minorHAnsi"/>
        </w:rPr>
        <w:t xml:space="preserve"> Contract law</w:t>
      </w:r>
    </w:p>
    <w:p w:rsidR="005375C5" w:rsidRPr="00D85221" w:rsidRDefault="005375C5" w:rsidP="003F6293">
      <w:pPr>
        <w:pStyle w:val="ListParagraph"/>
        <w:numPr>
          <w:ilvl w:val="0"/>
          <w:numId w:val="2"/>
        </w:numPr>
        <w:rPr>
          <w:rFonts w:cstheme="minorHAnsi"/>
        </w:rPr>
      </w:pPr>
      <w:r w:rsidRPr="00D85221">
        <w:rPr>
          <w:rFonts w:cstheme="minorHAnsi"/>
        </w:rPr>
        <w:t xml:space="preserve"> Employment law</w:t>
      </w:r>
    </w:p>
    <w:p w:rsidR="005375C5" w:rsidRPr="00D85221" w:rsidRDefault="005375C5" w:rsidP="003F6293">
      <w:pPr>
        <w:pStyle w:val="ListParagraph"/>
        <w:numPr>
          <w:ilvl w:val="0"/>
          <w:numId w:val="2"/>
        </w:numPr>
        <w:rPr>
          <w:rFonts w:cstheme="minorHAnsi"/>
        </w:rPr>
      </w:pPr>
      <w:r w:rsidRPr="00D85221">
        <w:rPr>
          <w:rFonts w:cstheme="minorHAnsi"/>
        </w:rPr>
        <w:t xml:space="preserve"> Commercial law</w:t>
      </w:r>
    </w:p>
    <w:p w:rsidR="005375C5" w:rsidRPr="00D85221" w:rsidRDefault="005375C5" w:rsidP="003F6293">
      <w:pPr>
        <w:pStyle w:val="ListParagraph"/>
        <w:numPr>
          <w:ilvl w:val="0"/>
          <w:numId w:val="2"/>
        </w:numPr>
        <w:rPr>
          <w:rFonts w:cstheme="minorHAnsi"/>
        </w:rPr>
      </w:pPr>
      <w:r w:rsidRPr="00D85221">
        <w:rPr>
          <w:rFonts w:cstheme="minorHAnsi"/>
        </w:rPr>
        <w:t xml:space="preserve"> Property law</w:t>
      </w:r>
    </w:p>
    <w:p w:rsidR="008C3ED7" w:rsidRPr="00D85221" w:rsidRDefault="005375C5" w:rsidP="005375C5">
      <w:pPr>
        <w:rPr>
          <w:rFonts w:cstheme="minorHAnsi"/>
          <w:u w:val="single"/>
        </w:rPr>
      </w:pPr>
      <w:r w:rsidRPr="00D85221">
        <w:rPr>
          <w:rFonts w:cstheme="minorHAnsi"/>
          <w:u w:val="single"/>
        </w:rPr>
        <w:t>Public Law</w:t>
      </w:r>
    </w:p>
    <w:p w:rsidR="005375C5" w:rsidRPr="00D85221" w:rsidRDefault="005375C5" w:rsidP="003F6293">
      <w:pPr>
        <w:pStyle w:val="ListParagraph"/>
        <w:numPr>
          <w:ilvl w:val="0"/>
          <w:numId w:val="9"/>
        </w:numPr>
        <w:rPr>
          <w:rFonts w:cstheme="minorHAnsi"/>
        </w:rPr>
      </w:pPr>
      <w:r w:rsidRPr="00D85221">
        <w:rPr>
          <w:rFonts w:cstheme="minorHAnsi"/>
        </w:rPr>
        <w:t>Rules that govern the relationship between citizens and their state:</w:t>
      </w:r>
    </w:p>
    <w:p w:rsidR="005375C5" w:rsidRPr="00D85221" w:rsidRDefault="005375C5" w:rsidP="003F6293">
      <w:pPr>
        <w:pStyle w:val="ListParagraph"/>
        <w:numPr>
          <w:ilvl w:val="0"/>
          <w:numId w:val="2"/>
        </w:numPr>
        <w:rPr>
          <w:rFonts w:cstheme="minorHAnsi"/>
        </w:rPr>
      </w:pPr>
      <w:r w:rsidRPr="00D85221">
        <w:rPr>
          <w:rFonts w:cstheme="minorHAnsi"/>
        </w:rPr>
        <w:t>Criminal law</w:t>
      </w:r>
    </w:p>
    <w:p w:rsidR="005375C5" w:rsidRPr="00D85221" w:rsidRDefault="005375C5" w:rsidP="003F6293">
      <w:pPr>
        <w:pStyle w:val="ListParagraph"/>
        <w:numPr>
          <w:ilvl w:val="0"/>
          <w:numId w:val="2"/>
        </w:numPr>
        <w:rPr>
          <w:rFonts w:cstheme="minorHAnsi"/>
        </w:rPr>
      </w:pPr>
      <w:r w:rsidRPr="00D85221">
        <w:rPr>
          <w:rFonts w:cstheme="minorHAnsi"/>
        </w:rPr>
        <w:t>Highway law</w:t>
      </w:r>
    </w:p>
    <w:p w:rsidR="005375C5" w:rsidRPr="00D85221" w:rsidRDefault="005375C5" w:rsidP="003F6293">
      <w:pPr>
        <w:pStyle w:val="ListParagraph"/>
        <w:numPr>
          <w:ilvl w:val="0"/>
          <w:numId w:val="2"/>
        </w:numPr>
        <w:rPr>
          <w:rFonts w:cstheme="minorHAnsi"/>
        </w:rPr>
      </w:pPr>
      <w:r w:rsidRPr="00D85221">
        <w:rPr>
          <w:rFonts w:cstheme="minorHAnsi"/>
        </w:rPr>
        <w:t>Tax law</w:t>
      </w:r>
    </w:p>
    <w:p w:rsidR="005375C5" w:rsidRPr="00D85221" w:rsidRDefault="005375C5" w:rsidP="003F6293">
      <w:pPr>
        <w:pStyle w:val="ListParagraph"/>
        <w:numPr>
          <w:ilvl w:val="0"/>
          <w:numId w:val="2"/>
        </w:numPr>
        <w:rPr>
          <w:rFonts w:cstheme="minorHAnsi"/>
        </w:rPr>
      </w:pPr>
      <w:r w:rsidRPr="00D85221">
        <w:rPr>
          <w:rFonts w:cstheme="minorHAnsi"/>
        </w:rPr>
        <w:t>Bankruptcy law</w:t>
      </w:r>
    </w:p>
    <w:p w:rsidR="005375C5" w:rsidRPr="00D85221" w:rsidRDefault="005375C5" w:rsidP="005375C5">
      <w:pPr>
        <w:rPr>
          <w:rFonts w:cstheme="minorHAnsi"/>
        </w:rPr>
      </w:pPr>
      <w:r w:rsidRPr="00D85221">
        <w:rPr>
          <w:rFonts w:cstheme="minorHAnsi"/>
        </w:rPr>
        <w:lastRenderedPageBreak/>
        <w:t>These are considered public law because it has an effect on anybody, not just the people involved.</w:t>
      </w:r>
    </w:p>
    <w:p w:rsidR="005375C5" w:rsidRPr="00D85221" w:rsidRDefault="005375C5" w:rsidP="005375C5">
      <w:pPr>
        <w:rPr>
          <w:rFonts w:cstheme="minorHAnsi"/>
          <w:b/>
          <w:u w:val="single"/>
        </w:rPr>
      </w:pPr>
      <w:r w:rsidRPr="00D85221">
        <w:rPr>
          <w:rFonts w:cstheme="minorHAnsi"/>
          <w:b/>
          <w:u w:val="single"/>
        </w:rPr>
        <w:t>The Legal System</w:t>
      </w:r>
    </w:p>
    <w:p w:rsidR="005375C5" w:rsidRPr="00D85221" w:rsidRDefault="005375C5" w:rsidP="005375C5">
      <w:pPr>
        <w:rPr>
          <w:rFonts w:cstheme="minorHAnsi"/>
          <w:u w:val="single"/>
        </w:rPr>
      </w:pPr>
      <w:r w:rsidRPr="00D85221">
        <w:rPr>
          <w:rFonts w:cstheme="minorHAnsi"/>
          <w:u w:val="single"/>
        </w:rPr>
        <w:t>3 elements make up a legal system:</w:t>
      </w:r>
    </w:p>
    <w:p w:rsidR="005375C5" w:rsidRPr="00D85221" w:rsidRDefault="005375C5" w:rsidP="001A70C7">
      <w:pPr>
        <w:rPr>
          <w:rFonts w:cstheme="minorHAnsi"/>
        </w:rPr>
      </w:pPr>
      <w:r w:rsidRPr="00D85221">
        <w:rPr>
          <w:rFonts w:cstheme="minorHAnsi"/>
        </w:rPr>
        <w:t>Exists in all states</w:t>
      </w:r>
    </w:p>
    <w:p w:rsidR="005375C5" w:rsidRPr="00D85221" w:rsidRDefault="005375C5" w:rsidP="003F6293">
      <w:pPr>
        <w:pStyle w:val="ListParagraph"/>
        <w:numPr>
          <w:ilvl w:val="0"/>
          <w:numId w:val="11"/>
        </w:numPr>
        <w:rPr>
          <w:rFonts w:cstheme="minorHAnsi"/>
        </w:rPr>
      </w:pPr>
      <w:r w:rsidRPr="00D85221">
        <w:rPr>
          <w:rFonts w:cstheme="minorHAnsi"/>
        </w:rPr>
        <w:t>The legislative mechanism</w:t>
      </w:r>
    </w:p>
    <w:p w:rsidR="005375C5" w:rsidRPr="00D85221" w:rsidRDefault="005375C5" w:rsidP="003F6293">
      <w:pPr>
        <w:pStyle w:val="ListParagraph"/>
        <w:numPr>
          <w:ilvl w:val="1"/>
          <w:numId w:val="10"/>
        </w:numPr>
        <w:rPr>
          <w:rFonts w:cstheme="minorHAnsi"/>
        </w:rPr>
      </w:pPr>
      <w:r w:rsidRPr="00D85221">
        <w:rPr>
          <w:rFonts w:cstheme="minorHAnsi"/>
        </w:rPr>
        <w:t>Who has authority and how?</w:t>
      </w:r>
    </w:p>
    <w:p w:rsidR="005375C5" w:rsidRPr="00D85221" w:rsidRDefault="005375C5" w:rsidP="003F6293">
      <w:pPr>
        <w:pStyle w:val="ListParagraph"/>
        <w:numPr>
          <w:ilvl w:val="0"/>
          <w:numId w:val="11"/>
        </w:numPr>
        <w:rPr>
          <w:rFonts w:cstheme="minorHAnsi"/>
        </w:rPr>
      </w:pPr>
      <w:r w:rsidRPr="00D85221">
        <w:rPr>
          <w:rFonts w:cstheme="minorHAnsi"/>
        </w:rPr>
        <w:t>Laws (sources of law)</w:t>
      </w:r>
    </w:p>
    <w:p w:rsidR="005375C5" w:rsidRPr="00D85221" w:rsidRDefault="005375C5" w:rsidP="003F6293">
      <w:pPr>
        <w:pStyle w:val="ListParagraph"/>
        <w:numPr>
          <w:ilvl w:val="1"/>
          <w:numId w:val="10"/>
        </w:numPr>
        <w:rPr>
          <w:rFonts w:cstheme="minorHAnsi"/>
        </w:rPr>
      </w:pPr>
      <w:r w:rsidRPr="00D85221">
        <w:rPr>
          <w:rFonts w:cstheme="minorHAnsi"/>
        </w:rPr>
        <w:t xml:space="preserve">The </w:t>
      </w:r>
      <w:r w:rsidR="001A70C7" w:rsidRPr="00D85221">
        <w:rPr>
          <w:rFonts w:cstheme="minorHAnsi"/>
        </w:rPr>
        <w:t>r</w:t>
      </w:r>
      <w:r w:rsidRPr="00D85221">
        <w:rPr>
          <w:rFonts w:cstheme="minorHAnsi"/>
        </w:rPr>
        <w:t xml:space="preserve">ules of behaviour imposed or accepted by society </w:t>
      </w:r>
    </w:p>
    <w:p w:rsidR="005375C5" w:rsidRPr="00D85221" w:rsidRDefault="005375C5" w:rsidP="003F6293">
      <w:pPr>
        <w:pStyle w:val="ListParagraph"/>
        <w:numPr>
          <w:ilvl w:val="0"/>
          <w:numId w:val="11"/>
        </w:numPr>
        <w:rPr>
          <w:rFonts w:cstheme="minorHAnsi"/>
        </w:rPr>
      </w:pPr>
      <w:r w:rsidRPr="00D85221">
        <w:rPr>
          <w:rFonts w:cstheme="minorHAnsi"/>
        </w:rPr>
        <w:t>Administration and enforcement of laws</w:t>
      </w:r>
    </w:p>
    <w:p w:rsidR="005375C5" w:rsidRPr="00D85221" w:rsidRDefault="005375C5" w:rsidP="003F6293">
      <w:pPr>
        <w:pStyle w:val="ListParagraph"/>
        <w:numPr>
          <w:ilvl w:val="1"/>
          <w:numId w:val="10"/>
        </w:numPr>
        <w:rPr>
          <w:rFonts w:cstheme="minorHAnsi"/>
        </w:rPr>
      </w:pPr>
      <w:r w:rsidRPr="00D85221">
        <w:rPr>
          <w:rFonts w:cstheme="minorHAnsi"/>
        </w:rPr>
        <w:t xml:space="preserve">A system to impose punishment for breaking a law </w:t>
      </w:r>
    </w:p>
    <w:p w:rsidR="001A70C7" w:rsidRPr="00D85221" w:rsidRDefault="001A70C7" w:rsidP="001A70C7">
      <w:pPr>
        <w:rPr>
          <w:rFonts w:cstheme="minorHAnsi"/>
          <w:u w:val="single"/>
        </w:rPr>
      </w:pPr>
      <w:r w:rsidRPr="00D85221">
        <w:rPr>
          <w:rFonts w:cstheme="minorHAnsi"/>
          <w:u w:val="single"/>
        </w:rPr>
        <w:t>1</w:t>
      </w:r>
      <w:r w:rsidRPr="00D85221">
        <w:rPr>
          <w:rFonts w:cstheme="minorHAnsi"/>
          <w:u w:val="single"/>
          <w:vertAlign w:val="superscript"/>
        </w:rPr>
        <w:t>st</w:t>
      </w:r>
      <w:r w:rsidRPr="00D85221">
        <w:rPr>
          <w:rFonts w:cstheme="minorHAnsi"/>
          <w:u w:val="single"/>
        </w:rPr>
        <w:t xml:space="preserve"> Element – The Legislative Mechanism</w:t>
      </w:r>
    </w:p>
    <w:p w:rsidR="001A70C7" w:rsidRPr="00D85221" w:rsidRDefault="001A70C7" w:rsidP="001A70C7">
      <w:pPr>
        <w:rPr>
          <w:rFonts w:cstheme="minorHAnsi"/>
        </w:rPr>
      </w:pPr>
      <w:proofErr w:type="gramStart"/>
      <w:r w:rsidRPr="00D85221">
        <w:rPr>
          <w:rFonts w:cstheme="minorHAnsi"/>
        </w:rPr>
        <w:t>Authority/sovereignty to enact laws?</w:t>
      </w:r>
      <w:proofErr w:type="gramEnd"/>
    </w:p>
    <w:p w:rsidR="001A70C7" w:rsidRPr="00D85221" w:rsidRDefault="001A70C7" w:rsidP="003F6293">
      <w:pPr>
        <w:pStyle w:val="ListParagraph"/>
        <w:numPr>
          <w:ilvl w:val="0"/>
          <w:numId w:val="12"/>
        </w:numPr>
        <w:rPr>
          <w:rFonts w:cstheme="minorHAnsi"/>
        </w:rPr>
      </w:pPr>
      <w:r w:rsidRPr="00D85221">
        <w:rPr>
          <w:rFonts w:cstheme="minorHAnsi"/>
        </w:rPr>
        <w:t>Sovereignty</w:t>
      </w:r>
    </w:p>
    <w:p w:rsidR="001A70C7" w:rsidRPr="00D85221" w:rsidRDefault="001A70C7" w:rsidP="003F6293">
      <w:pPr>
        <w:pStyle w:val="ListParagraph"/>
        <w:numPr>
          <w:ilvl w:val="0"/>
          <w:numId w:val="12"/>
        </w:numPr>
        <w:rPr>
          <w:rFonts w:cstheme="minorHAnsi"/>
        </w:rPr>
      </w:pPr>
      <w:r w:rsidRPr="00D85221">
        <w:rPr>
          <w:rFonts w:cstheme="minorHAnsi"/>
        </w:rPr>
        <w:t>Constitution Act, 1982</w:t>
      </w:r>
      <w:r w:rsidRPr="00D85221">
        <w:rPr>
          <w:rFonts w:cstheme="minorHAnsi"/>
        </w:rPr>
        <w:br/>
        <w:t xml:space="preserve">*identifies who has the power, and where the power is. </w:t>
      </w:r>
      <w:r w:rsidRPr="00D85221">
        <w:rPr>
          <w:rFonts w:cstheme="minorHAnsi"/>
        </w:rPr>
        <w:br/>
        <w:t>1982 vs. 1967:</w:t>
      </w:r>
      <w:r w:rsidRPr="00D85221">
        <w:rPr>
          <w:rFonts w:cstheme="minorHAnsi"/>
        </w:rPr>
        <w:br/>
        <w:t>- British government can’t make law for us anymore; amendment formula</w:t>
      </w:r>
      <w:r w:rsidRPr="00D85221">
        <w:rPr>
          <w:rFonts w:cstheme="minorHAnsi"/>
        </w:rPr>
        <w:br/>
        <w:t>- Chartered rights included in 1982 for the first time</w:t>
      </w:r>
      <w:r w:rsidRPr="00D85221">
        <w:rPr>
          <w:rFonts w:cstheme="minorHAnsi"/>
        </w:rPr>
        <w:br/>
        <w:t>- We have our own queen</w:t>
      </w:r>
      <w:r w:rsidRPr="00D85221">
        <w:rPr>
          <w:rFonts w:cstheme="minorHAnsi"/>
        </w:rPr>
        <w:br/>
        <w:t xml:space="preserve">- BNA and charter put together is the 1982 constitution act </w:t>
      </w:r>
    </w:p>
    <w:p w:rsidR="001A70C7" w:rsidRPr="00D85221" w:rsidRDefault="001A70C7" w:rsidP="003F6293">
      <w:pPr>
        <w:pStyle w:val="ListParagraph"/>
        <w:numPr>
          <w:ilvl w:val="0"/>
          <w:numId w:val="12"/>
        </w:numPr>
        <w:rPr>
          <w:rFonts w:cstheme="minorHAnsi"/>
        </w:rPr>
      </w:pPr>
      <w:r w:rsidRPr="00D85221">
        <w:rPr>
          <w:rFonts w:cstheme="minorHAnsi"/>
        </w:rPr>
        <w:t>Empowers federal and provincial governments</w:t>
      </w:r>
    </w:p>
    <w:p w:rsidR="001A70C7" w:rsidRPr="00D85221" w:rsidRDefault="001A70C7" w:rsidP="003F6293">
      <w:pPr>
        <w:pStyle w:val="ListParagraph"/>
        <w:numPr>
          <w:ilvl w:val="1"/>
          <w:numId w:val="12"/>
        </w:numPr>
        <w:rPr>
          <w:rFonts w:cstheme="minorHAnsi"/>
        </w:rPr>
      </w:pPr>
      <w:r w:rsidRPr="00D85221">
        <w:rPr>
          <w:rFonts w:cstheme="minorHAnsi"/>
        </w:rPr>
        <w:t>Queen (Governor General. Lieutenant GG)</w:t>
      </w:r>
    </w:p>
    <w:p w:rsidR="001A70C7" w:rsidRPr="00D85221" w:rsidRDefault="001A70C7" w:rsidP="003F6293">
      <w:pPr>
        <w:pStyle w:val="ListParagraph"/>
        <w:numPr>
          <w:ilvl w:val="1"/>
          <w:numId w:val="12"/>
        </w:numPr>
        <w:rPr>
          <w:rFonts w:cstheme="minorHAnsi"/>
        </w:rPr>
      </w:pPr>
      <w:r w:rsidRPr="00D85221">
        <w:rPr>
          <w:rFonts w:cstheme="minorHAnsi"/>
        </w:rPr>
        <w:t>Senate (abolished in Quebec)</w:t>
      </w:r>
      <w:r w:rsidRPr="00D85221">
        <w:rPr>
          <w:rFonts w:cstheme="minorHAnsi"/>
        </w:rPr>
        <w:br/>
        <w:t>*Senate was there to oversee the commoners of the house of commons</w:t>
      </w:r>
    </w:p>
    <w:p w:rsidR="001A70C7" w:rsidRPr="00D85221" w:rsidRDefault="001A70C7" w:rsidP="003F6293">
      <w:pPr>
        <w:pStyle w:val="ListParagraph"/>
        <w:numPr>
          <w:ilvl w:val="1"/>
          <w:numId w:val="12"/>
        </w:numPr>
        <w:rPr>
          <w:rFonts w:cstheme="minorHAnsi"/>
        </w:rPr>
      </w:pPr>
      <w:r w:rsidRPr="00D85221">
        <w:rPr>
          <w:rFonts w:cstheme="minorHAnsi"/>
        </w:rPr>
        <w:t>Legislature (House of Commons/Provincial Legislatures)</w:t>
      </w:r>
    </w:p>
    <w:p w:rsidR="001A70C7" w:rsidRPr="00D85221" w:rsidRDefault="001A70C7" w:rsidP="001A70C7">
      <w:pPr>
        <w:rPr>
          <w:rFonts w:cstheme="minorHAnsi"/>
          <w:u w:val="single"/>
        </w:rPr>
      </w:pPr>
      <w:r w:rsidRPr="00D85221">
        <w:rPr>
          <w:rFonts w:cstheme="minorHAnsi"/>
          <w:u w:val="single"/>
        </w:rPr>
        <w:t>2</w:t>
      </w:r>
      <w:r w:rsidRPr="00D85221">
        <w:rPr>
          <w:rFonts w:cstheme="minorHAnsi"/>
          <w:u w:val="single"/>
          <w:vertAlign w:val="superscript"/>
        </w:rPr>
        <w:t>nd</w:t>
      </w:r>
      <w:r w:rsidRPr="00D85221">
        <w:rPr>
          <w:rFonts w:cstheme="minorHAnsi"/>
          <w:u w:val="single"/>
        </w:rPr>
        <w:t xml:space="preserve"> Element – Law</w:t>
      </w:r>
    </w:p>
    <w:p w:rsidR="001A70C7" w:rsidRPr="00D85221" w:rsidRDefault="007F10FF" w:rsidP="003F6293">
      <w:pPr>
        <w:pStyle w:val="ListParagraph"/>
        <w:numPr>
          <w:ilvl w:val="0"/>
          <w:numId w:val="13"/>
        </w:numPr>
        <w:rPr>
          <w:rFonts w:cstheme="minorHAnsi"/>
        </w:rPr>
      </w:pPr>
      <w:r w:rsidRPr="00D85221">
        <w:rPr>
          <w:rFonts w:cstheme="minorHAnsi"/>
        </w:rPr>
        <w:t>Introduction</w:t>
      </w:r>
    </w:p>
    <w:p w:rsidR="007F10FF" w:rsidRPr="00D85221" w:rsidRDefault="007F10FF" w:rsidP="003F6293">
      <w:pPr>
        <w:pStyle w:val="ListParagraph"/>
        <w:numPr>
          <w:ilvl w:val="1"/>
          <w:numId w:val="13"/>
        </w:numPr>
        <w:rPr>
          <w:rFonts w:cstheme="minorHAnsi"/>
        </w:rPr>
      </w:pPr>
      <w:r w:rsidRPr="00D85221">
        <w:rPr>
          <w:rFonts w:cstheme="minorHAnsi"/>
        </w:rPr>
        <w:t xml:space="preserve">Laws are rules of behaviour imposed or accepted in the society </w:t>
      </w:r>
    </w:p>
    <w:p w:rsidR="007F10FF" w:rsidRPr="00D85221" w:rsidRDefault="007F10FF" w:rsidP="003F6293">
      <w:pPr>
        <w:pStyle w:val="ListParagraph"/>
        <w:numPr>
          <w:ilvl w:val="1"/>
          <w:numId w:val="13"/>
        </w:numPr>
        <w:rPr>
          <w:rFonts w:cstheme="minorHAnsi"/>
        </w:rPr>
      </w:pPr>
      <w:r w:rsidRPr="00D85221">
        <w:rPr>
          <w:rFonts w:cstheme="minorHAnsi"/>
        </w:rPr>
        <w:t>Imposed vs. Accepted Validity?</w:t>
      </w:r>
    </w:p>
    <w:p w:rsidR="007F10FF" w:rsidRPr="00D85221" w:rsidRDefault="007F10FF" w:rsidP="003F6293">
      <w:pPr>
        <w:pStyle w:val="ListParagraph"/>
        <w:numPr>
          <w:ilvl w:val="1"/>
          <w:numId w:val="13"/>
        </w:numPr>
        <w:rPr>
          <w:rFonts w:cstheme="minorHAnsi"/>
        </w:rPr>
      </w:pPr>
      <w:r w:rsidRPr="00D85221">
        <w:rPr>
          <w:rFonts w:cstheme="minorHAnsi"/>
        </w:rPr>
        <w:t>Six sources:</w:t>
      </w:r>
    </w:p>
    <w:p w:rsidR="007F10FF" w:rsidRPr="00D85221" w:rsidRDefault="007F10FF" w:rsidP="003F6293">
      <w:pPr>
        <w:pStyle w:val="ListParagraph"/>
        <w:numPr>
          <w:ilvl w:val="2"/>
          <w:numId w:val="13"/>
        </w:numPr>
        <w:rPr>
          <w:rFonts w:cstheme="minorHAnsi"/>
        </w:rPr>
      </w:pPr>
      <w:r w:rsidRPr="00D85221">
        <w:rPr>
          <w:rFonts w:cstheme="minorHAnsi"/>
        </w:rPr>
        <w:t>Constitution</w:t>
      </w:r>
    </w:p>
    <w:p w:rsidR="007F10FF" w:rsidRPr="00D85221" w:rsidRDefault="007F10FF" w:rsidP="003F6293">
      <w:pPr>
        <w:pStyle w:val="ListParagraph"/>
        <w:numPr>
          <w:ilvl w:val="2"/>
          <w:numId w:val="13"/>
        </w:numPr>
        <w:rPr>
          <w:rFonts w:cstheme="minorHAnsi"/>
        </w:rPr>
      </w:pPr>
      <w:r w:rsidRPr="00D85221">
        <w:rPr>
          <w:rFonts w:cstheme="minorHAnsi"/>
        </w:rPr>
        <w:t xml:space="preserve">Statutes </w:t>
      </w:r>
    </w:p>
    <w:p w:rsidR="007F10FF" w:rsidRPr="00D85221" w:rsidRDefault="007F10FF" w:rsidP="003F6293">
      <w:pPr>
        <w:pStyle w:val="ListParagraph"/>
        <w:numPr>
          <w:ilvl w:val="2"/>
          <w:numId w:val="13"/>
        </w:numPr>
        <w:rPr>
          <w:rFonts w:cstheme="minorHAnsi"/>
        </w:rPr>
      </w:pPr>
      <w:r w:rsidRPr="00D85221">
        <w:rPr>
          <w:rFonts w:cstheme="minorHAnsi"/>
        </w:rPr>
        <w:t>Jurisprudence</w:t>
      </w:r>
    </w:p>
    <w:p w:rsidR="007F10FF" w:rsidRPr="00D85221" w:rsidRDefault="007F10FF" w:rsidP="003F6293">
      <w:pPr>
        <w:pStyle w:val="ListParagraph"/>
        <w:numPr>
          <w:ilvl w:val="2"/>
          <w:numId w:val="13"/>
        </w:numPr>
        <w:rPr>
          <w:rFonts w:cstheme="minorHAnsi"/>
        </w:rPr>
      </w:pPr>
      <w:r w:rsidRPr="00D85221">
        <w:rPr>
          <w:rFonts w:cstheme="minorHAnsi"/>
        </w:rPr>
        <w:t>Doctrine</w:t>
      </w:r>
    </w:p>
    <w:p w:rsidR="007F10FF" w:rsidRPr="00D85221" w:rsidRDefault="007F10FF" w:rsidP="003F6293">
      <w:pPr>
        <w:pStyle w:val="ListParagraph"/>
        <w:numPr>
          <w:ilvl w:val="2"/>
          <w:numId w:val="13"/>
        </w:numPr>
        <w:rPr>
          <w:rFonts w:cstheme="minorHAnsi"/>
        </w:rPr>
      </w:pPr>
      <w:r w:rsidRPr="00D85221">
        <w:rPr>
          <w:rFonts w:cstheme="minorHAnsi"/>
        </w:rPr>
        <w:t>Customs</w:t>
      </w:r>
    </w:p>
    <w:p w:rsidR="007F10FF" w:rsidRPr="00D85221" w:rsidRDefault="007F10FF" w:rsidP="003F6293">
      <w:pPr>
        <w:pStyle w:val="ListParagraph"/>
        <w:numPr>
          <w:ilvl w:val="2"/>
          <w:numId w:val="13"/>
        </w:numPr>
        <w:rPr>
          <w:rFonts w:cstheme="minorHAnsi"/>
        </w:rPr>
      </w:pPr>
      <w:r w:rsidRPr="00D85221">
        <w:rPr>
          <w:rFonts w:cstheme="minorHAnsi"/>
        </w:rPr>
        <w:t>Administrative Regulations</w:t>
      </w:r>
    </w:p>
    <w:p w:rsidR="007F10FF" w:rsidRPr="00D85221" w:rsidRDefault="007F10FF" w:rsidP="007F10FF">
      <w:pPr>
        <w:rPr>
          <w:rFonts w:cstheme="minorHAnsi"/>
        </w:rPr>
      </w:pPr>
      <w:r w:rsidRPr="00D85221">
        <w:rPr>
          <w:rFonts w:cstheme="minorHAnsi"/>
        </w:rPr>
        <w:lastRenderedPageBreak/>
        <w:t>*Laws are considered to be what is right or wrong and what we can or cannot do</w:t>
      </w:r>
      <w:r w:rsidRPr="00D85221">
        <w:rPr>
          <w:rFonts w:cstheme="minorHAnsi"/>
        </w:rPr>
        <w:br/>
        <w:t>*if you do not like the law you can get caught and prosecute it or run for politics and try to change the law.</w:t>
      </w:r>
    </w:p>
    <w:p w:rsidR="007F10FF" w:rsidRPr="00D85221" w:rsidRDefault="007F10FF" w:rsidP="007F10FF">
      <w:pPr>
        <w:rPr>
          <w:rFonts w:cstheme="minorHAnsi"/>
        </w:rPr>
      </w:pPr>
      <w:r w:rsidRPr="00D85221">
        <w:rPr>
          <w:rFonts w:cstheme="minorHAnsi"/>
        </w:rPr>
        <w:t>B. The Sources of Law</w:t>
      </w:r>
    </w:p>
    <w:p w:rsidR="007F10FF" w:rsidRPr="00D85221" w:rsidRDefault="007F10FF" w:rsidP="003F6293">
      <w:pPr>
        <w:pStyle w:val="ListParagraph"/>
        <w:numPr>
          <w:ilvl w:val="0"/>
          <w:numId w:val="14"/>
        </w:numPr>
        <w:rPr>
          <w:rFonts w:cstheme="minorHAnsi"/>
        </w:rPr>
      </w:pPr>
      <w:r w:rsidRPr="00D85221">
        <w:rPr>
          <w:rFonts w:cstheme="minorHAnsi"/>
        </w:rPr>
        <w:t>Constitution</w:t>
      </w:r>
    </w:p>
    <w:p w:rsidR="007F10FF" w:rsidRPr="00D85221" w:rsidRDefault="007F10FF" w:rsidP="003F6293">
      <w:pPr>
        <w:pStyle w:val="ListParagraph"/>
        <w:numPr>
          <w:ilvl w:val="1"/>
          <w:numId w:val="14"/>
        </w:numPr>
        <w:rPr>
          <w:rFonts w:cstheme="minorHAnsi"/>
        </w:rPr>
      </w:pPr>
      <w:r w:rsidRPr="00D85221">
        <w:rPr>
          <w:rFonts w:cstheme="minorHAnsi"/>
        </w:rPr>
        <w:t>The Constitution Act, 1982 – which includes within it:</w:t>
      </w:r>
    </w:p>
    <w:p w:rsidR="007F10FF" w:rsidRPr="00D85221" w:rsidRDefault="007F10FF" w:rsidP="003F6293">
      <w:pPr>
        <w:pStyle w:val="ListParagraph"/>
        <w:numPr>
          <w:ilvl w:val="2"/>
          <w:numId w:val="14"/>
        </w:numPr>
        <w:rPr>
          <w:rFonts w:cstheme="minorHAnsi"/>
        </w:rPr>
      </w:pPr>
      <w:r w:rsidRPr="00D85221">
        <w:rPr>
          <w:rFonts w:cstheme="minorHAnsi"/>
        </w:rPr>
        <w:t>The BNA Act of 1867</w:t>
      </w:r>
    </w:p>
    <w:p w:rsidR="007F10FF" w:rsidRPr="00D85221" w:rsidRDefault="007F10FF" w:rsidP="003F6293">
      <w:pPr>
        <w:pStyle w:val="ListParagraph"/>
        <w:numPr>
          <w:ilvl w:val="2"/>
          <w:numId w:val="14"/>
        </w:numPr>
        <w:rPr>
          <w:rFonts w:cstheme="minorHAnsi"/>
        </w:rPr>
      </w:pPr>
      <w:r w:rsidRPr="00D85221">
        <w:rPr>
          <w:rFonts w:cstheme="minorHAnsi"/>
        </w:rPr>
        <w:t>The Canadian Charter of Rights and Freedoms</w:t>
      </w:r>
    </w:p>
    <w:p w:rsidR="007F10FF" w:rsidRPr="00D85221" w:rsidRDefault="007F10FF" w:rsidP="003F6293">
      <w:pPr>
        <w:pStyle w:val="ListParagraph"/>
        <w:numPr>
          <w:ilvl w:val="3"/>
          <w:numId w:val="14"/>
        </w:numPr>
        <w:rPr>
          <w:rFonts w:cstheme="minorHAnsi"/>
        </w:rPr>
      </w:pPr>
      <w:r w:rsidRPr="00D85221">
        <w:rPr>
          <w:rFonts w:cstheme="minorHAnsi"/>
        </w:rPr>
        <w:t xml:space="preserve">Entrenched </w:t>
      </w:r>
    </w:p>
    <w:p w:rsidR="00ED55C5" w:rsidRPr="00D85221" w:rsidRDefault="00ED55C5" w:rsidP="003F6293">
      <w:pPr>
        <w:pStyle w:val="ListParagraph"/>
        <w:numPr>
          <w:ilvl w:val="3"/>
          <w:numId w:val="14"/>
        </w:numPr>
        <w:rPr>
          <w:rFonts w:cstheme="minorHAnsi"/>
        </w:rPr>
      </w:pPr>
      <w:r w:rsidRPr="00D85221">
        <w:rPr>
          <w:rFonts w:cstheme="minorHAnsi"/>
        </w:rPr>
        <w:t xml:space="preserve">Applies </w:t>
      </w:r>
      <w:r w:rsidRPr="00D85221">
        <w:rPr>
          <w:rFonts w:cstheme="minorHAnsi"/>
          <w:u w:val="single"/>
        </w:rPr>
        <w:t>only</w:t>
      </w:r>
      <w:r w:rsidRPr="00D85221">
        <w:rPr>
          <w:rFonts w:cstheme="minorHAnsi"/>
        </w:rPr>
        <w:t xml:space="preserve"> to government </w:t>
      </w:r>
    </w:p>
    <w:p w:rsidR="00ED55C5" w:rsidRPr="00D85221" w:rsidRDefault="00ED55C5" w:rsidP="00ED55C5">
      <w:pPr>
        <w:pStyle w:val="ListParagraph"/>
        <w:ind w:left="2880"/>
        <w:rPr>
          <w:rFonts w:cstheme="minorHAnsi"/>
        </w:rPr>
      </w:pPr>
      <w:r w:rsidRPr="00D85221">
        <w:rPr>
          <w:rFonts w:cstheme="minorHAnsi"/>
        </w:rPr>
        <w:t xml:space="preserve">*Government is: Federal and provincial government, municipal government, school, hospital, </w:t>
      </w:r>
      <w:r w:rsidR="00A73FBF" w:rsidRPr="00D85221">
        <w:rPr>
          <w:rFonts w:cstheme="minorHAnsi"/>
        </w:rPr>
        <w:t>police, lifeguard at city pool.</w:t>
      </w:r>
      <w:r w:rsidR="00A73FBF" w:rsidRPr="00D85221">
        <w:rPr>
          <w:rFonts w:cstheme="minorHAnsi"/>
        </w:rPr>
        <w:br/>
        <w:t xml:space="preserve">* </w:t>
      </w:r>
      <w:proofErr w:type="gramStart"/>
      <w:r w:rsidR="00A73FBF" w:rsidRPr="00D85221">
        <w:rPr>
          <w:rFonts w:cstheme="minorHAnsi"/>
        </w:rPr>
        <w:t>to</w:t>
      </w:r>
      <w:proofErr w:type="gramEnd"/>
      <w:r w:rsidR="00A73FBF" w:rsidRPr="00D85221">
        <w:rPr>
          <w:rFonts w:cstheme="minorHAnsi"/>
        </w:rPr>
        <w:t xml:space="preserve"> sue a private company you would have to use the Quebec Charter.</w:t>
      </w:r>
    </w:p>
    <w:p w:rsidR="00A73FBF" w:rsidRPr="00D85221" w:rsidRDefault="00A73FBF" w:rsidP="003F6293">
      <w:pPr>
        <w:pStyle w:val="ListParagraph"/>
        <w:numPr>
          <w:ilvl w:val="0"/>
          <w:numId w:val="15"/>
        </w:numPr>
        <w:ind w:left="1418"/>
        <w:rPr>
          <w:rFonts w:cstheme="minorHAnsi"/>
        </w:rPr>
      </w:pPr>
      <w:r w:rsidRPr="00D85221">
        <w:rPr>
          <w:rFonts w:cstheme="minorHAnsi"/>
        </w:rPr>
        <w:t>Jurisdiction – Sections 91 (federal) and 92 (provincial) of Constitution Act, 1867</w:t>
      </w:r>
      <w:r w:rsidRPr="00D85221">
        <w:rPr>
          <w:rFonts w:cstheme="minorHAnsi"/>
        </w:rPr>
        <w:br/>
        <w:t>*</w:t>
      </w:r>
      <w:proofErr w:type="gramStart"/>
      <w:r w:rsidRPr="00D85221">
        <w:rPr>
          <w:rFonts w:cstheme="minorHAnsi"/>
        </w:rPr>
        <w:t>Anything</w:t>
      </w:r>
      <w:proofErr w:type="gramEnd"/>
      <w:r w:rsidRPr="00D85221">
        <w:rPr>
          <w:rFonts w:cstheme="minorHAnsi"/>
        </w:rPr>
        <w:t xml:space="preserve"> that can touch more than one province is federal, anything that touches only one province and does not affect anything else is provincial.  </w:t>
      </w:r>
    </w:p>
    <w:p w:rsidR="00A73FBF" w:rsidRPr="00D85221" w:rsidRDefault="00A73FBF" w:rsidP="003F6293">
      <w:pPr>
        <w:pStyle w:val="ListParagraph"/>
        <w:numPr>
          <w:ilvl w:val="0"/>
          <w:numId w:val="14"/>
        </w:numPr>
        <w:rPr>
          <w:rFonts w:cstheme="minorHAnsi"/>
        </w:rPr>
      </w:pPr>
      <w:r w:rsidRPr="00D85221">
        <w:rPr>
          <w:rFonts w:cstheme="minorHAnsi"/>
        </w:rPr>
        <w:t>Statutes</w:t>
      </w:r>
    </w:p>
    <w:p w:rsidR="00A73FBF" w:rsidRPr="00D85221" w:rsidRDefault="00A73FBF" w:rsidP="003F6293">
      <w:pPr>
        <w:pStyle w:val="ListParagraph"/>
        <w:numPr>
          <w:ilvl w:val="1"/>
          <w:numId w:val="14"/>
        </w:numPr>
        <w:rPr>
          <w:rFonts w:cstheme="minorHAnsi"/>
        </w:rPr>
      </w:pPr>
      <w:r w:rsidRPr="00D85221">
        <w:rPr>
          <w:rFonts w:cstheme="minorHAnsi"/>
        </w:rPr>
        <w:t xml:space="preserve">Statutes = Laws passed by government </w:t>
      </w:r>
      <w:r w:rsidRPr="00D85221">
        <w:rPr>
          <w:rFonts w:cstheme="minorHAnsi"/>
        </w:rPr>
        <w:br/>
        <w:t>(Ex. The Quebec Charter of human Rights and Freedoms)</w:t>
      </w:r>
    </w:p>
    <w:p w:rsidR="00A73FBF" w:rsidRPr="00D85221" w:rsidRDefault="00A73FBF" w:rsidP="003F6293">
      <w:pPr>
        <w:pStyle w:val="ListParagraph"/>
        <w:numPr>
          <w:ilvl w:val="1"/>
          <w:numId w:val="14"/>
        </w:numPr>
        <w:rPr>
          <w:rFonts w:cstheme="minorHAnsi"/>
        </w:rPr>
      </w:pPr>
      <w:r w:rsidRPr="00D85221">
        <w:rPr>
          <w:rFonts w:cstheme="minorHAnsi"/>
        </w:rPr>
        <w:t>Changed any time</w:t>
      </w:r>
      <w:r w:rsidRPr="00D85221">
        <w:rPr>
          <w:rFonts w:cstheme="minorHAnsi"/>
        </w:rPr>
        <w:br/>
        <w:t>(only need the majority to get rid of one law and adopt another one)</w:t>
      </w:r>
    </w:p>
    <w:p w:rsidR="00A73FBF" w:rsidRPr="00D85221" w:rsidRDefault="00A73FBF" w:rsidP="003F6293">
      <w:pPr>
        <w:pStyle w:val="ListParagraph"/>
        <w:numPr>
          <w:ilvl w:val="0"/>
          <w:numId w:val="14"/>
        </w:numPr>
        <w:rPr>
          <w:rFonts w:cstheme="minorHAnsi"/>
        </w:rPr>
      </w:pPr>
      <w:r w:rsidRPr="00D85221">
        <w:rPr>
          <w:rFonts w:cstheme="minorHAnsi"/>
        </w:rPr>
        <w:t>Jurisprudence (Case Law)</w:t>
      </w:r>
    </w:p>
    <w:p w:rsidR="00A73FBF" w:rsidRPr="00D85221" w:rsidRDefault="00A73FBF" w:rsidP="003F6293">
      <w:pPr>
        <w:pStyle w:val="ListParagraph"/>
        <w:numPr>
          <w:ilvl w:val="1"/>
          <w:numId w:val="14"/>
        </w:numPr>
        <w:rPr>
          <w:rFonts w:cstheme="minorHAnsi"/>
        </w:rPr>
      </w:pPr>
      <w:r w:rsidRPr="00D85221">
        <w:rPr>
          <w:rFonts w:cstheme="minorHAnsi"/>
        </w:rPr>
        <w:t xml:space="preserve">Precedence </w:t>
      </w:r>
      <w:r w:rsidRPr="00D85221">
        <w:rPr>
          <w:rFonts w:cstheme="minorHAnsi"/>
        </w:rPr>
        <w:sym w:font="Wingdings" w:char="F0E0"/>
      </w:r>
      <w:r w:rsidRPr="00D85221">
        <w:rPr>
          <w:rFonts w:cstheme="minorHAnsi"/>
        </w:rPr>
        <w:t xml:space="preserve"> Courts decide similar cases in a similar manner</w:t>
      </w:r>
    </w:p>
    <w:p w:rsidR="00A73FBF" w:rsidRPr="00D85221" w:rsidRDefault="00A73FBF" w:rsidP="003F6293">
      <w:pPr>
        <w:pStyle w:val="ListParagraph"/>
        <w:numPr>
          <w:ilvl w:val="1"/>
          <w:numId w:val="14"/>
        </w:numPr>
        <w:rPr>
          <w:rFonts w:cstheme="minorHAnsi"/>
        </w:rPr>
      </w:pPr>
      <w:r w:rsidRPr="00D85221">
        <w:rPr>
          <w:rFonts w:cstheme="minorHAnsi"/>
        </w:rPr>
        <w:t xml:space="preserve">Stare </w:t>
      </w:r>
      <w:proofErr w:type="spellStart"/>
      <w:r w:rsidR="007F4414" w:rsidRPr="00D85221">
        <w:rPr>
          <w:rFonts w:cstheme="minorHAnsi"/>
        </w:rPr>
        <w:t>D</w:t>
      </w:r>
      <w:r w:rsidRPr="00D85221">
        <w:rPr>
          <w:rFonts w:cstheme="minorHAnsi"/>
        </w:rPr>
        <w:t>ecisis</w:t>
      </w:r>
      <w:proofErr w:type="spellEnd"/>
      <w:r w:rsidRPr="00D85221">
        <w:rPr>
          <w:rFonts w:cstheme="minorHAnsi"/>
        </w:rPr>
        <w:t xml:space="preserve"> </w:t>
      </w:r>
      <w:r w:rsidRPr="00D85221">
        <w:rPr>
          <w:rFonts w:cstheme="minorHAnsi"/>
        </w:rPr>
        <w:sym w:font="Wingdings" w:char="F0E0"/>
      </w:r>
      <w:r w:rsidRPr="00D85221">
        <w:rPr>
          <w:rFonts w:cstheme="minorHAnsi"/>
        </w:rPr>
        <w:t xml:space="preserve"> “let the decision stand”</w:t>
      </w:r>
      <w:r w:rsidR="00D650A8" w:rsidRPr="00D85221">
        <w:rPr>
          <w:rFonts w:cstheme="minorHAnsi"/>
        </w:rPr>
        <w:br/>
        <w:t xml:space="preserve">Lower courts have to respect the decision of higher courts </w:t>
      </w:r>
    </w:p>
    <w:p w:rsidR="00D650A8" w:rsidRPr="00D85221" w:rsidRDefault="00D650A8" w:rsidP="003F6293">
      <w:pPr>
        <w:pStyle w:val="ListParagraph"/>
        <w:numPr>
          <w:ilvl w:val="1"/>
          <w:numId w:val="14"/>
        </w:numPr>
        <w:rPr>
          <w:rFonts w:cstheme="minorHAnsi"/>
        </w:rPr>
      </w:pPr>
      <w:r w:rsidRPr="00D85221">
        <w:rPr>
          <w:rFonts w:cstheme="minorHAnsi"/>
        </w:rPr>
        <w:t>Precedence can only be changed by government with new statute/law</w:t>
      </w:r>
    </w:p>
    <w:p w:rsidR="00D650A8" w:rsidRPr="00D85221" w:rsidRDefault="00D650A8" w:rsidP="003F6293">
      <w:pPr>
        <w:pStyle w:val="ListParagraph"/>
        <w:numPr>
          <w:ilvl w:val="1"/>
          <w:numId w:val="14"/>
        </w:numPr>
        <w:rPr>
          <w:rFonts w:cstheme="minorHAnsi"/>
        </w:rPr>
      </w:pPr>
      <w:r w:rsidRPr="00D85221">
        <w:rPr>
          <w:rFonts w:cstheme="minorHAnsi"/>
        </w:rPr>
        <w:t xml:space="preserve">Only Supreme Court can break precedence by overruling its own decisions </w:t>
      </w:r>
    </w:p>
    <w:p w:rsidR="00D650A8" w:rsidRPr="00D85221" w:rsidRDefault="00D650A8" w:rsidP="003F6293">
      <w:pPr>
        <w:pStyle w:val="ListParagraph"/>
        <w:numPr>
          <w:ilvl w:val="0"/>
          <w:numId w:val="14"/>
        </w:numPr>
        <w:rPr>
          <w:rFonts w:cstheme="minorHAnsi"/>
        </w:rPr>
      </w:pPr>
      <w:r w:rsidRPr="00D85221">
        <w:rPr>
          <w:rFonts w:cstheme="minorHAnsi"/>
        </w:rPr>
        <w:t xml:space="preserve">Doctrine </w:t>
      </w:r>
    </w:p>
    <w:p w:rsidR="00D650A8" w:rsidRPr="00D85221" w:rsidRDefault="00D650A8" w:rsidP="003F6293">
      <w:pPr>
        <w:pStyle w:val="ListParagraph"/>
        <w:numPr>
          <w:ilvl w:val="1"/>
          <w:numId w:val="14"/>
        </w:numPr>
        <w:rPr>
          <w:rFonts w:cstheme="minorHAnsi"/>
        </w:rPr>
      </w:pPr>
      <w:r w:rsidRPr="00D85221">
        <w:rPr>
          <w:rFonts w:cstheme="minorHAnsi"/>
        </w:rPr>
        <w:t>Written commentaries on the law</w:t>
      </w:r>
    </w:p>
    <w:p w:rsidR="00D650A8" w:rsidRPr="00D85221" w:rsidRDefault="00D650A8" w:rsidP="003F6293">
      <w:pPr>
        <w:pStyle w:val="ListParagraph"/>
        <w:numPr>
          <w:ilvl w:val="1"/>
          <w:numId w:val="14"/>
        </w:numPr>
        <w:rPr>
          <w:rFonts w:cstheme="minorHAnsi"/>
        </w:rPr>
      </w:pPr>
      <w:r w:rsidRPr="00D85221">
        <w:rPr>
          <w:rFonts w:cstheme="minorHAnsi"/>
        </w:rPr>
        <w:t>Usually by respected lawyers, judges and professors</w:t>
      </w:r>
    </w:p>
    <w:p w:rsidR="00C949CB" w:rsidRPr="00D85221" w:rsidRDefault="00D650A8" w:rsidP="003F6293">
      <w:pPr>
        <w:pStyle w:val="ListParagraph"/>
        <w:numPr>
          <w:ilvl w:val="1"/>
          <w:numId w:val="14"/>
        </w:numPr>
        <w:rPr>
          <w:rFonts w:cstheme="minorHAnsi"/>
        </w:rPr>
      </w:pPr>
      <w:r w:rsidRPr="00D85221">
        <w:rPr>
          <w:rFonts w:cstheme="minorHAnsi"/>
        </w:rPr>
        <w:t xml:space="preserve">Used in court to support argument and define a law </w:t>
      </w:r>
    </w:p>
    <w:p w:rsidR="00C949CB" w:rsidRPr="00D85221" w:rsidRDefault="00C949CB" w:rsidP="003F6293">
      <w:pPr>
        <w:pStyle w:val="ListParagraph"/>
        <w:numPr>
          <w:ilvl w:val="0"/>
          <w:numId w:val="14"/>
        </w:numPr>
        <w:rPr>
          <w:rFonts w:cstheme="minorHAnsi"/>
        </w:rPr>
      </w:pPr>
      <w:r w:rsidRPr="00D85221">
        <w:rPr>
          <w:rFonts w:cstheme="minorHAnsi"/>
        </w:rPr>
        <w:t>Custom</w:t>
      </w:r>
    </w:p>
    <w:p w:rsidR="00C949CB" w:rsidRPr="00D85221" w:rsidRDefault="00C949CB" w:rsidP="003F6293">
      <w:pPr>
        <w:pStyle w:val="ListParagraph"/>
        <w:numPr>
          <w:ilvl w:val="1"/>
          <w:numId w:val="14"/>
        </w:numPr>
        <w:rPr>
          <w:rFonts w:cstheme="minorHAnsi"/>
        </w:rPr>
      </w:pPr>
      <w:r w:rsidRPr="00D85221">
        <w:rPr>
          <w:rFonts w:cstheme="minorHAnsi"/>
        </w:rPr>
        <w:t>A tradition or usage accepted by a community</w:t>
      </w:r>
    </w:p>
    <w:p w:rsidR="00C949CB" w:rsidRPr="00D85221" w:rsidRDefault="00C949CB" w:rsidP="003F6293">
      <w:pPr>
        <w:pStyle w:val="ListParagraph"/>
        <w:numPr>
          <w:ilvl w:val="1"/>
          <w:numId w:val="14"/>
        </w:numPr>
        <w:rPr>
          <w:rFonts w:cstheme="minorHAnsi"/>
        </w:rPr>
      </w:pPr>
      <w:r w:rsidRPr="00D85221">
        <w:rPr>
          <w:rFonts w:cstheme="minorHAnsi"/>
        </w:rPr>
        <w:t xml:space="preserve">Accepted by court provided no conflict with statute </w:t>
      </w:r>
    </w:p>
    <w:p w:rsidR="00C949CB" w:rsidRPr="00D85221" w:rsidRDefault="00C949CB" w:rsidP="003F6293">
      <w:pPr>
        <w:pStyle w:val="ListParagraph"/>
        <w:numPr>
          <w:ilvl w:val="1"/>
          <w:numId w:val="14"/>
        </w:numPr>
        <w:rPr>
          <w:rFonts w:cstheme="minorHAnsi"/>
        </w:rPr>
      </w:pPr>
      <w:r w:rsidRPr="00D85221">
        <w:rPr>
          <w:rFonts w:cstheme="minorHAnsi"/>
        </w:rPr>
        <w:t xml:space="preserve">Can be made into statute </w:t>
      </w:r>
    </w:p>
    <w:p w:rsidR="00EB2E67" w:rsidRPr="00D85221" w:rsidRDefault="00EB2E67" w:rsidP="003F6293">
      <w:pPr>
        <w:pStyle w:val="ListParagraph"/>
        <w:numPr>
          <w:ilvl w:val="0"/>
          <w:numId w:val="14"/>
        </w:numPr>
        <w:rPr>
          <w:rFonts w:cstheme="minorHAnsi"/>
        </w:rPr>
      </w:pPr>
      <w:r w:rsidRPr="00D85221">
        <w:rPr>
          <w:rFonts w:cstheme="minorHAnsi"/>
        </w:rPr>
        <w:t>Administrative regulations</w:t>
      </w:r>
    </w:p>
    <w:p w:rsidR="00EB2E67" w:rsidRPr="00D85221" w:rsidRDefault="00EB2E67" w:rsidP="003F6293">
      <w:pPr>
        <w:pStyle w:val="ListParagraph"/>
        <w:numPr>
          <w:ilvl w:val="1"/>
          <w:numId w:val="14"/>
        </w:numPr>
        <w:rPr>
          <w:rFonts w:cstheme="minorHAnsi"/>
        </w:rPr>
      </w:pPr>
      <w:r w:rsidRPr="00D85221">
        <w:rPr>
          <w:rFonts w:cstheme="minorHAnsi"/>
        </w:rPr>
        <w:t xml:space="preserve">Administrative Boards empowered to pass regulations </w:t>
      </w:r>
    </w:p>
    <w:p w:rsidR="00EB2E67" w:rsidRPr="00D85221" w:rsidRDefault="00EB2E67" w:rsidP="003F6293">
      <w:pPr>
        <w:pStyle w:val="ListParagraph"/>
        <w:numPr>
          <w:ilvl w:val="1"/>
          <w:numId w:val="14"/>
        </w:numPr>
        <w:rPr>
          <w:rFonts w:cstheme="minorHAnsi"/>
        </w:rPr>
      </w:pPr>
      <w:proofErr w:type="gramStart"/>
      <w:r w:rsidRPr="00D85221">
        <w:rPr>
          <w:rFonts w:cstheme="minorHAnsi"/>
        </w:rPr>
        <w:t>i.e</w:t>
      </w:r>
      <w:proofErr w:type="gramEnd"/>
      <w:r w:rsidRPr="00D85221">
        <w:rPr>
          <w:rFonts w:cstheme="minorHAnsi"/>
        </w:rPr>
        <w:t xml:space="preserve">. CRTC, CSST, Human Rights Commission, etc. </w:t>
      </w:r>
    </w:p>
    <w:p w:rsidR="00EB2E67" w:rsidRPr="00D85221" w:rsidRDefault="00EB2E67" w:rsidP="00EB2E67">
      <w:pPr>
        <w:pStyle w:val="ListParagraph"/>
        <w:ind w:left="1440"/>
        <w:rPr>
          <w:rFonts w:cstheme="minorHAnsi"/>
        </w:rPr>
      </w:pPr>
      <w:r w:rsidRPr="00D85221">
        <w:rPr>
          <w:rFonts w:cstheme="minorHAnsi"/>
        </w:rPr>
        <w:t xml:space="preserve">*the government passes down the power to make the laws to these administrative boards. </w:t>
      </w:r>
    </w:p>
    <w:p w:rsidR="00EB2E67" w:rsidRPr="00D85221" w:rsidRDefault="00EB2E67" w:rsidP="00EB2E67">
      <w:pPr>
        <w:rPr>
          <w:rFonts w:cstheme="minorHAnsi"/>
          <w:u w:val="single"/>
        </w:rPr>
      </w:pPr>
      <w:r w:rsidRPr="00D85221">
        <w:rPr>
          <w:rFonts w:cstheme="minorHAnsi"/>
          <w:u w:val="single"/>
        </w:rPr>
        <w:lastRenderedPageBreak/>
        <w:t>3</w:t>
      </w:r>
      <w:r w:rsidRPr="00D85221">
        <w:rPr>
          <w:rFonts w:cstheme="minorHAnsi"/>
          <w:u w:val="single"/>
          <w:vertAlign w:val="superscript"/>
        </w:rPr>
        <w:t>rd</w:t>
      </w:r>
      <w:r w:rsidRPr="00D85221">
        <w:rPr>
          <w:rFonts w:cstheme="minorHAnsi"/>
          <w:u w:val="single"/>
        </w:rPr>
        <w:t xml:space="preserve"> Element – Administration &amp; Enforcement</w:t>
      </w:r>
    </w:p>
    <w:p w:rsidR="00EB2E67" w:rsidRPr="00D85221" w:rsidRDefault="00EB2E67" w:rsidP="003F6293">
      <w:pPr>
        <w:pStyle w:val="ListParagraph"/>
        <w:numPr>
          <w:ilvl w:val="0"/>
          <w:numId w:val="17"/>
        </w:numPr>
        <w:rPr>
          <w:rFonts w:cstheme="minorHAnsi"/>
        </w:rPr>
      </w:pPr>
      <w:r w:rsidRPr="00D85221">
        <w:rPr>
          <w:rFonts w:cstheme="minorHAnsi"/>
        </w:rPr>
        <w:t>The court System</w:t>
      </w:r>
    </w:p>
    <w:p w:rsidR="00EB2E67" w:rsidRPr="00D85221" w:rsidRDefault="00EB2E67" w:rsidP="00EB2E67">
      <w:pPr>
        <w:rPr>
          <w:rFonts w:cstheme="minorHAnsi"/>
        </w:rPr>
      </w:pPr>
      <w:r w:rsidRPr="00D85221">
        <w:rPr>
          <w:rFonts w:cstheme="minorHAnsi"/>
        </w:rPr>
        <w:t>The Courts</w:t>
      </w:r>
    </w:p>
    <w:p w:rsidR="00EB2E67" w:rsidRPr="00D85221" w:rsidRDefault="00EB2E67" w:rsidP="003F6293">
      <w:pPr>
        <w:pStyle w:val="ListParagraph"/>
        <w:numPr>
          <w:ilvl w:val="0"/>
          <w:numId w:val="18"/>
        </w:numPr>
        <w:rPr>
          <w:rFonts w:cstheme="minorHAnsi"/>
        </w:rPr>
      </w:pPr>
      <w:r w:rsidRPr="00D85221">
        <w:rPr>
          <w:rFonts w:cstheme="minorHAnsi"/>
        </w:rPr>
        <w:t>Municipal Court</w:t>
      </w:r>
    </w:p>
    <w:p w:rsidR="00EB2E67" w:rsidRPr="00D85221" w:rsidRDefault="00EB2E67" w:rsidP="003F6293">
      <w:pPr>
        <w:pStyle w:val="ListParagraph"/>
        <w:numPr>
          <w:ilvl w:val="1"/>
          <w:numId w:val="18"/>
        </w:numPr>
        <w:rPr>
          <w:rFonts w:cstheme="minorHAnsi"/>
        </w:rPr>
      </w:pPr>
      <w:r w:rsidRPr="00D85221">
        <w:rPr>
          <w:rFonts w:cstheme="minorHAnsi"/>
        </w:rPr>
        <w:t>Municipal by – laws (traffic, zoning, taxes)</w:t>
      </w:r>
    </w:p>
    <w:p w:rsidR="007F10FF" w:rsidRPr="00D85221" w:rsidRDefault="00EB2E67" w:rsidP="003F6293">
      <w:pPr>
        <w:pStyle w:val="ListParagraph"/>
        <w:numPr>
          <w:ilvl w:val="1"/>
          <w:numId w:val="18"/>
        </w:numPr>
        <w:rPr>
          <w:rFonts w:cstheme="minorHAnsi"/>
        </w:rPr>
      </w:pPr>
      <w:r w:rsidRPr="00D85221">
        <w:rPr>
          <w:rFonts w:cstheme="minorHAnsi"/>
        </w:rPr>
        <w:t>Minor criminal matters (mischief, theft under $1000)</w:t>
      </w:r>
    </w:p>
    <w:p w:rsidR="00E336B0" w:rsidRPr="00D85221" w:rsidRDefault="00E336B0" w:rsidP="003F6293">
      <w:pPr>
        <w:pStyle w:val="ListParagraph"/>
        <w:numPr>
          <w:ilvl w:val="0"/>
          <w:numId w:val="18"/>
        </w:numPr>
        <w:rPr>
          <w:rFonts w:cstheme="minorHAnsi"/>
        </w:rPr>
      </w:pPr>
      <w:r w:rsidRPr="00D85221">
        <w:rPr>
          <w:rFonts w:cstheme="minorHAnsi"/>
        </w:rPr>
        <w:t>Small Claims Court</w:t>
      </w:r>
    </w:p>
    <w:p w:rsidR="00E336B0" w:rsidRPr="00D85221" w:rsidRDefault="00E336B0" w:rsidP="003F6293">
      <w:pPr>
        <w:pStyle w:val="ListParagraph"/>
        <w:numPr>
          <w:ilvl w:val="1"/>
          <w:numId w:val="18"/>
        </w:numPr>
        <w:rPr>
          <w:rFonts w:cstheme="minorHAnsi"/>
        </w:rPr>
      </w:pPr>
      <w:r w:rsidRPr="00D85221">
        <w:rPr>
          <w:rFonts w:cstheme="minorHAnsi"/>
        </w:rPr>
        <w:t>No lawyers/No appeals</w:t>
      </w:r>
      <w:r w:rsidRPr="00D85221">
        <w:rPr>
          <w:rFonts w:cstheme="minorHAnsi"/>
        </w:rPr>
        <w:br/>
        <w:t xml:space="preserve">*Judge acts like the lawyer of both sides </w:t>
      </w:r>
    </w:p>
    <w:p w:rsidR="00E336B0" w:rsidRPr="00D85221" w:rsidRDefault="00E336B0" w:rsidP="003F6293">
      <w:pPr>
        <w:pStyle w:val="ListParagraph"/>
        <w:numPr>
          <w:ilvl w:val="1"/>
          <w:numId w:val="18"/>
        </w:numPr>
        <w:rPr>
          <w:rFonts w:cstheme="minorHAnsi"/>
        </w:rPr>
      </w:pPr>
      <w:r w:rsidRPr="00D85221">
        <w:rPr>
          <w:rFonts w:cstheme="minorHAnsi"/>
        </w:rPr>
        <w:t>No businesses over 5 employees</w:t>
      </w:r>
    </w:p>
    <w:p w:rsidR="00EA7599" w:rsidRPr="00D85221" w:rsidRDefault="00E336B0" w:rsidP="003F6293">
      <w:pPr>
        <w:pStyle w:val="ListParagraph"/>
        <w:numPr>
          <w:ilvl w:val="1"/>
          <w:numId w:val="18"/>
        </w:numPr>
        <w:rPr>
          <w:rFonts w:cstheme="minorHAnsi"/>
        </w:rPr>
      </w:pPr>
      <w:r w:rsidRPr="00D85221">
        <w:rPr>
          <w:rFonts w:cstheme="minorHAnsi"/>
        </w:rPr>
        <w:t>Cases under $7000</w:t>
      </w:r>
    </w:p>
    <w:p w:rsidR="00617C9E" w:rsidRPr="00D85221" w:rsidRDefault="00617C9E" w:rsidP="003F6293">
      <w:pPr>
        <w:pStyle w:val="ListParagraph"/>
        <w:numPr>
          <w:ilvl w:val="0"/>
          <w:numId w:val="21"/>
        </w:numPr>
        <w:rPr>
          <w:rFonts w:cstheme="minorHAnsi"/>
        </w:rPr>
      </w:pPr>
      <w:r w:rsidRPr="00D85221">
        <w:rPr>
          <w:rFonts w:cstheme="minorHAnsi"/>
        </w:rPr>
        <w:t>Quebec Court</w:t>
      </w:r>
    </w:p>
    <w:p w:rsidR="00617C9E" w:rsidRPr="00D85221" w:rsidRDefault="00617C9E" w:rsidP="003F6293">
      <w:pPr>
        <w:pStyle w:val="ListParagraph"/>
        <w:numPr>
          <w:ilvl w:val="0"/>
          <w:numId w:val="19"/>
        </w:numPr>
        <w:rPr>
          <w:rFonts w:cstheme="minorHAnsi"/>
        </w:rPr>
      </w:pPr>
      <w:r w:rsidRPr="00D85221">
        <w:rPr>
          <w:rFonts w:cstheme="minorHAnsi"/>
        </w:rPr>
        <w:t>All cases up to $70 000</w:t>
      </w:r>
    </w:p>
    <w:p w:rsidR="00617C9E" w:rsidRPr="00D85221" w:rsidRDefault="00617C9E" w:rsidP="003F6293">
      <w:pPr>
        <w:pStyle w:val="ListParagraph"/>
        <w:numPr>
          <w:ilvl w:val="0"/>
          <w:numId w:val="19"/>
        </w:numPr>
        <w:rPr>
          <w:rFonts w:cstheme="minorHAnsi"/>
        </w:rPr>
      </w:pPr>
      <w:r w:rsidRPr="00D85221">
        <w:rPr>
          <w:rFonts w:cstheme="minorHAnsi"/>
        </w:rPr>
        <w:t>Appeals to Quebec Court of Appeal</w:t>
      </w:r>
    </w:p>
    <w:p w:rsidR="00617C9E" w:rsidRPr="00D85221" w:rsidRDefault="00617C9E" w:rsidP="003F6293">
      <w:pPr>
        <w:pStyle w:val="ListParagraph"/>
        <w:numPr>
          <w:ilvl w:val="0"/>
          <w:numId w:val="19"/>
        </w:numPr>
        <w:rPr>
          <w:rFonts w:cstheme="minorHAnsi"/>
        </w:rPr>
      </w:pPr>
      <w:r w:rsidRPr="00D85221">
        <w:rPr>
          <w:rFonts w:cstheme="minorHAnsi"/>
        </w:rPr>
        <w:t>No appeals for cases under $50 000</w:t>
      </w:r>
    </w:p>
    <w:p w:rsidR="00EA7599" w:rsidRPr="00D85221" w:rsidRDefault="00EA7599" w:rsidP="003F6293">
      <w:pPr>
        <w:pStyle w:val="ListParagraph"/>
        <w:numPr>
          <w:ilvl w:val="0"/>
          <w:numId w:val="21"/>
        </w:numPr>
        <w:rPr>
          <w:rFonts w:cstheme="minorHAnsi"/>
        </w:rPr>
      </w:pPr>
      <w:r w:rsidRPr="00D85221">
        <w:rPr>
          <w:rFonts w:cstheme="minorHAnsi"/>
        </w:rPr>
        <w:t>Superior court</w:t>
      </w:r>
    </w:p>
    <w:p w:rsidR="00EA7599" w:rsidRPr="00D85221" w:rsidRDefault="00EA7599" w:rsidP="003F6293">
      <w:pPr>
        <w:pStyle w:val="ListParagraph"/>
        <w:numPr>
          <w:ilvl w:val="0"/>
          <w:numId w:val="20"/>
        </w:numPr>
        <w:rPr>
          <w:rFonts w:cstheme="minorHAnsi"/>
        </w:rPr>
      </w:pPr>
      <w:r w:rsidRPr="00D85221">
        <w:rPr>
          <w:rFonts w:cstheme="minorHAnsi"/>
        </w:rPr>
        <w:t>Court of first instance</w:t>
      </w:r>
    </w:p>
    <w:p w:rsidR="00EA7599" w:rsidRPr="00D85221" w:rsidRDefault="00EA7599" w:rsidP="003F6293">
      <w:pPr>
        <w:pStyle w:val="ListParagraph"/>
        <w:numPr>
          <w:ilvl w:val="0"/>
          <w:numId w:val="20"/>
        </w:numPr>
        <w:rPr>
          <w:rFonts w:cstheme="minorHAnsi"/>
        </w:rPr>
      </w:pPr>
      <w:r w:rsidRPr="00D85221">
        <w:rPr>
          <w:rFonts w:cstheme="minorHAnsi"/>
        </w:rPr>
        <w:t xml:space="preserve">All cases not assigned to other courts </w:t>
      </w:r>
    </w:p>
    <w:p w:rsidR="00EA7599" w:rsidRPr="00D85221" w:rsidRDefault="00EA7599" w:rsidP="003F6293">
      <w:pPr>
        <w:pStyle w:val="ListParagraph"/>
        <w:numPr>
          <w:ilvl w:val="0"/>
          <w:numId w:val="21"/>
        </w:numPr>
        <w:rPr>
          <w:rFonts w:cstheme="minorHAnsi"/>
        </w:rPr>
      </w:pPr>
      <w:r w:rsidRPr="00D85221">
        <w:rPr>
          <w:rFonts w:cstheme="minorHAnsi"/>
        </w:rPr>
        <w:t>Court of Appeal</w:t>
      </w:r>
    </w:p>
    <w:p w:rsidR="00EA7599" w:rsidRPr="00D85221" w:rsidRDefault="00EA7599" w:rsidP="003F6293">
      <w:pPr>
        <w:pStyle w:val="ListParagraph"/>
        <w:numPr>
          <w:ilvl w:val="3"/>
          <w:numId w:val="21"/>
        </w:numPr>
        <w:ind w:left="1418"/>
        <w:rPr>
          <w:rFonts w:cstheme="minorHAnsi"/>
        </w:rPr>
      </w:pPr>
      <w:r w:rsidRPr="00D85221">
        <w:rPr>
          <w:rFonts w:cstheme="minorHAnsi"/>
        </w:rPr>
        <w:t>7 judges (3, 5 or 7)</w:t>
      </w:r>
    </w:p>
    <w:p w:rsidR="00EA7599" w:rsidRPr="00D85221" w:rsidRDefault="00EA7599" w:rsidP="003F6293">
      <w:pPr>
        <w:pStyle w:val="ListParagraph"/>
        <w:numPr>
          <w:ilvl w:val="3"/>
          <w:numId w:val="21"/>
        </w:numPr>
        <w:ind w:left="1418"/>
        <w:rPr>
          <w:rFonts w:cstheme="minorHAnsi"/>
        </w:rPr>
      </w:pPr>
      <w:r w:rsidRPr="00D85221">
        <w:rPr>
          <w:rFonts w:cstheme="minorHAnsi"/>
        </w:rPr>
        <w:t>With leave (with permission to be heard)</w:t>
      </w:r>
    </w:p>
    <w:p w:rsidR="00EA7599" w:rsidRPr="00D85221" w:rsidRDefault="00EA7599" w:rsidP="003F6293">
      <w:pPr>
        <w:pStyle w:val="ListParagraph"/>
        <w:numPr>
          <w:ilvl w:val="3"/>
          <w:numId w:val="21"/>
        </w:numPr>
        <w:ind w:left="1418"/>
        <w:rPr>
          <w:rFonts w:cstheme="minorHAnsi"/>
        </w:rPr>
      </w:pPr>
      <w:r w:rsidRPr="00D85221">
        <w:rPr>
          <w:rFonts w:cstheme="minorHAnsi"/>
        </w:rPr>
        <w:t>Error of Law or Error of Fact</w:t>
      </w:r>
    </w:p>
    <w:p w:rsidR="00EA7599" w:rsidRPr="00D85221" w:rsidRDefault="00D11608" w:rsidP="003F6293">
      <w:pPr>
        <w:pStyle w:val="ListParagraph"/>
        <w:numPr>
          <w:ilvl w:val="0"/>
          <w:numId w:val="21"/>
        </w:numPr>
        <w:rPr>
          <w:rFonts w:cstheme="minorHAnsi"/>
        </w:rPr>
      </w:pPr>
      <w:r w:rsidRPr="00D85221">
        <w:rPr>
          <w:rFonts w:cstheme="minorHAnsi"/>
        </w:rPr>
        <w:t>Supreme Court of Canada</w:t>
      </w:r>
    </w:p>
    <w:p w:rsidR="00D11608" w:rsidRPr="00D85221" w:rsidRDefault="00D11608" w:rsidP="003F6293">
      <w:pPr>
        <w:pStyle w:val="ListParagraph"/>
        <w:numPr>
          <w:ilvl w:val="0"/>
          <w:numId w:val="22"/>
        </w:numPr>
        <w:rPr>
          <w:rFonts w:cstheme="minorHAnsi"/>
        </w:rPr>
      </w:pPr>
      <w:r w:rsidRPr="00D85221">
        <w:rPr>
          <w:rFonts w:cstheme="minorHAnsi"/>
        </w:rPr>
        <w:t xml:space="preserve">9 judges (3, 5, 7 or 9) – 3 from Quebec </w:t>
      </w:r>
    </w:p>
    <w:p w:rsidR="00D11608" w:rsidRPr="00D85221" w:rsidRDefault="00D11608" w:rsidP="003F6293">
      <w:pPr>
        <w:pStyle w:val="ListParagraph"/>
        <w:numPr>
          <w:ilvl w:val="0"/>
          <w:numId w:val="22"/>
        </w:numPr>
        <w:rPr>
          <w:rFonts w:cstheme="minorHAnsi"/>
        </w:rPr>
      </w:pPr>
      <w:r w:rsidRPr="00D85221">
        <w:rPr>
          <w:rFonts w:cstheme="minorHAnsi"/>
        </w:rPr>
        <w:t>With Leave</w:t>
      </w:r>
    </w:p>
    <w:p w:rsidR="00D11608" w:rsidRPr="00D85221" w:rsidRDefault="00D11608" w:rsidP="003F6293">
      <w:pPr>
        <w:pStyle w:val="ListParagraph"/>
        <w:numPr>
          <w:ilvl w:val="0"/>
          <w:numId w:val="22"/>
        </w:numPr>
        <w:rPr>
          <w:rFonts w:cstheme="minorHAnsi"/>
        </w:rPr>
      </w:pPr>
      <w:r w:rsidRPr="00D85221">
        <w:rPr>
          <w:rFonts w:cstheme="minorHAnsi"/>
        </w:rPr>
        <w:t>Error of Law or Error of Fact</w:t>
      </w:r>
    </w:p>
    <w:p w:rsidR="00D11608" w:rsidRPr="00D85221" w:rsidRDefault="00D11608" w:rsidP="003F6293">
      <w:pPr>
        <w:pStyle w:val="ListParagraph"/>
        <w:numPr>
          <w:ilvl w:val="0"/>
          <w:numId w:val="21"/>
        </w:numPr>
        <w:rPr>
          <w:rFonts w:cstheme="minorHAnsi"/>
        </w:rPr>
      </w:pPr>
      <w:r w:rsidRPr="00D85221">
        <w:rPr>
          <w:rFonts w:cstheme="minorHAnsi"/>
        </w:rPr>
        <w:t>Administrative Boards</w:t>
      </w:r>
    </w:p>
    <w:p w:rsidR="00D11608" w:rsidRPr="00D85221" w:rsidRDefault="00D11608" w:rsidP="003F6293">
      <w:pPr>
        <w:pStyle w:val="ListParagraph"/>
        <w:numPr>
          <w:ilvl w:val="0"/>
          <w:numId w:val="23"/>
        </w:numPr>
        <w:rPr>
          <w:rFonts w:cstheme="minorHAnsi"/>
        </w:rPr>
      </w:pPr>
      <w:r w:rsidRPr="00D85221">
        <w:rPr>
          <w:rFonts w:cstheme="minorHAnsi"/>
        </w:rPr>
        <w:t>Enacted by administrative regulations</w:t>
      </w:r>
    </w:p>
    <w:p w:rsidR="00D11608" w:rsidRPr="00D85221" w:rsidRDefault="00D11608" w:rsidP="003F6293">
      <w:pPr>
        <w:pStyle w:val="ListParagraph"/>
        <w:numPr>
          <w:ilvl w:val="0"/>
          <w:numId w:val="23"/>
        </w:numPr>
        <w:rPr>
          <w:rFonts w:cstheme="minorHAnsi"/>
        </w:rPr>
      </w:pPr>
      <w:r w:rsidRPr="00D85221">
        <w:rPr>
          <w:rFonts w:cstheme="minorHAnsi"/>
        </w:rPr>
        <w:t xml:space="preserve">No appeals usually </w:t>
      </w:r>
    </w:p>
    <w:p w:rsidR="00D11608" w:rsidRPr="00D85221" w:rsidRDefault="00D11608" w:rsidP="003F6293">
      <w:pPr>
        <w:pStyle w:val="ListParagraph"/>
        <w:numPr>
          <w:ilvl w:val="0"/>
          <w:numId w:val="23"/>
        </w:numPr>
        <w:rPr>
          <w:rFonts w:cstheme="minorHAnsi"/>
        </w:rPr>
      </w:pPr>
      <w:r w:rsidRPr="00D85221">
        <w:rPr>
          <w:rFonts w:cstheme="minorHAnsi"/>
        </w:rPr>
        <w:t xml:space="preserve">i.e. Human Rights Commission of Quebec </w:t>
      </w:r>
    </w:p>
    <w:p w:rsidR="00D11608" w:rsidRPr="00D85221" w:rsidRDefault="00D11608" w:rsidP="00D11608">
      <w:pPr>
        <w:pStyle w:val="ListParagraph"/>
        <w:ind w:left="1440"/>
        <w:rPr>
          <w:rFonts w:cstheme="minorHAnsi"/>
        </w:rPr>
      </w:pPr>
      <w:r w:rsidRPr="00D85221">
        <w:rPr>
          <w:rFonts w:cstheme="minorHAnsi"/>
        </w:rPr>
        <w:t xml:space="preserve">*allowed a lawyer </w:t>
      </w:r>
    </w:p>
    <w:p w:rsidR="00D11608" w:rsidRPr="00D85221" w:rsidRDefault="00D11608" w:rsidP="00D11608">
      <w:pPr>
        <w:rPr>
          <w:rFonts w:cstheme="minorHAnsi"/>
          <w:b/>
          <w:u w:val="single"/>
        </w:rPr>
      </w:pPr>
      <w:r w:rsidRPr="00D85221">
        <w:rPr>
          <w:rFonts w:cstheme="minorHAnsi"/>
          <w:b/>
          <w:u w:val="single"/>
        </w:rPr>
        <w:t>Common Law vs. Civil Law</w:t>
      </w:r>
    </w:p>
    <w:p w:rsidR="00D11608" w:rsidRPr="00D85221" w:rsidRDefault="00D11608" w:rsidP="00D11608">
      <w:pPr>
        <w:rPr>
          <w:rFonts w:cstheme="minorHAnsi"/>
          <w:u w:val="single"/>
        </w:rPr>
      </w:pPr>
      <w:r w:rsidRPr="00D85221">
        <w:rPr>
          <w:rFonts w:cstheme="minorHAnsi"/>
          <w:u w:val="single"/>
        </w:rPr>
        <w:t xml:space="preserve">Common Law </w:t>
      </w:r>
    </w:p>
    <w:p w:rsidR="00D11608" w:rsidRPr="00D85221" w:rsidRDefault="00D11608" w:rsidP="003F6293">
      <w:pPr>
        <w:pStyle w:val="ListParagraph"/>
        <w:numPr>
          <w:ilvl w:val="0"/>
          <w:numId w:val="24"/>
        </w:numPr>
        <w:rPr>
          <w:rFonts w:cstheme="minorHAnsi"/>
        </w:rPr>
      </w:pPr>
      <w:r w:rsidRPr="00D85221">
        <w:rPr>
          <w:rFonts w:cstheme="minorHAnsi"/>
        </w:rPr>
        <w:t>Origins: England</w:t>
      </w:r>
    </w:p>
    <w:p w:rsidR="00D11608" w:rsidRPr="00D85221" w:rsidRDefault="00D11608" w:rsidP="003F6293">
      <w:pPr>
        <w:pStyle w:val="ListParagraph"/>
        <w:numPr>
          <w:ilvl w:val="0"/>
          <w:numId w:val="24"/>
        </w:numPr>
        <w:rPr>
          <w:rFonts w:cstheme="minorHAnsi"/>
        </w:rPr>
      </w:pPr>
      <w:r w:rsidRPr="00D85221">
        <w:rPr>
          <w:rFonts w:cstheme="minorHAnsi"/>
        </w:rPr>
        <w:t>Kings Court – adopted common (people) sense law</w:t>
      </w:r>
    </w:p>
    <w:p w:rsidR="00D11608" w:rsidRPr="00D85221" w:rsidRDefault="00D11608" w:rsidP="003F6293">
      <w:pPr>
        <w:pStyle w:val="ListParagraph"/>
        <w:numPr>
          <w:ilvl w:val="0"/>
          <w:numId w:val="24"/>
        </w:numPr>
        <w:rPr>
          <w:rFonts w:cstheme="minorHAnsi"/>
        </w:rPr>
      </w:pPr>
      <w:r w:rsidRPr="00D85221">
        <w:rPr>
          <w:rFonts w:cstheme="minorHAnsi"/>
        </w:rPr>
        <w:t>Case Law</w:t>
      </w:r>
    </w:p>
    <w:p w:rsidR="00D11608" w:rsidRPr="00D85221" w:rsidRDefault="00D11608" w:rsidP="003F6293">
      <w:pPr>
        <w:pStyle w:val="ListParagraph"/>
        <w:numPr>
          <w:ilvl w:val="0"/>
          <w:numId w:val="24"/>
        </w:numPr>
        <w:rPr>
          <w:rFonts w:cstheme="minorHAnsi"/>
        </w:rPr>
      </w:pPr>
      <w:r w:rsidRPr="00D85221">
        <w:rPr>
          <w:rFonts w:cstheme="minorHAnsi"/>
        </w:rPr>
        <w:lastRenderedPageBreak/>
        <w:t>Judge made law (judicial activism)</w:t>
      </w:r>
      <w:r w:rsidRPr="00D85221">
        <w:rPr>
          <w:rFonts w:cstheme="minorHAnsi"/>
        </w:rPr>
        <w:br/>
        <w:t>*Judge who is not elected tells you how to do something</w:t>
      </w:r>
    </w:p>
    <w:p w:rsidR="00D11608" w:rsidRPr="00D85221" w:rsidRDefault="00D11608" w:rsidP="00D11608">
      <w:pPr>
        <w:rPr>
          <w:rFonts w:cstheme="minorHAnsi"/>
        </w:rPr>
      </w:pPr>
      <w:r w:rsidRPr="00D85221">
        <w:rPr>
          <w:rFonts w:cstheme="minorHAnsi"/>
          <w:u w:val="single"/>
        </w:rPr>
        <w:t>Civil Law</w:t>
      </w:r>
    </w:p>
    <w:p w:rsidR="00D11608" w:rsidRPr="00D85221" w:rsidRDefault="004A37F6" w:rsidP="003F6293">
      <w:pPr>
        <w:pStyle w:val="ListParagraph"/>
        <w:numPr>
          <w:ilvl w:val="0"/>
          <w:numId w:val="25"/>
        </w:numPr>
        <w:rPr>
          <w:rFonts w:cstheme="minorHAnsi"/>
        </w:rPr>
      </w:pPr>
      <w:r w:rsidRPr="00D85221">
        <w:rPr>
          <w:rFonts w:cstheme="minorHAnsi"/>
        </w:rPr>
        <w:t>Origins: Rome, France</w:t>
      </w:r>
    </w:p>
    <w:p w:rsidR="004A37F6" w:rsidRPr="00D85221" w:rsidRDefault="004A37F6" w:rsidP="003F6293">
      <w:pPr>
        <w:pStyle w:val="ListParagraph"/>
        <w:numPr>
          <w:ilvl w:val="0"/>
          <w:numId w:val="25"/>
        </w:numPr>
        <w:rPr>
          <w:rFonts w:cstheme="minorHAnsi"/>
        </w:rPr>
      </w:pPr>
      <w:r w:rsidRPr="00D85221">
        <w:rPr>
          <w:rFonts w:cstheme="minorHAnsi"/>
        </w:rPr>
        <w:t>Codified Law / Written law</w:t>
      </w:r>
    </w:p>
    <w:p w:rsidR="004A37F6" w:rsidRPr="00D85221" w:rsidRDefault="004A37F6" w:rsidP="003F6293">
      <w:pPr>
        <w:pStyle w:val="ListParagraph"/>
        <w:numPr>
          <w:ilvl w:val="0"/>
          <w:numId w:val="25"/>
        </w:numPr>
        <w:rPr>
          <w:rFonts w:cstheme="minorHAnsi"/>
        </w:rPr>
      </w:pPr>
      <w:r w:rsidRPr="00D85221">
        <w:rPr>
          <w:rFonts w:cstheme="minorHAnsi"/>
        </w:rPr>
        <w:t xml:space="preserve">Government made law </w:t>
      </w:r>
      <w:r w:rsidRPr="00D85221">
        <w:rPr>
          <w:rFonts w:cstheme="minorHAnsi"/>
        </w:rPr>
        <w:br/>
        <w:t xml:space="preserve">*Judge cannot make law; follow the already written laws </w:t>
      </w:r>
    </w:p>
    <w:p w:rsidR="004A37F6" w:rsidRPr="00D85221" w:rsidRDefault="004A37F6" w:rsidP="004A37F6">
      <w:pPr>
        <w:rPr>
          <w:rFonts w:cstheme="minorHAnsi"/>
          <w:u w:val="single"/>
        </w:rPr>
      </w:pPr>
      <w:proofErr w:type="gramStart"/>
      <w:r w:rsidRPr="00D85221">
        <w:rPr>
          <w:rFonts w:cstheme="minorHAnsi"/>
          <w:u w:val="single"/>
        </w:rPr>
        <w:t>Canada/Quebec/U.S.?</w:t>
      </w:r>
      <w:proofErr w:type="gramEnd"/>
    </w:p>
    <w:p w:rsidR="004A37F6" w:rsidRPr="00D85221" w:rsidRDefault="004A37F6" w:rsidP="004A37F6">
      <w:pPr>
        <w:rPr>
          <w:rFonts w:cstheme="minorHAnsi"/>
        </w:rPr>
      </w:pPr>
      <w:r w:rsidRPr="00D85221">
        <w:rPr>
          <w:rFonts w:cstheme="minorHAnsi"/>
        </w:rPr>
        <w:t>New Orleans and Quebec both practice Civil Law.</w:t>
      </w:r>
    </w:p>
    <w:p w:rsidR="004A37F6" w:rsidRPr="00D85221" w:rsidRDefault="004A37F6" w:rsidP="004A37F6">
      <w:pPr>
        <w:rPr>
          <w:rFonts w:cstheme="minorHAnsi"/>
          <w:u w:val="single"/>
        </w:rPr>
      </w:pPr>
      <w:r w:rsidRPr="00D85221">
        <w:rPr>
          <w:rFonts w:cstheme="minorHAnsi"/>
          <w:u w:val="single"/>
        </w:rPr>
        <w:t>The Civil Code &amp; Civil Rights</w:t>
      </w:r>
    </w:p>
    <w:p w:rsidR="004A37F6" w:rsidRPr="00D85221" w:rsidRDefault="008D5382" w:rsidP="004A37F6">
      <w:pPr>
        <w:rPr>
          <w:rFonts w:cstheme="minorHAnsi"/>
        </w:rPr>
      </w:pPr>
      <w:r w:rsidRPr="00D85221">
        <w:rPr>
          <w:rFonts w:cstheme="minorHAnsi"/>
        </w:rPr>
        <w:t>*Articles are i</w:t>
      </w:r>
      <w:r w:rsidR="004A37F6" w:rsidRPr="00D85221">
        <w:rPr>
          <w:rFonts w:cstheme="minorHAnsi"/>
        </w:rPr>
        <w:t>n book p.1*</w:t>
      </w:r>
    </w:p>
    <w:p w:rsidR="004A37F6" w:rsidRPr="00D85221" w:rsidRDefault="004A37F6" w:rsidP="00764A3A">
      <w:pPr>
        <w:rPr>
          <w:rFonts w:cstheme="minorHAnsi"/>
          <w:b/>
        </w:rPr>
      </w:pPr>
      <w:r w:rsidRPr="00D85221">
        <w:rPr>
          <w:rFonts w:cstheme="minorHAnsi"/>
          <w:b/>
        </w:rPr>
        <w:t xml:space="preserve">Article </w:t>
      </w:r>
      <w:r w:rsidR="00764A3A" w:rsidRPr="00D85221">
        <w:rPr>
          <w:rFonts w:cstheme="minorHAnsi"/>
          <w:b/>
        </w:rPr>
        <w:t>1:</w:t>
      </w:r>
    </w:p>
    <w:p w:rsidR="008D5382" w:rsidRPr="00D85221" w:rsidRDefault="008D5382" w:rsidP="00764A3A">
      <w:pPr>
        <w:rPr>
          <w:rFonts w:cstheme="minorHAnsi"/>
          <w:i/>
        </w:rPr>
      </w:pPr>
      <w:r w:rsidRPr="00D85221">
        <w:rPr>
          <w:rFonts w:cstheme="minorHAnsi"/>
          <w:i/>
        </w:rPr>
        <w:t>Every human being possesses juridical personality and has the full enjoyment of civil rights.</w:t>
      </w:r>
    </w:p>
    <w:p w:rsidR="00D11608" w:rsidRPr="00D85221" w:rsidRDefault="00764A3A" w:rsidP="00D11608">
      <w:pPr>
        <w:rPr>
          <w:rFonts w:cstheme="minorHAnsi"/>
        </w:rPr>
      </w:pPr>
      <w:r w:rsidRPr="00D85221">
        <w:rPr>
          <w:rFonts w:cstheme="minorHAnsi"/>
        </w:rPr>
        <w:t>Everyone has the same rights and those rights come to you</w:t>
      </w:r>
      <w:r w:rsidR="008D5382" w:rsidRPr="00D85221">
        <w:rPr>
          <w:rFonts w:cstheme="minorHAnsi"/>
        </w:rPr>
        <w:t xml:space="preserve"> once you are born. F</w:t>
      </w:r>
      <w:r w:rsidRPr="00D85221">
        <w:rPr>
          <w:rFonts w:cstheme="minorHAnsi"/>
        </w:rPr>
        <w:t>oetus is not a human being and therefore does not</w:t>
      </w:r>
      <w:r w:rsidR="008D5382" w:rsidRPr="00D85221">
        <w:rPr>
          <w:rFonts w:cstheme="minorHAnsi"/>
        </w:rPr>
        <w:t xml:space="preserve"> enjoy rights; only once it comes out and is viable (living on its own) it has rights (upon birth/retroactive rights). </w:t>
      </w:r>
    </w:p>
    <w:p w:rsidR="008D5382" w:rsidRPr="00D85221" w:rsidRDefault="008D5382" w:rsidP="00EA7599">
      <w:pPr>
        <w:rPr>
          <w:rFonts w:cstheme="minorHAnsi"/>
          <w:b/>
        </w:rPr>
      </w:pPr>
      <w:r w:rsidRPr="00D85221">
        <w:rPr>
          <w:rFonts w:cstheme="minorHAnsi"/>
          <w:b/>
        </w:rPr>
        <w:t>Article 2:</w:t>
      </w:r>
    </w:p>
    <w:p w:rsidR="008D5382" w:rsidRPr="00D85221" w:rsidRDefault="008D5382" w:rsidP="00EA7599">
      <w:pPr>
        <w:rPr>
          <w:rFonts w:cstheme="minorHAnsi"/>
          <w:i/>
        </w:rPr>
      </w:pPr>
      <w:r w:rsidRPr="00D85221">
        <w:rPr>
          <w:rFonts w:cstheme="minorHAnsi"/>
          <w:i/>
        </w:rPr>
        <w:t>Every person has a patrimony.</w:t>
      </w:r>
    </w:p>
    <w:p w:rsidR="008D5382" w:rsidRPr="00D85221" w:rsidRDefault="008D5382" w:rsidP="00EA7599">
      <w:pPr>
        <w:rPr>
          <w:rFonts w:cstheme="minorHAnsi"/>
        </w:rPr>
      </w:pPr>
      <w:r w:rsidRPr="00D85221">
        <w:rPr>
          <w:rFonts w:cstheme="minorHAnsi"/>
        </w:rPr>
        <w:t>The patrimony may be divided or appropriated to a purpose, but only to the extent provided by law.</w:t>
      </w:r>
    </w:p>
    <w:p w:rsidR="008D5382" w:rsidRPr="00D85221" w:rsidRDefault="008D5382" w:rsidP="00EA7599">
      <w:pPr>
        <w:rPr>
          <w:rFonts w:cstheme="minorHAnsi"/>
        </w:rPr>
      </w:pPr>
      <w:r w:rsidRPr="00D85221">
        <w:rPr>
          <w:rFonts w:cstheme="minorHAnsi"/>
        </w:rPr>
        <w:t>Patrimony is one’s legal value; ex. Buildings, book you wrote etc., when you die the patrimony doesn’t until the one who inherits it can divide it.</w:t>
      </w:r>
    </w:p>
    <w:p w:rsidR="008D5382" w:rsidRPr="00D85221" w:rsidRDefault="008D5382" w:rsidP="00EA7599">
      <w:pPr>
        <w:rPr>
          <w:rFonts w:cstheme="minorHAnsi"/>
          <w:b/>
        </w:rPr>
      </w:pPr>
      <w:r w:rsidRPr="00D85221">
        <w:rPr>
          <w:rFonts w:cstheme="minorHAnsi"/>
          <w:b/>
        </w:rPr>
        <w:t>Article 3:</w:t>
      </w:r>
    </w:p>
    <w:p w:rsidR="008D5382" w:rsidRPr="00D85221" w:rsidRDefault="008D5382" w:rsidP="00EA7599">
      <w:pPr>
        <w:rPr>
          <w:rFonts w:cstheme="minorHAnsi"/>
          <w:i/>
        </w:rPr>
      </w:pPr>
      <w:r w:rsidRPr="00D85221">
        <w:rPr>
          <w:rFonts w:cstheme="minorHAnsi"/>
          <w:i/>
        </w:rPr>
        <w:t>Every person is the holder of personality rights, such as the right to life, the right to the inviolability and integrity of his person, and the right to the respect of his name, reputation and privacy.</w:t>
      </w:r>
    </w:p>
    <w:p w:rsidR="008D5382" w:rsidRPr="00D85221" w:rsidRDefault="008D5382" w:rsidP="00EA7599">
      <w:pPr>
        <w:rPr>
          <w:rFonts w:cstheme="minorHAnsi"/>
        </w:rPr>
      </w:pPr>
      <w:r w:rsidRPr="00D85221">
        <w:rPr>
          <w:rFonts w:cstheme="minorHAnsi"/>
        </w:rPr>
        <w:t>These rights are inalienable.</w:t>
      </w:r>
    </w:p>
    <w:p w:rsidR="008D5382" w:rsidRPr="00D85221" w:rsidRDefault="008D5382" w:rsidP="00EA7599">
      <w:pPr>
        <w:rPr>
          <w:rFonts w:cstheme="minorHAnsi"/>
        </w:rPr>
      </w:pPr>
      <w:r w:rsidRPr="00D85221">
        <w:rPr>
          <w:rFonts w:cstheme="minorHAnsi"/>
        </w:rPr>
        <w:t xml:space="preserve">You have a right to yourself; right to choose what you do with your body and who you are. </w:t>
      </w:r>
    </w:p>
    <w:p w:rsidR="00EA7599" w:rsidRPr="00D85221" w:rsidRDefault="008D5382" w:rsidP="00EA7599">
      <w:pPr>
        <w:rPr>
          <w:rFonts w:cstheme="minorHAnsi"/>
        </w:rPr>
      </w:pPr>
      <w:r w:rsidRPr="00D85221">
        <w:rPr>
          <w:rFonts w:cstheme="minorHAnsi"/>
        </w:rPr>
        <w:t xml:space="preserve"> If you are 18 and over you can choose to let yourself die for example by not getting an operation or a blood transfusion. </w:t>
      </w:r>
    </w:p>
    <w:p w:rsidR="008D5382" w:rsidRPr="00D85221" w:rsidRDefault="008D5382" w:rsidP="00EA7599">
      <w:pPr>
        <w:rPr>
          <w:rFonts w:cstheme="minorHAnsi"/>
          <w:b/>
        </w:rPr>
      </w:pPr>
      <w:r w:rsidRPr="00D85221">
        <w:rPr>
          <w:rFonts w:cstheme="minorHAnsi"/>
          <w:b/>
        </w:rPr>
        <w:t>Article 4:</w:t>
      </w:r>
    </w:p>
    <w:p w:rsidR="008D5382" w:rsidRPr="00D85221" w:rsidRDefault="008D5382" w:rsidP="00EA7599">
      <w:pPr>
        <w:rPr>
          <w:rFonts w:cstheme="minorHAnsi"/>
          <w:i/>
        </w:rPr>
      </w:pPr>
      <w:r w:rsidRPr="00D85221">
        <w:rPr>
          <w:rFonts w:cstheme="minorHAnsi"/>
          <w:i/>
        </w:rPr>
        <w:lastRenderedPageBreak/>
        <w:t>Every person is fully able to exercise his civil rights.</w:t>
      </w:r>
    </w:p>
    <w:p w:rsidR="008D5382" w:rsidRPr="00D85221" w:rsidRDefault="008D5382" w:rsidP="00EA7599">
      <w:pPr>
        <w:rPr>
          <w:rFonts w:cstheme="minorHAnsi"/>
        </w:rPr>
      </w:pPr>
      <w:r w:rsidRPr="00D85221">
        <w:rPr>
          <w:rFonts w:cstheme="minorHAnsi"/>
        </w:rPr>
        <w:t xml:space="preserve">In certain cases, the law provides for representation or assistance. </w:t>
      </w:r>
    </w:p>
    <w:p w:rsidR="008D5382" w:rsidRPr="00D85221" w:rsidRDefault="008D5382" w:rsidP="008D5382">
      <w:pPr>
        <w:rPr>
          <w:rFonts w:cstheme="minorHAnsi"/>
        </w:rPr>
      </w:pPr>
      <w:r w:rsidRPr="00D85221">
        <w:rPr>
          <w:rFonts w:cstheme="minorHAnsi"/>
        </w:rPr>
        <w:t xml:space="preserve">Presumption of apt capacity; you can appoint someone to watch of these people </w:t>
      </w:r>
    </w:p>
    <w:p w:rsidR="008D5382" w:rsidRPr="00D85221" w:rsidRDefault="008D5382" w:rsidP="00EA7599">
      <w:pPr>
        <w:rPr>
          <w:rFonts w:cstheme="minorHAnsi"/>
        </w:rPr>
      </w:pPr>
      <w:r w:rsidRPr="00D85221">
        <w:rPr>
          <w:rFonts w:cstheme="minorHAnsi"/>
        </w:rPr>
        <w:t xml:space="preserve">By default we assume that every individual is mentally capable to know what their rights are and when they are being violated. </w:t>
      </w:r>
    </w:p>
    <w:p w:rsidR="008D5382" w:rsidRPr="00D85221" w:rsidRDefault="008D5382" w:rsidP="00EA7599">
      <w:pPr>
        <w:rPr>
          <w:rFonts w:cstheme="minorHAnsi"/>
          <w:b/>
        </w:rPr>
      </w:pPr>
      <w:r w:rsidRPr="00D85221">
        <w:rPr>
          <w:rFonts w:cstheme="minorHAnsi"/>
          <w:b/>
        </w:rPr>
        <w:t xml:space="preserve">Article 5: </w:t>
      </w:r>
    </w:p>
    <w:p w:rsidR="003F6293" w:rsidRPr="00D85221" w:rsidRDefault="003F6293" w:rsidP="00EA7599">
      <w:pPr>
        <w:rPr>
          <w:rFonts w:cstheme="minorHAnsi"/>
          <w:i/>
        </w:rPr>
      </w:pPr>
      <w:r w:rsidRPr="00D85221">
        <w:rPr>
          <w:rFonts w:cstheme="minorHAnsi"/>
          <w:i/>
        </w:rPr>
        <w:t>Every person exercises his civil rights under the name assigned to him and stated in his act of birth.</w:t>
      </w:r>
    </w:p>
    <w:p w:rsidR="008D5382" w:rsidRPr="00D85221" w:rsidRDefault="008D5382" w:rsidP="00EA7599">
      <w:pPr>
        <w:rPr>
          <w:rFonts w:cstheme="minorHAnsi"/>
        </w:rPr>
      </w:pPr>
      <w:r w:rsidRPr="00D85221">
        <w:rPr>
          <w:rFonts w:cstheme="minorHAnsi"/>
        </w:rPr>
        <w:t xml:space="preserve">Use of other = confusion + responsibility </w:t>
      </w:r>
    </w:p>
    <w:p w:rsidR="008D5382" w:rsidRPr="00D85221" w:rsidRDefault="008D5382" w:rsidP="00EA7599">
      <w:pPr>
        <w:rPr>
          <w:rFonts w:cstheme="minorHAnsi"/>
        </w:rPr>
      </w:pPr>
      <w:r w:rsidRPr="00D85221">
        <w:rPr>
          <w:rFonts w:cstheme="minorHAnsi"/>
        </w:rPr>
        <w:t>You can make use</w:t>
      </w:r>
      <w:r w:rsidR="003F6293" w:rsidRPr="00D85221">
        <w:rPr>
          <w:rFonts w:cstheme="minorHAnsi"/>
        </w:rPr>
        <w:t xml:space="preserve"> of a stage name, but you are legally responsible for it. </w:t>
      </w:r>
    </w:p>
    <w:p w:rsidR="008D5382" w:rsidRPr="00D85221" w:rsidRDefault="007B5389">
      <w:pPr>
        <w:rPr>
          <w:rFonts w:cstheme="minorHAnsi"/>
          <w:b/>
        </w:rPr>
      </w:pPr>
      <w:r w:rsidRPr="00D85221">
        <w:rPr>
          <w:rFonts w:cstheme="minorHAnsi"/>
          <w:b/>
        </w:rPr>
        <w:t>Article 6:</w:t>
      </w:r>
    </w:p>
    <w:p w:rsidR="007B5389" w:rsidRPr="00D85221" w:rsidRDefault="007B5389">
      <w:pPr>
        <w:rPr>
          <w:rFonts w:cstheme="minorHAnsi"/>
          <w:i/>
        </w:rPr>
      </w:pPr>
      <w:r w:rsidRPr="00D85221">
        <w:rPr>
          <w:rFonts w:cstheme="minorHAnsi"/>
          <w:i/>
        </w:rPr>
        <w:t xml:space="preserve">Every person is bound to exercise his civil rights in good faith </w:t>
      </w:r>
    </w:p>
    <w:p w:rsidR="007B5389" w:rsidRPr="00D85221" w:rsidRDefault="007B5389">
      <w:pPr>
        <w:rPr>
          <w:rFonts w:cstheme="minorHAnsi"/>
        </w:rPr>
      </w:pPr>
      <w:r w:rsidRPr="00D85221">
        <w:rPr>
          <w:rFonts w:cstheme="minorHAnsi"/>
        </w:rPr>
        <w:t xml:space="preserve">Good faith means that you act in ethical standard that is set by a society. People can follow the law but still act unethically – depends how the law is interpreted. </w:t>
      </w:r>
    </w:p>
    <w:p w:rsidR="007B5389" w:rsidRPr="00D85221" w:rsidRDefault="007B5389">
      <w:pPr>
        <w:rPr>
          <w:rFonts w:cstheme="minorHAnsi"/>
          <w:b/>
        </w:rPr>
      </w:pPr>
      <w:r w:rsidRPr="00D85221">
        <w:rPr>
          <w:rFonts w:cstheme="minorHAnsi"/>
          <w:b/>
        </w:rPr>
        <w:t>Article 7:</w:t>
      </w:r>
    </w:p>
    <w:p w:rsidR="007B5389" w:rsidRPr="00D85221" w:rsidRDefault="007B5389">
      <w:pPr>
        <w:rPr>
          <w:rFonts w:cstheme="minorHAnsi"/>
          <w:i/>
        </w:rPr>
      </w:pPr>
      <w:r w:rsidRPr="00D85221">
        <w:rPr>
          <w:rFonts w:cstheme="minorHAnsi"/>
          <w:i/>
        </w:rPr>
        <w:t>No right may be exercised with the intent of injuring another or in an excessive and unreasonable manner which is contrary to the requirements of good faith.</w:t>
      </w:r>
    </w:p>
    <w:p w:rsidR="007B5389" w:rsidRPr="00D85221" w:rsidRDefault="007B5389">
      <w:pPr>
        <w:rPr>
          <w:rFonts w:cstheme="minorHAnsi"/>
        </w:rPr>
      </w:pPr>
      <w:r w:rsidRPr="00D85221">
        <w:rPr>
          <w:rFonts w:cstheme="minorHAnsi"/>
        </w:rPr>
        <w:t xml:space="preserve">You cannot use the law to hurt someone. You rights stop when the other person’s right start. </w:t>
      </w:r>
    </w:p>
    <w:p w:rsidR="003305EA" w:rsidRPr="00D85221" w:rsidRDefault="003305EA">
      <w:pPr>
        <w:rPr>
          <w:rFonts w:cstheme="minorHAnsi"/>
          <w:b/>
          <w:i/>
        </w:rPr>
      </w:pPr>
      <w:r w:rsidRPr="00D85221">
        <w:rPr>
          <w:rFonts w:cstheme="minorHAnsi"/>
          <w:b/>
        </w:rPr>
        <w:t>Article 8:</w:t>
      </w:r>
    </w:p>
    <w:p w:rsidR="00D85221" w:rsidRPr="00D85221" w:rsidRDefault="00D85221" w:rsidP="00D85221">
      <w:pPr>
        <w:spacing w:after="0" w:line="240" w:lineRule="auto"/>
        <w:rPr>
          <w:rFonts w:eastAsia="Times New Roman" w:cstheme="minorHAnsi"/>
          <w:i/>
          <w:color w:val="000000"/>
          <w:lang w:eastAsia="en-CA"/>
        </w:rPr>
      </w:pPr>
      <w:r w:rsidRPr="00D85221">
        <w:rPr>
          <w:rFonts w:eastAsia="Times New Roman" w:cstheme="minorHAnsi"/>
          <w:i/>
          <w:color w:val="000000"/>
          <w:lang w:eastAsia="en-CA"/>
        </w:rPr>
        <w:t>No person may renounce the exercise of his civil rights, except to the extent consistent with public order.</w:t>
      </w:r>
    </w:p>
    <w:p w:rsidR="00D85221" w:rsidRPr="00D85221" w:rsidRDefault="00D85221" w:rsidP="00D85221">
      <w:pPr>
        <w:spacing w:after="0" w:line="240" w:lineRule="auto"/>
        <w:rPr>
          <w:rFonts w:ascii="Times New Roman" w:eastAsia="Times New Roman" w:hAnsi="Times New Roman" w:cs="Times New Roman"/>
          <w:sz w:val="24"/>
          <w:szCs w:val="24"/>
          <w:lang w:eastAsia="en-CA"/>
        </w:rPr>
      </w:pPr>
    </w:p>
    <w:p w:rsidR="007B5389" w:rsidRPr="00D85221" w:rsidRDefault="007B5389">
      <w:pPr>
        <w:rPr>
          <w:rFonts w:cstheme="minorHAnsi"/>
        </w:rPr>
      </w:pPr>
      <w:r w:rsidRPr="00D85221">
        <w:rPr>
          <w:rFonts w:cstheme="minorHAnsi"/>
        </w:rPr>
        <w:t xml:space="preserve">By law we are not allowed to surrender our rights until we are entitled </w:t>
      </w:r>
      <w:r w:rsidR="003305EA" w:rsidRPr="00D85221">
        <w:rPr>
          <w:rFonts w:cstheme="minorHAnsi"/>
        </w:rPr>
        <w:t>to them. F</w:t>
      </w:r>
      <w:r w:rsidRPr="00D85221">
        <w:rPr>
          <w:rFonts w:cstheme="minorHAnsi"/>
        </w:rPr>
        <w:t xml:space="preserve">or example </w:t>
      </w:r>
      <w:proofErr w:type="spellStart"/>
      <w:r w:rsidR="003305EA" w:rsidRPr="00D85221">
        <w:rPr>
          <w:rFonts w:cstheme="minorHAnsi"/>
        </w:rPr>
        <w:t>prenups</w:t>
      </w:r>
      <w:proofErr w:type="spellEnd"/>
      <w:r w:rsidR="003305EA" w:rsidRPr="00D85221">
        <w:rPr>
          <w:rFonts w:cstheme="minorHAnsi"/>
        </w:rPr>
        <w:t xml:space="preserve"> </w:t>
      </w:r>
      <w:r w:rsidRPr="00D85221">
        <w:rPr>
          <w:rFonts w:cstheme="minorHAnsi"/>
        </w:rPr>
        <w:t>are not</w:t>
      </w:r>
      <w:r w:rsidR="003305EA" w:rsidRPr="00D85221">
        <w:rPr>
          <w:rFonts w:cstheme="minorHAnsi"/>
        </w:rPr>
        <w:t xml:space="preserve"> legal because you cannot give away something you still are not entitled to; even if you do it might not be recognized by the court. </w:t>
      </w:r>
    </w:p>
    <w:p w:rsidR="003305EA" w:rsidRPr="00D85221" w:rsidRDefault="003305EA">
      <w:pPr>
        <w:rPr>
          <w:rFonts w:cstheme="minorHAnsi"/>
          <w:b/>
        </w:rPr>
      </w:pPr>
      <w:r w:rsidRPr="00D85221">
        <w:rPr>
          <w:rFonts w:cstheme="minorHAnsi"/>
          <w:b/>
        </w:rPr>
        <w:t>Article 9:</w:t>
      </w:r>
    </w:p>
    <w:p w:rsidR="00D85221" w:rsidRDefault="00D85221" w:rsidP="00D85221">
      <w:pPr>
        <w:spacing w:after="0" w:line="240" w:lineRule="auto"/>
        <w:rPr>
          <w:rFonts w:eastAsia="Times New Roman" w:cstheme="minorHAnsi"/>
          <w:i/>
          <w:lang w:eastAsia="en-CA"/>
        </w:rPr>
      </w:pPr>
      <w:r w:rsidRPr="00D85221">
        <w:rPr>
          <w:rFonts w:eastAsia="Times New Roman" w:cstheme="minorHAnsi"/>
          <w:i/>
          <w:color w:val="000000"/>
          <w:lang w:eastAsia="en-CA"/>
        </w:rPr>
        <w:t>In the exercise of civil rights, derogations may be made from those rules of this Code which supplement intention, but not from those of public order.</w:t>
      </w:r>
    </w:p>
    <w:p w:rsidR="00D85221" w:rsidRPr="00D85221" w:rsidRDefault="00D85221" w:rsidP="00D85221">
      <w:pPr>
        <w:spacing w:after="0" w:line="240" w:lineRule="auto"/>
        <w:rPr>
          <w:rFonts w:eastAsia="Times New Roman" w:cstheme="minorHAnsi"/>
          <w:i/>
          <w:lang w:eastAsia="en-CA"/>
        </w:rPr>
      </w:pPr>
    </w:p>
    <w:p w:rsidR="003305EA" w:rsidRPr="00D85221" w:rsidRDefault="003305EA">
      <w:pPr>
        <w:rPr>
          <w:rFonts w:cstheme="minorHAnsi"/>
        </w:rPr>
      </w:pPr>
      <w:r w:rsidRPr="00D85221">
        <w:rPr>
          <w:rFonts w:cstheme="minorHAnsi"/>
        </w:rPr>
        <w:t xml:space="preserve">You can move away from the right and do what you think is best for you on the long run, but you cannot derogate from public order </w:t>
      </w:r>
    </w:p>
    <w:sectPr w:rsidR="003305EA" w:rsidRPr="00D85221" w:rsidSect="00412FB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8C7"/>
    <w:multiLevelType w:val="hybridMultilevel"/>
    <w:tmpl w:val="5EE87C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0523D4F"/>
    <w:multiLevelType w:val="hybridMultilevel"/>
    <w:tmpl w:val="F27C01D8"/>
    <w:lvl w:ilvl="0" w:tplc="22CC2CB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16EF76C8"/>
    <w:multiLevelType w:val="hybridMultilevel"/>
    <w:tmpl w:val="05503C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EA1915"/>
    <w:multiLevelType w:val="hybridMultilevel"/>
    <w:tmpl w:val="A7A87C1E"/>
    <w:lvl w:ilvl="0" w:tplc="B340103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314F59F9"/>
    <w:multiLevelType w:val="hybridMultilevel"/>
    <w:tmpl w:val="548009B6"/>
    <w:lvl w:ilvl="0" w:tplc="1ABE42B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2EF2BFF"/>
    <w:multiLevelType w:val="hybridMultilevel"/>
    <w:tmpl w:val="BB4607BA"/>
    <w:lvl w:ilvl="0" w:tplc="1ABE42B6">
      <w:start w:val="3"/>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3E6D1BB6"/>
    <w:multiLevelType w:val="hybridMultilevel"/>
    <w:tmpl w:val="0B704A5A"/>
    <w:lvl w:ilvl="0" w:tplc="1ABE42B6">
      <w:start w:val="1"/>
      <w:numFmt w:val="bullet"/>
      <w:lvlText w:val="-"/>
      <w:lvlJc w:val="left"/>
      <w:pPr>
        <w:ind w:left="1080" w:hanging="360"/>
      </w:pPr>
      <w:rPr>
        <w:rFonts w:ascii="Calibri" w:eastAsiaTheme="minorHAnsi" w:hAnsi="Calibri" w:cs="Calibri" w:hint="default"/>
      </w:rPr>
    </w:lvl>
    <w:lvl w:ilvl="1" w:tplc="1ABE42B6">
      <w:start w:val="1"/>
      <w:numFmt w:val="bullet"/>
      <w:lvlText w:val="-"/>
      <w:lvlJc w:val="left"/>
      <w:pPr>
        <w:ind w:left="1440" w:hanging="360"/>
      </w:pPr>
      <w:rPr>
        <w:rFonts w:ascii="Calibri" w:eastAsiaTheme="minorHAnsi" w:hAnsi="Calibri" w:cs="Calibr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8900BAA"/>
    <w:multiLevelType w:val="hybridMultilevel"/>
    <w:tmpl w:val="577A7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8D6F4F"/>
    <w:multiLevelType w:val="hybridMultilevel"/>
    <w:tmpl w:val="CCD6DE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0A2219A"/>
    <w:multiLevelType w:val="hybridMultilevel"/>
    <w:tmpl w:val="8D2C3F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0BF0565"/>
    <w:multiLevelType w:val="hybridMultilevel"/>
    <w:tmpl w:val="A712DA9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ABE42B6">
      <w:start w:val="1"/>
      <w:numFmt w:val="bullet"/>
      <w:lvlText w:val="-"/>
      <w:lvlJc w:val="left"/>
      <w:pPr>
        <w:ind w:left="2880" w:hanging="360"/>
      </w:pPr>
      <w:rPr>
        <w:rFonts w:ascii="Calibri" w:eastAsiaTheme="minorHAnsi" w:hAnsi="Calibri" w:cs="Calibri"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3495269"/>
    <w:multiLevelType w:val="hybridMultilevel"/>
    <w:tmpl w:val="0868D0BE"/>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49D599D"/>
    <w:multiLevelType w:val="hybridMultilevel"/>
    <w:tmpl w:val="BA54B4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1E26CF0"/>
    <w:multiLevelType w:val="hybridMultilevel"/>
    <w:tmpl w:val="EA24FF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2117568"/>
    <w:multiLevelType w:val="hybridMultilevel"/>
    <w:tmpl w:val="DE5E35E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
    <w:nsid w:val="64D63A7D"/>
    <w:multiLevelType w:val="hybridMultilevel"/>
    <w:tmpl w:val="B748F86C"/>
    <w:lvl w:ilvl="0" w:tplc="10090015">
      <w:start w:val="1"/>
      <w:numFmt w:val="upperLetter"/>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ABE42B6">
      <w:start w:val="1"/>
      <w:numFmt w:val="bullet"/>
      <w:lvlText w:val="-"/>
      <w:lvlJc w:val="left"/>
      <w:pPr>
        <w:ind w:left="2160" w:hanging="180"/>
      </w:pPr>
      <w:rPr>
        <w:rFonts w:ascii="Calibri" w:eastAsiaTheme="minorHAnsi" w:hAnsi="Calibri" w:cs="Calibri"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5146F3D"/>
    <w:multiLevelType w:val="hybridMultilevel"/>
    <w:tmpl w:val="DD209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51F1E99"/>
    <w:multiLevelType w:val="hybridMultilevel"/>
    <w:tmpl w:val="38FEDE7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6A3C4C0B"/>
    <w:multiLevelType w:val="hybridMultilevel"/>
    <w:tmpl w:val="235261E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A3D6E24"/>
    <w:multiLevelType w:val="hybridMultilevel"/>
    <w:tmpl w:val="4056AEEA"/>
    <w:lvl w:ilvl="0" w:tplc="10090001">
      <w:start w:val="1"/>
      <w:numFmt w:val="bullet"/>
      <w:lvlText w:val=""/>
      <w:lvlJc w:val="left"/>
      <w:pPr>
        <w:ind w:left="108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D21557F"/>
    <w:multiLevelType w:val="hybridMultilevel"/>
    <w:tmpl w:val="3E387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0D03847"/>
    <w:multiLevelType w:val="hybridMultilevel"/>
    <w:tmpl w:val="53181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79D1661"/>
    <w:multiLevelType w:val="hybridMultilevel"/>
    <w:tmpl w:val="566611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88D0555"/>
    <w:multiLevelType w:val="hybridMultilevel"/>
    <w:tmpl w:val="260E4056"/>
    <w:lvl w:ilvl="0" w:tplc="88B65256">
      <w:start w:val="3"/>
      <w:numFmt w:val="lowerRoman"/>
      <w:lvlText w:val="%1."/>
      <w:lvlJc w:val="right"/>
      <w:pPr>
        <w:ind w:left="1080" w:hanging="360"/>
      </w:pPr>
      <w:rPr>
        <w:rFonts w:hint="default"/>
      </w:rPr>
    </w:lvl>
    <w:lvl w:ilvl="1" w:tplc="10090001">
      <w:start w:val="1"/>
      <w:numFmt w:val="bullet"/>
      <w:lvlText w:val=""/>
      <w:lvlJc w:val="left"/>
      <w:pPr>
        <w:ind w:left="180" w:hanging="360"/>
      </w:pPr>
      <w:rPr>
        <w:rFonts w:ascii="Symbol" w:hAnsi="Symbol" w:hint="default"/>
      </w:rPr>
    </w:lvl>
    <w:lvl w:ilvl="2" w:tplc="1009001B">
      <w:start w:val="1"/>
      <w:numFmt w:val="lowerRoman"/>
      <w:lvlText w:val="%3."/>
      <w:lvlJc w:val="right"/>
      <w:pPr>
        <w:ind w:left="900" w:hanging="180"/>
      </w:pPr>
    </w:lvl>
    <w:lvl w:ilvl="3" w:tplc="10090001">
      <w:start w:val="1"/>
      <w:numFmt w:val="bullet"/>
      <w:lvlText w:val=""/>
      <w:lvlJc w:val="left"/>
      <w:pPr>
        <w:ind w:left="1620" w:hanging="360"/>
      </w:pPr>
      <w:rPr>
        <w:rFonts w:ascii="Symbol" w:hAnsi="Symbol" w:hint="default"/>
      </w:rPr>
    </w:lvl>
    <w:lvl w:ilvl="4" w:tplc="10090019" w:tentative="1">
      <w:start w:val="1"/>
      <w:numFmt w:val="lowerLetter"/>
      <w:lvlText w:val="%5."/>
      <w:lvlJc w:val="left"/>
      <w:pPr>
        <w:ind w:left="2340" w:hanging="360"/>
      </w:pPr>
    </w:lvl>
    <w:lvl w:ilvl="5" w:tplc="1009001B" w:tentative="1">
      <w:start w:val="1"/>
      <w:numFmt w:val="lowerRoman"/>
      <w:lvlText w:val="%6."/>
      <w:lvlJc w:val="right"/>
      <w:pPr>
        <w:ind w:left="3060" w:hanging="180"/>
      </w:pPr>
    </w:lvl>
    <w:lvl w:ilvl="6" w:tplc="1009000F" w:tentative="1">
      <w:start w:val="1"/>
      <w:numFmt w:val="decimal"/>
      <w:lvlText w:val="%7."/>
      <w:lvlJc w:val="left"/>
      <w:pPr>
        <w:ind w:left="3780" w:hanging="360"/>
      </w:pPr>
    </w:lvl>
    <w:lvl w:ilvl="7" w:tplc="10090019" w:tentative="1">
      <w:start w:val="1"/>
      <w:numFmt w:val="lowerLetter"/>
      <w:lvlText w:val="%8."/>
      <w:lvlJc w:val="left"/>
      <w:pPr>
        <w:ind w:left="4500" w:hanging="360"/>
      </w:pPr>
    </w:lvl>
    <w:lvl w:ilvl="8" w:tplc="1009001B" w:tentative="1">
      <w:start w:val="1"/>
      <w:numFmt w:val="lowerRoman"/>
      <w:lvlText w:val="%9."/>
      <w:lvlJc w:val="right"/>
      <w:pPr>
        <w:ind w:left="5220" w:hanging="180"/>
      </w:pPr>
    </w:lvl>
  </w:abstractNum>
  <w:abstractNum w:abstractNumId="24">
    <w:nsid w:val="79934630"/>
    <w:multiLevelType w:val="hybridMultilevel"/>
    <w:tmpl w:val="82440B1E"/>
    <w:lvl w:ilvl="0" w:tplc="CD9C580C">
      <w:start w:val="1"/>
      <w:numFmt w:val="lowerRoman"/>
      <w:lvlText w:val="%1."/>
      <w:lvlJc w:val="left"/>
      <w:pPr>
        <w:ind w:left="1080" w:hanging="720"/>
      </w:pPr>
      <w:rPr>
        <w:rFonts w:hint="default"/>
      </w:rPr>
    </w:lvl>
    <w:lvl w:ilvl="1" w:tplc="10090001">
      <w:start w:val="1"/>
      <w:numFmt w:val="bullet"/>
      <w:lvlText w:val=""/>
      <w:lvlJc w:val="left"/>
      <w:pPr>
        <w:ind w:left="1440" w:hanging="360"/>
      </w:pPr>
      <w:rPr>
        <w:rFonts w:ascii="Symbol" w:hAnsi="Symbol" w:hint="default"/>
      </w:rPr>
    </w:lvl>
    <w:lvl w:ilvl="2" w:tplc="B9E0706C">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2"/>
  </w:num>
  <w:num w:numId="2">
    <w:abstractNumId w:val="4"/>
  </w:num>
  <w:num w:numId="3">
    <w:abstractNumId w:val="5"/>
  </w:num>
  <w:num w:numId="4">
    <w:abstractNumId w:val="12"/>
  </w:num>
  <w:num w:numId="5">
    <w:abstractNumId w:val="9"/>
  </w:num>
  <w:num w:numId="6">
    <w:abstractNumId w:val="3"/>
  </w:num>
  <w:num w:numId="7">
    <w:abstractNumId w:val="1"/>
  </w:num>
  <w:num w:numId="8">
    <w:abstractNumId w:val="8"/>
  </w:num>
  <w:num w:numId="9">
    <w:abstractNumId w:val="16"/>
  </w:num>
  <w:num w:numId="10">
    <w:abstractNumId w:val="6"/>
  </w:num>
  <w:num w:numId="11">
    <w:abstractNumId w:val="2"/>
  </w:num>
  <w:num w:numId="12">
    <w:abstractNumId w:val="19"/>
  </w:num>
  <w:num w:numId="13">
    <w:abstractNumId w:val="15"/>
  </w:num>
  <w:num w:numId="14">
    <w:abstractNumId w:val="10"/>
  </w:num>
  <w:num w:numId="15">
    <w:abstractNumId w:val="14"/>
  </w:num>
  <w:num w:numId="16">
    <w:abstractNumId w:val="21"/>
  </w:num>
  <w:num w:numId="17">
    <w:abstractNumId w:val="11"/>
  </w:num>
  <w:num w:numId="18">
    <w:abstractNumId w:val="24"/>
  </w:num>
  <w:num w:numId="19">
    <w:abstractNumId w:val="17"/>
  </w:num>
  <w:num w:numId="20">
    <w:abstractNumId w:val="0"/>
  </w:num>
  <w:num w:numId="21">
    <w:abstractNumId w:val="23"/>
  </w:num>
  <w:num w:numId="22">
    <w:abstractNumId w:val="18"/>
  </w:num>
  <w:num w:numId="23">
    <w:abstractNumId w:val="13"/>
  </w:num>
  <w:num w:numId="24">
    <w:abstractNumId w:val="20"/>
  </w:num>
  <w:num w:numId="25">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5729D"/>
    <w:rsid w:val="0010771C"/>
    <w:rsid w:val="001A70C7"/>
    <w:rsid w:val="001E70BE"/>
    <w:rsid w:val="003305EA"/>
    <w:rsid w:val="003F6293"/>
    <w:rsid w:val="00412FBC"/>
    <w:rsid w:val="004626B9"/>
    <w:rsid w:val="004A37F6"/>
    <w:rsid w:val="00533D47"/>
    <w:rsid w:val="005375C5"/>
    <w:rsid w:val="005519D3"/>
    <w:rsid w:val="005551E8"/>
    <w:rsid w:val="00617C9E"/>
    <w:rsid w:val="0065729D"/>
    <w:rsid w:val="00764A3A"/>
    <w:rsid w:val="007B5389"/>
    <w:rsid w:val="007F10FF"/>
    <w:rsid w:val="007F4414"/>
    <w:rsid w:val="00834C16"/>
    <w:rsid w:val="008C3ED7"/>
    <w:rsid w:val="008D14A6"/>
    <w:rsid w:val="008D5382"/>
    <w:rsid w:val="00914E0D"/>
    <w:rsid w:val="00A73FBF"/>
    <w:rsid w:val="00B57830"/>
    <w:rsid w:val="00B87C2E"/>
    <w:rsid w:val="00C949CB"/>
    <w:rsid w:val="00D11608"/>
    <w:rsid w:val="00D650A8"/>
    <w:rsid w:val="00D85221"/>
    <w:rsid w:val="00E336B0"/>
    <w:rsid w:val="00EA2BC7"/>
    <w:rsid w:val="00EA7599"/>
    <w:rsid w:val="00EB2E67"/>
    <w:rsid w:val="00ED55C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F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29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8</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15</cp:revision>
  <dcterms:created xsi:type="dcterms:W3CDTF">2011-01-03T18:50:00Z</dcterms:created>
  <dcterms:modified xsi:type="dcterms:W3CDTF">2011-01-17T18:34:00Z</dcterms:modified>
</cp:coreProperties>
</file>