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Ages of sand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D15F80" w:rsidRPr="00D15F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Al-Dinawari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Alhazen: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Al-Jahiz: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Aristotle: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Artificial Taxonomy: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Avicenna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Binomen: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Binomial nomenclature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AF062F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Biogeography:</w:t>
      </w:r>
      <w:r w:rsidR="00AF062F" w:rsidRPr="00AF062F">
        <w:t xml:space="preserve"> </w:t>
      </w:r>
      <w:r w:rsidR="00AF062F" w:rsidRPr="00AF062F">
        <w:rPr>
          <w:rFonts w:ascii="Times New Roman" w:hAnsi="Times New Roman" w:cs="Times New Roman"/>
          <w:sz w:val="24"/>
          <w:szCs w:val="24"/>
        </w:rPr>
        <w:t>The study of the geographic distributions of plants and animals.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Chronological prediction: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Classification: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Control: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Cuvier (Georges):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Deduction: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Empirical observation: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Essentialism: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Extinction: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Fact: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Folk Taxonomy: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Great Chain of Being: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Harvey: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Hierarchical system: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Hippocrates: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Historical narrative: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Hypothesis: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Ibn al_Baitar: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Induction: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Induction:</w:t>
      </w:r>
    </w:p>
    <w:p w:rsidR="001C41FF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Industrial melanism:</w:t>
      </w:r>
    </w:p>
    <w:p w:rsidR="0091658C" w:rsidRPr="00D15F80" w:rsidRDefault="0091658C" w:rsidP="0091658C">
      <w:pPr>
        <w:pStyle w:val="ListParagraph"/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------------------------------------------------------------------------------------------------------</w:t>
      </w:r>
      <w:bookmarkStart w:id="0" w:name="_GoBack"/>
      <w:bookmarkEnd w:id="0"/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Lamarck (Jean-Baptiste):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Law: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Leclerc (George-Louis - Buffon)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Linnaean taxonomy: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Linnaeus (Carolus):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Logical prediction: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Mechanical Taxonomy: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Middle ages: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Natural sciences: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Null hypothesis: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Null hypothesis: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Organicists: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Physical sciences: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Physicalists: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Primary reference: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Proximate causes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Sampling error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Scala naturae: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econdary reference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Special creation: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Taxon (taxa)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Taxonomy:</w:t>
      </w:r>
    </w:p>
    <w:p w:rsidR="001C41FF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Tertiary reference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808D9" w:rsidRPr="00D15F80" w:rsidRDefault="00B808D9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Theophrastrus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808D9" w:rsidRPr="00D15F80" w:rsidRDefault="00B808D9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Theory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808D9" w:rsidRPr="00D15F80" w:rsidRDefault="001C41FF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Ultimate causes</w:t>
      </w:r>
      <w:r w:rsidR="00B808D9"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808D9" w:rsidRPr="00D15F80" w:rsidRDefault="00B808D9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Van Leeuwenhoek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808D9" w:rsidRPr="00D15F80" w:rsidRDefault="00B808D9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Vesalius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3413E" w:rsidRPr="00D15F80" w:rsidRDefault="00B808D9" w:rsidP="00D15F80">
      <w:pPr>
        <w:pStyle w:val="ListParagraph"/>
        <w:numPr>
          <w:ilvl w:val="0"/>
          <w:numId w:val="1"/>
        </w:numPr>
        <w:spacing w:line="48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Vitalists</w:t>
      </w:r>
      <w:r w:rsidRPr="00D15F8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sectPr w:rsidR="0093413E" w:rsidRPr="00D15F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B5EA3"/>
    <w:multiLevelType w:val="hybridMultilevel"/>
    <w:tmpl w:val="ACAE3EE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FF"/>
    <w:rsid w:val="001A64BC"/>
    <w:rsid w:val="001C41FF"/>
    <w:rsid w:val="00273F1F"/>
    <w:rsid w:val="005D3160"/>
    <w:rsid w:val="006B4C61"/>
    <w:rsid w:val="0091658C"/>
    <w:rsid w:val="00AF062F"/>
    <w:rsid w:val="00B808D9"/>
    <w:rsid w:val="00D15F80"/>
    <w:rsid w:val="00EC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4</Pages>
  <Words>149</Words>
  <Characters>943</Characters>
  <Application>Microsoft Office Word</Application>
  <DocSecurity>0</DocSecurity>
  <Lines>55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Ismail</dc:creator>
  <cp:keywords/>
  <dc:description/>
  <cp:lastModifiedBy>Yasmin Ismail</cp:lastModifiedBy>
  <cp:revision>5</cp:revision>
  <dcterms:created xsi:type="dcterms:W3CDTF">2013-09-15T18:57:00Z</dcterms:created>
  <dcterms:modified xsi:type="dcterms:W3CDTF">2013-09-16T12:30:00Z</dcterms:modified>
</cp:coreProperties>
</file>