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0920" w:rsidRDefault="007D0920" w:rsidP="00260B0D">
      <w:pPr>
        <w:ind w:left="1440" w:firstLine="720"/>
        <w:rPr>
          <w:b/>
          <w:sz w:val="24"/>
          <w:szCs w:val="24"/>
        </w:rPr>
      </w:pPr>
    </w:p>
    <w:p w:rsidR="00BE3BAF" w:rsidRPr="00FD5B68" w:rsidRDefault="00260B0D" w:rsidP="00260B0D">
      <w:pPr>
        <w:ind w:left="1440" w:firstLine="720"/>
        <w:rPr>
          <w:b/>
          <w:sz w:val="24"/>
          <w:szCs w:val="24"/>
        </w:rPr>
      </w:pPr>
      <w:r>
        <w:rPr>
          <w:b/>
          <w:sz w:val="24"/>
          <w:szCs w:val="24"/>
        </w:rPr>
        <w:t xml:space="preserve">         </w:t>
      </w:r>
      <w:r w:rsidR="006932F3">
        <w:rPr>
          <w:b/>
          <w:sz w:val="24"/>
          <w:szCs w:val="24"/>
        </w:rPr>
        <w:tab/>
        <w:t xml:space="preserve">Lemieux Landslide </w:t>
      </w:r>
      <w:r w:rsidR="00875242">
        <w:rPr>
          <w:b/>
          <w:sz w:val="24"/>
          <w:szCs w:val="24"/>
        </w:rPr>
        <w:t>Field Trip</w:t>
      </w:r>
    </w:p>
    <w:p w:rsidR="00076E25" w:rsidRPr="00FD5B68" w:rsidRDefault="006932F3" w:rsidP="00076E25">
      <w:pPr>
        <w:ind w:left="2880"/>
        <w:rPr>
          <w:b/>
          <w:sz w:val="24"/>
          <w:szCs w:val="24"/>
        </w:rPr>
      </w:pPr>
      <w:r>
        <w:rPr>
          <w:b/>
          <w:sz w:val="24"/>
          <w:szCs w:val="24"/>
        </w:rPr>
        <w:t xml:space="preserve">        Lab Report (Lab #5</w:t>
      </w:r>
      <w:r w:rsidR="00076E25" w:rsidRPr="00FD5B68">
        <w:rPr>
          <w:b/>
          <w:sz w:val="24"/>
          <w:szCs w:val="24"/>
        </w:rPr>
        <w:t>)</w:t>
      </w:r>
    </w:p>
    <w:p w:rsidR="00076E25" w:rsidRDefault="00076E25" w:rsidP="00076E25">
      <w:pPr>
        <w:ind w:left="2160" w:firstLine="720"/>
      </w:pPr>
    </w:p>
    <w:p w:rsidR="00FD5B68" w:rsidRDefault="00FD5B68" w:rsidP="00076E25">
      <w:pPr>
        <w:ind w:left="2880" w:firstLine="720"/>
        <w:rPr>
          <w:sz w:val="24"/>
          <w:szCs w:val="24"/>
        </w:rPr>
      </w:pPr>
    </w:p>
    <w:p w:rsidR="00FD5B68" w:rsidRDefault="00FD5B68" w:rsidP="00076E25">
      <w:pPr>
        <w:ind w:left="2880" w:firstLine="720"/>
        <w:rPr>
          <w:sz w:val="24"/>
          <w:szCs w:val="24"/>
        </w:rPr>
      </w:pPr>
    </w:p>
    <w:p w:rsidR="00076E25" w:rsidRDefault="00076E25" w:rsidP="00076E25">
      <w:pPr>
        <w:ind w:left="2880" w:firstLine="720"/>
        <w:rPr>
          <w:sz w:val="24"/>
          <w:szCs w:val="24"/>
        </w:rPr>
      </w:pPr>
      <w:r>
        <w:rPr>
          <w:sz w:val="24"/>
          <w:szCs w:val="24"/>
        </w:rPr>
        <w:t>Submitted to:</w:t>
      </w:r>
    </w:p>
    <w:p w:rsidR="00076E25" w:rsidRDefault="00076E25" w:rsidP="00076E25">
      <w:pPr>
        <w:ind w:left="2880"/>
        <w:rPr>
          <w:sz w:val="24"/>
          <w:szCs w:val="24"/>
        </w:rPr>
      </w:pPr>
      <w:r>
        <w:rPr>
          <w:sz w:val="24"/>
          <w:szCs w:val="24"/>
        </w:rPr>
        <w:t xml:space="preserve">    Professor Simone Dundas</w:t>
      </w:r>
    </w:p>
    <w:p w:rsidR="00076E25" w:rsidRDefault="00076E25" w:rsidP="00076E25">
      <w:pPr>
        <w:ind w:left="2880"/>
        <w:rPr>
          <w:sz w:val="24"/>
          <w:szCs w:val="24"/>
        </w:rPr>
      </w:pPr>
      <w:r>
        <w:rPr>
          <w:sz w:val="24"/>
          <w:szCs w:val="24"/>
        </w:rPr>
        <w:tab/>
        <w:t>For the course</w:t>
      </w:r>
    </w:p>
    <w:p w:rsidR="00076E25" w:rsidRDefault="00076E25" w:rsidP="00076E25">
      <w:pPr>
        <w:ind w:left="2880"/>
        <w:rPr>
          <w:sz w:val="24"/>
          <w:szCs w:val="24"/>
        </w:rPr>
      </w:pPr>
      <w:r>
        <w:rPr>
          <w:sz w:val="24"/>
          <w:szCs w:val="24"/>
        </w:rPr>
        <w:t>Introduction to Earth Materials</w:t>
      </w:r>
    </w:p>
    <w:p w:rsidR="00FD5B68" w:rsidRDefault="00076E25" w:rsidP="00FD5B68">
      <w:pPr>
        <w:ind w:left="2880"/>
        <w:rPr>
          <w:sz w:val="24"/>
          <w:szCs w:val="24"/>
        </w:rPr>
      </w:pPr>
      <w:r>
        <w:rPr>
          <w:sz w:val="24"/>
          <w:szCs w:val="24"/>
        </w:rPr>
        <w:tab/>
        <w:t xml:space="preserve">  (GEO1115)</w:t>
      </w:r>
    </w:p>
    <w:p w:rsidR="00076E25" w:rsidRDefault="00FD5B68" w:rsidP="00FD5B68">
      <w:pPr>
        <w:ind w:left="3600"/>
        <w:rPr>
          <w:sz w:val="24"/>
          <w:szCs w:val="24"/>
        </w:rPr>
      </w:pPr>
      <w:r>
        <w:rPr>
          <w:sz w:val="24"/>
          <w:szCs w:val="24"/>
        </w:rPr>
        <w:t xml:space="preserve">      </w:t>
      </w:r>
      <w:r w:rsidR="00076E25">
        <w:rPr>
          <w:sz w:val="24"/>
          <w:szCs w:val="24"/>
        </w:rPr>
        <w:t xml:space="preserve">  By:</w:t>
      </w:r>
    </w:p>
    <w:p w:rsidR="00076E25" w:rsidRDefault="00076E25" w:rsidP="00076E25">
      <w:pPr>
        <w:ind w:left="3600"/>
        <w:rPr>
          <w:sz w:val="24"/>
          <w:szCs w:val="24"/>
        </w:rPr>
      </w:pPr>
      <w:r>
        <w:rPr>
          <w:sz w:val="24"/>
          <w:szCs w:val="24"/>
        </w:rPr>
        <w:t>Renzo Mesia</w:t>
      </w:r>
    </w:p>
    <w:p w:rsidR="00076E25" w:rsidRDefault="00076E25" w:rsidP="00076E25">
      <w:pPr>
        <w:ind w:left="2880"/>
        <w:rPr>
          <w:sz w:val="24"/>
          <w:szCs w:val="24"/>
        </w:rPr>
      </w:pPr>
      <w:r>
        <w:rPr>
          <w:sz w:val="24"/>
          <w:szCs w:val="24"/>
        </w:rPr>
        <w:t xml:space="preserve">       Student # 8018414</w:t>
      </w:r>
    </w:p>
    <w:p w:rsidR="00076E25" w:rsidRDefault="00076E25" w:rsidP="00076E25">
      <w:pPr>
        <w:ind w:left="2880"/>
        <w:rPr>
          <w:sz w:val="24"/>
          <w:szCs w:val="24"/>
        </w:rPr>
      </w:pPr>
      <w:r>
        <w:rPr>
          <w:sz w:val="24"/>
          <w:szCs w:val="24"/>
        </w:rPr>
        <w:tab/>
        <w:t xml:space="preserve">   </w:t>
      </w:r>
      <w:r w:rsidR="00260B0D">
        <w:rPr>
          <w:sz w:val="24"/>
          <w:szCs w:val="24"/>
        </w:rPr>
        <w:t>Section D</w:t>
      </w:r>
    </w:p>
    <w:p w:rsidR="00FD5B68" w:rsidRDefault="00FD5B68" w:rsidP="00076E25">
      <w:pPr>
        <w:ind w:left="2880"/>
        <w:rPr>
          <w:sz w:val="24"/>
          <w:szCs w:val="24"/>
        </w:rPr>
      </w:pPr>
    </w:p>
    <w:p w:rsidR="00FD5B68" w:rsidRDefault="00FD5B68" w:rsidP="00076E25">
      <w:pPr>
        <w:ind w:left="2880"/>
        <w:rPr>
          <w:sz w:val="24"/>
          <w:szCs w:val="24"/>
        </w:rPr>
      </w:pPr>
    </w:p>
    <w:p w:rsidR="00076E25" w:rsidRDefault="00FD5B68" w:rsidP="00FD5B68">
      <w:pPr>
        <w:ind w:left="2880"/>
        <w:rPr>
          <w:sz w:val="24"/>
          <w:szCs w:val="24"/>
        </w:rPr>
      </w:pPr>
      <w:r>
        <w:rPr>
          <w:sz w:val="24"/>
          <w:szCs w:val="24"/>
        </w:rPr>
        <w:t xml:space="preserve">   </w:t>
      </w:r>
      <w:r>
        <w:rPr>
          <w:rFonts w:ascii="Arial" w:hAnsi="Arial" w:cs="Arial"/>
          <w:noProof/>
          <w:sz w:val="20"/>
          <w:szCs w:val="20"/>
          <w:lang w:eastAsia="en-CA"/>
        </w:rPr>
        <w:drawing>
          <wp:inline distT="0" distB="0" distL="0" distR="0">
            <wp:extent cx="1477926" cy="1271117"/>
            <wp:effectExtent l="0" t="0" r="8255" b="5715"/>
            <wp:docPr id="1" name="Picture 1" descr="http://www.academicleadership.uottawa.ca/images/uottawa_logoweb_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cademicleadership.uottawa.ca/images/uottawa_logoweb_000.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77927" cy="1271118"/>
                    </a:xfrm>
                    <a:prstGeom prst="rect">
                      <a:avLst/>
                    </a:prstGeom>
                    <a:noFill/>
                    <a:ln>
                      <a:noFill/>
                    </a:ln>
                  </pic:spPr>
                </pic:pic>
              </a:graphicData>
            </a:graphic>
          </wp:inline>
        </w:drawing>
      </w:r>
    </w:p>
    <w:p w:rsidR="00FD5B68" w:rsidRDefault="00FD5B68" w:rsidP="00FD5B68">
      <w:pPr>
        <w:ind w:left="2880"/>
        <w:rPr>
          <w:sz w:val="24"/>
          <w:szCs w:val="24"/>
        </w:rPr>
      </w:pPr>
      <w:r>
        <w:rPr>
          <w:sz w:val="24"/>
          <w:szCs w:val="24"/>
        </w:rPr>
        <w:t xml:space="preserve">      University of Ottawa</w:t>
      </w:r>
    </w:p>
    <w:p w:rsidR="00FD5B68" w:rsidRDefault="006932F3" w:rsidP="00FD5B68">
      <w:pPr>
        <w:ind w:left="2880"/>
        <w:rPr>
          <w:sz w:val="24"/>
          <w:szCs w:val="24"/>
        </w:rPr>
      </w:pPr>
      <w:r>
        <w:rPr>
          <w:sz w:val="24"/>
          <w:szCs w:val="24"/>
        </w:rPr>
        <w:t xml:space="preserve">     </w:t>
      </w:r>
      <w:r w:rsidR="00871A9A">
        <w:rPr>
          <w:sz w:val="24"/>
          <w:szCs w:val="24"/>
        </w:rPr>
        <w:t>October 24</w:t>
      </w:r>
      <w:r w:rsidR="00875242">
        <w:rPr>
          <w:sz w:val="24"/>
          <w:szCs w:val="24"/>
          <w:vertAlign w:val="superscript"/>
        </w:rPr>
        <w:t>th</w:t>
      </w:r>
      <w:r w:rsidR="00FD5B68">
        <w:rPr>
          <w:sz w:val="24"/>
          <w:szCs w:val="24"/>
        </w:rPr>
        <w:t>, 2014</w:t>
      </w:r>
    </w:p>
    <w:p w:rsidR="00301DD1" w:rsidRDefault="00301DD1" w:rsidP="00FD5B68">
      <w:pPr>
        <w:ind w:left="2880"/>
        <w:rPr>
          <w:sz w:val="24"/>
          <w:szCs w:val="24"/>
        </w:rPr>
      </w:pPr>
    </w:p>
    <w:p w:rsidR="00301DD1" w:rsidRDefault="00301DD1" w:rsidP="00FD5B68">
      <w:pPr>
        <w:ind w:left="2880"/>
        <w:rPr>
          <w:sz w:val="24"/>
          <w:szCs w:val="24"/>
        </w:rPr>
      </w:pPr>
    </w:p>
    <w:p w:rsidR="00301DD1" w:rsidRDefault="00DE4C54" w:rsidP="00301DD1">
      <w:pPr>
        <w:rPr>
          <w:b/>
          <w:sz w:val="24"/>
          <w:szCs w:val="24"/>
        </w:rPr>
      </w:pPr>
      <w:r w:rsidRPr="00DE4C54">
        <w:rPr>
          <w:b/>
          <w:sz w:val="24"/>
          <w:szCs w:val="24"/>
        </w:rPr>
        <w:t>Introduction:</w:t>
      </w:r>
    </w:p>
    <w:p w:rsidR="00DE4C54" w:rsidRDefault="00DE4C54" w:rsidP="00301DD1">
      <w:pPr>
        <w:rPr>
          <w:sz w:val="24"/>
          <w:szCs w:val="24"/>
        </w:rPr>
      </w:pPr>
      <w:r>
        <w:rPr>
          <w:b/>
          <w:sz w:val="24"/>
          <w:szCs w:val="24"/>
        </w:rPr>
        <w:tab/>
      </w:r>
      <w:r w:rsidR="00BD0C19">
        <w:rPr>
          <w:sz w:val="24"/>
          <w:szCs w:val="24"/>
        </w:rPr>
        <w:t xml:space="preserve">On </w:t>
      </w:r>
      <w:r w:rsidR="006932F3">
        <w:rPr>
          <w:sz w:val="24"/>
          <w:szCs w:val="24"/>
        </w:rPr>
        <w:t>October 10</w:t>
      </w:r>
      <w:r w:rsidR="001E7BE5">
        <w:rPr>
          <w:sz w:val="24"/>
          <w:szCs w:val="24"/>
        </w:rPr>
        <w:t>rd</w:t>
      </w:r>
      <w:r w:rsidR="00BD0C19">
        <w:rPr>
          <w:sz w:val="24"/>
          <w:szCs w:val="24"/>
        </w:rPr>
        <w:t xml:space="preserve">, </w:t>
      </w:r>
      <w:r w:rsidR="001E7BE5">
        <w:rPr>
          <w:sz w:val="24"/>
          <w:szCs w:val="24"/>
        </w:rPr>
        <w:t xml:space="preserve">my lab group and I went to </w:t>
      </w:r>
      <w:r w:rsidR="006932F3">
        <w:rPr>
          <w:sz w:val="24"/>
          <w:szCs w:val="24"/>
        </w:rPr>
        <w:t>visit a landslide that happened in the</w:t>
      </w:r>
      <w:r w:rsidR="005579C6">
        <w:rPr>
          <w:sz w:val="24"/>
          <w:szCs w:val="24"/>
        </w:rPr>
        <w:t xml:space="preserve"> now evacuated</w:t>
      </w:r>
      <w:r w:rsidR="006932F3">
        <w:rPr>
          <w:sz w:val="24"/>
          <w:szCs w:val="24"/>
        </w:rPr>
        <w:t xml:space="preserve"> town of Lemieux</w:t>
      </w:r>
      <w:r w:rsidR="00B10F5B">
        <w:rPr>
          <w:sz w:val="24"/>
          <w:szCs w:val="24"/>
        </w:rPr>
        <w:t>, Ontario</w:t>
      </w:r>
      <w:r w:rsidR="006932F3">
        <w:rPr>
          <w:sz w:val="24"/>
          <w:szCs w:val="24"/>
        </w:rPr>
        <w:t xml:space="preserve">. </w:t>
      </w:r>
      <w:r w:rsidR="00B10F5B">
        <w:rPr>
          <w:sz w:val="24"/>
          <w:szCs w:val="24"/>
        </w:rPr>
        <w:t xml:space="preserve">We observed evidence of the landslide in many forms. </w:t>
      </w:r>
      <w:r w:rsidR="005579C6">
        <w:rPr>
          <w:sz w:val="24"/>
          <w:szCs w:val="24"/>
        </w:rPr>
        <w:t xml:space="preserve">These clues </w:t>
      </w:r>
      <w:r w:rsidR="00B10F5B">
        <w:rPr>
          <w:sz w:val="24"/>
          <w:szCs w:val="24"/>
        </w:rPr>
        <w:t xml:space="preserve">helped us piece together what </w:t>
      </w:r>
      <w:r w:rsidR="005579C6">
        <w:rPr>
          <w:sz w:val="24"/>
          <w:szCs w:val="24"/>
        </w:rPr>
        <w:t xml:space="preserve">exactly happened </w:t>
      </w:r>
      <w:r w:rsidR="00B10F5B">
        <w:rPr>
          <w:sz w:val="24"/>
          <w:szCs w:val="24"/>
        </w:rPr>
        <w:t xml:space="preserve">at the town of Lemieux </w:t>
      </w:r>
      <w:r w:rsidR="005579C6">
        <w:rPr>
          <w:sz w:val="24"/>
          <w:szCs w:val="24"/>
        </w:rPr>
        <w:t>and how to prevent future</w:t>
      </w:r>
      <w:r w:rsidR="00B10F5B">
        <w:rPr>
          <w:sz w:val="24"/>
          <w:szCs w:val="24"/>
        </w:rPr>
        <w:t xml:space="preserve"> disasters.</w:t>
      </w:r>
      <w:r w:rsidR="005579C6">
        <w:rPr>
          <w:sz w:val="24"/>
          <w:szCs w:val="24"/>
        </w:rPr>
        <w:t xml:space="preserve"> </w:t>
      </w:r>
      <w:r w:rsidR="00B10F5B">
        <w:rPr>
          <w:sz w:val="24"/>
          <w:szCs w:val="24"/>
        </w:rPr>
        <w:t>All of this mentioned above will be discussed further.</w:t>
      </w:r>
    </w:p>
    <w:p w:rsidR="006636CA" w:rsidRDefault="006636CA" w:rsidP="00301DD1">
      <w:pPr>
        <w:rPr>
          <w:b/>
          <w:sz w:val="24"/>
          <w:szCs w:val="24"/>
        </w:rPr>
      </w:pPr>
      <w:r>
        <w:rPr>
          <w:b/>
          <w:sz w:val="24"/>
          <w:szCs w:val="24"/>
        </w:rPr>
        <w:t>Objectives:</w:t>
      </w:r>
    </w:p>
    <w:p w:rsidR="003D61D3" w:rsidRDefault="00684222" w:rsidP="003D61D3">
      <w:pPr>
        <w:pStyle w:val="ListParagraph"/>
        <w:numPr>
          <w:ilvl w:val="0"/>
          <w:numId w:val="1"/>
        </w:numPr>
        <w:rPr>
          <w:sz w:val="24"/>
          <w:szCs w:val="24"/>
        </w:rPr>
      </w:pPr>
      <w:r>
        <w:rPr>
          <w:sz w:val="24"/>
          <w:szCs w:val="24"/>
        </w:rPr>
        <w:t>To observe the results and understand the underlying causes of this landslide</w:t>
      </w:r>
      <w:r w:rsidR="001E7BE5">
        <w:rPr>
          <w:sz w:val="24"/>
          <w:szCs w:val="24"/>
        </w:rPr>
        <w:t>.</w:t>
      </w:r>
    </w:p>
    <w:p w:rsidR="006E4C5E" w:rsidRPr="001E7BE5" w:rsidRDefault="005B5A6F" w:rsidP="006E4C5E">
      <w:pPr>
        <w:rPr>
          <w:b/>
          <w:sz w:val="24"/>
          <w:szCs w:val="24"/>
        </w:rPr>
      </w:pPr>
      <w:r>
        <w:rPr>
          <w:b/>
          <w:sz w:val="24"/>
          <w:szCs w:val="24"/>
        </w:rPr>
        <w:t>Answers to the Question:</w:t>
      </w:r>
    </w:p>
    <w:p w:rsidR="00BD0C19" w:rsidRPr="00BD0C19" w:rsidRDefault="00BD0C19" w:rsidP="00BD0C19">
      <w:pPr>
        <w:rPr>
          <w:sz w:val="24"/>
          <w:szCs w:val="24"/>
        </w:rPr>
      </w:pPr>
      <w:r w:rsidRPr="00BD0C19">
        <w:rPr>
          <w:sz w:val="24"/>
          <w:szCs w:val="24"/>
        </w:rPr>
        <w:t>1.</w:t>
      </w:r>
      <w:r>
        <w:rPr>
          <w:sz w:val="24"/>
          <w:szCs w:val="24"/>
        </w:rPr>
        <w:t xml:space="preserve">  </w:t>
      </w:r>
      <w:r w:rsidR="00192A6C">
        <w:rPr>
          <w:sz w:val="24"/>
          <w:szCs w:val="24"/>
        </w:rPr>
        <w:tab/>
      </w:r>
      <w:r w:rsidR="00211D82">
        <w:rPr>
          <w:sz w:val="24"/>
          <w:szCs w:val="24"/>
        </w:rPr>
        <w:t>Sensitive Clay</w:t>
      </w:r>
      <w:r w:rsidR="00EF2791">
        <w:rPr>
          <w:sz w:val="24"/>
          <w:szCs w:val="24"/>
        </w:rPr>
        <w:t xml:space="preserve">, or Leda Clay, is a </w:t>
      </w:r>
      <w:r w:rsidR="00123642">
        <w:rPr>
          <w:sz w:val="24"/>
          <w:szCs w:val="24"/>
        </w:rPr>
        <w:t>type of clay that was deposited by the temporary inlet of the Atlantic Ocean when the glaciers retreated during the close of the last ice age. This left a “hole”</w:t>
      </w:r>
      <w:r w:rsidR="00AC657B">
        <w:rPr>
          <w:sz w:val="24"/>
          <w:szCs w:val="24"/>
        </w:rPr>
        <w:t xml:space="preserve"> in the ground, due to subsidence, </w:t>
      </w:r>
      <w:r w:rsidR="00123642">
        <w:rPr>
          <w:sz w:val="24"/>
          <w:szCs w:val="24"/>
        </w:rPr>
        <w:t>which the water from the Atlantic flooded creating the Champlain Sea.</w:t>
      </w:r>
      <w:r w:rsidR="00AC657B">
        <w:rPr>
          <w:sz w:val="24"/>
          <w:szCs w:val="24"/>
        </w:rPr>
        <w:t xml:space="preserve"> </w:t>
      </w:r>
      <w:r w:rsidR="00A012DE">
        <w:rPr>
          <w:sz w:val="24"/>
          <w:szCs w:val="24"/>
        </w:rPr>
        <w:t>T</w:t>
      </w:r>
      <w:r w:rsidR="007D74BD">
        <w:rPr>
          <w:sz w:val="24"/>
          <w:szCs w:val="24"/>
        </w:rPr>
        <w:t>he clay deposited at the bottom rose to the s</w:t>
      </w:r>
      <w:r w:rsidR="00A012DE">
        <w:rPr>
          <w:sz w:val="24"/>
          <w:szCs w:val="24"/>
        </w:rPr>
        <w:t>urface over time once the glaciers were gone due to</w:t>
      </w:r>
      <w:r w:rsidR="00AC657B">
        <w:rPr>
          <w:sz w:val="24"/>
          <w:szCs w:val="24"/>
        </w:rPr>
        <w:t xml:space="preserve"> the ground rising over time because there wasn’t any glacier on top of it to weigh it down. This is called</w:t>
      </w:r>
      <w:r w:rsidR="00A012DE">
        <w:rPr>
          <w:sz w:val="24"/>
          <w:szCs w:val="24"/>
        </w:rPr>
        <w:t xml:space="preserve"> isostatic rebound.</w:t>
      </w:r>
      <w:r w:rsidR="00555F39">
        <w:rPr>
          <w:sz w:val="24"/>
          <w:szCs w:val="24"/>
        </w:rPr>
        <w:t xml:space="preserve"> Leda clay is made up of mostly clay, sand, and silt particles. It is very unstable and if enough stress is applied on top of the Leda clay, which is usually hidden by topsoil, the Leda clay can behave like a liquid and cause a landslide like the one that happened in Lemieux.</w:t>
      </w:r>
      <w:r w:rsidR="00A012DE">
        <w:rPr>
          <w:sz w:val="24"/>
          <w:szCs w:val="24"/>
        </w:rPr>
        <w:t xml:space="preserve"> </w:t>
      </w:r>
    </w:p>
    <w:p w:rsidR="00D36759" w:rsidRPr="001534CA" w:rsidRDefault="00ED3B56" w:rsidP="00934D1A">
      <w:pPr>
        <w:jc w:val="both"/>
        <w:rPr>
          <w:sz w:val="24"/>
          <w:szCs w:val="24"/>
        </w:rPr>
      </w:pPr>
      <w:r>
        <w:rPr>
          <w:sz w:val="24"/>
          <w:szCs w:val="24"/>
        </w:rPr>
        <w:t>2.</w:t>
      </w:r>
      <w:r>
        <w:rPr>
          <w:sz w:val="24"/>
          <w:szCs w:val="24"/>
        </w:rPr>
        <w:tab/>
      </w:r>
      <w:r w:rsidR="00F62FE4">
        <w:rPr>
          <w:sz w:val="24"/>
          <w:szCs w:val="24"/>
        </w:rPr>
        <w:t>There is a depression left by the landslide</w:t>
      </w:r>
      <w:r w:rsidR="0095075A">
        <w:rPr>
          <w:sz w:val="24"/>
          <w:szCs w:val="24"/>
        </w:rPr>
        <w:t xml:space="preserve"> which goes down roughly ten meters down from where we were standing</w:t>
      </w:r>
      <w:r w:rsidR="00B93648">
        <w:rPr>
          <w:sz w:val="24"/>
          <w:szCs w:val="24"/>
        </w:rPr>
        <w:t xml:space="preserve"> suggesting</w:t>
      </w:r>
      <w:r w:rsidR="0095075A">
        <w:rPr>
          <w:sz w:val="24"/>
          <w:szCs w:val="24"/>
        </w:rPr>
        <w:t xml:space="preserve"> that there might have been a</w:t>
      </w:r>
      <w:r w:rsidR="00F62FE4">
        <w:rPr>
          <w:sz w:val="24"/>
          <w:szCs w:val="24"/>
        </w:rPr>
        <w:t xml:space="preserve"> landslide. </w:t>
      </w:r>
      <w:r w:rsidR="0095075A">
        <w:rPr>
          <w:sz w:val="24"/>
          <w:szCs w:val="24"/>
        </w:rPr>
        <w:t xml:space="preserve">There also seems to be </w:t>
      </w:r>
      <w:r w:rsidR="00F62FE4">
        <w:rPr>
          <w:sz w:val="24"/>
          <w:szCs w:val="24"/>
        </w:rPr>
        <w:t>less vegetation down the depression because most the vegetation got k</w:t>
      </w:r>
      <w:r w:rsidR="00AF151D">
        <w:rPr>
          <w:sz w:val="24"/>
          <w:szCs w:val="24"/>
        </w:rPr>
        <w:t>illed when it was swept away. T</w:t>
      </w:r>
      <w:r w:rsidR="00F62FE4">
        <w:rPr>
          <w:sz w:val="24"/>
          <w:szCs w:val="24"/>
        </w:rPr>
        <w:t>he less vegetation means that the vegetation dow</w:t>
      </w:r>
      <w:r w:rsidR="00AF151D">
        <w:rPr>
          <w:sz w:val="24"/>
          <w:szCs w:val="24"/>
        </w:rPr>
        <w:t>n there is younger than the top which further supports our conclusion of a landslide event. Since there aren’t many trees down the depression</w:t>
      </w:r>
      <w:r w:rsidR="005D21A3">
        <w:rPr>
          <w:sz w:val="24"/>
          <w:szCs w:val="24"/>
        </w:rPr>
        <w:t xml:space="preserve"> either, but there are trees where we were standing, there had to be an event that left this evidence.</w:t>
      </w:r>
    </w:p>
    <w:p w:rsidR="005813E8" w:rsidRDefault="001B7959" w:rsidP="00F47491">
      <w:pPr>
        <w:jc w:val="both"/>
        <w:rPr>
          <w:sz w:val="24"/>
          <w:szCs w:val="24"/>
        </w:rPr>
      </w:pPr>
      <w:r>
        <w:rPr>
          <w:sz w:val="24"/>
          <w:szCs w:val="24"/>
        </w:rPr>
        <w:t>3.a</w:t>
      </w:r>
      <w:r>
        <w:rPr>
          <w:sz w:val="24"/>
          <w:szCs w:val="24"/>
        </w:rPr>
        <w:tab/>
        <w:t xml:space="preserve">The </w:t>
      </w:r>
      <w:r w:rsidR="008B2646">
        <w:rPr>
          <w:sz w:val="24"/>
          <w:szCs w:val="24"/>
        </w:rPr>
        <w:t>brownish-red</w:t>
      </w:r>
      <w:r>
        <w:rPr>
          <w:sz w:val="24"/>
          <w:szCs w:val="24"/>
        </w:rPr>
        <w:t xml:space="preserve"> patche</w:t>
      </w:r>
      <w:r w:rsidR="008B2646">
        <w:rPr>
          <w:sz w:val="24"/>
          <w:szCs w:val="24"/>
        </w:rPr>
        <w:t>s represent</w:t>
      </w:r>
      <w:r>
        <w:rPr>
          <w:sz w:val="24"/>
          <w:szCs w:val="24"/>
        </w:rPr>
        <w:t xml:space="preserve"> glacial deposits that are made up of </w:t>
      </w:r>
      <w:r w:rsidR="00B606BC">
        <w:rPr>
          <w:sz w:val="24"/>
          <w:szCs w:val="24"/>
        </w:rPr>
        <w:t xml:space="preserve">sand, </w:t>
      </w:r>
      <w:r>
        <w:rPr>
          <w:sz w:val="24"/>
          <w:szCs w:val="24"/>
        </w:rPr>
        <w:t>gravel</w:t>
      </w:r>
      <w:r w:rsidR="00B606BC">
        <w:rPr>
          <w:sz w:val="24"/>
          <w:szCs w:val="24"/>
        </w:rPr>
        <w:t xml:space="preserve"> and boulder bits. These are </w:t>
      </w:r>
      <w:r w:rsidR="008B2646">
        <w:rPr>
          <w:sz w:val="24"/>
          <w:szCs w:val="24"/>
        </w:rPr>
        <w:t xml:space="preserve">poorly to well sorted and </w:t>
      </w:r>
      <w:r w:rsidR="00B606BC">
        <w:rPr>
          <w:sz w:val="24"/>
          <w:szCs w:val="24"/>
        </w:rPr>
        <w:t>are mostly coarse to medium grained. These glacial deposits lie below the marine limit and have marine-beach deposits on top.</w:t>
      </w:r>
    </w:p>
    <w:p w:rsidR="0033775E" w:rsidRDefault="00B606BC" w:rsidP="00F47491">
      <w:pPr>
        <w:jc w:val="both"/>
        <w:rPr>
          <w:sz w:val="24"/>
          <w:szCs w:val="24"/>
        </w:rPr>
      </w:pPr>
      <w:r>
        <w:rPr>
          <w:sz w:val="24"/>
          <w:szCs w:val="24"/>
        </w:rPr>
        <w:t xml:space="preserve">   b.</w:t>
      </w:r>
      <w:r w:rsidR="00B14260">
        <w:rPr>
          <w:sz w:val="24"/>
          <w:szCs w:val="24"/>
        </w:rPr>
        <w:tab/>
        <w:t xml:space="preserve"> These</w:t>
      </w:r>
      <w:r>
        <w:rPr>
          <w:sz w:val="24"/>
          <w:szCs w:val="24"/>
        </w:rPr>
        <w:t xml:space="preserve"> patches are mostly situated next to or very close to offshore marine deposits</w:t>
      </w:r>
      <w:r w:rsidR="0033775E">
        <w:rPr>
          <w:sz w:val="24"/>
          <w:szCs w:val="24"/>
        </w:rPr>
        <w:t>. These deposits are made up of clay, silt, and thin sands. These are common to the area and were deposited after the glaciers retreated</w:t>
      </w:r>
      <w:r w:rsidR="00AF31CC">
        <w:rPr>
          <w:sz w:val="24"/>
          <w:szCs w:val="24"/>
        </w:rPr>
        <w:t xml:space="preserve"> and created the Champlain Sea. T</w:t>
      </w:r>
      <w:r w:rsidR="0033775E">
        <w:rPr>
          <w:sz w:val="24"/>
          <w:szCs w:val="24"/>
        </w:rPr>
        <w:t>hese are called Champlain Sea Deposits.</w:t>
      </w:r>
    </w:p>
    <w:p w:rsidR="005813E8" w:rsidRDefault="00CC4799" w:rsidP="00B14260">
      <w:pPr>
        <w:jc w:val="both"/>
        <w:rPr>
          <w:sz w:val="24"/>
          <w:szCs w:val="24"/>
        </w:rPr>
      </w:pPr>
      <w:r>
        <w:rPr>
          <w:sz w:val="24"/>
          <w:szCs w:val="24"/>
        </w:rPr>
        <w:t xml:space="preserve">   c.</w:t>
      </w:r>
      <w:r>
        <w:rPr>
          <w:sz w:val="24"/>
          <w:szCs w:val="24"/>
        </w:rPr>
        <w:tab/>
      </w:r>
      <w:r w:rsidR="00342816">
        <w:rPr>
          <w:sz w:val="24"/>
          <w:szCs w:val="24"/>
        </w:rPr>
        <w:t>I would not expect to</w:t>
      </w:r>
      <w:r w:rsidR="00B14260">
        <w:rPr>
          <w:sz w:val="24"/>
          <w:szCs w:val="24"/>
        </w:rPr>
        <w:t xml:space="preserve"> find these patches of sediments close to or near the vicinity of Toronto due to th</w:t>
      </w:r>
      <w:r w:rsidR="00336DAC">
        <w:rPr>
          <w:sz w:val="24"/>
          <w:szCs w:val="24"/>
        </w:rPr>
        <w:t>e fact that since the brown patches, glacial deposits, lie very close to or next to</w:t>
      </w:r>
      <w:r w:rsidR="00B14260">
        <w:rPr>
          <w:sz w:val="24"/>
          <w:szCs w:val="24"/>
        </w:rPr>
        <w:t xml:space="preserve"> clay</w:t>
      </w:r>
      <w:r w:rsidR="00AF31CC">
        <w:rPr>
          <w:sz w:val="24"/>
          <w:szCs w:val="24"/>
        </w:rPr>
        <w:t xml:space="preserve"> and silt</w:t>
      </w:r>
      <w:r w:rsidR="00B14260">
        <w:rPr>
          <w:sz w:val="24"/>
          <w:szCs w:val="24"/>
        </w:rPr>
        <w:t xml:space="preserve"> deposits, it would be hard and dangerous to build tall and heavy buildings or build a lot of h</w:t>
      </w:r>
      <w:r w:rsidR="00AF31CC">
        <w:rPr>
          <w:sz w:val="24"/>
          <w:szCs w:val="24"/>
        </w:rPr>
        <w:t xml:space="preserve">ouses on top due to the fact </w:t>
      </w:r>
      <w:r w:rsidR="00555F39">
        <w:rPr>
          <w:sz w:val="24"/>
          <w:szCs w:val="24"/>
        </w:rPr>
        <w:t>that the surrounding</w:t>
      </w:r>
      <w:r w:rsidR="00AF31CC">
        <w:rPr>
          <w:sz w:val="24"/>
          <w:szCs w:val="24"/>
        </w:rPr>
        <w:t xml:space="preserve"> c</w:t>
      </w:r>
      <w:r w:rsidR="00CB0837">
        <w:rPr>
          <w:sz w:val="24"/>
          <w:szCs w:val="24"/>
        </w:rPr>
        <w:t xml:space="preserve">lay is unstable and can cause landslides. </w:t>
      </w:r>
      <w:r w:rsidR="00AF31CC">
        <w:rPr>
          <w:sz w:val="24"/>
          <w:szCs w:val="24"/>
        </w:rPr>
        <w:t xml:space="preserve">Also since the Champlain Sea did not cover Toronto directly, there </w:t>
      </w:r>
      <w:r w:rsidR="00555F39">
        <w:rPr>
          <w:sz w:val="24"/>
          <w:szCs w:val="24"/>
        </w:rPr>
        <w:t>were</w:t>
      </w:r>
      <w:r w:rsidR="00AF31CC">
        <w:rPr>
          <w:sz w:val="24"/>
          <w:szCs w:val="24"/>
        </w:rPr>
        <w:t xml:space="preserve"> no offshore sea deposits that built up</w:t>
      </w:r>
      <w:r w:rsidR="00555F39">
        <w:rPr>
          <w:sz w:val="24"/>
          <w:szCs w:val="24"/>
        </w:rPr>
        <w:t xml:space="preserve"> in the Toronto bedrock unlike various parts of the Ottawa-Gatineau area that have clay and silt deposits underneath the topsoil.</w:t>
      </w:r>
    </w:p>
    <w:p w:rsidR="00555F39" w:rsidRDefault="00DE4A1E" w:rsidP="00B14260">
      <w:pPr>
        <w:jc w:val="both"/>
        <w:rPr>
          <w:sz w:val="24"/>
          <w:szCs w:val="24"/>
        </w:rPr>
      </w:pPr>
      <w:r>
        <w:rPr>
          <w:sz w:val="24"/>
          <w:szCs w:val="24"/>
        </w:rPr>
        <w:t xml:space="preserve">  </w:t>
      </w:r>
      <w:r w:rsidR="00555F39">
        <w:rPr>
          <w:sz w:val="24"/>
          <w:szCs w:val="24"/>
        </w:rPr>
        <w:t>d.</w:t>
      </w:r>
      <w:r w:rsidR="00555F39">
        <w:rPr>
          <w:sz w:val="24"/>
          <w:szCs w:val="24"/>
        </w:rPr>
        <w:tab/>
        <w:t xml:space="preserve">The hatched lines on top of the brown-reddish </w:t>
      </w:r>
      <w:proofErr w:type="gramStart"/>
      <w:r w:rsidR="00555F39">
        <w:rPr>
          <w:sz w:val="24"/>
          <w:szCs w:val="24"/>
        </w:rPr>
        <w:t>patches</w:t>
      </w:r>
      <w:proofErr w:type="gramEnd"/>
      <w:r w:rsidR="00555F39">
        <w:rPr>
          <w:sz w:val="24"/>
          <w:szCs w:val="24"/>
        </w:rPr>
        <w:t xml:space="preserve"> means that there is unconsolidated material underneath which contains</w:t>
      </w:r>
      <w:r w:rsidR="00BC26BC">
        <w:rPr>
          <w:sz w:val="24"/>
          <w:szCs w:val="24"/>
        </w:rPr>
        <w:t xml:space="preserve"> mainly</w:t>
      </w:r>
      <w:r w:rsidR="00555F39">
        <w:rPr>
          <w:sz w:val="24"/>
          <w:szCs w:val="24"/>
        </w:rPr>
        <w:t xml:space="preserve"> gravel and sand, but some clay and unsorted glacial sediment.</w:t>
      </w:r>
      <w:r w:rsidR="00BC26BC">
        <w:rPr>
          <w:sz w:val="24"/>
          <w:szCs w:val="24"/>
        </w:rPr>
        <w:t xml:space="preserve"> These features formed when the glaciers came in and deposited vast amounts of material as the glacier came inland. After the glaciers retreated eventually, the Champlain Sea came in due subsidence in the ground after the glaciers left and deposited clay and sand. After the Champlain Sea disappeared, sediments formed on top of this unconsolidated material which gives us our topsoil. Unconsolidated material means loose and not compact/dense. This is one of the reasons why this unconsolidated material is very prone to outside stresses that can change its form and cause disasters.</w:t>
      </w:r>
    </w:p>
    <w:p w:rsidR="000B6833" w:rsidRDefault="005813E8" w:rsidP="005813E8">
      <w:pPr>
        <w:rPr>
          <w:rStyle w:val="apple-style-span"/>
          <w:rFonts w:cs="Arial"/>
          <w:color w:val="000000"/>
          <w:sz w:val="24"/>
          <w:szCs w:val="24"/>
        </w:rPr>
      </w:pPr>
      <w:r>
        <w:rPr>
          <w:sz w:val="24"/>
          <w:szCs w:val="24"/>
        </w:rPr>
        <w:t>4</w:t>
      </w:r>
      <w:r w:rsidR="0088240C" w:rsidRPr="00375CBF">
        <w:rPr>
          <w:sz w:val="24"/>
          <w:szCs w:val="24"/>
        </w:rPr>
        <w:t>.</w:t>
      </w:r>
      <w:r w:rsidR="00DE4A1E">
        <w:rPr>
          <w:sz w:val="24"/>
          <w:szCs w:val="24"/>
        </w:rPr>
        <w:tab/>
      </w:r>
      <w:r w:rsidR="008147EF">
        <w:rPr>
          <w:sz w:val="24"/>
          <w:szCs w:val="24"/>
        </w:rPr>
        <w:t>P</w:t>
      </w:r>
      <w:r w:rsidR="00DE4A1E">
        <w:rPr>
          <w:sz w:val="24"/>
          <w:szCs w:val="24"/>
        </w:rPr>
        <w:t>arts of the So</w:t>
      </w:r>
      <w:r w:rsidR="008147EF">
        <w:rPr>
          <w:sz w:val="24"/>
          <w:szCs w:val="24"/>
        </w:rPr>
        <w:t>uth nation River Valley lie on top of very sensitive Leda Clay deposits that were formed when the Champlain Sea came in. The town of Lemieux was situated on top of this vast amount of clay deposits. The landslide that happened on June 20</w:t>
      </w:r>
      <w:r w:rsidR="008147EF" w:rsidRPr="008147EF">
        <w:rPr>
          <w:sz w:val="24"/>
          <w:szCs w:val="24"/>
          <w:vertAlign w:val="superscript"/>
        </w:rPr>
        <w:t>th</w:t>
      </w:r>
      <w:r w:rsidR="008147EF">
        <w:rPr>
          <w:sz w:val="24"/>
          <w:szCs w:val="24"/>
        </w:rPr>
        <w:t>, 1</w:t>
      </w:r>
      <w:r w:rsidR="008147EF">
        <w:rPr>
          <w:rStyle w:val="apple-style-span"/>
          <w:rFonts w:cs="Arial"/>
          <w:color w:val="000000"/>
          <w:sz w:val="24"/>
          <w:szCs w:val="24"/>
        </w:rPr>
        <w:t>993, most likely started at the riverbanks. Erosion from the river, maybe due to high precipitation, ate away at key vital spots of the river bank that held most of the weight of farmland on top. This caused a low angle slope and since Leda Clay isn’t exactly the strongest material out there to support weight and stress, the sed</w:t>
      </w:r>
      <w:r w:rsidR="00871A9A">
        <w:rPr>
          <w:rStyle w:val="apple-style-span"/>
          <w:rFonts w:cs="Arial"/>
          <w:color w:val="000000"/>
          <w:sz w:val="24"/>
          <w:szCs w:val="24"/>
        </w:rPr>
        <w:t>iments came in under its own weight and</w:t>
      </w:r>
      <w:r w:rsidR="008147EF">
        <w:rPr>
          <w:rStyle w:val="apple-style-span"/>
          <w:rFonts w:cs="Arial"/>
          <w:color w:val="000000"/>
          <w:sz w:val="24"/>
          <w:szCs w:val="24"/>
        </w:rPr>
        <w:t xml:space="preserve"> started a chain reaction that eventually deposited vast amounts of sediments in a landslide into the river.</w:t>
      </w:r>
    </w:p>
    <w:p w:rsidR="008147EF" w:rsidRDefault="008147EF" w:rsidP="005813E8">
      <w:pPr>
        <w:rPr>
          <w:rStyle w:val="apple-style-span"/>
          <w:rFonts w:cs="Arial"/>
          <w:color w:val="000000"/>
          <w:sz w:val="24"/>
          <w:szCs w:val="24"/>
        </w:rPr>
      </w:pPr>
      <w:r>
        <w:rPr>
          <w:rStyle w:val="apple-style-span"/>
          <w:rFonts w:cs="Arial"/>
          <w:color w:val="000000"/>
          <w:sz w:val="24"/>
          <w:szCs w:val="24"/>
        </w:rPr>
        <w:t>Conclusion</w:t>
      </w:r>
    </w:p>
    <w:p w:rsidR="00265A7E" w:rsidRPr="00265A7E" w:rsidRDefault="008147EF" w:rsidP="005813E8">
      <w:pPr>
        <w:rPr>
          <w:rFonts w:cs="Arial"/>
          <w:color w:val="000000"/>
          <w:sz w:val="24"/>
          <w:szCs w:val="24"/>
        </w:rPr>
      </w:pPr>
      <w:r>
        <w:rPr>
          <w:rStyle w:val="apple-style-span"/>
          <w:rFonts w:cs="Arial"/>
          <w:color w:val="000000"/>
          <w:sz w:val="24"/>
          <w:szCs w:val="24"/>
        </w:rPr>
        <w:t xml:space="preserve">This lab really helped me understand the fragility of certain parts of the Ottawa-Gatineau area. </w:t>
      </w:r>
      <w:r w:rsidR="00265A7E">
        <w:rPr>
          <w:rStyle w:val="apple-style-span"/>
          <w:rFonts w:cs="Arial"/>
          <w:color w:val="000000"/>
          <w:sz w:val="24"/>
          <w:szCs w:val="24"/>
        </w:rPr>
        <w:t>With this knowledge, I hope to come to terms of h</w:t>
      </w:r>
      <w:bookmarkStart w:id="0" w:name="_GoBack"/>
      <w:bookmarkEnd w:id="0"/>
      <w:r w:rsidR="00265A7E">
        <w:rPr>
          <w:rStyle w:val="apple-style-span"/>
          <w:rFonts w:cs="Arial"/>
          <w:color w:val="000000"/>
          <w:sz w:val="24"/>
          <w:szCs w:val="24"/>
        </w:rPr>
        <w:t>ow disasters like this can be prevented and to fully understand the dynamics of earth.</w:t>
      </w:r>
    </w:p>
    <w:p w:rsidR="00A173FC" w:rsidRDefault="00765C33" w:rsidP="00B14260">
      <w:pPr>
        <w:rPr>
          <w:sz w:val="24"/>
          <w:szCs w:val="24"/>
        </w:rPr>
      </w:pPr>
      <w:r>
        <w:rPr>
          <w:sz w:val="24"/>
          <w:szCs w:val="24"/>
        </w:rPr>
        <w:tab/>
      </w:r>
    </w:p>
    <w:p w:rsidR="00BD12C7" w:rsidRPr="00375CBF" w:rsidRDefault="00BD12C7" w:rsidP="00375CBF">
      <w:pPr>
        <w:rPr>
          <w:sz w:val="24"/>
          <w:szCs w:val="24"/>
        </w:rPr>
      </w:pPr>
      <w:r>
        <w:rPr>
          <w:sz w:val="24"/>
          <w:szCs w:val="24"/>
        </w:rPr>
        <w:tab/>
      </w:r>
    </w:p>
    <w:sectPr w:rsidR="00BD12C7" w:rsidRPr="00375CB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D20" w:rsidRDefault="00926D20" w:rsidP="00301DD1">
      <w:pPr>
        <w:spacing w:after="0" w:line="240" w:lineRule="auto"/>
      </w:pPr>
      <w:r>
        <w:separator/>
      </w:r>
    </w:p>
  </w:endnote>
  <w:endnote w:type="continuationSeparator" w:id="0">
    <w:p w:rsidR="00926D20" w:rsidRDefault="00926D20" w:rsidP="00301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D20" w:rsidRDefault="00926D20" w:rsidP="00301DD1">
      <w:pPr>
        <w:spacing w:after="0" w:line="240" w:lineRule="auto"/>
      </w:pPr>
      <w:r>
        <w:separator/>
      </w:r>
    </w:p>
  </w:footnote>
  <w:footnote w:type="continuationSeparator" w:id="0">
    <w:p w:rsidR="00926D20" w:rsidRDefault="00926D20" w:rsidP="00301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37A"/>
    <w:multiLevelType w:val="hybridMultilevel"/>
    <w:tmpl w:val="37C6140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4FC6886"/>
    <w:multiLevelType w:val="hybridMultilevel"/>
    <w:tmpl w:val="3CB44EFC"/>
    <w:lvl w:ilvl="0" w:tplc="7558117C">
      <w:start w:val="1"/>
      <w:numFmt w:val="decimal"/>
      <w:lvlText w:val="%1."/>
      <w:lvlJc w:val="left"/>
      <w:pPr>
        <w:ind w:left="720" w:hanging="720"/>
      </w:pPr>
      <w:rPr>
        <w:rFonts w:hint="default"/>
        <w:b w:val="0"/>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nsid w:val="0A0800F5"/>
    <w:multiLevelType w:val="hybridMultilevel"/>
    <w:tmpl w:val="7CA2F2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D182D6C"/>
    <w:multiLevelType w:val="hybridMultilevel"/>
    <w:tmpl w:val="6D8E6E38"/>
    <w:lvl w:ilvl="0" w:tplc="10090001">
      <w:start w:val="1"/>
      <w:numFmt w:val="bullet"/>
      <w:lvlText w:val=""/>
      <w:lvlJc w:val="left"/>
      <w:pPr>
        <w:ind w:left="1449" w:hanging="360"/>
      </w:pPr>
      <w:rPr>
        <w:rFonts w:ascii="Symbol" w:hAnsi="Symbol"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4">
    <w:nsid w:val="3F8332EF"/>
    <w:multiLevelType w:val="hybridMultilevel"/>
    <w:tmpl w:val="42E4762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08532DF"/>
    <w:multiLevelType w:val="hybridMultilevel"/>
    <w:tmpl w:val="E5661122"/>
    <w:lvl w:ilvl="0" w:tplc="421CBAB2">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4C12F1E"/>
    <w:multiLevelType w:val="hybridMultilevel"/>
    <w:tmpl w:val="D7E628D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A3313DD"/>
    <w:multiLevelType w:val="hybridMultilevel"/>
    <w:tmpl w:val="986627A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D443670"/>
    <w:multiLevelType w:val="hybridMultilevel"/>
    <w:tmpl w:val="6F687A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657C00E4"/>
    <w:multiLevelType w:val="hybridMultilevel"/>
    <w:tmpl w:val="D21E4DF4"/>
    <w:lvl w:ilvl="0" w:tplc="149C2C80">
      <w:start w:val="1"/>
      <w:numFmt w:val="decimal"/>
      <w:lvlText w:val="%1."/>
      <w:lvlJc w:val="left"/>
      <w:pPr>
        <w:ind w:left="1080" w:hanging="72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6F6C55F9"/>
    <w:multiLevelType w:val="hybridMultilevel"/>
    <w:tmpl w:val="ACDE38E0"/>
    <w:lvl w:ilvl="0" w:tplc="F6969AAE">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9"/>
  </w:num>
  <w:num w:numId="3">
    <w:abstractNumId w:val="0"/>
  </w:num>
  <w:num w:numId="4">
    <w:abstractNumId w:val="4"/>
  </w:num>
  <w:num w:numId="5">
    <w:abstractNumId w:val="2"/>
  </w:num>
  <w:num w:numId="6">
    <w:abstractNumId w:val="6"/>
  </w:num>
  <w:num w:numId="7">
    <w:abstractNumId w:val="8"/>
  </w:num>
  <w:num w:numId="8">
    <w:abstractNumId w:val="5"/>
  </w:num>
  <w:num w:numId="9">
    <w:abstractNumId w:val="10"/>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E25"/>
    <w:rsid w:val="00006B82"/>
    <w:rsid w:val="00076E25"/>
    <w:rsid w:val="000850CE"/>
    <w:rsid w:val="000B6833"/>
    <w:rsid w:val="000B7675"/>
    <w:rsid w:val="000E4783"/>
    <w:rsid w:val="000F1172"/>
    <w:rsid w:val="00123642"/>
    <w:rsid w:val="00146C1F"/>
    <w:rsid w:val="001534CA"/>
    <w:rsid w:val="00192A6C"/>
    <w:rsid w:val="001B7959"/>
    <w:rsid w:val="001E2FF0"/>
    <w:rsid w:val="001E7BE5"/>
    <w:rsid w:val="00200BDF"/>
    <w:rsid w:val="00211D82"/>
    <w:rsid w:val="00213CF5"/>
    <w:rsid w:val="00237B57"/>
    <w:rsid w:val="00260B0D"/>
    <w:rsid w:val="00265A7E"/>
    <w:rsid w:val="00280C27"/>
    <w:rsid w:val="002A276B"/>
    <w:rsid w:val="002A734F"/>
    <w:rsid w:val="002C0832"/>
    <w:rsid w:val="002E5ED2"/>
    <w:rsid w:val="002F0F8D"/>
    <w:rsid w:val="00301DD1"/>
    <w:rsid w:val="003207EA"/>
    <w:rsid w:val="00336DAC"/>
    <w:rsid w:val="0033775E"/>
    <w:rsid w:val="003405F5"/>
    <w:rsid w:val="00342816"/>
    <w:rsid w:val="00351C58"/>
    <w:rsid w:val="00353C2C"/>
    <w:rsid w:val="00367A2B"/>
    <w:rsid w:val="00375CBF"/>
    <w:rsid w:val="003D61D3"/>
    <w:rsid w:val="0040519B"/>
    <w:rsid w:val="00406183"/>
    <w:rsid w:val="004242D3"/>
    <w:rsid w:val="00436181"/>
    <w:rsid w:val="00444CDD"/>
    <w:rsid w:val="004B156C"/>
    <w:rsid w:val="004D3DB4"/>
    <w:rsid w:val="00536037"/>
    <w:rsid w:val="00550B71"/>
    <w:rsid w:val="00555F39"/>
    <w:rsid w:val="005579C6"/>
    <w:rsid w:val="00567B41"/>
    <w:rsid w:val="005813E8"/>
    <w:rsid w:val="005B0737"/>
    <w:rsid w:val="005B3E83"/>
    <w:rsid w:val="005B5A6F"/>
    <w:rsid w:val="005D21A3"/>
    <w:rsid w:val="00610C3E"/>
    <w:rsid w:val="006475E3"/>
    <w:rsid w:val="006532C8"/>
    <w:rsid w:val="006636CA"/>
    <w:rsid w:val="00684222"/>
    <w:rsid w:val="00684285"/>
    <w:rsid w:val="006932F3"/>
    <w:rsid w:val="006B4A76"/>
    <w:rsid w:val="006E4C5E"/>
    <w:rsid w:val="00701A89"/>
    <w:rsid w:val="007149B4"/>
    <w:rsid w:val="00765C33"/>
    <w:rsid w:val="00765DFE"/>
    <w:rsid w:val="00776875"/>
    <w:rsid w:val="0078729D"/>
    <w:rsid w:val="007C4E90"/>
    <w:rsid w:val="007D0920"/>
    <w:rsid w:val="007D74BD"/>
    <w:rsid w:val="00800250"/>
    <w:rsid w:val="00812041"/>
    <w:rsid w:val="008147EF"/>
    <w:rsid w:val="008174D1"/>
    <w:rsid w:val="00871A9A"/>
    <w:rsid w:val="00875242"/>
    <w:rsid w:val="0088240C"/>
    <w:rsid w:val="008863E6"/>
    <w:rsid w:val="00897077"/>
    <w:rsid w:val="008A4878"/>
    <w:rsid w:val="008B2646"/>
    <w:rsid w:val="008F7DAC"/>
    <w:rsid w:val="00901BFF"/>
    <w:rsid w:val="00904E81"/>
    <w:rsid w:val="00926D20"/>
    <w:rsid w:val="00934D1A"/>
    <w:rsid w:val="009365FF"/>
    <w:rsid w:val="0093770F"/>
    <w:rsid w:val="0095075A"/>
    <w:rsid w:val="00963E35"/>
    <w:rsid w:val="00981044"/>
    <w:rsid w:val="00997C1A"/>
    <w:rsid w:val="00A012DE"/>
    <w:rsid w:val="00A0715B"/>
    <w:rsid w:val="00A173FC"/>
    <w:rsid w:val="00A20674"/>
    <w:rsid w:val="00A30714"/>
    <w:rsid w:val="00A401D8"/>
    <w:rsid w:val="00A662C9"/>
    <w:rsid w:val="00A87D7C"/>
    <w:rsid w:val="00A97599"/>
    <w:rsid w:val="00AA6235"/>
    <w:rsid w:val="00AB3D09"/>
    <w:rsid w:val="00AC657B"/>
    <w:rsid w:val="00AE546D"/>
    <w:rsid w:val="00AE5F85"/>
    <w:rsid w:val="00AF151D"/>
    <w:rsid w:val="00AF31CC"/>
    <w:rsid w:val="00B10F5B"/>
    <w:rsid w:val="00B14260"/>
    <w:rsid w:val="00B53B84"/>
    <w:rsid w:val="00B606BC"/>
    <w:rsid w:val="00B62F13"/>
    <w:rsid w:val="00B63731"/>
    <w:rsid w:val="00B65B38"/>
    <w:rsid w:val="00B66F6E"/>
    <w:rsid w:val="00B72B8A"/>
    <w:rsid w:val="00B93648"/>
    <w:rsid w:val="00BA177E"/>
    <w:rsid w:val="00BB1B71"/>
    <w:rsid w:val="00BC26BC"/>
    <w:rsid w:val="00BD0C19"/>
    <w:rsid w:val="00BD12C7"/>
    <w:rsid w:val="00BE3BAF"/>
    <w:rsid w:val="00C36A44"/>
    <w:rsid w:val="00C904D8"/>
    <w:rsid w:val="00CB0837"/>
    <w:rsid w:val="00CB466B"/>
    <w:rsid w:val="00CC4799"/>
    <w:rsid w:val="00D06569"/>
    <w:rsid w:val="00D13416"/>
    <w:rsid w:val="00D16E43"/>
    <w:rsid w:val="00D36759"/>
    <w:rsid w:val="00D5640C"/>
    <w:rsid w:val="00D612D1"/>
    <w:rsid w:val="00DD518A"/>
    <w:rsid w:val="00DE4A1E"/>
    <w:rsid w:val="00DE4C54"/>
    <w:rsid w:val="00E74603"/>
    <w:rsid w:val="00E82079"/>
    <w:rsid w:val="00E96401"/>
    <w:rsid w:val="00EA26D5"/>
    <w:rsid w:val="00ED3B56"/>
    <w:rsid w:val="00EE01D0"/>
    <w:rsid w:val="00EF2791"/>
    <w:rsid w:val="00F1149A"/>
    <w:rsid w:val="00F34F94"/>
    <w:rsid w:val="00F465E8"/>
    <w:rsid w:val="00F47491"/>
    <w:rsid w:val="00F53AAF"/>
    <w:rsid w:val="00F62FE4"/>
    <w:rsid w:val="00F7165B"/>
    <w:rsid w:val="00FD1711"/>
    <w:rsid w:val="00FD5B68"/>
    <w:rsid w:val="00FE42BC"/>
    <w:rsid w:val="00FF79F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5B68"/>
    <w:rPr>
      <w:color w:val="0000FF" w:themeColor="hyperlink"/>
      <w:u w:val="single"/>
    </w:rPr>
  </w:style>
  <w:style w:type="paragraph" w:styleId="BalloonText">
    <w:name w:val="Balloon Text"/>
    <w:basedOn w:val="Normal"/>
    <w:link w:val="BalloonTextChar"/>
    <w:uiPriority w:val="99"/>
    <w:semiHidden/>
    <w:unhideWhenUsed/>
    <w:rsid w:val="00FD5B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B68"/>
    <w:rPr>
      <w:rFonts w:ascii="Tahoma" w:hAnsi="Tahoma" w:cs="Tahoma"/>
      <w:sz w:val="16"/>
      <w:szCs w:val="16"/>
    </w:rPr>
  </w:style>
  <w:style w:type="paragraph" w:styleId="Header">
    <w:name w:val="header"/>
    <w:basedOn w:val="Normal"/>
    <w:link w:val="HeaderChar"/>
    <w:uiPriority w:val="99"/>
    <w:unhideWhenUsed/>
    <w:rsid w:val="00301D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1DD1"/>
  </w:style>
  <w:style w:type="paragraph" w:styleId="Footer">
    <w:name w:val="footer"/>
    <w:basedOn w:val="Normal"/>
    <w:link w:val="FooterChar"/>
    <w:uiPriority w:val="99"/>
    <w:unhideWhenUsed/>
    <w:rsid w:val="00301D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1DD1"/>
  </w:style>
  <w:style w:type="paragraph" w:styleId="ListParagraph">
    <w:name w:val="List Paragraph"/>
    <w:basedOn w:val="Normal"/>
    <w:uiPriority w:val="34"/>
    <w:qFormat/>
    <w:rsid w:val="003D61D3"/>
    <w:pPr>
      <w:ind w:left="720"/>
      <w:contextualSpacing/>
    </w:pPr>
  </w:style>
  <w:style w:type="character" w:customStyle="1" w:styleId="apple-style-span">
    <w:name w:val="apple-style-span"/>
    <w:basedOn w:val="DefaultParagraphFont"/>
    <w:rsid w:val="004D3D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5B68"/>
    <w:rPr>
      <w:color w:val="0000FF" w:themeColor="hyperlink"/>
      <w:u w:val="single"/>
    </w:rPr>
  </w:style>
  <w:style w:type="paragraph" w:styleId="BalloonText">
    <w:name w:val="Balloon Text"/>
    <w:basedOn w:val="Normal"/>
    <w:link w:val="BalloonTextChar"/>
    <w:uiPriority w:val="99"/>
    <w:semiHidden/>
    <w:unhideWhenUsed/>
    <w:rsid w:val="00FD5B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B68"/>
    <w:rPr>
      <w:rFonts w:ascii="Tahoma" w:hAnsi="Tahoma" w:cs="Tahoma"/>
      <w:sz w:val="16"/>
      <w:szCs w:val="16"/>
    </w:rPr>
  </w:style>
  <w:style w:type="paragraph" w:styleId="Header">
    <w:name w:val="header"/>
    <w:basedOn w:val="Normal"/>
    <w:link w:val="HeaderChar"/>
    <w:uiPriority w:val="99"/>
    <w:unhideWhenUsed/>
    <w:rsid w:val="00301D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1DD1"/>
  </w:style>
  <w:style w:type="paragraph" w:styleId="Footer">
    <w:name w:val="footer"/>
    <w:basedOn w:val="Normal"/>
    <w:link w:val="FooterChar"/>
    <w:uiPriority w:val="99"/>
    <w:unhideWhenUsed/>
    <w:rsid w:val="00301D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1DD1"/>
  </w:style>
  <w:style w:type="paragraph" w:styleId="ListParagraph">
    <w:name w:val="List Paragraph"/>
    <w:basedOn w:val="Normal"/>
    <w:uiPriority w:val="34"/>
    <w:qFormat/>
    <w:rsid w:val="003D61D3"/>
    <w:pPr>
      <w:ind w:left="720"/>
      <w:contextualSpacing/>
    </w:pPr>
  </w:style>
  <w:style w:type="character" w:customStyle="1" w:styleId="apple-style-span">
    <w:name w:val="apple-style-span"/>
    <w:basedOn w:val="DefaultParagraphFont"/>
    <w:rsid w:val="004D3D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DB6BA5-80BB-4570-8F66-88CBE6AD4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766</Words>
  <Characters>4371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shadow</dc:creator>
  <cp:lastModifiedBy>Cmilla</cp:lastModifiedBy>
  <cp:revision>2</cp:revision>
  <dcterms:created xsi:type="dcterms:W3CDTF">2014-10-24T19:53:00Z</dcterms:created>
  <dcterms:modified xsi:type="dcterms:W3CDTF">2014-10-24T19:53:00Z</dcterms:modified>
</cp:coreProperties>
</file>