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1D8B" w:rsidRPr="00963051" w:rsidRDefault="006D2C5D" w:rsidP="00FE797D">
      <w:pPr>
        <w:pStyle w:val="Default"/>
        <w:rPr>
          <w:rFonts w:ascii="Times New Roman" w:eastAsiaTheme="minorEastAsia" w:hAnsi="Times New Roman" w:cs="Times New Roman" w:hint="eastAsia"/>
          <w:color w:val="auto"/>
          <w:sz w:val="28"/>
          <w:szCs w:val="28"/>
        </w:rPr>
      </w:pPr>
      <w:r w:rsidRPr="00963051">
        <w:rPr>
          <w:rFonts w:ascii="Times New Roman" w:eastAsiaTheme="minorEastAsia" w:hAnsi="Times New Roman" w:cs="Times New Roman"/>
          <w:color w:val="auto"/>
          <w:sz w:val="28"/>
          <w:szCs w:val="28"/>
        </w:rPr>
        <w:t>橡皮人</w:t>
      </w:r>
      <w:r w:rsidRPr="00963051">
        <w:rPr>
          <w:rFonts w:ascii="Times New Roman" w:eastAsiaTheme="minorEastAsia" w:hAnsi="Times New Roman" w:cs="Times New Roman"/>
          <w:color w:val="auto"/>
          <w:sz w:val="28"/>
          <w:szCs w:val="28"/>
        </w:rPr>
        <w:t xml:space="preserve"> </w:t>
      </w:r>
      <w:r w:rsidRPr="00963051">
        <w:rPr>
          <w:rFonts w:ascii="Times New Roman" w:eastAsiaTheme="minorEastAsia" w:hAnsi="Times New Roman" w:cs="Times New Roman"/>
          <w:color w:val="auto"/>
          <w:sz w:val="28"/>
          <w:szCs w:val="28"/>
        </w:rPr>
        <w:t>王朔</w:t>
      </w:r>
      <w:r w:rsidRPr="00963051">
        <w:rPr>
          <w:rFonts w:ascii="Times New Roman" w:eastAsiaTheme="minorEastAsia" w:hAnsi="Times New Roman" w:cs="Times New Roman"/>
          <w:color w:val="auto"/>
          <w:sz w:val="28"/>
          <w:szCs w:val="28"/>
        </w:rPr>
        <w:t xml:space="preserve"> 1986 </w:t>
      </w:r>
    </w:p>
    <w:p w:rsidR="001E02D6" w:rsidRPr="00963051" w:rsidRDefault="001E02D6" w:rsidP="00FE797D">
      <w:pPr>
        <w:pStyle w:val="Default"/>
        <w:rPr>
          <w:rFonts w:ascii="Times New Roman" w:eastAsiaTheme="minorEastAsia" w:hAnsi="Times New Roman" w:cs="Times New Roman" w:hint="eastAsia"/>
          <w:szCs w:val="21"/>
        </w:rPr>
      </w:pPr>
      <w:r w:rsidRPr="00963051">
        <w:rPr>
          <w:rFonts w:ascii="Times New Roman" w:eastAsiaTheme="minorEastAsia" w:hAnsi="Times New Roman" w:cs="Times New Roman" w:hint="eastAsia"/>
          <w:sz w:val="21"/>
          <w:szCs w:val="21"/>
        </w:rPr>
        <w:t>在</w:t>
      </w:r>
      <w:r w:rsidR="0084194B" w:rsidRPr="00963051">
        <w:rPr>
          <w:rFonts w:ascii="Times New Roman" w:eastAsiaTheme="minorEastAsia" w:hAnsi="Times New Roman" w:cs="Times New Roman" w:hint="eastAsia"/>
          <w:sz w:val="21"/>
          <w:szCs w:val="21"/>
        </w:rPr>
        <w:t>王朔</w:t>
      </w:r>
      <w:r w:rsidRPr="00963051">
        <w:rPr>
          <w:rFonts w:ascii="Times New Roman" w:eastAsiaTheme="minorEastAsia" w:hAnsi="Times New Roman" w:cs="Times New Roman" w:hint="eastAsia"/>
          <w:sz w:val="21"/>
          <w:szCs w:val="21"/>
        </w:rPr>
        <w:t>的作品《橡皮人》当中，</w:t>
      </w:r>
      <w:r w:rsidR="00131490" w:rsidRPr="00963051">
        <w:rPr>
          <w:rFonts w:ascii="Times New Roman" w:eastAsiaTheme="minorEastAsia" w:hAnsi="Times New Roman" w:cs="Times New Roman"/>
          <w:szCs w:val="21"/>
        </w:rPr>
        <w:t xml:space="preserve"> </w:t>
      </w:r>
      <w:r w:rsidR="00CE5CB4" w:rsidRPr="00963051">
        <w:rPr>
          <w:rFonts w:ascii="Times New Roman" w:eastAsiaTheme="minorEastAsia" w:hAnsi="Times New Roman" w:cs="Times New Roman" w:hint="eastAsia"/>
          <w:sz w:val="21"/>
          <w:szCs w:val="21"/>
        </w:rPr>
        <w:t>主人公“我”是一个很具有代表性的人物，在他的身上充分反映出</w:t>
      </w:r>
      <w:r w:rsidRPr="00963051">
        <w:rPr>
          <w:rFonts w:ascii="Times New Roman" w:eastAsiaTheme="minorEastAsia" w:hAnsi="Times New Roman" w:cs="Times New Roman" w:hint="eastAsia"/>
          <w:sz w:val="21"/>
          <w:szCs w:val="21"/>
        </w:rPr>
        <w:t>社会转型期间人们茫然、无所适从的逆反心理</w:t>
      </w:r>
      <w:r w:rsidR="00CE5CB4" w:rsidRPr="00963051">
        <w:rPr>
          <w:rFonts w:ascii="Times New Roman" w:eastAsiaTheme="minorEastAsia" w:hAnsi="Times New Roman" w:cs="Times New Roman" w:hint="eastAsia"/>
          <w:sz w:val="21"/>
          <w:szCs w:val="21"/>
        </w:rPr>
        <w:t>。</w:t>
      </w:r>
      <w:r w:rsidR="00CE5CB4" w:rsidRPr="00963051">
        <w:rPr>
          <w:rFonts w:ascii="Times New Roman" w:eastAsiaTheme="minorEastAsia" w:hAnsi="Times New Roman" w:cs="Times New Roman" w:hint="eastAsia"/>
          <w:sz w:val="21"/>
          <w:szCs w:val="21"/>
        </w:rPr>
        <w:t>66</w:t>
      </w:r>
      <w:r w:rsidR="00CE5CB4" w:rsidRPr="00963051">
        <w:rPr>
          <w:rFonts w:ascii="Times New Roman" w:eastAsiaTheme="minorEastAsia" w:hAnsi="Times New Roman" w:cs="Times New Roman" w:hint="eastAsia"/>
          <w:sz w:val="21"/>
          <w:szCs w:val="21"/>
        </w:rPr>
        <w:t>年到</w:t>
      </w:r>
      <w:r w:rsidR="004A1D8B" w:rsidRPr="00963051">
        <w:rPr>
          <w:rFonts w:ascii="Times New Roman" w:eastAsiaTheme="minorEastAsia" w:hAnsi="Times New Roman" w:cs="Times New Roman" w:hint="eastAsia"/>
          <w:sz w:val="21"/>
          <w:szCs w:val="21"/>
        </w:rPr>
        <w:t>76</w:t>
      </w:r>
      <w:r w:rsidR="00CE5CB4" w:rsidRPr="00963051">
        <w:rPr>
          <w:rFonts w:ascii="Times New Roman" w:eastAsiaTheme="minorEastAsia" w:hAnsi="Times New Roman" w:cs="Times New Roman" w:hint="eastAsia"/>
          <w:sz w:val="21"/>
          <w:szCs w:val="21"/>
        </w:rPr>
        <w:t>年的</w:t>
      </w:r>
      <w:r w:rsidRPr="00963051">
        <w:rPr>
          <w:rFonts w:ascii="Times New Roman" w:eastAsiaTheme="minorEastAsia" w:hAnsi="Times New Roman" w:cs="Times New Roman" w:hint="eastAsia"/>
          <w:sz w:val="21"/>
          <w:szCs w:val="21"/>
        </w:rPr>
        <w:t>中国，</w:t>
      </w:r>
      <w:r w:rsidR="00CE5CB4" w:rsidRPr="00963051">
        <w:rPr>
          <w:rFonts w:ascii="Times New Roman" w:eastAsiaTheme="minorEastAsia" w:hAnsi="Times New Roman" w:cs="Times New Roman" w:hint="eastAsia"/>
          <w:sz w:val="21"/>
          <w:szCs w:val="21"/>
        </w:rPr>
        <w:t>文革刚刚结束，沿海地区</w:t>
      </w:r>
      <w:r w:rsidR="004A1D8B" w:rsidRPr="00963051">
        <w:rPr>
          <w:rFonts w:ascii="Times New Roman" w:eastAsiaTheme="minorEastAsia" w:hAnsi="Times New Roman" w:cs="Times New Roman" w:hint="eastAsia"/>
          <w:sz w:val="21"/>
          <w:szCs w:val="21"/>
        </w:rPr>
        <w:t>逐步开始沐浴改革开放的春风，金钱至上</w:t>
      </w:r>
      <w:r w:rsidR="00CE5CB4" w:rsidRPr="00963051">
        <w:rPr>
          <w:rFonts w:ascii="Times New Roman" w:eastAsiaTheme="minorEastAsia" w:hAnsi="Times New Roman" w:cs="Times New Roman" w:hint="eastAsia"/>
          <w:sz w:val="21"/>
          <w:szCs w:val="21"/>
        </w:rPr>
        <w:t>和浮躁的价值观念弥漫。经过了两三年下放的知青终于渐渐回到城里，</w:t>
      </w:r>
      <w:r w:rsidR="004A1D8B" w:rsidRPr="00963051">
        <w:rPr>
          <w:rFonts w:ascii="Times New Roman" w:eastAsiaTheme="minorEastAsia" w:hAnsi="Times New Roman" w:cs="Times New Roman" w:hint="eastAsia"/>
          <w:sz w:val="21"/>
          <w:szCs w:val="21"/>
        </w:rPr>
        <w:t>可是改革开</w:t>
      </w:r>
      <w:r w:rsidR="00CE5CB4" w:rsidRPr="00963051">
        <w:rPr>
          <w:rFonts w:ascii="Times New Roman" w:eastAsiaTheme="minorEastAsia" w:hAnsi="Times New Roman" w:cs="Times New Roman" w:hint="eastAsia"/>
          <w:sz w:val="21"/>
          <w:szCs w:val="21"/>
        </w:rPr>
        <w:t>放使城里发生了翻天覆地的变化，</w:t>
      </w:r>
      <w:r w:rsidR="00AE2FCF" w:rsidRPr="00963051">
        <w:rPr>
          <w:rFonts w:ascii="Times New Roman" w:eastAsiaTheme="minorEastAsia" w:hAnsi="Times New Roman" w:cs="Times New Roman" w:hint="eastAsia"/>
          <w:sz w:val="21"/>
          <w:szCs w:val="21"/>
        </w:rPr>
        <w:t>这</w:t>
      </w:r>
      <w:r w:rsidR="004A1D8B" w:rsidRPr="00963051">
        <w:rPr>
          <w:rFonts w:ascii="Times New Roman" w:eastAsiaTheme="minorEastAsia" w:hAnsi="Times New Roman" w:cs="Times New Roman" w:hint="eastAsia"/>
          <w:sz w:val="21"/>
          <w:szCs w:val="21"/>
        </w:rPr>
        <w:t>些</w:t>
      </w:r>
      <w:r w:rsidR="00CE5CB4" w:rsidRPr="00963051">
        <w:rPr>
          <w:rFonts w:ascii="Times New Roman" w:eastAsiaTheme="minorEastAsia" w:hAnsi="Times New Roman" w:cs="Times New Roman" w:hint="eastAsia"/>
          <w:sz w:val="21"/>
          <w:szCs w:val="21"/>
        </w:rPr>
        <w:t>从</w:t>
      </w:r>
      <w:r w:rsidR="0016205A" w:rsidRPr="00963051">
        <w:rPr>
          <w:rFonts w:ascii="Times New Roman" w:eastAsiaTheme="minorEastAsia" w:hAnsi="Times New Roman" w:cs="Times New Roman" w:hint="eastAsia"/>
          <w:sz w:val="21"/>
          <w:szCs w:val="21"/>
        </w:rPr>
        <w:t>边疆</w:t>
      </w:r>
      <w:r w:rsidR="00131490" w:rsidRPr="00963051">
        <w:rPr>
          <w:rFonts w:ascii="Times New Roman" w:eastAsiaTheme="minorEastAsia" w:hAnsi="Times New Roman" w:cs="Times New Roman" w:hint="eastAsia"/>
          <w:sz w:val="21"/>
          <w:szCs w:val="21"/>
        </w:rPr>
        <w:t>回来</w:t>
      </w:r>
      <w:r w:rsidR="004A1D8B" w:rsidRPr="00963051">
        <w:rPr>
          <w:rFonts w:ascii="Times New Roman" w:eastAsiaTheme="minorEastAsia" w:hAnsi="Times New Roman" w:cs="Times New Roman" w:hint="eastAsia"/>
          <w:sz w:val="21"/>
          <w:szCs w:val="21"/>
        </w:rPr>
        <w:t>的青年干</w:t>
      </w:r>
      <w:r w:rsidR="00CE5CB4" w:rsidRPr="00963051">
        <w:rPr>
          <w:rFonts w:ascii="Times New Roman" w:eastAsiaTheme="minorEastAsia" w:hAnsi="Times New Roman" w:cs="Times New Roman" w:hint="eastAsia"/>
          <w:sz w:val="21"/>
          <w:szCs w:val="21"/>
        </w:rPr>
        <w:t>部跟不上時代，无法跟主流社会融合在一起，于是</w:t>
      </w:r>
      <w:r w:rsidR="004A1D8B" w:rsidRPr="00963051">
        <w:rPr>
          <w:rFonts w:ascii="Times New Roman" w:eastAsiaTheme="minorEastAsia" w:hAnsi="Times New Roman" w:cs="Times New Roman" w:hint="eastAsia"/>
          <w:sz w:val="21"/>
          <w:szCs w:val="21"/>
        </w:rPr>
        <w:t>渐渐开始迷失自我，玩世不恭，变成了</w:t>
      </w:r>
      <w:r w:rsidR="00131490" w:rsidRPr="00963051">
        <w:rPr>
          <w:rFonts w:ascii="Times New Roman" w:eastAsiaTheme="minorEastAsia" w:hAnsi="Times New Roman" w:cs="Times New Roman" w:hint="eastAsia"/>
          <w:sz w:val="21"/>
          <w:szCs w:val="21"/>
        </w:rPr>
        <w:t>反社会，</w:t>
      </w:r>
      <w:proofErr w:type="gramStart"/>
      <w:r w:rsidR="00131490" w:rsidRPr="00963051">
        <w:rPr>
          <w:rFonts w:ascii="Times New Roman" w:eastAsiaTheme="minorEastAsia" w:hAnsi="Times New Roman" w:cs="Times New Roman" w:hint="eastAsia"/>
          <w:sz w:val="21"/>
          <w:szCs w:val="21"/>
        </w:rPr>
        <w:t>反一切</w:t>
      </w:r>
      <w:proofErr w:type="gramEnd"/>
      <w:r w:rsidR="00131490" w:rsidRPr="00963051">
        <w:rPr>
          <w:rFonts w:ascii="Times New Roman" w:eastAsiaTheme="minorEastAsia" w:hAnsi="Times New Roman" w:cs="Times New Roman" w:hint="eastAsia"/>
          <w:sz w:val="21"/>
          <w:szCs w:val="21"/>
        </w:rPr>
        <w:t>的边缘人</w:t>
      </w:r>
      <w:r w:rsidR="004A1D8B" w:rsidRPr="00963051">
        <w:rPr>
          <w:rFonts w:ascii="Times New Roman" w:eastAsiaTheme="minorEastAsia" w:hAnsi="Times New Roman" w:cs="Times New Roman" w:hint="eastAsia"/>
          <w:sz w:val="21"/>
          <w:szCs w:val="21"/>
        </w:rPr>
        <w:t>。</w:t>
      </w:r>
      <w:r w:rsidR="00131490" w:rsidRPr="00963051">
        <w:rPr>
          <w:rFonts w:ascii="Times New Roman" w:eastAsiaTheme="minorEastAsia" w:hAnsi="Times New Roman" w:cs="Times New Roman" w:hint="eastAsia"/>
          <w:sz w:val="21"/>
          <w:szCs w:val="21"/>
        </w:rPr>
        <w:t>这一批游手好闲、无所事事、吃喝玩乐的痞子、流氓，他们无正当职业，打架、起哄、戏弄别人、相互嘲笑。</w:t>
      </w:r>
      <w:r w:rsidR="00131490" w:rsidRPr="00963051">
        <w:rPr>
          <w:rFonts w:ascii="Times New Roman" w:eastAsiaTheme="minorEastAsia" w:hAnsi="Times New Roman"/>
          <w:sz w:val="21"/>
        </w:rPr>
        <w:t>他们</w:t>
      </w:r>
      <w:r w:rsidR="00131490" w:rsidRPr="00963051">
        <w:rPr>
          <w:rFonts w:ascii="Times New Roman" w:eastAsiaTheme="minorEastAsia" w:hAnsi="Times New Roman" w:hint="eastAsia"/>
          <w:sz w:val="21"/>
        </w:rPr>
        <w:t>麻木不仁，没有情绪变化，</w:t>
      </w:r>
      <w:r w:rsidRPr="00963051">
        <w:rPr>
          <w:rFonts w:ascii="Times New Roman" w:eastAsiaTheme="minorEastAsia" w:hAnsi="Times New Roman" w:hint="eastAsia"/>
          <w:sz w:val="21"/>
        </w:rPr>
        <w:t xml:space="preserve"> </w:t>
      </w:r>
      <w:r w:rsidRPr="00963051">
        <w:rPr>
          <w:rFonts w:ascii="Times New Roman" w:eastAsiaTheme="minorEastAsia" w:hAnsi="Times New Roman" w:hint="eastAsia"/>
          <w:sz w:val="21"/>
        </w:rPr>
        <w:t>没有理想</w:t>
      </w:r>
      <w:r w:rsidRPr="00963051">
        <w:rPr>
          <w:rFonts w:ascii="Times New Roman" w:eastAsiaTheme="minorEastAsia" w:hAnsi="Times New Roman"/>
          <w:sz w:val="21"/>
        </w:rPr>
        <w:t>；毫不在意批评，也毫不在意表扬。这样</w:t>
      </w:r>
      <w:r w:rsidRPr="00963051">
        <w:rPr>
          <w:rFonts w:ascii="Times New Roman" w:eastAsiaTheme="minorEastAsia" w:hAnsi="Times New Roman"/>
          <w:sz w:val="21"/>
        </w:rPr>
        <w:t>“</w:t>
      </w:r>
      <w:r w:rsidRPr="00963051">
        <w:rPr>
          <w:rFonts w:ascii="Times New Roman" w:eastAsiaTheme="minorEastAsia" w:hAnsi="Times New Roman"/>
          <w:sz w:val="21"/>
        </w:rPr>
        <w:t>无梦、无痛、无趣</w:t>
      </w:r>
      <w:r w:rsidRPr="00963051">
        <w:rPr>
          <w:rFonts w:ascii="Times New Roman" w:eastAsiaTheme="minorEastAsia" w:hAnsi="Times New Roman"/>
          <w:sz w:val="21"/>
        </w:rPr>
        <w:t>”</w:t>
      </w:r>
      <w:r w:rsidRPr="00963051">
        <w:rPr>
          <w:rFonts w:ascii="Times New Roman" w:eastAsiaTheme="minorEastAsia" w:hAnsi="Times New Roman"/>
          <w:sz w:val="21"/>
        </w:rPr>
        <w:t>的橡皮人</w:t>
      </w:r>
      <w:r w:rsidR="00131490" w:rsidRPr="00963051">
        <w:rPr>
          <w:rFonts w:ascii="Times New Roman" w:eastAsiaTheme="minorEastAsia" w:hAnsi="Times New Roman" w:cs="Times New Roman" w:hint="eastAsia"/>
          <w:sz w:val="21"/>
          <w:szCs w:val="21"/>
        </w:rPr>
        <w:t>在上世纪</w:t>
      </w:r>
      <w:r w:rsidR="00131490" w:rsidRPr="00963051">
        <w:rPr>
          <w:rFonts w:ascii="Times New Roman" w:eastAsiaTheme="minorEastAsia" w:hAnsi="Times New Roman" w:cs="Times New Roman" w:hint="eastAsia"/>
          <w:sz w:val="21"/>
          <w:szCs w:val="21"/>
        </w:rPr>
        <w:t>80</w:t>
      </w:r>
      <w:r w:rsidR="00131490" w:rsidRPr="00963051">
        <w:rPr>
          <w:rFonts w:ascii="Times New Roman" w:eastAsiaTheme="minorEastAsia" w:hAnsi="Times New Roman" w:cs="Times New Roman" w:hint="eastAsia"/>
          <w:sz w:val="21"/>
          <w:szCs w:val="21"/>
        </w:rPr>
        <w:t>年代的大环境下普遍存在着，挣扎</w:t>
      </w:r>
      <w:r w:rsidR="00131490" w:rsidRPr="00963051">
        <w:rPr>
          <w:rFonts w:ascii="Times New Roman" w:eastAsiaTheme="minorEastAsia" w:hAnsi="Times New Roman" w:hint="eastAsia"/>
          <w:sz w:val="21"/>
        </w:rPr>
        <w:t>着。</w:t>
      </w:r>
    </w:p>
    <w:p w:rsidR="0016205A" w:rsidRPr="00963051" w:rsidRDefault="0016205A" w:rsidP="00FE797D">
      <w:pPr>
        <w:pStyle w:val="Default"/>
        <w:rPr>
          <w:rFonts w:ascii="Times New Roman" w:eastAsiaTheme="minorEastAsia" w:hAnsi="Times New Roman" w:cs="Times New Roman" w:hint="eastAsia"/>
          <w:szCs w:val="21"/>
        </w:rPr>
      </w:pPr>
    </w:p>
    <w:p w:rsidR="0084194B" w:rsidRDefault="0016205A" w:rsidP="00FE797D">
      <w:pPr>
        <w:pStyle w:val="Default"/>
        <w:rPr>
          <w:rFonts w:ascii="Times New Roman" w:eastAsiaTheme="minorEastAsia" w:hAnsi="Times New Roman" w:cs="Times New Roman" w:hint="eastAsia"/>
          <w:sz w:val="21"/>
          <w:szCs w:val="21"/>
        </w:rPr>
      </w:pPr>
      <w:r w:rsidRPr="00963051">
        <w:rPr>
          <w:rFonts w:ascii="Times New Roman" w:eastAsiaTheme="minorEastAsia" w:hAnsi="Times New Roman" w:cs="Times New Roman" w:hint="eastAsia"/>
          <w:sz w:val="21"/>
          <w:szCs w:val="21"/>
        </w:rPr>
        <w:t>但在这一群人当中，并不是所有人都可以抛弃一切的价值观，完全不在乎身边的一切。像文中的主人公就是一个例子。</w:t>
      </w:r>
      <w:r w:rsidR="00D97D86" w:rsidRPr="00963051">
        <w:rPr>
          <w:rFonts w:ascii="Times New Roman" w:eastAsiaTheme="minorEastAsia" w:hAnsi="Times New Roman" w:cs="Times New Roman" w:hint="eastAsia"/>
          <w:sz w:val="21"/>
          <w:szCs w:val="21"/>
        </w:rPr>
        <w:t>他在做许多违背道德良心的事之后开始反思怀疑，</w:t>
      </w:r>
      <w:r w:rsidR="00D97D86" w:rsidRPr="00963051">
        <w:rPr>
          <w:rFonts w:ascii="Times New Roman" w:eastAsiaTheme="minorEastAsia" w:hAnsi="Times New Roman" w:cs="Times New Roman" w:hint="eastAsia"/>
          <w:sz w:val="21"/>
          <w:szCs w:val="21"/>
        </w:rPr>
        <w:t xml:space="preserve"> </w:t>
      </w:r>
      <w:r w:rsidR="00C85B79">
        <w:rPr>
          <w:rFonts w:ascii="Times New Roman" w:eastAsiaTheme="minorEastAsia" w:hAnsi="Times New Roman" w:cs="Times New Roman" w:hint="eastAsia"/>
          <w:sz w:val="21"/>
          <w:szCs w:val="21"/>
        </w:rPr>
        <w:t>觉得自己并不是什么都不在乎，什么都可以抛弃。</w:t>
      </w:r>
      <w:r w:rsidR="00C85B79">
        <w:rPr>
          <w:rFonts w:ascii="Times New Roman" w:eastAsiaTheme="minorEastAsia" w:hAnsi="Times New Roman" w:cs="Times New Roman" w:hint="eastAsia"/>
          <w:sz w:val="21"/>
          <w:szCs w:val="21"/>
        </w:rPr>
        <w:t xml:space="preserve"> </w:t>
      </w:r>
      <w:r w:rsidR="00C85B79">
        <w:rPr>
          <w:rFonts w:ascii="Times New Roman" w:eastAsiaTheme="minorEastAsia" w:hAnsi="Times New Roman" w:cs="Times New Roman" w:hint="eastAsia"/>
          <w:sz w:val="21"/>
          <w:szCs w:val="21"/>
        </w:rPr>
        <w:t>从文中我们可以看出他自己觉得“我还有一点希望”，还有人性和正义感，所以最后他拒绝了李白玲，也与这些痞子们慢慢</w:t>
      </w:r>
      <w:r w:rsidR="001C3276">
        <w:rPr>
          <w:rFonts w:ascii="Times New Roman" w:eastAsiaTheme="minorEastAsia" w:hAnsi="Times New Roman" w:cs="Times New Roman" w:hint="eastAsia"/>
          <w:sz w:val="21"/>
          <w:szCs w:val="21"/>
        </w:rPr>
        <w:t>地脱离了关系。</w:t>
      </w:r>
      <w:r w:rsidR="001C3276">
        <w:rPr>
          <w:rFonts w:ascii="Times New Roman" w:eastAsiaTheme="minorEastAsia" w:hAnsi="Times New Roman" w:cs="Times New Roman" w:hint="eastAsia"/>
          <w:sz w:val="21"/>
          <w:szCs w:val="21"/>
        </w:rPr>
        <w:t xml:space="preserve"> </w:t>
      </w:r>
      <w:r w:rsidR="001C3276">
        <w:rPr>
          <w:rFonts w:ascii="Times New Roman" w:eastAsiaTheme="minorEastAsia" w:hAnsi="Times New Roman" w:cs="Times New Roman" w:hint="eastAsia"/>
          <w:sz w:val="21"/>
          <w:szCs w:val="21"/>
        </w:rPr>
        <w:t>其实我们每个人或多或少都有一些橡皮化，但这并不可怕。</w:t>
      </w:r>
      <w:r w:rsidR="001C3276">
        <w:rPr>
          <w:rFonts w:ascii="Times New Roman" w:eastAsiaTheme="minorEastAsia" w:hAnsi="Times New Roman" w:cs="Times New Roman" w:hint="eastAsia"/>
          <w:sz w:val="21"/>
          <w:szCs w:val="21"/>
        </w:rPr>
        <w:t xml:space="preserve"> </w:t>
      </w:r>
      <w:r w:rsidR="001C3276">
        <w:rPr>
          <w:rFonts w:ascii="Times New Roman" w:eastAsiaTheme="minorEastAsia" w:hAnsi="Times New Roman" w:cs="Times New Roman" w:hint="eastAsia"/>
          <w:sz w:val="21"/>
          <w:szCs w:val="21"/>
        </w:rPr>
        <w:t>这只是心理上的一段过渡的短期现象。</w:t>
      </w:r>
    </w:p>
    <w:p w:rsidR="001C3276" w:rsidRPr="001C3276" w:rsidRDefault="001C3276" w:rsidP="00FE797D">
      <w:pPr>
        <w:pStyle w:val="Default"/>
        <w:rPr>
          <w:rFonts w:ascii="Times New Roman" w:eastAsiaTheme="minorEastAsia" w:hAnsi="Times New Roman" w:cs="Times New Roman"/>
          <w:sz w:val="21"/>
          <w:szCs w:val="21"/>
        </w:rPr>
      </w:pPr>
    </w:p>
    <w:p w:rsidR="006D2C5D" w:rsidRDefault="006D2C5D" w:rsidP="00FE797D">
      <w:pPr>
        <w:pStyle w:val="Default"/>
        <w:rPr>
          <w:rFonts w:ascii="Times New Roman" w:eastAsiaTheme="minorEastAsia" w:hAnsi="Times New Roman" w:cs="Times New Roman" w:hint="eastAsia"/>
          <w:color w:val="auto"/>
          <w:sz w:val="28"/>
          <w:szCs w:val="28"/>
        </w:rPr>
      </w:pPr>
      <w:r w:rsidRPr="00963051">
        <w:rPr>
          <w:rFonts w:ascii="Times New Roman" w:eastAsiaTheme="minorEastAsia" w:hAnsi="Times New Roman" w:cs="Times New Roman"/>
          <w:color w:val="auto"/>
          <w:sz w:val="28"/>
          <w:szCs w:val="28"/>
        </w:rPr>
        <w:t>四喜忧国</w:t>
      </w:r>
      <w:r w:rsidRPr="00963051">
        <w:rPr>
          <w:rFonts w:ascii="Times New Roman" w:eastAsiaTheme="minorEastAsia" w:hAnsi="Times New Roman" w:cs="Times New Roman"/>
          <w:color w:val="auto"/>
          <w:sz w:val="28"/>
          <w:szCs w:val="28"/>
        </w:rPr>
        <w:t xml:space="preserve"> </w:t>
      </w:r>
      <w:r w:rsidRPr="00963051">
        <w:rPr>
          <w:rFonts w:ascii="Times New Roman" w:eastAsiaTheme="minorEastAsia" w:hAnsi="Times New Roman" w:cs="Times New Roman"/>
          <w:color w:val="auto"/>
          <w:sz w:val="28"/>
          <w:szCs w:val="28"/>
        </w:rPr>
        <w:t>张大春</w:t>
      </w:r>
      <w:r w:rsidRPr="00963051">
        <w:rPr>
          <w:rFonts w:ascii="Times New Roman" w:eastAsiaTheme="minorEastAsia" w:hAnsi="Times New Roman" w:cs="Times New Roman"/>
          <w:color w:val="auto"/>
          <w:sz w:val="28"/>
          <w:szCs w:val="28"/>
        </w:rPr>
        <w:t xml:space="preserve"> 1987 </w:t>
      </w:r>
    </w:p>
    <w:p w:rsidR="00C332A6" w:rsidRDefault="001C3276" w:rsidP="00FE797D">
      <w:pPr>
        <w:pStyle w:val="Default"/>
        <w:rPr>
          <w:rFonts w:ascii="Helvetica" w:hAnsi="Helvetica" w:hint="eastAsia"/>
          <w:color w:val="111111"/>
          <w:sz w:val="21"/>
          <w:szCs w:val="21"/>
          <w:shd w:val="clear" w:color="auto" w:fill="FFFFFF"/>
        </w:rPr>
      </w:pPr>
      <w:r w:rsidRPr="0017482D">
        <w:rPr>
          <w:rFonts w:ascii="Helvetica" w:hAnsi="Helvetica"/>
          <w:color w:val="111111"/>
          <w:sz w:val="21"/>
          <w:szCs w:val="21"/>
          <w:shd w:val="clear" w:color="auto" w:fill="FFFFFF"/>
        </w:rPr>
        <w:t>《四喜忧国》，以一位退伍老兵朱四喜为主轴，描写</w:t>
      </w:r>
      <w:r w:rsidR="0017482D" w:rsidRPr="0017482D">
        <w:rPr>
          <w:rFonts w:ascii="Helvetica" w:hAnsi="Helvetica" w:hint="eastAsia"/>
          <w:color w:val="111111"/>
          <w:sz w:val="21"/>
          <w:szCs w:val="21"/>
          <w:shd w:val="clear" w:color="auto" w:fill="FFFFFF"/>
        </w:rPr>
        <w:t>了</w:t>
      </w:r>
      <w:r w:rsidRPr="0017482D">
        <w:rPr>
          <w:rFonts w:ascii="Helvetica" w:hAnsi="Helvetica"/>
          <w:color w:val="111111"/>
          <w:sz w:val="21"/>
          <w:szCs w:val="21"/>
          <w:shd w:val="clear" w:color="auto" w:fill="FFFFFF"/>
        </w:rPr>
        <w:t>台湾</w:t>
      </w:r>
      <w:r w:rsidRPr="0017482D">
        <w:rPr>
          <w:rFonts w:ascii="Helvetica" w:hAnsi="Helvetica"/>
          <w:color w:val="111111"/>
          <w:sz w:val="21"/>
          <w:szCs w:val="21"/>
          <w:shd w:val="clear" w:color="auto" w:fill="FFFFFF"/>
        </w:rPr>
        <w:t>“</w:t>
      </w:r>
      <w:r w:rsidRPr="0017482D">
        <w:rPr>
          <w:rFonts w:ascii="Helvetica" w:hAnsi="Helvetica"/>
          <w:color w:val="111111"/>
          <w:sz w:val="21"/>
          <w:szCs w:val="21"/>
          <w:shd w:val="clear" w:color="auto" w:fill="FFFFFF"/>
        </w:rPr>
        <w:t>反共复国</w:t>
      </w:r>
      <w:r w:rsidRPr="0017482D">
        <w:rPr>
          <w:rFonts w:ascii="Helvetica" w:hAnsi="Helvetica"/>
          <w:color w:val="111111"/>
          <w:sz w:val="21"/>
          <w:szCs w:val="21"/>
          <w:shd w:val="clear" w:color="auto" w:fill="FFFFFF"/>
        </w:rPr>
        <w:t>”</w:t>
      </w:r>
      <w:r w:rsidR="0017482D" w:rsidRPr="0017482D">
        <w:rPr>
          <w:rFonts w:ascii="Helvetica" w:hAnsi="Helvetica"/>
          <w:color w:val="111111"/>
          <w:sz w:val="21"/>
          <w:szCs w:val="21"/>
          <w:shd w:val="clear" w:color="auto" w:fill="FFFFFF"/>
        </w:rPr>
        <w:t>年代</w:t>
      </w:r>
      <w:r w:rsidR="0017482D" w:rsidRPr="0017482D">
        <w:rPr>
          <w:rFonts w:ascii="Helvetica" w:hAnsi="Helvetica" w:hint="eastAsia"/>
          <w:color w:val="111111"/>
          <w:sz w:val="21"/>
          <w:szCs w:val="21"/>
          <w:shd w:val="clear" w:color="auto" w:fill="FFFFFF"/>
        </w:rPr>
        <w:t>这些老兵们</w:t>
      </w:r>
      <w:r w:rsidRPr="0017482D">
        <w:rPr>
          <w:rFonts w:ascii="Helvetica" w:hAnsi="Helvetica"/>
          <w:color w:val="111111"/>
          <w:sz w:val="21"/>
          <w:szCs w:val="21"/>
          <w:shd w:val="clear" w:color="auto" w:fill="FFFFFF"/>
        </w:rPr>
        <w:t>的生活与故事。</w:t>
      </w:r>
      <w:r w:rsidR="0017482D">
        <w:rPr>
          <w:rFonts w:ascii="Helvetica" w:hAnsi="Helvetica"/>
          <w:color w:val="111111"/>
          <w:sz w:val="21"/>
          <w:szCs w:val="21"/>
          <w:shd w:val="clear" w:color="auto" w:fill="FFFFFF"/>
        </w:rPr>
        <w:t>国民党军败退台湾，</w:t>
      </w:r>
      <w:r w:rsidR="0017482D">
        <w:rPr>
          <w:rFonts w:ascii="Helvetica" w:hAnsi="Helvetica" w:hint="eastAsia"/>
          <w:color w:val="111111"/>
          <w:sz w:val="21"/>
          <w:szCs w:val="21"/>
          <w:shd w:val="clear" w:color="auto" w:fill="FFFFFF"/>
        </w:rPr>
        <w:t>两百多万的士兵</w:t>
      </w:r>
      <w:r w:rsidRPr="0017482D">
        <w:rPr>
          <w:rFonts w:ascii="Helvetica" w:hAnsi="Helvetica"/>
          <w:color w:val="111111"/>
          <w:sz w:val="21"/>
          <w:szCs w:val="21"/>
          <w:shd w:val="clear" w:color="auto" w:fill="FFFFFF"/>
        </w:rPr>
        <w:t>无法安</w:t>
      </w:r>
      <w:r w:rsidR="0017482D">
        <w:rPr>
          <w:rFonts w:ascii="Helvetica" w:hAnsi="Helvetica"/>
          <w:color w:val="111111"/>
          <w:sz w:val="21"/>
          <w:szCs w:val="21"/>
          <w:shd w:val="clear" w:color="auto" w:fill="FFFFFF"/>
        </w:rPr>
        <w:t>置，因此台湾政府从一九五六年开始兴建</w:t>
      </w:r>
      <w:proofErr w:type="gramStart"/>
      <w:r w:rsidR="0017482D">
        <w:rPr>
          <w:rFonts w:ascii="Helvetica" w:hAnsi="Helvetica"/>
          <w:color w:val="111111"/>
          <w:sz w:val="21"/>
          <w:szCs w:val="21"/>
          <w:shd w:val="clear" w:color="auto" w:fill="FFFFFF"/>
        </w:rPr>
        <w:t>眷</w:t>
      </w:r>
      <w:proofErr w:type="gramEnd"/>
      <w:r w:rsidR="0017482D">
        <w:rPr>
          <w:rFonts w:ascii="Helvetica" w:hAnsi="Helvetica"/>
          <w:color w:val="111111"/>
          <w:sz w:val="21"/>
          <w:szCs w:val="21"/>
          <w:shd w:val="clear" w:color="auto" w:fill="FFFFFF"/>
        </w:rPr>
        <w:t>村，全台湾曾经至少有</w:t>
      </w:r>
      <w:r w:rsidR="0017482D">
        <w:rPr>
          <w:rFonts w:ascii="Helvetica" w:hAnsi="Helvetica" w:hint="eastAsia"/>
          <w:color w:val="111111"/>
          <w:sz w:val="21"/>
          <w:szCs w:val="21"/>
          <w:shd w:val="clear" w:color="auto" w:fill="FFFFFF"/>
        </w:rPr>
        <w:t>七百</w:t>
      </w:r>
      <w:r w:rsidRPr="0017482D">
        <w:rPr>
          <w:rFonts w:ascii="Helvetica" w:hAnsi="Helvetica"/>
          <w:color w:val="111111"/>
          <w:sz w:val="21"/>
          <w:szCs w:val="21"/>
          <w:shd w:val="clear" w:color="auto" w:fill="FFFFFF"/>
        </w:rPr>
        <w:t>多个这样的</w:t>
      </w:r>
      <w:proofErr w:type="gramStart"/>
      <w:r w:rsidRPr="0017482D">
        <w:rPr>
          <w:rFonts w:ascii="Helvetica" w:hAnsi="Helvetica"/>
          <w:color w:val="111111"/>
          <w:sz w:val="21"/>
          <w:szCs w:val="21"/>
          <w:shd w:val="clear" w:color="auto" w:fill="FFFFFF"/>
        </w:rPr>
        <w:t>眷</w:t>
      </w:r>
      <w:proofErr w:type="gramEnd"/>
      <w:r w:rsidRPr="0017482D">
        <w:rPr>
          <w:rFonts w:ascii="Helvetica" w:hAnsi="Helvetica"/>
          <w:color w:val="111111"/>
          <w:sz w:val="21"/>
          <w:szCs w:val="21"/>
          <w:shd w:val="clear" w:color="auto" w:fill="FFFFFF"/>
        </w:rPr>
        <w:t>村．</w:t>
      </w:r>
      <w:r w:rsidR="0017482D" w:rsidRPr="0017482D">
        <w:rPr>
          <w:rFonts w:ascii="Arial" w:hAnsi="Arial" w:cs="Arial"/>
          <w:color w:val="auto"/>
          <w:sz w:val="21"/>
          <w:szCs w:val="21"/>
          <w:shd w:val="clear" w:color="auto" w:fill="FFFFFF"/>
        </w:rPr>
        <w:t>故事中的主人公朱四喜，他是一位极为爱国，但身份渺小、知识不多、且生活艰难的</w:t>
      </w:r>
      <w:hyperlink r:id="rId8" w:tgtFrame="_blank" w:history="1">
        <w:r w:rsidR="0017482D" w:rsidRPr="00786BD2">
          <w:rPr>
            <w:rStyle w:val="a5"/>
            <w:rFonts w:ascii="Arial" w:hAnsi="Arial" w:cs="Arial"/>
            <w:color w:val="auto"/>
            <w:sz w:val="21"/>
            <w:szCs w:val="21"/>
            <w:u w:val="none"/>
            <w:shd w:val="clear" w:color="auto" w:fill="FFFFFF"/>
          </w:rPr>
          <w:t>退伍军人</w:t>
        </w:r>
      </w:hyperlink>
      <w:r w:rsidR="0017482D" w:rsidRPr="0017482D">
        <w:rPr>
          <w:rFonts w:ascii="Arial" w:hAnsi="Arial" w:cs="Arial"/>
          <w:color w:val="auto"/>
          <w:sz w:val="21"/>
          <w:szCs w:val="21"/>
          <w:shd w:val="clear" w:color="auto" w:fill="FFFFFF"/>
        </w:rPr>
        <w:t>，他的心愿只是写一篇「告全国同胞书」，藉以唤醒国民谨记要提防共产党、反攻大陆。</w:t>
      </w:r>
      <w:r w:rsidR="00171925" w:rsidRPr="00171925">
        <w:rPr>
          <w:rFonts w:ascii="PMingLiU" w:eastAsiaTheme="minorEastAsia" w:hAnsi="PMingLiU" w:hint="eastAsia"/>
          <w:sz w:val="21"/>
          <w:szCs w:val="21"/>
          <w:shd w:val="clear" w:color="auto" w:fill="FFFFFF"/>
        </w:rPr>
        <w:t>朱四喜是一個</w:t>
      </w:r>
      <w:r w:rsidR="00786BD2">
        <w:rPr>
          <w:rFonts w:ascii="PMingLiU" w:eastAsiaTheme="minorEastAsia" w:hAnsi="PMingLiU" w:hint="eastAsia"/>
          <w:sz w:val="21"/>
          <w:szCs w:val="21"/>
          <w:shd w:val="clear" w:color="auto" w:fill="FFFFFF"/>
        </w:rPr>
        <w:t>典型的悲剧</w:t>
      </w:r>
      <w:r w:rsidR="00AA0F09">
        <w:rPr>
          <w:rFonts w:ascii="PMingLiU" w:eastAsiaTheme="minorEastAsia" w:hAnsi="PMingLiU" w:hint="eastAsia"/>
          <w:sz w:val="21"/>
          <w:szCs w:val="21"/>
          <w:shd w:val="clear" w:color="auto" w:fill="FFFFFF"/>
        </w:rPr>
        <w:t>人物，他一事无成、愚昧无</w:t>
      </w:r>
      <w:r w:rsidR="00786BD2">
        <w:rPr>
          <w:rFonts w:ascii="PMingLiU" w:eastAsiaTheme="minorEastAsia" w:hAnsi="PMingLiU" w:hint="eastAsia"/>
          <w:sz w:val="21"/>
          <w:szCs w:val="21"/>
          <w:shd w:val="clear" w:color="auto" w:fill="FFFFFF"/>
        </w:rPr>
        <w:t>知，且不肯与现实妥协，整天活在</w:t>
      </w:r>
      <w:r w:rsidR="00171925" w:rsidRPr="00171925">
        <w:rPr>
          <w:rFonts w:ascii="PMingLiU" w:eastAsiaTheme="minorEastAsia" w:hAnsi="PMingLiU" w:hint="eastAsia"/>
          <w:sz w:val="21"/>
          <w:szCs w:val="21"/>
          <w:shd w:val="clear" w:color="auto" w:fill="FFFFFF"/>
        </w:rPr>
        <w:t>幻想當中。</w:t>
      </w:r>
      <w:r w:rsidR="00786BD2">
        <w:rPr>
          <w:rFonts w:ascii="PMingLiU" w:eastAsiaTheme="minorEastAsia" w:hAnsi="PMingLiU" w:hint="eastAsia"/>
          <w:sz w:val="21"/>
          <w:szCs w:val="21"/>
          <w:shd w:val="clear" w:color="auto" w:fill="FFFFFF"/>
        </w:rPr>
        <w:t>他爱国的表現已达到为他人嘲笑、不为別人所接受的地步，就连</w:t>
      </w:r>
      <w:r w:rsidR="00171925" w:rsidRPr="00171925">
        <w:rPr>
          <w:rFonts w:ascii="PMingLiU" w:eastAsiaTheme="minorEastAsia" w:hAnsi="PMingLiU" w:hint="eastAsia"/>
          <w:sz w:val="21"/>
          <w:szCs w:val="21"/>
          <w:shd w:val="clear" w:color="auto" w:fill="FFFFFF"/>
        </w:rPr>
        <w:t>要替房子釉上白漆這些小事，</w:t>
      </w:r>
      <w:r w:rsidR="00786BD2">
        <w:rPr>
          <w:rFonts w:ascii="PMingLiU" w:eastAsiaTheme="minorEastAsia" w:hAnsi="PMingLiU" w:hint="eastAsia"/>
          <w:sz w:val="21"/>
          <w:szCs w:val="21"/>
          <w:shd w:val="clear" w:color="auto" w:fill="FFFFFF"/>
        </w:rPr>
        <w:t>邻舍都会借机嘲笑他「朱四喜這老小子中了爱国奖券了」，更可笑的是他完全沉迷于〈告全国同胞书〉当中，他沒有理会台湾已经沒有文告，更不理会编辑的回信，他只是活在自己的爱国梦当中，他的想法完全与现实生活隔离</w:t>
      </w:r>
      <w:r w:rsidR="00171925" w:rsidRPr="00171925">
        <w:rPr>
          <w:rFonts w:ascii="PMingLiU" w:eastAsiaTheme="minorEastAsia" w:hAnsi="PMingLiU" w:hint="eastAsia"/>
          <w:sz w:val="21"/>
          <w:szCs w:val="21"/>
          <w:shd w:val="clear" w:color="auto" w:fill="FFFFFF"/>
        </w:rPr>
        <w:t>。</w:t>
      </w:r>
      <w:r w:rsidR="00AA0F09">
        <w:rPr>
          <w:rFonts w:ascii="PMingLiU" w:eastAsiaTheme="minorEastAsia" w:hAnsi="PMingLiU" w:hint="eastAsia"/>
          <w:sz w:val="21"/>
          <w:szCs w:val="21"/>
          <w:shd w:val="clear" w:color="auto" w:fill="FFFFFF"/>
        </w:rPr>
        <w:t>在台湾经济转型，社会变动的背景下，</w:t>
      </w:r>
      <w:r w:rsidR="00AA0F09">
        <w:rPr>
          <w:rFonts w:ascii="PMingLiU" w:eastAsiaTheme="minorEastAsia" w:hAnsi="PMingLiU" w:hint="eastAsia"/>
          <w:sz w:val="21"/>
          <w:szCs w:val="21"/>
          <w:shd w:val="clear" w:color="auto" w:fill="FFFFFF"/>
        </w:rPr>
        <w:t xml:space="preserve"> </w:t>
      </w:r>
      <w:r w:rsidR="00AA0F09">
        <w:rPr>
          <w:rFonts w:ascii="PMingLiU" w:eastAsiaTheme="minorEastAsia" w:hAnsi="PMingLiU" w:hint="eastAsia"/>
          <w:sz w:val="21"/>
          <w:szCs w:val="21"/>
          <w:shd w:val="clear" w:color="auto" w:fill="FFFFFF"/>
        </w:rPr>
        <w:t>这些</w:t>
      </w:r>
      <w:proofErr w:type="gramStart"/>
      <w:r w:rsidR="00AA0F09">
        <w:rPr>
          <w:rFonts w:ascii="PMingLiU" w:eastAsiaTheme="minorEastAsia" w:hAnsi="PMingLiU" w:hint="eastAsia"/>
          <w:sz w:val="21"/>
          <w:szCs w:val="21"/>
          <w:shd w:val="clear" w:color="auto" w:fill="FFFFFF"/>
        </w:rPr>
        <w:t>眷</w:t>
      </w:r>
      <w:proofErr w:type="gramEnd"/>
      <w:r w:rsidR="00AA0F09">
        <w:rPr>
          <w:rFonts w:ascii="PMingLiU" w:eastAsiaTheme="minorEastAsia" w:hAnsi="PMingLiU" w:hint="eastAsia"/>
          <w:sz w:val="21"/>
          <w:szCs w:val="21"/>
          <w:shd w:val="clear" w:color="auto" w:fill="FFFFFF"/>
        </w:rPr>
        <w:t>村里的老兵渐渐跟不上时代，变成了社会边缘人，无法适应新生活。在明知希望渺茫的情况下，他们仍心想着跟总统回大陆，</w:t>
      </w:r>
      <w:r w:rsidR="00106726">
        <w:rPr>
          <w:rFonts w:ascii="PMingLiU" w:eastAsiaTheme="minorEastAsia" w:hAnsi="PMingLiU" w:hint="eastAsia"/>
          <w:sz w:val="21"/>
          <w:szCs w:val="21"/>
          <w:shd w:val="clear" w:color="auto" w:fill="FFFFFF"/>
        </w:rPr>
        <w:t>回到他心中的故乡，他们以为只有回去了一切就都会好起来了。</w:t>
      </w:r>
      <w:r w:rsidR="00AA0F09">
        <w:rPr>
          <w:rFonts w:ascii="PMingLiU" w:eastAsiaTheme="minorEastAsia" w:hAnsi="PMingLiU" w:hint="eastAsia"/>
          <w:sz w:val="21"/>
          <w:szCs w:val="21"/>
          <w:shd w:val="clear" w:color="auto" w:fill="FFFFFF"/>
        </w:rPr>
        <w:t xml:space="preserve"> </w:t>
      </w:r>
      <w:r w:rsidR="00786BD2">
        <w:rPr>
          <w:rFonts w:ascii="PMingLiU" w:eastAsiaTheme="minorEastAsia" w:hAnsi="PMingLiU" w:hint="eastAsia"/>
          <w:sz w:val="21"/>
          <w:szCs w:val="21"/>
          <w:shd w:val="clear" w:color="auto" w:fill="FFFFFF"/>
        </w:rPr>
        <w:t>反观王昌远他是一個不折不扣的功利主义</w:t>
      </w:r>
      <w:r w:rsidR="00171925" w:rsidRPr="00171925">
        <w:rPr>
          <w:rFonts w:ascii="PMingLiU" w:eastAsiaTheme="minorEastAsia" w:hAnsi="PMingLiU" w:hint="eastAsia"/>
          <w:sz w:val="21"/>
          <w:szCs w:val="21"/>
          <w:shd w:val="clear" w:color="auto" w:fill="FFFFFF"/>
        </w:rPr>
        <w:t>者，</w:t>
      </w:r>
      <w:r w:rsidR="00106726">
        <w:rPr>
          <w:rFonts w:ascii="PMingLiU" w:eastAsiaTheme="minorEastAsia" w:hAnsi="PMingLiU" w:hint="eastAsia"/>
          <w:sz w:val="21"/>
          <w:szCs w:val="21"/>
          <w:shd w:val="clear" w:color="auto" w:fill="FFFFFF"/>
        </w:rPr>
        <w:t>但也是一个识时务的人。</w:t>
      </w:r>
      <w:r w:rsidR="00786BD2">
        <w:rPr>
          <w:rFonts w:ascii="PMingLiU" w:eastAsiaTheme="minorEastAsia" w:hAnsi="PMingLiU" w:hint="eastAsia"/>
          <w:sz w:val="21"/>
          <w:szCs w:val="21"/>
          <w:shd w:val="clear" w:color="auto" w:fill="FFFFFF"/>
        </w:rPr>
        <w:t>当他意识到反攻大陆无望之后就开始积极筹划着在台湾的新生活</w:t>
      </w:r>
      <w:r w:rsidR="00786BD2">
        <w:rPr>
          <w:rFonts w:ascii="PMingLiU" w:eastAsiaTheme="minorEastAsia" w:hAnsi="PMingLiU" w:hint="eastAsia"/>
          <w:sz w:val="21"/>
          <w:szCs w:val="21"/>
          <w:shd w:val="clear" w:color="auto" w:fill="FFFFFF"/>
        </w:rPr>
        <w:t>.</w:t>
      </w:r>
      <w:r w:rsidR="00AA0F09">
        <w:rPr>
          <w:rFonts w:ascii="PMingLiU" w:eastAsiaTheme="minorEastAsia" w:hAnsi="PMingLiU" w:hint="eastAsia"/>
          <w:sz w:val="21"/>
          <w:szCs w:val="21"/>
          <w:shd w:val="clear" w:color="auto" w:fill="FFFFFF"/>
        </w:rPr>
        <w:t>这与朱四喜形成了鲜明的对比，也反映出了当时社会中另一部分</w:t>
      </w:r>
      <w:r w:rsidR="00106726">
        <w:rPr>
          <w:rFonts w:ascii="PMingLiU" w:eastAsiaTheme="minorEastAsia" w:hAnsi="PMingLiU" w:hint="eastAsia"/>
          <w:sz w:val="21"/>
          <w:szCs w:val="21"/>
          <w:shd w:val="clear" w:color="auto" w:fill="FFFFFF"/>
        </w:rPr>
        <w:t>向现实妥协，努力适应新生活的</w:t>
      </w:r>
      <w:r w:rsidR="00AA0F09">
        <w:rPr>
          <w:rFonts w:ascii="PMingLiU" w:eastAsiaTheme="minorEastAsia" w:hAnsi="PMingLiU" w:hint="eastAsia"/>
          <w:sz w:val="21"/>
          <w:szCs w:val="21"/>
          <w:shd w:val="clear" w:color="auto" w:fill="FFFFFF"/>
        </w:rPr>
        <w:t>人。</w:t>
      </w:r>
      <w:r w:rsidR="00106726">
        <w:rPr>
          <w:rFonts w:ascii="Helvetica" w:hAnsi="Helvetica" w:hint="eastAsia"/>
          <w:color w:val="111111"/>
          <w:sz w:val="21"/>
          <w:szCs w:val="21"/>
          <w:shd w:val="clear" w:color="auto" w:fill="FFFFFF"/>
        </w:rPr>
        <w:t>这两种人归根到底，都是国共内战的牺牲品。他们跟随国民党不</w:t>
      </w:r>
      <w:r w:rsidR="00106726">
        <w:rPr>
          <w:rFonts w:ascii="Helvetica" w:hAnsi="Helvetica"/>
          <w:color w:val="111111"/>
          <w:sz w:val="21"/>
          <w:szCs w:val="21"/>
          <w:shd w:val="clear" w:color="auto" w:fill="FFFFFF"/>
        </w:rPr>
        <w:t>得已</w:t>
      </w:r>
      <w:r w:rsidR="00106726">
        <w:rPr>
          <w:rFonts w:ascii="Helvetica" w:hAnsi="Helvetica" w:hint="eastAsia"/>
          <w:color w:val="111111"/>
          <w:sz w:val="21"/>
          <w:szCs w:val="21"/>
          <w:shd w:val="clear" w:color="auto" w:fill="FFFFFF"/>
        </w:rPr>
        <w:t>来到陌生的台湾，变成了台湾的外来移民，</w:t>
      </w:r>
      <w:r w:rsidR="00106726">
        <w:rPr>
          <w:rFonts w:ascii="Helvetica" w:hAnsi="Helvetica" w:hint="eastAsia"/>
          <w:color w:val="111111"/>
          <w:sz w:val="21"/>
          <w:szCs w:val="21"/>
          <w:shd w:val="clear" w:color="auto" w:fill="FFFFFF"/>
        </w:rPr>
        <w:t xml:space="preserve"> </w:t>
      </w:r>
      <w:r w:rsidR="00106726">
        <w:rPr>
          <w:rFonts w:ascii="Helvetica" w:hAnsi="Helvetica" w:hint="eastAsia"/>
          <w:color w:val="111111"/>
          <w:sz w:val="21"/>
          <w:szCs w:val="21"/>
          <w:shd w:val="clear" w:color="auto" w:fill="FFFFFF"/>
        </w:rPr>
        <w:t>他们在台湾没有归属感，他们相信大陆才是他们的家乡；</w:t>
      </w:r>
      <w:r w:rsidR="00106726">
        <w:rPr>
          <w:rFonts w:ascii="Helvetica" w:hAnsi="Helvetica" w:hint="eastAsia"/>
          <w:color w:val="111111"/>
          <w:sz w:val="21"/>
          <w:szCs w:val="21"/>
          <w:shd w:val="clear" w:color="auto" w:fill="FFFFFF"/>
        </w:rPr>
        <w:t xml:space="preserve"> </w:t>
      </w:r>
      <w:r w:rsidR="00106726">
        <w:rPr>
          <w:rFonts w:ascii="Helvetica" w:hAnsi="Helvetica" w:hint="eastAsia"/>
          <w:color w:val="111111"/>
          <w:sz w:val="21"/>
          <w:szCs w:val="21"/>
          <w:shd w:val="clear" w:color="auto" w:fill="FFFFFF"/>
        </w:rPr>
        <w:t>而台湾的去中国化更加深他们</w:t>
      </w:r>
      <w:r w:rsidR="00106726" w:rsidRPr="0017482D">
        <w:rPr>
          <w:rFonts w:ascii="Helvetica" w:hAnsi="Helvetica"/>
          <w:color w:val="111111"/>
          <w:sz w:val="21"/>
          <w:szCs w:val="21"/>
          <w:shd w:val="clear" w:color="auto" w:fill="FFFFFF"/>
        </w:rPr>
        <w:t>复国与返乡</w:t>
      </w:r>
      <w:r w:rsidR="00106726">
        <w:rPr>
          <w:rFonts w:ascii="Helvetica" w:hAnsi="Helvetica" w:hint="eastAsia"/>
          <w:color w:val="111111"/>
          <w:sz w:val="21"/>
          <w:szCs w:val="21"/>
          <w:shd w:val="clear" w:color="auto" w:fill="FFFFFF"/>
        </w:rPr>
        <w:t>的急切愿望。</w:t>
      </w:r>
      <w:r w:rsidR="00106726">
        <w:rPr>
          <w:rFonts w:ascii="Helvetica" w:hAnsi="Helvetica" w:hint="eastAsia"/>
          <w:color w:val="111111"/>
          <w:sz w:val="21"/>
          <w:szCs w:val="21"/>
          <w:shd w:val="clear" w:color="auto" w:fill="FFFFFF"/>
        </w:rPr>
        <w:t xml:space="preserve"> </w:t>
      </w:r>
      <w:r w:rsidR="00106726">
        <w:rPr>
          <w:rFonts w:ascii="Helvetica" w:hAnsi="Helvetica" w:hint="eastAsia"/>
          <w:color w:val="111111"/>
          <w:sz w:val="21"/>
          <w:szCs w:val="21"/>
          <w:shd w:val="clear" w:color="auto" w:fill="FFFFFF"/>
        </w:rPr>
        <w:t>而当他们五六十年后重新踏上故乡的土地，他们发现这已经不是他们记忆中的样子了，他们的亲人也相继离世，这里对他们又变成了另一个陌生的环境，他们不得不又回到</w:t>
      </w:r>
      <w:r w:rsidR="00C332A6">
        <w:rPr>
          <w:rFonts w:ascii="Helvetica" w:hAnsi="Helvetica" w:hint="eastAsia"/>
          <w:color w:val="111111"/>
          <w:sz w:val="21"/>
          <w:szCs w:val="21"/>
          <w:shd w:val="clear" w:color="auto" w:fill="FFFFFF"/>
        </w:rPr>
        <w:t>台湾，老兵们再也找不到记忆中的家，他们变成了自己国家里的游民。这样的故事告诫着我们，两岸问题一定要理性处理，统一不能以国民为代价，两岸交战受害的只有老百姓。</w:t>
      </w:r>
    </w:p>
    <w:p w:rsidR="00C332A6" w:rsidRDefault="00C332A6" w:rsidP="00FE797D">
      <w:pPr>
        <w:pStyle w:val="Default"/>
        <w:rPr>
          <w:rFonts w:ascii="Helvetica" w:hAnsi="Helvetica" w:hint="eastAsia"/>
          <w:color w:val="111111"/>
          <w:sz w:val="21"/>
          <w:szCs w:val="21"/>
          <w:shd w:val="clear" w:color="auto" w:fill="FFFFFF"/>
        </w:rPr>
      </w:pPr>
    </w:p>
    <w:p w:rsidR="006D2C5D" w:rsidRDefault="006D2C5D" w:rsidP="00FE797D">
      <w:pPr>
        <w:pStyle w:val="Default"/>
        <w:rPr>
          <w:rFonts w:ascii="Times New Roman" w:eastAsiaTheme="minorEastAsia" w:hAnsi="Times New Roman" w:cs="Times New Roman" w:hint="eastAsia"/>
          <w:color w:val="auto"/>
          <w:sz w:val="28"/>
          <w:szCs w:val="28"/>
        </w:rPr>
      </w:pPr>
      <w:r w:rsidRPr="00963051">
        <w:rPr>
          <w:rFonts w:ascii="Times New Roman" w:eastAsiaTheme="minorEastAsia" w:hAnsi="Times New Roman" w:cs="Times New Roman"/>
          <w:color w:val="auto"/>
          <w:sz w:val="28"/>
          <w:szCs w:val="28"/>
        </w:rPr>
        <w:t>曹操吃瓜</w:t>
      </w:r>
      <w:r w:rsidRPr="00963051">
        <w:rPr>
          <w:rFonts w:ascii="Times New Roman" w:eastAsiaTheme="minorEastAsia" w:hAnsi="Times New Roman" w:cs="Times New Roman"/>
          <w:color w:val="auto"/>
          <w:sz w:val="28"/>
          <w:szCs w:val="28"/>
        </w:rPr>
        <w:t xml:space="preserve"> </w:t>
      </w:r>
      <w:proofErr w:type="gramStart"/>
      <w:r w:rsidRPr="00963051">
        <w:rPr>
          <w:rFonts w:ascii="Times New Roman" w:eastAsiaTheme="minorEastAsia" w:hAnsi="Times New Roman" w:cs="Times New Roman"/>
          <w:color w:val="auto"/>
          <w:sz w:val="28"/>
          <w:szCs w:val="28"/>
        </w:rPr>
        <w:t>图雅</w:t>
      </w:r>
      <w:proofErr w:type="gramEnd"/>
      <w:r w:rsidRPr="00963051">
        <w:rPr>
          <w:rFonts w:ascii="Times New Roman" w:eastAsiaTheme="minorEastAsia" w:hAnsi="Times New Roman" w:cs="Times New Roman"/>
          <w:color w:val="auto"/>
          <w:sz w:val="28"/>
          <w:szCs w:val="28"/>
        </w:rPr>
        <w:t xml:space="preserve"> 1992 </w:t>
      </w:r>
    </w:p>
    <w:p w:rsidR="00C332A6" w:rsidRPr="00963051" w:rsidRDefault="00C332A6" w:rsidP="00FE797D">
      <w:pPr>
        <w:pStyle w:val="Default"/>
        <w:rPr>
          <w:rFonts w:ascii="Times New Roman" w:eastAsiaTheme="minorEastAsia" w:hAnsi="Times New Roman" w:cs="Times New Roman"/>
          <w:color w:val="auto"/>
          <w:sz w:val="28"/>
          <w:szCs w:val="28"/>
        </w:rPr>
      </w:pPr>
    </w:p>
    <w:p w:rsidR="006D2C5D" w:rsidRDefault="006D2C5D" w:rsidP="00FE797D">
      <w:pPr>
        <w:pStyle w:val="Default"/>
        <w:rPr>
          <w:rFonts w:ascii="Times New Roman" w:eastAsiaTheme="minorEastAsia" w:hAnsi="Times New Roman" w:cs="Times New Roman" w:hint="eastAsia"/>
          <w:color w:val="auto"/>
          <w:sz w:val="28"/>
          <w:szCs w:val="28"/>
        </w:rPr>
      </w:pPr>
      <w:r w:rsidRPr="00963051">
        <w:rPr>
          <w:rFonts w:ascii="Times New Roman" w:eastAsiaTheme="minorEastAsia" w:hAnsi="Times New Roman" w:cs="Times New Roman"/>
          <w:color w:val="auto"/>
          <w:sz w:val="28"/>
          <w:szCs w:val="28"/>
        </w:rPr>
        <w:t>红粉</w:t>
      </w:r>
      <w:r w:rsidRPr="00963051">
        <w:rPr>
          <w:rFonts w:ascii="Times New Roman" w:eastAsiaTheme="minorEastAsia" w:hAnsi="Times New Roman" w:cs="Times New Roman"/>
          <w:color w:val="auto"/>
          <w:sz w:val="28"/>
          <w:szCs w:val="28"/>
        </w:rPr>
        <w:t xml:space="preserve"> </w:t>
      </w:r>
      <w:r w:rsidRPr="00963051">
        <w:rPr>
          <w:rFonts w:ascii="Times New Roman" w:eastAsiaTheme="minorEastAsia" w:hAnsi="Times New Roman" w:cs="Times New Roman"/>
          <w:color w:val="auto"/>
          <w:sz w:val="28"/>
          <w:szCs w:val="28"/>
        </w:rPr>
        <w:t>苏童</w:t>
      </w:r>
      <w:r w:rsidRPr="00963051">
        <w:rPr>
          <w:rFonts w:ascii="Times New Roman" w:eastAsiaTheme="minorEastAsia" w:hAnsi="Times New Roman" w:cs="Times New Roman"/>
          <w:color w:val="auto"/>
          <w:sz w:val="28"/>
          <w:szCs w:val="28"/>
        </w:rPr>
        <w:t xml:space="preserve"> 1992 </w:t>
      </w:r>
    </w:p>
    <w:p w:rsidR="00C332A6" w:rsidRDefault="00C332A6" w:rsidP="00C332A6">
      <w:pPr>
        <w:tabs>
          <w:tab w:val="left" w:pos="1740"/>
        </w:tabs>
        <w:rPr>
          <w:szCs w:val="21"/>
        </w:rPr>
      </w:pPr>
      <w:r w:rsidRPr="00806ABC">
        <w:rPr>
          <w:rFonts w:hint="eastAsia"/>
        </w:rPr>
        <w:lastRenderedPageBreak/>
        <w:t>娼妓是</w:t>
      </w:r>
      <w:r>
        <w:rPr>
          <w:rFonts w:hint="eastAsia"/>
        </w:rPr>
        <w:t>一个非常</w:t>
      </w:r>
      <w:r w:rsidRPr="00806ABC">
        <w:rPr>
          <w:rFonts w:hint="eastAsia"/>
        </w:rPr>
        <w:t>古老的职业</w:t>
      </w:r>
      <w:r w:rsidRPr="00806ABC">
        <w:rPr>
          <w:rFonts w:hint="eastAsia"/>
        </w:rPr>
        <w:t>,</w:t>
      </w:r>
      <w:r w:rsidRPr="00806ABC">
        <w:rPr>
          <w:rFonts w:hint="eastAsia"/>
        </w:rPr>
        <w:t>在中国</w:t>
      </w:r>
      <w:r>
        <w:rPr>
          <w:rFonts w:hint="eastAsia"/>
        </w:rPr>
        <w:t>有着</w:t>
      </w:r>
      <w:r w:rsidRPr="00806ABC">
        <w:rPr>
          <w:rFonts w:hint="eastAsia"/>
        </w:rPr>
        <w:t>悠久</w:t>
      </w:r>
      <w:r>
        <w:rPr>
          <w:rFonts w:hint="eastAsia"/>
        </w:rPr>
        <w:t>的历史</w:t>
      </w:r>
      <w:r>
        <w:rPr>
          <w:rFonts w:hint="eastAsia"/>
          <w:szCs w:val="21"/>
        </w:rPr>
        <w:t>.</w:t>
      </w:r>
      <w:r>
        <w:rPr>
          <w:rFonts w:hint="eastAsia"/>
        </w:rPr>
        <w:t>春秋战国时期，齐国</w:t>
      </w:r>
      <w:r w:rsidRPr="00F17C22">
        <w:t>宰相</w:t>
      </w:r>
      <w:hyperlink r:id="rId9" w:tooltip="管仲" w:history="1">
        <w:r w:rsidRPr="00F17C22">
          <w:rPr>
            <w:rStyle w:val="a5"/>
            <w:szCs w:val="21"/>
          </w:rPr>
          <w:t>管仲</w:t>
        </w:r>
      </w:hyperlink>
      <w:r w:rsidRPr="00F17C22">
        <w:t>设</w:t>
      </w:r>
      <w:r w:rsidRPr="00F17C22">
        <w:t>“</w:t>
      </w:r>
      <w:r w:rsidRPr="00F17C22">
        <w:t>女</w:t>
      </w:r>
      <w:proofErr w:type="gramStart"/>
      <w:r w:rsidRPr="00F17C22">
        <w:t>闾</w:t>
      </w:r>
      <w:proofErr w:type="gramEnd"/>
      <w:r>
        <w:rPr>
          <w:rFonts w:hint="eastAsia"/>
        </w:rPr>
        <w:t>（铝）</w:t>
      </w:r>
      <w:r w:rsidRPr="00F17C22">
        <w:t>”</w:t>
      </w:r>
      <w:r>
        <w:rPr>
          <w:rFonts w:hint="eastAsia"/>
        </w:rPr>
        <w:t>首次开创了</w:t>
      </w:r>
      <w:r w:rsidRPr="007B63EA">
        <w:rPr>
          <w:rFonts w:hint="eastAsia"/>
        </w:rPr>
        <w:t>妓院制度。</w:t>
      </w:r>
      <w:r w:rsidR="00A32C42" w:rsidRPr="00F17C22">
        <w:t>管子</w:t>
      </w:r>
      <w:r w:rsidRPr="007B63EA">
        <w:rPr>
          <w:rFonts w:hint="eastAsia"/>
        </w:rPr>
        <w:t>向妓院征税，充实国库。</w:t>
      </w:r>
      <w:r w:rsidR="00A32C42">
        <w:rPr>
          <w:rFonts w:hint="eastAsia"/>
        </w:rPr>
        <w:t>这样做既增加了国家收入又解决了大量女奴隶的就业问题</w:t>
      </w:r>
      <w:r w:rsidR="00A32C42">
        <w:rPr>
          <w:rFonts w:hint="eastAsia"/>
        </w:rPr>
        <w:t>.</w:t>
      </w:r>
      <w:r w:rsidR="00A32C42">
        <w:rPr>
          <w:szCs w:val="21"/>
        </w:rPr>
        <w:t xml:space="preserve"> </w:t>
      </w:r>
    </w:p>
    <w:p w:rsidR="00A32C42" w:rsidRPr="00A32C42" w:rsidRDefault="00C332A6" w:rsidP="00A32C42">
      <w:pPr>
        <w:tabs>
          <w:tab w:val="left" w:pos="1740"/>
        </w:tabs>
        <w:rPr>
          <w:szCs w:val="21"/>
        </w:rPr>
      </w:pPr>
      <w:r w:rsidRPr="00EC7CD4">
        <w:rPr>
          <w:rFonts w:hint="eastAsia"/>
          <w:szCs w:val="21"/>
        </w:rPr>
        <w:t>1949</w:t>
      </w:r>
      <w:r w:rsidRPr="00EC7CD4">
        <w:rPr>
          <w:rFonts w:hint="eastAsia"/>
          <w:szCs w:val="21"/>
        </w:rPr>
        <w:t>年中国共产党夺取政权后，逐步对中国社会进行翻天覆地的改造，其中就包括在较短时间内废除了存在几千年的娼妓制度。对全国数以十万计的妓女及相关行业人员如老鸨、妓院主等进行了各种处理</w:t>
      </w:r>
      <w:r w:rsidR="00A32C42">
        <w:rPr>
          <w:rFonts w:hint="eastAsia"/>
          <w:szCs w:val="21"/>
        </w:rPr>
        <w:t>.</w:t>
      </w:r>
    </w:p>
    <w:p w:rsidR="0034547C" w:rsidRPr="0034547C" w:rsidRDefault="00A32C42" w:rsidP="0034547C">
      <w:pPr>
        <w:rPr>
          <w:szCs w:val="21"/>
        </w:rPr>
      </w:pPr>
      <w:r>
        <w:rPr>
          <w:rFonts w:hint="eastAsia"/>
        </w:rPr>
        <w:t>《人民日报》</w:t>
      </w:r>
      <w:r w:rsidR="00C332A6" w:rsidRPr="00622273">
        <w:rPr>
          <w:rFonts w:hint="eastAsia"/>
        </w:rPr>
        <w:t>发表评论文章：从此，在人民的首都，妓院绝迹，妓女解放。</w:t>
      </w:r>
      <w:r w:rsidR="00E6514F">
        <w:rPr>
          <w:rFonts w:hint="eastAsia"/>
        </w:rPr>
        <w:t>但是苏童笔下所描写的却是两个</w:t>
      </w:r>
      <w:r w:rsidR="0034547C">
        <w:rPr>
          <w:rFonts w:hint="eastAsia"/>
        </w:rPr>
        <w:t>妓女改造中不成功的案例。</w:t>
      </w:r>
      <w:r w:rsidR="0034547C">
        <w:rPr>
          <w:rFonts w:hint="eastAsia"/>
          <w:szCs w:val="21"/>
        </w:rPr>
        <w:t>文中的</w:t>
      </w:r>
      <w:r w:rsidR="0034547C" w:rsidRPr="0034547C">
        <w:rPr>
          <w:szCs w:val="21"/>
        </w:rPr>
        <w:t>秋仪</w:t>
      </w:r>
      <w:r w:rsidR="0034547C">
        <w:rPr>
          <w:rFonts w:hint="eastAsia"/>
          <w:szCs w:val="21"/>
        </w:rPr>
        <w:t>与</w:t>
      </w:r>
      <w:r w:rsidR="0034547C" w:rsidRPr="0034547C">
        <w:rPr>
          <w:szCs w:val="21"/>
        </w:rPr>
        <w:t>小萼</w:t>
      </w:r>
      <w:r w:rsidR="0034547C">
        <w:rPr>
          <w:rFonts w:hint="eastAsia"/>
          <w:szCs w:val="21"/>
        </w:rPr>
        <w:t>都是一定程度上自愿来到妓院</w:t>
      </w:r>
    </w:p>
    <w:p w:rsidR="00E6514F" w:rsidRPr="0034547C" w:rsidRDefault="00E6514F" w:rsidP="00A32C42">
      <w:pPr>
        <w:rPr>
          <w:rFonts w:hint="eastAsia"/>
          <w:szCs w:val="21"/>
        </w:rPr>
      </w:pPr>
    </w:p>
    <w:p w:rsidR="00C332A6" w:rsidRPr="00A32C42" w:rsidRDefault="00C332A6" w:rsidP="00A32C42">
      <w:pPr>
        <w:rPr>
          <w:szCs w:val="21"/>
        </w:rPr>
      </w:pPr>
      <w:r>
        <w:rPr>
          <w:rFonts w:hint="eastAsia"/>
          <w:szCs w:val="21"/>
        </w:rPr>
        <w:t>但是</w:t>
      </w:r>
      <w:r>
        <w:rPr>
          <w:rFonts w:hint="eastAsia"/>
        </w:rPr>
        <w:t>查封妓院，宣布娼妓</w:t>
      </w:r>
      <w:proofErr w:type="gramStart"/>
      <w:r>
        <w:rPr>
          <w:rFonts w:hint="eastAsia"/>
        </w:rPr>
        <w:t>业非法</w:t>
      </w:r>
      <w:proofErr w:type="gramEnd"/>
      <w:r>
        <w:rPr>
          <w:rFonts w:hint="eastAsia"/>
        </w:rPr>
        <w:t>和镇压妓院只</w:t>
      </w:r>
      <w:r w:rsidRPr="00622273">
        <w:rPr>
          <w:rFonts w:hint="eastAsia"/>
        </w:rPr>
        <w:t>是消灭这个行业的第一步，而第二步是妓女改造，这一项工作更加复杂，也容易引发争议。各地政府对此采取软硬相加的各种改造方式。在北京，等情绪逐步稳定下来。把妓女编成中队和班组，每天按照作息时间活动，培养她们劳动生活习惯。在妓女们生活步入正轨后，开始每天上半天</w:t>
      </w:r>
      <w:proofErr w:type="gramStart"/>
      <w:r w:rsidRPr="00622273">
        <w:rPr>
          <w:rFonts w:hint="eastAsia"/>
        </w:rPr>
        <w:t>课介绍</w:t>
      </w:r>
      <w:proofErr w:type="gramEnd"/>
      <w:r w:rsidRPr="00622273">
        <w:rPr>
          <w:rFonts w:hint="eastAsia"/>
        </w:rPr>
        <w:t>政府的政策，解释封闭妓院、改造妓女的目的，学习文化知识、灌输阶级意识及对老板和领家们进行批判。思想改造的重要落脚点是告诉妓女，她们是受</w:t>
      </w:r>
      <w:proofErr w:type="gramStart"/>
      <w:r w:rsidRPr="00622273">
        <w:rPr>
          <w:rFonts w:hint="eastAsia"/>
        </w:rPr>
        <w:t>剥削受</w:t>
      </w:r>
      <w:proofErr w:type="gramEnd"/>
      <w:r w:rsidRPr="00622273">
        <w:rPr>
          <w:rFonts w:hint="eastAsia"/>
        </w:rPr>
        <w:t>压迫的一分子。</w:t>
      </w:r>
    </w:p>
    <w:p w:rsidR="00C332A6" w:rsidRDefault="00C332A6" w:rsidP="00C332A6">
      <w:pPr>
        <w:tabs>
          <w:tab w:val="left" w:pos="1740"/>
        </w:tabs>
      </w:pPr>
    </w:p>
    <w:p w:rsidR="00C332A6" w:rsidRPr="00622273" w:rsidRDefault="00C332A6" w:rsidP="00C332A6">
      <w:pPr>
        <w:tabs>
          <w:tab w:val="left" w:pos="1740"/>
        </w:tabs>
      </w:pPr>
      <w:r w:rsidRPr="00622273">
        <w:rPr>
          <w:rFonts w:hint="eastAsia"/>
        </w:rPr>
        <w:t xml:space="preserve">　　除了思想和劳动改造外，治病是一个重要的工作部分。旧中国的妓女普遍患有性病，北京为此专门拨款</w:t>
      </w:r>
      <w:r w:rsidRPr="00622273">
        <w:rPr>
          <w:rFonts w:hint="eastAsia"/>
        </w:rPr>
        <w:t>1</w:t>
      </w:r>
      <w:r w:rsidRPr="00622273">
        <w:rPr>
          <w:rFonts w:hint="eastAsia"/>
        </w:rPr>
        <w:t>亿元</w:t>
      </w:r>
      <w:r w:rsidR="00A32C42" w:rsidRPr="00622273">
        <w:rPr>
          <w:rFonts w:hint="eastAsia"/>
        </w:rPr>
        <w:t>购买当时中国不能生产的青霉素来为妓女治疗性病</w:t>
      </w:r>
      <w:r w:rsidRPr="00622273">
        <w:rPr>
          <w:rFonts w:hint="eastAsia"/>
        </w:rPr>
        <w:t>(</w:t>
      </w:r>
      <w:r w:rsidRPr="00622273">
        <w:rPr>
          <w:rFonts w:hint="eastAsia"/>
        </w:rPr>
        <w:t>旧币</w:t>
      </w:r>
      <w:r w:rsidRPr="00622273">
        <w:rPr>
          <w:rFonts w:hint="eastAsia"/>
        </w:rPr>
        <w:t>)</w:t>
      </w:r>
      <w:r w:rsidRPr="00622273">
        <w:rPr>
          <w:rFonts w:hint="eastAsia"/>
        </w:rPr>
        <w:t>。</w:t>
      </w:r>
    </w:p>
    <w:p w:rsidR="00C332A6" w:rsidRDefault="00C332A6" w:rsidP="00C332A6">
      <w:pPr>
        <w:pStyle w:val="a6"/>
        <w:ind w:firstLine="480"/>
        <w:rPr>
          <w:rFonts w:hint="eastAsia"/>
        </w:rPr>
      </w:pPr>
      <w:r w:rsidRPr="00622273">
        <w:rPr>
          <w:rFonts w:hint="eastAsia"/>
        </w:rPr>
        <w:t>完成这些改造后，就是安置问题，中国政府认为重新恢复妇女在家庭秩序中的自然地位，就能使得整个社会恢复秩序。1953</w:t>
      </w:r>
      <w:r>
        <w:rPr>
          <w:rFonts w:hint="eastAsia"/>
        </w:rPr>
        <w:t>年上海市政府规定</w:t>
      </w:r>
      <w:r w:rsidRPr="00622273">
        <w:rPr>
          <w:rFonts w:hint="eastAsia"/>
        </w:rPr>
        <w:t>有家 (丈夫与父兄)可归</w:t>
      </w:r>
      <w:r>
        <w:rPr>
          <w:rFonts w:hint="eastAsia"/>
        </w:rPr>
        <w:t>的</w:t>
      </w:r>
      <w:r w:rsidRPr="00622273">
        <w:rPr>
          <w:rFonts w:hint="eastAsia"/>
        </w:rPr>
        <w:t>妓女遣送回家，有结婚对象的可依《婚姻法》办理，其他尽量介绍参加工作。</w:t>
      </w:r>
    </w:p>
    <w:p w:rsidR="00C332A6" w:rsidRPr="00622273" w:rsidRDefault="00C332A6" w:rsidP="00C332A6">
      <w:pPr>
        <w:tabs>
          <w:tab w:val="left" w:pos="1740"/>
        </w:tabs>
        <w:ind w:firstLine="420"/>
      </w:pPr>
    </w:p>
    <w:p w:rsidR="00C332A6" w:rsidRPr="00622273" w:rsidRDefault="00C332A6" w:rsidP="00C332A6">
      <w:pPr>
        <w:pStyle w:val="a6"/>
        <w:ind w:firstLine="480"/>
      </w:pPr>
      <w:r>
        <w:rPr>
          <w:rFonts w:hint="eastAsia"/>
        </w:rPr>
        <w:t>但在改造妓女中的有</w:t>
      </w:r>
      <w:r w:rsidRPr="00622273">
        <w:rPr>
          <w:rFonts w:hint="eastAsia"/>
        </w:rPr>
        <w:t>一个</w:t>
      </w:r>
      <w:r>
        <w:rPr>
          <w:rFonts w:hint="eastAsia"/>
        </w:rPr>
        <w:t>严重的</w:t>
      </w:r>
      <w:r w:rsidRPr="00622273">
        <w:rPr>
          <w:rFonts w:hint="eastAsia"/>
        </w:rPr>
        <w:t>问题就是缺乏隐私保护的概念。安置妓女时，为了保证她们以后不再当妓女，须函告当地政府和群众继续进行教育和改造，也就是说，即使被收容的妓女被释放，她们的材料都将转到当地公安部门，她们的行为都会被告知当地政府和群众，这让她们无法隐瞒自己的过去。</w:t>
      </w:r>
      <w:r w:rsidRPr="002C1C3E">
        <w:t>因而始终无法成为社会主义的新人，而只能是新社会的“旧人”。</w:t>
      </w:r>
    </w:p>
    <w:p w:rsidR="00C332A6" w:rsidRPr="00622273" w:rsidRDefault="00C332A6" w:rsidP="00C332A6">
      <w:pPr>
        <w:tabs>
          <w:tab w:val="left" w:pos="1740"/>
        </w:tabs>
      </w:pPr>
      <w:r w:rsidRPr="00622273">
        <w:rPr>
          <w:rFonts w:hint="eastAsia"/>
        </w:rPr>
        <w:t xml:space="preserve">　　</w:t>
      </w:r>
    </w:p>
    <w:p w:rsidR="00C332A6" w:rsidRPr="00622273" w:rsidRDefault="00C332A6" w:rsidP="00C332A6">
      <w:pPr>
        <w:tabs>
          <w:tab w:val="left" w:pos="1740"/>
        </w:tabs>
      </w:pPr>
      <w:r w:rsidRPr="00622273">
        <w:rPr>
          <w:rFonts w:hint="eastAsia"/>
        </w:rPr>
        <w:t xml:space="preserve">　　虽然娼妓业被扫除，但不代表彻底消灭了非法妓女。</w:t>
      </w:r>
    </w:p>
    <w:p w:rsidR="00C332A6" w:rsidRPr="00622273" w:rsidRDefault="00C332A6" w:rsidP="00C332A6">
      <w:pPr>
        <w:tabs>
          <w:tab w:val="left" w:pos="1740"/>
        </w:tabs>
      </w:pPr>
    </w:p>
    <w:p w:rsidR="00C332A6" w:rsidRDefault="00C332A6" w:rsidP="00C332A6">
      <w:pPr>
        <w:tabs>
          <w:tab w:val="left" w:pos="1740"/>
        </w:tabs>
        <w:rPr>
          <w:szCs w:val="21"/>
        </w:rPr>
      </w:pPr>
    </w:p>
    <w:p w:rsidR="00C332A6" w:rsidRDefault="00C332A6" w:rsidP="00C332A6">
      <w:pPr>
        <w:ind w:firstLine="405"/>
      </w:pPr>
      <w:r w:rsidRPr="00B84AFB">
        <w:rPr>
          <w:rFonts w:ascii="Arial" w:hAnsi="Arial" w:cs="Arial" w:hint="eastAsia"/>
          <w:bCs/>
          <w:color w:val="000000"/>
          <w:sz w:val="23"/>
          <w:szCs w:val="23"/>
          <w:shd w:val="clear" w:color="auto" w:fill="FFFFFF"/>
        </w:rPr>
        <w:t>改革开放之后，</w:t>
      </w:r>
      <w:r w:rsidRPr="00B84AFB">
        <w:rPr>
          <w:rFonts w:ascii="Arial" w:hAnsi="Arial" w:cs="Arial"/>
          <w:bCs/>
          <w:color w:val="000000"/>
          <w:sz w:val="23"/>
          <w:szCs w:val="23"/>
          <w:shd w:val="clear" w:color="auto" w:fill="FFFFFF"/>
        </w:rPr>
        <w:t>中国大陆的性服务业</w:t>
      </w:r>
      <w:r w:rsidRPr="00B84AFB">
        <w:rPr>
          <w:rFonts w:ascii="Arial" w:hAnsi="Arial" w:cs="Arial"/>
          <w:color w:val="000000"/>
          <w:sz w:val="23"/>
          <w:szCs w:val="23"/>
          <w:shd w:val="clear" w:color="auto" w:fill="FFFFFF"/>
        </w:rPr>
        <w:t>不仅重新浮</w:t>
      </w:r>
      <w:r>
        <w:rPr>
          <w:rFonts w:ascii="Arial" w:hAnsi="Arial" w:cs="Arial"/>
          <w:color w:val="000000"/>
          <w:sz w:val="23"/>
          <w:szCs w:val="23"/>
          <w:shd w:val="clear" w:color="auto" w:fill="FFFFFF"/>
        </w:rPr>
        <w:t>上水面，并且现在遍及中国</w:t>
      </w:r>
      <w:r>
        <w:rPr>
          <w:rFonts w:ascii="Arial" w:hAnsi="Arial" w:cs="Arial" w:hint="eastAsia"/>
          <w:color w:val="000000"/>
          <w:sz w:val="23"/>
          <w:szCs w:val="23"/>
          <w:shd w:val="clear" w:color="auto" w:fill="FFFFFF"/>
        </w:rPr>
        <w:t>`</w:t>
      </w:r>
      <w:r>
        <w:rPr>
          <w:rFonts w:ascii="Arial" w:hAnsi="Arial" w:cs="Arial"/>
          <w:color w:val="000000"/>
          <w:sz w:val="23"/>
          <w:szCs w:val="23"/>
          <w:shd w:val="clear" w:color="auto" w:fill="FFFFFF"/>
        </w:rPr>
        <w:t>城市及乡村</w:t>
      </w:r>
      <w:r>
        <w:rPr>
          <w:rFonts w:hint="eastAsia"/>
        </w:rPr>
        <w:t>。</w:t>
      </w:r>
      <w:r w:rsidRPr="00C203CA">
        <w:rPr>
          <w:rFonts w:hint="eastAsia"/>
        </w:rPr>
        <w:t>不知何时，大陆已经成为“性工作者”最多的国家，</w:t>
      </w:r>
      <w:r w:rsidRPr="00C203CA">
        <w:t>2007</w:t>
      </w:r>
      <w:r w:rsidRPr="00C203CA">
        <w:rPr>
          <w:rFonts w:hint="eastAsia"/>
        </w:rPr>
        <w:t>年，世界卫生组织表示，中国官方估计目前有</w:t>
      </w:r>
      <w:r w:rsidRPr="00C203CA">
        <w:t>600</w:t>
      </w:r>
      <w:r w:rsidRPr="00C203CA">
        <w:rPr>
          <w:rFonts w:hint="eastAsia"/>
        </w:rPr>
        <w:t>万娼妓。</w:t>
      </w:r>
      <w:r w:rsidRPr="00806ABC">
        <w:rPr>
          <w:rFonts w:hint="eastAsia"/>
        </w:rPr>
        <w:t>这个数字接近香港总人口。而据民间研究则认为目前实际早已超过</w:t>
      </w:r>
      <w:r w:rsidRPr="00806ABC">
        <w:rPr>
          <w:rFonts w:hint="eastAsia"/>
        </w:rPr>
        <w:t>1000</w:t>
      </w:r>
      <w:r w:rsidRPr="00806ABC">
        <w:rPr>
          <w:rFonts w:hint="eastAsia"/>
        </w:rPr>
        <w:t>万人。</w:t>
      </w:r>
    </w:p>
    <w:p w:rsidR="00C332A6" w:rsidRDefault="00C332A6" w:rsidP="00C332A6">
      <w:pPr>
        <w:pStyle w:val="a6"/>
        <w:ind w:firstLine="480"/>
      </w:pPr>
    </w:p>
    <w:p w:rsidR="00C332A6" w:rsidRPr="00C203CA" w:rsidRDefault="00C332A6" w:rsidP="00C332A6">
      <w:pPr>
        <w:ind w:firstLine="420"/>
      </w:pPr>
    </w:p>
    <w:p w:rsidR="00C332A6" w:rsidRDefault="00C332A6" w:rsidP="00C332A6">
      <w:r w:rsidRPr="004D38A5">
        <w:rPr>
          <w:rFonts w:hint="eastAsia"/>
        </w:rPr>
        <w:t>国家对于卖淫嫖娼的态度历来都是严厉打击、毫不留情。但是改革开放的程度越高，出现的卖淫嫖娼的现象也就越多。</w:t>
      </w:r>
      <w:bookmarkStart w:id="0" w:name="OLE_LINK11"/>
      <w:bookmarkStart w:id="1" w:name="OLE_LINK12"/>
      <w:r w:rsidRPr="004D38A5">
        <w:rPr>
          <w:rFonts w:hint="eastAsia"/>
        </w:rPr>
        <w:t>从</w:t>
      </w:r>
      <w:r w:rsidRPr="004D38A5">
        <w:rPr>
          <w:rFonts w:hint="eastAsia"/>
        </w:rPr>
        <w:t>2003</w:t>
      </w:r>
      <w:r w:rsidRPr="004D38A5">
        <w:rPr>
          <w:rFonts w:hint="eastAsia"/>
        </w:rPr>
        <w:t>年开始，</w:t>
      </w:r>
      <w:r w:rsidRPr="00EC24EB">
        <w:rPr>
          <w:rFonts w:hint="eastAsia"/>
        </w:rPr>
        <w:t>人大代表</w:t>
      </w:r>
      <w:r w:rsidRPr="004D38A5">
        <w:rPr>
          <w:rFonts w:hint="eastAsia"/>
        </w:rPr>
        <w:t>迟</w:t>
      </w:r>
      <w:proofErr w:type="gramStart"/>
      <w:r w:rsidRPr="004D38A5">
        <w:rPr>
          <w:rFonts w:hint="eastAsia"/>
        </w:rPr>
        <w:t>夙</w:t>
      </w:r>
      <w:proofErr w:type="spellStart"/>
      <w:proofErr w:type="gramEnd"/>
      <w:r>
        <w:rPr>
          <w:rFonts w:hint="eastAsia"/>
        </w:rPr>
        <w:t>su</w:t>
      </w:r>
      <w:proofErr w:type="spellEnd"/>
      <w:r w:rsidRPr="004D38A5">
        <w:rPr>
          <w:rFonts w:hint="eastAsia"/>
        </w:rPr>
        <w:t>生就开始提出要让卖淫合法化。</w:t>
      </w:r>
      <w:r>
        <w:rPr>
          <w:rFonts w:hint="eastAsia"/>
        </w:rPr>
        <w:t>并</w:t>
      </w:r>
      <w:r w:rsidRPr="00EC24EB">
        <w:rPr>
          <w:rFonts w:hint="eastAsia"/>
        </w:rPr>
        <w:t>建议我国确认性从业者的地位</w:t>
      </w:r>
      <w:proofErr w:type="gramStart"/>
      <w:r w:rsidRPr="00EC24EB">
        <w:rPr>
          <w:rFonts w:hint="eastAsia"/>
        </w:rPr>
        <w:t>”</w:t>
      </w:r>
      <w:proofErr w:type="gramEnd"/>
      <w:r w:rsidRPr="00EC24EB">
        <w:rPr>
          <w:rFonts w:hint="eastAsia"/>
        </w:rPr>
        <w:t>，规范性从业者的立法，以便规范性从业者的健康检查，防止性病、艾滋病的传播。</w:t>
      </w:r>
      <w:bookmarkEnd w:id="0"/>
      <w:bookmarkEnd w:id="1"/>
      <w:r>
        <w:rPr>
          <w:rFonts w:hint="eastAsia"/>
        </w:rPr>
        <w:t>她还提出</w:t>
      </w:r>
      <w:r w:rsidRPr="00EC24EB">
        <w:rPr>
          <w:rFonts w:hint="eastAsia"/>
        </w:rPr>
        <w:t>删除刑法第</w:t>
      </w:r>
      <w:r w:rsidRPr="00EC24EB">
        <w:rPr>
          <w:rFonts w:hint="eastAsia"/>
        </w:rPr>
        <w:t>358</w:t>
      </w:r>
      <w:r w:rsidRPr="00EC24EB">
        <w:rPr>
          <w:rFonts w:hint="eastAsia"/>
        </w:rPr>
        <w:t>条当中关于组织他人卖淫的处罚规定，但保留对强迫他人卖淫者的处罚</w:t>
      </w:r>
      <w:r>
        <w:rPr>
          <w:rFonts w:hint="eastAsia"/>
        </w:rPr>
        <w:t>.</w:t>
      </w:r>
      <w:r w:rsidRPr="004D38A5">
        <w:rPr>
          <w:rFonts w:hint="eastAsia"/>
        </w:rPr>
        <w:t>修改第</w:t>
      </w:r>
      <w:r w:rsidRPr="004D38A5">
        <w:rPr>
          <w:rFonts w:hint="eastAsia"/>
        </w:rPr>
        <w:t>359</w:t>
      </w:r>
      <w:r w:rsidRPr="004D38A5">
        <w:rPr>
          <w:rFonts w:hint="eastAsia"/>
        </w:rPr>
        <w:t>条，将“引诱、容留、介绍他人卖淫的，处五年以下有期徒刑……”前加上“未经许可”四字。这意味着，只有“未经许可”的强迫、引诱、容留和介绍他人卖淫，才是犯罪。</w:t>
      </w:r>
    </w:p>
    <w:p w:rsidR="00C332A6" w:rsidRDefault="00C332A6" w:rsidP="00C332A6"/>
    <w:p w:rsidR="00C332A6" w:rsidRDefault="00C332A6" w:rsidP="00C332A6">
      <w:bookmarkStart w:id="2" w:name="OLE_LINK13"/>
      <w:r>
        <w:rPr>
          <w:rFonts w:hint="eastAsia"/>
        </w:rPr>
        <w:t>她提出此提议主要出于以下几点</w:t>
      </w:r>
      <w:bookmarkEnd w:id="2"/>
      <w:r>
        <w:rPr>
          <w:rFonts w:hint="eastAsia"/>
        </w:rPr>
        <w:t>理由：</w:t>
      </w:r>
    </w:p>
    <w:p w:rsidR="00C332A6" w:rsidRPr="005F405C" w:rsidRDefault="00C332A6" w:rsidP="00C332A6"/>
    <w:p w:rsidR="00C332A6" w:rsidRDefault="00C332A6" w:rsidP="00C332A6">
      <w:r>
        <w:rPr>
          <w:rFonts w:hint="eastAsia"/>
        </w:rPr>
        <w:t>1.</w:t>
      </w:r>
      <w:r>
        <w:rPr>
          <w:rFonts w:hint="eastAsia"/>
        </w:rPr>
        <w:t>防止疾病的传播</w:t>
      </w:r>
    </w:p>
    <w:p w:rsidR="00C332A6" w:rsidRDefault="00C332A6" w:rsidP="00C332A6">
      <w:pPr>
        <w:pStyle w:val="a6"/>
        <w:ind w:left="765" w:firstLineChars="0" w:firstLine="0"/>
      </w:pPr>
    </w:p>
    <w:p w:rsidR="00C332A6" w:rsidRDefault="00C332A6" w:rsidP="00C332A6">
      <w:pPr>
        <w:pStyle w:val="a6"/>
        <w:ind w:firstLine="480"/>
        <w:rPr>
          <w:color w:val="000000"/>
          <w:szCs w:val="21"/>
          <w:shd w:val="clear" w:color="auto" w:fill="FFFFFF"/>
        </w:rPr>
      </w:pPr>
      <w:bookmarkStart w:id="3" w:name="OLE_LINK14"/>
      <w:bookmarkStart w:id="4" w:name="OLE_LINK15"/>
      <w:r w:rsidRPr="00EE6C6A">
        <w:rPr>
          <w:rFonts w:hint="eastAsia"/>
          <w:shd w:val="clear" w:color="auto" w:fill="FFFFFF"/>
        </w:rPr>
        <w:lastRenderedPageBreak/>
        <w:t>截至2013年9月30日，全国共报告现存活艾滋病病毒感染者和艾滋病病人约43.4万例。2013年1-9月份新发现艾滋病病毒感染者约7.0万例。目前，经性途径传播已成为我国主要的传播途径。2013年1-9月新发现的艾滋病病毒感染者和病人中经性传播比例为89.9% （其中经异性传播比例为69.1%、经同性传播为20.8%）、经静脉注射吸毒传播和经母婴传播的比例分别为7.6%和0.9%。</w:t>
      </w:r>
    </w:p>
    <w:bookmarkEnd w:id="3"/>
    <w:bookmarkEnd w:id="4"/>
    <w:p w:rsidR="00C332A6" w:rsidRPr="0044148F" w:rsidRDefault="00C332A6" w:rsidP="00C332A6">
      <w:pPr>
        <w:rPr>
          <w:color w:val="000000"/>
          <w:szCs w:val="21"/>
          <w:shd w:val="clear" w:color="auto" w:fill="FFFFFF"/>
        </w:rPr>
      </w:pPr>
      <w:r w:rsidRPr="0044148F">
        <w:rPr>
          <w:rFonts w:hint="eastAsia"/>
          <w:color w:val="000000"/>
          <w:szCs w:val="21"/>
          <w:shd w:val="clear" w:color="auto" w:fill="FFFFFF"/>
        </w:rPr>
        <w:t xml:space="preserve">　　</w:t>
      </w:r>
    </w:p>
    <w:p w:rsidR="00C332A6" w:rsidRDefault="00C332A6" w:rsidP="00C332A6">
      <w:r>
        <w:rPr>
          <w:rFonts w:hint="eastAsia"/>
          <w:color w:val="000000"/>
          <w:szCs w:val="21"/>
          <w:shd w:val="clear" w:color="auto" w:fill="FFFFFF"/>
        </w:rPr>
        <w:t>造成中国艾滋病疫情进一步恶化的潜在威胁，主要来自性途径的传播，而不是医源性感染。</w:t>
      </w:r>
    </w:p>
    <w:p w:rsidR="00C332A6" w:rsidRPr="00B33BA1" w:rsidRDefault="00C332A6" w:rsidP="00C332A6">
      <w:r>
        <w:rPr>
          <w:rFonts w:hint="eastAsia"/>
          <w:color w:val="000000"/>
          <w:szCs w:val="21"/>
          <w:shd w:val="clear" w:color="auto" w:fill="FFFFFF"/>
        </w:rPr>
        <w:t>“艾滋病这枚炸弹，在哪个方位爆炸，何时爆炸，大家都不知道，也许你面前坐着的人就是一颗艾滋病病毒的定时炸弹，这并非耸人听闻。”迟</w:t>
      </w:r>
      <w:proofErr w:type="gramStart"/>
      <w:r>
        <w:rPr>
          <w:rFonts w:hint="eastAsia"/>
          <w:color w:val="000000"/>
          <w:szCs w:val="21"/>
          <w:shd w:val="clear" w:color="auto" w:fill="FFFFFF"/>
        </w:rPr>
        <w:t>夙</w:t>
      </w:r>
      <w:proofErr w:type="gramEnd"/>
      <w:r>
        <w:rPr>
          <w:rFonts w:hint="eastAsia"/>
          <w:color w:val="000000"/>
          <w:szCs w:val="21"/>
          <w:shd w:val="clear" w:color="auto" w:fill="FFFFFF"/>
        </w:rPr>
        <w:t>生如此形容形势的紧迫性。</w:t>
      </w:r>
      <w:r w:rsidRPr="00B33BA1">
        <w:rPr>
          <w:rFonts w:hint="eastAsia"/>
        </w:rPr>
        <w:t>现在很多暗娼和嫖客都是有配偶的，他们</w:t>
      </w:r>
      <w:r>
        <w:rPr>
          <w:rFonts w:hint="eastAsia"/>
        </w:rPr>
        <w:t>可能会感染上配偶，而配偶是无辜的，还有他们的孩子。”更可怕的是</w:t>
      </w:r>
      <w:r w:rsidRPr="00B33BA1">
        <w:rPr>
          <w:rFonts w:hint="eastAsia"/>
        </w:rPr>
        <w:t>很多暗娼并不知道自己有病。</w:t>
      </w:r>
    </w:p>
    <w:p w:rsidR="00C332A6" w:rsidRPr="00B33BA1" w:rsidRDefault="00C332A6" w:rsidP="00C332A6">
      <w:r w:rsidRPr="00B33BA1">
        <w:rPr>
          <w:rFonts w:hint="eastAsia"/>
        </w:rPr>
        <w:t xml:space="preserve">　　</w:t>
      </w:r>
      <w:r>
        <w:rPr>
          <w:rFonts w:hint="eastAsia"/>
        </w:rPr>
        <w:t>迟</w:t>
      </w:r>
      <w:proofErr w:type="gramStart"/>
      <w:r>
        <w:rPr>
          <w:rFonts w:hint="eastAsia"/>
        </w:rPr>
        <w:t>夙</w:t>
      </w:r>
      <w:proofErr w:type="gramEnd"/>
      <w:r>
        <w:rPr>
          <w:rFonts w:hint="eastAsia"/>
        </w:rPr>
        <w:t>生认为</w:t>
      </w:r>
      <w:r w:rsidRPr="00B33BA1">
        <w:rPr>
          <w:rFonts w:hint="eastAsia"/>
        </w:rPr>
        <w:t>“如果定期对她们进行身体的检查，知道有病了，就及时治疗，这样也能在一定程度上遏制艾滋病的蔓延。</w:t>
      </w:r>
    </w:p>
    <w:p w:rsidR="00C332A6" w:rsidRPr="00B33BA1" w:rsidRDefault="00C332A6" w:rsidP="00C332A6"/>
    <w:p w:rsidR="00C332A6" w:rsidRPr="004D38A5" w:rsidRDefault="00C332A6" w:rsidP="00C332A6"/>
    <w:p w:rsidR="00C332A6" w:rsidRDefault="00C332A6" w:rsidP="00C332A6">
      <w:r>
        <w:rPr>
          <w:rFonts w:hint="eastAsia"/>
        </w:rPr>
        <w:t xml:space="preserve">　</w:t>
      </w:r>
      <w:r>
        <w:rPr>
          <w:rFonts w:hint="eastAsia"/>
        </w:rPr>
        <w:t xml:space="preserve">2. </w:t>
      </w:r>
      <w:r>
        <w:rPr>
          <w:rFonts w:hint="eastAsia"/>
        </w:rPr>
        <w:t>职业选择的自由</w:t>
      </w:r>
    </w:p>
    <w:p w:rsidR="00C332A6" w:rsidRDefault="00C332A6" w:rsidP="00C332A6"/>
    <w:p w:rsidR="00C332A6" w:rsidRDefault="00C332A6" w:rsidP="00C332A6">
      <w:r w:rsidRPr="0065715B">
        <w:t>联合国在《联合国削除所有形式的对妇女歧视的国际公约》中规定，</w:t>
      </w:r>
      <w:r w:rsidRPr="0065715B">
        <w:t>“</w:t>
      </w:r>
      <w:r w:rsidRPr="0065715B">
        <w:t>妇女有自由选择职业和工作的权利</w:t>
      </w:r>
      <w:r w:rsidRPr="0065715B">
        <w:t>”</w:t>
      </w:r>
      <w:r w:rsidRPr="0065715B">
        <w:t>。随后，</w:t>
      </w:r>
      <w:r w:rsidRPr="0065715B">
        <w:t>“</w:t>
      </w:r>
      <w:r w:rsidRPr="0065715B">
        <w:t>消除对妇女歧视委员会</w:t>
      </w:r>
      <w:r w:rsidRPr="0065715B">
        <w:t>”</w:t>
      </w:r>
      <w:r w:rsidRPr="0065715B">
        <w:t>确认︰自愿卖淫包括在</w:t>
      </w:r>
      <w:r w:rsidRPr="0065715B">
        <w:t>“</w:t>
      </w:r>
      <w:r w:rsidRPr="0065715B">
        <w:t>自由选择职业</w:t>
      </w:r>
      <w:r w:rsidRPr="0065715B">
        <w:t>”</w:t>
      </w:r>
      <w:r w:rsidRPr="0065715B">
        <w:t>的范围之内。由此，联合国文件正式确立卖淫为应该保障的职业自由。该条约有</w:t>
      </w:r>
      <w:r w:rsidRPr="0065715B">
        <w:t>180</w:t>
      </w:r>
      <w:r w:rsidRPr="0065715B">
        <w:t>多个成员国，中国是最早的缔约国之一。此外，联合国文献在</w:t>
      </w:r>
      <w:r w:rsidRPr="0065715B">
        <w:t>1959</w:t>
      </w:r>
      <w:r w:rsidRPr="0065715B">
        <w:t>年（</w:t>
      </w:r>
      <w:r w:rsidRPr="0065715B">
        <w:t>“</w:t>
      </w:r>
      <w:r w:rsidRPr="0065715B">
        <w:t>关于个人和卖淫中的交易的研究</w:t>
      </w:r>
      <w:r w:rsidRPr="0065715B">
        <w:t>”</w:t>
      </w:r>
      <w:r w:rsidRPr="0065715B">
        <w:t>）提出，卖淫本身不应当是非法的。</w:t>
      </w:r>
    </w:p>
    <w:p w:rsidR="00C332A6" w:rsidRDefault="00C332A6" w:rsidP="00C332A6"/>
    <w:p w:rsidR="00C332A6" w:rsidRDefault="00C332A6" w:rsidP="00C332A6">
      <w:r>
        <w:rPr>
          <w:rFonts w:hint="eastAsia"/>
        </w:rPr>
        <w:t xml:space="preserve">3. </w:t>
      </w:r>
      <w:r>
        <w:rPr>
          <w:rFonts w:hint="eastAsia"/>
        </w:rPr>
        <w:t>中国男女比例严重失调</w:t>
      </w:r>
    </w:p>
    <w:p w:rsidR="00C332A6" w:rsidRDefault="00C332A6" w:rsidP="00C332A6"/>
    <w:p w:rsidR="00C332A6" w:rsidRPr="004D38A5" w:rsidRDefault="00C332A6" w:rsidP="00C332A6">
      <w:r>
        <w:rPr>
          <w:rFonts w:hint="eastAsia"/>
        </w:rPr>
        <w:t>根据</w:t>
      </w:r>
      <w:r>
        <w:rPr>
          <w:rFonts w:hint="eastAsia"/>
        </w:rPr>
        <w:t>2012</w:t>
      </w:r>
      <w:r>
        <w:rPr>
          <w:rFonts w:hint="eastAsia"/>
        </w:rPr>
        <w:t>年人口普查数据，</w:t>
      </w:r>
      <w:r w:rsidRPr="004D38A5">
        <w:rPr>
          <w:rFonts w:hint="eastAsia"/>
        </w:rPr>
        <w:t xml:space="preserve"> </w:t>
      </w:r>
      <w:r>
        <w:rPr>
          <w:rFonts w:hint="eastAsia"/>
        </w:rPr>
        <w:t>中</w:t>
      </w:r>
      <w:r w:rsidRPr="00AD1435">
        <w:t>国出生性别比高达</w:t>
      </w:r>
      <w:r w:rsidRPr="00AD1435">
        <w:t>117</w:t>
      </w:r>
      <w:r w:rsidRPr="00AD1435">
        <w:t>，即每出生</w:t>
      </w:r>
      <w:r w:rsidRPr="00AD1435">
        <w:t>100</w:t>
      </w:r>
      <w:r w:rsidRPr="00AD1435">
        <w:t>个女孩即有</w:t>
      </w:r>
      <w:r w:rsidRPr="00AD1435">
        <w:t>117</w:t>
      </w:r>
      <w:r w:rsidRPr="00AD1435">
        <w:t>个男孩出生；在不满</w:t>
      </w:r>
      <w:r w:rsidRPr="00AD1435">
        <w:t>20</w:t>
      </w:r>
      <w:r w:rsidRPr="00AD1435">
        <w:t>岁的人口中，男性比女性多出</w:t>
      </w:r>
      <w:r w:rsidRPr="00AD1435">
        <w:t>2000</w:t>
      </w:r>
      <w:r w:rsidRPr="00AD1435">
        <w:t>余万人，平均每个年龄男性比女性富余</w:t>
      </w:r>
      <w:r w:rsidRPr="00AD1435">
        <w:t>100</w:t>
      </w:r>
      <w:r w:rsidRPr="00AD1435">
        <w:t>多万人。由此人口专家预测：到</w:t>
      </w:r>
      <w:r w:rsidRPr="00AD1435">
        <w:t>2020</w:t>
      </w:r>
      <w:r>
        <w:t>年</w:t>
      </w:r>
      <w:r w:rsidRPr="00AD1435">
        <w:t>将会有</w:t>
      </w:r>
      <w:r w:rsidRPr="00AD1435">
        <w:t>3000</w:t>
      </w:r>
      <w:r w:rsidRPr="00AD1435">
        <w:t>万至</w:t>
      </w:r>
      <w:r w:rsidRPr="00AD1435">
        <w:t>4000</w:t>
      </w:r>
      <w:r w:rsidRPr="00AD1435">
        <w:t>万处于婚育年龄的男青年无妻可娶。</w:t>
      </w:r>
      <w:r w:rsidRPr="004D38A5">
        <w:rPr>
          <w:rFonts w:hint="eastAsia"/>
        </w:rPr>
        <w:t xml:space="preserve"> </w:t>
      </w:r>
      <w:r w:rsidRPr="004D38A5">
        <w:rPr>
          <w:rFonts w:hint="eastAsia"/>
        </w:rPr>
        <w:t>“我们必须面临男女比例严重失调的现实，今后</w:t>
      </w:r>
      <w:r w:rsidRPr="004D38A5">
        <w:rPr>
          <w:rFonts w:hint="eastAsia"/>
        </w:rPr>
        <w:t>10</w:t>
      </w:r>
      <w:r w:rsidRPr="004D38A5">
        <w:rPr>
          <w:rFonts w:hint="eastAsia"/>
        </w:rPr>
        <w:t>年或者</w:t>
      </w:r>
      <w:r w:rsidRPr="004D38A5">
        <w:rPr>
          <w:rFonts w:hint="eastAsia"/>
        </w:rPr>
        <w:t>20</w:t>
      </w:r>
      <w:r w:rsidRPr="004D38A5">
        <w:rPr>
          <w:rFonts w:hint="eastAsia"/>
        </w:rPr>
        <w:t>年，很多的贫困的人，面临娶不到妻子</w:t>
      </w:r>
      <w:r>
        <w:rPr>
          <w:rFonts w:hint="eastAsia"/>
        </w:rPr>
        <w:t>的局面，因为有卖淫嫖娼的存在，强奸犯罪实际上大量减少了，但在过去</w:t>
      </w:r>
      <w:r w:rsidRPr="004D38A5">
        <w:rPr>
          <w:rFonts w:hint="eastAsia"/>
        </w:rPr>
        <w:t>严厉禁止卖淫嫖娼的时候，我们</w:t>
      </w:r>
      <w:r>
        <w:rPr>
          <w:rFonts w:hint="eastAsia"/>
        </w:rPr>
        <w:t>社会</w:t>
      </w:r>
      <w:r w:rsidRPr="004D38A5">
        <w:rPr>
          <w:rFonts w:hint="eastAsia"/>
        </w:rPr>
        <w:t>的强奸犯罪量是非常大的，这是一个客观现实”。</w:t>
      </w:r>
    </w:p>
    <w:p w:rsidR="00C332A6" w:rsidRDefault="00C332A6" w:rsidP="00C332A6">
      <w:r w:rsidRPr="004D38A5">
        <w:rPr>
          <w:rFonts w:hint="eastAsia"/>
        </w:rPr>
        <w:t xml:space="preserve">　　</w:t>
      </w:r>
    </w:p>
    <w:p w:rsidR="00C332A6" w:rsidRDefault="00C332A6" w:rsidP="00C332A6">
      <w:r>
        <w:rPr>
          <w:rFonts w:hint="eastAsia"/>
        </w:rPr>
        <w:t xml:space="preserve">4. </w:t>
      </w:r>
      <w:r>
        <w:rPr>
          <w:rFonts w:hint="eastAsia"/>
        </w:rPr>
        <w:t>对性工作者的保护</w:t>
      </w:r>
    </w:p>
    <w:p w:rsidR="00C332A6" w:rsidRDefault="00C332A6" w:rsidP="00C332A6"/>
    <w:p w:rsidR="00C332A6" w:rsidRPr="00B33BA1" w:rsidRDefault="00C332A6" w:rsidP="00C332A6">
      <w:r>
        <w:rPr>
          <w:rFonts w:hint="eastAsia"/>
          <w:color w:val="000000"/>
          <w:szCs w:val="21"/>
          <w:shd w:val="clear" w:color="auto" w:fill="FFFFFF"/>
        </w:rPr>
        <w:t>“首先是生存，第二是保证不被杀被抢，第三才是防范性病、艾滋病。”这是著名学者潘绥</w:t>
      </w:r>
      <w:r>
        <w:rPr>
          <w:rFonts w:hint="eastAsia"/>
          <w:color w:val="000000"/>
          <w:szCs w:val="21"/>
          <w:shd w:val="clear" w:color="auto" w:fill="FFFFFF"/>
        </w:rPr>
        <w:t>sui</w:t>
      </w:r>
      <w:proofErr w:type="gramStart"/>
      <w:r>
        <w:rPr>
          <w:rFonts w:hint="eastAsia"/>
          <w:color w:val="000000"/>
          <w:szCs w:val="21"/>
          <w:shd w:val="clear" w:color="auto" w:fill="FFFFFF"/>
        </w:rPr>
        <w:t>铭对中国</w:t>
      </w:r>
      <w:proofErr w:type="gramEnd"/>
      <w:r>
        <w:rPr>
          <w:rFonts w:hint="eastAsia"/>
          <w:color w:val="000000"/>
          <w:szCs w:val="21"/>
          <w:shd w:val="clear" w:color="auto" w:fill="FFFFFF"/>
        </w:rPr>
        <w:t>女性</w:t>
      </w:r>
      <w:proofErr w:type="gramStart"/>
      <w:r>
        <w:rPr>
          <w:rFonts w:hint="eastAsia"/>
          <w:color w:val="000000"/>
          <w:szCs w:val="21"/>
          <w:shd w:val="clear" w:color="auto" w:fill="FFFFFF"/>
        </w:rPr>
        <w:t>性</w:t>
      </w:r>
      <w:proofErr w:type="gramEnd"/>
      <w:r>
        <w:rPr>
          <w:rFonts w:hint="eastAsia"/>
          <w:color w:val="000000"/>
          <w:szCs w:val="21"/>
          <w:shd w:val="clear" w:color="auto" w:fill="FFFFFF"/>
        </w:rPr>
        <w:t>工作者生存现状的描述。在媒体的报道中，几乎可以每周发现“小姐”被杀的新闻，而在《中国新闻周刊》记者对数十名</w:t>
      </w:r>
      <w:proofErr w:type="gramStart"/>
      <w:r>
        <w:rPr>
          <w:rFonts w:hint="eastAsia"/>
          <w:color w:val="000000"/>
          <w:szCs w:val="21"/>
          <w:shd w:val="clear" w:color="auto" w:fill="FFFFFF"/>
        </w:rPr>
        <w:t>最</w:t>
      </w:r>
      <w:proofErr w:type="gramEnd"/>
      <w:r>
        <w:rPr>
          <w:rFonts w:hint="eastAsia"/>
          <w:color w:val="000000"/>
          <w:szCs w:val="21"/>
          <w:shd w:val="clear" w:color="auto" w:fill="FFFFFF"/>
        </w:rPr>
        <w:t>底层“小姐”的调查中，几乎每个人都有被抢、被强奸的经历。但在一个保护女性</w:t>
      </w:r>
      <w:proofErr w:type="gramStart"/>
      <w:r>
        <w:rPr>
          <w:rFonts w:hint="eastAsia"/>
          <w:color w:val="000000"/>
          <w:szCs w:val="21"/>
          <w:shd w:val="clear" w:color="auto" w:fill="FFFFFF"/>
        </w:rPr>
        <w:t>性</w:t>
      </w:r>
      <w:proofErr w:type="gramEnd"/>
      <w:r>
        <w:rPr>
          <w:rFonts w:hint="eastAsia"/>
          <w:color w:val="000000"/>
          <w:szCs w:val="21"/>
          <w:shd w:val="clear" w:color="auto" w:fill="FFFFFF"/>
        </w:rPr>
        <w:t>工作者的网站对北京的几十名“小姐”进行调查中，只有不到</w:t>
      </w:r>
      <w:r>
        <w:rPr>
          <w:rFonts w:hint="eastAsia"/>
          <w:color w:val="000000"/>
          <w:szCs w:val="21"/>
          <w:shd w:val="clear" w:color="auto" w:fill="FFFFFF"/>
        </w:rPr>
        <w:t>1/5</w:t>
      </w:r>
      <w:r>
        <w:rPr>
          <w:rFonts w:hint="eastAsia"/>
          <w:color w:val="000000"/>
          <w:szCs w:val="21"/>
          <w:shd w:val="clear" w:color="auto" w:fill="FFFFFF"/>
        </w:rPr>
        <w:t>的人表示被伤害后可能报案。这</w:t>
      </w:r>
      <w:r w:rsidRPr="00DC0022">
        <w:rPr>
          <w:color w:val="000000"/>
          <w:szCs w:val="21"/>
          <w:shd w:val="clear" w:color="auto" w:fill="FFFFFF"/>
        </w:rPr>
        <w:t>些女性，开工即犯罪；抓住即严打。她们手无寸铁，背负古老的道德原罪，冒着被示众羞辱、高额罚款</w:t>
      </w:r>
      <w:r>
        <w:rPr>
          <w:rFonts w:hint="eastAsia"/>
          <w:color w:val="000000"/>
          <w:szCs w:val="21"/>
          <w:shd w:val="clear" w:color="auto" w:fill="FFFFFF"/>
        </w:rPr>
        <w:t>以及客人拒绝付款</w:t>
      </w:r>
      <w:r w:rsidRPr="00DC0022">
        <w:rPr>
          <w:color w:val="000000"/>
          <w:szCs w:val="21"/>
          <w:shd w:val="clear" w:color="auto" w:fill="FFFFFF"/>
        </w:rPr>
        <w:t>的风险；缺乏安全的工作环境</w:t>
      </w:r>
      <w:r>
        <w:rPr>
          <w:rFonts w:hint="eastAsia"/>
          <w:color w:val="000000"/>
          <w:szCs w:val="21"/>
          <w:shd w:val="clear" w:color="auto" w:fill="FFFFFF"/>
        </w:rPr>
        <w:t xml:space="preserve">. </w:t>
      </w:r>
    </w:p>
    <w:p w:rsidR="00C332A6" w:rsidRDefault="00C332A6" w:rsidP="00C332A6">
      <w:pPr>
        <w:ind w:firstLine="405"/>
      </w:pPr>
    </w:p>
    <w:p w:rsidR="00C332A6" w:rsidRPr="004D38A5" w:rsidRDefault="00C332A6" w:rsidP="00C332A6">
      <w:pPr>
        <w:ind w:firstLine="405"/>
      </w:pPr>
    </w:p>
    <w:p w:rsidR="00C332A6" w:rsidRDefault="00C332A6" w:rsidP="00C332A6">
      <w:r w:rsidRPr="004D38A5">
        <w:rPr>
          <w:rFonts w:hint="eastAsia"/>
        </w:rPr>
        <w:t>扫黄是中国改革开放以来出现频率最高、效果也最难保持的社会治理项目</w:t>
      </w:r>
      <w:r>
        <w:rPr>
          <w:rFonts w:hint="eastAsia"/>
        </w:rPr>
        <w:t>.</w:t>
      </w:r>
      <w:r>
        <w:rPr>
          <w:rFonts w:hint="eastAsia"/>
        </w:rPr>
        <w:t>部分人认为</w:t>
      </w:r>
      <w:r w:rsidRPr="004D38A5">
        <w:rPr>
          <w:rFonts w:hint="eastAsia"/>
        </w:rPr>
        <w:t>色情业总有绵延不绝的市场需求，</w:t>
      </w:r>
      <w:r>
        <w:rPr>
          <w:rFonts w:hint="eastAsia"/>
        </w:rPr>
        <w:t>甚至是</w:t>
      </w:r>
      <w:r w:rsidRPr="004D38A5">
        <w:rPr>
          <w:rFonts w:hint="eastAsia"/>
        </w:rPr>
        <w:t xml:space="preserve"> </w:t>
      </w:r>
      <w:r w:rsidRPr="004D38A5">
        <w:rPr>
          <w:rFonts w:hint="eastAsia"/>
        </w:rPr>
        <w:t>“有益无害”</w:t>
      </w:r>
      <w:r>
        <w:rPr>
          <w:rFonts w:hint="eastAsia"/>
        </w:rPr>
        <w:t>，希望中国向一些西方国家</w:t>
      </w:r>
      <w:r>
        <w:rPr>
          <w:rFonts w:hint="eastAsia"/>
          <w:color w:val="000000"/>
          <w:szCs w:val="21"/>
          <w:shd w:val="clear" w:color="auto" w:fill="FFFFFF"/>
        </w:rPr>
        <w:t>一样采取了对性交易合法化的态度</w:t>
      </w:r>
    </w:p>
    <w:p w:rsidR="00C332A6" w:rsidRPr="001245E1" w:rsidRDefault="00C332A6" w:rsidP="00C332A6"/>
    <w:p w:rsidR="00C332A6" w:rsidRPr="004D38A5" w:rsidRDefault="00C332A6" w:rsidP="00C332A6">
      <w:r>
        <w:rPr>
          <w:rFonts w:hint="eastAsia"/>
          <w:color w:val="000000"/>
          <w:szCs w:val="21"/>
          <w:shd w:val="clear" w:color="auto" w:fill="FFFFFF"/>
        </w:rPr>
        <w:t>目前，</w:t>
      </w:r>
      <w:r>
        <w:rPr>
          <w:rFonts w:ascii="Arial" w:hAnsi="Arial" w:cs="Arial"/>
          <w:color w:val="000000"/>
          <w:szCs w:val="21"/>
          <w:shd w:val="clear" w:color="auto" w:fill="FFFFFF"/>
        </w:rPr>
        <w:t>卖淫嫖娼合法化的国家</w:t>
      </w:r>
      <w:r>
        <w:rPr>
          <w:rFonts w:ascii="Arial" w:hAnsi="Arial" w:cs="Arial" w:hint="eastAsia"/>
          <w:color w:val="000000"/>
          <w:szCs w:val="21"/>
          <w:shd w:val="clear" w:color="auto" w:fill="FFFFFF"/>
        </w:rPr>
        <w:t>共有</w:t>
      </w:r>
      <w:r>
        <w:rPr>
          <w:rFonts w:ascii="Arial" w:hAnsi="Arial" w:cs="Arial"/>
          <w:color w:val="000000"/>
          <w:szCs w:val="21"/>
          <w:shd w:val="clear" w:color="auto" w:fill="FFFFFF"/>
        </w:rPr>
        <w:t>70</w:t>
      </w:r>
      <w:r>
        <w:rPr>
          <w:rFonts w:ascii="Arial" w:hAnsi="Arial" w:cs="Arial"/>
          <w:color w:val="000000"/>
          <w:szCs w:val="21"/>
          <w:shd w:val="clear" w:color="auto" w:fill="FFFFFF"/>
        </w:rPr>
        <w:t>个</w:t>
      </w:r>
      <w:r>
        <w:rPr>
          <w:rFonts w:ascii="Arial" w:hAnsi="Arial" w:cs="Arial" w:hint="eastAsia"/>
          <w:color w:val="000000"/>
          <w:szCs w:val="21"/>
          <w:shd w:val="clear" w:color="auto" w:fill="FFFFFF"/>
        </w:rPr>
        <w:t>,</w:t>
      </w:r>
      <w:r>
        <w:rPr>
          <w:rFonts w:ascii="Arial" w:hAnsi="Arial" w:cs="Arial"/>
          <w:color w:val="000000"/>
          <w:szCs w:val="21"/>
          <w:shd w:val="clear" w:color="auto" w:fill="FFFFFF"/>
        </w:rPr>
        <w:t>占世界国家的三分之一</w:t>
      </w:r>
      <w:r>
        <w:rPr>
          <w:rFonts w:hint="eastAsia"/>
          <w:color w:val="000000"/>
          <w:szCs w:val="21"/>
          <w:shd w:val="clear" w:color="auto" w:fill="FFFFFF"/>
        </w:rPr>
        <w:t xml:space="preserve">, </w:t>
      </w:r>
      <w:r>
        <w:rPr>
          <w:rFonts w:hint="eastAsia"/>
          <w:color w:val="000000"/>
          <w:szCs w:val="21"/>
          <w:shd w:val="clear" w:color="auto" w:fill="FFFFFF"/>
        </w:rPr>
        <w:t>其中包括加拿大，大多数欧洲国家包括荷</w:t>
      </w:r>
      <w:r>
        <w:rPr>
          <w:rFonts w:hint="eastAsia"/>
          <w:color w:val="000000"/>
          <w:szCs w:val="21"/>
          <w:shd w:val="clear" w:color="auto" w:fill="FFFFFF"/>
        </w:rPr>
        <w:lastRenderedPageBreak/>
        <w:t>兰，英国、法国、威尔士、丹麦等，大多数南美国家包括墨西哥（限定在特定地区），以色列、澳大利亚等。新西兰</w:t>
      </w:r>
      <w:r>
        <w:rPr>
          <w:rFonts w:hint="eastAsia"/>
          <w:color w:val="000000"/>
          <w:szCs w:val="21"/>
          <w:shd w:val="clear" w:color="auto" w:fill="FFFFFF"/>
        </w:rPr>
        <w:t>2003</w:t>
      </w:r>
      <w:r>
        <w:rPr>
          <w:rFonts w:hint="eastAsia"/>
          <w:color w:val="000000"/>
          <w:szCs w:val="21"/>
          <w:shd w:val="clear" w:color="auto" w:fill="FFFFFF"/>
        </w:rPr>
        <w:t>年通过法律让所谓街头妓女合法化。</w:t>
      </w:r>
      <w:r>
        <w:rPr>
          <w:rFonts w:hint="eastAsia"/>
          <w:b/>
          <w:bCs/>
        </w:rPr>
        <w:t>在</w:t>
      </w:r>
      <w:r w:rsidRPr="00DB5D79">
        <w:rPr>
          <w:b/>
          <w:bCs/>
        </w:rPr>
        <w:t>一直以来都以色情业的合法化而著称</w:t>
      </w:r>
      <w:r>
        <w:rPr>
          <w:rFonts w:hint="eastAsia"/>
        </w:rPr>
        <w:t>的</w:t>
      </w:r>
      <w:r w:rsidRPr="00DB5D79">
        <w:t>荷兰，色情业从业者也拥有和其他行业的人员同等的权利和义务</w:t>
      </w:r>
      <w:r>
        <w:rPr>
          <w:rFonts w:hint="eastAsia"/>
        </w:rPr>
        <w:t>，，</w:t>
      </w:r>
      <w:r w:rsidRPr="00DB5D79">
        <w:t>有他们自己的工会</w:t>
      </w:r>
      <w:r>
        <w:rPr>
          <w:rFonts w:hint="eastAsia"/>
        </w:rPr>
        <w:t>，</w:t>
      </w:r>
      <w:r>
        <w:t>保护从事色情服务的人员不受剥削。包括应召服务在内的色情服务的商业运作都将被要求执照齐全</w:t>
      </w:r>
      <w:r>
        <w:rPr>
          <w:rFonts w:hint="eastAsia"/>
        </w:rPr>
        <w:t>，</w:t>
      </w:r>
      <w:r w:rsidRPr="00DB5D79">
        <w:t>所有自雇的卖淫者都必须登记注册。</w:t>
      </w:r>
    </w:p>
    <w:p w:rsidR="00C332A6" w:rsidRPr="00C332A6" w:rsidRDefault="00C332A6" w:rsidP="00FE797D">
      <w:pPr>
        <w:pStyle w:val="Default"/>
        <w:rPr>
          <w:rFonts w:ascii="Times New Roman" w:eastAsiaTheme="minorEastAsia" w:hAnsi="Times New Roman" w:cs="Times New Roman"/>
          <w:color w:val="auto"/>
          <w:sz w:val="28"/>
          <w:szCs w:val="28"/>
        </w:rPr>
      </w:pPr>
    </w:p>
    <w:p w:rsidR="006D2C5D" w:rsidRDefault="006D2C5D" w:rsidP="00FE797D">
      <w:pPr>
        <w:pStyle w:val="Default"/>
        <w:rPr>
          <w:rFonts w:ascii="Times New Roman" w:eastAsiaTheme="minorEastAsia" w:hAnsi="Times New Roman" w:cs="Times New Roman" w:hint="eastAsia"/>
          <w:color w:val="auto"/>
          <w:sz w:val="28"/>
          <w:szCs w:val="28"/>
        </w:rPr>
      </w:pPr>
      <w:proofErr w:type="gramStart"/>
      <w:r w:rsidRPr="00963051">
        <w:rPr>
          <w:rFonts w:ascii="Times New Roman" w:eastAsiaTheme="minorEastAsia" w:hAnsi="Times New Roman" w:cs="Times New Roman"/>
          <w:color w:val="auto"/>
          <w:sz w:val="28"/>
          <w:szCs w:val="28"/>
        </w:rPr>
        <w:t>鸟孩诞生</w:t>
      </w:r>
      <w:proofErr w:type="gramEnd"/>
      <w:r w:rsidRPr="00963051">
        <w:rPr>
          <w:rFonts w:ascii="Times New Roman" w:eastAsiaTheme="minorEastAsia" w:hAnsi="Times New Roman" w:cs="Times New Roman"/>
          <w:color w:val="auto"/>
          <w:sz w:val="28"/>
          <w:szCs w:val="28"/>
        </w:rPr>
        <w:t xml:space="preserve"> </w:t>
      </w:r>
      <w:proofErr w:type="gramStart"/>
      <w:r w:rsidRPr="00963051">
        <w:rPr>
          <w:rFonts w:ascii="Times New Roman" w:eastAsiaTheme="minorEastAsia" w:hAnsi="Times New Roman" w:cs="Times New Roman"/>
          <w:color w:val="auto"/>
          <w:sz w:val="28"/>
          <w:szCs w:val="28"/>
        </w:rPr>
        <w:t>阎连科</w:t>
      </w:r>
      <w:proofErr w:type="gramEnd"/>
      <w:r w:rsidRPr="00963051">
        <w:rPr>
          <w:rFonts w:ascii="Times New Roman" w:eastAsiaTheme="minorEastAsia" w:hAnsi="Times New Roman" w:cs="Times New Roman"/>
          <w:color w:val="auto"/>
          <w:sz w:val="28"/>
          <w:szCs w:val="28"/>
        </w:rPr>
        <w:t xml:space="preserve"> 1994 </w:t>
      </w:r>
    </w:p>
    <w:p w:rsidR="00C332A6" w:rsidRDefault="00C332A6" w:rsidP="00C332A6">
      <w:pPr>
        <w:pStyle w:val="a7"/>
        <w:spacing w:before="0" w:beforeAutospacing="0" w:after="0" w:afterAutospacing="0"/>
      </w:pPr>
      <w:r>
        <w:rPr>
          <w:rFonts w:ascii="Trebuchet MS" w:hAnsi="Trebuchet MS"/>
          <w:color w:val="535353"/>
        </w:rPr>
        <w:t>90</w:t>
      </w:r>
      <w:r>
        <w:rPr>
          <w:rFonts w:ascii="Trebuchet MS" w:hAnsi="Trebuchet MS"/>
          <w:color w:val="535353"/>
        </w:rPr>
        <w:t>年代中国快速地城市化进程对社会产生巨大冲击。由于长期城乡分治的原因，中国出现现代性断裂的生活景观，简单地说就是社会两极分化。导致城里人和村里人产生矛盾并激化。民工等特殊人群往往得不到公平的对待。城市中产生大量流浪人群，由于得不到城里人的认同和理解而永无翻身之日，只能在城市的夹缝中生存。文章正是在这样的时代大背景下展开，对三个在城市边缘苦苦生存的特殊人进行了描写。</w:t>
      </w:r>
      <w:proofErr w:type="gramStart"/>
      <w:r>
        <w:rPr>
          <w:rFonts w:ascii="Trebuchet MS" w:hAnsi="Trebuchet MS"/>
          <w:color w:val="000000"/>
        </w:rPr>
        <w:t>鸟孩是</w:t>
      </w:r>
      <w:proofErr w:type="gramEnd"/>
      <w:r>
        <w:rPr>
          <w:rFonts w:ascii="Trebuchet MS" w:hAnsi="Trebuchet MS"/>
          <w:color w:val="000000"/>
        </w:rPr>
        <w:t>一名孤儿，来郑州之前，他在洛阳流浪过一年生活还好一点，在饭店打杂就有人给他饭吃。可是他心里还是想去更好的地方，他非常向往改革开放的新兴城市－广州，那里钱多的可怕。他就挤上了去广州的火车，可是这趟车中途便停开不前了。于是他就打算在自己的省会郑州待一段时间，待烦了再伺机扒火车去广州。从此他就在郑州城流浪，他发现郑州</w:t>
      </w:r>
      <w:proofErr w:type="gramStart"/>
      <w:r>
        <w:rPr>
          <w:rFonts w:ascii="Trebuchet MS" w:hAnsi="Trebuchet MS"/>
          <w:color w:val="000000"/>
        </w:rPr>
        <w:t>城非常</w:t>
      </w:r>
      <w:proofErr w:type="gramEnd"/>
      <w:r>
        <w:rPr>
          <w:rFonts w:ascii="Trebuchet MS" w:hAnsi="Trebuchet MS"/>
          <w:color w:val="000000"/>
        </w:rPr>
        <w:t>冷漠，别人不把他当人对待，人家只把他</w:t>
      </w:r>
      <w:proofErr w:type="gramStart"/>
      <w:r>
        <w:rPr>
          <w:rFonts w:ascii="Trebuchet MS" w:hAnsi="Trebuchet MS"/>
          <w:color w:val="000000"/>
        </w:rPr>
        <w:t>当做</w:t>
      </w:r>
      <w:proofErr w:type="gramEnd"/>
      <w:r>
        <w:rPr>
          <w:rFonts w:ascii="Trebuchet MS" w:hAnsi="Trebuchet MS"/>
          <w:color w:val="000000"/>
        </w:rPr>
        <w:t>狗。因为人家见到狗就用脚踢，见到他也是踢。他甚至曾经希望有一天有人来打他一个耳光，这样他就觉得他自己是人。没有人可怜他给他饭吃，他就跑去垃圾堆找食物。郑州人宁愿把食物倒掉也不愿意施舍给他。因为凤子是他最大的慰安，唯一的朋友，他没办法接受就殉情了。鸟孩儿看到后，就认定他们是夫妻，就把他们两个埋在了一起。然后他也写了一张条子说</w:t>
      </w:r>
      <w:r>
        <w:rPr>
          <w:rFonts w:ascii="Trebuchet MS" w:hAnsi="Trebuchet MS"/>
          <w:color w:val="000000"/>
        </w:rPr>
        <w:t>“</w:t>
      </w:r>
      <w:r>
        <w:rPr>
          <w:rFonts w:ascii="Trebuchet MS" w:hAnsi="Trebuchet MS"/>
          <w:color w:val="000000"/>
        </w:rPr>
        <w:t>是我自己撞得，不要怪司机。</w:t>
      </w:r>
      <w:r>
        <w:rPr>
          <w:rFonts w:ascii="Trebuchet MS" w:hAnsi="Trebuchet MS"/>
          <w:color w:val="000000"/>
        </w:rPr>
        <w:t>”</w:t>
      </w:r>
      <w:r>
        <w:rPr>
          <w:rFonts w:ascii="Trebuchet MS" w:hAnsi="Trebuchet MS"/>
          <w:color w:val="000000"/>
        </w:rPr>
        <w:t>他就一个人来到了二七广场，也就是劳动人民纪念广场，撞车身亡。在他死去的一刹那，他的灵魂飞到了二七高塔的一个白鸽子身上，然后以鸽子的视野往下看，看到了以前不被</w:t>
      </w:r>
      <w:proofErr w:type="gramStart"/>
      <w:r>
        <w:rPr>
          <w:rFonts w:ascii="Trebuchet MS" w:hAnsi="Trebuchet MS"/>
          <w:color w:val="000000"/>
        </w:rPr>
        <w:t>当做</w:t>
      </w:r>
      <w:proofErr w:type="gramEnd"/>
      <w:r>
        <w:rPr>
          <w:rFonts w:ascii="Trebuchet MS" w:hAnsi="Trebuchet MS"/>
          <w:color w:val="000000"/>
        </w:rPr>
        <w:t>人看的他的身体，现在被</w:t>
      </w:r>
      <w:proofErr w:type="gramStart"/>
      <w:r>
        <w:rPr>
          <w:rFonts w:ascii="Trebuchet MS" w:hAnsi="Trebuchet MS"/>
          <w:color w:val="000000"/>
        </w:rPr>
        <w:t>当做</w:t>
      </w:r>
      <w:proofErr w:type="gramEnd"/>
      <w:r>
        <w:rPr>
          <w:rFonts w:ascii="Trebuchet MS" w:hAnsi="Trebuchet MS"/>
          <w:color w:val="000000"/>
        </w:rPr>
        <w:t>人的尸体被处理，他有了一种报复后的满足感。他抬头看，看见远远的凤子口中的那种风和日丽的景象，</w:t>
      </w:r>
      <w:proofErr w:type="gramStart"/>
      <w:r>
        <w:rPr>
          <w:rFonts w:ascii="Trebuchet MS" w:hAnsi="Trebuchet MS"/>
          <w:color w:val="000000"/>
        </w:rPr>
        <w:t>看见傻男和凤子</w:t>
      </w:r>
      <w:proofErr w:type="gramEnd"/>
      <w:r>
        <w:rPr>
          <w:rFonts w:ascii="Trebuchet MS" w:hAnsi="Trebuchet MS"/>
          <w:color w:val="000000"/>
        </w:rPr>
        <w:t>拉着一个小孩一家安乐，在风光明媚的稻田里奔跑，很快乐。他也要飞到那个地方去。</w:t>
      </w:r>
    </w:p>
    <w:p w:rsidR="00C332A6" w:rsidRPr="00C332A6" w:rsidRDefault="00C332A6" w:rsidP="00FE797D">
      <w:pPr>
        <w:pStyle w:val="Default"/>
        <w:rPr>
          <w:rFonts w:ascii="Times New Roman" w:eastAsiaTheme="minorEastAsia" w:hAnsi="Times New Roman" w:cs="Times New Roman"/>
          <w:color w:val="auto"/>
          <w:sz w:val="28"/>
          <w:szCs w:val="28"/>
        </w:rPr>
      </w:pPr>
    </w:p>
    <w:p w:rsidR="006D2C5D" w:rsidRPr="00963051" w:rsidRDefault="006D2C5D" w:rsidP="00FE797D">
      <w:pPr>
        <w:pStyle w:val="Default"/>
        <w:rPr>
          <w:rFonts w:ascii="Times New Roman" w:eastAsiaTheme="minorEastAsia" w:hAnsi="Times New Roman" w:cs="Times New Roman"/>
          <w:color w:val="auto"/>
          <w:sz w:val="28"/>
          <w:szCs w:val="28"/>
        </w:rPr>
      </w:pPr>
      <w:r w:rsidRPr="00963051">
        <w:rPr>
          <w:rFonts w:ascii="Times New Roman" w:eastAsiaTheme="minorEastAsia" w:hAnsi="Times New Roman" w:cs="Times New Roman"/>
          <w:color w:val="auto"/>
          <w:sz w:val="28"/>
          <w:szCs w:val="28"/>
        </w:rPr>
        <w:t>人面鱼</w:t>
      </w:r>
      <w:r w:rsidRPr="00963051">
        <w:rPr>
          <w:rFonts w:ascii="Times New Roman" w:eastAsiaTheme="minorEastAsia" w:hAnsi="Times New Roman" w:cs="Times New Roman"/>
          <w:color w:val="auto"/>
          <w:sz w:val="28"/>
          <w:szCs w:val="28"/>
        </w:rPr>
        <w:t xml:space="preserve"> </w:t>
      </w:r>
      <w:r w:rsidRPr="00963051">
        <w:rPr>
          <w:rFonts w:ascii="Times New Roman" w:eastAsiaTheme="minorEastAsia" w:hAnsi="Times New Roman" w:cs="Times New Roman"/>
          <w:color w:val="auto"/>
          <w:sz w:val="28"/>
          <w:szCs w:val="28"/>
        </w:rPr>
        <w:t>刘心武</w:t>
      </w:r>
      <w:r w:rsidRPr="00963051">
        <w:rPr>
          <w:rFonts w:ascii="Times New Roman" w:eastAsiaTheme="minorEastAsia" w:hAnsi="Times New Roman" w:cs="Times New Roman"/>
          <w:color w:val="auto"/>
          <w:sz w:val="28"/>
          <w:szCs w:val="28"/>
        </w:rPr>
        <w:t xml:space="preserve"> 1997 </w:t>
      </w:r>
    </w:p>
    <w:p w:rsidR="006D2C5D" w:rsidRDefault="006D2C5D" w:rsidP="00FE797D">
      <w:pPr>
        <w:pStyle w:val="Default"/>
        <w:rPr>
          <w:rFonts w:ascii="Times New Roman" w:eastAsiaTheme="minorEastAsia" w:hAnsi="Times New Roman" w:cs="Times New Roman" w:hint="eastAsia"/>
          <w:color w:val="auto"/>
          <w:sz w:val="28"/>
          <w:szCs w:val="28"/>
        </w:rPr>
      </w:pPr>
      <w:r w:rsidRPr="00963051">
        <w:rPr>
          <w:rFonts w:ascii="Times New Roman" w:eastAsiaTheme="minorEastAsia" w:hAnsi="Times New Roman" w:cs="Times New Roman"/>
          <w:color w:val="auto"/>
          <w:sz w:val="28"/>
          <w:szCs w:val="28"/>
        </w:rPr>
        <w:t>到底有没有罪</w:t>
      </w:r>
      <w:r w:rsidRPr="00963051">
        <w:rPr>
          <w:rFonts w:ascii="Times New Roman" w:eastAsiaTheme="minorEastAsia" w:hAnsi="Times New Roman" w:cs="Times New Roman"/>
          <w:color w:val="auto"/>
          <w:sz w:val="28"/>
          <w:szCs w:val="28"/>
        </w:rPr>
        <w:t xml:space="preserve"> </w:t>
      </w:r>
      <w:r w:rsidRPr="00963051">
        <w:rPr>
          <w:rFonts w:ascii="Times New Roman" w:eastAsiaTheme="minorEastAsia" w:hAnsi="Times New Roman" w:cs="Times New Roman"/>
          <w:color w:val="auto"/>
          <w:sz w:val="28"/>
          <w:szCs w:val="28"/>
        </w:rPr>
        <w:t>冯骥才</w:t>
      </w:r>
      <w:r w:rsidRPr="00963051">
        <w:rPr>
          <w:rFonts w:ascii="Times New Roman" w:eastAsiaTheme="minorEastAsia" w:hAnsi="Times New Roman" w:cs="Times New Roman"/>
          <w:color w:val="auto"/>
          <w:sz w:val="28"/>
          <w:szCs w:val="28"/>
        </w:rPr>
        <w:t xml:space="preserve"> 1997 </w:t>
      </w:r>
    </w:p>
    <w:p w:rsidR="00963051" w:rsidRDefault="00963051" w:rsidP="00FE797D">
      <w:r>
        <w:rPr>
          <w:rFonts w:hint="eastAsia"/>
        </w:rPr>
        <w:t>冯骥才是有心要保护传统文化的人，是国际文化遗产组织</w:t>
      </w:r>
      <w:bookmarkStart w:id="5" w:name="_GoBack"/>
      <w:bookmarkEnd w:id="5"/>
      <w:r>
        <w:rPr>
          <w:rFonts w:hint="eastAsia"/>
        </w:rPr>
        <w:t>副主席。是一个能真正把作家的责任和使命发挥出来的作家。</w:t>
      </w:r>
    </w:p>
    <w:p w:rsidR="00963051" w:rsidRDefault="00963051" w:rsidP="00FE797D">
      <w:r>
        <w:rPr>
          <w:rFonts w:hint="eastAsia"/>
        </w:rPr>
        <w:t>冯骥才</w:t>
      </w:r>
      <w:r>
        <w:rPr>
          <w:rFonts w:hint="eastAsia"/>
        </w:rPr>
        <w:t>86</w:t>
      </w:r>
      <w:r>
        <w:rPr>
          <w:rFonts w:hint="eastAsia"/>
        </w:rPr>
        <w:t>年开始访问录音，</w:t>
      </w:r>
      <w:r>
        <w:rPr>
          <w:rFonts w:hint="eastAsia"/>
        </w:rPr>
        <w:t>97</w:t>
      </w:r>
      <w:r>
        <w:rPr>
          <w:rFonts w:hint="eastAsia"/>
        </w:rPr>
        <w:t>年开始创作。冯骥才说，最为文学家，他更要记录心灵的伤害。他写得是口述及时的文学，作为纸上文革纪念馆把它保留下来。</w:t>
      </w:r>
      <w:r w:rsidRPr="00FE797D">
        <w:rPr>
          <w:rFonts w:hint="eastAsia"/>
          <w:highlight w:val="yellow"/>
        </w:rPr>
        <w:t>我们要学会面对历史，我们不能全盘否定毛泽东</w:t>
      </w:r>
      <w:proofErr w:type="gramStart"/>
      <w:r w:rsidRPr="00FE797D">
        <w:rPr>
          <w:rFonts w:hint="eastAsia"/>
          <w:highlight w:val="yellow"/>
        </w:rPr>
        <w:t>的功但同时</w:t>
      </w:r>
      <w:proofErr w:type="gramEnd"/>
      <w:r w:rsidRPr="00FE797D">
        <w:rPr>
          <w:rFonts w:hint="eastAsia"/>
          <w:highlight w:val="yellow"/>
        </w:rPr>
        <w:t>我们也不能不谈他的过。</w:t>
      </w:r>
    </w:p>
    <w:p w:rsidR="00963051" w:rsidRDefault="00963051" w:rsidP="00FE797D">
      <w:pPr>
        <w:jc w:val="left"/>
      </w:pPr>
    </w:p>
    <w:p w:rsidR="00963051" w:rsidRDefault="00963051" w:rsidP="00FE797D">
      <w:r>
        <w:rPr>
          <w:rFonts w:hint="eastAsia"/>
        </w:rPr>
        <w:t>小说跟文革纪念馆有很大关系，这个是纸上文革纪念馆。</w:t>
      </w:r>
      <w:r>
        <w:rPr>
          <w:rFonts w:hint="eastAsia"/>
        </w:rPr>
        <w:t>1981</w:t>
      </w:r>
      <w:r>
        <w:rPr>
          <w:rFonts w:hint="eastAsia"/>
        </w:rPr>
        <w:t>年官方认定是一个错误的政策，</w:t>
      </w:r>
      <w:r>
        <w:rPr>
          <w:rFonts w:hint="eastAsia"/>
        </w:rPr>
        <w:t>86</w:t>
      </w:r>
      <w:r>
        <w:rPr>
          <w:rFonts w:hint="eastAsia"/>
        </w:rPr>
        <w:t>年正式提出要求设立不同的文革纪念馆。错误的政策是很清淡的说法，</w:t>
      </w:r>
      <w:r w:rsidRPr="00FE797D">
        <w:rPr>
          <w:rFonts w:hint="eastAsia"/>
          <w:highlight w:val="yellow"/>
        </w:rPr>
        <w:t>现在</w:t>
      </w:r>
      <w:r w:rsidRPr="00FE797D">
        <w:rPr>
          <w:rFonts w:hint="eastAsia"/>
          <w:highlight w:val="yellow"/>
        </w:rPr>
        <w:t>20</w:t>
      </w:r>
      <w:r w:rsidRPr="00FE797D">
        <w:rPr>
          <w:rFonts w:hint="eastAsia"/>
          <w:highlight w:val="yellow"/>
        </w:rPr>
        <w:t>世纪人类史上两次最大的暴行：</w:t>
      </w:r>
      <w:r w:rsidRPr="00FE797D">
        <w:rPr>
          <w:rFonts w:hint="eastAsia"/>
          <w:highlight w:val="yellow"/>
        </w:rPr>
        <w:t>1</w:t>
      </w:r>
      <w:r w:rsidRPr="00FE797D">
        <w:rPr>
          <w:rFonts w:hint="eastAsia"/>
          <w:highlight w:val="yellow"/>
        </w:rPr>
        <w:t>）希特勒灭族犹太民族的暴行</w:t>
      </w:r>
      <w:r w:rsidRPr="00FE797D">
        <w:rPr>
          <w:rFonts w:hint="eastAsia"/>
          <w:highlight w:val="yellow"/>
        </w:rPr>
        <w:t xml:space="preserve">  2) </w:t>
      </w:r>
      <w:r w:rsidRPr="00FE797D">
        <w:rPr>
          <w:rFonts w:hint="eastAsia"/>
          <w:highlight w:val="yellow"/>
        </w:rPr>
        <w:t>红卫兵对自己百姓的迫害。</w:t>
      </w:r>
    </w:p>
    <w:p w:rsidR="00963051" w:rsidRPr="00FE797D" w:rsidRDefault="00963051" w:rsidP="00FE797D">
      <w:r>
        <w:rPr>
          <w:rFonts w:hint="eastAsia"/>
        </w:rPr>
        <w:t>故事背景是文革之中，大街小巷，都有火在烧，街道里跪在路口被批斗的现象随处可见。批斗有的是有根据的有的是随便找个理由就开始批斗的，批斗的方式是无所不用其极，在批斗的过程中，人性在忍无可忍的时候，就会选择自我毁灭自己，选择自杀逃避现实的迫害。只有人会自杀，自杀是为了保留自己的尊严。</w:t>
      </w:r>
      <w:r>
        <w:rPr>
          <w:rFonts w:hint="eastAsia"/>
        </w:rPr>
        <w:lastRenderedPageBreak/>
        <w:t>中国自古就有士可杀不可辱的记载。仅仅北京，</w:t>
      </w:r>
      <w:r>
        <w:rPr>
          <w:rFonts w:hint="eastAsia"/>
        </w:rPr>
        <w:t>8</w:t>
      </w:r>
      <w:r>
        <w:rPr>
          <w:rFonts w:hint="eastAsia"/>
        </w:rPr>
        <w:t>万户被抄家，</w:t>
      </w:r>
      <w:r>
        <w:rPr>
          <w:rFonts w:hint="eastAsia"/>
        </w:rPr>
        <w:t>3.5</w:t>
      </w:r>
      <w:r>
        <w:rPr>
          <w:rFonts w:hint="eastAsia"/>
        </w:rPr>
        <w:t>万人被斗死。斗死，两个字很简单，但是实际的过程是无法忍受的。所有知识分子要求政府建立文革纪念馆，让后人学到这样的事情不要再发生。可是政府一直没有通过，导致现在的新一代根本不知道文革是什么事情。在这</w:t>
      </w:r>
      <w:r>
        <w:rPr>
          <w:rFonts w:hint="eastAsia"/>
        </w:rPr>
        <w:t>10</w:t>
      </w:r>
      <w:r>
        <w:rPr>
          <w:rFonts w:hint="eastAsia"/>
        </w:rPr>
        <w:t>年中，很多作家因为看不到尽头对国家失望选择自杀了。</w:t>
      </w:r>
    </w:p>
    <w:p w:rsidR="00963051" w:rsidRDefault="00963051" w:rsidP="00FE797D">
      <w:r>
        <w:rPr>
          <w:rFonts w:hint="eastAsia"/>
        </w:rPr>
        <w:t>故事中的女主角，心里总是常常自问，如果不是当年的举动，父母现在可能会活的好好的，总是不能驱除弑</w:t>
      </w:r>
      <w:r w:rsidR="00FE797D">
        <w:rPr>
          <w:rFonts w:hint="eastAsia"/>
        </w:rPr>
        <w:t>父的罪恶。所有的人都告诉她不是她的错，法律也没有说她有罪。但是</w:t>
      </w:r>
      <w:r>
        <w:rPr>
          <w:rFonts w:hint="eastAsia"/>
        </w:rPr>
        <w:t>心里一直驱除不掉一个声音：我杀了父亲，我有罪。</w:t>
      </w:r>
    </w:p>
    <w:p w:rsidR="00963051" w:rsidRDefault="00963051" w:rsidP="00FE797D">
      <w:r>
        <w:rPr>
          <w:rFonts w:hint="eastAsia"/>
        </w:rPr>
        <w:t>故事中最重要的就是，女主角心中永恒的梦</w:t>
      </w:r>
      <w:proofErr w:type="gramStart"/>
      <w:r>
        <w:rPr>
          <w:rFonts w:hint="eastAsia"/>
        </w:rPr>
        <w:t>靥</w:t>
      </w:r>
      <w:proofErr w:type="gramEnd"/>
      <w:r>
        <w:rPr>
          <w:rFonts w:hint="eastAsia"/>
        </w:rPr>
        <w:t>：</w:t>
      </w:r>
      <w:r>
        <w:rPr>
          <w:rFonts w:hint="eastAsia"/>
        </w:rPr>
        <w:t>1</w:t>
      </w:r>
      <w:r>
        <w:rPr>
          <w:rFonts w:hint="eastAsia"/>
        </w:rPr>
        <w:t>）自己当时怎么就下得了手呢？</w:t>
      </w:r>
      <w:r>
        <w:rPr>
          <w:rFonts w:hint="eastAsia"/>
        </w:rPr>
        <w:t>2</w:t>
      </w:r>
      <w:r>
        <w:rPr>
          <w:rFonts w:hint="eastAsia"/>
        </w:rPr>
        <w:t>）什么人会下手杀自己的父亲呢</w:t>
      </w:r>
      <w:r>
        <w:rPr>
          <w:rFonts w:hint="eastAsia"/>
        </w:rPr>
        <w:t xml:space="preserve"> </w:t>
      </w:r>
      <w:r>
        <w:rPr>
          <w:rFonts w:hint="eastAsia"/>
        </w:rPr>
        <w:t>？</w:t>
      </w:r>
      <w:r>
        <w:rPr>
          <w:rFonts w:hint="eastAsia"/>
        </w:rPr>
        <w:t>3</w:t>
      </w:r>
      <w:r>
        <w:rPr>
          <w:rFonts w:hint="eastAsia"/>
        </w:rPr>
        <w:t>）如果当时没有下手，父母会健在吗？</w:t>
      </w:r>
      <w:r>
        <w:rPr>
          <w:rFonts w:hint="eastAsia"/>
        </w:rPr>
        <w:t>4</w:t>
      </w:r>
      <w:r>
        <w:rPr>
          <w:rFonts w:hint="eastAsia"/>
        </w:rPr>
        <w:t>）</w:t>
      </w:r>
      <w:r>
        <w:rPr>
          <w:rFonts w:hint="eastAsia"/>
        </w:rPr>
        <w:t xml:space="preserve"> </w:t>
      </w:r>
      <w:r>
        <w:rPr>
          <w:rFonts w:hint="eastAsia"/>
        </w:rPr>
        <w:t>我是救了父母吗？</w:t>
      </w:r>
      <w:r>
        <w:rPr>
          <w:rFonts w:hint="eastAsia"/>
        </w:rPr>
        <w:t>5</w:t>
      </w:r>
      <w:r>
        <w:rPr>
          <w:rFonts w:hint="eastAsia"/>
        </w:rPr>
        <w:t>）我是有罪的吗？</w:t>
      </w:r>
    </w:p>
    <w:p w:rsidR="00963051" w:rsidRDefault="00963051" w:rsidP="00FE797D">
      <w:r>
        <w:rPr>
          <w:rFonts w:hint="eastAsia"/>
        </w:rPr>
        <w:t>红卫兵说这个女孩要救，因为要判她刑。妈妈没有救活活痛死了。她的精神支柱是出狱后好好孝顺母亲。</w:t>
      </w:r>
      <w:r>
        <w:rPr>
          <w:rFonts w:hint="eastAsia"/>
        </w:rPr>
        <w:t>1</w:t>
      </w:r>
      <w:r>
        <w:rPr>
          <w:rFonts w:hint="eastAsia"/>
        </w:rPr>
        <w:t>）这个女孩拥有一个梦魇跟疑问。</w:t>
      </w:r>
      <w:r>
        <w:rPr>
          <w:rFonts w:hint="eastAsia"/>
        </w:rPr>
        <w:t xml:space="preserve"> ---</w:t>
      </w:r>
      <w:r>
        <w:rPr>
          <w:rFonts w:hint="eastAsia"/>
        </w:rPr>
        <w:t>源于心中撕心裂肺的</w:t>
      </w:r>
      <w:proofErr w:type="gramStart"/>
      <w:r>
        <w:rPr>
          <w:rFonts w:hint="eastAsia"/>
        </w:rPr>
        <w:t>悔恨跟</w:t>
      </w:r>
      <w:proofErr w:type="gramEnd"/>
      <w:r>
        <w:rPr>
          <w:rFonts w:hint="eastAsia"/>
        </w:rPr>
        <w:t>自责。她无法克服不去想你父母，也就无法克服不去想这个问题。</w:t>
      </w:r>
    </w:p>
    <w:p w:rsidR="00963051" w:rsidRDefault="00963051" w:rsidP="00FE797D">
      <w:pPr>
        <w:jc w:val="left"/>
      </w:pPr>
    </w:p>
    <w:p w:rsidR="00963051" w:rsidRDefault="00963051" w:rsidP="00FE797D">
      <w:r>
        <w:rPr>
          <w:rFonts w:hint="eastAsia"/>
        </w:rPr>
        <w:t>一个医生，本是救人的连一只蚂蚁都不敢踩死的，怎么会下的了手杀死自己的父亲？</w:t>
      </w:r>
      <w:r>
        <w:rPr>
          <w:rFonts w:hint="eastAsia"/>
        </w:rPr>
        <w:t xml:space="preserve"> </w:t>
      </w:r>
      <w:r>
        <w:rPr>
          <w:rFonts w:hint="eastAsia"/>
        </w:rPr>
        <w:t>说明当时的社会背景，什么都乱了。到处敲锣打鼓，大街小巷跪的都是人，全国不是被迫害就是你也要迫害别人，全国都乱了。天亮到天黑全是敲锣打鼓批斗，一切都停顿了，只有疯狂的小暴民为所欲为，人人自危，神经错乱。</w:t>
      </w:r>
      <w:r>
        <w:rPr>
          <w:rFonts w:hint="eastAsia"/>
        </w:rPr>
        <w:t>----</w:t>
      </w:r>
      <w:r>
        <w:rPr>
          <w:rFonts w:hint="eastAsia"/>
        </w:rPr>
        <w:t>文章的父亲中，说让女儿杀死自己做的是好事，是为了让大家减少痛苦。牺牲是要救人的但是却要去杀人。母亲庆幸女儿学医这样</w:t>
      </w:r>
      <w:proofErr w:type="gramStart"/>
      <w:r>
        <w:rPr>
          <w:rFonts w:hint="eastAsia"/>
        </w:rPr>
        <w:t>才有死</w:t>
      </w:r>
      <w:proofErr w:type="gramEnd"/>
      <w:r>
        <w:rPr>
          <w:rFonts w:hint="eastAsia"/>
        </w:rPr>
        <w:t>的方法。大家互相推让</w:t>
      </w:r>
      <w:proofErr w:type="gramStart"/>
      <w:r>
        <w:rPr>
          <w:rFonts w:hint="eastAsia"/>
        </w:rPr>
        <w:t>让</w:t>
      </w:r>
      <w:proofErr w:type="gramEnd"/>
      <w:r>
        <w:rPr>
          <w:rFonts w:hint="eastAsia"/>
        </w:rPr>
        <w:t>谁先死，先死的人可以早点解脱。可是谁知道，</w:t>
      </w:r>
      <w:r>
        <w:rPr>
          <w:rFonts w:hint="eastAsia"/>
        </w:rPr>
        <w:t>10</w:t>
      </w:r>
      <w:r>
        <w:rPr>
          <w:rFonts w:hint="eastAsia"/>
        </w:rPr>
        <w:t>年以后文革结束了，如果当初自己不出一个主意，也许父母还活着。所以她心里很难过。</w:t>
      </w:r>
    </w:p>
    <w:p w:rsidR="00963051" w:rsidRDefault="00963051" w:rsidP="00FE797D">
      <w:r>
        <w:rPr>
          <w:rFonts w:hint="eastAsia"/>
        </w:rPr>
        <w:t>什么叫灵魂的虐杀？</w:t>
      </w:r>
    </w:p>
    <w:p w:rsidR="00963051" w:rsidRDefault="00963051" w:rsidP="00FE797D">
      <w:pPr>
        <w:rPr>
          <w:rFonts w:hint="eastAsia"/>
        </w:rPr>
      </w:pPr>
      <w:r>
        <w:rPr>
          <w:rFonts w:hint="eastAsia"/>
        </w:rPr>
        <w:t>这是政治的私立，让小红卫兵相信他们的行为是伟大的，导致他们的手段越来越凶残，最后背离人道，践踏迫害人的尊严。人性的最高表现是毁灭自己，在维护尊严之下士可杀不可辱。当然我们可以理解，女主角因为爱而执行了这个人道毁灭。人道毁灭只有在战场上才是可以被理解的。但是文中的女儿在文革中对父亲进行了人道毁灭。这个故事中的女主人永远生活在自己的梦</w:t>
      </w:r>
      <w:proofErr w:type="gramStart"/>
      <w:r>
        <w:rPr>
          <w:rFonts w:hint="eastAsia"/>
        </w:rPr>
        <w:t>靥</w:t>
      </w:r>
      <w:proofErr w:type="gramEnd"/>
      <w:r>
        <w:rPr>
          <w:rFonts w:hint="eastAsia"/>
        </w:rPr>
        <w:t>里，在这个梦</w:t>
      </w:r>
      <w:proofErr w:type="gramStart"/>
      <w:r>
        <w:rPr>
          <w:rFonts w:hint="eastAsia"/>
        </w:rPr>
        <w:t>靥</w:t>
      </w:r>
      <w:proofErr w:type="gramEnd"/>
      <w:r>
        <w:rPr>
          <w:rFonts w:hint="eastAsia"/>
        </w:rPr>
        <w:t>里她充满了对自己的自责。最后文章以我到底有没有罪而结束。这个问题不仅仅是针对女孩，跟是当年的红卫兵，当年的武警军官，街坊邻居。当年文革中，每一个人都应该自问我有没有罪。</w:t>
      </w:r>
      <w:r>
        <w:rPr>
          <w:rFonts w:hint="eastAsia"/>
        </w:rPr>
        <w:t xml:space="preserve"> </w:t>
      </w:r>
      <w:r>
        <w:rPr>
          <w:rFonts w:hint="eastAsia"/>
        </w:rPr>
        <w:t>这揭发了一个问题：是文革中的集体无意识。公安、武警、军人，上百万，他们要镇压小红卫兵是很容易的，但是没有人敢动。红卫兵受毛泽东的号召，迫害他们。其他被迫揭发他人的人，为了自保而指控他人的人，没有意识。其他沉默不语的人，也是同样无意识。毛泽东，没有人能监管控制，中国的体制无法阻止他。所以政府，军官对这个行为都是纵</w:t>
      </w:r>
      <w:r w:rsidR="00D53FFC">
        <w:rPr>
          <w:rFonts w:hint="eastAsia"/>
        </w:rPr>
        <w:t>容</w:t>
      </w:r>
      <w:r>
        <w:rPr>
          <w:rFonts w:hint="eastAsia"/>
        </w:rPr>
        <w:t>的。</w:t>
      </w:r>
    </w:p>
    <w:p w:rsidR="00963051" w:rsidRDefault="00963051" w:rsidP="00FE797D">
      <w:pPr>
        <w:jc w:val="left"/>
      </w:pPr>
    </w:p>
    <w:p w:rsidR="00963051" w:rsidRDefault="00963051" w:rsidP="00FE797D">
      <w:r>
        <w:rPr>
          <w:rFonts w:hint="eastAsia"/>
        </w:rPr>
        <w:t>背离人道的政治，会产生历史悲剧。文革是中国历史最大的悲剧。</w:t>
      </w:r>
    </w:p>
    <w:p w:rsidR="00963051" w:rsidRPr="007818AB" w:rsidRDefault="00963051" w:rsidP="00FE797D">
      <w:pPr>
        <w:rPr>
          <w:rFonts w:hint="eastAsia"/>
        </w:rPr>
      </w:pPr>
      <w:r>
        <w:rPr>
          <w:rFonts w:hint="eastAsia"/>
        </w:rPr>
        <w:t>故事</w:t>
      </w:r>
      <w:r>
        <w:rPr>
          <w:rFonts w:hint="eastAsia"/>
        </w:rPr>
        <w:t>1</w:t>
      </w:r>
      <w:r>
        <w:rPr>
          <w:rFonts w:hint="eastAsia"/>
        </w:rPr>
        <w:t>是保留文革资料。</w:t>
      </w:r>
      <w:r>
        <w:rPr>
          <w:rFonts w:hint="eastAsia"/>
        </w:rPr>
        <w:t>2</w:t>
      </w:r>
      <w:r>
        <w:rPr>
          <w:rFonts w:hint="eastAsia"/>
        </w:rPr>
        <w:t>对文革，国家应该面对历史。对毛泽东的功过我们要面对，对党的政策我们要面对。我们政党依然缺乏监管体制。文革可能还会发生，这是我们最为知识青年应该有的。</w:t>
      </w:r>
    </w:p>
    <w:p w:rsidR="00963051" w:rsidRPr="00963051" w:rsidRDefault="00963051" w:rsidP="00FE797D">
      <w:pPr>
        <w:pStyle w:val="Default"/>
        <w:tabs>
          <w:tab w:val="left" w:pos="8941"/>
        </w:tabs>
        <w:ind w:left="8940"/>
        <w:rPr>
          <w:rFonts w:ascii="Times New Roman" w:eastAsiaTheme="minorEastAsia" w:hAnsi="Times New Roman" w:cs="Times New Roman"/>
          <w:color w:val="auto"/>
          <w:sz w:val="28"/>
          <w:szCs w:val="28"/>
        </w:rPr>
      </w:pPr>
    </w:p>
    <w:p w:rsidR="006D2C5D" w:rsidRPr="00530CEB" w:rsidRDefault="006D2C5D" w:rsidP="00FE797D">
      <w:pPr>
        <w:pStyle w:val="Default"/>
        <w:rPr>
          <w:rFonts w:ascii="Times New Roman" w:eastAsiaTheme="minorEastAsia" w:hAnsi="Times New Roman" w:cs="Times New Roman" w:hint="eastAsia"/>
          <w:b/>
          <w:color w:val="auto"/>
          <w:sz w:val="32"/>
          <w:szCs w:val="28"/>
        </w:rPr>
      </w:pPr>
      <w:r w:rsidRPr="00530CEB">
        <w:rPr>
          <w:rFonts w:ascii="Times New Roman" w:eastAsiaTheme="minorEastAsia" w:hAnsi="Times New Roman" w:cs="Times New Roman"/>
          <w:b/>
          <w:color w:val="auto"/>
          <w:sz w:val="32"/>
          <w:szCs w:val="28"/>
        </w:rPr>
        <w:t>崇拜的代价</w:t>
      </w:r>
      <w:r w:rsidRPr="00530CEB">
        <w:rPr>
          <w:rFonts w:ascii="Times New Roman" w:eastAsiaTheme="minorEastAsia" w:hAnsi="Times New Roman" w:cs="Times New Roman"/>
          <w:b/>
          <w:color w:val="auto"/>
          <w:sz w:val="32"/>
          <w:szCs w:val="28"/>
        </w:rPr>
        <w:t xml:space="preserve"> </w:t>
      </w:r>
      <w:r w:rsidRPr="00530CEB">
        <w:rPr>
          <w:rFonts w:ascii="Times New Roman" w:eastAsiaTheme="minorEastAsia" w:hAnsi="Times New Roman" w:cs="Times New Roman"/>
          <w:b/>
          <w:color w:val="auto"/>
          <w:sz w:val="32"/>
          <w:szCs w:val="28"/>
        </w:rPr>
        <w:t>冯骥才</w:t>
      </w:r>
      <w:r w:rsidRPr="00530CEB">
        <w:rPr>
          <w:rFonts w:ascii="Times New Roman" w:eastAsiaTheme="minorEastAsia" w:hAnsi="Times New Roman" w:cs="Times New Roman"/>
          <w:b/>
          <w:color w:val="auto"/>
          <w:sz w:val="32"/>
          <w:szCs w:val="28"/>
        </w:rPr>
        <w:t xml:space="preserve"> </w:t>
      </w:r>
      <w:r w:rsidR="0084194B" w:rsidRPr="00530CEB">
        <w:rPr>
          <w:rFonts w:ascii="Times New Roman" w:eastAsiaTheme="minorEastAsia" w:hAnsi="Times New Roman" w:cs="Times New Roman"/>
          <w:b/>
          <w:color w:val="auto"/>
          <w:sz w:val="32"/>
          <w:szCs w:val="28"/>
        </w:rPr>
        <w:t xml:space="preserve">1997 </w:t>
      </w:r>
      <w:r w:rsidRPr="00530CEB">
        <w:rPr>
          <w:rFonts w:ascii="Times New Roman" w:eastAsiaTheme="minorEastAsia" w:hAnsi="Times New Roman" w:cs="Times New Roman"/>
          <w:b/>
          <w:color w:val="auto"/>
          <w:sz w:val="32"/>
          <w:szCs w:val="28"/>
        </w:rPr>
        <w:t xml:space="preserve"> </w:t>
      </w:r>
    </w:p>
    <w:p w:rsidR="00FE797D" w:rsidRDefault="00FE797D" w:rsidP="00530CEB">
      <w:pPr>
        <w:pStyle w:val="Default"/>
        <w:rPr>
          <w:rFonts w:ascii="Times New Roman" w:eastAsiaTheme="minorEastAsia" w:hAnsi="Times New Roman" w:hint="eastAsia"/>
          <w:sz w:val="21"/>
        </w:rPr>
      </w:pPr>
      <w:r w:rsidRPr="00530CEB">
        <w:rPr>
          <w:rFonts w:ascii="Times New Roman" w:eastAsiaTheme="minorEastAsia" w:hAnsi="Times New Roman" w:hint="eastAsia"/>
          <w:sz w:val="21"/>
        </w:rPr>
        <w:t>崇拜是把自己掏空了，交给人家。如果人家拿过去随手一扔，或在人家手里丢失了，你呢？你就光剩下一个空壳，整个完了！人生是一次性的。你便永远像个空纸盒那样被遗落在世上，无法挽回。</w:t>
      </w:r>
    </w:p>
    <w:p w:rsidR="00010D92" w:rsidRDefault="00DF6F3D" w:rsidP="00530CEB">
      <w:pPr>
        <w:pStyle w:val="Default"/>
        <w:rPr>
          <w:rFonts w:ascii="Times New Roman" w:eastAsiaTheme="minorEastAsia" w:hAnsi="Times New Roman" w:hint="eastAsia"/>
          <w:sz w:val="21"/>
        </w:rPr>
      </w:pPr>
      <w:r>
        <w:rPr>
          <w:rFonts w:ascii="Times New Roman" w:eastAsiaTheme="minorEastAsia" w:hAnsi="Times New Roman" w:hint="eastAsia"/>
          <w:sz w:val="21"/>
        </w:rPr>
        <w:t>文革的十年是全体中国人的一场</w:t>
      </w:r>
      <w:r w:rsidR="001906AC">
        <w:rPr>
          <w:rFonts w:ascii="Times New Roman" w:eastAsiaTheme="minorEastAsia" w:hAnsi="Times New Roman" w:hint="eastAsia"/>
          <w:sz w:val="21"/>
        </w:rPr>
        <w:t>浩劫</w:t>
      </w:r>
      <w:r w:rsidR="001906AC">
        <w:rPr>
          <w:rFonts w:ascii="Times New Roman" w:eastAsiaTheme="minorEastAsia" w:hAnsi="Times New Roman" w:hint="eastAsia"/>
          <w:sz w:val="21"/>
        </w:rPr>
        <w:t xml:space="preserve">. </w:t>
      </w:r>
      <w:r w:rsidR="001906AC">
        <w:rPr>
          <w:rFonts w:ascii="Times New Roman" w:eastAsiaTheme="minorEastAsia" w:hAnsi="Times New Roman" w:hint="eastAsia"/>
          <w:sz w:val="21"/>
        </w:rPr>
        <w:t>这本书对文革的批判可以用两个字概况：荒谬。上至领导下至百姓，</w:t>
      </w:r>
      <w:r w:rsidR="001906AC">
        <w:rPr>
          <w:rFonts w:ascii="Times New Roman" w:eastAsiaTheme="minorEastAsia" w:hAnsi="Times New Roman" w:hint="eastAsia"/>
          <w:sz w:val="21"/>
        </w:rPr>
        <w:t xml:space="preserve"> </w:t>
      </w:r>
      <w:r w:rsidR="001906AC">
        <w:rPr>
          <w:rFonts w:ascii="Times New Roman" w:eastAsiaTheme="minorEastAsia" w:hAnsi="Times New Roman" w:hint="eastAsia"/>
          <w:sz w:val="21"/>
        </w:rPr>
        <w:t>无一不是荒谬。每个人都仿佛中了魔，</w:t>
      </w:r>
      <w:r w:rsidR="001906AC">
        <w:rPr>
          <w:rFonts w:ascii="Times New Roman" w:eastAsiaTheme="minorEastAsia" w:hAnsi="Times New Roman" w:hint="eastAsia"/>
          <w:sz w:val="21"/>
        </w:rPr>
        <w:t xml:space="preserve"> </w:t>
      </w:r>
      <w:r w:rsidR="001906AC">
        <w:rPr>
          <w:rFonts w:ascii="Times New Roman" w:eastAsiaTheme="minorEastAsia" w:hAnsi="Times New Roman" w:hint="eastAsia"/>
          <w:sz w:val="21"/>
        </w:rPr>
        <w:t>进入了一种极端狂热的集体无意识状态，类似于癔症。作者在前言中写道，</w:t>
      </w:r>
      <w:r w:rsidR="001906AC">
        <w:rPr>
          <w:rFonts w:ascii="Times New Roman" w:eastAsiaTheme="minorEastAsia" w:hAnsi="Times New Roman" w:hint="eastAsia"/>
          <w:sz w:val="21"/>
        </w:rPr>
        <w:t xml:space="preserve"> </w:t>
      </w:r>
      <w:r w:rsidR="001906AC">
        <w:rPr>
          <w:rFonts w:ascii="Times New Roman" w:eastAsiaTheme="minorEastAsia" w:hAnsi="Times New Roman" w:hint="eastAsia"/>
          <w:sz w:val="21"/>
        </w:rPr>
        <w:t>推动文革的悲剧不仅是遥远的历史文化和直接的社会政治原因</w:t>
      </w:r>
      <w:r w:rsidR="001906AC">
        <w:rPr>
          <w:rFonts w:ascii="Times New Roman" w:eastAsiaTheme="minorEastAsia" w:hAnsi="Times New Roman" w:hint="eastAsia"/>
          <w:sz w:val="21"/>
        </w:rPr>
        <w:t xml:space="preserve">, </w:t>
      </w:r>
      <w:r w:rsidR="001906AC">
        <w:rPr>
          <w:rFonts w:ascii="Times New Roman" w:eastAsiaTheme="minorEastAsia" w:hAnsi="Times New Roman" w:hint="eastAsia"/>
          <w:sz w:val="21"/>
        </w:rPr>
        <w:t>人性的弱点，妒忌，</w:t>
      </w:r>
      <w:r w:rsidR="001906AC">
        <w:rPr>
          <w:rFonts w:ascii="Times New Roman" w:eastAsiaTheme="minorEastAsia" w:hAnsi="Times New Roman" w:hint="eastAsia"/>
          <w:sz w:val="21"/>
        </w:rPr>
        <w:t xml:space="preserve"> </w:t>
      </w:r>
      <w:r w:rsidR="001906AC">
        <w:rPr>
          <w:rFonts w:ascii="Times New Roman" w:eastAsiaTheme="minorEastAsia" w:hAnsi="Times New Roman" w:hint="eastAsia"/>
          <w:sz w:val="21"/>
        </w:rPr>
        <w:t>懦弱，自我，</w:t>
      </w:r>
      <w:r w:rsidR="001906AC">
        <w:rPr>
          <w:rFonts w:ascii="Times New Roman" w:eastAsiaTheme="minorEastAsia" w:hAnsi="Times New Roman" w:hint="eastAsia"/>
          <w:sz w:val="21"/>
        </w:rPr>
        <w:t xml:space="preserve"> </w:t>
      </w:r>
      <w:r w:rsidR="001906AC">
        <w:rPr>
          <w:rFonts w:ascii="Times New Roman" w:eastAsiaTheme="minorEastAsia" w:hAnsi="Times New Roman" w:hint="eastAsia"/>
          <w:sz w:val="21"/>
        </w:rPr>
        <w:t>虚荣，乃至人性的优点，勇敢，忠诚，虔诚，全部被调动出来，</w:t>
      </w:r>
      <w:r w:rsidR="001906AC">
        <w:rPr>
          <w:rFonts w:ascii="Times New Roman" w:eastAsiaTheme="minorEastAsia" w:hAnsi="Times New Roman" w:hint="eastAsia"/>
          <w:sz w:val="21"/>
        </w:rPr>
        <w:t xml:space="preserve"> </w:t>
      </w:r>
      <w:r w:rsidR="001906AC">
        <w:rPr>
          <w:rFonts w:ascii="Times New Roman" w:eastAsiaTheme="minorEastAsia" w:hAnsi="Times New Roman" w:hint="eastAsia"/>
          <w:sz w:val="21"/>
        </w:rPr>
        <w:t>成为可怕的动力。</w:t>
      </w:r>
      <w:r w:rsidR="001906AC">
        <w:rPr>
          <w:rFonts w:ascii="Times New Roman" w:eastAsiaTheme="minorEastAsia" w:hAnsi="Times New Roman" w:hint="eastAsia"/>
          <w:sz w:val="21"/>
        </w:rPr>
        <w:t xml:space="preserve"> </w:t>
      </w:r>
      <w:r w:rsidR="001906AC">
        <w:rPr>
          <w:rFonts w:ascii="Times New Roman" w:eastAsiaTheme="minorEastAsia" w:hAnsi="Times New Roman" w:hint="eastAsia"/>
          <w:sz w:val="21"/>
        </w:rPr>
        <w:t>这使我更加确信，</w:t>
      </w:r>
      <w:r w:rsidR="001906AC">
        <w:rPr>
          <w:rFonts w:ascii="Times New Roman" w:eastAsiaTheme="minorEastAsia" w:hAnsi="Times New Roman" w:hint="eastAsia"/>
          <w:sz w:val="21"/>
        </w:rPr>
        <w:t xml:space="preserve"> </w:t>
      </w:r>
      <w:r w:rsidR="001906AC">
        <w:rPr>
          <w:rFonts w:ascii="Times New Roman" w:eastAsiaTheme="minorEastAsia" w:hAnsi="Times New Roman" w:hint="eastAsia"/>
          <w:sz w:val="21"/>
        </w:rPr>
        <w:t>政</w:t>
      </w:r>
      <w:r w:rsidR="001906AC">
        <w:rPr>
          <w:rFonts w:ascii="Times New Roman" w:eastAsiaTheme="minorEastAsia" w:hAnsi="Times New Roman" w:hint="eastAsia"/>
          <w:sz w:val="21"/>
        </w:rPr>
        <w:lastRenderedPageBreak/>
        <w:t>治一旦离开人道主义，</w:t>
      </w:r>
      <w:r w:rsidR="001906AC">
        <w:rPr>
          <w:rFonts w:ascii="Times New Roman" w:eastAsiaTheme="minorEastAsia" w:hAnsi="Times New Roman" w:hint="eastAsia"/>
          <w:sz w:val="21"/>
        </w:rPr>
        <w:t xml:space="preserve"> </w:t>
      </w:r>
      <w:r w:rsidR="001906AC">
        <w:rPr>
          <w:rFonts w:ascii="Times New Roman" w:eastAsiaTheme="minorEastAsia" w:hAnsi="Times New Roman" w:hint="eastAsia"/>
          <w:sz w:val="21"/>
        </w:rPr>
        <w:t>社会悲剧重演则不可避免。</w:t>
      </w:r>
    </w:p>
    <w:p w:rsidR="001906AC" w:rsidRPr="00A651D8" w:rsidRDefault="001D17E2" w:rsidP="00530CEB">
      <w:pPr>
        <w:pStyle w:val="Default"/>
        <w:rPr>
          <w:rFonts w:ascii="Times New Roman" w:eastAsiaTheme="minorEastAsia" w:hAnsi="Times New Roman" w:hint="eastAsia"/>
          <w:sz w:val="21"/>
        </w:rPr>
      </w:pPr>
      <w:r>
        <w:rPr>
          <w:rFonts w:ascii="Times New Roman" w:eastAsiaTheme="minorEastAsia" w:hAnsi="Times New Roman" w:hint="eastAsia"/>
          <w:sz w:val="21"/>
        </w:rPr>
        <w:t>一代人经受的惨痛教训，</w:t>
      </w:r>
      <w:r>
        <w:rPr>
          <w:rFonts w:ascii="Times New Roman" w:eastAsiaTheme="minorEastAsia" w:hAnsi="Times New Roman" w:hint="eastAsia"/>
          <w:sz w:val="21"/>
        </w:rPr>
        <w:t xml:space="preserve"> </w:t>
      </w:r>
      <w:r>
        <w:rPr>
          <w:rFonts w:ascii="Times New Roman" w:eastAsiaTheme="minorEastAsia" w:hAnsi="Times New Roman" w:hint="eastAsia"/>
          <w:sz w:val="21"/>
        </w:rPr>
        <w:t>是下一代人的精神财富。</w:t>
      </w:r>
      <w:r>
        <w:rPr>
          <w:rFonts w:ascii="Times New Roman" w:eastAsiaTheme="minorEastAsia" w:hAnsi="Times New Roman" w:hint="eastAsia"/>
          <w:sz w:val="21"/>
        </w:rPr>
        <w:t xml:space="preserve"> </w:t>
      </w:r>
      <w:r>
        <w:rPr>
          <w:rFonts w:ascii="Times New Roman" w:eastAsiaTheme="minorEastAsia" w:hAnsi="Times New Roman" w:hint="eastAsia"/>
          <w:sz w:val="21"/>
        </w:rPr>
        <w:t>那个时代的每个故事都是那么的模糊不清，如果没有记载，当我们自己都一知半解的时候，又怎么向我们的下一代讲起呢？</w:t>
      </w:r>
      <w:r>
        <w:rPr>
          <w:rFonts w:ascii="Times New Roman" w:eastAsiaTheme="minorEastAsia" w:hAnsi="Times New Roman" w:hint="eastAsia"/>
          <w:sz w:val="21"/>
        </w:rPr>
        <w:t xml:space="preserve"> </w:t>
      </w:r>
      <w:r>
        <w:rPr>
          <w:rFonts w:ascii="Times New Roman" w:eastAsiaTheme="minorEastAsia" w:hAnsi="Times New Roman" w:hint="eastAsia"/>
          <w:sz w:val="21"/>
        </w:rPr>
        <w:t>历史告诉我们不能忘记过去，</w:t>
      </w:r>
      <w:r>
        <w:rPr>
          <w:rFonts w:ascii="Times New Roman" w:eastAsiaTheme="minorEastAsia" w:hAnsi="Times New Roman" w:hint="eastAsia"/>
          <w:sz w:val="21"/>
        </w:rPr>
        <w:t xml:space="preserve"> </w:t>
      </w:r>
      <w:r>
        <w:rPr>
          <w:rFonts w:ascii="Times New Roman" w:eastAsiaTheme="minorEastAsia" w:hAnsi="Times New Roman" w:hint="eastAsia"/>
          <w:sz w:val="21"/>
        </w:rPr>
        <w:t>不能回避</w:t>
      </w:r>
      <w:r>
        <w:rPr>
          <w:rFonts w:ascii="Times New Roman" w:eastAsiaTheme="minorEastAsia" w:hAnsi="Times New Roman" w:hint="eastAsia"/>
          <w:sz w:val="21"/>
        </w:rPr>
        <w:t xml:space="preserve">. </w:t>
      </w:r>
      <w:r>
        <w:rPr>
          <w:rFonts w:ascii="Times New Roman" w:eastAsiaTheme="minorEastAsia" w:hAnsi="Times New Roman" w:hint="eastAsia"/>
          <w:sz w:val="21"/>
        </w:rPr>
        <w:t>那是一个信仰的时代，</w:t>
      </w:r>
      <w:r>
        <w:rPr>
          <w:rFonts w:ascii="Times New Roman" w:eastAsiaTheme="minorEastAsia" w:hAnsi="Times New Roman" w:hint="eastAsia"/>
          <w:sz w:val="21"/>
        </w:rPr>
        <w:t xml:space="preserve"> </w:t>
      </w:r>
      <w:r>
        <w:rPr>
          <w:rFonts w:ascii="Times New Roman" w:eastAsiaTheme="minorEastAsia" w:hAnsi="Times New Roman" w:hint="eastAsia"/>
          <w:sz w:val="21"/>
        </w:rPr>
        <w:t>也是一个信仰崩溃的时代。那是中国历史所以问题最终爆发的结果，</w:t>
      </w:r>
      <w:r>
        <w:rPr>
          <w:rFonts w:ascii="Times New Roman" w:eastAsiaTheme="minorEastAsia" w:hAnsi="Times New Roman" w:hint="eastAsia"/>
          <w:sz w:val="21"/>
        </w:rPr>
        <w:t xml:space="preserve"> </w:t>
      </w:r>
      <w:r>
        <w:rPr>
          <w:rFonts w:ascii="Times New Roman" w:eastAsiaTheme="minorEastAsia" w:hAnsi="Times New Roman" w:hint="eastAsia"/>
          <w:sz w:val="21"/>
        </w:rPr>
        <w:t>我的崇拜毁灭了我的崇拜，这是灵魂的屠杀。</w:t>
      </w:r>
      <w:r w:rsidR="00B53950">
        <w:rPr>
          <w:rFonts w:ascii="Times New Roman" w:eastAsiaTheme="minorEastAsia" w:hAnsi="Times New Roman" w:hint="eastAsia"/>
          <w:sz w:val="21"/>
        </w:rPr>
        <w:t>当时的中国人对毛泽东的崇拜是对高不可攀的偶像一种</w:t>
      </w:r>
      <w:proofErr w:type="gramStart"/>
      <w:r w:rsidR="00B53950">
        <w:rPr>
          <w:rFonts w:ascii="Times New Roman" w:eastAsiaTheme="minorEastAsia" w:hAnsi="Times New Roman" w:hint="eastAsia"/>
          <w:sz w:val="21"/>
        </w:rPr>
        <w:t>不可请</w:t>
      </w:r>
      <w:proofErr w:type="gramEnd"/>
      <w:r w:rsidR="00B53950">
        <w:rPr>
          <w:rFonts w:ascii="Times New Roman" w:eastAsiaTheme="minorEastAsia" w:hAnsi="Times New Roman" w:hint="eastAsia"/>
          <w:sz w:val="21"/>
        </w:rPr>
        <w:t>侵犯的神圣感觉</w:t>
      </w:r>
      <w:r w:rsidR="00A651D8">
        <w:rPr>
          <w:rFonts w:ascii="Times New Roman" w:eastAsiaTheme="minorEastAsia" w:hAnsi="Times New Roman" w:hint="eastAsia"/>
          <w:sz w:val="21"/>
        </w:rPr>
        <w:t xml:space="preserve">, </w:t>
      </w:r>
      <w:r w:rsidR="00A651D8">
        <w:rPr>
          <w:rFonts w:ascii="Times New Roman" w:eastAsiaTheme="minorEastAsia" w:hAnsi="Times New Roman" w:hint="eastAsia"/>
          <w:sz w:val="21"/>
        </w:rPr>
        <w:t>无论他的言论是否正确，人们都全身心的相信他崇拜他，</w:t>
      </w:r>
      <w:r w:rsidR="00A651D8">
        <w:rPr>
          <w:rFonts w:ascii="Times New Roman" w:eastAsiaTheme="minorEastAsia" w:hAnsi="Times New Roman" w:hint="eastAsia"/>
          <w:sz w:val="21"/>
        </w:rPr>
        <w:t xml:space="preserve"> </w:t>
      </w:r>
      <w:r w:rsidR="00A651D8">
        <w:rPr>
          <w:rFonts w:ascii="Times New Roman" w:eastAsiaTheme="minorEastAsia" w:hAnsi="Times New Roman" w:hint="eastAsia"/>
          <w:sz w:val="21"/>
        </w:rPr>
        <w:t>甚至到了不辨对错真假，丧失自我的地步。这样一段给中国人带来严重灾难的惨痛历史，大多数中国人对此却只有模糊的认识，</w:t>
      </w:r>
      <w:r w:rsidR="00A651D8">
        <w:rPr>
          <w:rFonts w:ascii="Times New Roman" w:eastAsiaTheme="minorEastAsia" w:hAnsi="Times New Roman" w:hint="eastAsia"/>
          <w:sz w:val="21"/>
        </w:rPr>
        <w:t xml:space="preserve"> </w:t>
      </w:r>
      <w:r w:rsidR="00907D08">
        <w:rPr>
          <w:rFonts w:ascii="Times New Roman" w:eastAsiaTheme="minorEastAsia" w:hAnsi="Times New Roman" w:hint="eastAsia"/>
          <w:sz w:val="21"/>
        </w:rPr>
        <w:t>尤其是现在的年轻人。这样的全民无意识</w:t>
      </w:r>
      <w:proofErr w:type="gramStart"/>
      <w:r w:rsidR="00907D08">
        <w:rPr>
          <w:rFonts w:ascii="Times New Roman" w:eastAsiaTheme="minorEastAsia" w:hAnsi="Times New Roman" w:hint="eastAsia"/>
          <w:sz w:val="21"/>
        </w:rPr>
        <w:t>恨可能</w:t>
      </w:r>
      <w:proofErr w:type="gramEnd"/>
      <w:r w:rsidR="00907D08">
        <w:rPr>
          <w:rFonts w:ascii="Times New Roman" w:eastAsiaTheme="minorEastAsia" w:hAnsi="Times New Roman" w:hint="eastAsia"/>
          <w:sz w:val="21"/>
        </w:rPr>
        <w:t>会让文革这段历史被彻底遗忘。这段历史需要被承认，需要被记录下来，让后人引以为戒。但这么多年过去了，</w:t>
      </w:r>
      <w:r w:rsidR="00907D08">
        <w:rPr>
          <w:rFonts w:ascii="Times New Roman" w:eastAsiaTheme="minorEastAsia" w:hAnsi="Times New Roman" w:hint="eastAsia"/>
          <w:sz w:val="21"/>
        </w:rPr>
        <w:t xml:space="preserve"> </w:t>
      </w:r>
      <w:r w:rsidR="00907D08">
        <w:rPr>
          <w:rFonts w:ascii="Times New Roman" w:eastAsiaTheme="minorEastAsia" w:hAnsi="Times New Roman" w:hint="eastAsia"/>
          <w:sz w:val="21"/>
        </w:rPr>
        <w:t>仍然看不到政府对于建立国家文革博物馆的正面回应。或许是因为文革博物馆的建立必定要对毛泽东等老一辈革命家的功过再评论，我们的政治</w:t>
      </w:r>
      <w:r w:rsidR="00C85B79">
        <w:rPr>
          <w:rFonts w:ascii="Times New Roman" w:eastAsiaTheme="minorEastAsia" w:hAnsi="Times New Roman" w:hint="eastAsia"/>
          <w:sz w:val="21"/>
        </w:rPr>
        <w:t>观和理论似乎还没有准备好，尤其是中国现在还是一党制国家，共产党的形象不容侵犯。</w:t>
      </w:r>
      <w:r w:rsidR="00907D08">
        <w:rPr>
          <w:rFonts w:ascii="Times New Roman" w:eastAsiaTheme="minorEastAsia" w:hAnsi="Times New Roman" w:hint="eastAsia"/>
          <w:sz w:val="21"/>
        </w:rPr>
        <w:t xml:space="preserve"> </w:t>
      </w:r>
    </w:p>
    <w:p w:rsidR="006D2C5D" w:rsidRPr="000C6E3C" w:rsidRDefault="006D2C5D" w:rsidP="00FE797D">
      <w:pPr>
        <w:pStyle w:val="Default"/>
        <w:rPr>
          <w:rFonts w:ascii="Times New Roman" w:eastAsiaTheme="majorEastAsia" w:hAnsi="Times New Roman" w:cs="Times New Roman" w:hint="eastAsia"/>
          <w:b/>
          <w:color w:val="auto"/>
          <w:sz w:val="32"/>
          <w:szCs w:val="28"/>
        </w:rPr>
      </w:pPr>
      <w:r w:rsidRPr="000C6E3C">
        <w:rPr>
          <w:rFonts w:ascii="Times New Roman" w:eastAsiaTheme="majorEastAsia" w:hAnsi="Times New Roman" w:cs="Times New Roman"/>
          <w:b/>
          <w:color w:val="auto"/>
          <w:sz w:val="32"/>
          <w:szCs w:val="28"/>
        </w:rPr>
        <w:t>一个人的圣经</w:t>
      </w:r>
      <w:r w:rsidRPr="000C6E3C">
        <w:rPr>
          <w:rFonts w:ascii="Times New Roman" w:eastAsiaTheme="majorEastAsia" w:hAnsi="Times New Roman" w:cs="Times New Roman"/>
          <w:b/>
          <w:color w:val="auto"/>
          <w:sz w:val="32"/>
          <w:szCs w:val="28"/>
        </w:rPr>
        <w:t xml:space="preserve"> </w:t>
      </w:r>
      <w:r w:rsidRPr="000C6E3C">
        <w:rPr>
          <w:rFonts w:ascii="Times New Roman" w:eastAsiaTheme="majorEastAsia" w:hAnsi="Times New Roman" w:cs="Times New Roman"/>
          <w:b/>
          <w:color w:val="auto"/>
          <w:sz w:val="32"/>
          <w:szCs w:val="28"/>
        </w:rPr>
        <w:t>第</w:t>
      </w:r>
      <w:r w:rsidRPr="000C6E3C">
        <w:rPr>
          <w:rFonts w:ascii="Times New Roman" w:eastAsiaTheme="majorEastAsia" w:hAnsi="Times New Roman" w:cs="Times New Roman"/>
          <w:b/>
          <w:color w:val="auto"/>
          <w:sz w:val="32"/>
          <w:szCs w:val="28"/>
        </w:rPr>
        <w:t xml:space="preserve">1-3 </w:t>
      </w:r>
      <w:r w:rsidRPr="000C6E3C">
        <w:rPr>
          <w:rFonts w:ascii="Times New Roman" w:eastAsiaTheme="majorEastAsia" w:hAnsi="Times New Roman" w:cs="Times New Roman"/>
          <w:b/>
          <w:color w:val="auto"/>
          <w:sz w:val="32"/>
          <w:szCs w:val="28"/>
        </w:rPr>
        <w:t>章</w:t>
      </w:r>
      <w:r w:rsidRPr="000C6E3C">
        <w:rPr>
          <w:rFonts w:ascii="Times New Roman" w:eastAsiaTheme="majorEastAsia" w:hAnsi="Times New Roman" w:cs="Times New Roman"/>
          <w:b/>
          <w:color w:val="auto"/>
          <w:sz w:val="32"/>
          <w:szCs w:val="28"/>
        </w:rPr>
        <w:t xml:space="preserve"> </w:t>
      </w:r>
      <w:r w:rsidRPr="000C6E3C">
        <w:rPr>
          <w:rFonts w:ascii="Times New Roman" w:eastAsiaTheme="majorEastAsia" w:hAnsi="Times New Roman" w:cs="Times New Roman"/>
          <w:b/>
          <w:color w:val="auto"/>
          <w:sz w:val="32"/>
          <w:szCs w:val="28"/>
        </w:rPr>
        <w:t>高行健</w:t>
      </w:r>
      <w:r w:rsidRPr="000C6E3C">
        <w:rPr>
          <w:rFonts w:ascii="Times New Roman" w:eastAsiaTheme="majorEastAsia" w:hAnsi="Times New Roman" w:cs="Times New Roman"/>
          <w:b/>
          <w:color w:val="auto"/>
          <w:sz w:val="32"/>
          <w:szCs w:val="28"/>
        </w:rPr>
        <w:t xml:space="preserve"> 1998 </w:t>
      </w:r>
    </w:p>
    <w:p w:rsidR="00BA5FD1" w:rsidRDefault="00BA5FD1" w:rsidP="00FE797D">
      <w:pPr>
        <w:pStyle w:val="Default"/>
        <w:rPr>
          <w:rStyle w:val="DefaultChar"/>
          <w:rFonts w:hint="eastAsia"/>
        </w:rPr>
      </w:pPr>
      <w:r w:rsidRPr="00B53950">
        <w:rPr>
          <w:rStyle w:val="DefaultChar"/>
          <w:rFonts w:hint="eastAsia"/>
        </w:rPr>
        <w:t>你为自己写了这本书，这本逃亡书，你一个人的圣经，你是你自己的上帝与使徒，你不</w:t>
      </w:r>
      <w:proofErr w:type="gramStart"/>
      <w:r w:rsidRPr="00B53950">
        <w:rPr>
          <w:rStyle w:val="DefaultChar"/>
          <w:rFonts w:hint="eastAsia"/>
        </w:rPr>
        <w:t>捨</w:t>
      </w:r>
      <w:proofErr w:type="gramEnd"/>
      <w:r w:rsidRPr="00B53950">
        <w:rPr>
          <w:rStyle w:val="DefaultChar"/>
          <w:rFonts w:hint="eastAsia"/>
        </w:rPr>
        <w:t>已为人也就别求人</w:t>
      </w:r>
      <w:proofErr w:type="gramStart"/>
      <w:r w:rsidRPr="00B53950">
        <w:rPr>
          <w:rStyle w:val="DefaultChar"/>
          <w:rFonts w:hint="eastAsia"/>
        </w:rPr>
        <w:t>捨</w:t>
      </w:r>
      <w:proofErr w:type="gramEnd"/>
      <w:r w:rsidRPr="00B53950">
        <w:rPr>
          <w:rStyle w:val="DefaultChar"/>
          <w:rFonts w:hint="eastAsia"/>
        </w:rPr>
        <w:t>身为你，这再公平不过，幸福是人人都要，又怎麼可能都归你所有？书中的主人公他与你为同一个人物，前者在中国大陆</w:t>
      </w:r>
      <w:proofErr w:type="gramStart"/>
      <w:r w:rsidRPr="00B53950">
        <w:rPr>
          <w:rStyle w:val="DefaultChar"/>
          <w:rFonts w:hint="eastAsia"/>
        </w:rPr>
        <w:t>恶梦</w:t>
      </w:r>
      <w:proofErr w:type="gramEnd"/>
      <w:r w:rsidRPr="00B53950">
        <w:rPr>
          <w:rStyle w:val="DefaultChar"/>
          <w:rFonts w:hint="eastAsia"/>
        </w:rPr>
        <w:t>般的回忆与后者在西方的游思随想互为对照，也是这世纪末一个没有祖国没有主义的世界游民的内心自白与宣言。</w:t>
      </w:r>
    </w:p>
    <w:p w:rsidR="00C85B79" w:rsidRPr="00C85B79" w:rsidRDefault="00C85B79" w:rsidP="00FE797D">
      <w:pPr>
        <w:pStyle w:val="Default"/>
        <w:rPr>
          <w:rFonts w:hint="eastAsia"/>
        </w:rPr>
      </w:pPr>
    </w:p>
    <w:p w:rsidR="00BA5FD1" w:rsidRPr="00963051" w:rsidRDefault="00BA5FD1" w:rsidP="00FE797D">
      <w:pPr>
        <w:pStyle w:val="Default"/>
        <w:rPr>
          <w:rFonts w:ascii="Times New Roman" w:eastAsiaTheme="minorEastAsia" w:hAnsi="Times New Roman" w:cs="Times New Roman" w:hint="eastAsia"/>
        </w:rPr>
      </w:pPr>
      <w:r w:rsidRPr="00963051">
        <w:rPr>
          <w:rFonts w:ascii="Times New Roman" w:eastAsiaTheme="minorEastAsia" w:hAnsi="Times New Roman" w:cs="Times New Roman" w:hint="eastAsia"/>
          <w:bCs/>
        </w:rPr>
        <w:t>文化大革命所诞生的伤痕文学</w:t>
      </w:r>
      <w:r w:rsidRPr="00963051">
        <w:rPr>
          <w:rFonts w:ascii="Times New Roman" w:eastAsiaTheme="minorEastAsia" w:hAnsi="Times New Roman" w:cs="Times New Roman"/>
          <w:bCs/>
        </w:rPr>
        <w:t xml:space="preserve"> </w:t>
      </w:r>
    </w:p>
    <w:p w:rsidR="00BA5FD1" w:rsidRPr="00963051" w:rsidRDefault="00BA5FD1" w:rsidP="00FE797D">
      <w:pPr>
        <w:pStyle w:val="Default"/>
        <w:rPr>
          <w:rFonts w:ascii="Times New Roman" w:eastAsiaTheme="minorEastAsia" w:hAnsi="Times New Roman" w:cs="Times New Roman"/>
        </w:rPr>
      </w:pPr>
      <w:r w:rsidRPr="00963051">
        <w:rPr>
          <w:rFonts w:ascii="Times New Roman" w:eastAsiaTheme="minorEastAsia" w:hAnsi="Times New Roman" w:cs="Times New Roman" w:hint="eastAsia"/>
          <w:bCs/>
        </w:rPr>
        <w:t>批判人与人之间的相</w:t>
      </w:r>
      <w:proofErr w:type="gramStart"/>
      <w:r w:rsidRPr="00963051">
        <w:rPr>
          <w:rFonts w:ascii="Times New Roman" w:eastAsiaTheme="minorEastAsia" w:hAnsi="Times New Roman" w:cs="Times New Roman" w:hint="eastAsia"/>
          <w:bCs/>
        </w:rPr>
        <w:t>戕</w:t>
      </w:r>
      <w:proofErr w:type="gramEnd"/>
      <w:r w:rsidRPr="00963051">
        <w:rPr>
          <w:rFonts w:ascii="Times New Roman" w:eastAsiaTheme="minorEastAsia" w:hAnsi="Times New Roman" w:cs="Times New Roman" w:hint="eastAsia"/>
          <w:bCs/>
        </w:rPr>
        <w:t>互斗，是现实社会中一场极为疯狂而荒谬的浩劫</w:t>
      </w:r>
      <w:r w:rsidRPr="00963051">
        <w:rPr>
          <w:rFonts w:ascii="Times New Roman" w:eastAsiaTheme="minorEastAsia" w:hAnsi="Times New Roman" w:cs="Times New Roman"/>
          <w:bCs/>
        </w:rPr>
        <w:t xml:space="preserve"> </w:t>
      </w:r>
    </w:p>
    <w:p w:rsidR="00BA5FD1" w:rsidRPr="00963051" w:rsidRDefault="00BA5FD1" w:rsidP="00FE797D">
      <w:pPr>
        <w:pStyle w:val="Default"/>
        <w:rPr>
          <w:rFonts w:ascii="Times New Roman" w:eastAsiaTheme="minorEastAsia" w:hAnsi="Times New Roman" w:cs="Times New Roman"/>
        </w:rPr>
      </w:pPr>
      <w:r w:rsidRPr="00963051">
        <w:rPr>
          <w:rFonts w:ascii="Times New Roman" w:eastAsiaTheme="minorEastAsia" w:hAnsi="Times New Roman" w:cs="Times New Roman" w:hint="eastAsia"/>
          <w:bCs/>
        </w:rPr>
        <w:t>怀疑、打击是当时人与人之间关系的关键词。人与人之间毫无信任可言，包括夫妻之间、父子之间，都开始不信任；打击别人则是为了自卫，打倒了别人，自己就暂时安全了，但可悲的是这个安全期到底是多长，没有人知道。人人处在危险感之中，毫无安全感，上到中央要员，小到平民百姓，不知道什么时候就会被人挖掘出</w:t>
      </w:r>
      <w:r w:rsidRPr="00963051">
        <w:rPr>
          <w:rFonts w:ascii="Times New Roman" w:eastAsiaTheme="minorEastAsia" w:hAnsi="Times New Roman" w:cs="Times New Roman"/>
          <w:bCs/>
        </w:rPr>
        <w:t>“</w:t>
      </w:r>
      <w:r w:rsidRPr="00963051">
        <w:rPr>
          <w:rFonts w:ascii="Times New Roman" w:eastAsiaTheme="minorEastAsia" w:hAnsi="Times New Roman" w:cs="Times New Roman" w:hint="eastAsia"/>
          <w:bCs/>
        </w:rPr>
        <w:t>历史的暗角</w:t>
      </w:r>
      <w:r w:rsidRPr="00963051">
        <w:rPr>
          <w:rFonts w:ascii="Times New Roman" w:eastAsiaTheme="minorEastAsia" w:hAnsi="Times New Roman" w:cs="Times New Roman"/>
          <w:bCs/>
        </w:rPr>
        <w:t>”</w:t>
      </w:r>
      <w:r w:rsidRPr="00963051">
        <w:rPr>
          <w:rFonts w:ascii="Times New Roman" w:eastAsiaTheme="minorEastAsia" w:hAnsi="Times New Roman" w:cs="Times New Roman" w:hint="eastAsia"/>
          <w:bCs/>
        </w:rPr>
        <w:t>，就会成为被打倒、被迫害的铁证，成为人民的公敌。毫无疑问个体的人在任何朝代都被卷进历史的大洪流不得脱身，为了生存，人变得疯狗一般互相疯狂地撕咬</w:t>
      </w:r>
      <w:r w:rsidRPr="00963051">
        <w:rPr>
          <w:rFonts w:ascii="Times New Roman" w:eastAsiaTheme="minorEastAsia" w:hAnsi="Times New Roman" w:cs="Times New Roman"/>
          <w:bCs/>
        </w:rPr>
        <w:t xml:space="preserve">…… </w:t>
      </w:r>
    </w:p>
    <w:p w:rsidR="00BA5FD1" w:rsidRPr="00963051" w:rsidRDefault="00BA5FD1" w:rsidP="00FE797D">
      <w:pPr>
        <w:pStyle w:val="Default"/>
        <w:rPr>
          <w:rFonts w:ascii="Times New Roman" w:eastAsiaTheme="minorEastAsia" w:hAnsi="Times New Roman" w:cs="Times New Roman"/>
        </w:rPr>
      </w:pPr>
      <w:r w:rsidRPr="00963051">
        <w:rPr>
          <w:rFonts w:ascii="Times New Roman" w:eastAsiaTheme="minorEastAsia" w:hAnsi="Times New Roman" w:cs="Times New Roman" w:hint="eastAsia"/>
          <w:bCs/>
        </w:rPr>
        <w:t>人的全面困境。这是一部生命、情爱、精神全面陷入悲怆的交响乐章，主人公与几个女子全在困境中变形变态。人为的大政治风暴毁灭了一切，不仅毁灭了情爱的物理空间（连</w:t>
      </w:r>
      <w:r w:rsidR="00FE797D" w:rsidRPr="00963051">
        <w:rPr>
          <w:rFonts w:ascii="Times New Roman" w:eastAsiaTheme="minorEastAsia" w:hAnsi="Times New Roman" w:cs="Times New Roman" w:hint="eastAsia"/>
          <w:bCs/>
        </w:rPr>
        <w:t>床笫</w:t>
      </w:r>
      <w:r w:rsidRPr="00963051">
        <w:rPr>
          <w:rFonts w:ascii="Times New Roman" w:eastAsiaTheme="minorEastAsia" w:hAnsi="Times New Roman" w:cs="Times New Roman" w:hint="eastAsia"/>
          <w:bCs/>
        </w:rPr>
        <w:t>空间也不得安宁）和心理空间，也毁灭了本能的潜意识空间</w:t>
      </w:r>
      <w:r w:rsidRPr="00963051">
        <w:rPr>
          <w:rFonts w:ascii="Times New Roman" w:eastAsiaTheme="minorEastAsia" w:hAnsi="Times New Roman" w:cs="Times New Roman"/>
          <w:bCs/>
        </w:rPr>
        <w:t xml:space="preserve"> </w:t>
      </w:r>
    </w:p>
    <w:p w:rsidR="00BA5FD1" w:rsidRPr="00963051" w:rsidRDefault="00BA5FD1" w:rsidP="00FE797D">
      <w:pPr>
        <w:pStyle w:val="Default"/>
        <w:rPr>
          <w:rFonts w:ascii="Times New Roman" w:eastAsiaTheme="minorEastAsia" w:hAnsi="Times New Roman" w:cs="Times New Roman"/>
        </w:rPr>
      </w:pPr>
      <w:r w:rsidRPr="00963051">
        <w:rPr>
          <w:rFonts w:ascii="Times New Roman" w:eastAsiaTheme="minorEastAsia" w:hAnsi="Times New Roman" w:cs="Times New Roman" w:hint="eastAsia"/>
          <w:bCs/>
        </w:rPr>
        <w:t>非常敏感，内心又极为丰富</w:t>
      </w:r>
      <w:r w:rsidRPr="00963051">
        <w:rPr>
          <w:rFonts w:ascii="Times New Roman" w:eastAsiaTheme="minorEastAsia" w:hAnsi="Times New Roman" w:cs="Times New Roman"/>
          <w:bCs/>
        </w:rPr>
        <w:t xml:space="preserve"> </w:t>
      </w:r>
    </w:p>
    <w:p w:rsidR="00BA5FD1" w:rsidRPr="00963051" w:rsidRDefault="00BA5FD1" w:rsidP="00FE797D">
      <w:pPr>
        <w:pStyle w:val="Default"/>
        <w:rPr>
          <w:rFonts w:ascii="Times New Roman" w:eastAsiaTheme="minorEastAsia" w:hAnsi="Times New Roman" w:cs="Times New Roman"/>
        </w:rPr>
      </w:pPr>
      <w:r w:rsidRPr="00963051">
        <w:rPr>
          <w:rFonts w:ascii="Times New Roman" w:eastAsiaTheme="minorEastAsia" w:hAnsi="Times New Roman" w:cs="Times New Roman" w:hint="eastAsia"/>
          <w:bCs/>
        </w:rPr>
        <w:t>却被迫要当一个白痴，把心灵掏空来换取苟活</w:t>
      </w:r>
      <w:r w:rsidRPr="00963051">
        <w:rPr>
          <w:rFonts w:ascii="Times New Roman" w:eastAsiaTheme="minorEastAsia" w:hAnsi="Times New Roman" w:cs="Times New Roman"/>
          <w:bCs/>
        </w:rPr>
        <w:t xml:space="preserve"> </w:t>
      </w:r>
    </w:p>
    <w:p w:rsidR="00BA5FD1" w:rsidRPr="00963051" w:rsidRDefault="00BA5FD1" w:rsidP="00FE797D">
      <w:pPr>
        <w:pStyle w:val="Default"/>
        <w:rPr>
          <w:rFonts w:ascii="Times New Roman" w:eastAsiaTheme="minorEastAsia" w:hAnsi="Times New Roman" w:cs="Times New Roman"/>
        </w:rPr>
      </w:pPr>
      <w:r w:rsidRPr="00963051">
        <w:rPr>
          <w:rFonts w:ascii="Times New Roman" w:eastAsiaTheme="minorEastAsia" w:hAnsi="Times New Roman" w:cs="Times New Roman" w:hint="eastAsia"/>
          <w:bCs/>
        </w:rPr>
        <w:t>是，他又不情愿如此，尤其不情愿停止思想。他一面掩饰自己的目光，一面则通过自言自语来维持内心的平衡</w:t>
      </w:r>
      <w:r w:rsidRPr="00963051">
        <w:rPr>
          <w:rFonts w:ascii="Times New Roman" w:eastAsiaTheme="minorEastAsia" w:hAnsi="Times New Roman" w:cs="Times New Roman" w:hint="eastAsia"/>
          <w:bCs/>
        </w:rPr>
        <w:t xml:space="preserve"> </w:t>
      </w:r>
    </w:p>
    <w:p w:rsidR="00BA5FD1" w:rsidRPr="00963051" w:rsidRDefault="00BA5FD1" w:rsidP="00FE797D">
      <w:pPr>
        <w:pStyle w:val="Default"/>
        <w:rPr>
          <w:rFonts w:ascii="Times New Roman" w:eastAsiaTheme="minorEastAsia" w:hAnsi="Times New Roman" w:cs="Times New Roman"/>
        </w:rPr>
      </w:pPr>
      <w:r w:rsidRPr="00963051">
        <w:rPr>
          <w:rFonts w:ascii="Times New Roman" w:eastAsiaTheme="minorEastAsia" w:hAnsi="Times New Roman" w:cs="Times New Roman" w:hint="eastAsia"/>
          <w:bCs/>
        </w:rPr>
        <w:t>人格的成长，自我的重现</w:t>
      </w:r>
      <w:r w:rsidRPr="00963051">
        <w:rPr>
          <w:rFonts w:ascii="Times New Roman" w:eastAsiaTheme="minorEastAsia" w:hAnsi="Times New Roman" w:cs="Times New Roman"/>
          <w:bCs/>
        </w:rPr>
        <w:t xml:space="preserve"> </w:t>
      </w:r>
    </w:p>
    <w:p w:rsidR="00BA5FD1" w:rsidRPr="00963051" w:rsidRDefault="00BA5FD1" w:rsidP="00FE797D">
      <w:pPr>
        <w:pStyle w:val="Default"/>
        <w:rPr>
          <w:rFonts w:ascii="Times New Roman" w:eastAsiaTheme="minorEastAsia" w:hAnsi="Times New Roman" w:cs="Times New Roman"/>
        </w:rPr>
      </w:pPr>
      <w:r w:rsidRPr="00963051">
        <w:rPr>
          <w:rFonts w:ascii="Times New Roman" w:eastAsiaTheme="minorEastAsia" w:hAnsi="Times New Roman" w:cs="Times New Roman" w:hint="eastAsia"/>
          <w:bCs/>
        </w:rPr>
        <w:t>记忆是可怕的。一个没有记忆的民族也是可怕的。</w:t>
      </w:r>
      <w:r w:rsidRPr="00963051">
        <w:rPr>
          <w:rFonts w:ascii="Times New Roman" w:eastAsiaTheme="minorEastAsia" w:hAnsi="Times New Roman" w:cs="Times New Roman"/>
          <w:bCs/>
        </w:rPr>
        <w:t xml:space="preserve"> </w:t>
      </w:r>
    </w:p>
    <w:p w:rsidR="00BA5FD1" w:rsidRPr="00963051" w:rsidRDefault="00BA5FD1" w:rsidP="00FE797D">
      <w:pPr>
        <w:pStyle w:val="Default"/>
        <w:rPr>
          <w:rFonts w:ascii="Times New Roman" w:eastAsiaTheme="minorEastAsia" w:hAnsi="Times New Roman" w:cs="Times New Roman"/>
        </w:rPr>
      </w:pPr>
      <w:r w:rsidRPr="00963051">
        <w:rPr>
          <w:rFonts w:ascii="Times New Roman" w:eastAsiaTheme="minorEastAsia" w:hAnsi="Times New Roman" w:cs="Times New Roman" w:hint="eastAsia"/>
          <w:bCs/>
        </w:rPr>
        <w:t>为抹杀历史印记而封杀记忆更可怕</w:t>
      </w:r>
      <w:r w:rsidRPr="00963051">
        <w:rPr>
          <w:rFonts w:ascii="Times New Roman" w:eastAsiaTheme="minorEastAsia" w:hAnsi="Times New Roman" w:cs="Times New Roman"/>
          <w:bCs/>
        </w:rPr>
        <w:t xml:space="preserve"> </w:t>
      </w:r>
    </w:p>
    <w:p w:rsidR="00BA5FD1" w:rsidRPr="00963051" w:rsidRDefault="00BA5FD1" w:rsidP="00FE797D">
      <w:pPr>
        <w:pStyle w:val="Default"/>
        <w:rPr>
          <w:rFonts w:ascii="Times New Roman" w:eastAsiaTheme="minorEastAsia" w:hAnsi="Times New Roman" w:cs="Times New Roman"/>
        </w:rPr>
      </w:pPr>
      <w:r w:rsidRPr="00963051">
        <w:rPr>
          <w:rFonts w:ascii="Times New Roman" w:eastAsiaTheme="minorEastAsia" w:hAnsi="Times New Roman" w:cs="Times New Roman" w:hint="eastAsia"/>
          <w:bCs/>
        </w:rPr>
        <w:t>完整的自我</w:t>
      </w:r>
      <w:r w:rsidRPr="00963051">
        <w:rPr>
          <w:rFonts w:ascii="Times New Roman" w:eastAsiaTheme="minorEastAsia" w:hAnsi="Times New Roman" w:cs="Times New Roman"/>
          <w:bCs/>
        </w:rPr>
        <w:t xml:space="preserve"> </w:t>
      </w:r>
    </w:p>
    <w:p w:rsidR="00BD035A" w:rsidRPr="00963051" w:rsidRDefault="00BD035A" w:rsidP="00FE797D">
      <w:pPr>
        <w:pStyle w:val="Default"/>
        <w:rPr>
          <w:rFonts w:ascii="Times New Roman" w:eastAsiaTheme="minorEastAsia" w:hAnsi="Times New Roman" w:cs="Times New Roman" w:hint="eastAsia"/>
        </w:rPr>
      </w:pPr>
      <w:r w:rsidRPr="00963051">
        <w:rPr>
          <w:rFonts w:ascii="Times New Roman" w:eastAsiaTheme="minorEastAsia" w:hAnsi="Times New Roman" w:cs="Times New Roman" w:hint="eastAsia"/>
        </w:rPr>
        <w:t>没有记忆的“我”是不完整的，</w:t>
      </w:r>
      <w:r w:rsidRPr="00963051">
        <w:rPr>
          <w:rFonts w:ascii="Times New Roman" w:eastAsiaTheme="minorEastAsia" w:hAnsi="Times New Roman" w:cs="Times New Roman" w:hint="eastAsia"/>
        </w:rPr>
        <w:t xml:space="preserve"> </w:t>
      </w:r>
      <w:r w:rsidRPr="00963051">
        <w:rPr>
          <w:rFonts w:ascii="Times New Roman" w:eastAsiaTheme="minorEastAsia" w:hAnsi="Times New Roman" w:cs="Times New Roman" w:hint="eastAsia"/>
        </w:rPr>
        <w:t>没有记忆的国家也是一样。</w:t>
      </w:r>
      <w:r w:rsidRPr="00963051">
        <w:rPr>
          <w:rFonts w:ascii="Times New Roman" w:eastAsiaTheme="minorEastAsia" w:hAnsi="Times New Roman" w:cs="Times New Roman" w:hint="eastAsia"/>
        </w:rPr>
        <w:t xml:space="preserve"> </w:t>
      </w:r>
    </w:p>
    <w:p w:rsidR="00C418A8" w:rsidRPr="00963051" w:rsidRDefault="00C418A8" w:rsidP="00FE797D">
      <w:pPr>
        <w:pStyle w:val="Default"/>
        <w:rPr>
          <w:rFonts w:ascii="Times New Roman" w:eastAsiaTheme="minorEastAsia" w:hAnsi="Times New Roman" w:cs="Times New Roman" w:hint="eastAsia"/>
        </w:rPr>
      </w:pPr>
      <w:r w:rsidRPr="00963051">
        <w:rPr>
          <w:rFonts w:ascii="Times New Roman" w:eastAsiaTheme="minorEastAsia" w:hAnsi="Times New Roman" w:cs="Times New Roman" w:hint="eastAsia"/>
          <w:b/>
          <w:bCs/>
        </w:rPr>
        <w:t>哲理性（自由和存在主义）</w:t>
      </w:r>
    </w:p>
    <w:p w:rsidR="00C418A8" w:rsidRPr="00963051" w:rsidRDefault="00BA5FD1" w:rsidP="00FE797D">
      <w:pPr>
        <w:pStyle w:val="Default"/>
        <w:rPr>
          <w:rFonts w:ascii="Times New Roman" w:eastAsiaTheme="minorEastAsia" w:hAnsi="Times New Roman" w:cs="Times New Roman"/>
        </w:rPr>
      </w:pPr>
      <w:r w:rsidRPr="00963051">
        <w:rPr>
          <w:rFonts w:ascii="Times New Roman" w:eastAsiaTheme="minorEastAsia" w:hAnsi="Times New Roman" w:cs="Times New Roman" w:hint="eastAsia"/>
          <w:bCs/>
        </w:rPr>
        <w:t>存在主义</w:t>
      </w:r>
      <w:r w:rsidRPr="00963051">
        <w:rPr>
          <w:rFonts w:ascii="Times New Roman" w:eastAsiaTheme="minorEastAsia" w:hAnsi="Times New Roman" w:cs="Times New Roman"/>
          <w:bCs/>
        </w:rPr>
        <w:t xml:space="preserve"> </w:t>
      </w:r>
      <w:r w:rsidR="00C418A8" w:rsidRPr="00963051">
        <w:rPr>
          <w:rFonts w:ascii="Times New Roman" w:eastAsiaTheme="minorEastAsia" w:hAnsi="Times New Roman" w:cs="Times New Roman" w:hint="eastAsia"/>
          <w:bCs/>
        </w:rPr>
        <w:t>即</w:t>
      </w:r>
      <w:r w:rsidR="00C418A8" w:rsidRPr="00963051">
        <w:rPr>
          <w:rFonts w:ascii="Times New Roman" w:eastAsiaTheme="minorEastAsia" w:hAnsi="Times New Roman" w:cs="Times New Roman" w:hint="eastAsia"/>
          <w:bCs/>
        </w:rPr>
        <w:t xml:space="preserve"> </w:t>
      </w:r>
      <w:r w:rsidR="00C418A8" w:rsidRPr="00963051">
        <w:rPr>
          <w:rFonts w:ascii="Times New Roman" w:eastAsiaTheme="minorEastAsia" w:hAnsi="Times New Roman" w:cs="Times New Roman" w:hint="eastAsia"/>
          <w:bCs/>
        </w:rPr>
        <w:t>人</w:t>
      </w:r>
      <w:r w:rsidR="00C418A8" w:rsidRPr="00963051">
        <w:rPr>
          <w:rFonts w:ascii="Times New Roman" w:eastAsiaTheme="minorEastAsia" w:hAnsi="Times New Roman" w:cs="Times New Roman" w:hint="eastAsia"/>
          <w:bCs/>
        </w:rPr>
        <w:t xml:space="preserve"> </w:t>
      </w:r>
      <w:r w:rsidR="00C418A8" w:rsidRPr="00963051">
        <w:rPr>
          <w:rFonts w:ascii="Times New Roman" w:eastAsiaTheme="minorEastAsia" w:hAnsi="Times New Roman" w:cs="Times New Roman" w:hint="eastAsia"/>
          <w:bCs/>
        </w:rPr>
        <w:t>生</w:t>
      </w:r>
      <w:r w:rsidR="00C418A8" w:rsidRPr="00963051">
        <w:rPr>
          <w:rFonts w:ascii="Times New Roman" w:eastAsiaTheme="minorEastAsia" w:hAnsi="Times New Roman" w:cs="Times New Roman" w:hint="eastAsia"/>
          <w:bCs/>
        </w:rPr>
        <w:t xml:space="preserve"> </w:t>
      </w:r>
      <w:r w:rsidR="00C418A8" w:rsidRPr="00963051">
        <w:rPr>
          <w:rFonts w:ascii="Times New Roman" w:eastAsiaTheme="minorEastAsia" w:hAnsi="Times New Roman" w:cs="Times New Roman" w:hint="eastAsia"/>
          <w:bCs/>
        </w:rPr>
        <w:t>的</w:t>
      </w:r>
      <w:r w:rsidR="00C418A8" w:rsidRPr="00963051">
        <w:rPr>
          <w:rFonts w:ascii="Times New Roman" w:eastAsiaTheme="minorEastAsia" w:hAnsi="Times New Roman" w:cs="Times New Roman" w:hint="eastAsia"/>
          <w:bCs/>
        </w:rPr>
        <w:t xml:space="preserve"> </w:t>
      </w:r>
      <w:r w:rsidR="00C418A8" w:rsidRPr="00963051">
        <w:rPr>
          <w:rFonts w:ascii="Times New Roman" w:eastAsiaTheme="minorEastAsia" w:hAnsi="Times New Roman" w:cs="Times New Roman" w:hint="eastAsia"/>
          <w:bCs/>
        </w:rPr>
        <w:t>意</w:t>
      </w:r>
      <w:r w:rsidR="00C418A8" w:rsidRPr="00963051">
        <w:rPr>
          <w:rFonts w:ascii="Times New Roman" w:eastAsiaTheme="minorEastAsia" w:hAnsi="Times New Roman" w:cs="Times New Roman" w:hint="eastAsia"/>
          <w:bCs/>
        </w:rPr>
        <w:t xml:space="preserve"> </w:t>
      </w:r>
      <w:r w:rsidR="00C418A8" w:rsidRPr="00963051">
        <w:rPr>
          <w:rFonts w:ascii="Times New Roman" w:eastAsiaTheme="minorEastAsia" w:hAnsi="Times New Roman" w:cs="Times New Roman" w:hint="eastAsia"/>
          <w:bCs/>
        </w:rPr>
        <w:t>义</w:t>
      </w:r>
      <w:r w:rsidR="00C418A8" w:rsidRPr="00963051">
        <w:rPr>
          <w:rFonts w:ascii="Times New Roman" w:eastAsiaTheme="minorEastAsia" w:hAnsi="Times New Roman" w:cs="Times New Roman" w:hint="eastAsia"/>
          <w:bCs/>
        </w:rPr>
        <w:t xml:space="preserve"> </w:t>
      </w:r>
      <w:r w:rsidR="00C418A8" w:rsidRPr="00963051">
        <w:rPr>
          <w:rFonts w:ascii="Times New Roman" w:eastAsiaTheme="minorEastAsia" w:hAnsi="Times New Roman" w:cs="Times New Roman" w:hint="eastAsia"/>
          <w:bCs/>
        </w:rPr>
        <w:t>在</w:t>
      </w:r>
      <w:r w:rsidR="00C418A8" w:rsidRPr="00963051">
        <w:rPr>
          <w:rFonts w:ascii="Times New Roman" w:eastAsiaTheme="minorEastAsia" w:hAnsi="Times New Roman" w:cs="Times New Roman" w:hint="eastAsia"/>
          <w:bCs/>
        </w:rPr>
        <w:t xml:space="preserve"> </w:t>
      </w:r>
      <w:r w:rsidR="00C418A8" w:rsidRPr="00963051">
        <w:rPr>
          <w:rFonts w:ascii="Times New Roman" w:eastAsiaTheme="minorEastAsia" w:hAnsi="Times New Roman" w:cs="Times New Roman" w:hint="eastAsia"/>
          <w:bCs/>
        </w:rPr>
        <w:t>于</w:t>
      </w:r>
      <w:r w:rsidR="00C418A8" w:rsidRPr="00963051">
        <w:rPr>
          <w:rFonts w:ascii="Times New Roman" w:eastAsiaTheme="minorEastAsia" w:hAnsi="Times New Roman" w:cs="Times New Roman" w:hint="eastAsia"/>
          <w:bCs/>
        </w:rPr>
        <w:t xml:space="preserve"> </w:t>
      </w:r>
      <w:r w:rsidR="00C418A8" w:rsidRPr="00963051">
        <w:rPr>
          <w:rFonts w:ascii="Times New Roman" w:eastAsiaTheme="minorEastAsia" w:hAnsi="Times New Roman" w:cs="Times New Roman" w:hint="eastAsia"/>
          <w:bCs/>
        </w:rPr>
        <w:t>存</w:t>
      </w:r>
      <w:r w:rsidR="00C418A8" w:rsidRPr="00963051">
        <w:rPr>
          <w:rFonts w:ascii="Times New Roman" w:eastAsiaTheme="minorEastAsia" w:hAnsi="Times New Roman" w:cs="Times New Roman" w:hint="eastAsia"/>
          <w:bCs/>
        </w:rPr>
        <w:t xml:space="preserve"> </w:t>
      </w:r>
      <w:r w:rsidR="00C418A8" w:rsidRPr="00963051">
        <w:rPr>
          <w:rFonts w:ascii="Times New Roman" w:eastAsiaTheme="minorEastAsia" w:hAnsi="Times New Roman" w:cs="Times New Roman" w:hint="eastAsia"/>
          <w:bCs/>
        </w:rPr>
        <w:t>在</w:t>
      </w:r>
      <w:r w:rsidR="00C418A8" w:rsidRPr="00963051">
        <w:rPr>
          <w:rFonts w:ascii="Times New Roman" w:eastAsiaTheme="minorEastAsia" w:hAnsi="Times New Roman" w:cs="Times New Roman"/>
          <w:bCs/>
        </w:rPr>
        <w:t xml:space="preserve"> </w:t>
      </w:r>
    </w:p>
    <w:p w:rsidR="00BA5FD1" w:rsidRPr="00963051" w:rsidRDefault="00BA5FD1" w:rsidP="00FE797D">
      <w:pPr>
        <w:pStyle w:val="Default"/>
        <w:rPr>
          <w:rFonts w:ascii="Times New Roman" w:eastAsiaTheme="minorEastAsia" w:hAnsi="Times New Roman" w:cs="Times New Roman"/>
        </w:rPr>
      </w:pPr>
      <w:r w:rsidRPr="00963051">
        <w:rPr>
          <w:rFonts w:ascii="Times New Roman" w:eastAsiaTheme="minorEastAsia" w:hAnsi="Times New Roman" w:cs="Times New Roman" w:hint="eastAsia"/>
          <w:bCs/>
        </w:rPr>
        <w:t>如</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果</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没</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有</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存</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在，</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人</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生</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也</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就</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没</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有</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意</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义</w:t>
      </w:r>
      <w:r w:rsidRPr="00963051">
        <w:rPr>
          <w:rFonts w:ascii="Times New Roman" w:eastAsiaTheme="minorEastAsia" w:hAnsi="Times New Roman" w:cs="Times New Roman" w:hint="eastAsia"/>
          <w:bCs/>
        </w:rPr>
        <w:t xml:space="preserve"> </w:t>
      </w:r>
    </w:p>
    <w:p w:rsidR="00BA5FD1" w:rsidRPr="00963051" w:rsidRDefault="00BA5FD1" w:rsidP="00FE797D">
      <w:pPr>
        <w:pStyle w:val="Default"/>
        <w:rPr>
          <w:rFonts w:ascii="Times New Roman" w:eastAsiaTheme="minorEastAsia" w:hAnsi="Times New Roman" w:cs="Times New Roman"/>
        </w:rPr>
      </w:pPr>
      <w:r w:rsidRPr="00963051">
        <w:rPr>
          <w:rFonts w:ascii="Times New Roman" w:eastAsiaTheme="minorEastAsia" w:hAnsi="Times New Roman" w:cs="Times New Roman" w:hint="eastAsia"/>
          <w:bCs/>
        </w:rPr>
        <w:t>你</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在</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写</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作</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的</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时</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候</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你</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才</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活</w:t>
      </w:r>
      <w:proofErr w:type="gramStart"/>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着</w:t>
      </w:r>
      <w:proofErr w:type="gramEnd"/>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从</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思</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想</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上</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讲</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你</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才</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活</w:t>
      </w:r>
      <w:proofErr w:type="gramStart"/>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着</w:t>
      </w:r>
      <w:proofErr w:type="gramEnd"/>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如</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果</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你</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语</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言</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的</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被</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剥</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夺</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掉</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了</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不</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能</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表</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述</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你</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这</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就</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被</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改</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造</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了</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w:t>
      </w:r>
      <w:r w:rsidRPr="00963051">
        <w:rPr>
          <w:rFonts w:ascii="Times New Roman" w:eastAsiaTheme="minorEastAsia" w:hAnsi="Times New Roman" w:cs="Times New Roman" w:hint="eastAsia"/>
          <w:bCs/>
        </w:rPr>
        <w:t xml:space="preserve"> </w:t>
      </w:r>
      <w:r w:rsidR="00FE797D" w:rsidRPr="00963051">
        <w:rPr>
          <w:rFonts w:ascii="Times New Roman" w:eastAsiaTheme="minorEastAsia" w:hAnsi="Times New Roman" w:cs="Times New Roman" w:hint="eastAsia"/>
          <w:bCs/>
        </w:rPr>
        <w:t>共</w:t>
      </w:r>
      <w:r w:rsidR="00FE797D" w:rsidRPr="00963051">
        <w:rPr>
          <w:rFonts w:ascii="Times New Roman" w:eastAsiaTheme="minorEastAsia" w:hAnsi="Times New Roman" w:cs="Times New Roman" w:hint="eastAsia"/>
          <w:bCs/>
        </w:rPr>
        <w:t xml:space="preserve"> </w:t>
      </w:r>
      <w:r w:rsidR="00FE797D" w:rsidRPr="00963051">
        <w:rPr>
          <w:rFonts w:ascii="Times New Roman" w:eastAsiaTheme="minorEastAsia" w:hAnsi="Times New Roman" w:cs="Times New Roman" w:hint="eastAsia"/>
          <w:bCs/>
        </w:rPr>
        <w:t>产</w:t>
      </w:r>
      <w:r w:rsidR="00FE797D" w:rsidRPr="00963051">
        <w:rPr>
          <w:rFonts w:ascii="Times New Roman" w:eastAsiaTheme="minorEastAsia" w:hAnsi="Times New Roman" w:cs="Times New Roman" w:hint="eastAsia"/>
          <w:bCs/>
        </w:rPr>
        <w:t xml:space="preserve"> </w:t>
      </w:r>
      <w:r w:rsidR="00FE797D" w:rsidRPr="00963051">
        <w:rPr>
          <w:rFonts w:ascii="Times New Roman" w:eastAsiaTheme="minorEastAsia" w:hAnsi="Times New Roman" w:cs="Times New Roman" w:hint="eastAsia"/>
          <w:bCs/>
        </w:rPr>
        <w:t>党</w:t>
      </w:r>
      <w:r w:rsidR="00FE797D" w:rsidRPr="00963051">
        <w:rPr>
          <w:rFonts w:ascii="Times New Roman" w:eastAsiaTheme="minorEastAsia" w:hAnsi="Times New Roman" w:cs="Times New Roman" w:hint="eastAsia"/>
          <w:bCs/>
        </w:rPr>
        <w:t xml:space="preserve"> </w:t>
      </w:r>
      <w:r w:rsidR="00FE797D" w:rsidRPr="00963051">
        <w:rPr>
          <w:rFonts w:ascii="Times New Roman" w:eastAsiaTheme="minorEastAsia" w:hAnsi="Times New Roman" w:cs="Times New Roman" w:hint="eastAsia"/>
          <w:bCs/>
        </w:rPr>
        <w:t>改</w:t>
      </w:r>
      <w:r w:rsidR="00FE797D" w:rsidRPr="00963051">
        <w:rPr>
          <w:rFonts w:ascii="Times New Roman" w:eastAsiaTheme="minorEastAsia" w:hAnsi="Times New Roman" w:cs="Times New Roman" w:hint="eastAsia"/>
          <w:bCs/>
        </w:rPr>
        <w:t xml:space="preserve"> </w:t>
      </w:r>
      <w:r w:rsidR="00FE797D" w:rsidRPr="00963051">
        <w:rPr>
          <w:rFonts w:ascii="Times New Roman" w:eastAsiaTheme="minorEastAsia" w:hAnsi="Times New Roman" w:cs="Times New Roman" w:hint="eastAsia"/>
          <w:bCs/>
        </w:rPr>
        <w:t>造</w:t>
      </w:r>
      <w:r w:rsidR="00FE797D" w:rsidRPr="00963051">
        <w:rPr>
          <w:rFonts w:ascii="Times New Roman" w:eastAsiaTheme="minorEastAsia" w:hAnsi="Times New Roman" w:cs="Times New Roman" w:hint="eastAsia"/>
          <w:bCs/>
        </w:rPr>
        <w:t xml:space="preserve"> </w:t>
      </w:r>
      <w:r w:rsidR="00FE797D" w:rsidRPr="00963051">
        <w:rPr>
          <w:rFonts w:ascii="Times New Roman" w:eastAsiaTheme="minorEastAsia" w:hAnsi="Times New Roman" w:cs="Times New Roman" w:hint="eastAsia"/>
          <w:bCs/>
        </w:rPr>
        <w:t>人</w:t>
      </w:r>
      <w:r w:rsidR="00FE797D" w:rsidRPr="00963051">
        <w:rPr>
          <w:rFonts w:ascii="Times New Roman" w:eastAsiaTheme="minorEastAsia" w:hAnsi="Times New Roman" w:cs="Times New Roman" w:hint="eastAsia"/>
          <w:bCs/>
        </w:rPr>
        <w:t xml:space="preserve"> </w:t>
      </w:r>
      <w:r w:rsidR="00FE797D" w:rsidRPr="00963051">
        <w:rPr>
          <w:rFonts w:ascii="Times New Roman" w:eastAsiaTheme="minorEastAsia" w:hAnsi="Times New Roman" w:cs="Times New Roman" w:hint="eastAsia"/>
          <w:bCs/>
        </w:rPr>
        <w:t>，</w:t>
      </w:r>
      <w:r w:rsidR="00FE797D" w:rsidRPr="00963051">
        <w:rPr>
          <w:rFonts w:ascii="Times New Roman" w:eastAsiaTheme="minorEastAsia" w:hAnsi="Times New Roman" w:cs="Times New Roman" w:hint="eastAsia"/>
          <w:bCs/>
        </w:rPr>
        <w:t xml:space="preserve"> </w:t>
      </w:r>
      <w:r w:rsidR="00FE797D" w:rsidRPr="00963051">
        <w:rPr>
          <w:rFonts w:ascii="Times New Roman" w:eastAsiaTheme="minorEastAsia" w:hAnsi="Times New Roman" w:cs="Times New Roman" w:hint="eastAsia"/>
          <w:bCs/>
        </w:rPr>
        <w:t>不</w:t>
      </w:r>
      <w:r w:rsidR="00FE797D" w:rsidRPr="00963051">
        <w:rPr>
          <w:rFonts w:ascii="Times New Roman" w:eastAsiaTheme="minorEastAsia" w:hAnsi="Times New Roman" w:cs="Times New Roman" w:hint="eastAsia"/>
          <w:bCs/>
        </w:rPr>
        <w:t xml:space="preserve"> </w:t>
      </w:r>
      <w:r w:rsidR="00FE797D" w:rsidRPr="00963051">
        <w:rPr>
          <w:rFonts w:ascii="Times New Roman" w:eastAsiaTheme="minorEastAsia" w:hAnsi="Times New Roman" w:cs="Times New Roman" w:hint="eastAsia"/>
          <w:bCs/>
        </w:rPr>
        <w:t>就</w:t>
      </w:r>
      <w:r w:rsidR="00FE797D" w:rsidRPr="00963051">
        <w:rPr>
          <w:rFonts w:ascii="Times New Roman" w:eastAsiaTheme="minorEastAsia" w:hAnsi="Times New Roman" w:cs="Times New Roman" w:hint="eastAsia"/>
          <w:bCs/>
        </w:rPr>
        <w:t xml:space="preserve"> </w:t>
      </w:r>
      <w:r w:rsidR="00FE797D" w:rsidRPr="00963051">
        <w:rPr>
          <w:rFonts w:ascii="Times New Roman" w:eastAsiaTheme="minorEastAsia" w:hAnsi="Times New Roman" w:cs="Times New Roman" w:hint="eastAsia"/>
          <w:bCs/>
        </w:rPr>
        <w:t>这</w:t>
      </w:r>
      <w:r w:rsidR="00FE797D" w:rsidRPr="00963051">
        <w:rPr>
          <w:rFonts w:ascii="Times New Roman" w:eastAsiaTheme="minorEastAsia" w:hAnsi="Times New Roman" w:cs="Times New Roman" w:hint="eastAsia"/>
          <w:bCs/>
        </w:rPr>
        <w:t xml:space="preserve">  </w:t>
      </w:r>
      <w:r w:rsidR="00FE797D" w:rsidRPr="00963051">
        <w:rPr>
          <w:rFonts w:ascii="Times New Roman" w:eastAsiaTheme="minorEastAsia" w:hAnsi="Times New Roman" w:cs="Times New Roman" w:hint="eastAsia"/>
          <w:bCs/>
        </w:rPr>
        <w:t>改</w:t>
      </w:r>
      <w:r w:rsidR="00FE797D" w:rsidRPr="00963051">
        <w:rPr>
          <w:rFonts w:ascii="Times New Roman" w:eastAsiaTheme="minorEastAsia" w:hAnsi="Times New Roman" w:cs="Times New Roman" w:hint="eastAsia"/>
          <w:bCs/>
        </w:rPr>
        <w:t xml:space="preserve"> </w:t>
      </w:r>
      <w:r w:rsidR="00FE797D" w:rsidRPr="00963051">
        <w:rPr>
          <w:rFonts w:ascii="Times New Roman" w:eastAsiaTheme="minorEastAsia" w:hAnsi="Times New Roman" w:cs="Times New Roman" w:hint="eastAsia"/>
          <w:bCs/>
        </w:rPr>
        <w:t>造</w:t>
      </w:r>
      <w:r w:rsidR="00FE797D" w:rsidRPr="00963051">
        <w:rPr>
          <w:rFonts w:ascii="Times New Roman" w:eastAsiaTheme="minorEastAsia" w:hAnsi="Times New Roman" w:cs="Times New Roman" w:hint="eastAsia"/>
          <w:bCs/>
        </w:rPr>
        <w:t xml:space="preserve">  </w:t>
      </w:r>
      <w:r w:rsidR="00FE797D" w:rsidRPr="00963051">
        <w:rPr>
          <w:rFonts w:ascii="Times New Roman" w:eastAsiaTheme="minorEastAsia" w:hAnsi="Times New Roman" w:cs="Times New Roman" w:hint="eastAsia"/>
          <w:bCs/>
        </w:rPr>
        <w:t>！</w:t>
      </w:r>
      <w:r w:rsidR="00FE797D"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改</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到</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最</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后</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我</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不</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说</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了</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对</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吧</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我</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说</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党</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的</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话</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了</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那</w:t>
      </w:r>
      <w:r w:rsidRPr="00963051">
        <w:rPr>
          <w:rFonts w:ascii="Times New Roman" w:eastAsiaTheme="minorEastAsia" w:hAnsi="Times New Roman" w:cs="Times New Roman" w:hint="eastAsia"/>
          <w:bCs/>
        </w:rPr>
        <w:t xml:space="preserve"> </w:t>
      </w:r>
      <w:proofErr w:type="gramStart"/>
      <w:r w:rsidRPr="00963051">
        <w:rPr>
          <w:rFonts w:ascii="Times New Roman" w:eastAsiaTheme="minorEastAsia" w:hAnsi="Times New Roman" w:cs="Times New Roman" w:hint="eastAsia"/>
          <w:bCs/>
        </w:rPr>
        <w:lastRenderedPageBreak/>
        <w:t>麽</w:t>
      </w:r>
      <w:proofErr w:type="gramEnd"/>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他</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就</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被</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改</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造</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了</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是</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吧</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哪</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怕</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你</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知</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道</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这</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是</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违</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心</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的，</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是</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虚</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假</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的</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可</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你</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多</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说</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党</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话</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官</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话</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说</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久</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了</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就</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成</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了</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你</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的</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语</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言</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真</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正</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的</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思</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想</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没</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有</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了，</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真</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正</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的</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感</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受</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没</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有</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了</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为</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什</w:t>
      </w:r>
      <w:r w:rsidRPr="00963051">
        <w:rPr>
          <w:rFonts w:ascii="Times New Roman" w:eastAsiaTheme="minorEastAsia" w:hAnsi="Times New Roman" w:cs="Times New Roman" w:hint="eastAsia"/>
          <w:bCs/>
        </w:rPr>
        <w:t xml:space="preserve"> </w:t>
      </w:r>
      <w:proofErr w:type="gramStart"/>
      <w:r w:rsidRPr="00963051">
        <w:rPr>
          <w:rFonts w:ascii="Times New Roman" w:eastAsiaTheme="minorEastAsia" w:hAnsi="Times New Roman" w:cs="Times New Roman" w:hint="eastAsia"/>
          <w:bCs/>
        </w:rPr>
        <w:t>麽</w:t>
      </w:r>
      <w:proofErr w:type="gramEnd"/>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会</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被</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洗</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脑</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洗</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成</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这</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样</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什</w:t>
      </w:r>
      <w:r w:rsidRPr="00963051">
        <w:rPr>
          <w:rFonts w:ascii="Times New Roman" w:eastAsiaTheme="minorEastAsia" w:hAnsi="Times New Roman" w:cs="Times New Roman" w:hint="eastAsia"/>
          <w:bCs/>
        </w:rPr>
        <w:t xml:space="preserve"> </w:t>
      </w:r>
      <w:proofErr w:type="gramStart"/>
      <w:r w:rsidRPr="00963051">
        <w:rPr>
          <w:rFonts w:ascii="Times New Roman" w:eastAsiaTheme="minorEastAsia" w:hAnsi="Times New Roman" w:cs="Times New Roman" w:hint="eastAsia"/>
          <w:bCs/>
        </w:rPr>
        <w:t>麽</w:t>
      </w:r>
      <w:proofErr w:type="gramEnd"/>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叫</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洗</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脑</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就</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是</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你</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没</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有</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自</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己</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的</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语</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言</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那</w:t>
      </w:r>
      <w:r w:rsidRPr="00963051">
        <w:rPr>
          <w:rFonts w:ascii="Times New Roman" w:eastAsiaTheme="minorEastAsia" w:hAnsi="Times New Roman" w:cs="Times New Roman" w:hint="eastAsia"/>
          <w:bCs/>
        </w:rPr>
        <w:t xml:space="preserve"> </w:t>
      </w:r>
      <w:proofErr w:type="gramStart"/>
      <w:r w:rsidRPr="00963051">
        <w:rPr>
          <w:rFonts w:ascii="Times New Roman" w:eastAsiaTheme="minorEastAsia" w:hAnsi="Times New Roman" w:cs="Times New Roman" w:hint="eastAsia"/>
          <w:bCs/>
        </w:rPr>
        <w:t>麽</w:t>
      </w:r>
      <w:proofErr w:type="gramEnd"/>
      <w:r w:rsidRPr="00963051">
        <w:rPr>
          <w:rFonts w:ascii="Times New Roman" w:eastAsiaTheme="minorEastAsia" w:hAnsi="Times New Roman" w:cs="Times New Roman" w:hint="eastAsia"/>
          <w:bCs/>
        </w:rPr>
        <w:t>，</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你</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怎</w:t>
      </w:r>
      <w:r w:rsidRPr="00963051">
        <w:rPr>
          <w:rFonts w:ascii="Times New Roman" w:eastAsiaTheme="minorEastAsia" w:hAnsi="Times New Roman" w:cs="Times New Roman" w:hint="eastAsia"/>
          <w:bCs/>
        </w:rPr>
        <w:t xml:space="preserve"> </w:t>
      </w:r>
      <w:proofErr w:type="gramStart"/>
      <w:r w:rsidRPr="00963051">
        <w:rPr>
          <w:rFonts w:ascii="Times New Roman" w:eastAsiaTheme="minorEastAsia" w:hAnsi="Times New Roman" w:cs="Times New Roman" w:hint="eastAsia"/>
          <w:bCs/>
        </w:rPr>
        <w:t>麽</w:t>
      </w:r>
      <w:proofErr w:type="gramEnd"/>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可</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以</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有</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自</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己</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的</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语</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言</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你</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除</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非</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跟</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一</w:t>
      </w:r>
      <w:r w:rsidRPr="00963051">
        <w:rPr>
          <w:rFonts w:ascii="Times New Roman" w:eastAsiaTheme="minorEastAsia" w:hAnsi="Times New Roman" w:cs="Times New Roman" w:hint="eastAsia"/>
          <w:bCs/>
        </w:rPr>
        <w:t xml:space="preserve"> </w:t>
      </w:r>
      <w:proofErr w:type="gramStart"/>
      <w:r w:rsidRPr="00963051">
        <w:rPr>
          <w:rFonts w:ascii="Times New Roman" w:eastAsiaTheme="minorEastAsia" w:hAnsi="Times New Roman" w:cs="Times New Roman" w:hint="eastAsia"/>
          <w:bCs/>
        </w:rPr>
        <w:t>个</w:t>
      </w:r>
      <w:proofErr w:type="gramEnd"/>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人</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交</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流</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可</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是</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这</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种</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交</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流</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是</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非</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常</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危</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险</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的</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而</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且</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你</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根</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本</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不</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可</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能</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充</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分</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的</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交</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流</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而</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另</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一</w:t>
      </w:r>
      <w:r w:rsidRPr="00963051">
        <w:rPr>
          <w:rFonts w:ascii="Times New Roman" w:eastAsiaTheme="minorEastAsia" w:hAnsi="Times New Roman" w:cs="Times New Roman" w:hint="eastAsia"/>
          <w:bCs/>
        </w:rPr>
        <w:t xml:space="preserve"> </w:t>
      </w:r>
      <w:proofErr w:type="gramStart"/>
      <w:r w:rsidRPr="00963051">
        <w:rPr>
          <w:rFonts w:ascii="Times New Roman" w:eastAsiaTheme="minorEastAsia" w:hAnsi="Times New Roman" w:cs="Times New Roman" w:hint="eastAsia"/>
          <w:bCs/>
        </w:rPr>
        <w:t>个</w:t>
      </w:r>
      <w:proofErr w:type="gramEnd"/>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要</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跟</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你</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作</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深</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度</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的</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交</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流</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除</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了</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你</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和</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你</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自</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己，</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面对</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你</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自</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己</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那</w:t>
      </w:r>
      <w:r w:rsidRPr="00963051">
        <w:rPr>
          <w:rFonts w:ascii="Times New Roman" w:eastAsiaTheme="minorEastAsia" w:hAnsi="Times New Roman" w:cs="Times New Roman" w:hint="eastAsia"/>
          <w:bCs/>
        </w:rPr>
        <w:t xml:space="preserve"> </w:t>
      </w:r>
      <w:proofErr w:type="gramStart"/>
      <w:r w:rsidRPr="00963051">
        <w:rPr>
          <w:rFonts w:ascii="Times New Roman" w:eastAsiaTheme="minorEastAsia" w:hAnsi="Times New Roman" w:cs="Times New Roman" w:hint="eastAsia"/>
          <w:bCs/>
        </w:rPr>
        <w:t>麽</w:t>
      </w:r>
      <w:proofErr w:type="gramEnd"/>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你</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就</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写</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作</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或</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者</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你</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关</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在</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屋</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子</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里</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自</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言</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自</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语</w:t>
      </w:r>
      <w:r w:rsidRPr="00963051">
        <w:rPr>
          <w:rFonts w:ascii="Times New Roman" w:eastAsiaTheme="minorEastAsia" w:hAnsi="Times New Roman" w:cs="Times New Roman" w:hint="eastAsia"/>
          <w:bCs/>
        </w:rPr>
        <w:t xml:space="preserve"> </w:t>
      </w:r>
      <w:r w:rsidRPr="00963051">
        <w:rPr>
          <w:rFonts w:ascii="Times New Roman" w:eastAsiaTheme="minorEastAsia" w:hAnsi="Times New Roman" w:cs="Times New Roman" w:hint="eastAsia"/>
          <w:bCs/>
        </w:rPr>
        <w:t>。</w:t>
      </w:r>
    </w:p>
    <w:p w:rsidR="00C418A8" w:rsidRPr="00963051" w:rsidRDefault="00C418A8" w:rsidP="00FE797D">
      <w:pPr>
        <w:pStyle w:val="Default"/>
        <w:rPr>
          <w:rFonts w:ascii="Times New Roman" w:eastAsiaTheme="minorEastAsia" w:hAnsi="Times New Roman" w:cs="Times New Roman" w:hint="eastAsia"/>
        </w:rPr>
      </w:pPr>
      <w:r w:rsidRPr="00963051">
        <w:rPr>
          <w:rFonts w:ascii="Times New Roman" w:eastAsiaTheme="minorEastAsia" w:hAnsi="Times New Roman" w:cs="Times New Roman" w:hint="eastAsia"/>
          <w:b/>
          <w:bCs/>
        </w:rPr>
        <w:t>主人公在性当中寻找存在感，寻找自由</w:t>
      </w:r>
      <w:r w:rsidRPr="00963051">
        <w:rPr>
          <w:rFonts w:ascii="Times New Roman" w:eastAsiaTheme="minorEastAsia" w:hAnsi="Times New Roman" w:cs="Times New Roman"/>
          <w:b/>
          <w:bCs/>
        </w:rPr>
        <w:t xml:space="preserve"> </w:t>
      </w:r>
    </w:p>
    <w:p w:rsidR="00BA5FD1" w:rsidRPr="00963051" w:rsidRDefault="00BA5FD1" w:rsidP="00FE797D">
      <w:pPr>
        <w:pStyle w:val="Default"/>
        <w:rPr>
          <w:rFonts w:ascii="Times New Roman" w:eastAsiaTheme="minorEastAsia" w:hAnsi="Times New Roman" w:cs="Times New Roman"/>
        </w:rPr>
      </w:pPr>
      <w:r w:rsidRPr="00963051">
        <w:rPr>
          <w:rFonts w:ascii="Times New Roman" w:eastAsiaTheme="minorEastAsia" w:hAnsi="Times New Roman" w:cs="Times New Roman" w:hint="eastAsia"/>
          <w:b/>
          <w:bCs/>
        </w:rPr>
        <w:t>主人公在文革中被</w:t>
      </w:r>
      <w:proofErr w:type="gramStart"/>
      <w:r w:rsidRPr="00963051">
        <w:rPr>
          <w:rFonts w:ascii="Times New Roman" w:eastAsiaTheme="minorEastAsia" w:hAnsi="Times New Roman" w:cs="Times New Roman" w:hint="eastAsia"/>
          <w:b/>
          <w:bCs/>
        </w:rPr>
        <w:t>被</w:t>
      </w:r>
      <w:proofErr w:type="gramEnd"/>
      <w:r w:rsidRPr="00963051">
        <w:rPr>
          <w:rFonts w:ascii="Times New Roman" w:eastAsiaTheme="minorEastAsia" w:hAnsi="Times New Roman" w:cs="Times New Roman" w:hint="eastAsia"/>
          <w:b/>
          <w:bCs/>
        </w:rPr>
        <w:t>剥夺一切。发现在性的过程中，有自主能力，所以面临自我危机意识就做爱。</w:t>
      </w:r>
    </w:p>
    <w:p w:rsidR="00BA5FD1" w:rsidRPr="00963051" w:rsidRDefault="00BA5FD1" w:rsidP="00FE797D">
      <w:pPr>
        <w:pStyle w:val="Default"/>
        <w:rPr>
          <w:rFonts w:ascii="Times New Roman" w:eastAsiaTheme="minorEastAsia" w:hAnsi="Times New Roman" w:cs="Times New Roman"/>
        </w:rPr>
      </w:pPr>
      <w:r w:rsidRPr="00963051">
        <w:rPr>
          <w:rFonts w:ascii="Times New Roman" w:eastAsiaTheme="minorEastAsia" w:hAnsi="Times New Roman" w:cs="Times New Roman" w:hint="eastAsia"/>
          <w:b/>
          <w:bCs/>
        </w:rPr>
        <w:t>圣经：旧约新约</w:t>
      </w:r>
      <w:r w:rsidRPr="00963051">
        <w:rPr>
          <w:rFonts w:ascii="Times New Roman" w:eastAsiaTheme="minorEastAsia" w:hAnsi="Times New Roman" w:cs="Times New Roman"/>
          <w:b/>
          <w:bCs/>
        </w:rPr>
        <w:t xml:space="preserve"> </w:t>
      </w:r>
    </w:p>
    <w:p w:rsidR="00BA5FD1" w:rsidRPr="00963051" w:rsidRDefault="00BA5FD1" w:rsidP="00FE797D">
      <w:pPr>
        <w:pStyle w:val="Default"/>
        <w:rPr>
          <w:rFonts w:ascii="Times New Roman" w:eastAsiaTheme="minorEastAsia" w:hAnsi="Times New Roman" w:cs="Times New Roman"/>
        </w:rPr>
      </w:pPr>
      <w:r w:rsidRPr="00963051">
        <w:rPr>
          <w:rFonts w:ascii="Times New Roman" w:eastAsiaTheme="minorEastAsia" w:hAnsi="Times New Roman" w:cs="Times New Roman" w:hint="eastAsia"/>
          <w:b/>
          <w:bCs/>
        </w:rPr>
        <w:t>旧约里面只有犹太人是被救赎的</w:t>
      </w:r>
      <w:r w:rsidRPr="00963051">
        <w:rPr>
          <w:rFonts w:ascii="Times New Roman" w:eastAsiaTheme="minorEastAsia" w:hAnsi="Times New Roman" w:cs="Times New Roman"/>
          <w:b/>
          <w:bCs/>
        </w:rPr>
        <w:t xml:space="preserve"> </w:t>
      </w:r>
    </w:p>
    <w:p w:rsidR="00BA5FD1" w:rsidRPr="00963051" w:rsidRDefault="00BA5FD1" w:rsidP="00FE797D">
      <w:pPr>
        <w:pStyle w:val="Default"/>
        <w:rPr>
          <w:rFonts w:ascii="Times New Roman" w:eastAsiaTheme="minorEastAsia" w:hAnsi="Times New Roman" w:cs="Times New Roman"/>
        </w:rPr>
      </w:pPr>
      <w:r w:rsidRPr="00963051">
        <w:rPr>
          <w:rFonts w:ascii="Times New Roman" w:eastAsiaTheme="minorEastAsia" w:hAnsi="Times New Roman" w:cs="Times New Roman" w:hint="eastAsia"/>
          <w:b/>
          <w:bCs/>
        </w:rPr>
        <w:t>一个人的救赎的经过，像旧约一样，自己救赎自己，因为这是为他自己写的。</w:t>
      </w:r>
    </w:p>
    <w:p w:rsidR="00BA5FD1" w:rsidRPr="00963051" w:rsidRDefault="00BA5FD1" w:rsidP="00FE797D">
      <w:pPr>
        <w:pStyle w:val="Default"/>
        <w:rPr>
          <w:rFonts w:ascii="Times New Roman" w:eastAsiaTheme="minorEastAsia" w:hAnsi="Times New Roman" w:cs="Times New Roman"/>
        </w:rPr>
      </w:pPr>
      <w:r w:rsidRPr="00963051">
        <w:rPr>
          <w:rFonts w:ascii="Times New Roman" w:eastAsiaTheme="minorEastAsia" w:hAnsi="Times New Roman" w:cs="Times New Roman" w:hint="eastAsia"/>
          <w:b/>
          <w:bCs/>
        </w:rPr>
        <w:t>只有性，没有爱，没有快感</w:t>
      </w:r>
      <w:r w:rsidRPr="00963051">
        <w:rPr>
          <w:rFonts w:ascii="Times New Roman" w:eastAsiaTheme="minorEastAsia" w:hAnsi="Times New Roman" w:cs="Times New Roman"/>
          <w:b/>
          <w:bCs/>
        </w:rPr>
        <w:t xml:space="preserve"> </w:t>
      </w:r>
    </w:p>
    <w:p w:rsidR="00BA5FD1" w:rsidRPr="00963051" w:rsidRDefault="00BA5FD1" w:rsidP="00FE797D">
      <w:pPr>
        <w:pStyle w:val="Default"/>
        <w:rPr>
          <w:rFonts w:ascii="Times New Roman" w:eastAsiaTheme="minorEastAsia" w:hAnsi="Times New Roman" w:cs="Times New Roman"/>
        </w:rPr>
      </w:pPr>
      <w:r w:rsidRPr="00963051">
        <w:rPr>
          <w:rFonts w:ascii="Times New Roman" w:eastAsiaTheme="minorEastAsia" w:hAnsi="Times New Roman" w:cs="Times New Roman" w:hint="eastAsia"/>
          <w:b/>
          <w:bCs/>
        </w:rPr>
        <w:t>在文革中受到的强暴和玛格丽特一样</w:t>
      </w:r>
      <w:r w:rsidRPr="00963051">
        <w:rPr>
          <w:rFonts w:ascii="Times New Roman" w:eastAsiaTheme="minorEastAsia" w:hAnsi="Times New Roman" w:cs="Times New Roman"/>
          <w:b/>
          <w:bCs/>
        </w:rPr>
        <w:t xml:space="preserve"> </w:t>
      </w:r>
    </w:p>
    <w:p w:rsidR="00BA5FD1" w:rsidRPr="00963051" w:rsidRDefault="00BA5FD1" w:rsidP="00FE797D">
      <w:pPr>
        <w:pStyle w:val="Default"/>
        <w:rPr>
          <w:rFonts w:ascii="Times New Roman" w:eastAsiaTheme="minorEastAsia" w:hAnsi="Times New Roman" w:cs="Times New Roman"/>
        </w:rPr>
      </w:pPr>
      <w:r w:rsidRPr="00963051">
        <w:rPr>
          <w:rFonts w:ascii="Times New Roman" w:eastAsiaTheme="minorEastAsia" w:hAnsi="Times New Roman" w:cs="Times New Roman" w:hint="eastAsia"/>
          <w:b/>
          <w:bCs/>
        </w:rPr>
        <w:t>自我寻求完整的过程</w:t>
      </w:r>
      <w:r w:rsidRPr="00963051">
        <w:rPr>
          <w:rFonts w:ascii="Times New Roman" w:eastAsiaTheme="minorEastAsia" w:hAnsi="Times New Roman" w:cs="Times New Roman"/>
          <w:b/>
          <w:bCs/>
        </w:rPr>
        <w:t xml:space="preserve"> </w:t>
      </w:r>
    </w:p>
    <w:p w:rsidR="00BA5FD1" w:rsidRPr="00963051" w:rsidRDefault="00BA5FD1" w:rsidP="00FE797D">
      <w:pPr>
        <w:pStyle w:val="Default"/>
        <w:rPr>
          <w:rFonts w:ascii="Times New Roman" w:eastAsiaTheme="minorEastAsia" w:hAnsi="Times New Roman" w:cs="Times New Roman"/>
        </w:rPr>
      </w:pPr>
      <w:proofErr w:type="gramStart"/>
      <w:r w:rsidRPr="00963051">
        <w:rPr>
          <w:rFonts w:ascii="Times New Roman" w:eastAsiaTheme="minorEastAsia" w:hAnsi="Times New Roman" w:cs="Times New Roman" w:hint="eastAsia"/>
          <w:b/>
          <w:bCs/>
        </w:rPr>
        <w:t>作者借性为</w:t>
      </w:r>
      <w:proofErr w:type="gramEnd"/>
      <w:r w:rsidRPr="00963051">
        <w:rPr>
          <w:rFonts w:ascii="Times New Roman" w:eastAsiaTheme="minorEastAsia" w:hAnsi="Times New Roman" w:cs="Times New Roman" w:hint="eastAsia"/>
          <w:b/>
          <w:bCs/>
        </w:rPr>
        <w:t>工具，解决“你”“他”之间的分离，逼迫他开始想过去。开始回忆文革中的意识形态，思维等等。</w:t>
      </w:r>
      <w:r w:rsidRPr="00963051">
        <w:rPr>
          <w:rFonts w:ascii="Times New Roman" w:eastAsiaTheme="minorEastAsia" w:hAnsi="Times New Roman" w:cs="Times New Roman" w:hint="eastAsia"/>
          <w:b/>
          <w:bCs/>
        </w:rPr>
        <w:t xml:space="preserve"> </w:t>
      </w:r>
    </w:p>
    <w:p w:rsidR="00BA5FD1" w:rsidRPr="00963051" w:rsidRDefault="00BA5FD1" w:rsidP="00FE797D">
      <w:pPr>
        <w:pStyle w:val="Default"/>
        <w:rPr>
          <w:rFonts w:ascii="Times New Roman" w:eastAsiaTheme="minorEastAsia" w:hAnsi="Times New Roman" w:cs="Times New Roman"/>
        </w:rPr>
      </w:pPr>
      <w:r w:rsidRPr="00963051">
        <w:rPr>
          <w:rFonts w:ascii="Times New Roman" w:eastAsiaTheme="minorEastAsia" w:hAnsi="Times New Roman" w:cs="Times New Roman"/>
          <w:b/>
          <w:bCs/>
        </w:rPr>
        <w:t>“</w:t>
      </w:r>
      <w:r w:rsidRPr="00963051">
        <w:rPr>
          <w:rFonts w:ascii="Times New Roman" w:eastAsiaTheme="minorEastAsia" w:hAnsi="Times New Roman" w:cs="Times New Roman"/>
          <w:b/>
          <w:bCs/>
        </w:rPr>
        <w:t>他</w:t>
      </w:r>
      <w:r w:rsidRPr="00963051">
        <w:rPr>
          <w:rFonts w:ascii="Times New Roman" w:eastAsiaTheme="minorEastAsia" w:hAnsi="Times New Roman" w:cs="Times New Roman"/>
          <w:b/>
          <w:bCs/>
        </w:rPr>
        <w:t>”</w:t>
      </w:r>
      <w:r w:rsidRPr="00963051">
        <w:rPr>
          <w:rFonts w:ascii="Times New Roman" w:eastAsiaTheme="minorEastAsia" w:hAnsi="Times New Roman" w:cs="Times New Roman"/>
          <w:b/>
          <w:bCs/>
        </w:rPr>
        <w:t>和</w:t>
      </w:r>
      <w:r w:rsidRPr="00963051">
        <w:rPr>
          <w:rFonts w:ascii="Times New Roman" w:eastAsiaTheme="minorEastAsia" w:hAnsi="Times New Roman" w:cs="Times New Roman"/>
          <w:b/>
          <w:bCs/>
        </w:rPr>
        <w:t>“</w:t>
      </w:r>
      <w:r w:rsidRPr="00963051">
        <w:rPr>
          <w:rFonts w:ascii="Times New Roman" w:eastAsiaTheme="minorEastAsia" w:hAnsi="Times New Roman" w:cs="Times New Roman"/>
          <w:b/>
          <w:bCs/>
        </w:rPr>
        <w:t>你</w:t>
      </w:r>
      <w:r w:rsidRPr="00963051">
        <w:rPr>
          <w:rFonts w:ascii="Times New Roman" w:eastAsiaTheme="minorEastAsia" w:hAnsi="Times New Roman" w:cs="Times New Roman"/>
          <w:b/>
          <w:bCs/>
        </w:rPr>
        <w:t>”</w:t>
      </w:r>
      <w:r w:rsidRPr="00963051">
        <w:rPr>
          <w:rFonts w:ascii="Times New Roman" w:eastAsiaTheme="minorEastAsia" w:hAnsi="Times New Roman" w:cs="Times New Roman"/>
          <w:b/>
          <w:bCs/>
        </w:rPr>
        <w:t>修</w:t>
      </w:r>
      <w:r w:rsidRPr="00963051">
        <w:rPr>
          <w:rFonts w:ascii="Times New Roman" w:eastAsiaTheme="minorEastAsia" w:hAnsi="Times New Roman" w:cs="Times New Roman" w:hint="eastAsia"/>
          <w:b/>
          <w:bCs/>
        </w:rPr>
        <w:t>正，需要最终变为一个完整的我。现在是分裂的。</w:t>
      </w:r>
      <w:r w:rsidRPr="00963051">
        <w:rPr>
          <w:rFonts w:ascii="Times New Roman" w:eastAsiaTheme="minorEastAsia" w:hAnsi="Times New Roman" w:cs="Times New Roman"/>
          <w:b/>
          <w:bCs/>
        </w:rPr>
        <w:t xml:space="preserve"> </w:t>
      </w:r>
    </w:p>
    <w:p w:rsidR="00BA5FD1" w:rsidRPr="00963051" w:rsidRDefault="00BA5FD1" w:rsidP="00FE797D">
      <w:pPr>
        <w:pStyle w:val="Default"/>
        <w:rPr>
          <w:rFonts w:ascii="Times New Roman" w:eastAsiaTheme="minorEastAsia" w:hAnsi="Times New Roman" w:cs="Times New Roman"/>
        </w:rPr>
      </w:pPr>
      <w:r w:rsidRPr="00963051">
        <w:rPr>
          <w:rFonts w:ascii="Times New Roman" w:eastAsiaTheme="minorEastAsia" w:hAnsi="Times New Roman" w:cs="Times New Roman" w:hint="eastAsia"/>
          <w:b/>
          <w:bCs/>
        </w:rPr>
        <w:t>没有东西可以救作者，只有通过性</w:t>
      </w:r>
      <w:r w:rsidRPr="00963051">
        <w:rPr>
          <w:rFonts w:ascii="Times New Roman" w:eastAsiaTheme="minorEastAsia" w:hAnsi="Times New Roman" w:cs="Times New Roman"/>
          <w:b/>
          <w:bCs/>
        </w:rPr>
        <w:t xml:space="preserve"> </w:t>
      </w:r>
    </w:p>
    <w:p w:rsidR="00BA5FD1" w:rsidRPr="00963051" w:rsidRDefault="00BA5FD1" w:rsidP="00FE797D">
      <w:pPr>
        <w:pStyle w:val="Default"/>
        <w:rPr>
          <w:rFonts w:ascii="Times New Roman" w:eastAsiaTheme="minorEastAsia" w:hAnsi="Times New Roman" w:cs="Times New Roman"/>
        </w:rPr>
      </w:pPr>
      <w:r w:rsidRPr="00963051">
        <w:rPr>
          <w:rFonts w:ascii="Times New Roman" w:eastAsiaTheme="minorEastAsia" w:hAnsi="Times New Roman" w:cs="Times New Roman" w:hint="eastAsia"/>
          <w:b/>
          <w:bCs/>
        </w:rPr>
        <w:t>个人受难和民族受难的联系</w:t>
      </w:r>
      <w:r w:rsidRPr="00963051">
        <w:rPr>
          <w:rFonts w:ascii="Times New Roman" w:eastAsiaTheme="minorEastAsia" w:hAnsi="Times New Roman" w:cs="Times New Roman"/>
          <w:b/>
          <w:bCs/>
        </w:rPr>
        <w:t xml:space="preserve"> </w:t>
      </w:r>
    </w:p>
    <w:p w:rsidR="00BA5FD1" w:rsidRPr="00963051" w:rsidRDefault="00BA5FD1" w:rsidP="00FE797D">
      <w:pPr>
        <w:pStyle w:val="Default"/>
        <w:rPr>
          <w:rFonts w:ascii="Times New Roman" w:eastAsiaTheme="minorEastAsia" w:hAnsi="Times New Roman" w:cs="Times New Roman"/>
        </w:rPr>
      </w:pPr>
      <w:r w:rsidRPr="00963051">
        <w:rPr>
          <w:rFonts w:ascii="Times New Roman" w:eastAsiaTheme="minorEastAsia" w:hAnsi="Times New Roman" w:cs="Times New Roman" w:hint="eastAsia"/>
          <w:b/>
          <w:bCs/>
        </w:rPr>
        <w:t>每次碰到自我意识生存危机，做爱，受苦，体验苦难</w:t>
      </w:r>
      <w:r w:rsidRPr="00963051">
        <w:rPr>
          <w:rFonts w:ascii="Times New Roman" w:eastAsiaTheme="minorEastAsia" w:hAnsi="Times New Roman" w:cs="Times New Roman"/>
          <w:b/>
          <w:bCs/>
        </w:rPr>
        <w:t xml:space="preserve"> </w:t>
      </w:r>
    </w:p>
    <w:p w:rsidR="00BA5FD1" w:rsidRPr="00963051" w:rsidRDefault="00BA5FD1" w:rsidP="00FE797D">
      <w:pPr>
        <w:pStyle w:val="Default"/>
        <w:rPr>
          <w:rFonts w:ascii="Times New Roman" w:eastAsiaTheme="minorEastAsia" w:hAnsi="Times New Roman" w:cs="Times New Roman"/>
        </w:rPr>
      </w:pPr>
      <w:r w:rsidRPr="00963051">
        <w:rPr>
          <w:rFonts w:ascii="Times New Roman" w:eastAsiaTheme="minorEastAsia" w:hAnsi="Times New Roman" w:cs="Times New Roman" w:hint="eastAsia"/>
          <w:b/>
          <w:bCs/>
        </w:rPr>
        <w:t>找到生存意义，并和民族苦难联系在一起</w:t>
      </w:r>
      <w:r w:rsidRPr="00963051">
        <w:rPr>
          <w:rFonts w:ascii="Times New Roman" w:eastAsiaTheme="minorEastAsia" w:hAnsi="Times New Roman" w:cs="Times New Roman"/>
          <w:b/>
          <w:bCs/>
        </w:rPr>
        <w:t xml:space="preserve"> </w:t>
      </w:r>
    </w:p>
    <w:p w:rsidR="00C418A8" w:rsidRPr="00963051" w:rsidRDefault="00C418A8" w:rsidP="00FE797D">
      <w:pPr>
        <w:pStyle w:val="Default"/>
        <w:rPr>
          <w:rFonts w:ascii="Times New Roman" w:eastAsiaTheme="minorEastAsia" w:hAnsi="Times New Roman" w:cs="Times New Roman"/>
        </w:rPr>
      </w:pPr>
    </w:p>
    <w:p w:rsidR="00C418A8" w:rsidRPr="00963051" w:rsidRDefault="00C418A8" w:rsidP="00FE797D">
      <w:pPr>
        <w:pStyle w:val="Default"/>
        <w:rPr>
          <w:rFonts w:ascii="Times New Roman" w:eastAsiaTheme="minorEastAsia" w:hAnsi="Times New Roman" w:cs="Times New Roman" w:hint="eastAsia"/>
        </w:rPr>
      </w:pPr>
    </w:p>
    <w:p w:rsidR="00BD035A" w:rsidRPr="00963051" w:rsidRDefault="00BD035A" w:rsidP="00FE797D">
      <w:pPr>
        <w:pStyle w:val="Default"/>
        <w:rPr>
          <w:rFonts w:ascii="Times New Roman" w:eastAsiaTheme="minorEastAsia" w:hAnsi="Times New Roman" w:cs="Times New Roman"/>
        </w:rPr>
      </w:pPr>
    </w:p>
    <w:p w:rsidR="00BD035A" w:rsidRPr="00963051" w:rsidRDefault="00BD035A" w:rsidP="00FE797D">
      <w:pPr>
        <w:pStyle w:val="Default"/>
        <w:rPr>
          <w:rFonts w:ascii="Times New Roman" w:eastAsiaTheme="minorEastAsia" w:hAnsi="Times New Roman" w:cs="Times New Roman" w:hint="eastAsia"/>
          <w:color w:val="auto"/>
        </w:rPr>
      </w:pPr>
      <w:r w:rsidRPr="00963051">
        <w:rPr>
          <w:rFonts w:ascii="Times New Roman" w:eastAsiaTheme="minorEastAsia" w:hAnsi="Times New Roman" w:cs="Times New Roman"/>
          <w:b/>
          <w:bCs/>
          <w:color w:val="auto"/>
        </w:rPr>
        <w:t>2.</w:t>
      </w:r>
      <w:r w:rsidRPr="00963051">
        <w:rPr>
          <w:rFonts w:ascii="Times New Roman" w:eastAsiaTheme="minorEastAsia" w:hAnsi="Times New Roman" w:cs="Times New Roman" w:hint="eastAsia"/>
          <w:b/>
          <w:bCs/>
          <w:color w:val="auto"/>
        </w:rPr>
        <w:t>二战</w:t>
      </w:r>
    </w:p>
    <w:p w:rsidR="00BA5FD1" w:rsidRPr="00963051" w:rsidRDefault="00BA5FD1" w:rsidP="00FE797D">
      <w:pPr>
        <w:pStyle w:val="Default"/>
        <w:rPr>
          <w:rFonts w:ascii="Times New Roman" w:eastAsiaTheme="minorEastAsia" w:hAnsi="Times New Roman" w:cs="Times New Roman"/>
        </w:rPr>
      </w:pPr>
      <w:r w:rsidRPr="00963051">
        <w:rPr>
          <w:rFonts w:ascii="Times New Roman" w:eastAsiaTheme="minorEastAsia" w:hAnsi="Times New Roman" w:cs="Times New Roman"/>
          <w:b/>
          <w:bCs/>
        </w:rPr>
        <w:t>1939</w:t>
      </w:r>
      <w:r w:rsidRPr="00963051">
        <w:rPr>
          <w:rFonts w:ascii="Times New Roman" w:eastAsiaTheme="minorEastAsia" w:hAnsi="Times New Roman" w:cs="Times New Roman" w:hint="eastAsia"/>
          <w:b/>
          <w:bCs/>
        </w:rPr>
        <w:t>～</w:t>
      </w:r>
      <w:r w:rsidRPr="00963051">
        <w:rPr>
          <w:rFonts w:ascii="Times New Roman" w:eastAsiaTheme="minorEastAsia" w:hAnsi="Times New Roman" w:cs="Times New Roman"/>
          <w:b/>
          <w:bCs/>
        </w:rPr>
        <w:t>1945</w:t>
      </w:r>
      <w:r w:rsidRPr="00963051">
        <w:rPr>
          <w:rFonts w:ascii="Times New Roman" w:eastAsiaTheme="minorEastAsia" w:hAnsi="Times New Roman" w:cs="Times New Roman" w:hint="eastAsia"/>
          <w:b/>
          <w:bCs/>
        </w:rPr>
        <w:t>年</w:t>
      </w:r>
      <w:r w:rsidRPr="00963051">
        <w:rPr>
          <w:rFonts w:ascii="Times New Roman" w:eastAsiaTheme="minorEastAsia" w:hAnsi="Times New Roman" w:cs="Times New Roman"/>
          <w:b/>
          <w:bCs/>
        </w:rPr>
        <w:t xml:space="preserve"> </w:t>
      </w:r>
    </w:p>
    <w:p w:rsidR="00BA5FD1" w:rsidRPr="00963051" w:rsidRDefault="00BA5FD1" w:rsidP="00FE797D">
      <w:pPr>
        <w:pStyle w:val="Default"/>
        <w:rPr>
          <w:rFonts w:ascii="Times New Roman" w:eastAsiaTheme="minorEastAsia" w:hAnsi="Times New Roman" w:cs="Times New Roman"/>
        </w:rPr>
      </w:pPr>
      <w:r w:rsidRPr="00963051">
        <w:rPr>
          <w:rFonts w:ascii="Times New Roman" w:eastAsiaTheme="minorEastAsia" w:hAnsi="Times New Roman" w:cs="Times New Roman" w:hint="eastAsia"/>
          <w:b/>
          <w:bCs/>
        </w:rPr>
        <w:t>全球性军事冲突，整场战争涉及到全球绝大多数的国家</w:t>
      </w:r>
      <w:r w:rsidRPr="00963051">
        <w:rPr>
          <w:rFonts w:ascii="Times New Roman" w:eastAsiaTheme="minorEastAsia" w:hAnsi="Times New Roman" w:cs="Times New Roman"/>
          <w:b/>
          <w:bCs/>
        </w:rPr>
        <w:t xml:space="preserve"> </w:t>
      </w:r>
    </w:p>
    <w:p w:rsidR="00BA5FD1" w:rsidRPr="00963051" w:rsidRDefault="00BA5FD1" w:rsidP="00FE797D">
      <w:pPr>
        <w:pStyle w:val="Default"/>
        <w:rPr>
          <w:rFonts w:ascii="Times New Roman" w:eastAsiaTheme="minorEastAsia" w:hAnsi="Times New Roman" w:cs="Times New Roman"/>
        </w:rPr>
      </w:pPr>
      <w:r w:rsidRPr="00963051">
        <w:rPr>
          <w:rFonts w:ascii="Times New Roman" w:eastAsiaTheme="minorEastAsia" w:hAnsi="Times New Roman" w:cs="Times New Roman" w:hint="eastAsia"/>
          <w:b/>
          <w:bCs/>
        </w:rPr>
        <w:t>人类历史上死亡人数最多的战争</w:t>
      </w:r>
      <w:r w:rsidRPr="00963051">
        <w:rPr>
          <w:rFonts w:ascii="Times New Roman" w:eastAsiaTheme="minorEastAsia" w:hAnsi="Times New Roman" w:cs="Times New Roman"/>
          <w:b/>
          <w:bCs/>
        </w:rPr>
        <w:t xml:space="preserve"> </w:t>
      </w:r>
    </w:p>
    <w:p w:rsidR="00BA5FD1" w:rsidRPr="00963051" w:rsidRDefault="00BA5FD1" w:rsidP="00FE797D">
      <w:pPr>
        <w:pStyle w:val="Default"/>
        <w:rPr>
          <w:rFonts w:ascii="Times New Roman" w:eastAsiaTheme="minorEastAsia" w:hAnsi="Times New Roman" w:cs="Times New Roman"/>
        </w:rPr>
      </w:pPr>
      <w:r w:rsidRPr="00963051">
        <w:rPr>
          <w:rFonts w:ascii="Times New Roman" w:eastAsiaTheme="minorEastAsia" w:hAnsi="Times New Roman" w:cs="Times New Roman" w:hint="eastAsia"/>
          <w:b/>
          <w:bCs/>
        </w:rPr>
        <w:t>犹太人大屠杀（</w:t>
      </w:r>
      <w:r w:rsidRPr="00963051">
        <w:rPr>
          <w:rFonts w:ascii="Times New Roman" w:eastAsiaTheme="minorEastAsia" w:hAnsi="Times New Roman" w:cs="Times New Roman"/>
          <w:b/>
          <w:bCs/>
        </w:rPr>
        <w:t xml:space="preserve">Holocaust) </w:t>
      </w:r>
      <w:r w:rsidRPr="00963051">
        <w:rPr>
          <w:rFonts w:ascii="Times New Roman" w:eastAsiaTheme="minorEastAsia" w:hAnsi="Times New Roman" w:cs="Times New Roman" w:hint="eastAsia"/>
          <w:b/>
          <w:bCs/>
        </w:rPr>
        <w:t>由纳粹德国主导的种族灭绝行动，共有</w:t>
      </w:r>
      <w:r w:rsidRPr="00963051">
        <w:rPr>
          <w:rFonts w:ascii="Times New Roman" w:eastAsiaTheme="minorEastAsia" w:hAnsi="Times New Roman" w:cs="Times New Roman"/>
          <w:b/>
          <w:bCs/>
        </w:rPr>
        <w:t>600</w:t>
      </w:r>
      <w:r w:rsidRPr="00963051">
        <w:rPr>
          <w:rFonts w:ascii="Times New Roman" w:eastAsiaTheme="minorEastAsia" w:hAnsi="Times New Roman" w:cs="Times New Roman" w:hint="eastAsia"/>
          <w:b/>
          <w:bCs/>
        </w:rPr>
        <w:t>万犹太人遭到屠杀</w:t>
      </w:r>
      <w:r w:rsidRPr="00963051">
        <w:rPr>
          <w:rFonts w:ascii="Times New Roman" w:eastAsiaTheme="minorEastAsia" w:hAnsi="Times New Roman" w:cs="Times New Roman"/>
          <w:b/>
          <w:bCs/>
        </w:rPr>
        <w:t xml:space="preserve"> </w:t>
      </w:r>
    </w:p>
    <w:p w:rsidR="00BD035A" w:rsidRPr="00963051" w:rsidRDefault="00BD035A" w:rsidP="00FE797D">
      <w:pPr>
        <w:pStyle w:val="Default"/>
        <w:rPr>
          <w:rFonts w:ascii="Times New Roman" w:eastAsiaTheme="minorEastAsia" w:hAnsi="Times New Roman" w:cs="Times New Roman" w:hint="eastAsia"/>
          <w:color w:val="auto"/>
        </w:rPr>
      </w:pPr>
    </w:p>
    <w:p w:rsidR="006D2C5D" w:rsidRPr="00963051" w:rsidRDefault="006D2C5D" w:rsidP="00FE797D">
      <w:pPr>
        <w:pStyle w:val="Default"/>
        <w:rPr>
          <w:rFonts w:ascii="Times New Roman" w:eastAsiaTheme="minorEastAsia" w:hAnsi="Times New Roman" w:cs="Times New Roman"/>
          <w:color w:val="auto"/>
          <w:sz w:val="28"/>
          <w:szCs w:val="28"/>
        </w:rPr>
      </w:pPr>
      <w:r w:rsidRPr="00963051">
        <w:rPr>
          <w:rFonts w:ascii="Times New Roman" w:eastAsiaTheme="minorEastAsia" w:hAnsi="Times New Roman" w:cs="Times New Roman"/>
          <w:color w:val="auto"/>
          <w:sz w:val="28"/>
          <w:szCs w:val="28"/>
        </w:rPr>
        <w:t>倒立</w:t>
      </w:r>
      <w:r w:rsidRPr="00963051">
        <w:rPr>
          <w:rFonts w:ascii="Times New Roman" w:eastAsiaTheme="minorEastAsia" w:hAnsi="Times New Roman" w:cs="Times New Roman"/>
          <w:color w:val="auto"/>
          <w:sz w:val="28"/>
          <w:szCs w:val="28"/>
        </w:rPr>
        <w:t xml:space="preserve"> </w:t>
      </w:r>
      <w:r w:rsidRPr="00963051">
        <w:rPr>
          <w:rFonts w:ascii="Times New Roman" w:eastAsiaTheme="minorEastAsia" w:hAnsi="Times New Roman" w:cs="Times New Roman"/>
          <w:color w:val="auto"/>
          <w:sz w:val="28"/>
          <w:szCs w:val="28"/>
        </w:rPr>
        <w:t>莫言</w:t>
      </w:r>
      <w:r w:rsidRPr="00963051">
        <w:rPr>
          <w:rFonts w:ascii="Times New Roman" w:eastAsiaTheme="minorEastAsia" w:hAnsi="Times New Roman" w:cs="Times New Roman"/>
          <w:color w:val="auto"/>
          <w:sz w:val="28"/>
          <w:szCs w:val="28"/>
        </w:rPr>
        <w:t xml:space="preserve"> 2001 </w:t>
      </w:r>
    </w:p>
    <w:p w:rsidR="006D2C5D" w:rsidRPr="00963051" w:rsidRDefault="006D2C5D" w:rsidP="00FE797D">
      <w:pPr>
        <w:pStyle w:val="Default"/>
        <w:rPr>
          <w:rFonts w:ascii="Times New Roman" w:eastAsiaTheme="minorEastAsia" w:hAnsi="Times New Roman" w:cs="Times New Roman"/>
          <w:color w:val="auto"/>
          <w:sz w:val="28"/>
          <w:szCs w:val="28"/>
        </w:rPr>
      </w:pPr>
      <w:r w:rsidRPr="00963051">
        <w:rPr>
          <w:rFonts w:ascii="Times New Roman" w:eastAsiaTheme="minorEastAsia" w:hAnsi="Times New Roman" w:cs="Times New Roman"/>
          <w:color w:val="auto"/>
          <w:sz w:val="28"/>
          <w:szCs w:val="28"/>
        </w:rPr>
        <w:t>狼图腾</w:t>
      </w:r>
      <w:r w:rsidRPr="00963051">
        <w:rPr>
          <w:rFonts w:ascii="Times New Roman" w:eastAsiaTheme="minorEastAsia" w:hAnsi="Times New Roman" w:cs="Times New Roman"/>
          <w:color w:val="auto"/>
          <w:sz w:val="28"/>
          <w:szCs w:val="28"/>
        </w:rPr>
        <w:t xml:space="preserve"> </w:t>
      </w:r>
      <w:r w:rsidRPr="00963051">
        <w:rPr>
          <w:rFonts w:ascii="Times New Roman" w:eastAsiaTheme="minorEastAsia" w:hAnsi="Times New Roman" w:cs="Times New Roman"/>
          <w:color w:val="auto"/>
          <w:sz w:val="28"/>
          <w:szCs w:val="28"/>
        </w:rPr>
        <w:t>第</w:t>
      </w:r>
      <w:r w:rsidRPr="00963051">
        <w:rPr>
          <w:rFonts w:ascii="Times New Roman" w:eastAsiaTheme="minorEastAsia" w:hAnsi="Times New Roman" w:cs="Times New Roman"/>
          <w:color w:val="auto"/>
          <w:sz w:val="28"/>
          <w:szCs w:val="28"/>
        </w:rPr>
        <w:t>1,2</w:t>
      </w:r>
      <w:r w:rsidRPr="00963051">
        <w:rPr>
          <w:rFonts w:ascii="Times New Roman" w:eastAsiaTheme="minorEastAsia" w:hAnsi="Times New Roman" w:cs="Times New Roman"/>
          <w:color w:val="auto"/>
          <w:sz w:val="28"/>
          <w:szCs w:val="28"/>
        </w:rPr>
        <w:t>章及尾声</w:t>
      </w:r>
      <w:r w:rsidRPr="00963051">
        <w:rPr>
          <w:rFonts w:ascii="Times New Roman" w:eastAsiaTheme="minorEastAsia" w:hAnsi="Times New Roman" w:cs="Times New Roman"/>
          <w:color w:val="auto"/>
          <w:sz w:val="28"/>
          <w:szCs w:val="28"/>
        </w:rPr>
        <w:t xml:space="preserve"> </w:t>
      </w:r>
      <w:r w:rsidRPr="00963051">
        <w:rPr>
          <w:rFonts w:ascii="Times New Roman" w:eastAsiaTheme="minorEastAsia" w:hAnsi="Times New Roman" w:cs="Times New Roman"/>
          <w:color w:val="auto"/>
          <w:sz w:val="28"/>
          <w:szCs w:val="28"/>
        </w:rPr>
        <w:t>姜戎</w:t>
      </w:r>
      <w:r w:rsidRPr="00963051">
        <w:rPr>
          <w:rFonts w:ascii="Times New Roman" w:eastAsiaTheme="minorEastAsia" w:hAnsi="Times New Roman" w:cs="Times New Roman"/>
          <w:color w:val="auto"/>
          <w:sz w:val="28"/>
          <w:szCs w:val="28"/>
        </w:rPr>
        <w:t xml:space="preserve"> 2004 </w:t>
      </w:r>
    </w:p>
    <w:p w:rsidR="0084194B" w:rsidRPr="00963051" w:rsidRDefault="0084194B" w:rsidP="00FE797D">
      <w:pPr>
        <w:pStyle w:val="Default"/>
        <w:rPr>
          <w:rFonts w:ascii="Times New Roman" w:eastAsiaTheme="minorEastAsia" w:hAnsi="Times New Roman" w:cs="Times New Roman"/>
          <w:color w:val="auto"/>
          <w:sz w:val="28"/>
          <w:szCs w:val="28"/>
        </w:rPr>
      </w:pPr>
    </w:p>
    <w:p w:rsidR="006D2C5D" w:rsidRPr="00FE797D" w:rsidRDefault="006D2C5D" w:rsidP="00FE797D">
      <w:pPr>
        <w:rPr>
          <w:rFonts w:ascii="Times New Roman" w:hAnsi="Times New Roman" w:cs="Times New Roman"/>
          <w:sz w:val="28"/>
          <w:szCs w:val="28"/>
        </w:rPr>
      </w:pPr>
      <w:bookmarkStart w:id="6" w:name="OLE_LINK1"/>
      <w:bookmarkStart w:id="7" w:name="OLE_LINK2"/>
      <w:r w:rsidRPr="00FE797D">
        <w:rPr>
          <w:rFonts w:ascii="Times New Roman" w:hAnsi="Times New Roman" w:cs="Times New Roman"/>
          <w:sz w:val="28"/>
          <w:szCs w:val="28"/>
        </w:rPr>
        <w:t>生死疲倦</w:t>
      </w:r>
      <w:bookmarkEnd w:id="6"/>
      <w:bookmarkEnd w:id="7"/>
      <w:r w:rsidRPr="00FE797D">
        <w:rPr>
          <w:rFonts w:ascii="Times New Roman" w:hAnsi="Times New Roman" w:cs="Times New Roman"/>
          <w:sz w:val="28"/>
          <w:szCs w:val="28"/>
        </w:rPr>
        <w:t xml:space="preserve"> </w:t>
      </w:r>
      <w:r w:rsidRPr="00FE797D">
        <w:rPr>
          <w:rFonts w:ascii="Times New Roman" w:hAnsi="Times New Roman" w:cs="Times New Roman"/>
          <w:sz w:val="28"/>
          <w:szCs w:val="28"/>
        </w:rPr>
        <w:t>莫言</w:t>
      </w:r>
      <w:r w:rsidRPr="00FE797D">
        <w:rPr>
          <w:rFonts w:ascii="Times New Roman" w:hAnsi="Times New Roman" w:cs="Times New Roman"/>
          <w:sz w:val="28"/>
          <w:szCs w:val="28"/>
        </w:rPr>
        <w:t xml:space="preserve"> 2006</w:t>
      </w:r>
      <w:r w:rsidR="00C00695" w:rsidRPr="00FE797D">
        <w:rPr>
          <w:rFonts w:ascii="Times New Roman" w:hAnsi="Times New Roman" w:cs="Times New Roman"/>
          <w:sz w:val="28"/>
          <w:szCs w:val="28"/>
        </w:rPr>
        <w:t> </w:t>
      </w:r>
    </w:p>
    <w:p w:rsidR="00AA23DF" w:rsidRPr="00AA23DF" w:rsidRDefault="00C46266" w:rsidP="00AA23DF">
      <w:pPr>
        <w:rPr>
          <w:rFonts w:ascii="Times New Roman" w:hAnsi="Times New Roman" w:cs="Times New Roman"/>
          <w:sz w:val="28"/>
          <w:szCs w:val="28"/>
        </w:rPr>
      </w:pPr>
      <w:r w:rsidRPr="00FE797D">
        <w:rPr>
          <w:rFonts w:ascii="Times New Roman" w:hAnsi="Times New Roman" w:cs="Times New Roman"/>
          <w:sz w:val="28"/>
          <w:szCs w:val="28"/>
        </w:rPr>
        <w:t>生死疲倦</w:t>
      </w:r>
      <w:r w:rsidR="00BA5FD1">
        <w:rPr>
          <w:rFonts w:ascii="Times New Roman" w:hAnsi="Times New Roman" w:cs="Times New Roman" w:hint="eastAsia"/>
          <w:sz w:val="28"/>
          <w:szCs w:val="28"/>
        </w:rPr>
        <w:t>是一本在写历史的书。</w:t>
      </w:r>
      <w:r w:rsidR="003D31D7" w:rsidRPr="003D31D7">
        <w:rPr>
          <w:rFonts w:ascii="Times New Roman" w:hAnsi="Times New Roman" w:cs="Times New Roman" w:hint="eastAsia"/>
          <w:sz w:val="28"/>
          <w:szCs w:val="28"/>
        </w:rPr>
        <w:t>这本小说以各种动物得眼界描述了</w:t>
      </w:r>
      <w:r w:rsidR="003D31D7" w:rsidRPr="003D31D7">
        <w:rPr>
          <w:rFonts w:ascii="Times New Roman" w:hAnsi="Times New Roman" w:cs="Times New Roman" w:hint="eastAsia"/>
          <w:sz w:val="28"/>
          <w:szCs w:val="28"/>
        </w:rPr>
        <w:t>20</w:t>
      </w:r>
      <w:r w:rsidR="003D31D7" w:rsidRPr="003D31D7">
        <w:rPr>
          <w:rFonts w:ascii="Times New Roman" w:hAnsi="Times New Roman" w:cs="Times New Roman" w:hint="eastAsia"/>
          <w:sz w:val="28"/>
          <w:szCs w:val="28"/>
        </w:rPr>
        <w:t>世纪中后期的中国农村农民和土地得关系变迁，</w:t>
      </w:r>
      <w:r>
        <w:rPr>
          <w:rFonts w:ascii="Times New Roman" w:hAnsi="Times New Roman" w:cs="Times New Roman" w:hint="eastAsia"/>
          <w:sz w:val="28"/>
          <w:szCs w:val="28"/>
        </w:rPr>
        <w:t>从大跃进，大饥荒，到</w:t>
      </w:r>
      <w:r w:rsidR="003D31D7" w:rsidRPr="003D31D7">
        <w:rPr>
          <w:rFonts w:ascii="Times New Roman" w:hAnsi="Times New Roman" w:cs="Times New Roman" w:hint="eastAsia"/>
          <w:sz w:val="28"/>
          <w:szCs w:val="28"/>
        </w:rPr>
        <w:t>文化大革命等，一</w:t>
      </w:r>
      <w:r w:rsidR="003D31D7" w:rsidRPr="003D31D7">
        <w:rPr>
          <w:rFonts w:ascii="Times New Roman" w:hAnsi="Times New Roman" w:cs="Times New Roman" w:hint="eastAsia"/>
          <w:sz w:val="28"/>
          <w:szCs w:val="28"/>
        </w:rPr>
        <w:lastRenderedPageBreak/>
        <w:t>直延续到</w:t>
      </w:r>
      <w:r w:rsidR="003D31D7" w:rsidRPr="003D31D7">
        <w:rPr>
          <w:rFonts w:ascii="Times New Roman" w:hAnsi="Times New Roman" w:cs="Times New Roman" w:hint="eastAsia"/>
          <w:sz w:val="28"/>
          <w:szCs w:val="28"/>
        </w:rPr>
        <w:t>2000</w:t>
      </w:r>
      <w:r w:rsidR="003D31D7" w:rsidRPr="003D31D7">
        <w:rPr>
          <w:rFonts w:ascii="Times New Roman" w:hAnsi="Times New Roman" w:cs="Times New Roman" w:hint="eastAsia"/>
          <w:sz w:val="28"/>
          <w:szCs w:val="28"/>
        </w:rPr>
        <w:t>年。</w:t>
      </w:r>
      <w:r w:rsidR="003D31D7" w:rsidRPr="003D31D7">
        <w:rPr>
          <w:rFonts w:ascii="Times New Roman" w:hAnsi="Times New Roman" w:cs="Times New Roman" w:hint="eastAsia"/>
          <w:b/>
          <w:bCs/>
          <w:sz w:val="28"/>
          <w:szCs w:val="28"/>
        </w:rPr>
        <w:t>土地改革</w:t>
      </w:r>
      <w:r w:rsidR="003D31D7" w:rsidRPr="003D31D7">
        <w:rPr>
          <w:rFonts w:ascii="Times New Roman" w:hAnsi="Times New Roman" w:cs="Times New Roman" w:hint="eastAsia"/>
          <w:sz w:val="28"/>
          <w:szCs w:val="28"/>
        </w:rPr>
        <w:t>简称</w:t>
      </w:r>
      <w:r w:rsidR="003D31D7" w:rsidRPr="003D31D7">
        <w:rPr>
          <w:rFonts w:ascii="Times New Roman" w:hAnsi="Times New Roman" w:cs="Times New Roman" w:hint="eastAsia"/>
          <w:b/>
          <w:bCs/>
          <w:sz w:val="28"/>
          <w:szCs w:val="28"/>
        </w:rPr>
        <w:t>土改</w:t>
      </w:r>
      <w:r w:rsidR="003D31D7" w:rsidRPr="003D31D7">
        <w:rPr>
          <w:rFonts w:ascii="Times New Roman" w:hAnsi="Times New Roman" w:cs="Times New Roman" w:hint="eastAsia"/>
          <w:sz w:val="28"/>
          <w:szCs w:val="28"/>
        </w:rPr>
        <w:t>，是一种通常存在争议的社会安排或改造，其目的是使政府能够管理土地的占有和使用。土地改革目标一般为耕地，主要方法是相对地平均分配耕地给农民。有时土改会变为一种更具有革命性的计划，其中可能包括政府的强行拆除或接受，这也是反对土改的主要原因之一</w:t>
      </w:r>
      <w:r w:rsidR="003D31D7" w:rsidRPr="003D31D7">
        <w:rPr>
          <w:rFonts w:ascii="Times New Roman" w:hAnsi="Times New Roman" w:cs="Times New Roman" w:hint="eastAsia"/>
          <w:sz w:val="28"/>
          <w:szCs w:val="28"/>
        </w:rPr>
        <w:t>.</w:t>
      </w:r>
      <w:r w:rsidR="00AC50C7" w:rsidRPr="00AC50C7">
        <w:rPr>
          <w:rFonts w:hint="eastAsia"/>
          <w:color w:val="000000"/>
          <w:kern w:val="24"/>
          <w:sz w:val="36"/>
          <w:szCs w:val="36"/>
        </w:rPr>
        <w:t xml:space="preserve"> </w:t>
      </w:r>
      <w:r w:rsidR="00AC50C7" w:rsidRPr="00AC50C7">
        <w:rPr>
          <w:rFonts w:ascii="Times New Roman" w:hAnsi="Times New Roman" w:cs="Times New Roman" w:hint="eastAsia"/>
          <w:sz w:val="28"/>
          <w:szCs w:val="28"/>
        </w:rPr>
        <w:t>对于在土地上劳作的人民来讲，土地所有者拥有着特权，即通过对农业生产征收地租来侵吞部分甚至大部分的产品然而并未对生产做出相应的贡献。这是阶级之间的不平等。</w:t>
      </w:r>
      <w:r w:rsidR="00AA23DF" w:rsidRPr="00AA23DF">
        <w:rPr>
          <w:rFonts w:ascii="Times New Roman" w:hAnsi="Times New Roman" w:cs="Times New Roman" w:hint="eastAsia"/>
          <w:sz w:val="28"/>
          <w:szCs w:val="28"/>
        </w:rPr>
        <w:t>在中国大陆和台湾，两次最著名土改运动分别为土地改革运动和耕者有其田运动。</w:t>
      </w:r>
      <w:r w:rsidR="00AA23DF" w:rsidRPr="00AA23DF">
        <w:rPr>
          <w:rFonts w:ascii="Times New Roman" w:hAnsi="Times New Roman" w:cs="Times New Roman" w:hint="eastAsia"/>
          <w:sz w:val="28"/>
          <w:szCs w:val="28"/>
        </w:rPr>
        <w:t xml:space="preserve"> </w:t>
      </w:r>
    </w:p>
    <w:p w:rsidR="006D2C5D" w:rsidRDefault="00AA23DF" w:rsidP="00FE797D">
      <w:pPr>
        <w:rPr>
          <w:rFonts w:ascii="Times New Roman" w:hAnsi="Times New Roman" w:cs="Times New Roman" w:hint="eastAsia"/>
          <w:sz w:val="28"/>
          <w:szCs w:val="28"/>
        </w:rPr>
      </w:pPr>
      <w:r w:rsidRPr="00AA23DF">
        <w:rPr>
          <w:rFonts w:ascii="Times New Roman" w:hAnsi="Times New Roman" w:cs="Times New Roman" w:hint="eastAsia"/>
          <w:sz w:val="28"/>
          <w:szCs w:val="28"/>
        </w:rPr>
        <w:t>激烈</w:t>
      </w:r>
      <w:r w:rsidR="00A9672B">
        <w:rPr>
          <w:rFonts w:ascii="Times New Roman" w:hAnsi="Times New Roman" w:cs="Times New Roman" w:hint="eastAsia"/>
          <w:sz w:val="28"/>
          <w:szCs w:val="28"/>
        </w:rPr>
        <w:t>的政治斗争和残酷的政治手段</w:t>
      </w:r>
      <w:r w:rsidRPr="00AA23DF">
        <w:rPr>
          <w:rFonts w:ascii="Times New Roman" w:hAnsi="Times New Roman" w:cs="Times New Roman" w:hint="eastAsia"/>
          <w:sz w:val="28"/>
          <w:szCs w:val="28"/>
        </w:rPr>
        <w:t>不是历史进步的必要条件</w:t>
      </w:r>
      <w:r w:rsidR="00A9672B">
        <w:rPr>
          <w:rFonts w:ascii="Times New Roman" w:hAnsi="Times New Roman" w:cs="Times New Roman" w:hint="eastAsia"/>
          <w:sz w:val="28"/>
          <w:szCs w:val="28"/>
        </w:rPr>
        <w:t xml:space="preserve">. </w:t>
      </w:r>
      <w:r w:rsidRPr="00AA23DF">
        <w:rPr>
          <w:rFonts w:ascii="Times New Roman" w:hAnsi="Times New Roman" w:cs="Times New Roman" w:hint="eastAsia"/>
          <w:sz w:val="28"/>
          <w:szCs w:val="28"/>
        </w:rPr>
        <w:t>土改时有大量的人死亡</w:t>
      </w:r>
      <w:r>
        <w:rPr>
          <w:rFonts w:ascii="Times New Roman" w:hAnsi="Times New Roman" w:cs="Times New Roman" w:hint="eastAsia"/>
          <w:sz w:val="28"/>
          <w:szCs w:val="28"/>
        </w:rPr>
        <w:t>.</w:t>
      </w:r>
      <w:r w:rsidRPr="00AA23DF">
        <w:rPr>
          <w:rFonts w:hint="eastAsia"/>
          <w:color w:val="000000"/>
          <w:kern w:val="24"/>
          <w:sz w:val="36"/>
          <w:szCs w:val="36"/>
        </w:rPr>
        <w:t xml:space="preserve"> </w:t>
      </w:r>
      <w:r w:rsidRPr="00AA23DF">
        <w:rPr>
          <w:rFonts w:ascii="Times New Roman" w:hAnsi="Times New Roman" w:cs="Times New Roman" w:hint="eastAsia"/>
          <w:sz w:val="28"/>
          <w:szCs w:val="28"/>
        </w:rPr>
        <w:t>村村流血，户户斗争</w:t>
      </w:r>
      <w:r>
        <w:rPr>
          <w:rFonts w:ascii="Times New Roman" w:hAnsi="Times New Roman" w:cs="Times New Roman" w:hint="eastAsia"/>
          <w:sz w:val="28"/>
          <w:szCs w:val="28"/>
        </w:rPr>
        <w:t>.</w:t>
      </w:r>
      <w:r w:rsidRPr="00AA23DF">
        <w:rPr>
          <w:rFonts w:ascii="Times New Roman" w:hAnsi="Times New Roman" w:cs="Times New Roman"/>
          <w:sz w:val="28"/>
          <w:szCs w:val="28"/>
        </w:rPr>
        <w:t xml:space="preserve"> </w:t>
      </w:r>
      <w:r w:rsidRPr="00AA23DF">
        <w:rPr>
          <w:rFonts w:ascii="Times New Roman" w:hAnsi="Times New Roman" w:cs="Times New Roman" w:hint="eastAsia"/>
          <w:sz w:val="28"/>
          <w:szCs w:val="28"/>
        </w:rPr>
        <w:t>从土改的剧烈手段之中，西门闹，这个年仅</w:t>
      </w:r>
      <w:r w:rsidRPr="00AA23DF">
        <w:rPr>
          <w:rFonts w:ascii="Times New Roman" w:hAnsi="Times New Roman" w:cs="Times New Roman"/>
          <w:sz w:val="28"/>
          <w:szCs w:val="28"/>
        </w:rPr>
        <w:t>30</w:t>
      </w:r>
      <w:r w:rsidRPr="00AA23DF">
        <w:rPr>
          <w:rFonts w:ascii="Times New Roman" w:hAnsi="Times New Roman" w:cs="Times New Roman" w:hint="eastAsia"/>
          <w:sz w:val="28"/>
          <w:szCs w:val="28"/>
        </w:rPr>
        <w:t>岁，平生没有干过亏心事，热爱劳动，勤俭持家，修桥补路，乐善好施的最好的地主被批斗，判了死刑，最后被五花大绑，推到桥头枪毙了</w:t>
      </w:r>
      <w:r>
        <w:rPr>
          <w:rFonts w:ascii="Times New Roman" w:hAnsi="Times New Roman" w:cs="Times New Roman" w:hint="eastAsia"/>
          <w:sz w:val="28"/>
          <w:szCs w:val="28"/>
        </w:rPr>
        <w:t>.</w:t>
      </w:r>
    </w:p>
    <w:p w:rsidR="00B35B6D" w:rsidRDefault="00B35B6D" w:rsidP="00FE797D">
      <w:pPr>
        <w:rPr>
          <w:rFonts w:ascii="Times New Roman" w:hAnsi="Times New Roman" w:cs="Times New Roman" w:hint="eastAsia"/>
          <w:sz w:val="28"/>
          <w:szCs w:val="28"/>
        </w:rPr>
      </w:pPr>
      <w:r w:rsidRPr="00B35B6D">
        <w:rPr>
          <w:rFonts w:ascii="Times New Roman" w:hAnsi="Times New Roman" w:cs="Times New Roman" w:hint="eastAsia"/>
          <w:sz w:val="28"/>
          <w:szCs w:val="28"/>
        </w:rPr>
        <w:t>扭曲的意识形态</w:t>
      </w:r>
      <w:r>
        <w:rPr>
          <w:rFonts w:ascii="Times New Roman" w:hAnsi="Times New Roman" w:cs="Times New Roman" w:hint="eastAsia"/>
          <w:sz w:val="28"/>
          <w:szCs w:val="28"/>
        </w:rPr>
        <w:t xml:space="preserve">. </w:t>
      </w:r>
      <w:r w:rsidRPr="00B35B6D">
        <w:rPr>
          <w:rFonts w:ascii="Times New Roman" w:hAnsi="Times New Roman" w:cs="Times New Roman" w:hint="eastAsia"/>
          <w:sz w:val="28"/>
          <w:szCs w:val="28"/>
        </w:rPr>
        <w:t>扭曲的社会</w:t>
      </w:r>
    </w:p>
    <w:p w:rsidR="00B35B6D" w:rsidRPr="00B35B6D" w:rsidRDefault="00B35B6D" w:rsidP="00B35B6D">
      <w:pPr>
        <w:rPr>
          <w:rFonts w:ascii="Times New Roman" w:hAnsi="Times New Roman" w:cs="Times New Roman"/>
          <w:sz w:val="28"/>
          <w:szCs w:val="28"/>
        </w:rPr>
      </w:pPr>
      <w:r w:rsidRPr="00B35B6D">
        <w:rPr>
          <w:rFonts w:ascii="Times New Roman" w:hAnsi="Times New Roman" w:cs="Times New Roman" w:hint="eastAsia"/>
          <w:b/>
          <w:bCs/>
          <w:sz w:val="28"/>
          <w:szCs w:val="28"/>
        </w:rPr>
        <w:t>台湾</w:t>
      </w:r>
      <w:r w:rsidRPr="00B35B6D">
        <w:rPr>
          <w:rFonts w:ascii="Times New Roman" w:hAnsi="Times New Roman" w:cs="Times New Roman"/>
          <w:b/>
          <w:bCs/>
          <w:sz w:val="28"/>
          <w:szCs w:val="28"/>
        </w:rPr>
        <w:t xml:space="preserve"> </w:t>
      </w:r>
    </w:p>
    <w:p w:rsidR="0034547C" w:rsidRPr="00B35B6D" w:rsidRDefault="0034547C" w:rsidP="00B35B6D">
      <w:pPr>
        <w:numPr>
          <w:ilvl w:val="0"/>
          <w:numId w:val="16"/>
        </w:numPr>
        <w:rPr>
          <w:rFonts w:ascii="Times New Roman" w:hAnsi="Times New Roman" w:cs="Times New Roman"/>
          <w:sz w:val="28"/>
          <w:szCs w:val="28"/>
        </w:rPr>
      </w:pPr>
      <w:r w:rsidRPr="00B35B6D">
        <w:rPr>
          <w:rFonts w:ascii="Times New Roman" w:hAnsi="Times New Roman" w:cs="Times New Roman" w:hint="eastAsia"/>
          <w:sz w:val="28"/>
          <w:szCs w:val="28"/>
        </w:rPr>
        <w:t>民生主义解决土地问题的政策。</w:t>
      </w:r>
      <w:r w:rsidRPr="00B35B6D">
        <w:rPr>
          <w:rFonts w:ascii="Times New Roman" w:hAnsi="Times New Roman" w:cs="Times New Roman"/>
          <w:sz w:val="28"/>
          <w:szCs w:val="28"/>
        </w:rPr>
        <w:t xml:space="preserve"> </w:t>
      </w:r>
    </w:p>
    <w:p w:rsidR="0034547C" w:rsidRPr="00B35B6D" w:rsidRDefault="0034547C" w:rsidP="00B35B6D">
      <w:pPr>
        <w:numPr>
          <w:ilvl w:val="0"/>
          <w:numId w:val="16"/>
        </w:numPr>
        <w:rPr>
          <w:rFonts w:ascii="Times New Roman" w:hAnsi="Times New Roman" w:cs="Times New Roman"/>
          <w:sz w:val="28"/>
          <w:szCs w:val="28"/>
        </w:rPr>
      </w:pPr>
      <w:r w:rsidRPr="00B35B6D">
        <w:rPr>
          <w:rFonts w:ascii="Times New Roman" w:hAnsi="Times New Roman" w:cs="Times New Roman" w:hint="eastAsia"/>
          <w:sz w:val="28"/>
          <w:szCs w:val="28"/>
        </w:rPr>
        <w:t>要点是减低田租，保障农民收入，</w:t>
      </w:r>
      <w:r w:rsidRPr="00B35B6D">
        <w:rPr>
          <w:rFonts w:ascii="Times New Roman" w:hAnsi="Times New Roman" w:cs="Times New Roman"/>
          <w:sz w:val="28"/>
          <w:szCs w:val="28"/>
        </w:rPr>
        <w:t xml:space="preserve"> </w:t>
      </w:r>
    </w:p>
    <w:p w:rsidR="0034547C" w:rsidRPr="00B35B6D" w:rsidRDefault="0034547C" w:rsidP="00B35B6D">
      <w:pPr>
        <w:numPr>
          <w:ilvl w:val="0"/>
          <w:numId w:val="16"/>
        </w:numPr>
        <w:rPr>
          <w:rFonts w:ascii="Times New Roman" w:hAnsi="Times New Roman" w:cs="Times New Roman"/>
          <w:sz w:val="28"/>
          <w:szCs w:val="28"/>
        </w:rPr>
      </w:pPr>
      <w:r w:rsidRPr="00B35B6D">
        <w:rPr>
          <w:rFonts w:ascii="Times New Roman" w:hAnsi="Times New Roman" w:cs="Times New Roman" w:hint="eastAsia"/>
          <w:sz w:val="28"/>
          <w:szCs w:val="28"/>
        </w:rPr>
        <w:t>切实扶植自耕农，使其有自己的田地可以耕种。（耕者有其田）</w:t>
      </w:r>
      <w:r w:rsidRPr="00B35B6D">
        <w:rPr>
          <w:rFonts w:ascii="Times New Roman" w:hAnsi="Times New Roman" w:cs="Times New Roman"/>
          <w:sz w:val="28"/>
          <w:szCs w:val="28"/>
        </w:rPr>
        <w:t xml:space="preserve"> </w:t>
      </w:r>
    </w:p>
    <w:p w:rsidR="0034547C" w:rsidRPr="00B35B6D" w:rsidRDefault="0034547C" w:rsidP="00B35B6D">
      <w:pPr>
        <w:numPr>
          <w:ilvl w:val="0"/>
          <w:numId w:val="16"/>
        </w:numPr>
        <w:rPr>
          <w:rFonts w:ascii="Times New Roman" w:hAnsi="Times New Roman" w:cs="Times New Roman"/>
          <w:sz w:val="28"/>
          <w:szCs w:val="28"/>
        </w:rPr>
      </w:pPr>
      <w:r w:rsidRPr="00B35B6D">
        <w:rPr>
          <w:rFonts w:ascii="Times New Roman" w:hAnsi="Times New Roman" w:cs="Times New Roman" w:hint="eastAsia"/>
          <w:sz w:val="28"/>
          <w:szCs w:val="28"/>
        </w:rPr>
        <w:t>没有流血牺牲</w:t>
      </w:r>
      <w:r w:rsidRPr="00B35B6D">
        <w:rPr>
          <w:rFonts w:ascii="Times New Roman" w:hAnsi="Times New Roman" w:cs="Times New Roman"/>
          <w:sz w:val="28"/>
          <w:szCs w:val="28"/>
        </w:rPr>
        <w:t xml:space="preserve"> </w:t>
      </w:r>
    </w:p>
    <w:p w:rsidR="00B35B6D" w:rsidRPr="00B35B6D" w:rsidRDefault="00B35B6D" w:rsidP="00B35B6D">
      <w:pPr>
        <w:rPr>
          <w:rFonts w:ascii="Times New Roman" w:hAnsi="Times New Roman" w:cs="Times New Roman"/>
          <w:sz w:val="28"/>
          <w:szCs w:val="28"/>
        </w:rPr>
      </w:pPr>
      <w:r w:rsidRPr="00B35B6D">
        <w:rPr>
          <w:rFonts w:ascii="Times New Roman" w:hAnsi="Times New Roman" w:cs="Times New Roman" w:hint="eastAsia"/>
          <w:b/>
          <w:bCs/>
          <w:sz w:val="28"/>
          <w:szCs w:val="28"/>
        </w:rPr>
        <w:t>大陆</w:t>
      </w:r>
      <w:r w:rsidRPr="00B35B6D">
        <w:rPr>
          <w:rFonts w:ascii="Times New Roman" w:hAnsi="Times New Roman" w:cs="Times New Roman"/>
          <w:b/>
          <w:bCs/>
          <w:sz w:val="28"/>
          <w:szCs w:val="28"/>
        </w:rPr>
        <w:t xml:space="preserve"> </w:t>
      </w:r>
    </w:p>
    <w:p w:rsidR="0034547C" w:rsidRPr="00B35B6D" w:rsidRDefault="0034547C" w:rsidP="00B35B6D">
      <w:pPr>
        <w:numPr>
          <w:ilvl w:val="0"/>
          <w:numId w:val="17"/>
        </w:numPr>
        <w:rPr>
          <w:rFonts w:ascii="Times New Roman" w:hAnsi="Times New Roman" w:cs="Times New Roman"/>
          <w:sz w:val="28"/>
          <w:szCs w:val="28"/>
        </w:rPr>
      </w:pPr>
      <w:r w:rsidRPr="00B35B6D">
        <w:rPr>
          <w:rFonts w:ascii="Times New Roman" w:hAnsi="Times New Roman" w:cs="Times New Roman" w:hint="eastAsia"/>
          <w:sz w:val="28"/>
          <w:szCs w:val="28"/>
        </w:rPr>
        <w:t>划分阶级成分：将贫农，雇农定义为高等阶级，而富农、地主定义为贱民阶级</w:t>
      </w:r>
      <w:r w:rsidRPr="00B35B6D">
        <w:rPr>
          <w:rFonts w:ascii="Times New Roman" w:hAnsi="Times New Roman" w:cs="Times New Roman"/>
          <w:sz w:val="28"/>
          <w:szCs w:val="28"/>
        </w:rPr>
        <w:t xml:space="preserve"> </w:t>
      </w:r>
    </w:p>
    <w:p w:rsidR="0034547C" w:rsidRPr="00B35B6D" w:rsidRDefault="0034547C" w:rsidP="00B35B6D">
      <w:pPr>
        <w:numPr>
          <w:ilvl w:val="0"/>
          <w:numId w:val="17"/>
        </w:numPr>
        <w:rPr>
          <w:rFonts w:ascii="Times New Roman" w:hAnsi="Times New Roman" w:cs="Times New Roman"/>
          <w:sz w:val="28"/>
          <w:szCs w:val="28"/>
        </w:rPr>
      </w:pPr>
      <w:r w:rsidRPr="00B35B6D">
        <w:rPr>
          <w:rFonts w:ascii="Times New Roman" w:hAnsi="Times New Roman" w:cs="Times New Roman" w:hint="eastAsia"/>
          <w:sz w:val="28"/>
          <w:szCs w:val="28"/>
        </w:rPr>
        <w:t>目的：实现无产阶级专政，土地收归国有</w:t>
      </w:r>
      <w:r w:rsidRPr="00B35B6D">
        <w:rPr>
          <w:rFonts w:ascii="Times New Roman" w:hAnsi="Times New Roman" w:cs="Times New Roman"/>
          <w:sz w:val="28"/>
          <w:szCs w:val="28"/>
        </w:rPr>
        <w:t xml:space="preserve"> </w:t>
      </w:r>
    </w:p>
    <w:p w:rsidR="00B35B6D" w:rsidRDefault="00B35B6D" w:rsidP="00FE797D">
      <w:pPr>
        <w:rPr>
          <w:rFonts w:ascii="Times New Roman" w:hAnsi="Times New Roman" w:cs="Times New Roman" w:hint="eastAsia"/>
          <w:sz w:val="28"/>
          <w:szCs w:val="28"/>
        </w:rPr>
      </w:pPr>
      <w:r w:rsidRPr="00B35B6D">
        <w:rPr>
          <w:rFonts w:ascii="Times New Roman" w:hAnsi="Times New Roman" w:cs="Times New Roman" w:hint="eastAsia"/>
          <w:sz w:val="28"/>
          <w:szCs w:val="28"/>
        </w:rPr>
        <w:lastRenderedPageBreak/>
        <w:t>我们需要怎样的政治</w:t>
      </w:r>
      <w:r>
        <w:rPr>
          <w:rFonts w:ascii="Times New Roman" w:hAnsi="Times New Roman" w:cs="Times New Roman" w:hint="eastAsia"/>
          <w:sz w:val="28"/>
          <w:szCs w:val="28"/>
        </w:rPr>
        <w:t>?</w:t>
      </w:r>
    </w:p>
    <w:p w:rsidR="0034547C" w:rsidRPr="00B35B6D" w:rsidRDefault="0034547C" w:rsidP="00B35B6D">
      <w:pPr>
        <w:numPr>
          <w:ilvl w:val="0"/>
          <w:numId w:val="18"/>
        </w:numPr>
        <w:rPr>
          <w:rFonts w:ascii="Times New Roman" w:hAnsi="Times New Roman" w:cs="Times New Roman"/>
          <w:sz w:val="28"/>
          <w:szCs w:val="28"/>
        </w:rPr>
      </w:pPr>
      <w:r w:rsidRPr="00B35B6D">
        <w:rPr>
          <w:rFonts w:ascii="Times New Roman" w:hAnsi="Times New Roman" w:cs="Times New Roman" w:hint="eastAsia"/>
          <w:sz w:val="28"/>
          <w:szCs w:val="28"/>
        </w:rPr>
        <w:t>尊重人性，尊重人民，以人为本</w:t>
      </w:r>
      <w:r w:rsidRPr="00B35B6D">
        <w:rPr>
          <w:rFonts w:ascii="Times New Roman" w:hAnsi="Times New Roman" w:cs="Times New Roman"/>
          <w:sz w:val="28"/>
          <w:szCs w:val="28"/>
        </w:rPr>
        <w:t xml:space="preserve"> </w:t>
      </w:r>
    </w:p>
    <w:p w:rsidR="00B35B6D" w:rsidRPr="00B35B6D" w:rsidRDefault="00B35B6D" w:rsidP="00FE797D">
      <w:pPr>
        <w:rPr>
          <w:rFonts w:ascii="Times New Roman" w:hAnsi="Times New Roman" w:cs="Times New Roman" w:hint="eastAsia"/>
          <w:sz w:val="28"/>
          <w:szCs w:val="28"/>
        </w:rPr>
      </w:pPr>
      <w:r w:rsidRPr="00B35B6D">
        <w:rPr>
          <w:rFonts w:ascii="Times New Roman" w:hAnsi="Times New Roman" w:cs="Times New Roman" w:hint="eastAsia"/>
          <w:sz w:val="28"/>
          <w:szCs w:val="28"/>
        </w:rPr>
        <w:t>自由的向往</w:t>
      </w:r>
    </w:p>
    <w:p w:rsidR="00B35B6D" w:rsidRPr="00AA23DF" w:rsidRDefault="00B35B6D" w:rsidP="00B35B6D">
      <w:pPr>
        <w:rPr>
          <w:rFonts w:ascii="Times New Roman" w:hAnsi="Times New Roman" w:cs="Times New Roman"/>
          <w:sz w:val="28"/>
          <w:szCs w:val="28"/>
        </w:rPr>
      </w:pPr>
      <w:r w:rsidRPr="00AA23DF">
        <w:rPr>
          <w:rFonts w:ascii="Times New Roman" w:hAnsi="Times New Roman" w:cs="Times New Roman" w:hint="eastAsia"/>
          <w:sz w:val="28"/>
          <w:szCs w:val="28"/>
        </w:rPr>
        <w:t>蓝脸坚</w:t>
      </w:r>
      <w:r>
        <w:rPr>
          <w:rFonts w:ascii="Times New Roman" w:hAnsi="Times New Roman" w:cs="Times New Roman" w:hint="eastAsia"/>
          <w:sz w:val="28"/>
          <w:szCs w:val="28"/>
        </w:rPr>
        <w:t>持“亲兄弟都要分家，一群杂姓人，硬捏合到一块儿，怎么好得了”的</w:t>
      </w:r>
      <w:r w:rsidRPr="00AA23DF">
        <w:rPr>
          <w:rFonts w:ascii="Times New Roman" w:hAnsi="Times New Roman" w:cs="Times New Roman" w:hint="eastAsia"/>
          <w:sz w:val="28"/>
          <w:szCs w:val="28"/>
        </w:rPr>
        <w:t>观念，坚持单干，用政府章程“入社自愿，退社自由”作为挡箭牌，不加入合作社。</w:t>
      </w:r>
      <w:r w:rsidRPr="00AA23DF">
        <w:rPr>
          <w:rFonts w:ascii="Times New Roman" w:hAnsi="Times New Roman" w:cs="Times New Roman"/>
          <w:sz w:val="28"/>
          <w:szCs w:val="28"/>
        </w:rPr>
        <w:t xml:space="preserve"> </w:t>
      </w:r>
    </w:p>
    <w:p w:rsidR="0084194B" w:rsidRDefault="00B35B6D" w:rsidP="00B35B6D">
      <w:pPr>
        <w:jc w:val="left"/>
        <w:rPr>
          <w:rFonts w:ascii="Times New Roman" w:hAnsi="Times New Roman" w:cs="Times New Roman" w:hint="eastAsia"/>
          <w:szCs w:val="21"/>
        </w:rPr>
      </w:pPr>
      <w:r w:rsidRPr="00AA23DF">
        <w:rPr>
          <w:rFonts w:ascii="Times New Roman" w:hAnsi="Times New Roman" w:cs="Times New Roman" w:hint="eastAsia"/>
          <w:sz w:val="28"/>
          <w:szCs w:val="28"/>
        </w:rPr>
        <w:t>顶着重重的压力，一直顽抗到底。</w:t>
      </w:r>
    </w:p>
    <w:p w:rsidR="00B35B6D" w:rsidRDefault="00B35B6D" w:rsidP="00B35B6D">
      <w:pPr>
        <w:jc w:val="left"/>
        <w:rPr>
          <w:rFonts w:ascii="Times New Roman" w:hAnsi="Times New Roman" w:cs="Times New Roman" w:hint="eastAsia"/>
          <w:szCs w:val="21"/>
        </w:rPr>
      </w:pPr>
      <w:r w:rsidRPr="00B35B6D">
        <w:rPr>
          <w:rFonts w:ascii="Times New Roman" w:hAnsi="Times New Roman" w:cs="Times New Roman" w:hint="eastAsia"/>
          <w:szCs w:val="21"/>
        </w:rPr>
        <w:t>个人（意识）与集体（意识）的关系？</w:t>
      </w:r>
    </w:p>
    <w:p w:rsidR="0034547C" w:rsidRPr="00B35B6D" w:rsidRDefault="0034547C" w:rsidP="00B35B6D">
      <w:pPr>
        <w:numPr>
          <w:ilvl w:val="0"/>
          <w:numId w:val="19"/>
        </w:numPr>
        <w:jc w:val="left"/>
        <w:rPr>
          <w:rFonts w:ascii="Times New Roman" w:hAnsi="Times New Roman" w:cs="Times New Roman"/>
          <w:szCs w:val="21"/>
        </w:rPr>
      </w:pPr>
      <w:r w:rsidRPr="00B35B6D">
        <w:rPr>
          <w:rFonts w:ascii="Times New Roman" w:hAnsi="Times New Roman" w:cs="Times New Roman" w:hint="eastAsia"/>
          <w:szCs w:val="21"/>
        </w:rPr>
        <w:t>残酷的历史</w:t>
      </w:r>
      <w:r w:rsidRPr="00B35B6D">
        <w:rPr>
          <w:rFonts w:ascii="Times New Roman" w:hAnsi="Times New Roman" w:cs="Times New Roman"/>
          <w:szCs w:val="21"/>
        </w:rPr>
        <w:t xml:space="preserve"> </w:t>
      </w:r>
    </w:p>
    <w:p w:rsidR="0034547C" w:rsidRPr="00B35B6D" w:rsidRDefault="0034547C" w:rsidP="00B35B6D">
      <w:pPr>
        <w:numPr>
          <w:ilvl w:val="1"/>
          <w:numId w:val="19"/>
        </w:numPr>
        <w:jc w:val="left"/>
        <w:rPr>
          <w:rFonts w:ascii="Times New Roman" w:hAnsi="Times New Roman" w:cs="Times New Roman"/>
          <w:szCs w:val="21"/>
        </w:rPr>
      </w:pPr>
      <w:r w:rsidRPr="00B35B6D">
        <w:rPr>
          <w:rFonts w:ascii="Times New Roman" w:hAnsi="Times New Roman" w:cs="Times New Roman" w:hint="eastAsia"/>
          <w:szCs w:val="21"/>
        </w:rPr>
        <w:t>每次转世，都以暴力死亡的结局收场</w:t>
      </w:r>
      <w:r w:rsidRPr="00B35B6D">
        <w:rPr>
          <w:rFonts w:ascii="Times New Roman" w:hAnsi="Times New Roman" w:cs="Times New Roman"/>
          <w:szCs w:val="21"/>
        </w:rPr>
        <w:t xml:space="preserve"> </w:t>
      </w:r>
    </w:p>
    <w:p w:rsidR="0034547C" w:rsidRPr="00B35B6D" w:rsidRDefault="0034547C" w:rsidP="00B35B6D">
      <w:pPr>
        <w:numPr>
          <w:ilvl w:val="0"/>
          <w:numId w:val="19"/>
        </w:numPr>
        <w:jc w:val="left"/>
        <w:rPr>
          <w:rFonts w:ascii="Times New Roman" w:hAnsi="Times New Roman" w:cs="Times New Roman"/>
          <w:szCs w:val="21"/>
        </w:rPr>
      </w:pPr>
      <w:r w:rsidRPr="00B35B6D">
        <w:rPr>
          <w:rFonts w:ascii="Times New Roman" w:hAnsi="Times New Roman" w:cs="Times New Roman" w:hint="eastAsia"/>
          <w:szCs w:val="21"/>
        </w:rPr>
        <w:t>暴力的政治</w:t>
      </w:r>
      <w:r w:rsidRPr="00B35B6D">
        <w:rPr>
          <w:rFonts w:ascii="Times New Roman" w:hAnsi="Times New Roman" w:cs="Times New Roman"/>
          <w:szCs w:val="21"/>
        </w:rPr>
        <w:t xml:space="preserve"> </w:t>
      </w:r>
    </w:p>
    <w:p w:rsidR="0034547C" w:rsidRPr="00B35B6D" w:rsidRDefault="0034547C" w:rsidP="00B35B6D">
      <w:pPr>
        <w:numPr>
          <w:ilvl w:val="1"/>
          <w:numId w:val="19"/>
        </w:numPr>
        <w:jc w:val="left"/>
        <w:rPr>
          <w:rFonts w:ascii="Times New Roman" w:hAnsi="Times New Roman" w:cs="Times New Roman"/>
          <w:szCs w:val="21"/>
        </w:rPr>
      </w:pPr>
      <w:r w:rsidRPr="00B35B6D">
        <w:rPr>
          <w:rFonts w:ascii="Times New Roman" w:hAnsi="Times New Roman" w:cs="Times New Roman" w:hint="eastAsia"/>
          <w:szCs w:val="21"/>
        </w:rPr>
        <w:t>领导人的意志大于一切，形成了一股洪流，让沉浸其中的多数人去残害少数人</w:t>
      </w:r>
      <w:r w:rsidRPr="00B35B6D">
        <w:rPr>
          <w:rFonts w:ascii="Times New Roman" w:hAnsi="Times New Roman" w:cs="Times New Roman"/>
          <w:szCs w:val="21"/>
        </w:rPr>
        <w:t xml:space="preserve"> </w:t>
      </w:r>
    </w:p>
    <w:p w:rsidR="0034547C" w:rsidRPr="00B35B6D" w:rsidRDefault="0034547C" w:rsidP="00B35B6D">
      <w:pPr>
        <w:numPr>
          <w:ilvl w:val="1"/>
          <w:numId w:val="19"/>
        </w:numPr>
        <w:jc w:val="left"/>
        <w:rPr>
          <w:rFonts w:ascii="Times New Roman" w:hAnsi="Times New Roman" w:cs="Times New Roman"/>
          <w:szCs w:val="21"/>
        </w:rPr>
      </w:pPr>
      <w:r w:rsidRPr="00B35B6D">
        <w:rPr>
          <w:rFonts w:ascii="Times New Roman" w:hAnsi="Times New Roman" w:cs="Times New Roman" w:hint="eastAsia"/>
          <w:szCs w:val="21"/>
        </w:rPr>
        <w:t>人们做牛做驴，猪狗不如，被当猴耍，像牲畜一样的活在世上</w:t>
      </w:r>
      <w:r w:rsidRPr="00B35B6D">
        <w:rPr>
          <w:rFonts w:ascii="Times New Roman" w:hAnsi="Times New Roman" w:cs="Times New Roman"/>
          <w:szCs w:val="21"/>
        </w:rPr>
        <w:t xml:space="preserve"> </w:t>
      </w:r>
    </w:p>
    <w:p w:rsidR="0034547C" w:rsidRPr="00B35B6D" w:rsidRDefault="0034547C" w:rsidP="00B35B6D">
      <w:pPr>
        <w:numPr>
          <w:ilvl w:val="1"/>
          <w:numId w:val="19"/>
        </w:numPr>
        <w:jc w:val="left"/>
        <w:rPr>
          <w:rFonts w:ascii="Times New Roman" w:hAnsi="Times New Roman" w:cs="Times New Roman"/>
          <w:szCs w:val="21"/>
        </w:rPr>
      </w:pPr>
      <w:r w:rsidRPr="00B35B6D">
        <w:rPr>
          <w:rFonts w:ascii="Times New Roman" w:hAnsi="Times New Roman" w:cs="Times New Roman" w:hint="eastAsia"/>
          <w:szCs w:val="21"/>
        </w:rPr>
        <w:t>在扭曲的社会中，人们失去了人性，以血腥的方式杀害其他的人类</w:t>
      </w:r>
      <w:r w:rsidRPr="00B35B6D">
        <w:rPr>
          <w:rFonts w:ascii="Times New Roman" w:hAnsi="Times New Roman" w:cs="Times New Roman"/>
          <w:szCs w:val="21"/>
        </w:rPr>
        <w:t xml:space="preserve"> </w:t>
      </w:r>
    </w:p>
    <w:p w:rsidR="0034547C" w:rsidRPr="00B35B6D" w:rsidRDefault="0034547C" w:rsidP="00B35B6D">
      <w:pPr>
        <w:numPr>
          <w:ilvl w:val="0"/>
          <w:numId w:val="19"/>
        </w:numPr>
        <w:jc w:val="left"/>
        <w:rPr>
          <w:rFonts w:ascii="Times New Roman" w:hAnsi="Times New Roman" w:cs="Times New Roman"/>
          <w:szCs w:val="21"/>
        </w:rPr>
      </w:pPr>
      <w:r w:rsidRPr="00B35B6D">
        <w:rPr>
          <w:rFonts w:ascii="Times New Roman" w:hAnsi="Times New Roman" w:cs="Times New Roman" w:hint="eastAsia"/>
          <w:szCs w:val="21"/>
        </w:rPr>
        <w:t>个人以及个性失去了存在的意义</w:t>
      </w:r>
      <w:r w:rsidRPr="00B35B6D">
        <w:rPr>
          <w:rFonts w:ascii="Times New Roman" w:hAnsi="Times New Roman" w:cs="Times New Roman"/>
          <w:szCs w:val="21"/>
        </w:rPr>
        <w:t xml:space="preserve"> </w:t>
      </w:r>
    </w:p>
    <w:p w:rsidR="00B35B6D" w:rsidRPr="00B35B6D" w:rsidRDefault="00B35B6D" w:rsidP="00B35B6D">
      <w:pPr>
        <w:jc w:val="left"/>
        <w:rPr>
          <w:rFonts w:ascii="Times New Roman" w:hAnsi="Times New Roman" w:cs="Times New Roman"/>
          <w:szCs w:val="21"/>
        </w:rPr>
      </w:pPr>
      <w:r w:rsidRPr="00B35B6D">
        <w:rPr>
          <w:rFonts w:ascii="Times New Roman" w:hAnsi="Times New Roman" w:cs="Times New Roman" w:hint="eastAsia"/>
          <w:szCs w:val="21"/>
        </w:rPr>
        <w:t>本文主要揭露了土改残酷</w:t>
      </w:r>
      <w:proofErr w:type="gramStart"/>
      <w:r w:rsidRPr="00B35B6D">
        <w:rPr>
          <w:rFonts w:ascii="Times New Roman" w:hAnsi="Times New Roman" w:cs="Times New Roman" w:hint="eastAsia"/>
          <w:szCs w:val="21"/>
        </w:rPr>
        <w:t>得政治</w:t>
      </w:r>
      <w:proofErr w:type="gramEnd"/>
      <w:r w:rsidRPr="00B35B6D">
        <w:rPr>
          <w:rFonts w:ascii="Times New Roman" w:hAnsi="Times New Roman" w:cs="Times New Roman" w:hint="eastAsia"/>
          <w:szCs w:val="21"/>
        </w:rPr>
        <w:t>斗争，富农当然是像靶子一样任人宰割。但是贫民也好不到哪里去，“领导者”把贫民当成猴子，任“领导者”耍。一直到人民公社，政府最终把“分”给人民的土地收了回来。最后受欺骗的还是人民。人民为了“集体”的利益，牺牲自己来实现。</w:t>
      </w:r>
    </w:p>
    <w:sectPr w:rsidR="00B35B6D" w:rsidRPr="00B35B6D" w:rsidSect="00131490">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05A3" w:rsidRDefault="004205A3" w:rsidP="00C00695">
      <w:r>
        <w:separator/>
      </w:r>
    </w:p>
  </w:endnote>
  <w:endnote w:type="continuationSeparator" w:id="0">
    <w:p w:rsidR="004205A3" w:rsidRDefault="004205A3" w:rsidP="00C00695">
      <w:r>
        <w:continuationSeparator/>
      </w:r>
    </w:p>
  </w:endnote>
</w:endnotes>
</file>

<file path=word/fontTable.xml><?xml version="1.0" encoding="utf-8"?>
<w:fonts xmlns:r="http://schemas.openxmlformats.org/officeDocument/2006/relationships" xmlns:w="http://schemas.openxmlformats.org/wordprocessingml/2006/main">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ì."/>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PMingLiU">
    <w:altName w:val="新細明體"/>
    <w:panose1 w:val="02020500000000000000"/>
    <w:charset w:val="88"/>
    <w:family w:val="roman"/>
    <w:pitch w:val="default"/>
    <w:sig w:usb0="A00002FF" w:usb1="28CFFCFA" w:usb2="00000016" w:usb3="00000000" w:csb0="00100001"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05A3" w:rsidRDefault="004205A3" w:rsidP="00C00695">
      <w:r>
        <w:separator/>
      </w:r>
    </w:p>
  </w:footnote>
  <w:footnote w:type="continuationSeparator" w:id="0">
    <w:p w:rsidR="004205A3" w:rsidRDefault="004205A3" w:rsidP="00C0069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87B44"/>
    <w:multiLevelType w:val="hybridMultilevel"/>
    <w:tmpl w:val="5A72341C"/>
    <w:lvl w:ilvl="0" w:tplc="6AFA6214">
      <w:start w:val="1"/>
      <w:numFmt w:val="bullet"/>
      <w:lvlText w:val=""/>
      <w:lvlJc w:val="left"/>
      <w:pPr>
        <w:tabs>
          <w:tab w:val="num" w:pos="720"/>
        </w:tabs>
        <w:ind w:left="720" w:hanging="360"/>
      </w:pPr>
      <w:rPr>
        <w:rFonts w:ascii="Wingdings 3" w:hAnsi="Wingdings 3" w:hint="default"/>
      </w:rPr>
    </w:lvl>
    <w:lvl w:ilvl="1" w:tplc="165C4648" w:tentative="1">
      <w:start w:val="1"/>
      <w:numFmt w:val="bullet"/>
      <w:lvlText w:val=""/>
      <w:lvlJc w:val="left"/>
      <w:pPr>
        <w:tabs>
          <w:tab w:val="num" w:pos="1440"/>
        </w:tabs>
        <w:ind w:left="1440" w:hanging="360"/>
      </w:pPr>
      <w:rPr>
        <w:rFonts w:ascii="Wingdings 3" w:hAnsi="Wingdings 3" w:hint="default"/>
      </w:rPr>
    </w:lvl>
    <w:lvl w:ilvl="2" w:tplc="CCBC07F6" w:tentative="1">
      <w:start w:val="1"/>
      <w:numFmt w:val="bullet"/>
      <w:lvlText w:val=""/>
      <w:lvlJc w:val="left"/>
      <w:pPr>
        <w:tabs>
          <w:tab w:val="num" w:pos="2160"/>
        </w:tabs>
        <w:ind w:left="2160" w:hanging="360"/>
      </w:pPr>
      <w:rPr>
        <w:rFonts w:ascii="Wingdings 3" w:hAnsi="Wingdings 3" w:hint="default"/>
      </w:rPr>
    </w:lvl>
    <w:lvl w:ilvl="3" w:tplc="AC6C3F30" w:tentative="1">
      <w:start w:val="1"/>
      <w:numFmt w:val="bullet"/>
      <w:lvlText w:val=""/>
      <w:lvlJc w:val="left"/>
      <w:pPr>
        <w:tabs>
          <w:tab w:val="num" w:pos="2880"/>
        </w:tabs>
        <w:ind w:left="2880" w:hanging="360"/>
      </w:pPr>
      <w:rPr>
        <w:rFonts w:ascii="Wingdings 3" w:hAnsi="Wingdings 3" w:hint="default"/>
      </w:rPr>
    </w:lvl>
    <w:lvl w:ilvl="4" w:tplc="83FE2562" w:tentative="1">
      <w:start w:val="1"/>
      <w:numFmt w:val="bullet"/>
      <w:lvlText w:val=""/>
      <w:lvlJc w:val="left"/>
      <w:pPr>
        <w:tabs>
          <w:tab w:val="num" w:pos="3600"/>
        </w:tabs>
        <w:ind w:left="3600" w:hanging="360"/>
      </w:pPr>
      <w:rPr>
        <w:rFonts w:ascii="Wingdings 3" w:hAnsi="Wingdings 3" w:hint="default"/>
      </w:rPr>
    </w:lvl>
    <w:lvl w:ilvl="5" w:tplc="8872ECAA" w:tentative="1">
      <w:start w:val="1"/>
      <w:numFmt w:val="bullet"/>
      <w:lvlText w:val=""/>
      <w:lvlJc w:val="left"/>
      <w:pPr>
        <w:tabs>
          <w:tab w:val="num" w:pos="4320"/>
        </w:tabs>
        <w:ind w:left="4320" w:hanging="360"/>
      </w:pPr>
      <w:rPr>
        <w:rFonts w:ascii="Wingdings 3" w:hAnsi="Wingdings 3" w:hint="default"/>
      </w:rPr>
    </w:lvl>
    <w:lvl w:ilvl="6" w:tplc="CED2E2D0" w:tentative="1">
      <w:start w:val="1"/>
      <w:numFmt w:val="bullet"/>
      <w:lvlText w:val=""/>
      <w:lvlJc w:val="left"/>
      <w:pPr>
        <w:tabs>
          <w:tab w:val="num" w:pos="5040"/>
        </w:tabs>
        <w:ind w:left="5040" w:hanging="360"/>
      </w:pPr>
      <w:rPr>
        <w:rFonts w:ascii="Wingdings 3" w:hAnsi="Wingdings 3" w:hint="default"/>
      </w:rPr>
    </w:lvl>
    <w:lvl w:ilvl="7" w:tplc="E97CF762" w:tentative="1">
      <w:start w:val="1"/>
      <w:numFmt w:val="bullet"/>
      <w:lvlText w:val=""/>
      <w:lvlJc w:val="left"/>
      <w:pPr>
        <w:tabs>
          <w:tab w:val="num" w:pos="5760"/>
        </w:tabs>
        <w:ind w:left="5760" w:hanging="360"/>
      </w:pPr>
      <w:rPr>
        <w:rFonts w:ascii="Wingdings 3" w:hAnsi="Wingdings 3" w:hint="default"/>
      </w:rPr>
    </w:lvl>
    <w:lvl w:ilvl="8" w:tplc="30EE94D0" w:tentative="1">
      <w:start w:val="1"/>
      <w:numFmt w:val="bullet"/>
      <w:lvlText w:val=""/>
      <w:lvlJc w:val="left"/>
      <w:pPr>
        <w:tabs>
          <w:tab w:val="num" w:pos="6480"/>
        </w:tabs>
        <w:ind w:left="6480" w:hanging="360"/>
      </w:pPr>
      <w:rPr>
        <w:rFonts w:ascii="Wingdings 3" w:hAnsi="Wingdings 3" w:hint="default"/>
      </w:rPr>
    </w:lvl>
  </w:abstractNum>
  <w:abstractNum w:abstractNumId="1">
    <w:nsid w:val="096A518F"/>
    <w:multiLevelType w:val="hybridMultilevel"/>
    <w:tmpl w:val="44B43D4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nsid w:val="150C2F0F"/>
    <w:multiLevelType w:val="hybridMultilevel"/>
    <w:tmpl w:val="102269D0"/>
    <w:lvl w:ilvl="0" w:tplc="EF10C54A">
      <w:start w:val="1"/>
      <w:numFmt w:val="bullet"/>
      <w:lvlText w:val=""/>
      <w:lvlJc w:val="left"/>
      <w:pPr>
        <w:tabs>
          <w:tab w:val="num" w:pos="720"/>
        </w:tabs>
        <w:ind w:left="720" w:hanging="360"/>
      </w:pPr>
      <w:rPr>
        <w:rFonts w:ascii="Wingdings 3" w:hAnsi="Wingdings 3" w:hint="default"/>
      </w:rPr>
    </w:lvl>
    <w:lvl w:ilvl="1" w:tplc="47FE4610" w:tentative="1">
      <w:start w:val="1"/>
      <w:numFmt w:val="bullet"/>
      <w:lvlText w:val=""/>
      <w:lvlJc w:val="left"/>
      <w:pPr>
        <w:tabs>
          <w:tab w:val="num" w:pos="1440"/>
        </w:tabs>
        <w:ind w:left="1440" w:hanging="360"/>
      </w:pPr>
      <w:rPr>
        <w:rFonts w:ascii="Wingdings 3" w:hAnsi="Wingdings 3" w:hint="default"/>
      </w:rPr>
    </w:lvl>
    <w:lvl w:ilvl="2" w:tplc="61EAC8D4" w:tentative="1">
      <w:start w:val="1"/>
      <w:numFmt w:val="bullet"/>
      <w:lvlText w:val=""/>
      <w:lvlJc w:val="left"/>
      <w:pPr>
        <w:tabs>
          <w:tab w:val="num" w:pos="2160"/>
        </w:tabs>
        <w:ind w:left="2160" w:hanging="360"/>
      </w:pPr>
      <w:rPr>
        <w:rFonts w:ascii="Wingdings 3" w:hAnsi="Wingdings 3" w:hint="default"/>
      </w:rPr>
    </w:lvl>
    <w:lvl w:ilvl="3" w:tplc="EC6ECCB6" w:tentative="1">
      <w:start w:val="1"/>
      <w:numFmt w:val="bullet"/>
      <w:lvlText w:val=""/>
      <w:lvlJc w:val="left"/>
      <w:pPr>
        <w:tabs>
          <w:tab w:val="num" w:pos="2880"/>
        </w:tabs>
        <w:ind w:left="2880" w:hanging="360"/>
      </w:pPr>
      <w:rPr>
        <w:rFonts w:ascii="Wingdings 3" w:hAnsi="Wingdings 3" w:hint="default"/>
      </w:rPr>
    </w:lvl>
    <w:lvl w:ilvl="4" w:tplc="E4703996" w:tentative="1">
      <w:start w:val="1"/>
      <w:numFmt w:val="bullet"/>
      <w:lvlText w:val=""/>
      <w:lvlJc w:val="left"/>
      <w:pPr>
        <w:tabs>
          <w:tab w:val="num" w:pos="3600"/>
        </w:tabs>
        <w:ind w:left="3600" w:hanging="360"/>
      </w:pPr>
      <w:rPr>
        <w:rFonts w:ascii="Wingdings 3" w:hAnsi="Wingdings 3" w:hint="default"/>
      </w:rPr>
    </w:lvl>
    <w:lvl w:ilvl="5" w:tplc="8B301FCC" w:tentative="1">
      <w:start w:val="1"/>
      <w:numFmt w:val="bullet"/>
      <w:lvlText w:val=""/>
      <w:lvlJc w:val="left"/>
      <w:pPr>
        <w:tabs>
          <w:tab w:val="num" w:pos="4320"/>
        </w:tabs>
        <w:ind w:left="4320" w:hanging="360"/>
      </w:pPr>
      <w:rPr>
        <w:rFonts w:ascii="Wingdings 3" w:hAnsi="Wingdings 3" w:hint="default"/>
      </w:rPr>
    </w:lvl>
    <w:lvl w:ilvl="6" w:tplc="24F05B54" w:tentative="1">
      <w:start w:val="1"/>
      <w:numFmt w:val="bullet"/>
      <w:lvlText w:val=""/>
      <w:lvlJc w:val="left"/>
      <w:pPr>
        <w:tabs>
          <w:tab w:val="num" w:pos="5040"/>
        </w:tabs>
        <w:ind w:left="5040" w:hanging="360"/>
      </w:pPr>
      <w:rPr>
        <w:rFonts w:ascii="Wingdings 3" w:hAnsi="Wingdings 3" w:hint="default"/>
      </w:rPr>
    </w:lvl>
    <w:lvl w:ilvl="7" w:tplc="07B05AE2" w:tentative="1">
      <w:start w:val="1"/>
      <w:numFmt w:val="bullet"/>
      <w:lvlText w:val=""/>
      <w:lvlJc w:val="left"/>
      <w:pPr>
        <w:tabs>
          <w:tab w:val="num" w:pos="5760"/>
        </w:tabs>
        <w:ind w:left="5760" w:hanging="360"/>
      </w:pPr>
      <w:rPr>
        <w:rFonts w:ascii="Wingdings 3" w:hAnsi="Wingdings 3" w:hint="default"/>
      </w:rPr>
    </w:lvl>
    <w:lvl w:ilvl="8" w:tplc="10C6C85A" w:tentative="1">
      <w:start w:val="1"/>
      <w:numFmt w:val="bullet"/>
      <w:lvlText w:val=""/>
      <w:lvlJc w:val="left"/>
      <w:pPr>
        <w:tabs>
          <w:tab w:val="num" w:pos="6480"/>
        </w:tabs>
        <w:ind w:left="6480" w:hanging="360"/>
      </w:pPr>
      <w:rPr>
        <w:rFonts w:ascii="Wingdings 3" w:hAnsi="Wingdings 3" w:hint="default"/>
      </w:rPr>
    </w:lvl>
  </w:abstractNum>
  <w:abstractNum w:abstractNumId="3">
    <w:nsid w:val="2264098B"/>
    <w:multiLevelType w:val="hybridMultilevel"/>
    <w:tmpl w:val="9AA64140"/>
    <w:lvl w:ilvl="0" w:tplc="C800376A">
      <w:start w:val="1"/>
      <w:numFmt w:val="bullet"/>
      <w:lvlText w:val="•"/>
      <w:lvlJc w:val="left"/>
      <w:pPr>
        <w:tabs>
          <w:tab w:val="num" w:pos="720"/>
        </w:tabs>
        <w:ind w:left="720" w:hanging="360"/>
      </w:pPr>
      <w:rPr>
        <w:rFonts w:ascii="Arial" w:hAnsi="Arial" w:hint="default"/>
      </w:rPr>
    </w:lvl>
    <w:lvl w:ilvl="1" w:tplc="4B10041A" w:tentative="1">
      <w:start w:val="1"/>
      <w:numFmt w:val="bullet"/>
      <w:lvlText w:val="•"/>
      <w:lvlJc w:val="left"/>
      <w:pPr>
        <w:tabs>
          <w:tab w:val="num" w:pos="1440"/>
        </w:tabs>
        <w:ind w:left="1440" w:hanging="360"/>
      </w:pPr>
      <w:rPr>
        <w:rFonts w:ascii="Arial" w:hAnsi="Arial" w:hint="default"/>
      </w:rPr>
    </w:lvl>
    <w:lvl w:ilvl="2" w:tplc="D828FBCE" w:tentative="1">
      <w:start w:val="1"/>
      <w:numFmt w:val="bullet"/>
      <w:lvlText w:val="•"/>
      <w:lvlJc w:val="left"/>
      <w:pPr>
        <w:tabs>
          <w:tab w:val="num" w:pos="2160"/>
        </w:tabs>
        <w:ind w:left="2160" w:hanging="360"/>
      </w:pPr>
      <w:rPr>
        <w:rFonts w:ascii="Arial" w:hAnsi="Arial" w:hint="default"/>
      </w:rPr>
    </w:lvl>
    <w:lvl w:ilvl="3" w:tplc="BB540AAA" w:tentative="1">
      <w:start w:val="1"/>
      <w:numFmt w:val="bullet"/>
      <w:lvlText w:val="•"/>
      <w:lvlJc w:val="left"/>
      <w:pPr>
        <w:tabs>
          <w:tab w:val="num" w:pos="2880"/>
        </w:tabs>
        <w:ind w:left="2880" w:hanging="360"/>
      </w:pPr>
      <w:rPr>
        <w:rFonts w:ascii="Arial" w:hAnsi="Arial" w:hint="default"/>
      </w:rPr>
    </w:lvl>
    <w:lvl w:ilvl="4" w:tplc="859ADA94" w:tentative="1">
      <w:start w:val="1"/>
      <w:numFmt w:val="bullet"/>
      <w:lvlText w:val="•"/>
      <w:lvlJc w:val="left"/>
      <w:pPr>
        <w:tabs>
          <w:tab w:val="num" w:pos="3600"/>
        </w:tabs>
        <w:ind w:left="3600" w:hanging="360"/>
      </w:pPr>
      <w:rPr>
        <w:rFonts w:ascii="Arial" w:hAnsi="Arial" w:hint="default"/>
      </w:rPr>
    </w:lvl>
    <w:lvl w:ilvl="5" w:tplc="0C22F024" w:tentative="1">
      <w:start w:val="1"/>
      <w:numFmt w:val="bullet"/>
      <w:lvlText w:val="•"/>
      <w:lvlJc w:val="left"/>
      <w:pPr>
        <w:tabs>
          <w:tab w:val="num" w:pos="4320"/>
        </w:tabs>
        <w:ind w:left="4320" w:hanging="360"/>
      </w:pPr>
      <w:rPr>
        <w:rFonts w:ascii="Arial" w:hAnsi="Arial" w:hint="default"/>
      </w:rPr>
    </w:lvl>
    <w:lvl w:ilvl="6" w:tplc="2F24F9CE" w:tentative="1">
      <w:start w:val="1"/>
      <w:numFmt w:val="bullet"/>
      <w:lvlText w:val="•"/>
      <w:lvlJc w:val="left"/>
      <w:pPr>
        <w:tabs>
          <w:tab w:val="num" w:pos="5040"/>
        </w:tabs>
        <w:ind w:left="5040" w:hanging="360"/>
      </w:pPr>
      <w:rPr>
        <w:rFonts w:ascii="Arial" w:hAnsi="Arial" w:hint="default"/>
      </w:rPr>
    </w:lvl>
    <w:lvl w:ilvl="7" w:tplc="1DC69D16" w:tentative="1">
      <w:start w:val="1"/>
      <w:numFmt w:val="bullet"/>
      <w:lvlText w:val="•"/>
      <w:lvlJc w:val="left"/>
      <w:pPr>
        <w:tabs>
          <w:tab w:val="num" w:pos="5760"/>
        </w:tabs>
        <w:ind w:left="5760" w:hanging="360"/>
      </w:pPr>
      <w:rPr>
        <w:rFonts w:ascii="Arial" w:hAnsi="Arial" w:hint="default"/>
      </w:rPr>
    </w:lvl>
    <w:lvl w:ilvl="8" w:tplc="DFB4B950" w:tentative="1">
      <w:start w:val="1"/>
      <w:numFmt w:val="bullet"/>
      <w:lvlText w:val="•"/>
      <w:lvlJc w:val="left"/>
      <w:pPr>
        <w:tabs>
          <w:tab w:val="num" w:pos="6480"/>
        </w:tabs>
        <w:ind w:left="6480" w:hanging="360"/>
      </w:pPr>
      <w:rPr>
        <w:rFonts w:ascii="Arial" w:hAnsi="Arial" w:hint="default"/>
      </w:rPr>
    </w:lvl>
  </w:abstractNum>
  <w:abstractNum w:abstractNumId="4">
    <w:nsid w:val="30282B31"/>
    <w:multiLevelType w:val="hybridMultilevel"/>
    <w:tmpl w:val="47363398"/>
    <w:lvl w:ilvl="0" w:tplc="CFD826B2">
      <w:start w:val="1"/>
      <w:numFmt w:val="bullet"/>
      <w:lvlText w:val="•"/>
      <w:lvlJc w:val="left"/>
      <w:pPr>
        <w:tabs>
          <w:tab w:val="num" w:pos="720"/>
        </w:tabs>
        <w:ind w:left="720" w:hanging="360"/>
      </w:pPr>
      <w:rPr>
        <w:rFonts w:ascii="Arial" w:hAnsi="Arial" w:hint="default"/>
      </w:rPr>
    </w:lvl>
    <w:lvl w:ilvl="1" w:tplc="E2B84462" w:tentative="1">
      <w:start w:val="1"/>
      <w:numFmt w:val="bullet"/>
      <w:lvlText w:val="•"/>
      <w:lvlJc w:val="left"/>
      <w:pPr>
        <w:tabs>
          <w:tab w:val="num" w:pos="1440"/>
        </w:tabs>
        <w:ind w:left="1440" w:hanging="360"/>
      </w:pPr>
      <w:rPr>
        <w:rFonts w:ascii="Arial" w:hAnsi="Arial" w:hint="default"/>
      </w:rPr>
    </w:lvl>
    <w:lvl w:ilvl="2" w:tplc="C28044C4" w:tentative="1">
      <w:start w:val="1"/>
      <w:numFmt w:val="bullet"/>
      <w:lvlText w:val="•"/>
      <w:lvlJc w:val="left"/>
      <w:pPr>
        <w:tabs>
          <w:tab w:val="num" w:pos="2160"/>
        </w:tabs>
        <w:ind w:left="2160" w:hanging="360"/>
      </w:pPr>
      <w:rPr>
        <w:rFonts w:ascii="Arial" w:hAnsi="Arial" w:hint="default"/>
      </w:rPr>
    </w:lvl>
    <w:lvl w:ilvl="3" w:tplc="8FA88170" w:tentative="1">
      <w:start w:val="1"/>
      <w:numFmt w:val="bullet"/>
      <w:lvlText w:val="•"/>
      <w:lvlJc w:val="left"/>
      <w:pPr>
        <w:tabs>
          <w:tab w:val="num" w:pos="2880"/>
        </w:tabs>
        <w:ind w:left="2880" w:hanging="360"/>
      </w:pPr>
      <w:rPr>
        <w:rFonts w:ascii="Arial" w:hAnsi="Arial" w:hint="default"/>
      </w:rPr>
    </w:lvl>
    <w:lvl w:ilvl="4" w:tplc="060C5E1E" w:tentative="1">
      <w:start w:val="1"/>
      <w:numFmt w:val="bullet"/>
      <w:lvlText w:val="•"/>
      <w:lvlJc w:val="left"/>
      <w:pPr>
        <w:tabs>
          <w:tab w:val="num" w:pos="3600"/>
        </w:tabs>
        <w:ind w:left="3600" w:hanging="360"/>
      </w:pPr>
      <w:rPr>
        <w:rFonts w:ascii="Arial" w:hAnsi="Arial" w:hint="default"/>
      </w:rPr>
    </w:lvl>
    <w:lvl w:ilvl="5" w:tplc="222068DC" w:tentative="1">
      <w:start w:val="1"/>
      <w:numFmt w:val="bullet"/>
      <w:lvlText w:val="•"/>
      <w:lvlJc w:val="left"/>
      <w:pPr>
        <w:tabs>
          <w:tab w:val="num" w:pos="4320"/>
        </w:tabs>
        <w:ind w:left="4320" w:hanging="360"/>
      </w:pPr>
      <w:rPr>
        <w:rFonts w:ascii="Arial" w:hAnsi="Arial" w:hint="default"/>
      </w:rPr>
    </w:lvl>
    <w:lvl w:ilvl="6" w:tplc="3E967672" w:tentative="1">
      <w:start w:val="1"/>
      <w:numFmt w:val="bullet"/>
      <w:lvlText w:val="•"/>
      <w:lvlJc w:val="left"/>
      <w:pPr>
        <w:tabs>
          <w:tab w:val="num" w:pos="5040"/>
        </w:tabs>
        <w:ind w:left="5040" w:hanging="360"/>
      </w:pPr>
      <w:rPr>
        <w:rFonts w:ascii="Arial" w:hAnsi="Arial" w:hint="default"/>
      </w:rPr>
    </w:lvl>
    <w:lvl w:ilvl="7" w:tplc="76C28B7E" w:tentative="1">
      <w:start w:val="1"/>
      <w:numFmt w:val="bullet"/>
      <w:lvlText w:val="•"/>
      <w:lvlJc w:val="left"/>
      <w:pPr>
        <w:tabs>
          <w:tab w:val="num" w:pos="5760"/>
        </w:tabs>
        <w:ind w:left="5760" w:hanging="360"/>
      </w:pPr>
      <w:rPr>
        <w:rFonts w:ascii="Arial" w:hAnsi="Arial" w:hint="default"/>
      </w:rPr>
    </w:lvl>
    <w:lvl w:ilvl="8" w:tplc="E792914A" w:tentative="1">
      <w:start w:val="1"/>
      <w:numFmt w:val="bullet"/>
      <w:lvlText w:val="•"/>
      <w:lvlJc w:val="left"/>
      <w:pPr>
        <w:tabs>
          <w:tab w:val="num" w:pos="6480"/>
        </w:tabs>
        <w:ind w:left="6480" w:hanging="360"/>
      </w:pPr>
      <w:rPr>
        <w:rFonts w:ascii="Arial" w:hAnsi="Arial" w:hint="default"/>
      </w:rPr>
    </w:lvl>
  </w:abstractNum>
  <w:abstractNum w:abstractNumId="5">
    <w:nsid w:val="307A683F"/>
    <w:multiLevelType w:val="hybridMultilevel"/>
    <w:tmpl w:val="0F907210"/>
    <w:lvl w:ilvl="0" w:tplc="673CDD80">
      <w:start w:val="1"/>
      <w:numFmt w:val="bullet"/>
      <w:lvlText w:val=""/>
      <w:lvlJc w:val="left"/>
      <w:pPr>
        <w:tabs>
          <w:tab w:val="num" w:pos="720"/>
        </w:tabs>
        <w:ind w:left="720" w:hanging="360"/>
      </w:pPr>
      <w:rPr>
        <w:rFonts w:ascii="Wingdings 3" w:hAnsi="Wingdings 3" w:hint="default"/>
      </w:rPr>
    </w:lvl>
    <w:lvl w:ilvl="1" w:tplc="1F36A652" w:tentative="1">
      <w:start w:val="1"/>
      <w:numFmt w:val="bullet"/>
      <w:lvlText w:val=""/>
      <w:lvlJc w:val="left"/>
      <w:pPr>
        <w:tabs>
          <w:tab w:val="num" w:pos="1440"/>
        </w:tabs>
        <w:ind w:left="1440" w:hanging="360"/>
      </w:pPr>
      <w:rPr>
        <w:rFonts w:ascii="Wingdings 3" w:hAnsi="Wingdings 3" w:hint="default"/>
      </w:rPr>
    </w:lvl>
    <w:lvl w:ilvl="2" w:tplc="3D600CFE" w:tentative="1">
      <w:start w:val="1"/>
      <w:numFmt w:val="bullet"/>
      <w:lvlText w:val=""/>
      <w:lvlJc w:val="left"/>
      <w:pPr>
        <w:tabs>
          <w:tab w:val="num" w:pos="2160"/>
        </w:tabs>
        <w:ind w:left="2160" w:hanging="360"/>
      </w:pPr>
      <w:rPr>
        <w:rFonts w:ascii="Wingdings 3" w:hAnsi="Wingdings 3" w:hint="default"/>
      </w:rPr>
    </w:lvl>
    <w:lvl w:ilvl="3" w:tplc="E35CCE46" w:tentative="1">
      <w:start w:val="1"/>
      <w:numFmt w:val="bullet"/>
      <w:lvlText w:val=""/>
      <w:lvlJc w:val="left"/>
      <w:pPr>
        <w:tabs>
          <w:tab w:val="num" w:pos="2880"/>
        </w:tabs>
        <w:ind w:left="2880" w:hanging="360"/>
      </w:pPr>
      <w:rPr>
        <w:rFonts w:ascii="Wingdings 3" w:hAnsi="Wingdings 3" w:hint="default"/>
      </w:rPr>
    </w:lvl>
    <w:lvl w:ilvl="4" w:tplc="F7982BFE" w:tentative="1">
      <w:start w:val="1"/>
      <w:numFmt w:val="bullet"/>
      <w:lvlText w:val=""/>
      <w:lvlJc w:val="left"/>
      <w:pPr>
        <w:tabs>
          <w:tab w:val="num" w:pos="3600"/>
        </w:tabs>
        <w:ind w:left="3600" w:hanging="360"/>
      </w:pPr>
      <w:rPr>
        <w:rFonts w:ascii="Wingdings 3" w:hAnsi="Wingdings 3" w:hint="default"/>
      </w:rPr>
    </w:lvl>
    <w:lvl w:ilvl="5" w:tplc="0708256A" w:tentative="1">
      <w:start w:val="1"/>
      <w:numFmt w:val="bullet"/>
      <w:lvlText w:val=""/>
      <w:lvlJc w:val="left"/>
      <w:pPr>
        <w:tabs>
          <w:tab w:val="num" w:pos="4320"/>
        </w:tabs>
        <w:ind w:left="4320" w:hanging="360"/>
      </w:pPr>
      <w:rPr>
        <w:rFonts w:ascii="Wingdings 3" w:hAnsi="Wingdings 3" w:hint="default"/>
      </w:rPr>
    </w:lvl>
    <w:lvl w:ilvl="6" w:tplc="CFB03994" w:tentative="1">
      <w:start w:val="1"/>
      <w:numFmt w:val="bullet"/>
      <w:lvlText w:val=""/>
      <w:lvlJc w:val="left"/>
      <w:pPr>
        <w:tabs>
          <w:tab w:val="num" w:pos="5040"/>
        </w:tabs>
        <w:ind w:left="5040" w:hanging="360"/>
      </w:pPr>
      <w:rPr>
        <w:rFonts w:ascii="Wingdings 3" w:hAnsi="Wingdings 3" w:hint="default"/>
      </w:rPr>
    </w:lvl>
    <w:lvl w:ilvl="7" w:tplc="4AFAD3D0" w:tentative="1">
      <w:start w:val="1"/>
      <w:numFmt w:val="bullet"/>
      <w:lvlText w:val=""/>
      <w:lvlJc w:val="left"/>
      <w:pPr>
        <w:tabs>
          <w:tab w:val="num" w:pos="5760"/>
        </w:tabs>
        <w:ind w:left="5760" w:hanging="360"/>
      </w:pPr>
      <w:rPr>
        <w:rFonts w:ascii="Wingdings 3" w:hAnsi="Wingdings 3" w:hint="default"/>
      </w:rPr>
    </w:lvl>
    <w:lvl w:ilvl="8" w:tplc="579C88DC" w:tentative="1">
      <w:start w:val="1"/>
      <w:numFmt w:val="bullet"/>
      <w:lvlText w:val=""/>
      <w:lvlJc w:val="left"/>
      <w:pPr>
        <w:tabs>
          <w:tab w:val="num" w:pos="6480"/>
        </w:tabs>
        <w:ind w:left="6480" w:hanging="360"/>
      </w:pPr>
      <w:rPr>
        <w:rFonts w:ascii="Wingdings 3" w:hAnsi="Wingdings 3" w:hint="default"/>
      </w:rPr>
    </w:lvl>
  </w:abstractNum>
  <w:abstractNum w:abstractNumId="6">
    <w:nsid w:val="34003464"/>
    <w:multiLevelType w:val="hybridMultilevel"/>
    <w:tmpl w:val="259E9524"/>
    <w:lvl w:ilvl="0" w:tplc="09F4306A">
      <w:start w:val="1"/>
      <w:numFmt w:val="bullet"/>
      <w:lvlText w:val="•"/>
      <w:lvlJc w:val="left"/>
      <w:pPr>
        <w:tabs>
          <w:tab w:val="num" w:pos="720"/>
        </w:tabs>
        <w:ind w:left="720" w:hanging="360"/>
      </w:pPr>
      <w:rPr>
        <w:rFonts w:ascii="Arial" w:hAnsi="Arial" w:hint="default"/>
      </w:rPr>
    </w:lvl>
    <w:lvl w:ilvl="1" w:tplc="B8E6CEE0" w:tentative="1">
      <w:start w:val="1"/>
      <w:numFmt w:val="bullet"/>
      <w:lvlText w:val="•"/>
      <w:lvlJc w:val="left"/>
      <w:pPr>
        <w:tabs>
          <w:tab w:val="num" w:pos="1440"/>
        </w:tabs>
        <w:ind w:left="1440" w:hanging="360"/>
      </w:pPr>
      <w:rPr>
        <w:rFonts w:ascii="Arial" w:hAnsi="Arial" w:hint="default"/>
      </w:rPr>
    </w:lvl>
    <w:lvl w:ilvl="2" w:tplc="0DC452D0" w:tentative="1">
      <w:start w:val="1"/>
      <w:numFmt w:val="bullet"/>
      <w:lvlText w:val="•"/>
      <w:lvlJc w:val="left"/>
      <w:pPr>
        <w:tabs>
          <w:tab w:val="num" w:pos="2160"/>
        </w:tabs>
        <w:ind w:left="2160" w:hanging="360"/>
      </w:pPr>
      <w:rPr>
        <w:rFonts w:ascii="Arial" w:hAnsi="Arial" w:hint="default"/>
      </w:rPr>
    </w:lvl>
    <w:lvl w:ilvl="3" w:tplc="4ACA980A" w:tentative="1">
      <w:start w:val="1"/>
      <w:numFmt w:val="bullet"/>
      <w:lvlText w:val="•"/>
      <w:lvlJc w:val="left"/>
      <w:pPr>
        <w:tabs>
          <w:tab w:val="num" w:pos="2880"/>
        </w:tabs>
        <w:ind w:left="2880" w:hanging="360"/>
      </w:pPr>
      <w:rPr>
        <w:rFonts w:ascii="Arial" w:hAnsi="Arial" w:hint="default"/>
      </w:rPr>
    </w:lvl>
    <w:lvl w:ilvl="4" w:tplc="51DE100E" w:tentative="1">
      <w:start w:val="1"/>
      <w:numFmt w:val="bullet"/>
      <w:lvlText w:val="•"/>
      <w:lvlJc w:val="left"/>
      <w:pPr>
        <w:tabs>
          <w:tab w:val="num" w:pos="3600"/>
        </w:tabs>
        <w:ind w:left="3600" w:hanging="360"/>
      </w:pPr>
      <w:rPr>
        <w:rFonts w:ascii="Arial" w:hAnsi="Arial" w:hint="default"/>
      </w:rPr>
    </w:lvl>
    <w:lvl w:ilvl="5" w:tplc="58A8B422" w:tentative="1">
      <w:start w:val="1"/>
      <w:numFmt w:val="bullet"/>
      <w:lvlText w:val="•"/>
      <w:lvlJc w:val="left"/>
      <w:pPr>
        <w:tabs>
          <w:tab w:val="num" w:pos="4320"/>
        </w:tabs>
        <w:ind w:left="4320" w:hanging="360"/>
      </w:pPr>
      <w:rPr>
        <w:rFonts w:ascii="Arial" w:hAnsi="Arial" w:hint="default"/>
      </w:rPr>
    </w:lvl>
    <w:lvl w:ilvl="6" w:tplc="0418550C" w:tentative="1">
      <w:start w:val="1"/>
      <w:numFmt w:val="bullet"/>
      <w:lvlText w:val="•"/>
      <w:lvlJc w:val="left"/>
      <w:pPr>
        <w:tabs>
          <w:tab w:val="num" w:pos="5040"/>
        </w:tabs>
        <w:ind w:left="5040" w:hanging="360"/>
      </w:pPr>
      <w:rPr>
        <w:rFonts w:ascii="Arial" w:hAnsi="Arial" w:hint="default"/>
      </w:rPr>
    </w:lvl>
    <w:lvl w:ilvl="7" w:tplc="3DBCB846" w:tentative="1">
      <w:start w:val="1"/>
      <w:numFmt w:val="bullet"/>
      <w:lvlText w:val="•"/>
      <w:lvlJc w:val="left"/>
      <w:pPr>
        <w:tabs>
          <w:tab w:val="num" w:pos="5760"/>
        </w:tabs>
        <w:ind w:left="5760" w:hanging="360"/>
      </w:pPr>
      <w:rPr>
        <w:rFonts w:ascii="Arial" w:hAnsi="Arial" w:hint="default"/>
      </w:rPr>
    </w:lvl>
    <w:lvl w:ilvl="8" w:tplc="E6FE4C4C" w:tentative="1">
      <w:start w:val="1"/>
      <w:numFmt w:val="bullet"/>
      <w:lvlText w:val="•"/>
      <w:lvlJc w:val="left"/>
      <w:pPr>
        <w:tabs>
          <w:tab w:val="num" w:pos="6480"/>
        </w:tabs>
        <w:ind w:left="6480" w:hanging="360"/>
      </w:pPr>
      <w:rPr>
        <w:rFonts w:ascii="Arial" w:hAnsi="Arial" w:hint="default"/>
      </w:rPr>
    </w:lvl>
  </w:abstractNum>
  <w:abstractNum w:abstractNumId="7">
    <w:nsid w:val="39E83912"/>
    <w:multiLevelType w:val="hybridMultilevel"/>
    <w:tmpl w:val="39AAA3DA"/>
    <w:lvl w:ilvl="0" w:tplc="883C1078">
      <w:start w:val="1"/>
      <w:numFmt w:val="bullet"/>
      <w:lvlText w:val="•"/>
      <w:lvlJc w:val="left"/>
      <w:pPr>
        <w:tabs>
          <w:tab w:val="num" w:pos="720"/>
        </w:tabs>
        <w:ind w:left="720" w:hanging="360"/>
      </w:pPr>
      <w:rPr>
        <w:rFonts w:ascii="Arial" w:hAnsi="Arial" w:hint="default"/>
      </w:rPr>
    </w:lvl>
    <w:lvl w:ilvl="1" w:tplc="0F7A1F94" w:tentative="1">
      <w:start w:val="1"/>
      <w:numFmt w:val="bullet"/>
      <w:lvlText w:val="•"/>
      <w:lvlJc w:val="left"/>
      <w:pPr>
        <w:tabs>
          <w:tab w:val="num" w:pos="1440"/>
        </w:tabs>
        <w:ind w:left="1440" w:hanging="360"/>
      </w:pPr>
      <w:rPr>
        <w:rFonts w:ascii="Arial" w:hAnsi="Arial" w:hint="default"/>
      </w:rPr>
    </w:lvl>
    <w:lvl w:ilvl="2" w:tplc="ED58EFFE" w:tentative="1">
      <w:start w:val="1"/>
      <w:numFmt w:val="bullet"/>
      <w:lvlText w:val="•"/>
      <w:lvlJc w:val="left"/>
      <w:pPr>
        <w:tabs>
          <w:tab w:val="num" w:pos="2160"/>
        </w:tabs>
        <w:ind w:left="2160" w:hanging="360"/>
      </w:pPr>
      <w:rPr>
        <w:rFonts w:ascii="Arial" w:hAnsi="Arial" w:hint="default"/>
      </w:rPr>
    </w:lvl>
    <w:lvl w:ilvl="3" w:tplc="95901DE2" w:tentative="1">
      <w:start w:val="1"/>
      <w:numFmt w:val="bullet"/>
      <w:lvlText w:val="•"/>
      <w:lvlJc w:val="left"/>
      <w:pPr>
        <w:tabs>
          <w:tab w:val="num" w:pos="2880"/>
        </w:tabs>
        <w:ind w:left="2880" w:hanging="360"/>
      </w:pPr>
      <w:rPr>
        <w:rFonts w:ascii="Arial" w:hAnsi="Arial" w:hint="default"/>
      </w:rPr>
    </w:lvl>
    <w:lvl w:ilvl="4" w:tplc="C7DE49F4" w:tentative="1">
      <w:start w:val="1"/>
      <w:numFmt w:val="bullet"/>
      <w:lvlText w:val="•"/>
      <w:lvlJc w:val="left"/>
      <w:pPr>
        <w:tabs>
          <w:tab w:val="num" w:pos="3600"/>
        </w:tabs>
        <w:ind w:left="3600" w:hanging="360"/>
      </w:pPr>
      <w:rPr>
        <w:rFonts w:ascii="Arial" w:hAnsi="Arial" w:hint="default"/>
      </w:rPr>
    </w:lvl>
    <w:lvl w:ilvl="5" w:tplc="7A0809EE" w:tentative="1">
      <w:start w:val="1"/>
      <w:numFmt w:val="bullet"/>
      <w:lvlText w:val="•"/>
      <w:lvlJc w:val="left"/>
      <w:pPr>
        <w:tabs>
          <w:tab w:val="num" w:pos="4320"/>
        </w:tabs>
        <w:ind w:left="4320" w:hanging="360"/>
      </w:pPr>
      <w:rPr>
        <w:rFonts w:ascii="Arial" w:hAnsi="Arial" w:hint="default"/>
      </w:rPr>
    </w:lvl>
    <w:lvl w:ilvl="6" w:tplc="5A82A9AE" w:tentative="1">
      <w:start w:val="1"/>
      <w:numFmt w:val="bullet"/>
      <w:lvlText w:val="•"/>
      <w:lvlJc w:val="left"/>
      <w:pPr>
        <w:tabs>
          <w:tab w:val="num" w:pos="5040"/>
        </w:tabs>
        <w:ind w:left="5040" w:hanging="360"/>
      </w:pPr>
      <w:rPr>
        <w:rFonts w:ascii="Arial" w:hAnsi="Arial" w:hint="default"/>
      </w:rPr>
    </w:lvl>
    <w:lvl w:ilvl="7" w:tplc="018CACD8" w:tentative="1">
      <w:start w:val="1"/>
      <w:numFmt w:val="bullet"/>
      <w:lvlText w:val="•"/>
      <w:lvlJc w:val="left"/>
      <w:pPr>
        <w:tabs>
          <w:tab w:val="num" w:pos="5760"/>
        </w:tabs>
        <w:ind w:left="5760" w:hanging="360"/>
      </w:pPr>
      <w:rPr>
        <w:rFonts w:ascii="Arial" w:hAnsi="Arial" w:hint="default"/>
      </w:rPr>
    </w:lvl>
    <w:lvl w:ilvl="8" w:tplc="6046DD34" w:tentative="1">
      <w:start w:val="1"/>
      <w:numFmt w:val="bullet"/>
      <w:lvlText w:val="•"/>
      <w:lvlJc w:val="left"/>
      <w:pPr>
        <w:tabs>
          <w:tab w:val="num" w:pos="6480"/>
        </w:tabs>
        <w:ind w:left="6480" w:hanging="360"/>
      </w:pPr>
      <w:rPr>
        <w:rFonts w:ascii="Arial" w:hAnsi="Arial" w:hint="default"/>
      </w:rPr>
    </w:lvl>
  </w:abstractNum>
  <w:abstractNum w:abstractNumId="8">
    <w:nsid w:val="3C3327BF"/>
    <w:multiLevelType w:val="hybridMultilevel"/>
    <w:tmpl w:val="2488D722"/>
    <w:lvl w:ilvl="0" w:tplc="D1B810D0">
      <w:start w:val="1"/>
      <w:numFmt w:val="bullet"/>
      <w:lvlText w:val="•"/>
      <w:lvlJc w:val="left"/>
      <w:pPr>
        <w:tabs>
          <w:tab w:val="num" w:pos="720"/>
        </w:tabs>
        <w:ind w:left="720" w:hanging="360"/>
      </w:pPr>
      <w:rPr>
        <w:rFonts w:ascii="Arial" w:hAnsi="Arial" w:hint="default"/>
      </w:rPr>
    </w:lvl>
    <w:lvl w:ilvl="1" w:tplc="5312741E" w:tentative="1">
      <w:start w:val="1"/>
      <w:numFmt w:val="bullet"/>
      <w:lvlText w:val="•"/>
      <w:lvlJc w:val="left"/>
      <w:pPr>
        <w:tabs>
          <w:tab w:val="num" w:pos="1440"/>
        </w:tabs>
        <w:ind w:left="1440" w:hanging="360"/>
      </w:pPr>
      <w:rPr>
        <w:rFonts w:ascii="Arial" w:hAnsi="Arial" w:hint="default"/>
      </w:rPr>
    </w:lvl>
    <w:lvl w:ilvl="2" w:tplc="2F0A0DE6" w:tentative="1">
      <w:start w:val="1"/>
      <w:numFmt w:val="bullet"/>
      <w:lvlText w:val="•"/>
      <w:lvlJc w:val="left"/>
      <w:pPr>
        <w:tabs>
          <w:tab w:val="num" w:pos="2160"/>
        </w:tabs>
        <w:ind w:left="2160" w:hanging="360"/>
      </w:pPr>
      <w:rPr>
        <w:rFonts w:ascii="Arial" w:hAnsi="Arial" w:hint="default"/>
      </w:rPr>
    </w:lvl>
    <w:lvl w:ilvl="3" w:tplc="908022B0" w:tentative="1">
      <w:start w:val="1"/>
      <w:numFmt w:val="bullet"/>
      <w:lvlText w:val="•"/>
      <w:lvlJc w:val="left"/>
      <w:pPr>
        <w:tabs>
          <w:tab w:val="num" w:pos="2880"/>
        </w:tabs>
        <w:ind w:left="2880" w:hanging="360"/>
      </w:pPr>
      <w:rPr>
        <w:rFonts w:ascii="Arial" w:hAnsi="Arial" w:hint="default"/>
      </w:rPr>
    </w:lvl>
    <w:lvl w:ilvl="4" w:tplc="0964B43A" w:tentative="1">
      <w:start w:val="1"/>
      <w:numFmt w:val="bullet"/>
      <w:lvlText w:val="•"/>
      <w:lvlJc w:val="left"/>
      <w:pPr>
        <w:tabs>
          <w:tab w:val="num" w:pos="3600"/>
        </w:tabs>
        <w:ind w:left="3600" w:hanging="360"/>
      </w:pPr>
      <w:rPr>
        <w:rFonts w:ascii="Arial" w:hAnsi="Arial" w:hint="default"/>
      </w:rPr>
    </w:lvl>
    <w:lvl w:ilvl="5" w:tplc="85E2B952" w:tentative="1">
      <w:start w:val="1"/>
      <w:numFmt w:val="bullet"/>
      <w:lvlText w:val="•"/>
      <w:lvlJc w:val="left"/>
      <w:pPr>
        <w:tabs>
          <w:tab w:val="num" w:pos="4320"/>
        </w:tabs>
        <w:ind w:left="4320" w:hanging="360"/>
      </w:pPr>
      <w:rPr>
        <w:rFonts w:ascii="Arial" w:hAnsi="Arial" w:hint="default"/>
      </w:rPr>
    </w:lvl>
    <w:lvl w:ilvl="6" w:tplc="00E6C960" w:tentative="1">
      <w:start w:val="1"/>
      <w:numFmt w:val="bullet"/>
      <w:lvlText w:val="•"/>
      <w:lvlJc w:val="left"/>
      <w:pPr>
        <w:tabs>
          <w:tab w:val="num" w:pos="5040"/>
        </w:tabs>
        <w:ind w:left="5040" w:hanging="360"/>
      </w:pPr>
      <w:rPr>
        <w:rFonts w:ascii="Arial" w:hAnsi="Arial" w:hint="default"/>
      </w:rPr>
    </w:lvl>
    <w:lvl w:ilvl="7" w:tplc="1D0005FC" w:tentative="1">
      <w:start w:val="1"/>
      <w:numFmt w:val="bullet"/>
      <w:lvlText w:val="•"/>
      <w:lvlJc w:val="left"/>
      <w:pPr>
        <w:tabs>
          <w:tab w:val="num" w:pos="5760"/>
        </w:tabs>
        <w:ind w:left="5760" w:hanging="360"/>
      </w:pPr>
      <w:rPr>
        <w:rFonts w:ascii="Arial" w:hAnsi="Arial" w:hint="default"/>
      </w:rPr>
    </w:lvl>
    <w:lvl w:ilvl="8" w:tplc="02ACB846" w:tentative="1">
      <w:start w:val="1"/>
      <w:numFmt w:val="bullet"/>
      <w:lvlText w:val="•"/>
      <w:lvlJc w:val="left"/>
      <w:pPr>
        <w:tabs>
          <w:tab w:val="num" w:pos="6480"/>
        </w:tabs>
        <w:ind w:left="6480" w:hanging="360"/>
      </w:pPr>
      <w:rPr>
        <w:rFonts w:ascii="Arial" w:hAnsi="Arial" w:hint="default"/>
      </w:rPr>
    </w:lvl>
  </w:abstractNum>
  <w:abstractNum w:abstractNumId="9">
    <w:nsid w:val="42E32E3D"/>
    <w:multiLevelType w:val="hybridMultilevel"/>
    <w:tmpl w:val="2EDC2A76"/>
    <w:lvl w:ilvl="0" w:tplc="351CE094">
      <w:start w:val="1"/>
      <w:numFmt w:val="bullet"/>
      <w:lvlText w:val=""/>
      <w:lvlJc w:val="left"/>
      <w:pPr>
        <w:tabs>
          <w:tab w:val="num" w:pos="720"/>
        </w:tabs>
        <w:ind w:left="720" w:hanging="360"/>
      </w:pPr>
      <w:rPr>
        <w:rFonts w:ascii="Wingdings 3" w:hAnsi="Wingdings 3" w:hint="default"/>
      </w:rPr>
    </w:lvl>
    <w:lvl w:ilvl="1" w:tplc="0C2663D0" w:tentative="1">
      <w:start w:val="1"/>
      <w:numFmt w:val="bullet"/>
      <w:lvlText w:val=""/>
      <w:lvlJc w:val="left"/>
      <w:pPr>
        <w:tabs>
          <w:tab w:val="num" w:pos="1440"/>
        </w:tabs>
        <w:ind w:left="1440" w:hanging="360"/>
      </w:pPr>
      <w:rPr>
        <w:rFonts w:ascii="Wingdings 3" w:hAnsi="Wingdings 3" w:hint="default"/>
      </w:rPr>
    </w:lvl>
    <w:lvl w:ilvl="2" w:tplc="C11A75CE" w:tentative="1">
      <w:start w:val="1"/>
      <w:numFmt w:val="bullet"/>
      <w:lvlText w:val=""/>
      <w:lvlJc w:val="left"/>
      <w:pPr>
        <w:tabs>
          <w:tab w:val="num" w:pos="2160"/>
        </w:tabs>
        <w:ind w:left="2160" w:hanging="360"/>
      </w:pPr>
      <w:rPr>
        <w:rFonts w:ascii="Wingdings 3" w:hAnsi="Wingdings 3" w:hint="default"/>
      </w:rPr>
    </w:lvl>
    <w:lvl w:ilvl="3" w:tplc="F62A3908" w:tentative="1">
      <w:start w:val="1"/>
      <w:numFmt w:val="bullet"/>
      <w:lvlText w:val=""/>
      <w:lvlJc w:val="left"/>
      <w:pPr>
        <w:tabs>
          <w:tab w:val="num" w:pos="2880"/>
        </w:tabs>
        <w:ind w:left="2880" w:hanging="360"/>
      </w:pPr>
      <w:rPr>
        <w:rFonts w:ascii="Wingdings 3" w:hAnsi="Wingdings 3" w:hint="default"/>
      </w:rPr>
    </w:lvl>
    <w:lvl w:ilvl="4" w:tplc="3BA48344" w:tentative="1">
      <w:start w:val="1"/>
      <w:numFmt w:val="bullet"/>
      <w:lvlText w:val=""/>
      <w:lvlJc w:val="left"/>
      <w:pPr>
        <w:tabs>
          <w:tab w:val="num" w:pos="3600"/>
        </w:tabs>
        <w:ind w:left="3600" w:hanging="360"/>
      </w:pPr>
      <w:rPr>
        <w:rFonts w:ascii="Wingdings 3" w:hAnsi="Wingdings 3" w:hint="default"/>
      </w:rPr>
    </w:lvl>
    <w:lvl w:ilvl="5" w:tplc="362C8A32" w:tentative="1">
      <w:start w:val="1"/>
      <w:numFmt w:val="bullet"/>
      <w:lvlText w:val=""/>
      <w:lvlJc w:val="left"/>
      <w:pPr>
        <w:tabs>
          <w:tab w:val="num" w:pos="4320"/>
        </w:tabs>
        <w:ind w:left="4320" w:hanging="360"/>
      </w:pPr>
      <w:rPr>
        <w:rFonts w:ascii="Wingdings 3" w:hAnsi="Wingdings 3" w:hint="default"/>
      </w:rPr>
    </w:lvl>
    <w:lvl w:ilvl="6" w:tplc="2CE6D414" w:tentative="1">
      <w:start w:val="1"/>
      <w:numFmt w:val="bullet"/>
      <w:lvlText w:val=""/>
      <w:lvlJc w:val="left"/>
      <w:pPr>
        <w:tabs>
          <w:tab w:val="num" w:pos="5040"/>
        </w:tabs>
        <w:ind w:left="5040" w:hanging="360"/>
      </w:pPr>
      <w:rPr>
        <w:rFonts w:ascii="Wingdings 3" w:hAnsi="Wingdings 3" w:hint="default"/>
      </w:rPr>
    </w:lvl>
    <w:lvl w:ilvl="7" w:tplc="8D7A12CE" w:tentative="1">
      <w:start w:val="1"/>
      <w:numFmt w:val="bullet"/>
      <w:lvlText w:val=""/>
      <w:lvlJc w:val="left"/>
      <w:pPr>
        <w:tabs>
          <w:tab w:val="num" w:pos="5760"/>
        </w:tabs>
        <w:ind w:left="5760" w:hanging="360"/>
      </w:pPr>
      <w:rPr>
        <w:rFonts w:ascii="Wingdings 3" w:hAnsi="Wingdings 3" w:hint="default"/>
      </w:rPr>
    </w:lvl>
    <w:lvl w:ilvl="8" w:tplc="B176AD02" w:tentative="1">
      <w:start w:val="1"/>
      <w:numFmt w:val="bullet"/>
      <w:lvlText w:val=""/>
      <w:lvlJc w:val="left"/>
      <w:pPr>
        <w:tabs>
          <w:tab w:val="num" w:pos="6480"/>
        </w:tabs>
        <w:ind w:left="6480" w:hanging="360"/>
      </w:pPr>
      <w:rPr>
        <w:rFonts w:ascii="Wingdings 3" w:hAnsi="Wingdings 3" w:hint="default"/>
      </w:rPr>
    </w:lvl>
  </w:abstractNum>
  <w:abstractNum w:abstractNumId="10">
    <w:nsid w:val="4D5B5E47"/>
    <w:multiLevelType w:val="hybridMultilevel"/>
    <w:tmpl w:val="3A704BF8"/>
    <w:lvl w:ilvl="0" w:tplc="CC9E59C0">
      <w:start w:val="1"/>
      <w:numFmt w:val="bullet"/>
      <w:lvlText w:val="•"/>
      <w:lvlJc w:val="left"/>
      <w:pPr>
        <w:tabs>
          <w:tab w:val="num" w:pos="720"/>
        </w:tabs>
        <w:ind w:left="720" w:hanging="360"/>
      </w:pPr>
      <w:rPr>
        <w:rFonts w:ascii="Arial" w:hAnsi="Arial" w:hint="default"/>
      </w:rPr>
    </w:lvl>
    <w:lvl w:ilvl="1" w:tplc="B2563444">
      <w:start w:val="1"/>
      <w:numFmt w:val="bullet"/>
      <w:lvlText w:val="•"/>
      <w:lvlJc w:val="left"/>
      <w:pPr>
        <w:tabs>
          <w:tab w:val="num" w:pos="1440"/>
        </w:tabs>
        <w:ind w:left="1440" w:hanging="360"/>
      </w:pPr>
      <w:rPr>
        <w:rFonts w:ascii="Arial" w:hAnsi="Arial" w:hint="default"/>
      </w:rPr>
    </w:lvl>
    <w:lvl w:ilvl="2" w:tplc="6F7A0B14" w:tentative="1">
      <w:start w:val="1"/>
      <w:numFmt w:val="bullet"/>
      <w:lvlText w:val="•"/>
      <w:lvlJc w:val="left"/>
      <w:pPr>
        <w:tabs>
          <w:tab w:val="num" w:pos="2160"/>
        </w:tabs>
        <w:ind w:left="2160" w:hanging="360"/>
      </w:pPr>
      <w:rPr>
        <w:rFonts w:ascii="Arial" w:hAnsi="Arial" w:hint="default"/>
      </w:rPr>
    </w:lvl>
    <w:lvl w:ilvl="3" w:tplc="63D687B0" w:tentative="1">
      <w:start w:val="1"/>
      <w:numFmt w:val="bullet"/>
      <w:lvlText w:val="•"/>
      <w:lvlJc w:val="left"/>
      <w:pPr>
        <w:tabs>
          <w:tab w:val="num" w:pos="2880"/>
        </w:tabs>
        <w:ind w:left="2880" w:hanging="360"/>
      </w:pPr>
      <w:rPr>
        <w:rFonts w:ascii="Arial" w:hAnsi="Arial" w:hint="default"/>
      </w:rPr>
    </w:lvl>
    <w:lvl w:ilvl="4" w:tplc="D6DC49C0" w:tentative="1">
      <w:start w:val="1"/>
      <w:numFmt w:val="bullet"/>
      <w:lvlText w:val="•"/>
      <w:lvlJc w:val="left"/>
      <w:pPr>
        <w:tabs>
          <w:tab w:val="num" w:pos="3600"/>
        </w:tabs>
        <w:ind w:left="3600" w:hanging="360"/>
      </w:pPr>
      <w:rPr>
        <w:rFonts w:ascii="Arial" w:hAnsi="Arial" w:hint="default"/>
      </w:rPr>
    </w:lvl>
    <w:lvl w:ilvl="5" w:tplc="BA34F744" w:tentative="1">
      <w:start w:val="1"/>
      <w:numFmt w:val="bullet"/>
      <w:lvlText w:val="•"/>
      <w:lvlJc w:val="left"/>
      <w:pPr>
        <w:tabs>
          <w:tab w:val="num" w:pos="4320"/>
        </w:tabs>
        <w:ind w:left="4320" w:hanging="360"/>
      </w:pPr>
      <w:rPr>
        <w:rFonts w:ascii="Arial" w:hAnsi="Arial" w:hint="default"/>
      </w:rPr>
    </w:lvl>
    <w:lvl w:ilvl="6" w:tplc="74507C22" w:tentative="1">
      <w:start w:val="1"/>
      <w:numFmt w:val="bullet"/>
      <w:lvlText w:val="•"/>
      <w:lvlJc w:val="left"/>
      <w:pPr>
        <w:tabs>
          <w:tab w:val="num" w:pos="5040"/>
        </w:tabs>
        <w:ind w:left="5040" w:hanging="360"/>
      </w:pPr>
      <w:rPr>
        <w:rFonts w:ascii="Arial" w:hAnsi="Arial" w:hint="default"/>
      </w:rPr>
    </w:lvl>
    <w:lvl w:ilvl="7" w:tplc="84424894" w:tentative="1">
      <w:start w:val="1"/>
      <w:numFmt w:val="bullet"/>
      <w:lvlText w:val="•"/>
      <w:lvlJc w:val="left"/>
      <w:pPr>
        <w:tabs>
          <w:tab w:val="num" w:pos="5760"/>
        </w:tabs>
        <w:ind w:left="5760" w:hanging="360"/>
      </w:pPr>
      <w:rPr>
        <w:rFonts w:ascii="Arial" w:hAnsi="Arial" w:hint="default"/>
      </w:rPr>
    </w:lvl>
    <w:lvl w:ilvl="8" w:tplc="BB7E7CE6" w:tentative="1">
      <w:start w:val="1"/>
      <w:numFmt w:val="bullet"/>
      <w:lvlText w:val="•"/>
      <w:lvlJc w:val="left"/>
      <w:pPr>
        <w:tabs>
          <w:tab w:val="num" w:pos="6480"/>
        </w:tabs>
        <w:ind w:left="6480" w:hanging="360"/>
      </w:pPr>
      <w:rPr>
        <w:rFonts w:ascii="Arial" w:hAnsi="Arial" w:hint="default"/>
      </w:rPr>
    </w:lvl>
  </w:abstractNum>
  <w:abstractNum w:abstractNumId="11">
    <w:nsid w:val="53176757"/>
    <w:multiLevelType w:val="hybridMultilevel"/>
    <w:tmpl w:val="96C48A08"/>
    <w:lvl w:ilvl="0" w:tplc="FC0C1442">
      <w:start w:val="1"/>
      <w:numFmt w:val="bullet"/>
      <w:lvlText w:val=""/>
      <w:lvlJc w:val="left"/>
      <w:pPr>
        <w:tabs>
          <w:tab w:val="num" w:pos="720"/>
        </w:tabs>
        <w:ind w:left="720" w:hanging="360"/>
      </w:pPr>
      <w:rPr>
        <w:rFonts w:ascii="Wingdings 3" w:hAnsi="Wingdings 3" w:hint="default"/>
      </w:rPr>
    </w:lvl>
    <w:lvl w:ilvl="1" w:tplc="A52C0B3E">
      <w:start w:val="4268"/>
      <w:numFmt w:val="bullet"/>
      <w:lvlText w:val=""/>
      <w:lvlJc w:val="left"/>
      <w:pPr>
        <w:tabs>
          <w:tab w:val="num" w:pos="1440"/>
        </w:tabs>
        <w:ind w:left="1440" w:hanging="360"/>
      </w:pPr>
      <w:rPr>
        <w:rFonts w:ascii="Wingdings 3" w:hAnsi="Wingdings 3" w:hint="default"/>
      </w:rPr>
    </w:lvl>
    <w:lvl w:ilvl="2" w:tplc="C03C5640" w:tentative="1">
      <w:start w:val="1"/>
      <w:numFmt w:val="bullet"/>
      <w:lvlText w:val=""/>
      <w:lvlJc w:val="left"/>
      <w:pPr>
        <w:tabs>
          <w:tab w:val="num" w:pos="2160"/>
        </w:tabs>
        <w:ind w:left="2160" w:hanging="360"/>
      </w:pPr>
      <w:rPr>
        <w:rFonts w:ascii="Wingdings 3" w:hAnsi="Wingdings 3" w:hint="default"/>
      </w:rPr>
    </w:lvl>
    <w:lvl w:ilvl="3" w:tplc="3EAE0B02" w:tentative="1">
      <w:start w:val="1"/>
      <w:numFmt w:val="bullet"/>
      <w:lvlText w:val=""/>
      <w:lvlJc w:val="left"/>
      <w:pPr>
        <w:tabs>
          <w:tab w:val="num" w:pos="2880"/>
        </w:tabs>
        <w:ind w:left="2880" w:hanging="360"/>
      </w:pPr>
      <w:rPr>
        <w:rFonts w:ascii="Wingdings 3" w:hAnsi="Wingdings 3" w:hint="default"/>
      </w:rPr>
    </w:lvl>
    <w:lvl w:ilvl="4" w:tplc="A6B4D030" w:tentative="1">
      <w:start w:val="1"/>
      <w:numFmt w:val="bullet"/>
      <w:lvlText w:val=""/>
      <w:lvlJc w:val="left"/>
      <w:pPr>
        <w:tabs>
          <w:tab w:val="num" w:pos="3600"/>
        </w:tabs>
        <w:ind w:left="3600" w:hanging="360"/>
      </w:pPr>
      <w:rPr>
        <w:rFonts w:ascii="Wingdings 3" w:hAnsi="Wingdings 3" w:hint="default"/>
      </w:rPr>
    </w:lvl>
    <w:lvl w:ilvl="5" w:tplc="81FAE6FC" w:tentative="1">
      <w:start w:val="1"/>
      <w:numFmt w:val="bullet"/>
      <w:lvlText w:val=""/>
      <w:lvlJc w:val="left"/>
      <w:pPr>
        <w:tabs>
          <w:tab w:val="num" w:pos="4320"/>
        </w:tabs>
        <w:ind w:left="4320" w:hanging="360"/>
      </w:pPr>
      <w:rPr>
        <w:rFonts w:ascii="Wingdings 3" w:hAnsi="Wingdings 3" w:hint="default"/>
      </w:rPr>
    </w:lvl>
    <w:lvl w:ilvl="6" w:tplc="F1B0867A" w:tentative="1">
      <w:start w:val="1"/>
      <w:numFmt w:val="bullet"/>
      <w:lvlText w:val=""/>
      <w:lvlJc w:val="left"/>
      <w:pPr>
        <w:tabs>
          <w:tab w:val="num" w:pos="5040"/>
        </w:tabs>
        <w:ind w:left="5040" w:hanging="360"/>
      </w:pPr>
      <w:rPr>
        <w:rFonts w:ascii="Wingdings 3" w:hAnsi="Wingdings 3" w:hint="default"/>
      </w:rPr>
    </w:lvl>
    <w:lvl w:ilvl="7" w:tplc="617E8AA4" w:tentative="1">
      <w:start w:val="1"/>
      <w:numFmt w:val="bullet"/>
      <w:lvlText w:val=""/>
      <w:lvlJc w:val="left"/>
      <w:pPr>
        <w:tabs>
          <w:tab w:val="num" w:pos="5760"/>
        </w:tabs>
        <w:ind w:left="5760" w:hanging="360"/>
      </w:pPr>
      <w:rPr>
        <w:rFonts w:ascii="Wingdings 3" w:hAnsi="Wingdings 3" w:hint="default"/>
      </w:rPr>
    </w:lvl>
    <w:lvl w:ilvl="8" w:tplc="35E0304A" w:tentative="1">
      <w:start w:val="1"/>
      <w:numFmt w:val="bullet"/>
      <w:lvlText w:val=""/>
      <w:lvlJc w:val="left"/>
      <w:pPr>
        <w:tabs>
          <w:tab w:val="num" w:pos="6480"/>
        </w:tabs>
        <w:ind w:left="6480" w:hanging="360"/>
      </w:pPr>
      <w:rPr>
        <w:rFonts w:ascii="Wingdings 3" w:hAnsi="Wingdings 3" w:hint="default"/>
      </w:rPr>
    </w:lvl>
  </w:abstractNum>
  <w:abstractNum w:abstractNumId="12">
    <w:nsid w:val="54FC1DAE"/>
    <w:multiLevelType w:val="hybridMultilevel"/>
    <w:tmpl w:val="A3AED5AE"/>
    <w:lvl w:ilvl="0" w:tplc="1EF26C8A">
      <w:start w:val="1"/>
      <w:numFmt w:val="bullet"/>
      <w:lvlText w:val="•"/>
      <w:lvlJc w:val="left"/>
      <w:pPr>
        <w:tabs>
          <w:tab w:val="num" w:pos="720"/>
        </w:tabs>
        <w:ind w:left="720" w:hanging="360"/>
      </w:pPr>
      <w:rPr>
        <w:rFonts w:ascii="Arial" w:hAnsi="Arial" w:hint="default"/>
      </w:rPr>
    </w:lvl>
    <w:lvl w:ilvl="1" w:tplc="7C16B672" w:tentative="1">
      <w:start w:val="1"/>
      <w:numFmt w:val="bullet"/>
      <w:lvlText w:val="•"/>
      <w:lvlJc w:val="left"/>
      <w:pPr>
        <w:tabs>
          <w:tab w:val="num" w:pos="1440"/>
        </w:tabs>
        <w:ind w:left="1440" w:hanging="360"/>
      </w:pPr>
      <w:rPr>
        <w:rFonts w:ascii="Arial" w:hAnsi="Arial" w:hint="default"/>
      </w:rPr>
    </w:lvl>
    <w:lvl w:ilvl="2" w:tplc="E0A84302" w:tentative="1">
      <w:start w:val="1"/>
      <w:numFmt w:val="bullet"/>
      <w:lvlText w:val="•"/>
      <w:lvlJc w:val="left"/>
      <w:pPr>
        <w:tabs>
          <w:tab w:val="num" w:pos="2160"/>
        </w:tabs>
        <w:ind w:left="2160" w:hanging="360"/>
      </w:pPr>
      <w:rPr>
        <w:rFonts w:ascii="Arial" w:hAnsi="Arial" w:hint="default"/>
      </w:rPr>
    </w:lvl>
    <w:lvl w:ilvl="3" w:tplc="FB044D34" w:tentative="1">
      <w:start w:val="1"/>
      <w:numFmt w:val="bullet"/>
      <w:lvlText w:val="•"/>
      <w:lvlJc w:val="left"/>
      <w:pPr>
        <w:tabs>
          <w:tab w:val="num" w:pos="2880"/>
        </w:tabs>
        <w:ind w:left="2880" w:hanging="360"/>
      </w:pPr>
      <w:rPr>
        <w:rFonts w:ascii="Arial" w:hAnsi="Arial" w:hint="default"/>
      </w:rPr>
    </w:lvl>
    <w:lvl w:ilvl="4" w:tplc="256029F8" w:tentative="1">
      <w:start w:val="1"/>
      <w:numFmt w:val="bullet"/>
      <w:lvlText w:val="•"/>
      <w:lvlJc w:val="left"/>
      <w:pPr>
        <w:tabs>
          <w:tab w:val="num" w:pos="3600"/>
        </w:tabs>
        <w:ind w:left="3600" w:hanging="360"/>
      </w:pPr>
      <w:rPr>
        <w:rFonts w:ascii="Arial" w:hAnsi="Arial" w:hint="default"/>
      </w:rPr>
    </w:lvl>
    <w:lvl w:ilvl="5" w:tplc="8D64C4A4" w:tentative="1">
      <w:start w:val="1"/>
      <w:numFmt w:val="bullet"/>
      <w:lvlText w:val="•"/>
      <w:lvlJc w:val="left"/>
      <w:pPr>
        <w:tabs>
          <w:tab w:val="num" w:pos="4320"/>
        </w:tabs>
        <w:ind w:left="4320" w:hanging="360"/>
      </w:pPr>
      <w:rPr>
        <w:rFonts w:ascii="Arial" w:hAnsi="Arial" w:hint="default"/>
      </w:rPr>
    </w:lvl>
    <w:lvl w:ilvl="6" w:tplc="4546FD0C" w:tentative="1">
      <w:start w:val="1"/>
      <w:numFmt w:val="bullet"/>
      <w:lvlText w:val="•"/>
      <w:lvlJc w:val="left"/>
      <w:pPr>
        <w:tabs>
          <w:tab w:val="num" w:pos="5040"/>
        </w:tabs>
        <w:ind w:left="5040" w:hanging="360"/>
      </w:pPr>
      <w:rPr>
        <w:rFonts w:ascii="Arial" w:hAnsi="Arial" w:hint="default"/>
      </w:rPr>
    </w:lvl>
    <w:lvl w:ilvl="7" w:tplc="50C060F0" w:tentative="1">
      <w:start w:val="1"/>
      <w:numFmt w:val="bullet"/>
      <w:lvlText w:val="•"/>
      <w:lvlJc w:val="left"/>
      <w:pPr>
        <w:tabs>
          <w:tab w:val="num" w:pos="5760"/>
        </w:tabs>
        <w:ind w:left="5760" w:hanging="360"/>
      </w:pPr>
      <w:rPr>
        <w:rFonts w:ascii="Arial" w:hAnsi="Arial" w:hint="default"/>
      </w:rPr>
    </w:lvl>
    <w:lvl w:ilvl="8" w:tplc="53DA2BA0" w:tentative="1">
      <w:start w:val="1"/>
      <w:numFmt w:val="bullet"/>
      <w:lvlText w:val="•"/>
      <w:lvlJc w:val="left"/>
      <w:pPr>
        <w:tabs>
          <w:tab w:val="num" w:pos="6480"/>
        </w:tabs>
        <w:ind w:left="6480" w:hanging="360"/>
      </w:pPr>
      <w:rPr>
        <w:rFonts w:ascii="Arial" w:hAnsi="Arial" w:hint="default"/>
      </w:rPr>
    </w:lvl>
  </w:abstractNum>
  <w:abstractNum w:abstractNumId="13">
    <w:nsid w:val="552953B7"/>
    <w:multiLevelType w:val="hybridMultilevel"/>
    <w:tmpl w:val="B34A99F2"/>
    <w:lvl w:ilvl="0" w:tplc="5082EF76">
      <w:start w:val="1"/>
      <w:numFmt w:val="bullet"/>
      <w:lvlText w:val="•"/>
      <w:lvlJc w:val="left"/>
      <w:pPr>
        <w:tabs>
          <w:tab w:val="num" w:pos="720"/>
        </w:tabs>
        <w:ind w:left="720" w:hanging="360"/>
      </w:pPr>
      <w:rPr>
        <w:rFonts w:ascii="Arial" w:hAnsi="Arial" w:hint="default"/>
      </w:rPr>
    </w:lvl>
    <w:lvl w:ilvl="1" w:tplc="4C20D960">
      <w:start w:val="1880"/>
      <w:numFmt w:val="bullet"/>
      <w:lvlText w:val="–"/>
      <w:lvlJc w:val="left"/>
      <w:pPr>
        <w:tabs>
          <w:tab w:val="num" w:pos="1440"/>
        </w:tabs>
        <w:ind w:left="1440" w:hanging="360"/>
      </w:pPr>
      <w:rPr>
        <w:rFonts w:ascii="Arial" w:hAnsi="Arial" w:hint="default"/>
      </w:rPr>
    </w:lvl>
    <w:lvl w:ilvl="2" w:tplc="EA5A4200" w:tentative="1">
      <w:start w:val="1"/>
      <w:numFmt w:val="bullet"/>
      <w:lvlText w:val="•"/>
      <w:lvlJc w:val="left"/>
      <w:pPr>
        <w:tabs>
          <w:tab w:val="num" w:pos="2160"/>
        </w:tabs>
        <w:ind w:left="2160" w:hanging="360"/>
      </w:pPr>
      <w:rPr>
        <w:rFonts w:ascii="Arial" w:hAnsi="Arial" w:hint="default"/>
      </w:rPr>
    </w:lvl>
    <w:lvl w:ilvl="3" w:tplc="8D6C07C8" w:tentative="1">
      <w:start w:val="1"/>
      <w:numFmt w:val="bullet"/>
      <w:lvlText w:val="•"/>
      <w:lvlJc w:val="left"/>
      <w:pPr>
        <w:tabs>
          <w:tab w:val="num" w:pos="2880"/>
        </w:tabs>
        <w:ind w:left="2880" w:hanging="360"/>
      </w:pPr>
      <w:rPr>
        <w:rFonts w:ascii="Arial" w:hAnsi="Arial" w:hint="default"/>
      </w:rPr>
    </w:lvl>
    <w:lvl w:ilvl="4" w:tplc="CB26FA5A" w:tentative="1">
      <w:start w:val="1"/>
      <w:numFmt w:val="bullet"/>
      <w:lvlText w:val="•"/>
      <w:lvlJc w:val="left"/>
      <w:pPr>
        <w:tabs>
          <w:tab w:val="num" w:pos="3600"/>
        </w:tabs>
        <w:ind w:left="3600" w:hanging="360"/>
      </w:pPr>
      <w:rPr>
        <w:rFonts w:ascii="Arial" w:hAnsi="Arial" w:hint="default"/>
      </w:rPr>
    </w:lvl>
    <w:lvl w:ilvl="5" w:tplc="F1BC4A04" w:tentative="1">
      <w:start w:val="1"/>
      <w:numFmt w:val="bullet"/>
      <w:lvlText w:val="•"/>
      <w:lvlJc w:val="left"/>
      <w:pPr>
        <w:tabs>
          <w:tab w:val="num" w:pos="4320"/>
        </w:tabs>
        <w:ind w:left="4320" w:hanging="360"/>
      </w:pPr>
      <w:rPr>
        <w:rFonts w:ascii="Arial" w:hAnsi="Arial" w:hint="default"/>
      </w:rPr>
    </w:lvl>
    <w:lvl w:ilvl="6" w:tplc="EE9C79B4" w:tentative="1">
      <w:start w:val="1"/>
      <w:numFmt w:val="bullet"/>
      <w:lvlText w:val="•"/>
      <w:lvlJc w:val="left"/>
      <w:pPr>
        <w:tabs>
          <w:tab w:val="num" w:pos="5040"/>
        </w:tabs>
        <w:ind w:left="5040" w:hanging="360"/>
      </w:pPr>
      <w:rPr>
        <w:rFonts w:ascii="Arial" w:hAnsi="Arial" w:hint="default"/>
      </w:rPr>
    </w:lvl>
    <w:lvl w:ilvl="7" w:tplc="71E4DCBE" w:tentative="1">
      <w:start w:val="1"/>
      <w:numFmt w:val="bullet"/>
      <w:lvlText w:val="•"/>
      <w:lvlJc w:val="left"/>
      <w:pPr>
        <w:tabs>
          <w:tab w:val="num" w:pos="5760"/>
        </w:tabs>
        <w:ind w:left="5760" w:hanging="360"/>
      </w:pPr>
      <w:rPr>
        <w:rFonts w:ascii="Arial" w:hAnsi="Arial" w:hint="default"/>
      </w:rPr>
    </w:lvl>
    <w:lvl w:ilvl="8" w:tplc="1C58D078" w:tentative="1">
      <w:start w:val="1"/>
      <w:numFmt w:val="bullet"/>
      <w:lvlText w:val="•"/>
      <w:lvlJc w:val="left"/>
      <w:pPr>
        <w:tabs>
          <w:tab w:val="num" w:pos="6480"/>
        </w:tabs>
        <w:ind w:left="6480" w:hanging="360"/>
      </w:pPr>
      <w:rPr>
        <w:rFonts w:ascii="Arial" w:hAnsi="Arial" w:hint="default"/>
      </w:rPr>
    </w:lvl>
  </w:abstractNum>
  <w:abstractNum w:abstractNumId="14">
    <w:nsid w:val="5E2B4F54"/>
    <w:multiLevelType w:val="hybridMultilevel"/>
    <w:tmpl w:val="101207A4"/>
    <w:lvl w:ilvl="0" w:tplc="931ACAF6">
      <w:start w:val="1"/>
      <w:numFmt w:val="bullet"/>
      <w:lvlText w:val="•"/>
      <w:lvlJc w:val="left"/>
      <w:pPr>
        <w:tabs>
          <w:tab w:val="num" w:pos="720"/>
        </w:tabs>
        <w:ind w:left="720" w:hanging="360"/>
      </w:pPr>
      <w:rPr>
        <w:rFonts w:ascii="宋体" w:hAnsi="宋体" w:hint="default"/>
      </w:rPr>
    </w:lvl>
    <w:lvl w:ilvl="1" w:tplc="BAFC0270" w:tentative="1">
      <w:start w:val="1"/>
      <w:numFmt w:val="bullet"/>
      <w:lvlText w:val="•"/>
      <w:lvlJc w:val="left"/>
      <w:pPr>
        <w:tabs>
          <w:tab w:val="num" w:pos="1440"/>
        </w:tabs>
        <w:ind w:left="1440" w:hanging="360"/>
      </w:pPr>
      <w:rPr>
        <w:rFonts w:ascii="宋体" w:hAnsi="宋体" w:hint="default"/>
      </w:rPr>
    </w:lvl>
    <w:lvl w:ilvl="2" w:tplc="D82E113A" w:tentative="1">
      <w:start w:val="1"/>
      <w:numFmt w:val="bullet"/>
      <w:lvlText w:val="•"/>
      <w:lvlJc w:val="left"/>
      <w:pPr>
        <w:tabs>
          <w:tab w:val="num" w:pos="2160"/>
        </w:tabs>
        <w:ind w:left="2160" w:hanging="360"/>
      </w:pPr>
      <w:rPr>
        <w:rFonts w:ascii="宋体" w:hAnsi="宋体" w:hint="default"/>
      </w:rPr>
    </w:lvl>
    <w:lvl w:ilvl="3" w:tplc="54FCD390" w:tentative="1">
      <w:start w:val="1"/>
      <w:numFmt w:val="bullet"/>
      <w:lvlText w:val="•"/>
      <w:lvlJc w:val="left"/>
      <w:pPr>
        <w:tabs>
          <w:tab w:val="num" w:pos="2880"/>
        </w:tabs>
        <w:ind w:left="2880" w:hanging="360"/>
      </w:pPr>
      <w:rPr>
        <w:rFonts w:ascii="宋体" w:hAnsi="宋体" w:hint="default"/>
      </w:rPr>
    </w:lvl>
    <w:lvl w:ilvl="4" w:tplc="D6E6ECDE" w:tentative="1">
      <w:start w:val="1"/>
      <w:numFmt w:val="bullet"/>
      <w:lvlText w:val="•"/>
      <w:lvlJc w:val="left"/>
      <w:pPr>
        <w:tabs>
          <w:tab w:val="num" w:pos="3600"/>
        </w:tabs>
        <w:ind w:left="3600" w:hanging="360"/>
      </w:pPr>
      <w:rPr>
        <w:rFonts w:ascii="宋体" w:hAnsi="宋体" w:hint="default"/>
      </w:rPr>
    </w:lvl>
    <w:lvl w:ilvl="5" w:tplc="98B60496" w:tentative="1">
      <w:start w:val="1"/>
      <w:numFmt w:val="bullet"/>
      <w:lvlText w:val="•"/>
      <w:lvlJc w:val="left"/>
      <w:pPr>
        <w:tabs>
          <w:tab w:val="num" w:pos="4320"/>
        </w:tabs>
        <w:ind w:left="4320" w:hanging="360"/>
      </w:pPr>
      <w:rPr>
        <w:rFonts w:ascii="宋体" w:hAnsi="宋体" w:hint="default"/>
      </w:rPr>
    </w:lvl>
    <w:lvl w:ilvl="6" w:tplc="4EC8C5F6" w:tentative="1">
      <w:start w:val="1"/>
      <w:numFmt w:val="bullet"/>
      <w:lvlText w:val="•"/>
      <w:lvlJc w:val="left"/>
      <w:pPr>
        <w:tabs>
          <w:tab w:val="num" w:pos="5040"/>
        </w:tabs>
        <w:ind w:left="5040" w:hanging="360"/>
      </w:pPr>
      <w:rPr>
        <w:rFonts w:ascii="宋体" w:hAnsi="宋体" w:hint="default"/>
      </w:rPr>
    </w:lvl>
    <w:lvl w:ilvl="7" w:tplc="E93AEBFC" w:tentative="1">
      <w:start w:val="1"/>
      <w:numFmt w:val="bullet"/>
      <w:lvlText w:val="•"/>
      <w:lvlJc w:val="left"/>
      <w:pPr>
        <w:tabs>
          <w:tab w:val="num" w:pos="5760"/>
        </w:tabs>
        <w:ind w:left="5760" w:hanging="360"/>
      </w:pPr>
      <w:rPr>
        <w:rFonts w:ascii="宋体" w:hAnsi="宋体" w:hint="default"/>
      </w:rPr>
    </w:lvl>
    <w:lvl w:ilvl="8" w:tplc="C99E6284" w:tentative="1">
      <w:start w:val="1"/>
      <w:numFmt w:val="bullet"/>
      <w:lvlText w:val="•"/>
      <w:lvlJc w:val="left"/>
      <w:pPr>
        <w:tabs>
          <w:tab w:val="num" w:pos="6480"/>
        </w:tabs>
        <w:ind w:left="6480" w:hanging="360"/>
      </w:pPr>
      <w:rPr>
        <w:rFonts w:ascii="宋体" w:hAnsi="宋体" w:hint="default"/>
      </w:rPr>
    </w:lvl>
  </w:abstractNum>
  <w:abstractNum w:abstractNumId="15">
    <w:nsid w:val="65DD152F"/>
    <w:multiLevelType w:val="hybridMultilevel"/>
    <w:tmpl w:val="CB4A65E6"/>
    <w:lvl w:ilvl="0" w:tplc="A2D65962">
      <w:start w:val="1"/>
      <w:numFmt w:val="bullet"/>
      <w:lvlText w:val="•"/>
      <w:lvlJc w:val="left"/>
      <w:pPr>
        <w:tabs>
          <w:tab w:val="num" w:pos="720"/>
        </w:tabs>
        <w:ind w:left="720" w:hanging="360"/>
      </w:pPr>
      <w:rPr>
        <w:rFonts w:ascii="Arial" w:hAnsi="Arial" w:hint="default"/>
      </w:rPr>
    </w:lvl>
    <w:lvl w:ilvl="1" w:tplc="7C16D462" w:tentative="1">
      <w:start w:val="1"/>
      <w:numFmt w:val="bullet"/>
      <w:lvlText w:val="•"/>
      <w:lvlJc w:val="left"/>
      <w:pPr>
        <w:tabs>
          <w:tab w:val="num" w:pos="1440"/>
        </w:tabs>
        <w:ind w:left="1440" w:hanging="360"/>
      </w:pPr>
      <w:rPr>
        <w:rFonts w:ascii="Arial" w:hAnsi="Arial" w:hint="default"/>
      </w:rPr>
    </w:lvl>
    <w:lvl w:ilvl="2" w:tplc="43FC7168" w:tentative="1">
      <w:start w:val="1"/>
      <w:numFmt w:val="bullet"/>
      <w:lvlText w:val="•"/>
      <w:lvlJc w:val="left"/>
      <w:pPr>
        <w:tabs>
          <w:tab w:val="num" w:pos="2160"/>
        </w:tabs>
        <w:ind w:left="2160" w:hanging="360"/>
      </w:pPr>
      <w:rPr>
        <w:rFonts w:ascii="Arial" w:hAnsi="Arial" w:hint="default"/>
      </w:rPr>
    </w:lvl>
    <w:lvl w:ilvl="3" w:tplc="27707FE2" w:tentative="1">
      <w:start w:val="1"/>
      <w:numFmt w:val="bullet"/>
      <w:lvlText w:val="•"/>
      <w:lvlJc w:val="left"/>
      <w:pPr>
        <w:tabs>
          <w:tab w:val="num" w:pos="2880"/>
        </w:tabs>
        <w:ind w:left="2880" w:hanging="360"/>
      </w:pPr>
      <w:rPr>
        <w:rFonts w:ascii="Arial" w:hAnsi="Arial" w:hint="default"/>
      </w:rPr>
    </w:lvl>
    <w:lvl w:ilvl="4" w:tplc="9A680D80" w:tentative="1">
      <w:start w:val="1"/>
      <w:numFmt w:val="bullet"/>
      <w:lvlText w:val="•"/>
      <w:lvlJc w:val="left"/>
      <w:pPr>
        <w:tabs>
          <w:tab w:val="num" w:pos="3600"/>
        </w:tabs>
        <w:ind w:left="3600" w:hanging="360"/>
      </w:pPr>
      <w:rPr>
        <w:rFonts w:ascii="Arial" w:hAnsi="Arial" w:hint="default"/>
      </w:rPr>
    </w:lvl>
    <w:lvl w:ilvl="5" w:tplc="3B0001CA" w:tentative="1">
      <w:start w:val="1"/>
      <w:numFmt w:val="bullet"/>
      <w:lvlText w:val="•"/>
      <w:lvlJc w:val="left"/>
      <w:pPr>
        <w:tabs>
          <w:tab w:val="num" w:pos="4320"/>
        </w:tabs>
        <w:ind w:left="4320" w:hanging="360"/>
      </w:pPr>
      <w:rPr>
        <w:rFonts w:ascii="Arial" w:hAnsi="Arial" w:hint="default"/>
      </w:rPr>
    </w:lvl>
    <w:lvl w:ilvl="6" w:tplc="07140BA4" w:tentative="1">
      <w:start w:val="1"/>
      <w:numFmt w:val="bullet"/>
      <w:lvlText w:val="•"/>
      <w:lvlJc w:val="left"/>
      <w:pPr>
        <w:tabs>
          <w:tab w:val="num" w:pos="5040"/>
        </w:tabs>
        <w:ind w:left="5040" w:hanging="360"/>
      </w:pPr>
      <w:rPr>
        <w:rFonts w:ascii="Arial" w:hAnsi="Arial" w:hint="default"/>
      </w:rPr>
    </w:lvl>
    <w:lvl w:ilvl="7" w:tplc="089EFBCA" w:tentative="1">
      <w:start w:val="1"/>
      <w:numFmt w:val="bullet"/>
      <w:lvlText w:val="•"/>
      <w:lvlJc w:val="left"/>
      <w:pPr>
        <w:tabs>
          <w:tab w:val="num" w:pos="5760"/>
        </w:tabs>
        <w:ind w:left="5760" w:hanging="360"/>
      </w:pPr>
      <w:rPr>
        <w:rFonts w:ascii="Arial" w:hAnsi="Arial" w:hint="default"/>
      </w:rPr>
    </w:lvl>
    <w:lvl w:ilvl="8" w:tplc="2646C8B0" w:tentative="1">
      <w:start w:val="1"/>
      <w:numFmt w:val="bullet"/>
      <w:lvlText w:val="•"/>
      <w:lvlJc w:val="left"/>
      <w:pPr>
        <w:tabs>
          <w:tab w:val="num" w:pos="6480"/>
        </w:tabs>
        <w:ind w:left="6480" w:hanging="360"/>
      </w:pPr>
      <w:rPr>
        <w:rFonts w:ascii="Arial" w:hAnsi="Arial" w:hint="default"/>
      </w:rPr>
    </w:lvl>
  </w:abstractNum>
  <w:abstractNum w:abstractNumId="16">
    <w:nsid w:val="748305DE"/>
    <w:multiLevelType w:val="hybridMultilevel"/>
    <w:tmpl w:val="82520784"/>
    <w:lvl w:ilvl="0" w:tplc="B1208FB2">
      <w:start w:val="1"/>
      <w:numFmt w:val="bullet"/>
      <w:lvlText w:val="•"/>
      <w:lvlJc w:val="left"/>
      <w:pPr>
        <w:tabs>
          <w:tab w:val="num" w:pos="720"/>
        </w:tabs>
        <w:ind w:left="720" w:hanging="360"/>
      </w:pPr>
      <w:rPr>
        <w:rFonts w:ascii="Arial" w:hAnsi="Arial" w:hint="default"/>
      </w:rPr>
    </w:lvl>
    <w:lvl w:ilvl="1" w:tplc="374CB4AE" w:tentative="1">
      <w:start w:val="1"/>
      <w:numFmt w:val="bullet"/>
      <w:lvlText w:val="•"/>
      <w:lvlJc w:val="left"/>
      <w:pPr>
        <w:tabs>
          <w:tab w:val="num" w:pos="1440"/>
        </w:tabs>
        <w:ind w:left="1440" w:hanging="360"/>
      </w:pPr>
      <w:rPr>
        <w:rFonts w:ascii="Arial" w:hAnsi="Arial" w:hint="default"/>
      </w:rPr>
    </w:lvl>
    <w:lvl w:ilvl="2" w:tplc="FF40C666" w:tentative="1">
      <w:start w:val="1"/>
      <w:numFmt w:val="bullet"/>
      <w:lvlText w:val="•"/>
      <w:lvlJc w:val="left"/>
      <w:pPr>
        <w:tabs>
          <w:tab w:val="num" w:pos="2160"/>
        </w:tabs>
        <w:ind w:left="2160" w:hanging="360"/>
      </w:pPr>
      <w:rPr>
        <w:rFonts w:ascii="Arial" w:hAnsi="Arial" w:hint="default"/>
      </w:rPr>
    </w:lvl>
    <w:lvl w:ilvl="3" w:tplc="EEAA9604" w:tentative="1">
      <w:start w:val="1"/>
      <w:numFmt w:val="bullet"/>
      <w:lvlText w:val="•"/>
      <w:lvlJc w:val="left"/>
      <w:pPr>
        <w:tabs>
          <w:tab w:val="num" w:pos="2880"/>
        </w:tabs>
        <w:ind w:left="2880" w:hanging="360"/>
      </w:pPr>
      <w:rPr>
        <w:rFonts w:ascii="Arial" w:hAnsi="Arial" w:hint="default"/>
      </w:rPr>
    </w:lvl>
    <w:lvl w:ilvl="4" w:tplc="AEA0E606" w:tentative="1">
      <w:start w:val="1"/>
      <w:numFmt w:val="bullet"/>
      <w:lvlText w:val="•"/>
      <w:lvlJc w:val="left"/>
      <w:pPr>
        <w:tabs>
          <w:tab w:val="num" w:pos="3600"/>
        </w:tabs>
        <w:ind w:left="3600" w:hanging="360"/>
      </w:pPr>
      <w:rPr>
        <w:rFonts w:ascii="Arial" w:hAnsi="Arial" w:hint="default"/>
      </w:rPr>
    </w:lvl>
    <w:lvl w:ilvl="5" w:tplc="303CE868" w:tentative="1">
      <w:start w:val="1"/>
      <w:numFmt w:val="bullet"/>
      <w:lvlText w:val="•"/>
      <w:lvlJc w:val="left"/>
      <w:pPr>
        <w:tabs>
          <w:tab w:val="num" w:pos="4320"/>
        </w:tabs>
        <w:ind w:left="4320" w:hanging="360"/>
      </w:pPr>
      <w:rPr>
        <w:rFonts w:ascii="Arial" w:hAnsi="Arial" w:hint="default"/>
      </w:rPr>
    </w:lvl>
    <w:lvl w:ilvl="6" w:tplc="7FC4ECB2" w:tentative="1">
      <w:start w:val="1"/>
      <w:numFmt w:val="bullet"/>
      <w:lvlText w:val="•"/>
      <w:lvlJc w:val="left"/>
      <w:pPr>
        <w:tabs>
          <w:tab w:val="num" w:pos="5040"/>
        </w:tabs>
        <w:ind w:left="5040" w:hanging="360"/>
      </w:pPr>
      <w:rPr>
        <w:rFonts w:ascii="Arial" w:hAnsi="Arial" w:hint="default"/>
      </w:rPr>
    </w:lvl>
    <w:lvl w:ilvl="7" w:tplc="14E63910" w:tentative="1">
      <w:start w:val="1"/>
      <w:numFmt w:val="bullet"/>
      <w:lvlText w:val="•"/>
      <w:lvlJc w:val="left"/>
      <w:pPr>
        <w:tabs>
          <w:tab w:val="num" w:pos="5760"/>
        </w:tabs>
        <w:ind w:left="5760" w:hanging="360"/>
      </w:pPr>
      <w:rPr>
        <w:rFonts w:ascii="Arial" w:hAnsi="Arial" w:hint="default"/>
      </w:rPr>
    </w:lvl>
    <w:lvl w:ilvl="8" w:tplc="6C4AF45C" w:tentative="1">
      <w:start w:val="1"/>
      <w:numFmt w:val="bullet"/>
      <w:lvlText w:val="•"/>
      <w:lvlJc w:val="left"/>
      <w:pPr>
        <w:tabs>
          <w:tab w:val="num" w:pos="6480"/>
        </w:tabs>
        <w:ind w:left="6480" w:hanging="360"/>
      </w:pPr>
      <w:rPr>
        <w:rFonts w:ascii="Arial" w:hAnsi="Arial" w:hint="default"/>
      </w:rPr>
    </w:lvl>
  </w:abstractNum>
  <w:abstractNum w:abstractNumId="17">
    <w:nsid w:val="77F0793E"/>
    <w:multiLevelType w:val="hybridMultilevel"/>
    <w:tmpl w:val="01FC93D2"/>
    <w:lvl w:ilvl="0" w:tplc="5488607C">
      <w:start w:val="1"/>
      <w:numFmt w:val="bullet"/>
      <w:lvlText w:val="•"/>
      <w:lvlJc w:val="left"/>
      <w:pPr>
        <w:tabs>
          <w:tab w:val="num" w:pos="720"/>
        </w:tabs>
        <w:ind w:left="720" w:hanging="360"/>
      </w:pPr>
      <w:rPr>
        <w:rFonts w:ascii="Arial" w:hAnsi="Arial" w:hint="default"/>
      </w:rPr>
    </w:lvl>
    <w:lvl w:ilvl="1" w:tplc="D07EE7F0">
      <w:start w:val="1524"/>
      <w:numFmt w:val="bullet"/>
      <w:lvlText w:val=""/>
      <w:lvlJc w:val="left"/>
      <w:pPr>
        <w:tabs>
          <w:tab w:val="num" w:pos="1440"/>
        </w:tabs>
        <w:ind w:left="1440" w:hanging="360"/>
      </w:pPr>
      <w:rPr>
        <w:rFonts w:ascii="Wingdings" w:hAnsi="Wingdings" w:hint="default"/>
      </w:rPr>
    </w:lvl>
    <w:lvl w:ilvl="2" w:tplc="5E6A64DE" w:tentative="1">
      <w:start w:val="1"/>
      <w:numFmt w:val="bullet"/>
      <w:lvlText w:val="•"/>
      <w:lvlJc w:val="left"/>
      <w:pPr>
        <w:tabs>
          <w:tab w:val="num" w:pos="2160"/>
        </w:tabs>
        <w:ind w:left="2160" w:hanging="360"/>
      </w:pPr>
      <w:rPr>
        <w:rFonts w:ascii="Arial" w:hAnsi="Arial" w:hint="default"/>
      </w:rPr>
    </w:lvl>
    <w:lvl w:ilvl="3" w:tplc="190C6398" w:tentative="1">
      <w:start w:val="1"/>
      <w:numFmt w:val="bullet"/>
      <w:lvlText w:val="•"/>
      <w:lvlJc w:val="left"/>
      <w:pPr>
        <w:tabs>
          <w:tab w:val="num" w:pos="2880"/>
        </w:tabs>
        <w:ind w:left="2880" w:hanging="360"/>
      </w:pPr>
      <w:rPr>
        <w:rFonts w:ascii="Arial" w:hAnsi="Arial" w:hint="default"/>
      </w:rPr>
    </w:lvl>
    <w:lvl w:ilvl="4" w:tplc="1F429C2E" w:tentative="1">
      <w:start w:val="1"/>
      <w:numFmt w:val="bullet"/>
      <w:lvlText w:val="•"/>
      <w:lvlJc w:val="left"/>
      <w:pPr>
        <w:tabs>
          <w:tab w:val="num" w:pos="3600"/>
        </w:tabs>
        <w:ind w:left="3600" w:hanging="360"/>
      </w:pPr>
      <w:rPr>
        <w:rFonts w:ascii="Arial" w:hAnsi="Arial" w:hint="default"/>
      </w:rPr>
    </w:lvl>
    <w:lvl w:ilvl="5" w:tplc="003410EC" w:tentative="1">
      <w:start w:val="1"/>
      <w:numFmt w:val="bullet"/>
      <w:lvlText w:val="•"/>
      <w:lvlJc w:val="left"/>
      <w:pPr>
        <w:tabs>
          <w:tab w:val="num" w:pos="4320"/>
        </w:tabs>
        <w:ind w:left="4320" w:hanging="360"/>
      </w:pPr>
      <w:rPr>
        <w:rFonts w:ascii="Arial" w:hAnsi="Arial" w:hint="default"/>
      </w:rPr>
    </w:lvl>
    <w:lvl w:ilvl="6" w:tplc="87BA6D76" w:tentative="1">
      <w:start w:val="1"/>
      <w:numFmt w:val="bullet"/>
      <w:lvlText w:val="•"/>
      <w:lvlJc w:val="left"/>
      <w:pPr>
        <w:tabs>
          <w:tab w:val="num" w:pos="5040"/>
        </w:tabs>
        <w:ind w:left="5040" w:hanging="360"/>
      </w:pPr>
      <w:rPr>
        <w:rFonts w:ascii="Arial" w:hAnsi="Arial" w:hint="default"/>
      </w:rPr>
    </w:lvl>
    <w:lvl w:ilvl="7" w:tplc="BEB82DFA" w:tentative="1">
      <w:start w:val="1"/>
      <w:numFmt w:val="bullet"/>
      <w:lvlText w:val="•"/>
      <w:lvlJc w:val="left"/>
      <w:pPr>
        <w:tabs>
          <w:tab w:val="num" w:pos="5760"/>
        </w:tabs>
        <w:ind w:left="5760" w:hanging="360"/>
      </w:pPr>
      <w:rPr>
        <w:rFonts w:ascii="Arial" w:hAnsi="Arial" w:hint="default"/>
      </w:rPr>
    </w:lvl>
    <w:lvl w:ilvl="8" w:tplc="435C8E0A" w:tentative="1">
      <w:start w:val="1"/>
      <w:numFmt w:val="bullet"/>
      <w:lvlText w:val="•"/>
      <w:lvlJc w:val="left"/>
      <w:pPr>
        <w:tabs>
          <w:tab w:val="num" w:pos="6480"/>
        </w:tabs>
        <w:ind w:left="6480" w:hanging="360"/>
      </w:pPr>
      <w:rPr>
        <w:rFonts w:ascii="Arial" w:hAnsi="Arial" w:hint="default"/>
      </w:rPr>
    </w:lvl>
  </w:abstractNum>
  <w:abstractNum w:abstractNumId="18">
    <w:nsid w:val="787F7596"/>
    <w:multiLevelType w:val="hybridMultilevel"/>
    <w:tmpl w:val="740EAD98"/>
    <w:lvl w:ilvl="0" w:tplc="1820E71A">
      <w:start w:val="1"/>
      <w:numFmt w:val="bullet"/>
      <w:lvlText w:val="•"/>
      <w:lvlJc w:val="left"/>
      <w:pPr>
        <w:tabs>
          <w:tab w:val="num" w:pos="720"/>
        </w:tabs>
        <w:ind w:left="720" w:hanging="360"/>
      </w:pPr>
      <w:rPr>
        <w:rFonts w:ascii="Arial" w:hAnsi="Arial" w:hint="default"/>
      </w:rPr>
    </w:lvl>
    <w:lvl w:ilvl="1" w:tplc="5F6C2462" w:tentative="1">
      <w:start w:val="1"/>
      <w:numFmt w:val="bullet"/>
      <w:lvlText w:val="•"/>
      <w:lvlJc w:val="left"/>
      <w:pPr>
        <w:tabs>
          <w:tab w:val="num" w:pos="1440"/>
        </w:tabs>
        <w:ind w:left="1440" w:hanging="360"/>
      </w:pPr>
      <w:rPr>
        <w:rFonts w:ascii="Arial" w:hAnsi="Arial" w:hint="default"/>
      </w:rPr>
    </w:lvl>
    <w:lvl w:ilvl="2" w:tplc="3080181E" w:tentative="1">
      <w:start w:val="1"/>
      <w:numFmt w:val="bullet"/>
      <w:lvlText w:val="•"/>
      <w:lvlJc w:val="left"/>
      <w:pPr>
        <w:tabs>
          <w:tab w:val="num" w:pos="2160"/>
        </w:tabs>
        <w:ind w:left="2160" w:hanging="360"/>
      </w:pPr>
      <w:rPr>
        <w:rFonts w:ascii="Arial" w:hAnsi="Arial" w:hint="default"/>
      </w:rPr>
    </w:lvl>
    <w:lvl w:ilvl="3" w:tplc="C0749FE4" w:tentative="1">
      <w:start w:val="1"/>
      <w:numFmt w:val="bullet"/>
      <w:lvlText w:val="•"/>
      <w:lvlJc w:val="left"/>
      <w:pPr>
        <w:tabs>
          <w:tab w:val="num" w:pos="2880"/>
        </w:tabs>
        <w:ind w:left="2880" w:hanging="360"/>
      </w:pPr>
      <w:rPr>
        <w:rFonts w:ascii="Arial" w:hAnsi="Arial" w:hint="default"/>
      </w:rPr>
    </w:lvl>
    <w:lvl w:ilvl="4" w:tplc="60D8CBFA" w:tentative="1">
      <w:start w:val="1"/>
      <w:numFmt w:val="bullet"/>
      <w:lvlText w:val="•"/>
      <w:lvlJc w:val="left"/>
      <w:pPr>
        <w:tabs>
          <w:tab w:val="num" w:pos="3600"/>
        </w:tabs>
        <w:ind w:left="3600" w:hanging="360"/>
      </w:pPr>
      <w:rPr>
        <w:rFonts w:ascii="Arial" w:hAnsi="Arial" w:hint="default"/>
      </w:rPr>
    </w:lvl>
    <w:lvl w:ilvl="5" w:tplc="ED44CDDC" w:tentative="1">
      <w:start w:val="1"/>
      <w:numFmt w:val="bullet"/>
      <w:lvlText w:val="•"/>
      <w:lvlJc w:val="left"/>
      <w:pPr>
        <w:tabs>
          <w:tab w:val="num" w:pos="4320"/>
        </w:tabs>
        <w:ind w:left="4320" w:hanging="360"/>
      </w:pPr>
      <w:rPr>
        <w:rFonts w:ascii="Arial" w:hAnsi="Arial" w:hint="default"/>
      </w:rPr>
    </w:lvl>
    <w:lvl w:ilvl="6" w:tplc="25DE2C3A" w:tentative="1">
      <w:start w:val="1"/>
      <w:numFmt w:val="bullet"/>
      <w:lvlText w:val="•"/>
      <w:lvlJc w:val="left"/>
      <w:pPr>
        <w:tabs>
          <w:tab w:val="num" w:pos="5040"/>
        </w:tabs>
        <w:ind w:left="5040" w:hanging="360"/>
      </w:pPr>
      <w:rPr>
        <w:rFonts w:ascii="Arial" w:hAnsi="Arial" w:hint="default"/>
      </w:rPr>
    </w:lvl>
    <w:lvl w:ilvl="7" w:tplc="28665708" w:tentative="1">
      <w:start w:val="1"/>
      <w:numFmt w:val="bullet"/>
      <w:lvlText w:val="•"/>
      <w:lvlJc w:val="left"/>
      <w:pPr>
        <w:tabs>
          <w:tab w:val="num" w:pos="5760"/>
        </w:tabs>
        <w:ind w:left="5760" w:hanging="360"/>
      </w:pPr>
      <w:rPr>
        <w:rFonts w:ascii="Arial" w:hAnsi="Arial" w:hint="default"/>
      </w:rPr>
    </w:lvl>
    <w:lvl w:ilvl="8" w:tplc="2C04F2CE" w:tentative="1">
      <w:start w:val="1"/>
      <w:numFmt w:val="bullet"/>
      <w:lvlText w:val="•"/>
      <w:lvlJc w:val="left"/>
      <w:pPr>
        <w:tabs>
          <w:tab w:val="num" w:pos="6480"/>
        </w:tabs>
        <w:ind w:left="6480" w:hanging="360"/>
      </w:pPr>
      <w:rPr>
        <w:rFonts w:ascii="Arial" w:hAnsi="Arial" w:hint="default"/>
      </w:rPr>
    </w:lvl>
  </w:abstractNum>
  <w:num w:numId="1">
    <w:abstractNumId w:val="14"/>
  </w:num>
  <w:num w:numId="2">
    <w:abstractNumId w:val="10"/>
  </w:num>
  <w:num w:numId="3">
    <w:abstractNumId w:val="4"/>
  </w:num>
  <w:num w:numId="4">
    <w:abstractNumId w:val="3"/>
  </w:num>
  <w:num w:numId="5">
    <w:abstractNumId w:val="12"/>
  </w:num>
  <w:num w:numId="6">
    <w:abstractNumId w:val="18"/>
  </w:num>
  <w:num w:numId="7">
    <w:abstractNumId w:val="8"/>
  </w:num>
  <w:num w:numId="8">
    <w:abstractNumId w:val="16"/>
  </w:num>
  <w:num w:numId="9">
    <w:abstractNumId w:val="6"/>
  </w:num>
  <w:num w:numId="10">
    <w:abstractNumId w:val="7"/>
  </w:num>
  <w:num w:numId="11">
    <w:abstractNumId w:val="13"/>
  </w:num>
  <w:num w:numId="12">
    <w:abstractNumId w:val="15"/>
  </w:num>
  <w:num w:numId="13">
    <w:abstractNumId w:val="17"/>
  </w:num>
  <w:num w:numId="14">
    <w:abstractNumId w:val="1"/>
  </w:num>
  <w:num w:numId="15">
    <w:abstractNumId w:val="9"/>
  </w:num>
  <w:num w:numId="16">
    <w:abstractNumId w:val="5"/>
  </w:num>
  <w:num w:numId="17">
    <w:abstractNumId w:val="0"/>
  </w:num>
  <w:num w:numId="18">
    <w:abstractNumId w:val="2"/>
  </w:num>
  <w:num w:numId="1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717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00695"/>
    <w:rsid w:val="00010D92"/>
    <w:rsid w:val="00052C75"/>
    <w:rsid w:val="000C6E3C"/>
    <w:rsid w:val="00106726"/>
    <w:rsid w:val="00131490"/>
    <w:rsid w:val="0016205A"/>
    <w:rsid w:val="00171925"/>
    <w:rsid w:val="0017482D"/>
    <w:rsid w:val="001906AC"/>
    <w:rsid w:val="00196548"/>
    <w:rsid w:val="001C3276"/>
    <w:rsid w:val="001D17E2"/>
    <w:rsid w:val="001E02D6"/>
    <w:rsid w:val="002A5770"/>
    <w:rsid w:val="002F3157"/>
    <w:rsid w:val="0034547C"/>
    <w:rsid w:val="003460FA"/>
    <w:rsid w:val="003D31D7"/>
    <w:rsid w:val="004205A3"/>
    <w:rsid w:val="004A1D8B"/>
    <w:rsid w:val="00530CEB"/>
    <w:rsid w:val="006409EE"/>
    <w:rsid w:val="00662027"/>
    <w:rsid w:val="00665455"/>
    <w:rsid w:val="00681B17"/>
    <w:rsid w:val="006D2C5D"/>
    <w:rsid w:val="00786BD2"/>
    <w:rsid w:val="0084194B"/>
    <w:rsid w:val="00907D08"/>
    <w:rsid w:val="00963051"/>
    <w:rsid w:val="00975C28"/>
    <w:rsid w:val="00A32C42"/>
    <w:rsid w:val="00A651D8"/>
    <w:rsid w:val="00A9672B"/>
    <w:rsid w:val="00AA0F09"/>
    <w:rsid w:val="00AA23DF"/>
    <w:rsid w:val="00AC50C7"/>
    <w:rsid w:val="00AE2FCF"/>
    <w:rsid w:val="00B35B6D"/>
    <w:rsid w:val="00B53950"/>
    <w:rsid w:val="00BA5FD1"/>
    <w:rsid w:val="00BD035A"/>
    <w:rsid w:val="00C00695"/>
    <w:rsid w:val="00C332A6"/>
    <w:rsid w:val="00C418A8"/>
    <w:rsid w:val="00C46266"/>
    <w:rsid w:val="00C85B79"/>
    <w:rsid w:val="00CE5CB4"/>
    <w:rsid w:val="00D53FFC"/>
    <w:rsid w:val="00D97D86"/>
    <w:rsid w:val="00DD18B0"/>
    <w:rsid w:val="00DF6F3D"/>
    <w:rsid w:val="00E6514F"/>
    <w:rsid w:val="00FE797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5C28"/>
    <w:pPr>
      <w:widowControl w:val="0"/>
      <w:jc w:val="both"/>
    </w:p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0069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C00695"/>
    <w:rPr>
      <w:sz w:val="18"/>
      <w:szCs w:val="18"/>
    </w:rPr>
  </w:style>
  <w:style w:type="paragraph" w:styleId="a4">
    <w:name w:val="footer"/>
    <w:basedOn w:val="a"/>
    <w:link w:val="Char0"/>
    <w:uiPriority w:val="99"/>
    <w:semiHidden/>
    <w:unhideWhenUsed/>
    <w:rsid w:val="00C00695"/>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C00695"/>
    <w:rPr>
      <w:sz w:val="18"/>
      <w:szCs w:val="18"/>
    </w:rPr>
  </w:style>
  <w:style w:type="paragraph" w:customStyle="1" w:styleId="Default">
    <w:name w:val="Default"/>
    <w:link w:val="DefaultChar"/>
    <w:rsid w:val="006D2C5D"/>
    <w:pPr>
      <w:widowControl w:val="0"/>
      <w:autoSpaceDE w:val="0"/>
      <w:autoSpaceDN w:val="0"/>
      <w:adjustRightInd w:val="0"/>
    </w:pPr>
    <w:rPr>
      <w:rFonts w:ascii="宋体" w:eastAsia="宋体" w:cs="宋体"/>
      <w:color w:val="000000"/>
      <w:kern w:val="0"/>
      <w:sz w:val="24"/>
      <w:szCs w:val="24"/>
    </w:rPr>
  </w:style>
  <w:style w:type="character" w:styleId="a5">
    <w:name w:val="Hyperlink"/>
    <w:basedOn w:val="a0"/>
    <w:uiPriority w:val="99"/>
    <w:unhideWhenUsed/>
    <w:rsid w:val="0084194B"/>
    <w:rPr>
      <w:color w:val="0000FF" w:themeColor="hyperlink"/>
      <w:u w:val="single"/>
    </w:rPr>
  </w:style>
  <w:style w:type="paragraph" w:styleId="a6">
    <w:name w:val="List Paragraph"/>
    <w:basedOn w:val="a"/>
    <w:uiPriority w:val="34"/>
    <w:qFormat/>
    <w:rsid w:val="0084194B"/>
    <w:pPr>
      <w:widowControl/>
      <w:ind w:firstLineChars="200" w:firstLine="420"/>
      <w:jc w:val="left"/>
    </w:pPr>
    <w:rPr>
      <w:rFonts w:ascii="宋体" w:eastAsia="宋体" w:hAnsi="宋体" w:cs="宋体"/>
      <w:kern w:val="0"/>
      <w:sz w:val="24"/>
      <w:szCs w:val="24"/>
    </w:rPr>
  </w:style>
  <w:style w:type="paragraph" w:styleId="a7">
    <w:name w:val="Normal (Web)"/>
    <w:basedOn w:val="a"/>
    <w:uiPriority w:val="99"/>
    <w:semiHidden/>
    <w:unhideWhenUsed/>
    <w:rsid w:val="00AA23DF"/>
    <w:pPr>
      <w:widowControl/>
      <w:spacing w:before="100" w:beforeAutospacing="1" w:after="100" w:afterAutospacing="1"/>
      <w:jc w:val="left"/>
    </w:pPr>
    <w:rPr>
      <w:rFonts w:ascii="宋体" w:eastAsia="宋体" w:hAnsi="宋体" w:cs="宋体"/>
      <w:kern w:val="0"/>
      <w:sz w:val="24"/>
      <w:szCs w:val="24"/>
    </w:rPr>
  </w:style>
  <w:style w:type="character" w:customStyle="1" w:styleId="DefaultChar">
    <w:name w:val="Default Char"/>
    <w:basedOn w:val="a0"/>
    <w:link w:val="Default"/>
    <w:rsid w:val="00B53950"/>
    <w:rPr>
      <w:rFonts w:ascii="宋体" w:eastAsia="宋体" w:cs="宋体"/>
      <w:color w:val="000000"/>
      <w:kern w:val="0"/>
      <w:sz w:val="24"/>
      <w:szCs w:val="24"/>
    </w:rPr>
  </w:style>
  <w:style w:type="character" w:customStyle="1" w:styleId="apple-converted-space">
    <w:name w:val="apple-converted-space"/>
    <w:basedOn w:val="a0"/>
    <w:rsid w:val="0017482D"/>
  </w:style>
</w:styles>
</file>

<file path=word/webSettings.xml><?xml version="1.0" encoding="utf-8"?>
<w:webSettings xmlns:r="http://schemas.openxmlformats.org/officeDocument/2006/relationships" xmlns:w="http://schemas.openxmlformats.org/wordprocessingml/2006/main">
  <w:divs>
    <w:div w:id="119810329">
      <w:bodyDiv w:val="1"/>
      <w:marLeft w:val="0"/>
      <w:marRight w:val="0"/>
      <w:marTop w:val="0"/>
      <w:marBottom w:val="0"/>
      <w:divBdr>
        <w:top w:val="none" w:sz="0" w:space="0" w:color="auto"/>
        <w:left w:val="none" w:sz="0" w:space="0" w:color="auto"/>
        <w:bottom w:val="none" w:sz="0" w:space="0" w:color="auto"/>
        <w:right w:val="none" w:sz="0" w:space="0" w:color="auto"/>
      </w:divBdr>
    </w:div>
    <w:div w:id="143278086">
      <w:bodyDiv w:val="1"/>
      <w:marLeft w:val="0"/>
      <w:marRight w:val="0"/>
      <w:marTop w:val="0"/>
      <w:marBottom w:val="0"/>
      <w:divBdr>
        <w:top w:val="none" w:sz="0" w:space="0" w:color="auto"/>
        <w:left w:val="none" w:sz="0" w:space="0" w:color="auto"/>
        <w:bottom w:val="none" w:sz="0" w:space="0" w:color="auto"/>
        <w:right w:val="none" w:sz="0" w:space="0" w:color="auto"/>
      </w:divBdr>
      <w:divsChild>
        <w:div w:id="2062248247">
          <w:marLeft w:val="547"/>
          <w:marRight w:val="0"/>
          <w:marTop w:val="154"/>
          <w:marBottom w:val="0"/>
          <w:divBdr>
            <w:top w:val="none" w:sz="0" w:space="0" w:color="auto"/>
            <w:left w:val="none" w:sz="0" w:space="0" w:color="auto"/>
            <w:bottom w:val="none" w:sz="0" w:space="0" w:color="auto"/>
            <w:right w:val="none" w:sz="0" w:space="0" w:color="auto"/>
          </w:divBdr>
        </w:div>
      </w:divsChild>
    </w:div>
    <w:div w:id="276061874">
      <w:bodyDiv w:val="1"/>
      <w:marLeft w:val="0"/>
      <w:marRight w:val="0"/>
      <w:marTop w:val="0"/>
      <w:marBottom w:val="0"/>
      <w:divBdr>
        <w:top w:val="none" w:sz="0" w:space="0" w:color="auto"/>
        <w:left w:val="none" w:sz="0" w:space="0" w:color="auto"/>
        <w:bottom w:val="none" w:sz="0" w:space="0" w:color="auto"/>
        <w:right w:val="none" w:sz="0" w:space="0" w:color="auto"/>
      </w:divBdr>
      <w:divsChild>
        <w:div w:id="469327548">
          <w:marLeft w:val="547"/>
          <w:marRight w:val="0"/>
          <w:marTop w:val="154"/>
          <w:marBottom w:val="0"/>
          <w:divBdr>
            <w:top w:val="none" w:sz="0" w:space="0" w:color="auto"/>
            <w:left w:val="none" w:sz="0" w:space="0" w:color="auto"/>
            <w:bottom w:val="none" w:sz="0" w:space="0" w:color="auto"/>
            <w:right w:val="none" w:sz="0" w:space="0" w:color="auto"/>
          </w:divBdr>
        </w:div>
        <w:div w:id="1769501083">
          <w:marLeft w:val="547"/>
          <w:marRight w:val="0"/>
          <w:marTop w:val="154"/>
          <w:marBottom w:val="0"/>
          <w:divBdr>
            <w:top w:val="none" w:sz="0" w:space="0" w:color="auto"/>
            <w:left w:val="none" w:sz="0" w:space="0" w:color="auto"/>
            <w:bottom w:val="none" w:sz="0" w:space="0" w:color="auto"/>
            <w:right w:val="none" w:sz="0" w:space="0" w:color="auto"/>
          </w:divBdr>
        </w:div>
        <w:div w:id="1793940910">
          <w:marLeft w:val="547"/>
          <w:marRight w:val="0"/>
          <w:marTop w:val="154"/>
          <w:marBottom w:val="0"/>
          <w:divBdr>
            <w:top w:val="none" w:sz="0" w:space="0" w:color="auto"/>
            <w:left w:val="none" w:sz="0" w:space="0" w:color="auto"/>
            <w:bottom w:val="none" w:sz="0" w:space="0" w:color="auto"/>
            <w:right w:val="none" w:sz="0" w:space="0" w:color="auto"/>
          </w:divBdr>
        </w:div>
      </w:divsChild>
    </w:div>
    <w:div w:id="281347070">
      <w:bodyDiv w:val="1"/>
      <w:marLeft w:val="0"/>
      <w:marRight w:val="0"/>
      <w:marTop w:val="0"/>
      <w:marBottom w:val="0"/>
      <w:divBdr>
        <w:top w:val="none" w:sz="0" w:space="0" w:color="auto"/>
        <w:left w:val="none" w:sz="0" w:space="0" w:color="auto"/>
        <w:bottom w:val="none" w:sz="0" w:space="0" w:color="auto"/>
        <w:right w:val="none" w:sz="0" w:space="0" w:color="auto"/>
      </w:divBdr>
      <w:divsChild>
        <w:div w:id="1722484106">
          <w:marLeft w:val="547"/>
          <w:marRight w:val="0"/>
          <w:marTop w:val="200"/>
          <w:marBottom w:val="0"/>
          <w:divBdr>
            <w:top w:val="none" w:sz="0" w:space="0" w:color="auto"/>
            <w:left w:val="none" w:sz="0" w:space="0" w:color="auto"/>
            <w:bottom w:val="none" w:sz="0" w:space="0" w:color="auto"/>
            <w:right w:val="none" w:sz="0" w:space="0" w:color="auto"/>
          </w:divBdr>
        </w:div>
        <w:div w:id="342753289">
          <w:marLeft w:val="547"/>
          <w:marRight w:val="0"/>
          <w:marTop w:val="200"/>
          <w:marBottom w:val="0"/>
          <w:divBdr>
            <w:top w:val="none" w:sz="0" w:space="0" w:color="auto"/>
            <w:left w:val="none" w:sz="0" w:space="0" w:color="auto"/>
            <w:bottom w:val="none" w:sz="0" w:space="0" w:color="auto"/>
            <w:right w:val="none" w:sz="0" w:space="0" w:color="auto"/>
          </w:divBdr>
        </w:div>
        <w:div w:id="1364751499">
          <w:marLeft w:val="547"/>
          <w:marRight w:val="0"/>
          <w:marTop w:val="200"/>
          <w:marBottom w:val="0"/>
          <w:divBdr>
            <w:top w:val="none" w:sz="0" w:space="0" w:color="auto"/>
            <w:left w:val="none" w:sz="0" w:space="0" w:color="auto"/>
            <w:bottom w:val="none" w:sz="0" w:space="0" w:color="auto"/>
            <w:right w:val="none" w:sz="0" w:space="0" w:color="auto"/>
          </w:divBdr>
        </w:div>
        <w:div w:id="297028877">
          <w:marLeft w:val="547"/>
          <w:marRight w:val="0"/>
          <w:marTop w:val="200"/>
          <w:marBottom w:val="0"/>
          <w:divBdr>
            <w:top w:val="none" w:sz="0" w:space="0" w:color="auto"/>
            <w:left w:val="none" w:sz="0" w:space="0" w:color="auto"/>
            <w:bottom w:val="none" w:sz="0" w:space="0" w:color="auto"/>
            <w:right w:val="none" w:sz="0" w:space="0" w:color="auto"/>
          </w:divBdr>
        </w:div>
      </w:divsChild>
    </w:div>
    <w:div w:id="543173530">
      <w:bodyDiv w:val="1"/>
      <w:marLeft w:val="0"/>
      <w:marRight w:val="0"/>
      <w:marTop w:val="0"/>
      <w:marBottom w:val="0"/>
      <w:divBdr>
        <w:top w:val="none" w:sz="0" w:space="0" w:color="auto"/>
        <w:left w:val="none" w:sz="0" w:space="0" w:color="auto"/>
        <w:bottom w:val="none" w:sz="0" w:space="0" w:color="auto"/>
        <w:right w:val="none" w:sz="0" w:space="0" w:color="auto"/>
      </w:divBdr>
      <w:divsChild>
        <w:div w:id="1447307010">
          <w:marLeft w:val="720"/>
          <w:marRight w:val="0"/>
          <w:marTop w:val="0"/>
          <w:marBottom w:val="0"/>
          <w:divBdr>
            <w:top w:val="none" w:sz="0" w:space="0" w:color="auto"/>
            <w:left w:val="none" w:sz="0" w:space="0" w:color="auto"/>
            <w:bottom w:val="none" w:sz="0" w:space="0" w:color="auto"/>
            <w:right w:val="none" w:sz="0" w:space="0" w:color="auto"/>
          </w:divBdr>
        </w:div>
        <w:div w:id="372772806">
          <w:marLeft w:val="1440"/>
          <w:marRight w:val="0"/>
          <w:marTop w:val="0"/>
          <w:marBottom w:val="0"/>
          <w:divBdr>
            <w:top w:val="none" w:sz="0" w:space="0" w:color="auto"/>
            <w:left w:val="none" w:sz="0" w:space="0" w:color="auto"/>
            <w:bottom w:val="none" w:sz="0" w:space="0" w:color="auto"/>
            <w:right w:val="none" w:sz="0" w:space="0" w:color="auto"/>
          </w:divBdr>
        </w:div>
        <w:div w:id="849875970">
          <w:marLeft w:val="1440"/>
          <w:marRight w:val="0"/>
          <w:marTop w:val="0"/>
          <w:marBottom w:val="0"/>
          <w:divBdr>
            <w:top w:val="none" w:sz="0" w:space="0" w:color="auto"/>
            <w:left w:val="none" w:sz="0" w:space="0" w:color="auto"/>
            <w:bottom w:val="none" w:sz="0" w:space="0" w:color="auto"/>
            <w:right w:val="none" w:sz="0" w:space="0" w:color="auto"/>
          </w:divBdr>
        </w:div>
      </w:divsChild>
    </w:div>
    <w:div w:id="688291808">
      <w:bodyDiv w:val="1"/>
      <w:marLeft w:val="0"/>
      <w:marRight w:val="0"/>
      <w:marTop w:val="0"/>
      <w:marBottom w:val="0"/>
      <w:divBdr>
        <w:top w:val="none" w:sz="0" w:space="0" w:color="auto"/>
        <w:left w:val="none" w:sz="0" w:space="0" w:color="auto"/>
        <w:bottom w:val="none" w:sz="0" w:space="0" w:color="auto"/>
        <w:right w:val="none" w:sz="0" w:space="0" w:color="auto"/>
      </w:divBdr>
      <w:divsChild>
        <w:div w:id="159858967">
          <w:marLeft w:val="547"/>
          <w:marRight w:val="0"/>
          <w:marTop w:val="154"/>
          <w:marBottom w:val="0"/>
          <w:divBdr>
            <w:top w:val="none" w:sz="0" w:space="0" w:color="auto"/>
            <w:left w:val="none" w:sz="0" w:space="0" w:color="auto"/>
            <w:bottom w:val="none" w:sz="0" w:space="0" w:color="auto"/>
            <w:right w:val="none" w:sz="0" w:space="0" w:color="auto"/>
          </w:divBdr>
        </w:div>
      </w:divsChild>
    </w:div>
    <w:div w:id="929966313">
      <w:bodyDiv w:val="1"/>
      <w:marLeft w:val="0"/>
      <w:marRight w:val="0"/>
      <w:marTop w:val="0"/>
      <w:marBottom w:val="0"/>
      <w:divBdr>
        <w:top w:val="none" w:sz="0" w:space="0" w:color="auto"/>
        <w:left w:val="none" w:sz="0" w:space="0" w:color="auto"/>
        <w:bottom w:val="none" w:sz="0" w:space="0" w:color="auto"/>
        <w:right w:val="none" w:sz="0" w:space="0" w:color="auto"/>
      </w:divBdr>
    </w:div>
    <w:div w:id="1054234633">
      <w:bodyDiv w:val="1"/>
      <w:marLeft w:val="0"/>
      <w:marRight w:val="0"/>
      <w:marTop w:val="0"/>
      <w:marBottom w:val="0"/>
      <w:divBdr>
        <w:top w:val="none" w:sz="0" w:space="0" w:color="auto"/>
        <w:left w:val="none" w:sz="0" w:space="0" w:color="auto"/>
        <w:bottom w:val="none" w:sz="0" w:space="0" w:color="auto"/>
        <w:right w:val="none" w:sz="0" w:space="0" w:color="auto"/>
      </w:divBdr>
      <w:divsChild>
        <w:div w:id="42533129">
          <w:marLeft w:val="547"/>
          <w:marRight w:val="0"/>
          <w:marTop w:val="200"/>
          <w:marBottom w:val="0"/>
          <w:divBdr>
            <w:top w:val="none" w:sz="0" w:space="0" w:color="auto"/>
            <w:left w:val="none" w:sz="0" w:space="0" w:color="auto"/>
            <w:bottom w:val="none" w:sz="0" w:space="0" w:color="auto"/>
            <w:right w:val="none" w:sz="0" w:space="0" w:color="auto"/>
          </w:divBdr>
        </w:div>
        <w:div w:id="1348023389">
          <w:marLeft w:val="1166"/>
          <w:marRight w:val="0"/>
          <w:marTop w:val="200"/>
          <w:marBottom w:val="0"/>
          <w:divBdr>
            <w:top w:val="none" w:sz="0" w:space="0" w:color="auto"/>
            <w:left w:val="none" w:sz="0" w:space="0" w:color="auto"/>
            <w:bottom w:val="none" w:sz="0" w:space="0" w:color="auto"/>
            <w:right w:val="none" w:sz="0" w:space="0" w:color="auto"/>
          </w:divBdr>
        </w:div>
        <w:div w:id="1654724510">
          <w:marLeft w:val="547"/>
          <w:marRight w:val="0"/>
          <w:marTop w:val="200"/>
          <w:marBottom w:val="0"/>
          <w:divBdr>
            <w:top w:val="none" w:sz="0" w:space="0" w:color="auto"/>
            <w:left w:val="none" w:sz="0" w:space="0" w:color="auto"/>
            <w:bottom w:val="none" w:sz="0" w:space="0" w:color="auto"/>
            <w:right w:val="none" w:sz="0" w:space="0" w:color="auto"/>
          </w:divBdr>
        </w:div>
        <w:div w:id="353649382">
          <w:marLeft w:val="1166"/>
          <w:marRight w:val="0"/>
          <w:marTop w:val="200"/>
          <w:marBottom w:val="0"/>
          <w:divBdr>
            <w:top w:val="none" w:sz="0" w:space="0" w:color="auto"/>
            <w:left w:val="none" w:sz="0" w:space="0" w:color="auto"/>
            <w:bottom w:val="none" w:sz="0" w:space="0" w:color="auto"/>
            <w:right w:val="none" w:sz="0" w:space="0" w:color="auto"/>
          </w:divBdr>
        </w:div>
        <w:div w:id="345640617">
          <w:marLeft w:val="1166"/>
          <w:marRight w:val="0"/>
          <w:marTop w:val="200"/>
          <w:marBottom w:val="0"/>
          <w:divBdr>
            <w:top w:val="none" w:sz="0" w:space="0" w:color="auto"/>
            <w:left w:val="none" w:sz="0" w:space="0" w:color="auto"/>
            <w:bottom w:val="none" w:sz="0" w:space="0" w:color="auto"/>
            <w:right w:val="none" w:sz="0" w:space="0" w:color="auto"/>
          </w:divBdr>
        </w:div>
        <w:div w:id="78332300">
          <w:marLeft w:val="1166"/>
          <w:marRight w:val="0"/>
          <w:marTop w:val="200"/>
          <w:marBottom w:val="0"/>
          <w:divBdr>
            <w:top w:val="none" w:sz="0" w:space="0" w:color="auto"/>
            <w:left w:val="none" w:sz="0" w:space="0" w:color="auto"/>
            <w:bottom w:val="none" w:sz="0" w:space="0" w:color="auto"/>
            <w:right w:val="none" w:sz="0" w:space="0" w:color="auto"/>
          </w:divBdr>
        </w:div>
        <w:div w:id="792598544">
          <w:marLeft w:val="547"/>
          <w:marRight w:val="0"/>
          <w:marTop w:val="200"/>
          <w:marBottom w:val="0"/>
          <w:divBdr>
            <w:top w:val="none" w:sz="0" w:space="0" w:color="auto"/>
            <w:left w:val="none" w:sz="0" w:space="0" w:color="auto"/>
            <w:bottom w:val="none" w:sz="0" w:space="0" w:color="auto"/>
            <w:right w:val="none" w:sz="0" w:space="0" w:color="auto"/>
          </w:divBdr>
        </w:div>
      </w:divsChild>
    </w:div>
    <w:div w:id="1120878413">
      <w:bodyDiv w:val="1"/>
      <w:marLeft w:val="0"/>
      <w:marRight w:val="0"/>
      <w:marTop w:val="0"/>
      <w:marBottom w:val="0"/>
      <w:divBdr>
        <w:top w:val="none" w:sz="0" w:space="0" w:color="auto"/>
        <w:left w:val="none" w:sz="0" w:space="0" w:color="auto"/>
        <w:bottom w:val="none" w:sz="0" w:space="0" w:color="auto"/>
        <w:right w:val="none" w:sz="0" w:space="0" w:color="auto"/>
      </w:divBdr>
      <w:divsChild>
        <w:div w:id="1630357897">
          <w:marLeft w:val="547"/>
          <w:marRight w:val="0"/>
          <w:marTop w:val="154"/>
          <w:marBottom w:val="0"/>
          <w:divBdr>
            <w:top w:val="none" w:sz="0" w:space="0" w:color="auto"/>
            <w:left w:val="none" w:sz="0" w:space="0" w:color="auto"/>
            <w:bottom w:val="none" w:sz="0" w:space="0" w:color="auto"/>
            <w:right w:val="none" w:sz="0" w:space="0" w:color="auto"/>
          </w:divBdr>
        </w:div>
        <w:div w:id="778911990">
          <w:marLeft w:val="547"/>
          <w:marRight w:val="0"/>
          <w:marTop w:val="106"/>
          <w:marBottom w:val="0"/>
          <w:divBdr>
            <w:top w:val="none" w:sz="0" w:space="0" w:color="auto"/>
            <w:left w:val="none" w:sz="0" w:space="0" w:color="auto"/>
            <w:bottom w:val="none" w:sz="0" w:space="0" w:color="auto"/>
            <w:right w:val="none" w:sz="0" w:space="0" w:color="auto"/>
          </w:divBdr>
        </w:div>
      </w:divsChild>
    </w:div>
    <w:div w:id="1142431622">
      <w:bodyDiv w:val="1"/>
      <w:marLeft w:val="0"/>
      <w:marRight w:val="0"/>
      <w:marTop w:val="0"/>
      <w:marBottom w:val="0"/>
      <w:divBdr>
        <w:top w:val="none" w:sz="0" w:space="0" w:color="auto"/>
        <w:left w:val="none" w:sz="0" w:space="0" w:color="auto"/>
        <w:bottom w:val="none" w:sz="0" w:space="0" w:color="auto"/>
        <w:right w:val="none" w:sz="0" w:space="0" w:color="auto"/>
      </w:divBdr>
      <w:divsChild>
        <w:div w:id="568617678">
          <w:marLeft w:val="547"/>
          <w:marRight w:val="0"/>
          <w:marTop w:val="154"/>
          <w:marBottom w:val="0"/>
          <w:divBdr>
            <w:top w:val="none" w:sz="0" w:space="0" w:color="auto"/>
            <w:left w:val="none" w:sz="0" w:space="0" w:color="auto"/>
            <w:bottom w:val="none" w:sz="0" w:space="0" w:color="auto"/>
            <w:right w:val="none" w:sz="0" w:space="0" w:color="auto"/>
          </w:divBdr>
        </w:div>
        <w:div w:id="2120104316">
          <w:marLeft w:val="547"/>
          <w:marRight w:val="0"/>
          <w:marTop w:val="154"/>
          <w:marBottom w:val="0"/>
          <w:divBdr>
            <w:top w:val="none" w:sz="0" w:space="0" w:color="auto"/>
            <w:left w:val="none" w:sz="0" w:space="0" w:color="auto"/>
            <w:bottom w:val="none" w:sz="0" w:space="0" w:color="auto"/>
            <w:right w:val="none" w:sz="0" w:space="0" w:color="auto"/>
          </w:divBdr>
        </w:div>
        <w:div w:id="1936673167">
          <w:marLeft w:val="547"/>
          <w:marRight w:val="0"/>
          <w:marTop w:val="154"/>
          <w:marBottom w:val="0"/>
          <w:divBdr>
            <w:top w:val="none" w:sz="0" w:space="0" w:color="auto"/>
            <w:left w:val="none" w:sz="0" w:space="0" w:color="auto"/>
            <w:bottom w:val="none" w:sz="0" w:space="0" w:color="auto"/>
            <w:right w:val="none" w:sz="0" w:space="0" w:color="auto"/>
          </w:divBdr>
        </w:div>
        <w:div w:id="136723081">
          <w:marLeft w:val="547"/>
          <w:marRight w:val="0"/>
          <w:marTop w:val="154"/>
          <w:marBottom w:val="0"/>
          <w:divBdr>
            <w:top w:val="none" w:sz="0" w:space="0" w:color="auto"/>
            <w:left w:val="none" w:sz="0" w:space="0" w:color="auto"/>
            <w:bottom w:val="none" w:sz="0" w:space="0" w:color="auto"/>
            <w:right w:val="none" w:sz="0" w:space="0" w:color="auto"/>
          </w:divBdr>
        </w:div>
      </w:divsChild>
    </w:div>
    <w:div w:id="1246767372">
      <w:bodyDiv w:val="1"/>
      <w:marLeft w:val="0"/>
      <w:marRight w:val="0"/>
      <w:marTop w:val="0"/>
      <w:marBottom w:val="0"/>
      <w:divBdr>
        <w:top w:val="none" w:sz="0" w:space="0" w:color="auto"/>
        <w:left w:val="none" w:sz="0" w:space="0" w:color="auto"/>
        <w:bottom w:val="none" w:sz="0" w:space="0" w:color="auto"/>
        <w:right w:val="none" w:sz="0" w:space="0" w:color="auto"/>
      </w:divBdr>
      <w:divsChild>
        <w:div w:id="1054158002">
          <w:marLeft w:val="547"/>
          <w:marRight w:val="0"/>
          <w:marTop w:val="134"/>
          <w:marBottom w:val="0"/>
          <w:divBdr>
            <w:top w:val="none" w:sz="0" w:space="0" w:color="auto"/>
            <w:left w:val="none" w:sz="0" w:space="0" w:color="auto"/>
            <w:bottom w:val="none" w:sz="0" w:space="0" w:color="auto"/>
            <w:right w:val="none" w:sz="0" w:space="0" w:color="auto"/>
          </w:divBdr>
        </w:div>
        <w:div w:id="1277759321">
          <w:marLeft w:val="547"/>
          <w:marRight w:val="0"/>
          <w:marTop w:val="134"/>
          <w:marBottom w:val="0"/>
          <w:divBdr>
            <w:top w:val="none" w:sz="0" w:space="0" w:color="auto"/>
            <w:left w:val="none" w:sz="0" w:space="0" w:color="auto"/>
            <w:bottom w:val="none" w:sz="0" w:space="0" w:color="auto"/>
            <w:right w:val="none" w:sz="0" w:space="0" w:color="auto"/>
          </w:divBdr>
        </w:div>
        <w:div w:id="1183127389">
          <w:marLeft w:val="547"/>
          <w:marRight w:val="0"/>
          <w:marTop w:val="77"/>
          <w:marBottom w:val="0"/>
          <w:divBdr>
            <w:top w:val="none" w:sz="0" w:space="0" w:color="auto"/>
            <w:left w:val="none" w:sz="0" w:space="0" w:color="auto"/>
            <w:bottom w:val="none" w:sz="0" w:space="0" w:color="auto"/>
            <w:right w:val="none" w:sz="0" w:space="0" w:color="auto"/>
          </w:divBdr>
        </w:div>
      </w:divsChild>
    </w:div>
    <w:div w:id="1380665494">
      <w:bodyDiv w:val="1"/>
      <w:marLeft w:val="0"/>
      <w:marRight w:val="0"/>
      <w:marTop w:val="0"/>
      <w:marBottom w:val="0"/>
      <w:divBdr>
        <w:top w:val="none" w:sz="0" w:space="0" w:color="auto"/>
        <w:left w:val="none" w:sz="0" w:space="0" w:color="auto"/>
        <w:bottom w:val="none" w:sz="0" w:space="0" w:color="auto"/>
        <w:right w:val="none" w:sz="0" w:space="0" w:color="auto"/>
      </w:divBdr>
    </w:div>
    <w:div w:id="1391610588">
      <w:bodyDiv w:val="1"/>
      <w:marLeft w:val="0"/>
      <w:marRight w:val="0"/>
      <w:marTop w:val="0"/>
      <w:marBottom w:val="0"/>
      <w:divBdr>
        <w:top w:val="none" w:sz="0" w:space="0" w:color="auto"/>
        <w:left w:val="none" w:sz="0" w:space="0" w:color="auto"/>
        <w:bottom w:val="none" w:sz="0" w:space="0" w:color="auto"/>
        <w:right w:val="none" w:sz="0" w:space="0" w:color="auto"/>
      </w:divBdr>
      <w:divsChild>
        <w:div w:id="1267231756">
          <w:marLeft w:val="547"/>
          <w:marRight w:val="0"/>
          <w:marTop w:val="200"/>
          <w:marBottom w:val="0"/>
          <w:divBdr>
            <w:top w:val="none" w:sz="0" w:space="0" w:color="auto"/>
            <w:left w:val="none" w:sz="0" w:space="0" w:color="auto"/>
            <w:bottom w:val="none" w:sz="0" w:space="0" w:color="auto"/>
            <w:right w:val="none" w:sz="0" w:space="0" w:color="auto"/>
          </w:divBdr>
        </w:div>
        <w:div w:id="1063676791">
          <w:marLeft w:val="547"/>
          <w:marRight w:val="0"/>
          <w:marTop w:val="200"/>
          <w:marBottom w:val="0"/>
          <w:divBdr>
            <w:top w:val="none" w:sz="0" w:space="0" w:color="auto"/>
            <w:left w:val="none" w:sz="0" w:space="0" w:color="auto"/>
            <w:bottom w:val="none" w:sz="0" w:space="0" w:color="auto"/>
            <w:right w:val="none" w:sz="0" w:space="0" w:color="auto"/>
          </w:divBdr>
        </w:div>
      </w:divsChild>
    </w:div>
    <w:div w:id="1588076314">
      <w:bodyDiv w:val="1"/>
      <w:marLeft w:val="0"/>
      <w:marRight w:val="0"/>
      <w:marTop w:val="0"/>
      <w:marBottom w:val="0"/>
      <w:divBdr>
        <w:top w:val="none" w:sz="0" w:space="0" w:color="auto"/>
        <w:left w:val="none" w:sz="0" w:space="0" w:color="auto"/>
        <w:bottom w:val="none" w:sz="0" w:space="0" w:color="auto"/>
        <w:right w:val="none" w:sz="0" w:space="0" w:color="auto"/>
      </w:divBdr>
      <w:divsChild>
        <w:div w:id="1420328381">
          <w:marLeft w:val="547"/>
          <w:marRight w:val="0"/>
          <w:marTop w:val="200"/>
          <w:marBottom w:val="0"/>
          <w:divBdr>
            <w:top w:val="none" w:sz="0" w:space="0" w:color="auto"/>
            <w:left w:val="none" w:sz="0" w:space="0" w:color="auto"/>
            <w:bottom w:val="none" w:sz="0" w:space="0" w:color="auto"/>
            <w:right w:val="none" w:sz="0" w:space="0" w:color="auto"/>
          </w:divBdr>
        </w:div>
      </w:divsChild>
    </w:div>
    <w:div w:id="1620720939">
      <w:bodyDiv w:val="1"/>
      <w:marLeft w:val="0"/>
      <w:marRight w:val="0"/>
      <w:marTop w:val="0"/>
      <w:marBottom w:val="0"/>
      <w:divBdr>
        <w:top w:val="none" w:sz="0" w:space="0" w:color="auto"/>
        <w:left w:val="none" w:sz="0" w:space="0" w:color="auto"/>
        <w:bottom w:val="none" w:sz="0" w:space="0" w:color="auto"/>
        <w:right w:val="none" w:sz="0" w:space="0" w:color="auto"/>
      </w:divBdr>
    </w:div>
    <w:div w:id="1798064235">
      <w:bodyDiv w:val="1"/>
      <w:marLeft w:val="0"/>
      <w:marRight w:val="0"/>
      <w:marTop w:val="0"/>
      <w:marBottom w:val="0"/>
      <w:divBdr>
        <w:top w:val="none" w:sz="0" w:space="0" w:color="auto"/>
        <w:left w:val="none" w:sz="0" w:space="0" w:color="auto"/>
        <w:bottom w:val="none" w:sz="0" w:space="0" w:color="auto"/>
        <w:right w:val="none" w:sz="0" w:space="0" w:color="auto"/>
      </w:divBdr>
    </w:div>
    <w:div w:id="1804302369">
      <w:bodyDiv w:val="1"/>
      <w:marLeft w:val="0"/>
      <w:marRight w:val="0"/>
      <w:marTop w:val="0"/>
      <w:marBottom w:val="0"/>
      <w:divBdr>
        <w:top w:val="none" w:sz="0" w:space="0" w:color="auto"/>
        <w:left w:val="none" w:sz="0" w:space="0" w:color="auto"/>
        <w:bottom w:val="none" w:sz="0" w:space="0" w:color="auto"/>
        <w:right w:val="none" w:sz="0" w:space="0" w:color="auto"/>
      </w:divBdr>
      <w:divsChild>
        <w:div w:id="1903566147">
          <w:marLeft w:val="547"/>
          <w:marRight w:val="0"/>
          <w:marTop w:val="96"/>
          <w:marBottom w:val="0"/>
          <w:divBdr>
            <w:top w:val="none" w:sz="0" w:space="0" w:color="auto"/>
            <w:left w:val="none" w:sz="0" w:space="0" w:color="auto"/>
            <w:bottom w:val="none" w:sz="0" w:space="0" w:color="auto"/>
            <w:right w:val="none" w:sz="0" w:space="0" w:color="auto"/>
          </w:divBdr>
        </w:div>
        <w:div w:id="366443908">
          <w:marLeft w:val="547"/>
          <w:marRight w:val="0"/>
          <w:marTop w:val="96"/>
          <w:marBottom w:val="0"/>
          <w:divBdr>
            <w:top w:val="none" w:sz="0" w:space="0" w:color="auto"/>
            <w:left w:val="none" w:sz="0" w:space="0" w:color="auto"/>
            <w:bottom w:val="none" w:sz="0" w:space="0" w:color="auto"/>
            <w:right w:val="none" w:sz="0" w:space="0" w:color="auto"/>
          </w:divBdr>
        </w:div>
      </w:divsChild>
    </w:div>
    <w:div w:id="1924415587">
      <w:bodyDiv w:val="1"/>
      <w:marLeft w:val="0"/>
      <w:marRight w:val="0"/>
      <w:marTop w:val="0"/>
      <w:marBottom w:val="0"/>
      <w:divBdr>
        <w:top w:val="none" w:sz="0" w:space="0" w:color="auto"/>
        <w:left w:val="none" w:sz="0" w:space="0" w:color="auto"/>
        <w:bottom w:val="none" w:sz="0" w:space="0" w:color="auto"/>
        <w:right w:val="none" w:sz="0" w:space="0" w:color="auto"/>
      </w:divBdr>
      <w:divsChild>
        <w:div w:id="1525708331">
          <w:marLeft w:val="547"/>
          <w:marRight w:val="0"/>
          <w:marTop w:val="134"/>
          <w:marBottom w:val="0"/>
          <w:divBdr>
            <w:top w:val="none" w:sz="0" w:space="0" w:color="auto"/>
            <w:left w:val="none" w:sz="0" w:space="0" w:color="auto"/>
            <w:bottom w:val="none" w:sz="0" w:space="0" w:color="auto"/>
            <w:right w:val="none" w:sz="0" w:space="0" w:color="auto"/>
          </w:divBdr>
        </w:div>
        <w:div w:id="92241192">
          <w:marLeft w:val="547"/>
          <w:marRight w:val="0"/>
          <w:marTop w:val="134"/>
          <w:marBottom w:val="0"/>
          <w:divBdr>
            <w:top w:val="none" w:sz="0" w:space="0" w:color="auto"/>
            <w:left w:val="none" w:sz="0" w:space="0" w:color="auto"/>
            <w:bottom w:val="none" w:sz="0" w:space="0" w:color="auto"/>
            <w:right w:val="none" w:sz="0" w:space="0" w:color="auto"/>
          </w:divBdr>
        </w:div>
        <w:div w:id="638614082">
          <w:marLeft w:val="547"/>
          <w:marRight w:val="0"/>
          <w:marTop w:val="134"/>
          <w:marBottom w:val="0"/>
          <w:divBdr>
            <w:top w:val="none" w:sz="0" w:space="0" w:color="auto"/>
            <w:left w:val="none" w:sz="0" w:space="0" w:color="auto"/>
            <w:bottom w:val="none" w:sz="0" w:space="0" w:color="auto"/>
            <w:right w:val="none" w:sz="0" w:space="0" w:color="auto"/>
          </w:divBdr>
        </w:div>
        <w:div w:id="1404834104">
          <w:marLeft w:val="547"/>
          <w:marRight w:val="0"/>
          <w:marTop w:val="134"/>
          <w:marBottom w:val="0"/>
          <w:divBdr>
            <w:top w:val="none" w:sz="0" w:space="0" w:color="auto"/>
            <w:left w:val="none" w:sz="0" w:space="0" w:color="auto"/>
            <w:bottom w:val="none" w:sz="0" w:space="0" w:color="auto"/>
            <w:right w:val="none" w:sz="0" w:space="0" w:color="auto"/>
          </w:divBdr>
        </w:div>
        <w:div w:id="780103320">
          <w:marLeft w:val="547"/>
          <w:marRight w:val="0"/>
          <w:marTop w:val="134"/>
          <w:marBottom w:val="0"/>
          <w:divBdr>
            <w:top w:val="none" w:sz="0" w:space="0" w:color="auto"/>
            <w:left w:val="none" w:sz="0" w:space="0" w:color="auto"/>
            <w:bottom w:val="none" w:sz="0" w:space="0" w:color="auto"/>
            <w:right w:val="none" w:sz="0" w:space="0" w:color="auto"/>
          </w:divBdr>
        </w:div>
      </w:divsChild>
    </w:div>
    <w:div w:id="1929843902">
      <w:bodyDiv w:val="1"/>
      <w:marLeft w:val="0"/>
      <w:marRight w:val="0"/>
      <w:marTop w:val="0"/>
      <w:marBottom w:val="0"/>
      <w:divBdr>
        <w:top w:val="none" w:sz="0" w:space="0" w:color="auto"/>
        <w:left w:val="none" w:sz="0" w:space="0" w:color="auto"/>
        <w:bottom w:val="none" w:sz="0" w:space="0" w:color="auto"/>
        <w:right w:val="none" w:sz="0" w:space="0" w:color="auto"/>
      </w:divBdr>
      <w:divsChild>
        <w:div w:id="118884799">
          <w:marLeft w:val="547"/>
          <w:marRight w:val="0"/>
          <w:marTop w:val="134"/>
          <w:marBottom w:val="0"/>
          <w:divBdr>
            <w:top w:val="none" w:sz="0" w:space="0" w:color="auto"/>
            <w:left w:val="none" w:sz="0" w:space="0" w:color="auto"/>
            <w:bottom w:val="none" w:sz="0" w:space="0" w:color="auto"/>
            <w:right w:val="none" w:sz="0" w:space="0" w:color="auto"/>
          </w:divBdr>
        </w:div>
        <w:div w:id="1914856755">
          <w:marLeft w:val="547"/>
          <w:marRight w:val="0"/>
          <w:marTop w:val="134"/>
          <w:marBottom w:val="0"/>
          <w:divBdr>
            <w:top w:val="none" w:sz="0" w:space="0" w:color="auto"/>
            <w:left w:val="none" w:sz="0" w:space="0" w:color="auto"/>
            <w:bottom w:val="none" w:sz="0" w:space="0" w:color="auto"/>
            <w:right w:val="none" w:sz="0" w:space="0" w:color="auto"/>
          </w:divBdr>
        </w:div>
        <w:div w:id="222446266">
          <w:marLeft w:val="1166"/>
          <w:marRight w:val="0"/>
          <w:marTop w:val="115"/>
          <w:marBottom w:val="0"/>
          <w:divBdr>
            <w:top w:val="none" w:sz="0" w:space="0" w:color="auto"/>
            <w:left w:val="none" w:sz="0" w:space="0" w:color="auto"/>
            <w:bottom w:val="none" w:sz="0" w:space="0" w:color="auto"/>
            <w:right w:val="none" w:sz="0" w:space="0" w:color="auto"/>
          </w:divBdr>
        </w:div>
        <w:div w:id="2036230710">
          <w:marLeft w:val="1166"/>
          <w:marRight w:val="0"/>
          <w:marTop w:val="115"/>
          <w:marBottom w:val="0"/>
          <w:divBdr>
            <w:top w:val="none" w:sz="0" w:space="0" w:color="auto"/>
            <w:left w:val="none" w:sz="0" w:space="0" w:color="auto"/>
            <w:bottom w:val="none" w:sz="0" w:space="0" w:color="auto"/>
            <w:right w:val="none" w:sz="0" w:space="0" w:color="auto"/>
          </w:divBdr>
        </w:div>
        <w:div w:id="1185171404">
          <w:marLeft w:val="547"/>
          <w:marRight w:val="0"/>
          <w:marTop w:val="134"/>
          <w:marBottom w:val="0"/>
          <w:divBdr>
            <w:top w:val="none" w:sz="0" w:space="0" w:color="auto"/>
            <w:left w:val="none" w:sz="0" w:space="0" w:color="auto"/>
            <w:bottom w:val="none" w:sz="0" w:space="0" w:color="auto"/>
            <w:right w:val="none" w:sz="0" w:space="0" w:color="auto"/>
          </w:divBdr>
        </w:div>
      </w:divsChild>
    </w:div>
    <w:div w:id="2024623665">
      <w:bodyDiv w:val="1"/>
      <w:marLeft w:val="0"/>
      <w:marRight w:val="0"/>
      <w:marTop w:val="0"/>
      <w:marBottom w:val="0"/>
      <w:divBdr>
        <w:top w:val="none" w:sz="0" w:space="0" w:color="auto"/>
        <w:left w:val="none" w:sz="0" w:space="0" w:color="auto"/>
        <w:bottom w:val="none" w:sz="0" w:space="0" w:color="auto"/>
        <w:right w:val="none" w:sz="0" w:space="0" w:color="auto"/>
      </w:divBdr>
      <w:divsChild>
        <w:div w:id="1556627567">
          <w:marLeft w:val="547"/>
          <w:marRight w:val="0"/>
          <w:marTop w:val="200"/>
          <w:marBottom w:val="0"/>
          <w:divBdr>
            <w:top w:val="none" w:sz="0" w:space="0" w:color="auto"/>
            <w:left w:val="none" w:sz="0" w:space="0" w:color="auto"/>
            <w:bottom w:val="none" w:sz="0" w:space="0" w:color="auto"/>
            <w:right w:val="none" w:sz="0" w:space="0" w:color="auto"/>
          </w:divBdr>
        </w:div>
      </w:divsChild>
    </w:div>
    <w:div w:id="2030980778">
      <w:bodyDiv w:val="1"/>
      <w:marLeft w:val="0"/>
      <w:marRight w:val="0"/>
      <w:marTop w:val="0"/>
      <w:marBottom w:val="0"/>
      <w:divBdr>
        <w:top w:val="none" w:sz="0" w:space="0" w:color="auto"/>
        <w:left w:val="none" w:sz="0" w:space="0" w:color="auto"/>
        <w:bottom w:val="none" w:sz="0" w:space="0" w:color="auto"/>
        <w:right w:val="none" w:sz="0" w:space="0" w:color="auto"/>
      </w:divBdr>
      <w:divsChild>
        <w:div w:id="1950696195">
          <w:marLeft w:val="547"/>
          <w:marRight w:val="0"/>
          <w:marTop w:val="154"/>
          <w:marBottom w:val="0"/>
          <w:divBdr>
            <w:top w:val="none" w:sz="0" w:space="0" w:color="auto"/>
            <w:left w:val="none" w:sz="0" w:space="0" w:color="auto"/>
            <w:bottom w:val="none" w:sz="0" w:space="0" w:color="auto"/>
            <w:right w:val="none" w:sz="0" w:space="0" w:color="auto"/>
          </w:divBdr>
        </w:div>
      </w:divsChild>
    </w:div>
    <w:div w:id="2039961428">
      <w:bodyDiv w:val="1"/>
      <w:marLeft w:val="0"/>
      <w:marRight w:val="0"/>
      <w:marTop w:val="0"/>
      <w:marBottom w:val="0"/>
      <w:divBdr>
        <w:top w:val="none" w:sz="0" w:space="0" w:color="auto"/>
        <w:left w:val="none" w:sz="0" w:space="0" w:color="auto"/>
        <w:bottom w:val="none" w:sz="0" w:space="0" w:color="auto"/>
        <w:right w:val="none" w:sz="0" w:space="0" w:color="auto"/>
      </w:divBdr>
      <w:divsChild>
        <w:div w:id="897088120">
          <w:marLeft w:val="547"/>
          <w:marRight w:val="0"/>
          <w:marTop w:val="154"/>
          <w:marBottom w:val="0"/>
          <w:divBdr>
            <w:top w:val="none" w:sz="0" w:space="0" w:color="auto"/>
            <w:left w:val="none" w:sz="0" w:space="0" w:color="auto"/>
            <w:bottom w:val="none" w:sz="0" w:space="0" w:color="auto"/>
            <w:right w:val="none" w:sz="0" w:space="0" w:color="auto"/>
          </w:divBdr>
        </w:div>
        <w:div w:id="1843884966">
          <w:marLeft w:val="547"/>
          <w:marRight w:val="0"/>
          <w:marTop w:val="154"/>
          <w:marBottom w:val="0"/>
          <w:divBdr>
            <w:top w:val="none" w:sz="0" w:space="0" w:color="auto"/>
            <w:left w:val="none" w:sz="0" w:space="0" w:color="auto"/>
            <w:bottom w:val="none" w:sz="0" w:space="0" w:color="auto"/>
            <w:right w:val="none" w:sz="0" w:space="0" w:color="auto"/>
          </w:divBdr>
        </w:div>
        <w:div w:id="1295255779">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aike.baidu.com/view/776453.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zh.wikipedia.org/wiki/%E7%AE%A1%E4%BB%B2"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91CD14-4D87-4D3F-891E-5A6C58D84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6235</TotalTime>
  <Pages>9</Pages>
  <Words>1569</Words>
  <Characters>8946</Characters>
  <Application>Microsoft Office Word</Application>
  <DocSecurity>0</DocSecurity>
  <Lines>74</Lines>
  <Paragraphs>20</Paragraphs>
  <ScaleCrop>false</ScaleCrop>
  <Company/>
  <LinksUpToDate>false</LinksUpToDate>
  <CharactersWithSpaces>10495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2014-03-05T15:20:00Z</dcterms:created>
  <dcterms:modified xsi:type="dcterms:W3CDTF">2014-04-15T20:57:00Z</dcterms:modified>
</cp:coreProperties>
</file>