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C70" w:rsidRDefault="00DD2928" w:rsidP="00DD2928">
      <w:pPr>
        <w:pStyle w:val="Title"/>
      </w:pPr>
      <w:r>
        <w:t>Chapter 6—prospecting: the lifeblood of selling</w:t>
      </w:r>
    </w:p>
    <w:p w:rsidR="00DD2928" w:rsidRDefault="00DD2928" w:rsidP="00DD2928">
      <w:pPr>
        <w:pStyle w:val="ListParagraph"/>
        <w:numPr>
          <w:ilvl w:val="0"/>
          <w:numId w:val="1"/>
        </w:numPr>
      </w:pPr>
      <w:r>
        <w:t>Prospecting</w:t>
      </w:r>
    </w:p>
    <w:p w:rsidR="00DD2928" w:rsidRDefault="00DD2928" w:rsidP="00DD2928">
      <w:pPr>
        <w:pStyle w:val="ListParagraph"/>
        <w:numPr>
          <w:ilvl w:val="0"/>
          <w:numId w:val="1"/>
        </w:numPr>
      </w:pPr>
      <w:proofErr w:type="spellStart"/>
      <w:r>
        <w:t>Preapproach</w:t>
      </w:r>
      <w:proofErr w:type="spellEnd"/>
    </w:p>
    <w:p w:rsidR="00DD2928" w:rsidRDefault="00DD2928" w:rsidP="00DD2928">
      <w:pPr>
        <w:pStyle w:val="ListParagraph"/>
        <w:numPr>
          <w:ilvl w:val="0"/>
          <w:numId w:val="1"/>
        </w:numPr>
      </w:pPr>
      <w:r>
        <w:t>Approach</w:t>
      </w:r>
    </w:p>
    <w:p w:rsidR="00DD2928" w:rsidRDefault="00DD2928" w:rsidP="00DD2928">
      <w:pPr>
        <w:pStyle w:val="ListParagraph"/>
        <w:numPr>
          <w:ilvl w:val="0"/>
          <w:numId w:val="1"/>
        </w:numPr>
      </w:pPr>
      <w:r>
        <w:t>Presentation</w:t>
      </w:r>
    </w:p>
    <w:p w:rsidR="00DD2928" w:rsidRDefault="00DD2928" w:rsidP="00DD2928">
      <w:pPr>
        <w:pStyle w:val="ListParagraph"/>
        <w:numPr>
          <w:ilvl w:val="0"/>
          <w:numId w:val="1"/>
        </w:numPr>
      </w:pPr>
      <w:r>
        <w:t>Trial close</w:t>
      </w:r>
    </w:p>
    <w:p w:rsidR="00DD2928" w:rsidRDefault="00DD2928" w:rsidP="00DD2928">
      <w:pPr>
        <w:pStyle w:val="ListParagraph"/>
        <w:numPr>
          <w:ilvl w:val="0"/>
          <w:numId w:val="1"/>
        </w:numPr>
      </w:pPr>
      <w:r>
        <w:t>Determine objections</w:t>
      </w:r>
    </w:p>
    <w:p w:rsidR="00DD2928" w:rsidRDefault="00DD2928" w:rsidP="00DD2928">
      <w:pPr>
        <w:pStyle w:val="ListParagraph"/>
        <w:numPr>
          <w:ilvl w:val="0"/>
          <w:numId w:val="1"/>
        </w:numPr>
      </w:pPr>
      <w:r>
        <w:t>Meet objections</w:t>
      </w:r>
    </w:p>
    <w:p w:rsidR="00DD2928" w:rsidRDefault="00DD2928" w:rsidP="00DD2928">
      <w:pPr>
        <w:pStyle w:val="ListParagraph"/>
        <w:numPr>
          <w:ilvl w:val="0"/>
          <w:numId w:val="1"/>
        </w:numPr>
      </w:pPr>
      <w:r>
        <w:t>Trial close</w:t>
      </w:r>
    </w:p>
    <w:p w:rsidR="00DD2928" w:rsidRDefault="00DD2928" w:rsidP="00DD2928">
      <w:pPr>
        <w:pStyle w:val="ListParagraph"/>
        <w:numPr>
          <w:ilvl w:val="0"/>
          <w:numId w:val="1"/>
        </w:numPr>
      </w:pPr>
      <w:r>
        <w:t>Close</w:t>
      </w:r>
    </w:p>
    <w:p w:rsidR="00DD2928" w:rsidRDefault="00DD2928" w:rsidP="00DD2928">
      <w:pPr>
        <w:pStyle w:val="ListParagraph"/>
        <w:numPr>
          <w:ilvl w:val="0"/>
          <w:numId w:val="1"/>
        </w:numPr>
      </w:pPr>
      <w:r>
        <w:t>Follow up</w:t>
      </w:r>
    </w:p>
    <w:p w:rsidR="00DD2928" w:rsidRDefault="00DD2928" w:rsidP="004D4F38">
      <w:pPr>
        <w:pStyle w:val="Heading1"/>
      </w:pPr>
      <w:r>
        <w:t>Before Sales presentation</w:t>
      </w:r>
    </w:p>
    <w:p w:rsidR="004D4F38" w:rsidRDefault="004D4F38" w:rsidP="004D4F38">
      <w:pPr>
        <w:pStyle w:val="ListParagraph"/>
        <w:numPr>
          <w:ilvl w:val="0"/>
          <w:numId w:val="2"/>
        </w:numPr>
      </w:pPr>
      <w:r>
        <w:t>Prospecting</w:t>
      </w:r>
    </w:p>
    <w:p w:rsidR="004D4F38" w:rsidRDefault="004D4F38" w:rsidP="004D4F38">
      <w:pPr>
        <w:pStyle w:val="ListParagraph"/>
        <w:numPr>
          <w:ilvl w:val="0"/>
          <w:numId w:val="2"/>
        </w:numPr>
      </w:pPr>
      <w:r>
        <w:t>Obtaining an appointment</w:t>
      </w:r>
    </w:p>
    <w:p w:rsidR="004D4F38" w:rsidRDefault="004D4F38" w:rsidP="004D4F38">
      <w:pPr>
        <w:pStyle w:val="ListParagraph"/>
        <w:numPr>
          <w:ilvl w:val="0"/>
          <w:numId w:val="2"/>
        </w:numPr>
      </w:pPr>
      <w:proofErr w:type="spellStart"/>
      <w:r>
        <w:t>Preapproach</w:t>
      </w:r>
      <w:proofErr w:type="spellEnd"/>
      <w:r>
        <w:t xml:space="preserve"> planning</w:t>
      </w:r>
    </w:p>
    <w:p w:rsidR="004D4F38" w:rsidRDefault="004D4F38" w:rsidP="004D4F38">
      <w:pPr>
        <w:pStyle w:val="Heading1"/>
      </w:pPr>
      <w:r>
        <w:t>Prospecting</w:t>
      </w:r>
    </w:p>
    <w:p w:rsidR="004D4F38" w:rsidRDefault="004D4F38" w:rsidP="004D4F38">
      <w:r>
        <w:t>Why prospect?</w:t>
      </w:r>
    </w:p>
    <w:p w:rsidR="004D4F38" w:rsidRDefault="004D4F38" w:rsidP="004D4F38">
      <w:pPr>
        <w:pStyle w:val="ListParagraph"/>
        <w:numPr>
          <w:ilvl w:val="0"/>
          <w:numId w:val="3"/>
        </w:numPr>
      </w:pPr>
      <w:r>
        <w:t>To develop new customers and increase sales</w:t>
      </w:r>
    </w:p>
    <w:p w:rsidR="004D4F38" w:rsidRDefault="004D4F38" w:rsidP="004D4F38">
      <w:pPr>
        <w:pStyle w:val="ListParagraph"/>
        <w:numPr>
          <w:ilvl w:val="0"/>
          <w:numId w:val="3"/>
        </w:numPr>
      </w:pPr>
      <w:r>
        <w:t>Replace customers lost each year</w:t>
      </w:r>
    </w:p>
    <w:p w:rsidR="004D4F38" w:rsidRDefault="004D4F38" w:rsidP="004D4F38">
      <w:pPr>
        <w:pStyle w:val="ListParagraph"/>
        <w:numPr>
          <w:ilvl w:val="0"/>
          <w:numId w:val="3"/>
        </w:numPr>
      </w:pPr>
      <w:r>
        <w:t>Leads—names of individuals who may need a salespersons product</w:t>
      </w:r>
    </w:p>
    <w:p w:rsidR="004D4F38" w:rsidRDefault="004D4F38" w:rsidP="004D4F38">
      <w:r>
        <w:t>EXHIBIT 6-3</w:t>
      </w:r>
    </w:p>
    <w:p w:rsidR="00F92480" w:rsidRDefault="00F92480" w:rsidP="004D4F38">
      <w:r>
        <w:rPr>
          <w:noProof/>
        </w:rPr>
        <w:drawing>
          <wp:inline distT="0" distB="0" distL="0" distR="0">
            <wp:extent cx="4391025" cy="3293270"/>
            <wp:effectExtent l="19050" t="0" r="9525" b="0"/>
            <wp:docPr id="1" name="Picture 0" descr="Picture 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7712" cy="329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F38" w:rsidRDefault="004D4F38" w:rsidP="004D4F38">
      <w:pPr>
        <w:pStyle w:val="ListParagraph"/>
        <w:numPr>
          <w:ilvl w:val="0"/>
          <w:numId w:val="4"/>
        </w:numPr>
      </w:pPr>
      <w:r>
        <w:lastRenderedPageBreak/>
        <w:t>First determine if a person or organization has the potential to buy</w:t>
      </w:r>
    </w:p>
    <w:p w:rsidR="004D4F38" w:rsidRDefault="004D4F38" w:rsidP="004D4F38">
      <w:pPr>
        <w:pStyle w:val="ListParagraph"/>
        <w:numPr>
          <w:ilvl w:val="0"/>
          <w:numId w:val="4"/>
        </w:numPr>
      </w:pPr>
      <w:r>
        <w:t>Qualified prospects</w:t>
      </w:r>
    </w:p>
    <w:p w:rsidR="004D4F38" w:rsidRDefault="004D4F38" w:rsidP="004D4F38">
      <w:pPr>
        <w:pStyle w:val="ListParagraph"/>
        <w:numPr>
          <w:ilvl w:val="1"/>
          <w:numId w:val="4"/>
        </w:numPr>
      </w:pPr>
      <w:r>
        <w:t>Money to buy</w:t>
      </w:r>
    </w:p>
    <w:p w:rsidR="004D4F38" w:rsidRDefault="004D4F38" w:rsidP="004D4F38">
      <w:pPr>
        <w:pStyle w:val="ListParagraph"/>
        <w:numPr>
          <w:ilvl w:val="1"/>
          <w:numId w:val="4"/>
        </w:numPr>
      </w:pPr>
      <w:r>
        <w:t>Authority to buy</w:t>
      </w:r>
    </w:p>
    <w:p w:rsidR="004D4F38" w:rsidRDefault="004D4F38" w:rsidP="004D4F38">
      <w:pPr>
        <w:pStyle w:val="ListParagraph"/>
        <w:numPr>
          <w:ilvl w:val="1"/>
          <w:numId w:val="4"/>
        </w:numPr>
      </w:pPr>
      <w:r>
        <w:t>Desire to buy</w:t>
      </w:r>
    </w:p>
    <w:p w:rsidR="004D4F38" w:rsidRDefault="00C745F1" w:rsidP="00C745F1">
      <w:pPr>
        <w:pStyle w:val="Heading1"/>
      </w:pPr>
      <w:r>
        <w:t>How to qualify a prospect</w:t>
      </w:r>
    </w:p>
    <w:p w:rsidR="00C745F1" w:rsidRDefault="00C745F1" w:rsidP="00A86B43">
      <w:pPr>
        <w:pStyle w:val="ListParagraph"/>
        <w:numPr>
          <w:ilvl w:val="0"/>
          <w:numId w:val="5"/>
        </w:numPr>
      </w:pPr>
      <w:r>
        <w:t>MAD</w:t>
      </w:r>
    </w:p>
    <w:p w:rsidR="00C745F1" w:rsidRDefault="00C745F1" w:rsidP="00A86B43">
      <w:pPr>
        <w:pStyle w:val="ListParagraph"/>
        <w:numPr>
          <w:ilvl w:val="0"/>
          <w:numId w:val="5"/>
        </w:numPr>
      </w:pPr>
      <w:r>
        <w:t>Motives</w:t>
      </w:r>
    </w:p>
    <w:p w:rsidR="00C745F1" w:rsidRDefault="00C745F1" w:rsidP="00A86B43">
      <w:pPr>
        <w:pStyle w:val="ListParagraph"/>
        <w:numPr>
          <w:ilvl w:val="0"/>
          <w:numId w:val="5"/>
        </w:numPr>
      </w:pPr>
      <w:r>
        <w:t>Means</w:t>
      </w:r>
    </w:p>
    <w:p w:rsidR="00C745F1" w:rsidRDefault="00C745F1" w:rsidP="00A86B43">
      <w:pPr>
        <w:pStyle w:val="ListParagraph"/>
        <w:numPr>
          <w:ilvl w:val="0"/>
          <w:numId w:val="5"/>
        </w:numPr>
      </w:pPr>
      <w:r>
        <w:t>Opportunity</w:t>
      </w:r>
    </w:p>
    <w:p w:rsidR="00C745F1" w:rsidRDefault="00A86B43" w:rsidP="00A86B43">
      <w:pPr>
        <w:pStyle w:val="ListParagraph"/>
        <w:numPr>
          <w:ilvl w:val="0"/>
          <w:numId w:val="5"/>
        </w:numPr>
      </w:pPr>
      <w:r>
        <w:t>Where to find prospects</w:t>
      </w:r>
    </w:p>
    <w:p w:rsidR="00A86B43" w:rsidRDefault="00A86B43" w:rsidP="00A86B43">
      <w:pPr>
        <w:pStyle w:val="ListParagraph"/>
        <w:numPr>
          <w:ilvl w:val="0"/>
          <w:numId w:val="5"/>
        </w:numPr>
      </w:pPr>
      <w:r>
        <w:t>Planning a prospecting strategy</w:t>
      </w:r>
    </w:p>
    <w:p w:rsidR="00A86B43" w:rsidRDefault="00A86B43" w:rsidP="00A86B43">
      <w:pPr>
        <w:pStyle w:val="ListParagraph"/>
        <w:numPr>
          <w:ilvl w:val="0"/>
          <w:numId w:val="5"/>
        </w:numPr>
      </w:pPr>
      <w:r>
        <w:t>Prospecting methods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Lists and directories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Develop lists of prospects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Endless chain referral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Cold calling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Orphaned customers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Sales people leave their jobs for other jobs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Sales lead clubs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Become an expert—get published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Public exhibitions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Trade shows, special gatherings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Center of influence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Finding people in an area who are willing to cooperate in helping to find prospects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Direct mail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 xml:space="preserve">Telephone and </w:t>
      </w:r>
      <w:proofErr w:type="spellStart"/>
      <w:r>
        <w:t>telemarketeing</w:t>
      </w:r>
      <w:proofErr w:type="spellEnd"/>
    </w:p>
    <w:p w:rsidR="00A86B43" w:rsidRDefault="00A86B43" w:rsidP="00A86B43">
      <w:pPr>
        <w:pStyle w:val="ListParagraph"/>
        <w:numPr>
          <w:ilvl w:val="1"/>
          <w:numId w:val="5"/>
        </w:numPr>
      </w:pPr>
      <w:proofErr w:type="spellStart"/>
      <w:r>
        <w:t>Oberservation</w:t>
      </w:r>
      <w:proofErr w:type="spellEnd"/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Watching what is happening in their area</w:t>
      </w:r>
    </w:p>
    <w:p w:rsidR="00A86B43" w:rsidRDefault="00A86B43" w:rsidP="00A86B43">
      <w:pPr>
        <w:pStyle w:val="ListParagraph"/>
        <w:numPr>
          <w:ilvl w:val="1"/>
          <w:numId w:val="5"/>
        </w:numPr>
      </w:pPr>
      <w:r>
        <w:t>Networking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Focus on center of influence people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Talk about their business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Open ended questions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Business cards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Ask for leads</w:t>
      </w:r>
    </w:p>
    <w:p w:rsidR="00A86B43" w:rsidRDefault="004F7806" w:rsidP="00A86B43">
      <w:pPr>
        <w:pStyle w:val="ListParagraph"/>
        <w:numPr>
          <w:ilvl w:val="2"/>
          <w:numId w:val="5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121920</wp:posOffset>
            </wp:positionV>
            <wp:extent cx="2209800" cy="1657350"/>
            <wp:effectExtent l="19050" t="0" r="0" b="0"/>
            <wp:wrapTight wrapText="bothSides">
              <wp:wrapPolygon edited="0">
                <wp:start x="-186" y="0"/>
                <wp:lineTo x="-186" y="21352"/>
                <wp:lineTo x="21600" y="21352"/>
                <wp:lineTo x="21600" y="0"/>
                <wp:lineTo x="-186" y="0"/>
              </wp:wrapPolygon>
            </wp:wrapTight>
            <wp:docPr id="2" name="Picture 1" descr="Picture 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6B43">
        <w:t xml:space="preserve">Handwritten </w:t>
      </w:r>
      <w:proofErr w:type="spellStart"/>
      <w:r w:rsidR="00A86B43">
        <w:t>thankyous</w:t>
      </w:r>
      <w:proofErr w:type="spellEnd"/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Stay on your contacts mind</w:t>
      </w:r>
    </w:p>
    <w:p w:rsidR="00A86B43" w:rsidRDefault="00A86B43" w:rsidP="00A86B43">
      <w:pPr>
        <w:pStyle w:val="ListParagraph"/>
        <w:numPr>
          <w:ilvl w:val="2"/>
          <w:numId w:val="5"/>
        </w:numPr>
      </w:pPr>
      <w:r>
        <w:t>Send leads</w:t>
      </w:r>
    </w:p>
    <w:p w:rsidR="00A86B43" w:rsidRDefault="00F84C91" w:rsidP="00F84C91">
      <w:r>
        <w:t>Exhibit 6-6</w:t>
      </w:r>
    </w:p>
    <w:p w:rsidR="004F7806" w:rsidRDefault="004F7806" w:rsidP="00F84C91"/>
    <w:p w:rsidR="004F7806" w:rsidRDefault="004F7806" w:rsidP="00F84C91"/>
    <w:p w:rsidR="00402EA2" w:rsidRDefault="00402EA2" w:rsidP="00402EA2">
      <w:pPr>
        <w:pStyle w:val="Heading1"/>
      </w:pPr>
      <w:r>
        <w:lastRenderedPageBreak/>
        <w:t>Referrals</w:t>
      </w:r>
    </w:p>
    <w:p w:rsidR="00402EA2" w:rsidRDefault="00402EA2" w:rsidP="00402EA2">
      <w:r>
        <w:t>Objections</w:t>
      </w:r>
    </w:p>
    <w:p w:rsidR="00402EA2" w:rsidRDefault="00A371C2" w:rsidP="00402EA2">
      <w:r>
        <w:t>Prospect pool</w:t>
      </w:r>
    </w:p>
    <w:p w:rsidR="00A371C2" w:rsidRDefault="00A371C2" w:rsidP="00A371C2">
      <w:pPr>
        <w:pStyle w:val="ListParagraph"/>
        <w:numPr>
          <w:ilvl w:val="0"/>
          <w:numId w:val="6"/>
        </w:numPr>
      </w:pPr>
      <w:r>
        <w:t>Leads</w:t>
      </w:r>
    </w:p>
    <w:p w:rsidR="00A371C2" w:rsidRDefault="00A371C2" w:rsidP="00A371C2">
      <w:pPr>
        <w:pStyle w:val="ListParagraph"/>
        <w:numPr>
          <w:ilvl w:val="0"/>
          <w:numId w:val="6"/>
        </w:numPr>
      </w:pPr>
      <w:r>
        <w:t>Customers</w:t>
      </w:r>
    </w:p>
    <w:p w:rsidR="00A371C2" w:rsidRDefault="00A371C2" w:rsidP="00A371C2">
      <w:pPr>
        <w:pStyle w:val="ListParagraph"/>
        <w:numPr>
          <w:ilvl w:val="0"/>
          <w:numId w:val="6"/>
        </w:numPr>
      </w:pPr>
      <w:r>
        <w:t>Orphans</w:t>
      </w:r>
    </w:p>
    <w:p w:rsidR="00A371C2" w:rsidRDefault="00A371C2" w:rsidP="00A371C2">
      <w:pPr>
        <w:pStyle w:val="ListParagraph"/>
        <w:numPr>
          <w:ilvl w:val="0"/>
          <w:numId w:val="6"/>
        </w:numPr>
      </w:pPr>
      <w:r>
        <w:t>Referrals</w:t>
      </w:r>
    </w:p>
    <w:p w:rsidR="00A371C2" w:rsidRDefault="00A371C2" w:rsidP="00A371C2">
      <w:pPr>
        <w:pStyle w:val="Heading1"/>
      </w:pPr>
      <w:r>
        <w:t>Referral Cycle</w:t>
      </w:r>
    </w:p>
    <w:p w:rsidR="00A371C2" w:rsidRDefault="00A371C2" w:rsidP="00A371C2">
      <w:r>
        <w:t>Provides guidelines for a salesperson to ask for leads</w:t>
      </w:r>
    </w:p>
    <w:p w:rsidR="00A371C2" w:rsidRDefault="00A371C2" w:rsidP="00A371C2">
      <w:pPr>
        <w:pStyle w:val="ListParagraph"/>
        <w:numPr>
          <w:ilvl w:val="0"/>
          <w:numId w:val="7"/>
        </w:numPr>
      </w:pPr>
      <w:proofErr w:type="spellStart"/>
      <w:r>
        <w:t>Preapproach</w:t>
      </w:r>
      <w:proofErr w:type="spellEnd"/>
    </w:p>
    <w:p w:rsidR="00A371C2" w:rsidRDefault="00A371C2" w:rsidP="00A371C2">
      <w:pPr>
        <w:pStyle w:val="ListParagraph"/>
        <w:numPr>
          <w:ilvl w:val="0"/>
          <w:numId w:val="7"/>
        </w:numPr>
      </w:pPr>
      <w:r>
        <w:t>Presentation</w:t>
      </w:r>
    </w:p>
    <w:p w:rsidR="00A371C2" w:rsidRDefault="00A371C2" w:rsidP="00A371C2">
      <w:pPr>
        <w:pStyle w:val="ListParagraph"/>
        <w:numPr>
          <w:ilvl w:val="0"/>
          <w:numId w:val="7"/>
        </w:numPr>
      </w:pPr>
      <w:r>
        <w:t>Product delivery</w:t>
      </w:r>
    </w:p>
    <w:p w:rsidR="00683685" w:rsidRDefault="00A371C2" w:rsidP="00683685">
      <w:pPr>
        <w:pStyle w:val="ListParagraph"/>
        <w:numPr>
          <w:ilvl w:val="0"/>
          <w:numId w:val="7"/>
        </w:numPr>
      </w:pPr>
      <w:r>
        <w:t>Service and follow up</w:t>
      </w:r>
    </w:p>
    <w:p w:rsidR="00683685" w:rsidRDefault="00683685" w:rsidP="00683685">
      <w:pPr>
        <w:pStyle w:val="ListParagraph"/>
        <w:numPr>
          <w:ilvl w:val="0"/>
          <w:numId w:val="8"/>
        </w:numPr>
      </w:pPr>
      <w:r>
        <w:t>Parallel referral sale—people sell the product and sell the prospect on providing referrals</w:t>
      </w:r>
    </w:p>
    <w:p w:rsidR="007B655B" w:rsidRDefault="007B655B" w:rsidP="007B655B">
      <w:pPr>
        <w:pStyle w:val="ListParagraph"/>
        <w:numPr>
          <w:ilvl w:val="0"/>
          <w:numId w:val="9"/>
        </w:numPr>
      </w:pPr>
      <w:r>
        <w:t>Don’t mistreat referrals</w:t>
      </w:r>
    </w:p>
    <w:p w:rsidR="007B655B" w:rsidRPr="00A371C2" w:rsidRDefault="007B655B" w:rsidP="007B655B">
      <w:pPr>
        <w:pStyle w:val="ListParagraph"/>
        <w:numPr>
          <w:ilvl w:val="0"/>
          <w:numId w:val="9"/>
        </w:numPr>
      </w:pPr>
      <w:r>
        <w:t>Track referrals</w:t>
      </w:r>
    </w:p>
    <w:sectPr w:rsidR="007B655B" w:rsidRPr="00A371C2" w:rsidSect="00DD292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0650"/>
    <w:multiLevelType w:val="hybridMultilevel"/>
    <w:tmpl w:val="A2565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2CB4"/>
    <w:multiLevelType w:val="hybridMultilevel"/>
    <w:tmpl w:val="81C25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9423F"/>
    <w:multiLevelType w:val="hybridMultilevel"/>
    <w:tmpl w:val="6C8CB6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E7363"/>
    <w:multiLevelType w:val="hybridMultilevel"/>
    <w:tmpl w:val="57A0E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161642"/>
    <w:multiLevelType w:val="hybridMultilevel"/>
    <w:tmpl w:val="4880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067B50"/>
    <w:multiLevelType w:val="hybridMultilevel"/>
    <w:tmpl w:val="1EA06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464950"/>
    <w:multiLevelType w:val="hybridMultilevel"/>
    <w:tmpl w:val="74509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946981"/>
    <w:multiLevelType w:val="hybridMultilevel"/>
    <w:tmpl w:val="8108A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1F187D"/>
    <w:multiLevelType w:val="hybridMultilevel"/>
    <w:tmpl w:val="73D43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D2928"/>
    <w:rsid w:val="00346C70"/>
    <w:rsid w:val="00402EA2"/>
    <w:rsid w:val="004D4F38"/>
    <w:rsid w:val="004F7806"/>
    <w:rsid w:val="00683685"/>
    <w:rsid w:val="007B655B"/>
    <w:rsid w:val="00994124"/>
    <w:rsid w:val="00A371C2"/>
    <w:rsid w:val="00A86B43"/>
    <w:rsid w:val="00C745F1"/>
    <w:rsid w:val="00DD2928"/>
    <w:rsid w:val="00F84C91"/>
    <w:rsid w:val="00F92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C70"/>
  </w:style>
  <w:style w:type="paragraph" w:styleId="Heading1">
    <w:name w:val="heading 1"/>
    <w:basedOn w:val="Normal"/>
    <w:next w:val="Normal"/>
    <w:link w:val="Heading1Char"/>
    <w:uiPriority w:val="9"/>
    <w:qFormat/>
    <w:rsid w:val="004D4F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D292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D292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D292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D4F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2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4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Brent Hartwig</cp:lastModifiedBy>
  <cp:revision>9</cp:revision>
  <dcterms:created xsi:type="dcterms:W3CDTF">2013-10-21T19:00:00Z</dcterms:created>
  <dcterms:modified xsi:type="dcterms:W3CDTF">2013-10-22T19:53:00Z</dcterms:modified>
</cp:coreProperties>
</file>