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90789D" w14:textId="77777777" w:rsidR="00301BEB" w:rsidRDefault="00736BBE" w:rsidP="00736BBE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OB lecture 3</w:t>
      </w:r>
    </w:p>
    <w:p w14:paraId="3E6FF1FB" w14:textId="77777777" w:rsidR="00736BBE" w:rsidRDefault="00736BBE" w:rsidP="00736BBE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Chapter 3</w:t>
      </w:r>
    </w:p>
    <w:p w14:paraId="67A306F1" w14:textId="77777777" w:rsidR="00736BBE" w:rsidRDefault="00736BBE" w:rsidP="00736BBE">
      <w:pPr>
        <w:jc w:val="center"/>
        <w:rPr>
          <w:sz w:val="28"/>
          <w:szCs w:val="28"/>
        </w:rPr>
      </w:pPr>
    </w:p>
    <w:p w14:paraId="744E46CE" w14:textId="77777777" w:rsidR="00736BBE" w:rsidRDefault="00736BBE" w:rsidP="00736BBE">
      <w:pPr>
        <w:jc w:val="center"/>
        <w:rPr>
          <w:sz w:val="28"/>
          <w:szCs w:val="28"/>
        </w:rPr>
      </w:pPr>
    </w:p>
    <w:p w14:paraId="79FF4551" w14:textId="77777777" w:rsidR="00736BBE" w:rsidRDefault="00736BBE" w:rsidP="00736BBE">
      <w:pPr>
        <w:jc w:val="center"/>
        <w:rPr>
          <w:sz w:val="28"/>
          <w:szCs w:val="28"/>
        </w:rPr>
      </w:pPr>
    </w:p>
    <w:p w14:paraId="511337A0" w14:textId="77777777" w:rsidR="00736BBE" w:rsidRPr="00E84A22" w:rsidRDefault="00736BBE" w:rsidP="00736BBE">
      <w:pPr>
        <w:rPr>
          <w:b/>
          <w:sz w:val="28"/>
          <w:szCs w:val="28"/>
        </w:rPr>
      </w:pPr>
      <w:r w:rsidRPr="00E84A22">
        <w:rPr>
          <w:b/>
          <w:sz w:val="28"/>
          <w:szCs w:val="28"/>
        </w:rPr>
        <w:t>What is Perception?</w:t>
      </w:r>
    </w:p>
    <w:p w14:paraId="6949D10F" w14:textId="77777777" w:rsidR="00736BBE" w:rsidRDefault="00736BBE" w:rsidP="00736BB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Interpreting the messages of our senses to provide order and meaning to the environment</w:t>
      </w:r>
    </w:p>
    <w:p w14:paraId="4FE627C8" w14:textId="77777777" w:rsidR="00736BBE" w:rsidRDefault="00736BBE" w:rsidP="00736BB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Component:</w:t>
      </w:r>
    </w:p>
    <w:p w14:paraId="4B90FCBF" w14:textId="77777777" w:rsidR="00736BBE" w:rsidRPr="00736BBE" w:rsidRDefault="00736BBE" w:rsidP="00736BB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Perceiver: </w:t>
      </w:r>
    </w:p>
    <w:p w14:paraId="143D041B" w14:textId="77777777" w:rsidR="00736BBE" w:rsidRDefault="00736BBE" w:rsidP="00736BB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Situation </w:t>
      </w:r>
    </w:p>
    <w:p w14:paraId="03D335B0" w14:textId="77777777" w:rsidR="00736BBE" w:rsidRDefault="00736BBE" w:rsidP="00736BB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Target </w:t>
      </w:r>
    </w:p>
    <w:p w14:paraId="58BF450D" w14:textId="77777777" w:rsidR="00736BBE" w:rsidRDefault="00736BBE" w:rsidP="00736BBE">
      <w:pPr>
        <w:pStyle w:val="ListParagraph"/>
        <w:ind w:left="1080"/>
        <w:rPr>
          <w:sz w:val="28"/>
          <w:szCs w:val="28"/>
        </w:rPr>
      </w:pPr>
    </w:p>
    <w:p w14:paraId="3CC8F2B1" w14:textId="77777777" w:rsidR="00736BBE" w:rsidRDefault="00736BBE" w:rsidP="00736BBE">
      <w:pPr>
        <w:ind w:left="720"/>
        <w:rPr>
          <w:sz w:val="28"/>
          <w:szCs w:val="28"/>
        </w:rPr>
      </w:pPr>
    </w:p>
    <w:p w14:paraId="04134A85" w14:textId="77777777" w:rsidR="00736BBE" w:rsidRDefault="00736BBE" w:rsidP="00736BBE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Perceiver</w:t>
      </w:r>
    </w:p>
    <w:p w14:paraId="731E781A" w14:textId="77777777" w:rsidR="00736BBE" w:rsidRDefault="00736BBE" w:rsidP="00736BB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Experience </w:t>
      </w:r>
    </w:p>
    <w:p w14:paraId="72F26897" w14:textId="77777777" w:rsidR="00736BBE" w:rsidRDefault="00736BBE" w:rsidP="00736BB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Motivational, emotional and physiological state </w:t>
      </w:r>
    </w:p>
    <w:p w14:paraId="58A35F77" w14:textId="77777777" w:rsidR="00736BBE" w:rsidRDefault="00736BBE" w:rsidP="00736BBE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Target</w:t>
      </w:r>
    </w:p>
    <w:p w14:paraId="0E9246C1" w14:textId="77777777" w:rsidR="00736BBE" w:rsidRDefault="00736BBE" w:rsidP="00736BBE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Ambiguity </w:t>
      </w:r>
    </w:p>
    <w:p w14:paraId="1CB10A85" w14:textId="77777777" w:rsidR="00736BBE" w:rsidRDefault="00080499" w:rsidP="0008049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Situation </w:t>
      </w:r>
    </w:p>
    <w:p w14:paraId="4EED50D4" w14:textId="77777777" w:rsidR="00080499" w:rsidRDefault="00080499" w:rsidP="00080499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Context helps interpretation</w:t>
      </w:r>
    </w:p>
    <w:p w14:paraId="0142BDEB" w14:textId="77777777" w:rsidR="00080499" w:rsidRDefault="00080499" w:rsidP="00080499">
      <w:pPr>
        <w:rPr>
          <w:sz w:val="28"/>
          <w:szCs w:val="28"/>
        </w:rPr>
      </w:pPr>
    </w:p>
    <w:p w14:paraId="787C9F3C" w14:textId="4349EE79" w:rsidR="00080499" w:rsidRPr="00E84A22" w:rsidRDefault="005129C8" w:rsidP="00080499">
      <w:pPr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080499" w:rsidRPr="00E84A22">
        <w:rPr>
          <w:b/>
          <w:sz w:val="28"/>
          <w:szCs w:val="28"/>
        </w:rPr>
        <w:t xml:space="preserve">Biases in Perception </w:t>
      </w:r>
    </w:p>
    <w:p w14:paraId="5FF5A9D9" w14:textId="77777777" w:rsidR="00080499" w:rsidRDefault="00080499" w:rsidP="00080499">
      <w:pPr>
        <w:pStyle w:val="ListParagraph"/>
        <w:numPr>
          <w:ilvl w:val="0"/>
          <w:numId w:val="3"/>
        </w:num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Primary and recency </w:t>
      </w:r>
    </w:p>
    <w:p w14:paraId="6E81C22C" w14:textId="77777777" w:rsidR="00080499" w:rsidRDefault="007442D8" w:rsidP="00080499">
      <w:pPr>
        <w:pStyle w:val="ListParagraph"/>
        <w:numPr>
          <w:ilvl w:val="0"/>
          <w:numId w:val="3"/>
        </w:num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Reliance on central traits </w:t>
      </w:r>
    </w:p>
    <w:p w14:paraId="0302F1BF" w14:textId="77777777" w:rsidR="007442D8" w:rsidRDefault="007442D8" w:rsidP="00080499">
      <w:pPr>
        <w:pStyle w:val="ListParagraph"/>
        <w:numPr>
          <w:ilvl w:val="0"/>
          <w:numId w:val="3"/>
        </w:num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Implicit personality theories </w:t>
      </w:r>
    </w:p>
    <w:p w14:paraId="2300E542" w14:textId="77777777" w:rsidR="007442D8" w:rsidRDefault="007442D8" w:rsidP="00080499">
      <w:pPr>
        <w:pStyle w:val="ListParagraph"/>
        <w:numPr>
          <w:ilvl w:val="0"/>
          <w:numId w:val="3"/>
        </w:numPr>
        <w:ind w:left="709"/>
        <w:rPr>
          <w:sz w:val="28"/>
          <w:szCs w:val="28"/>
        </w:rPr>
      </w:pPr>
      <w:r>
        <w:rPr>
          <w:sz w:val="28"/>
          <w:szCs w:val="28"/>
        </w:rPr>
        <w:t>Projection: we assume like others are like us. Think like us.</w:t>
      </w:r>
    </w:p>
    <w:p w14:paraId="7467E9A5" w14:textId="77777777" w:rsidR="007442D8" w:rsidRDefault="007442D8" w:rsidP="00080499">
      <w:pPr>
        <w:pStyle w:val="ListParagraph"/>
        <w:numPr>
          <w:ilvl w:val="0"/>
          <w:numId w:val="3"/>
        </w:num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Stereotyping </w:t>
      </w:r>
    </w:p>
    <w:p w14:paraId="517B5986" w14:textId="77777777" w:rsidR="007442D8" w:rsidRDefault="007442D8" w:rsidP="007442D8">
      <w:pPr>
        <w:pStyle w:val="ListParagraph"/>
        <w:ind w:left="709"/>
        <w:rPr>
          <w:sz w:val="28"/>
          <w:szCs w:val="28"/>
        </w:rPr>
      </w:pPr>
    </w:p>
    <w:p w14:paraId="064E6151" w14:textId="6FB9944B" w:rsidR="005129C8" w:rsidRPr="005129C8" w:rsidRDefault="005129C8" w:rsidP="005129C8">
      <w:pPr>
        <w:rPr>
          <w:sz w:val="28"/>
          <w:szCs w:val="28"/>
        </w:rPr>
      </w:pPr>
      <w:r>
        <w:rPr>
          <w:sz w:val="28"/>
          <w:szCs w:val="28"/>
        </w:rPr>
        <w:t>*</w:t>
      </w:r>
    </w:p>
    <w:p w14:paraId="07F80D3D" w14:textId="442BE7FA" w:rsidR="005129C8" w:rsidRDefault="005129C8" w:rsidP="005129C8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 xml:space="preserve">Biases in the interview: </w:t>
      </w:r>
    </w:p>
    <w:p w14:paraId="52208219" w14:textId="634F846F" w:rsidR="005129C8" w:rsidRDefault="005129C8" w:rsidP="005129C8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Primary, ideal candidate stereotype, contrast effect, neg. information is overweighed </w:t>
      </w:r>
    </w:p>
    <w:p w14:paraId="7C98757B" w14:textId="11DC4398" w:rsidR="005129C8" w:rsidRDefault="005129C8" w:rsidP="005129C8">
      <w:pPr>
        <w:rPr>
          <w:sz w:val="28"/>
          <w:szCs w:val="28"/>
        </w:rPr>
      </w:pPr>
      <w:r>
        <w:rPr>
          <w:sz w:val="28"/>
          <w:szCs w:val="28"/>
        </w:rPr>
        <w:t>Biases in performance appraisal</w:t>
      </w:r>
    </w:p>
    <w:p w14:paraId="0DDA7C39" w14:textId="255A84D7" w:rsidR="005129C8" w:rsidRPr="005129C8" w:rsidRDefault="005129C8" w:rsidP="005129C8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5129C8">
        <w:rPr>
          <w:sz w:val="28"/>
          <w:szCs w:val="28"/>
        </w:rPr>
        <w:t xml:space="preserve">Recency, errors (leniency, harshness, central tendency) similar-to-me, Halo/horns </w:t>
      </w:r>
    </w:p>
    <w:p w14:paraId="4A19CA20" w14:textId="77777777" w:rsidR="005129C8" w:rsidRPr="005129C8" w:rsidRDefault="005129C8" w:rsidP="005129C8">
      <w:pPr>
        <w:pStyle w:val="ListParagraph"/>
        <w:ind w:left="2160"/>
        <w:rPr>
          <w:sz w:val="28"/>
          <w:szCs w:val="28"/>
        </w:rPr>
      </w:pPr>
    </w:p>
    <w:p w14:paraId="6C6ABA1C" w14:textId="77777777" w:rsidR="001C3D14" w:rsidRPr="00E84A22" w:rsidRDefault="001C3D14" w:rsidP="007442D8">
      <w:pPr>
        <w:pStyle w:val="ListParagraph"/>
        <w:ind w:left="709"/>
        <w:rPr>
          <w:b/>
          <w:sz w:val="28"/>
          <w:szCs w:val="28"/>
        </w:rPr>
      </w:pPr>
    </w:p>
    <w:p w14:paraId="5572A5E1" w14:textId="399942C0" w:rsidR="001C3D14" w:rsidRPr="00E84A22" w:rsidRDefault="001C3D14" w:rsidP="001C3D14">
      <w:pPr>
        <w:pStyle w:val="ListParagraph"/>
        <w:ind w:left="0"/>
        <w:rPr>
          <w:b/>
          <w:sz w:val="28"/>
          <w:szCs w:val="28"/>
        </w:rPr>
      </w:pPr>
      <w:r w:rsidRPr="00E84A22">
        <w:rPr>
          <w:b/>
          <w:sz w:val="28"/>
          <w:szCs w:val="28"/>
        </w:rPr>
        <w:t>Where does perception matter?</w:t>
      </w:r>
    </w:p>
    <w:p w14:paraId="2A527D2F" w14:textId="2A9DACD3" w:rsidR="001C3D14" w:rsidRDefault="001C3D14" w:rsidP="001C3D14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Selection Interview</w:t>
      </w:r>
    </w:p>
    <w:p w14:paraId="0107FDBB" w14:textId="0515D537" w:rsidR="001C3D14" w:rsidRDefault="001C3D14" w:rsidP="001C3D14">
      <w:pPr>
        <w:pStyle w:val="ListParagraph"/>
        <w:numPr>
          <w:ilvl w:val="0"/>
          <w:numId w:val="6"/>
        </w:numPr>
        <w:ind w:left="1276"/>
        <w:rPr>
          <w:sz w:val="28"/>
          <w:szCs w:val="28"/>
        </w:rPr>
      </w:pPr>
      <w:r>
        <w:rPr>
          <w:sz w:val="28"/>
          <w:szCs w:val="28"/>
        </w:rPr>
        <w:t xml:space="preserve">Stereotype of the ideal employee </w:t>
      </w:r>
    </w:p>
    <w:p w14:paraId="31A15528" w14:textId="3FE9872F" w:rsidR="001C3D14" w:rsidRDefault="001C3D14" w:rsidP="001C3D14">
      <w:pPr>
        <w:pStyle w:val="ListParagraph"/>
        <w:numPr>
          <w:ilvl w:val="0"/>
          <w:numId w:val="6"/>
        </w:numPr>
        <w:ind w:left="1276"/>
        <w:rPr>
          <w:sz w:val="28"/>
          <w:szCs w:val="28"/>
        </w:rPr>
      </w:pPr>
      <w:r>
        <w:rPr>
          <w:sz w:val="28"/>
          <w:szCs w:val="28"/>
        </w:rPr>
        <w:t>Primacy effect</w:t>
      </w:r>
    </w:p>
    <w:p w14:paraId="37908FCD" w14:textId="5E923290" w:rsidR="001C3D14" w:rsidRDefault="001C3D14" w:rsidP="001C3D14">
      <w:pPr>
        <w:pStyle w:val="ListParagraph"/>
        <w:numPr>
          <w:ilvl w:val="0"/>
          <w:numId w:val="6"/>
        </w:numPr>
        <w:ind w:left="1276"/>
        <w:rPr>
          <w:sz w:val="28"/>
          <w:szCs w:val="28"/>
        </w:rPr>
      </w:pPr>
      <w:r>
        <w:rPr>
          <w:sz w:val="28"/>
          <w:szCs w:val="28"/>
        </w:rPr>
        <w:t>Negative information is weighted more</w:t>
      </w:r>
    </w:p>
    <w:p w14:paraId="42F184C0" w14:textId="5CC75234" w:rsidR="00AA149D" w:rsidRDefault="00AA149D" w:rsidP="00AA149D">
      <w:pPr>
        <w:pStyle w:val="ListParagraph"/>
        <w:numPr>
          <w:ilvl w:val="0"/>
          <w:numId w:val="6"/>
        </w:numPr>
        <w:ind w:left="1276"/>
        <w:rPr>
          <w:sz w:val="28"/>
          <w:szCs w:val="28"/>
        </w:rPr>
      </w:pPr>
      <w:r>
        <w:rPr>
          <w:sz w:val="28"/>
          <w:szCs w:val="28"/>
        </w:rPr>
        <w:t xml:space="preserve">Contrast effect </w:t>
      </w:r>
    </w:p>
    <w:p w14:paraId="62E470D2" w14:textId="77777777" w:rsidR="00AA149D" w:rsidRDefault="00AA149D" w:rsidP="00AA149D">
      <w:pPr>
        <w:pStyle w:val="ListParagraph"/>
        <w:ind w:left="567"/>
        <w:rPr>
          <w:sz w:val="28"/>
          <w:szCs w:val="28"/>
        </w:rPr>
      </w:pPr>
    </w:p>
    <w:p w14:paraId="65A98129" w14:textId="6D90B108" w:rsidR="00AA149D" w:rsidRDefault="00AA149D" w:rsidP="00AA149D">
      <w:pPr>
        <w:pStyle w:val="ListParagraph"/>
        <w:numPr>
          <w:ilvl w:val="0"/>
          <w:numId w:val="11"/>
        </w:numPr>
        <w:ind w:left="567" w:hanging="185"/>
        <w:rPr>
          <w:sz w:val="28"/>
          <w:szCs w:val="28"/>
        </w:rPr>
      </w:pPr>
      <w:r>
        <w:rPr>
          <w:sz w:val="28"/>
          <w:szCs w:val="28"/>
        </w:rPr>
        <w:t xml:space="preserve"> Performance Appraisal</w:t>
      </w:r>
    </w:p>
    <w:p w14:paraId="61DA0C46" w14:textId="5A8BA45F" w:rsidR="001C3D14" w:rsidRDefault="00AA149D" w:rsidP="00AA149D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Recency</w:t>
      </w:r>
    </w:p>
    <w:p w14:paraId="3A2DBCEF" w14:textId="06569928" w:rsidR="00AA149D" w:rsidRDefault="00AA149D" w:rsidP="003608F9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Rater errors: leniency, harshness and central tendency</w:t>
      </w:r>
      <w:r w:rsidR="003608F9">
        <w:rPr>
          <w:sz w:val="28"/>
          <w:szCs w:val="28"/>
        </w:rPr>
        <w:t xml:space="preserve"> (one to all)</w:t>
      </w:r>
    </w:p>
    <w:p w14:paraId="4F9AD025" w14:textId="0BA8B8FC" w:rsidR="003608F9" w:rsidRDefault="003608F9" w:rsidP="003608F9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Similar to me error</w:t>
      </w:r>
    </w:p>
    <w:p w14:paraId="26970BB4" w14:textId="433E3CF7" w:rsidR="003608F9" w:rsidRDefault="003608F9" w:rsidP="003608F9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Halo/Horns  (one to one) </w:t>
      </w:r>
    </w:p>
    <w:p w14:paraId="45B5BABA" w14:textId="77777777" w:rsidR="003608F9" w:rsidRDefault="003608F9" w:rsidP="003608F9">
      <w:pPr>
        <w:rPr>
          <w:sz w:val="28"/>
          <w:szCs w:val="28"/>
        </w:rPr>
      </w:pPr>
    </w:p>
    <w:p w14:paraId="1EC11AE0" w14:textId="77777777" w:rsidR="003608F9" w:rsidRDefault="003608F9" w:rsidP="003608F9">
      <w:pPr>
        <w:rPr>
          <w:sz w:val="28"/>
          <w:szCs w:val="28"/>
        </w:rPr>
      </w:pPr>
    </w:p>
    <w:p w14:paraId="0155A6FE" w14:textId="4E21200D" w:rsidR="003608F9" w:rsidRPr="00E84A22" w:rsidRDefault="003608F9" w:rsidP="003608F9">
      <w:pPr>
        <w:rPr>
          <w:b/>
          <w:sz w:val="28"/>
          <w:szCs w:val="28"/>
        </w:rPr>
      </w:pPr>
      <w:r w:rsidRPr="00E84A22">
        <w:rPr>
          <w:b/>
          <w:sz w:val="28"/>
          <w:szCs w:val="28"/>
        </w:rPr>
        <w:t xml:space="preserve">Attributions </w:t>
      </w:r>
    </w:p>
    <w:p w14:paraId="284DDCEC" w14:textId="596EDEB2" w:rsidR="003608F9" w:rsidRDefault="003608F9" w:rsidP="003608F9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How motives are assigned to explain people’s behavior.</w:t>
      </w:r>
    </w:p>
    <w:p w14:paraId="171D4864" w14:textId="0D2F218F" w:rsidR="003608F9" w:rsidRDefault="003608F9" w:rsidP="003608F9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Two classes of attributions </w:t>
      </w:r>
    </w:p>
    <w:p w14:paraId="0D623F9D" w14:textId="6CD6E260" w:rsidR="003608F9" w:rsidRDefault="003608F9" w:rsidP="003608F9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Dispositional </w:t>
      </w:r>
    </w:p>
    <w:p w14:paraId="4342983B" w14:textId="3CB6550B" w:rsidR="003608F9" w:rsidRDefault="003608F9" w:rsidP="003608F9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Situational </w:t>
      </w:r>
    </w:p>
    <w:p w14:paraId="0AB78001" w14:textId="3D7AE3B4" w:rsidR="003608F9" w:rsidRDefault="005129C8" w:rsidP="00E84A22">
      <w:pPr>
        <w:rPr>
          <w:sz w:val="28"/>
          <w:szCs w:val="28"/>
        </w:rPr>
      </w:pPr>
      <w:r>
        <w:rPr>
          <w:sz w:val="28"/>
          <w:szCs w:val="28"/>
        </w:rPr>
        <w:t>*</w:t>
      </w:r>
      <w:bookmarkStart w:id="0" w:name="_GoBack"/>
      <w:bookmarkEnd w:id="0"/>
      <w:r w:rsidR="00E84A22">
        <w:rPr>
          <w:sz w:val="28"/>
          <w:szCs w:val="28"/>
        </w:rPr>
        <w:t xml:space="preserve">Cues used to make attributions </w:t>
      </w:r>
    </w:p>
    <w:p w14:paraId="260C3994" w14:textId="71F712D0" w:rsidR="00E84A22" w:rsidRDefault="00E84A22" w:rsidP="00E84A22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 xml:space="preserve">Consistency </w:t>
      </w:r>
    </w:p>
    <w:p w14:paraId="1850E1E7" w14:textId="771CB568" w:rsidR="00E84A22" w:rsidRDefault="00E84A22" w:rsidP="00E84A22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Does the person engage in the behavior consistently in this situation?</w:t>
      </w:r>
    </w:p>
    <w:p w14:paraId="79CAE0BD" w14:textId="03A541AD" w:rsidR="00E84A22" w:rsidRDefault="00E84A22" w:rsidP="00E84A22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 xml:space="preserve">Consensus </w:t>
      </w:r>
    </w:p>
    <w:p w14:paraId="49CE1FC2" w14:textId="0DCEA4D1" w:rsidR="00E84A22" w:rsidRDefault="00E84A22" w:rsidP="00E84A22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Do most people engage in the behavior, or is it unique to this person? </w:t>
      </w:r>
    </w:p>
    <w:p w14:paraId="692A3202" w14:textId="159770AF" w:rsidR="00E84A22" w:rsidRDefault="00E84A22" w:rsidP="00E84A22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Distinctiveness</w:t>
      </w:r>
    </w:p>
    <w:p w14:paraId="40D3BA1B" w14:textId="1388C918" w:rsidR="00E84A22" w:rsidRDefault="00E84A22" w:rsidP="00E84A22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Does the person engage in the behavior in many situations, or is it distinct to one situation </w:t>
      </w:r>
    </w:p>
    <w:p w14:paraId="75C3F3DC" w14:textId="77777777" w:rsidR="00E84A22" w:rsidRDefault="00E84A22" w:rsidP="00E84A22">
      <w:pPr>
        <w:rPr>
          <w:sz w:val="28"/>
          <w:szCs w:val="28"/>
        </w:rPr>
      </w:pPr>
    </w:p>
    <w:p w14:paraId="796F3501" w14:textId="6185E5D5" w:rsidR="00E84A22" w:rsidRPr="00E84A22" w:rsidRDefault="00E84A22" w:rsidP="00E84A22">
      <w:pPr>
        <w:rPr>
          <w:b/>
          <w:sz w:val="28"/>
          <w:szCs w:val="28"/>
        </w:rPr>
      </w:pPr>
      <w:r w:rsidRPr="00E84A22">
        <w:rPr>
          <w:b/>
          <w:sz w:val="28"/>
          <w:szCs w:val="28"/>
        </w:rPr>
        <w:t>Example:</w:t>
      </w:r>
    </w:p>
    <w:p w14:paraId="3A5171C2" w14:textId="56294E84" w:rsidR="00E84A22" w:rsidRDefault="00E84A22" w:rsidP="00E84A22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What attribution do you make?</w:t>
      </w:r>
    </w:p>
    <w:p w14:paraId="0B7884EF" w14:textId="421DCBA5" w:rsidR="00E84A22" w:rsidRPr="00E84A22" w:rsidRDefault="00E84A22" w:rsidP="00E84A22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Smith always takes long work breaks, his peers do not, and he took long breaks in his old jobs. </w:t>
      </w:r>
    </w:p>
    <w:sectPr w:rsidR="00E84A22" w:rsidRPr="00E84A22" w:rsidSect="00301B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D4E"/>
    <w:multiLevelType w:val="hybridMultilevel"/>
    <w:tmpl w:val="D27C55A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4356853"/>
    <w:multiLevelType w:val="hybridMultilevel"/>
    <w:tmpl w:val="E6109FB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68652FC"/>
    <w:multiLevelType w:val="hybridMultilevel"/>
    <w:tmpl w:val="D19CD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995704"/>
    <w:multiLevelType w:val="hybridMultilevel"/>
    <w:tmpl w:val="DE2CFC90"/>
    <w:lvl w:ilvl="0" w:tplc="42BCBB0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7C0E21"/>
    <w:multiLevelType w:val="hybridMultilevel"/>
    <w:tmpl w:val="EBE0B1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7A14252"/>
    <w:multiLevelType w:val="hybridMultilevel"/>
    <w:tmpl w:val="FEF83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1D671F"/>
    <w:multiLevelType w:val="hybridMultilevel"/>
    <w:tmpl w:val="C2FAA766"/>
    <w:lvl w:ilvl="0" w:tplc="42BCBB00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0FA5911"/>
    <w:multiLevelType w:val="hybridMultilevel"/>
    <w:tmpl w:val="E25EF270"/>
    <w:lvl w:ilvl="0" w:tplc="42BCBB00">
      <w:numFmt w:val="bullet"/>
      <w:lvlText w:val="-"/>
      <w:lvlJc w:val="left"/>
      <w:pPr>
        <w:ind w:left="1287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1655A8C"/>
    <w:multiLevelType w:val="hybridMultilevel"/>
    <w:tmpl w:val="0B308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CE5464"/>
    <w:multiLevelType w:val="hybridMultilevel"/>
    <w:tmpl w:val="6D14FFA8"/>
    <w:lvl w:ilvl="0" w:tplc="42BCBB00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4264F33"/>
    <w:multiLevelType w:val="hybridMultilevel"/>
    <w:tmpl w:val="2070F0EE"/>
    <w:lvl w:ilvl="0" w:tplc="42BCBB00">
      <w:numFmt w:val="bullet"/>
      <w:lvlText w:val="-"/>
      <w:lvlJc w:val="left"/>
      <w:pPr>
        <w:ind w:left="136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>
    <w:nsid w:val="647366A3"/>
    <w:multiLevelType w:val="hybridMultilevel"/>
    <w:tmpl w:val="CFAC9FB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E296389"/>
    <w:multiLevelType w:val="hybridMultilevel"/>
    <w:tmpl w:val="4E5EF21A"/>
    <w:lvl w:ilvl="0" w:tplc="42BCBB00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F8B00D4"/>
    <w:multiLevelType w:val="hybridMultilevel"/>
    <w:tmpl w:val="6598F594"/>
    <w:lvl w:ilvl="0" w:tplc="42BCBB00">
      <w:numFmt w:val="bullet"/>
      <w:lvlText w:val="-"/>
      <w:lvlJc w:val="left"/>
      <w:pPr>
        <w:ind w:left="21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75AB0243"/>
    <w:multiLevelType w:val="hybridMultilevel"/>
    <w:tmpl w:val="5FF82970"/>
    <w:lvl w:ilvl="0" w:tplc="42BCBB00">
      <w:numFmt w:val="bullet"/>
      <w:lvlText w:val="-"/>
      <w:lvlJc w:val="left"/>
      <w:pPr>
        <w:ind w:left="21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85644C2"/>
    <w:multiLevelType w:val="hybridMultilevel"/>
    <w:tmpl w:val="A09AC60C"/>
    <w:lvl w:ilvl="0" w:tplc="42BCBB00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4"/>
  </w:num>
  <w:num w:numId="4">
    <w:abstractNumId w:val="14"/>
  </w:num>
  <w:num w:numId="5">
    <w:abstractNumId w:val="6"/>
  </w:num>
  <w:num w:numId="6">
    <w:abstractNumId w:val="13"/>
  </w:num>
  <w:num w:numId="7">
    <w:abstractNumId w:val="1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10"/>
  </w:num>
  <w:num w:numId="14">
    <w:abstractNumId w:val="2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BBE"/>
    <w:rsid w:val="00080499"/>
    <w:rsid w:val="001C3D14"/>
    <w:rsid w:val="00301BEB"/>
    <w:rsid w:val="003608F9"/>
    <w:rsid w:val="005129C8"/>
    <w:rsid w:val="00736BBE"/>
    <w:rsid w:val="007442D8"/>
    <w:rsid w:val="009E1716"/>
    <w:rsid w:val="00AA149D"/>
    <w:rsid w:val="00E8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EA8C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B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238</Words>
  <Characters>1358</Characters>
  <Application>Microsoft Macintosh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shaklab</dc:creator>
  <cp:keywords/>
  <dc:description/>
  <cp:lastModifiedBy>farah shaklab</cp:lastModifiedBy>
  <cp:revision>4</cp:revision>
  <dcterms:created xsi:type="dcterms:W3CDTF">2013-01-15T21:47:00Z</dcterms:created>
  <dcterms:modified xsi:type="dcterms:W3CDTF">2013-01-31T20:12:00Z</dcterms:modified>
</cp:coreProperties>
</file>