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4A70" w:rsidRDefault="00AD52A1">
      <w:r>
        <w:t>Learning Objectives for Heart Part 1</w:t>
      </w:r>
    </w:p>
    <w:p w:rsidR="00AD52A1" w:rsidRDefault="00AD52A1" w:rsidP="00AD52A1">
      <w:pPr>
        <w:pStyle w:val="ListParagraph"/>
        <w:numPr>
          <w:ilvl w:val="0"/>
          <w:numId w:val="1"/>
        </w:numPr>
      </w:pPr>
      <w:r>
        <w:t>The heart is the centre of the cardiovascular system. It is located between the lungs within the mediastinum (medial cavity of the thorax)</w:t>
      </w:r>
    </w:p>
    <w:p w:rsidR="00AD52A1" w:rsidRDefault="00AD52A1" w:rsidP="00AD52A1">
      <w:pPr>
        <w:pStyle w:val="ListParagraph"/>
        <w:numPr>
          <w:ilvl w:val="0"/>
          <w:numId w:val="1"/>
        </w:numPr>
      </w:pPr>
      <w:r>
        <w:t>Pericardium: tough connective tissue layer that encloses the heart. It anchors and protects the heart and prevents it from over filling. It consists of outer fibrous pericardium and inner serous pericardium. The serous pericardium has a parietal layer and a visceral layer, pericardial fluid fills the gap between these layers.</w:t>
      </w:r>
    </w:p>
    <w:p w:rsidR="00AD52A1" w:rsidRDefault="00AD52A1" w:rsidP="00AD52A1">
      <w:pPr>
        <w:pStyle w:val="ListParagraph"/>
        <w:numPr>
          <w:ilvl w:val="0"/>
          <w:numId w:val="1"/>
        </w:numPr>
      </w:pPr>
      <w:proofErr w:type="spellStart"/>
      <w:r>
        <w:t>Epicardium</w:t>
      </w:r>
      <w:proofErr w:type="spellEnd"/>
      <w:r>
        <w:t xml:space="preserve"> is the visceral layer of serous pericardium. The myocardium is composed of cardiac muscle tissue (muscle cells connect via elastin and collagen fibers). The endocardium consists of endothelium and CT; it lines heart chambers. IT is continuous with endothelium in vessels leaving the entire heart. Cardiac wall is highly vascularized.</w:t>
      </w:r>
    </w:p>
    <w:p w:rsidR="00AD52A1" w:rsidRDefault="00AD52A1" w:rsidP="00AD52A1">
      <w:pPr>
        <w:pStyle w:val="ListParagraph"/>
        <w:numPr>
          <w:ilvl w:val="0"/>
          <w:numId w:val="1"/>
        </w:numPr>
      </w:pPr>
      <w:r>
        <w:t>CT fibers reinforce myocardium internally and anchor cardiac muscle fibres</w:t>
      </w:r>
      <w:r w:rsidR="00D74481">
        <w:t>.</w:t>
      </w:r>
    </w:p>
    <w:p w:rsidR="00D74481" w:rsidRDefault="00D74481" w:rsidP="00AD52A1">
      <w:pPr>
        <w:pStyle w:val="ListParagraph"/>
        <w:numPr>
          <w:ilvl w:val="0"/>
          <w:numId w:val="1"/>
        </w:numPr>
      </w:pPr>
      <w:r>
        <w:t>Some heart anatomy and blood flow.</w:t>
      </w:r>
    </w:p>
    <w:p w:rsidR="00D74481" w:rsidRPr="00795BD2" w:rsidRDefault="00D74481" w:rsidP="00AD52A1">
      <w:pPr>
        <w:pStyle w:val="ListParagraph"/>
        <w:numPr>
          <w:ilvl w:val="0"/>
          <w:numId w:val="1"/>
        </w:numPr>
        <w:rPr>
          <w:highlight w:val="yellow"/>
        </w:rPr>
      </w:pPr>
      <w:r>
        <w:t xml:space="preserve">Heart has left and right atria and two left and right lower ventricles. The internal septum separates the atria and ventricles. There are two exterior grooves the </w:t>
      </w:r>
      <w:r w:rsidRPr="00795BD2">
        <w:rPr>
          <w:highlight w:val="yellow"/>
        </w:rPr>
        <w:t xml:space="preserve">coronary sulcus and the anterior-posterior </w:t>
      </w:r>
      <w:proofErr w:type="spellStart"/>
      <w:r w:rsidRPr="00795BD2">
        <w:rPr>
          <w:highlight w:val="yellow"/>
        </w:rPr>
        <w:t>interventricular</w:t>
      </w:r>
      <w:proofErr w:type="spellEnd"/>
      <w:r w:rsidRPr="00795BD2">
        <w:rPr>
          <w:highlight w:val="yellow"/>
        </w:rPr>
        <w:t xml:space="preserve"> </w:t>
      </w:r>
      <w:proofErr w:type="spellStart"/>
      <w:r w:rsidRPr="00795BD2">
        <w:rPr>
          <w:highlight w:val="yellow"/>
        </w:rPr>
        <w:t>sulcus</w:t>
      </w:r>
      <w:proofErr w:type="spellEnd"/>
      <w:r w:rsidRPr="00795BD2">
        <w:rPr>
          <w:highlight w:val="yellow"/>
        </w:rPr>
        <w:t>.</w:t>
      </w:r>
    </w:p>
    <w:p w:rsidR="00D74481" w:rsidRDefault="00D74481" w:rsidP="00AD52A1">
      <w:pPr>
        <w:pStyle w:val="ListParagraph"/>
        <w:numPr>
          <w:ilvl w:val="0"/>
          <w:numId w:val="1"/>
        </w:numPr>
      </w:pPr>
      <w:r>
        <w:t xml:space="preserve">Systemic blood </w:t>
      </w:r>
      <w:proofErr w:type="spellStart"/>
      <w:r>
        <w:t>entres</w:t>
      </w:r>
      <w:proofErr w:type="spellEnd"/>
      <w:r>
        <w:t xml:space="preserve"> the right atrium via the superior vena cava (veins above diaphragm), inferior vena cava (veins below </w:t>
      </w:r>
      <w:proofErr w:type="spellStart"/>
      <w:r>
        <w:t>disphragm</w:t>
      </w:r>
      <w:proofErr w:type="spellEnd"/>
      <w:r>
        <w:t>) and coronary sinus (from myocardium). Oxygenated blood enters the LEFT ATRIUM via 4 pulmonary veins (2 right 2 left)</w:t>
      </w:r>
    </w:p>
    <w:p w:rsidR="00D74481" w:rsidRDefault="00D74481" w:rsidP="00AD52A1">
      <w:pPr>
        <w:pStyle w:val="ListParagraph"/>
        <w:numPr>
          <w:ilvl w:val="0"/>
          <w:numId w:val="1"/>
        </w:numPr>
      </w:pPr>
      <w:r>
        <w:t xml:space="preserve">The patent foramen </w:t>
      </w:r>
      <w:proofErr w:type="spellStart"/>
      <w:r>
        <w:t>ovale</w:t>
      </w:r>
      <w:proofErr w:type="spellEnd"/>
      <w:r>
        <w:t xml:space="preserve"> (PFO) is a condition in which a foramen </w:t>
      </w:r>
      <w:proofErr w:type="spellStart"/>
      <w:r>
        <w:t>ovale</w:t>
      </w:r>
      <w:proofErr w:type="spellEnd"/>
      <w:r>
        <w:t xml:space="preserve"> in the </w:t>
      </w:r>
      <w:proofErr w:type="spellStart"/>
      <w:r>
        <w:t>atrial</w:t>
      </w:r>
      <w:proofErr w:type="spellEnd"/>
      <w:r>
        <w:t xml:space="preserve"> septum fails to seal after birth</w:t>
      </w:r>
      <w:r w:rsidR="0099311C">
        <w:t>, this can lead to a heart attack or stroke by allowing a travelling blood clot to enter the bloodstream and lodge in a coronary artery or an artery in the brain, anti clotting drugs or surgery are treatments.</w:t>
      </w:r>
    </w:p>
    <w:p w:rsidR="0099311C" w:rsidRDefault="0099311C" w:rsidP="00AD52A1">
      <w:pPr>
        <w:pStyle w:val="ListParagraph"/>
        <w:numPr>
          <w:ilvl w:val="0"/>
          <w:numId w:val="1"/>
        </w:numPr>
      </w:pPr>
      <w:r>
        <w:t>Right ventricle pumps blood to pulmonary trunk, left ventricle pumps blood to aorta. Walls of left ventricle are three times thicker than those of right.</w:t>
      </w:r>
    </w:p>
    <w:p w:rsidR="0099311C" w:rsidRDefault="0099311C" w:rsidP="00AD52A1">
      <w:pPr>
        <w:pStyle w:val="ListParagraph"/>
        <w:numPr>
          <w:ilvl w:val="0"/>
          <w:numId w:val="1"/>
        </w:numPr>
      </w:pPr>
      <w:proofErr w:type="spellStart"/>
      <w:r>
        <w:t>Atrial</w:t>
      </w:r>
      <w:proofErr w:type="spellEnd"/>
      <w:r>
        <w:t xml:space="preserve"> </w:t>
      </w:r>
      <w:proofErr w:type="spellStart"/>
      <w:r>
        <w:t>myocarbium</w:t>
      </w:r>
      <w:proofErr w:type="spellEnd"/>
      <w:r>
        <w:t xml:space="preserve"> surround atria, ventricular myocardium surround ventricles, fibrous septum separates top from bottom</w:t>
      </w:r>
    </w:p>
    <w:p w:rsidR="0099311C" w:rsidRDefault="0099311C" w:rsidP="00AD52A1">
      <w:pPr>
        <w:pStyle w:val="ListParagraph"/>
        <w:numPr>
          <w:ilvl w:val="0"/>
          <w:numId w:val="1"/>
        </w:numPr>
      </w:pPr>
      <w:r>
        <w:t>–</w:t>
      </w:r>
    </w:p>
    <w:p w:rsidR="0099311C" w:rsidRDefault="0099311C" w:rsidP="00AD52A1">
      <w:pPr>
        <w:pStyle w:val="ListParagraph"/>
        <w:numPr>
          <w:ilvl w:val="0"/>
          <w:numId w:val="1"/>
        </w:numPr>
      </w:pPr>
      <w:r>
        <w:t>Coronary circulation rises from base of aorta, it provide blood supply to the heart</w:t>
      </w:r>
    </w:p>
    <w:p w:rsidR="0099311C" w:rsidRDefault="0099311C" w:rsidP="00AD52A1">
      <w:pPr>
        <w:pStyle w:val="ListParagraph"/>
        <w:numPr>
          <w:ilvl w:val="0"/>
          <w:numId w:val="1"/>
        </w:numPr>
      </w:pPr>
      <w:r>
        <w:t>Coronary circulation is the shortest and fastest in the body. The veins join together in the coronary sinus and empties blood to the right atrium.</w:t>
      </w:r>
    </w:p>
    <w:p w:rsidR="0099311C" w:rsidRDefault="00E374F4" w:rsidP="00AD52A1">
      <w:pPr>
        <w:pStyle w:val="ListParagraph"/>
        <w:numPr>
          <w:ilvl w:val="0"/>
          <w:numId w:val="1"/>
        </w:numPr>
      </w:pPr>
      <w:r>
        <w:t xml:space="preserve">Blood flow is </w:t>
      </w:r>
      <w:proofErr w:type="spellStart"/>
      <w:r>
        <w:t>uni</w:t>
      </w:r>
      <w:proofErr w:type="spellEnd"/>
      <w:r>
        <w:t xml:space="preserve"> directional and is enforced by 4 valves in the heart:</w:t>
      </w:r>
    </w:p>
    <w:p w:rsidR="00E374F4" w:rsidRDefault="00E374F4" w:rsidP="00E374F4">
      <w:pPr>
        <w:pStyle w:val="ListParagraph"/>
        <w:numPr>
          <w:ilvl w:val="1"/>
          <w:numId w:val="1"/>
        </w:numPr>
      </w:pPr>
      <w:proofErr w:type="spellStart"/>
      <w:r>
        <w:t>Atrioventricular</w:t>
      </w:r>
      <w:proofErr w:type="spellEnd"/>
      <w:r>
        <w:t xml:space="preserve"> valves are paired between the atria and ventricles. The tricuspid valves = right atrium to right ventricle, mitral (bicuspid) valve = left atrium to left ventricle. </w:t>
      </w:r>
      <w:proofErr w:type="spellStart"/>
      <w:r>
        <w:t>Chordae</w:t>
      </w:r>
      <w:proofErr w:type="spellEnd"/>
      <w:r>
        <w:t xml:space="preserve"> </w:t>
      </w:r>
      <w:proofErr w:type="spellStart"/>
      <w:r>
        <w:t>tendinae</w:t>
      </w:r>
      <w:proofErr w:type="spellEnd"/>
      <w:r>
        <w:t xml:space="preserve"> and their papillary muscles keep the flaps of the valve sin the right direction, preventing backflow.</w:t>
      </w:r>
    </w:p>
    <w:p w:rsidR="00E374F4" w:rsidRDefault="00E374F4" w:rsidP="00E374F4">
      <w:pPr>
        <w:pStyle w:val="ListParagraph"/>
        <w:numPr>
          <w:ilvl w:val="1"/>
          <w:numId w:val="1"/>
        </w:numPr>
      </w:pPr>
      <w:r>
        <w:t xml:space="preserve">Semilunar valves are paired from ventricles to either pulmonary or systemic circuits and prevent blood from flowing back into the heart. There is the pulmonary semilunar valve = right ventricle to pulmonary artery, and aortic semilunar valve = left ventricle to aorta. Strep throat can damage the heart because infectious bacteria comes through </w:t>
      </w:r>
      <w:proofErr w:type="spellStart"/>
      <w:r>
        <w:t>hthe</w:t>
      </w:r>
      <w:proofErr w:type="spellEnd"/>
      <w:r>
        <w:t xml:space="preserve"> lungs and into the blood going back into the heart</w:t>
      </w:r>
      <w:proofErr w:type="gramStart"/>
      <w:r>
        <w:t>.</w:t>
      </w:r>
      <w:r w:rsidR="0029780B">
        <w:t>*</w:t>
      </w:r>
      <w:proofErr w:type="gramEnd"/>
      <w:r w:rsidR="0029780B">
        <w:t>**</w:t>
      </w:r>
    </w:p>
    <w:p w:rsidR="00E374F4" w:rsidRDefault="00E374F4" w:rsidP="00E374F4">
      <w:pPr>
        <w:pStyle w:val="ListParagraph"/>
        <w:numPr>
          <w:ilvl w:val="0"/>
          <w:numId w:val="1"/>
        </w:numPr>
      </w:pPr>
      <w:r>
        <w:lastRenderedPageBreak/>
        <w:t>Blood flow</w:t>
      </w:r>
    </w:p>
    <w:p w:rsidR="00E374F4" w:rsidRDefault="00E374F4" w:rsidP="00E374F4">
      <w:pPr>
        <w:pStyle w:val="ListParagraph"/>
        <w:numPr>
          <w:ilvl w:val="1"/>
          <w:numId w:val="1"/>
        </w:numPr>
      </w:pPr>
      <w:r>
        <w:t>Blood returns to heart via veins into right atrium putting pressure on tricuspid valve forcing it to open</w:t>
      </w:r>
      <w:proofErr w:type="gramStart"/>
      <w:r>
        <w:t>..</w:t>
      </w:r>
      <w:proofErr w:type="gramEnd"/>
    </w:p>
    <w:p w:rsidR="00E374F4" w:rsidRDefault="00E374F4" w:rsidP="00E374F4">
      <w:pPr>
        <w:pStyle w:val="ListParagraph"/>
        <w:numPr>
          <w:ilvl w:val="1"/>
          <w:numId w:val="1"/>
        </w:numPr>
      </w:pPr>
      <w:r>
        <w:t>As the right ventricle fills, the flaps of the valve release.</w:t>
      </w:r>
    </w:p>
    <w:p w:rsidR="00E374F4" w:rsidRDefault="00E374F4" w:rsidP="00E374F4">
      <w:pPr>
        <w:pStyle w:val="ListParagraph"/>
        <w:numPr>
          <w:ilvl w:val="1"/>
          <w:numId w:val="1"/>
        </w:numPr>
      </w:pPr>
      <w:r>
        <w:t>Atria contract forcing additional blood into ventricles.</w:t>
      </w:r>
    </w:p>
    <w:p w:rsidR="00E374F4" w:rsidRDefault="00E374F4" w:rsidP="00E374F4">
      <w:pPr>
        <w:pStyle w:val="ListParagraph"/>
        <w:numPr>
          <w:ilvl w:val="0"/>
          <w:numId w:val="1"/>
        </w:numPr>
      </w:pPr>
      <w:r>
        <w:t>–</w:t>
      </w:r>
    </w:p>
    <w:p w:rsidR="00E374F4" w:rsidRDefault="00E374F4" w:rsidP="00E374F4">
      <w:pPr>
        <w:pStyle w:val="ListParagraph"/>
        <w:numPr>
          <w:ilvl w:val="0"/>
          <w:numId w:val="1"/>
        </w:numPr>
      </w:pPr>
      <w:r>
        <w:t>There are no valves at the entrance to the vena cava and pulmonary veins.</w:t>
      </w:r>
    </w:p>
    <w:p w:rsidR="00E374F4" w:rsidRDefault="00E374F4" w:rsidP="00E374F4">
      <w:pPr>
        <w:pStyle w:val="ListParagraph"/>
        <w:numPr>
          <w:ilvl w:val="0"/>
          <w:numId w:val="1"/>
        </w:numPr>
      </w:pPr>
      <w:r>
        <w:t>Two side by side pumps:</w:t>
      </w:r>
    </w:p>
    <w:p w:rsidR="00E374F4" w:rsidRDefault="00E374F4" w:rsidP="00E374F4">
      <w:pPr>
        <w:pStyle w:val="ListParagraph"/>
        <w:numPr>
          <w:ilvl w:val="1"/>
          <w:numId w:val="1"/>
        </w:numPr>
      </w:pPr>
      <w:r>
        <w:t>Right atrium fills with deoxygenated blood</w:t>
      </w:r>
      <w:r w:rsidR="00D843C0">
        <w:t xml:space="preserve"> and the tricuspid valve opens.</w:t>
      </w:r>
    </w:p>
    <w:p w:rsidR="00D843C0" w:rsidRDefault="00D843C0" w:rsidP="00E374F4">
      <w:pPr>
        <w:pStyle w:val="ListParagraph"/>
        <w:numPr>
          <w:ilvl w:val="1"/>
          <w:numId w:val="1"/>
        </w:numPr>
      </w:pPr>
      <w:r>
        <w:t>Blood enters right ventricle and pulmonary semilunar valve opens.</w:t>
      </w:r>
    </w:p>
    <w:p w:rsidR="00D843C0" w:rsidRDefault="00D843C0" w:rsidP="00E374F4">
      <w:pPr>
        <w:pStyle w:val="ListParagraph"/>
        <w:numPr>
          <w:ilvl w:val="1"/>
          <w:numId w:val="1"/>
        </w:numPr>
      </w:pPr>
      <w:r>
        <w:t>Blood flows from the valve through the pulmonary trunk and arteries to the lungs.</w:t>
      </w:r>
    </w:p>
    <w:p w:rsidR="00D843C0" w:rsidRDefault="00D843C0" w:rsidP="00E374F4">
      <w:pPr>
        <w:pStyle w:val="ListParagraph"/>
        <w:numPr>
          <w:ilvl w:val="1"/>
          <w:numId w:val="1"/>
        </w:numPr>
      </w:pPr>
      <w:r>
        <w:t>In pulmonary capillaries blood loses CO2 and gains O2</w:t>
      </w:r>
    </w:p>
    <w:p w:rsidR="00D843C0" w:rsidRDefault="00D843C0" w:rsidP="00E374F4">
      <w:pPr>
        <w:pStyle w:val="ListParagraph"/>
        <w:numPr>
          <w:ilvl w:val="1"/>
          <w:numId w:val="1"/>
        </w:numPr>
      </w:pPr>
      <w:r>
        <w:t>Pulmonary veins carry oxygenated blood to the left atrium.</w:t>
      </w:r>
    </w:p>
    <w:p w:rsidR="00D843C0" w:rsidRDefault="00D843C0" w:rsidP="00E374F4">
      <w:pPr>
        <w:pStyle w:val="ListParagraph"/>
        <w:numPr>
          <w:ilvl w:val="1"/>
          <w:numId w:val="1"/>
        </w:numPr>
      </w:pPr>
      <w:r>
        <w:t>Left atrium fills with blood and the bicuspid valve opens.</w:t>
      </w:r>
    </w:p>
    <w:p w:rsidR="00D843C0" w:rsidRDefault="00D843C0" w:rsidP="00E374F4">
      <w:pPr>
        <w:pStyle w:val="ListParagraph"/>
        <w:numPr>
          <w:ilvl w:val="1"/>
          <w:numId w:val="1"/>
        </w:numPr>
      </w:pPr>
      <w:r>
        <w:t>Left ventricle fills with blood and aortic semilunar valve opens.</w:t>
      </w:r>
    </w:p>
    <w:p w:rsidR="00D843C0" w:rsidRDefault="00D843C0" w:rsidP="00E374F4">
      <w:pPr>
        <w:pStyle w:val="ListParagraph"/>
        <w:numPr>
          <w:ilvl w:val="1"/>
          <w:numId w:val="1"/>
        </w:numPr>
      </w:pPr>
      <w:r>
        <w:t xml:space="preserve">Blood flows through aorta and systemic arteries. </w:t>
      </w:r>
    </w:p>
    <w:p w:rsidR="00D843C0" w:rsidRDefault="00D843C0" w:rsidP="00E374F4">
      <w:pPr>
        <w:pStyle w:val="ListParagraph"/>
        <w:numPr>
          <w:ilvl w:val="1"/>
          <w:numId w:val="1"/>
        </w:numPr>
      </w:pPr>
      <w:r>
        <w:t>In systemic capillaries, blood loses O2 and gains CO2 which enters the heart through superior vena cava, inferior vena cava or coronary sinus. The cycle continues.</w:t>
      </w:r>
      <w:r w:rsidR="0029780B">
        <w:t xml:space="preserve"> ***</w:t>
      </w:r>
    </w:p>
    <w:p w:rsidR="00D843C0" w:rsidRDefault="00C77E41" w:rsidP="00D843C0">
      <w:pPr>
        <w:pStyle w:val="ListParagraph"/>
        <w:numPr>
          <w:ilvl w:val="0"/>
          <w:numId w:val="1"/>
        </w:numPr>
      </w:pPr>
      <w:r>
        <w:t>There are some similarities between cardiac and skeletal muscle:</w:t>
      </w:r>
    </w:p>
    <w:p w:rsidR="00C77E41" w:rsidRDefault="00C77E41" w:rsidP="00C77E41">
      <w:pPr>
        <w:pStyle w:val="ListParagraph"/>
        <w:numPr>
          <w:ilvl w:val="1"/>
          <w:numId w:val="1"/>
        </w:numPr>
      </w:pPr>
      <w:r>
        <w:t>Both are striated with myofibrils (actin and myosin)</w:t>
      </w:r>
    </w:p>
    <w:p w:rsidR="00C77E41" w:rsidRDefault="00C77E41" w:rsidP="00C77E41">
      <w:pPr>
        <w:pStyle w:val="ListParagraph"/>
        <w:numPr>
          <w:ilvl w:val="1"/>
          <w:numId w:val="1"/>
        </w:numPr>
      </w:pPr>
      <w:r>
        <w:t>They both have sarcolemma with t-tubules</w:t>
      </w:r>
    </w:p>
    <w:p w:rsidR="00C77E41" w:rsidRDefault="00C77E41" w:rsidP="00C77E41">
      <w:pPr>
        <w:pStyle w:val="ListParagraph"/>
        <w:numPr>
          <w:ilvl w:val="1"/>
          <w:numId w:val="1"/>
        </w:numPr>
      </w:pPr>
      <w:r>
        <w:t>Sarcoplasmic reticulum with calcium</w:t>
      </w:r>
    </w:p>
    <w:p w:rsidR="00C77E41" w:rsidRDefault="00C77E41" w:rsidP="00C77E41">
      <w:pPr>
        <w:pStyle w:val="ListParagraph"/>
        <w:numPr>
          <w:ilvl w:val="1"/>
          <w:numId w:val="1"/>
        </w:numPr>
      </w:pPr>
      <w:r>
        <w:t>Action potentials that initiate muscle contraction.</w:t>
      </w:r>
    </w:p>
    <w:p w:rsidR="00C77E41" w:rsidRDefault="00C77E41" w:rsidP="00C77E41">
      <w:pPr>
        <w:pStyle w:val="ListParagraph"/>
        <w:numPr>
          <w:ilvl w:val="0"/>
          <w:numId w:val="1"/>
        </w:numPr>
      </w:pPr>
      <w:r>
        <w:t>Differences:</w:t>
      </w:r>
    </w:p>
    <w:p w:rsidR="00C77E41" w:rsidRPr="00A56DA3" w:rsidRDefault="00C77E41" w:rsidP="00C77E41">
      <w:pPr>
        <w:pStyle w:val="ListParagraph"/>
        <w:numPr>
          <w:ilvl w:val="1"/>
          <w:numId w:val="1"/>
        </w:numPr>
        <w:rPr>
          <w:highlight w:val="yellow"/>
        </w:rPr>
      </w:pPr>
      <w:r w:rsidRPr="00A56DA3">
        <w:rPr>
          <w:highlight w:val="yellow"/>
        </w:rPr>
        <w:t xml:space="preserve">Cardiac muscles have shorter branched cells connected by </w:t>
      </w:r>
      <w:proofErr w:type="spellStart"/>
      <w:r w:rsidRPr="00A56DA3">
        <w:rPr>
          <w:highlight w:val="yellow"/>
        </w:rPr>
        <w:t>intercakated</w:t>
      </w:r>
      <w:proofErr w:type="spellEnd"/>
      <w:r w:rsidRPr="00A56DA3">
        <w:rPr>
          <w:highlight w:val="yellow"/>
        </w:rPr>
        <w:t xml:space="preserve"> discs and gap junctions while skeletal muscle has elongated cells and </w:t>
      </w:r>
      <w:proofErr w:type="spellStart"/>
      <w:r w:rsidRPr="00A56DA3">
        <w:rPr>
          <w:highlight w:val="yellow"/>
        </w:rPr>
        <w:t>myotendinous</w:t>
      </w:r>
      <w:proofErr w:type="spellEnd"/>
      <w:r w:rsidRPr="00A56DA3">
        <w:rPr>
          <w:highlight w:val="yellow"/>
        </w:rPr>
        <w:t xml:space="preserve"> junctions.</w:t>
      </w:r>
    </w:p>
    <w:p w:rsidR="00C77E41" w:rsidRDefault="00C77E41" w:rsidP="00C77E41">
      <w:pPr>
        <w:pStyle w:val="ListParagraph"/>
        <w:numPr>
          <w:ilvl w:val="1"/>
          <w:numId w:val="1"/>
        </w:numPr>
      </w:pPr>
      <w:r>
        <w:t>Cardiac muscles have 1 or 2 nuclei, skeletal have many</w:t>
      </w:r>
    </w:p>
    <w:p w:rsidR="00C77E41" w:rsidRDefault="00C77E41" w:rsidP="00C77E41">
      <w:pPr>
        <w:pStyle w:val="ListParagraph"/>
        <w:numPr>
          <w:ilvl w:val="1"/>
          <w:numId w:val="1"/>
        </w:numPr>
      </w:pPr>
      <w:r>
        <w:t>T-tubules 5x greater in size in cardiac than skeletal.</w:t>
      </w:r>
    </w:p>
    <w:p w:rsidR="00C77E41" w:rsidRDefault="00C77E41" w:rsidP="00C77E41">
      <w:pPr>
        <w:pStyle w:val="ListParagraph"/>
        <w:numPr>
          <w:ilvl w:val="1"/>
          <w:numId w:val="1"/>
        </w:numPr>
      </w:pPr>
      <w:r>
        <w:t>Cardiac has poorly developed sarcoplasmic reticulum as opposed to skeletal.</w:t>
      </w:r>
    </w:p>
    <w:p w:rsidR="00C77E41" w:rsidRDefault="00C77E41" w:rsidP="00C77E41">
      <w:pPr>
        <w:pStyle w:val="ListParagraph"/>
        <w:numPr>
          <w:ilvl w:val="0"/>
          <w:numId w:val="1"/>
        </w:numPr>
      </w:pPr>
      <w:r>
        <w:t>–</w:t>
      </w:r>
    </w:p>
    <w:p w:rsidR="00C77E41" w:rsidRDefault="00C77E41" w:rsidP="00C77E41">
      <w:pPr>
        <w:pStyle w:val="ListParagraph"/>
        <w:numPr>
          <w:ilvl w:val="0"/>
          <w:numId w:val="1"/>
        </w:numPr>
      </w:pPr>
      <w:r>
        <w:t>–</w:t>
      </w:r>
    </w:p>
    <w:p w:rsidR="00C77E41" w:rsidRDefault="00C77E41" w:rsidP="00C77E41">
      <w:pPr>
        <w:pStyle w:val="ListParagraph"/>
        <w:numPr>
          <w:ilvl w:val="0"/>
          <w:numId w:val="1"/>
        </w:numPr>
      </w:pPr>
      <w:r>
        <w:t>Gap junction is a communication between adjacent cells. They are fluid</w:t>
      </w:r>
      <w:r w:rsidR="00A56DA3">
        <w:t xml:space="preserve"> filled cylinders called </w:t>
      </w:r>
      <w:proofErr w:type="spellStart"/>
      <w:r w:rsidR="00A56DA3">
        <w:t>connex</w:t>
      </w:r>
      <w:r>
        <w:t>ons</w:t>
      </w:r>
      <w:proofErr w:type="spellEnd"/>
      <w:r>
        <w:t xml:space="preserve"> composed of </w:t>
      </w:r>
      <w:proofErr w:type="spellStart"/>
      <w:r>
        <w:t>transmembrane</w:t>
      </w:r>
      <w:proofErr w:type="spellEnd"/>
      <w:r>
        <w:t xml:space="preserve"> proteins. They allow for the passage of small molecules from one cell to another. In heart and smooth muscle tissue they help with synchronized cells’ activity.</w:t>
      </w:r>
    </w:p>
    <w:p w:rsidR="00C77E41" w:rsidRDefault="00C77E41" w:rsidP="00C77E41">
      <w:pPr>
        <w:pStyle w:val="ListParagraph"/>
        <w:numPr>
          <w:ilvl w:val="0"/>
          <w:numId w:val="1"/>
        </w:numPr>
      </w:pPr>
      <w:r>
        <w:t>–</w:t>
      </w:r>
    </w:p>
    <w:p w:rsidR="00C77E41" w:rsidRDefault="00C77E41" w:rsidP="00C77E41">
      <w:pPr>
        <w:pStyle w:val="ListParagraph"/>
        <w:numPr>
          <w:ilvl w:val="0"/>
          <w:numId w:val="1"/>
        </w:numPr>
      </w:pPr>
      <w:r w:rsidRPr="00A56DA3">
        <w:rPr>
          <w:highlight w:val="yellow"/>
        </w:rPr>
        <w:t>Functional difference</w:t>
      </w:r>
      <w:r>
        <w:t xml:space="preserve"> between skeletal and cardiac muscles:</w:t>
      </w:r>
    </w:p>
    <w:p w:rsidR="00C77E41" w:rsidRDefault="00C77E41" w:rsidP="00C77E41">
      <w:pPr>
        <w:pStyle w:val="ListParagraph"/>
        <w:numPr>
          <w:ilvl w:val="1"/>
          <w:numId w:val="1"/>
        </w:numPr>
      </w:pPr>
      <w:proofErr w:type="gramStart"/>
      <w:r>
        <w:t>Cardiac produce involuntary contractions, skeletal is</w:t>
      </w:r>
      <w:proofErr w:type="gramEnd"/>
      <w:r>
        <w:t xml:space="preserve"> voluntary.</w:t>
      </w:r>
    </w:p>
    <w:p w:rsidR="00C77E41" w:rsidRDefault="00C77E41" w:rsidP="00C77E41">
      <w:pPr>
        <w:pStyle w:val="ListParagraph"/>
        <w:numPr>
          <w:ilvl w:val="1"/>
          <w:numId w:val="1"/>
        </w:numPr>
      </w:pPr>
      <w:r>
        <w:t>All cells contract at once in cardiac, fibers of a stimulated motor unit contract simultaneously.</w:t>
      </w:r>
    </w:p>
    <w:p w:rsidR="00C77E41" w:rsidRDefault="00C77E41" w:rsidP="00C77E41">
      <w:pPr>
        <w:pStyle w:val="ListParagraph"/>
        <w:numPr>
          <w:ilvl w:val="1"/>
          <w:numId w:val="1"/>
        </w:numPr>
      </w:pPr>
      <w:r>
        <w:t>There are prolonged action potentials in cardiac, they are short in skeletal</w:t>
      </w:r>
    </w:p>
    <w:p w:rsidR="00C77E41" w:rsidRDefault="00C77E41" w:rsidP="00C77E41">
      <w:pPr>
        <w:pStyle w:val="ListParagraph"/>
        <w:numPr>
          <w:ilvl w:val="1"/>
          <w:numId w:val="1"/>
        </w:numPr>
      </w:pPr>
      <w:r>
        <w:t xml:space="preserve">Prolonged absolute refractory period in cardiac as opposed to skeletal. </w:t>
      </w:r>
    </w:p>
    <w:p w:rsidR="00C77E41" w:rsidRDefault="00C77E41" w:rsidP="00C77E41">
      <w:pPr>
        <w:pStyle w:val="ListParagraph"/>
        <w:numPr>
          <w:ilvl w:val="1"/>
          <w:numId w:val="1"/>
        </w:numPr>
      </w:pPr>
      <w:r>
        <w:lastRenderedPageBreak/>
        <w:t>Cardiac use aerobic energy sources, skeletal use both anaerobic and aerobic.</w:t>
      </w:r>
    </w:p>
    <w:p w:rsidR="00C77E41" w:rsidRDefault="00C77E41" w:rsidP="00C77E41">
      <w:pPr>
        <w:pStyle w:val="ListParagraph"/>
        <w:numPr>
          <w:ilvl w:val="0"/>
          <w:numId w:val="1"/>
        </w:numPr>
      </w:pPr>
      <w:r>
        <w:t>–</w:t>
      </w:r>
    </w:p>
    <w:p w:rsidR="00C77E41" w:rsidRDefault="00C77E41" w:rsidP="00C77E41">
      <w:pPr>
        <w:pStyle w:val="ListParagraph"/>
        <w:numPr>
          <w:ilvl w:val="0"/>
          <w:numId w:val="1"/>
        </w:numPr>
      </w:pPr>
      <w:r>
        <w:t>Cardiac muscle contains myogenic cells which are self-excitable and contractile cells. Myogenic cells have some characteristics such as:</w:t>
      </w:r>
    </w:p>
    <w:p w:rsidR="00C77E41" w:rsidRDefault="00C77E41" w:rsidP="00C77E41">
      <w:pPr>
        <w:pStyle w:val="ListParagraph"/>
        <w:numPr>
          <w:ilvl w:val="1"/>
          <w:numId w:val="1"/>
        </w:numPr>
      </w:pPr>
      <w:proofErr w:type="spellStart"/>
      <w:r>
        <w:t>Myogenicity</w:t>
      </w:r>
      <w:proofErr w:type="spellEnd"/>
      <w:r>
        <w:t xml:space="preserve"> : spontaneous depolarization and impulse generation</w:t>
      </w:r>
    </w:p>
    <w:p w:rsidR="00C77E41" w:rsidRDefault="00C77E41" w:rsidP="00C77E41">
      <w:pPr>
        <w:pStyle w:val="ListParagraph"/>
        <w:numPr>
          <w:ilvl w:val="1"/>
          <w:numId w:val="1"/>
        </w:numPr>
      </w:pPr>
      <w:proofErr w:type="spellStart"/>
      <w:r>
        <w:t>Autorhythmicity</w:t>
      </w:r>
      <w:proofErr w:type="spellEnd"/>
      <w:r w:rsidR="00D8087A">
        <w:t xml:space="preserve">: the natural rhythm of spontaneous depolarization. </w:t>
      </w:r>
      <w:proofErr w:type="spellStart"/>
      <w:r w:rsidR="00D8087A">
        <w:t>Autorhythmic</w:t>
      </w:r>
      <w:proofErr w:type="spellEnd"/>
      <w:r w:rsidR="00D8087A">
        <w:t xml:space="preserve"> cells have minimal contractibility.</w:t>
      </w:r>
    </w:p>
    <w:p w:rsidR="00D8087A" w:rsidRDefault="00D8087A" w:rsidP="00D8087A">
      <w:pPr>
        <w:pStyle w:val="ListParagraph"/>
        <w:numPr>
          <w:ilvl w:val="0"/>
          <w:numId w:val="1"/>
        </w:numPr>
      </w:pPr>
      <w:r>
        <w:t>Contractile cells:</w:t>
      </w:r>
    </w:p>
    <w:p w:rsidR="00D8087A" w:rsidRDefault="00D8087A" w:rsidP="00D8087A">
      <w:pPr>
        <w:pStyle w:val="ListParagraph"/>
        <w:numPr>
          <w:ilvl w:val="1"/>
          <w:numId w:val="1"/>
        </w:numPr>
      </w:pPr>
      <w:r>
        <w:t>98-99% of the heart</w:t>
      </w:r>
    </w:p>
    <w:p w:rsidR="00D8087A" w:rsidRDefault="00D8087A" w:rsidP="00D8087A">
      <w:pPr>
        <w:pStyle w:val="ListParagraph"/>
        <w:numPr>
          <w:ilvl w:val="1"/>
          <w:numId w:val="1"/>
        </w:numPr>
      </w:pPr>
      <w:r>
        <w:t>Produce the heart beat</w:t>
      </w:r>
    </w:p>
    <w:p w:rsidR="00D8087A" w:rsidRDefault="00D8087A" w:rsidP="00D8087A">
      <w:pPr>
        <w:pStyle w:val="ListParagraph"/>
        <w:numPr>
          <w:ilvl w:val="1"/>
          <w:numId w:val="1"/>
        </w:numPr>
      </w:pPr>
      <w:r>
        <w:t>Have a stable resting potential</w:t>
      </w:r>
    </w:p>
    <w:p w:rsidR="00D8087A" w:rsidRDefault="00D8087A" w:rsidP="00D8087A">
      <w:pPr>
        <w:pStyle w:val="ListParagraph"/>
        <w:numPr>
          <w:ilvl w:val="1"/>
          <w:numId w:val="1"/>
        </w:numPr>
      </w:pPr>
      <w:r>
        <w:t>Contract in response to impulse from the conduction system</w:t>
      </w:r>
    </w:p>
    <w:p w:rsidR="00D8087A" w:rsidRDefault="00D8087A" w:rsidP="00D8087A">
      <w:pPr>
        <w:pStyle w:val="ListParagraph"/>
        <w:numPr>
          <w:ilvl w:val="1"/>
          <w:numId w:val="1"/>
        </w:numPr>
      </w:pPr>
      <w:r>
        <w:t>Heart contraction is stimulated by AP. The potential is the signal, and the muscle twitch is the response.</w:t>
      </w:r>
    </w:p>
    <w:p w:rsidR="00D8087A" w:rsidRPr="00A56DA3" w:rsidRDefault="00D8087A" w:rsidP="00D8087A">
      <w:pPr>
        <w:pStyle w:val="ListParagraph"/>
        <w:numPr>
          <w:ilvl w:val="0"/>
          <w:numId w:val="1"/>
        </w:numPr>
        <w:rPr>
          <w:highlight w:val="yellow"/>
        </w:rPr>
      </w:pPr>
      <w:r w:rsidRPr="00A56DA3">
        <w:rPr>
          <w:highlight w:val="yellow"/>
        </w:rPr>
        <w:t>Mechanism of contraction – cardiac muscle cells:</w:t>
      </w:r>
    </w:p>
    <w:p w:rsidR="00D8087A" w:rsidRPr="00A56DA3" w:rsidRDefault="00D8087A" w:rsidP="00D8087A">
      <w:pPr>
        <w:pStyle w:val="ListParagraph"/>
        <w:numPr>
          <w:ilvl w:val="1"/>
          <w:numId w:val="1"/>
        </w:numPr>
        <w:rPr>
          <w:highlight w:val="yellow"/>
        </w:rPr>
      </w:pPr>
      <w:r w:rsidRPr="00A56DA3">
        <w:rPr>
          <w:highlight w:val="yellow"/>
        </w:rPr>
        <w:t>Phase 0: rapid upstroke – brief opening of voltage gated fast sodium (sodium rushes in)</w:t>
      </w:r>
    </w:p>
    <w:p w:rsidR="00D8087A" w:rsidRPr="00A56DA3" w:rsidRDefault="00D8087A" w:rsidP="00D8087A">
      <w:pPr>
        <w:pStyle w:val="ListParagraph"/>
        <w:numPr>
          <w:ilvl w:val="1"/>
          <w:numId w:val="1"/>
        </w:numPr>
        <w:rPr>
          <w:highlight w:val="yellow"/>
        </w:rPr>
      </w:pPr>
      <w:r w:rsidRPr="00A56DA3">
        <w:rPr>
          <w:highlight w:val="yellow"/>
        </w:rPr>
        <w:t>Phase 1: dip – sodium channels close; Na influx stops</w:t>
      </w:r>
    </w:p>
    <w:p w:rsidR="00D8087A" w:rsidRPr="00A56DA3" w:rsidRDefault="00D8087A" w:rsidP="00D8087A">
      <w:pPr>
        <w:pStyle w:val="ListParagraph"/>
        <w:numPr>
          <w:ilvl w:val="1"/>
          <w:numId w:val="1"/>
        </w:numPr>
        <w:rPr>
          <w:highlight w:val="yellow"/>
        </w:rPr>
      </w:pPr>
      <w:r w:rsidRPr="00A56DA3">
        <w:rPr>
          <w:highlight w:val="yellow"/>
        </w:rPr>
        <w:t>Phase 2: plateau – calcium in (slow channels) balancing membrane potential at approx. 0mV</w:t>
      </w:r>
    </w:p>
    <w:p w:rsidR="00D8087A" w:rsidRPr="00A56DA3" w:rsidRDefault="00D8087A" w:rsidP="00D8087A">
      <w:pPr>
        <w:pStyle w:val="ListParagraph"/>
        <w:numPr>
          <w:ilvl w:val="1"/>
          <w:numId w:val="1"/>
        </w:numPr>
        <w:rPr>
          <w:highlight w:val="yellow"/>
        </w:rPr>
      </w:pPr>
      <w:r w:rsidRPr="00A56DA3">
        <w:rPr>
          <w:highlight w:val="yellow"/>
        </w:rPr>
        <w:t>Phase 3 – repolarization (permeability of calcium declines; potassium permeability increases and potassium moves out to repolarize membrane)</w:t>
      </w:r>
    </w:p>
    <w:p w:rsidR="00D8087A" w:rsidRPr="00A56DA3" w:rsidRDefault="00D8087A" w:rsidP="00D8087A">
      <w:pPr>
        <w:pStyle w:val="ListParagraph"/>
        <w:numPr>
          <w:ilvl w:val="1"/>
          <w:numId w:val="1"/>
        </w:numPr>
        <w:rPr>
          <w:highlight w:val="yellow"/>
        </w:rPr>
      </w:pPr>
      <w:r w:rsidRPr="00A56DA3">
        <w:rPr>
          <w:highlight w:val="yellow"/>
        </w:rPr>
        <w:t>Phase 4: resting – calcium pumped backed into sarcoplasmic reticulum; potassium permeability decreases.</w:t>
      </w:r>
      <w:r w:rsidR="00A56DA3">
        <w:rPr>
          <w:highlight w:val="yellow"/>
        </w:rPr>
        <w:t xml:space="preserve"> SEE ASSIGNMENT </w:t>
      </w:r>
    </w:p>
    <w:p w:rsidR="00D8087A" w:rsidRPr="00A56DA3" w:rsidRDefault="00D8087A" w:rsidP="00D8087A">
      <w:pPr>
        <w:pStyle w:val="ListParagraph"/>
        <w:numPr>
          <w:ilvl w:val="0"/>
          <w:numId w:val="1"/>
        </w:numPr>
        <w:rPr>
          <w:highlight w:val="yellow"/>
        </w:rPr>
      </w:pPr>
      <w:r w:rsidRPr="00A56DA3">
        <w:rPr>
          <w:highlight w:val="yellow"/>
        </w:rPr>
        <w:t>–</w:t>
      </w:r>
    </w:p>
    <w:p w:rsidR="00D8087A" w:rsidRDefault="00D8087A" w:rsidP="00D8087A">
      <w:pPr>
        <w:pStyle w:val="ListParagraph"/>
        <w:numPr>
          <w:ilvl w:val="0"/>
          <w:numId w:val="1"/>
        </w:numPr>
      </w:pPr>
      <w:r>
        <w:t>More functional differences:</w:t>
      </w:r>
    </w:p>
    <w:p w:rsidR="00D8087A" w:rsidRDefault="00D8087A" w:rsidP="00D8087A">
      <w:pPr>
        <w:pStyle w:val="ListParagraph"/>
        <w:numPr>
          <w:ilvl w:val="1"/>
          <w:numId w:val="1"/>
        </w:numPr>
      </w:pPr>
      <w:r>
        <w:t>Polarization or of cardiac muscles is maintained by sodium/calcium/potassium pump, skeletal is sodium/potassium.</w:t>
      </w:r>
    </w:p>
    <w:p w:rsidR="00D8087A" w:rsidRPr="00A56DA3" w:rsidRDefault="00B87F3C" w:rsidP="00D8087A">
      <w:pPr>
        <w:pStyle w:val="ListParagraph"/>
        <w:numPr>
          <w:ilvl w:val="1"/>
          <w:numId w:val="1"/>
        </w:numPr>
        <w:rPr>
          <w:highlight w:val="yellow"/>
        </w:rPr>
      </w:pPr>
      <w:r w:rsidRPr="00A56DA3">
        <w:rPr>
          <w:highlight w:val="yellow"/>
        </w:rPr>
        <w:t>Etc.</w:t>
      </w:r>
      <w:r w:rsidR="00A56DA3">
        <w:rPr>
          <w:highlight w:val="yellow"/>
        </w:rPr>
        <w:t xml:space="preserve"> Slide 45_______________________________________________________________</w:t>
      </w:r>
    </w:p>
    <w:p w:rsidR="00B87F3C" w:rsidRDefault="00B87F3C" w:rsidP="00B87F3C">
      <w:pPr>
        <w:pStyle w:val="ListParagraph"/>
        <w:numPr>
          <w:ilvl w:val="0"/>
          <w:numId w:val="1"/>
        </w:numPr>
      </w:pPr>
      <w:r>
        <w:t>–</w:t>
      </w:r>
    </w:p>
    <w:p w:rsidR="00B87F3C" w:rsidRDefault="00B87F3C" w:rsidP="00B87F3C">
      <w:pPr>
        <w:pStyle w:val="ListParagraph"/>
        <w:numPr>
          <w:ilvl w:val="0"/>
          <w:numId w:val="1"/>
        </w:numPr>
      </w:pPr>
      <w:proofErr w:type="spellStart"/>
      <w:r>
        <w:t>Autorhythmic</w:t>
      </w:r>
      <w:proofErr w:type="spellEnd"/>
      <w:r>
        <w:t xml:space="preserve"> cells are smaller and less populated the n contractile cells. They are automated and produce spontaneous depolarization, while contractile cells must be stimulate d by the </w:t>
      </w:r>
      <w:proofErr w:type="spellStart"/>
      <w:r>
        <w:t>autorhytmic</w:t>
      </w:r>
      <w:proofErr w:type="spellEnd"/>
      <w:r>
        <w:t xml:space="preserve"> cells to depolarize. </w:t>
      </w:r>
      <w:proofErr w:type="spellStart"/>
      <w:r>
        <w:t>Autorhythmic</w:t>
      </w:r>
      <w:proofErr w:type="spellEnd"/>
      <w:r>
        <w:t xml:space="preserve"> cells are responsible for initiating a stimulus, while contractile are to respond to the stimulus.</w:t>
      </w:r>
    </w:p>
    <w:p w:rsidR="00B87F3C" w:rsidRDefault="00B87F3C" w:rsidP="00B87F3C">
      <w:pPr>
        <w:pStyle w:val="ListParagraph"/>
        <w:numPr>
          <w:ilvl w:val="0"/>
          <w:numId w:val="1"/>
        </w:numPr>
      </w:pPr>
      <w:r>
        <w:t>–</w:t>
      </w:r>
    </w:p>
    <w:p w:rsidR="00B87F3C" w:rsidRDefault="00B87F3C" w:rsidP="00B87F3C">
      <w:pPr>
        <w:pStyle w:val="ListParagraph"/>
        <w:numPr>
          <w:ilvl w:val="0"/>
          <w:numId w:val="1"/>
        </w:numPr>
      </w:pPr>
      <w:r>
        <w:t>Conduction system: cells responsible for initiating and distributing the stimulus to contract.</w:t>
      </w:r>
    </w:p>
    <w:p w:rsidR="00B87F3C" w:rsidRDefault="00B87F3C" w:rsidP="00B87F3C">
      <w:pPr>
        <w:pStyle w:val="ListParagraph"/>
        <w:numPr>
          <w:ilvl w:val="0"/>
          <w:numId w:val="1"/>
        </w:numPr>
      </w:pPr>
      <w:r>
        <w:t xml:space="preserve">The intrinsic conduction system is a network of specialized cardiac muscle cells that provide a path for each cycle of cardiac excitation to progress through the heart. </w:t>
      </w:r>
      <w:proofErr w:type="spellStart"/>
      <w:r>
        <w:t>Autorhythmic</w:t>
      </w:r>
      <w:proofErr w:type="spellEnd"/>
      <w:r>
        <w:t xml:space="preserve"> areas are composed of myocardial cells whose primary function is electrical conduction.</w:t>
      </w:r>
    </w:p>
    <w:p w:rsidR="00B87F3C" w:rsidRDefault="00B87F3C" w:rsidP="00B87F3C">
      <w:pPr>
        <w:pStyle w:val="ListParagraph"/>
        <w:numPr>
          <w:ilvl w:val="0"/>
          <w:numId w:val="1"/>
        </w:numPr>
      </w:pPr>
      <w:r>
        <w:t>The intrinsic conduction system coordinates the activities of contractile cells using nodes:</w:t>
      </w:r>
    </w:p>
    <w:p w:rsidR="00B87F3C" w:rsidRDefault="00B87F3C" w:rsidP="00B87F3C">
      <w:pPr>
        <w:pStyle w:val="ListParagraph"/>
        <w:numPr>
          <w:ilvl w:val="1"/>
          <w:numId w:val="1"/>
        </w:numPr>
      </w:pPr>
      <w:proofErr w:type="spellStart"/>
      <w:r>
        <w:t>Sinoatrial</w:t>
      </w:r>
      <w:proofErr w:type="spellEnd"/>
      <w:r>
        <w:t xml:space="preserve"> node (SA node) located in the posterior wall of right atrium</w:t>
      </w:r>
    </w:p>
    <w:p w:rsidR="00B87F3C" w:rsidRDefault="00B87F3C" w:rsidP="00B87F3C">
      <w:pPr>
        <w:pStyle w:val="ListParagraph"/>
        <w:numPr>
          <w:ilvl w:val="1"/>
          <w:numId w:val="1"/>
        </w:numPr>
      </w:pPr>
      <w:proofErr w:type="spellStart"/>
      <w:r>
        <w:t>Atrioventricular</w:t>
      </w:r>
      <w:proofErr w:type="spellEnd"/>
      <w:r>
        <w:t xml:space="preserve"> (AV) node located at the junction between ventricles and atria</w:t>
      </w:r>
    </w:p>
    <w:p w:rsidR="00B87F3C" w:rsidRDefault="00B87F3C" w:rsidP="00B87F3C">
      <w:pPr>
        <w:pStyle w:val="ListParagraph"/>
        <w:numPr>
          <w:ilvl w:val="1"/>
          <w:numId w:val="1"/>
        </w:numPr>
      </w:pPr>
      <w:r>
        <w:lastRenderedPageBreak/>
        <w:t>Conducting cells: interconnect nodes and distribute the stimulus throughout the myocardium</w:t>
      </w:r>
    </w:p>
    <w:p w:rsidR="00B87F3C" w:rsidRDefault="00B87F3C" w:rsidP="00B87F3C">
      <w:pPr>
        <w:pStyle w:val="ListParagraph"/>
        <w:numPr>
          <w:ilvl w:val="0"/>
          <w:numId w:val="1"/>
        </w:numPr>
      </w:pPr>
      <w:r>
        <w:t>The SA node is known as the pacemaker because it is the fastest. Pacemaker potentials result in action potentials. SA node depolarizes and the resulting impulse spreads across the atrial myocardium and t</w:t>
      </w:r>
      <w:r w:rsidR="00862009">
        <w:t xml:space="preserve">hrough the intermodal fibers to </w:t>
      </w:r>
      <w:r>
        <w:t>the AV node. The atrial myocardium contracts in response to a physical event. SA node generates impulses at a rate of 100 times/min (modified by ANS to 75 times/min)</w:t>
      </w:r>
    </w:p>
    <w:p w:rsidR="00010F52" w:rsidRDefault="00010F52" w:rsidP="00B87F3C">
      <w:pPr>
        <w:pStyle w:val="ListParagraph"/>
        <w:numPr>
          <w:ilvl w:val="0"/>
          <w:numId w:val="1"/>
        </w:numPr>
      </w:pPr>
      <w:r>
        <w:t>AV node picks up impulses and transfers them to the AV bundle. This produces a 0.1 second delay in the cardiac cycle. During this period, the atria repolarize.</w:t>
      </w:r>
    </w:p>
    <w:p w:rsidR="00010F52" w:rsidRDefault="00010F52" w:rsidP="00B87F3C">
      <w:pPr>
        <w:pStyle w:val="ListParagraph"/>
        <w:numPr>
          <w:ilvl w:val="0"/>
          <w:numId w:val="1"/>
        </w:numPr>
      </w:pPr>
      <w:r>
        <w:t xml:space="preserve">From the AV node the impulse travels through the bundle branches (these split into two pathways in the </w:t>
      </w:r>
      <w:proofErr w:type="spellStart"/>
      <w:r>
        <w:t>interventricular</w:t>
      </w:r>
      <w:proofErr w:type="spellEnd"/>
      <w:r>
        <w:t xml:space="preserve"> septum). Branches carry the impulse toward the apex of the heart and through the </w:t>
      </w:r>
      <w:proofErr w:type="spellStart"/>
      <w:r>
        <w:t>purkinje</w:t>
      </w:r>
      <w:proofErr w:type="spellEnd"/>
      <w:r>
        <w:t xml:space="preserve"> fibers to the ventricular myocardium, causing ventricular depolarization and thus ventricular contraction (a physical event).</w:t>
      </w:r>
    </w:p>
    <w:p w:rsidR="00010F52" w:rsidRDefault="00010F52" w:rsidP="00B87F3C">
      <w:pPr>
        <w:pStyle w:val="ListParagraph"/>
        <w:numPr>
          <w:ilvl w:val="0"/>
          <w:numId w:val="1"/>
        </w:numPr>
      </w:pPr>
      <w:r>
        <w:t>–</w:t>
      </w:r>
    </w:p>
    <w:p w:rsidR="00010F52" w:rsidRDefault="00010F52" w:rsidP="00B87F3C">
      <w:pPr>
        <w:pStyle w:val="ListParagraph"/>
        <w:numPr>
          <w:ilvl w:val="0"/>
          <w:numId w:val="1"/>
        </w:numPr>
      </w:pPr>
      <w:r>
        <w:t>Cardiac contractile muscles polarize via Na/Ca/K pump (</w:t>
      </w:r>
      <w:proofErr w:type="spellStart"/>
      <w:r>
        <w:t>na</w:t>
      </w:r>
      <w:proofErr w:type="spellEnd"/>
      <w:r>
        <w:t>/K in skeletal), they have a plateau depolarization maintained by calcium (skeletal has no plateau) etc.</w:t>
      </w:r>
    </w:p>
    <w:p w:rsidR="0013528F" w:rsidRDefault="0013528F" w:rsidP="0013528F"/>
    <w:p w:rsidR="00010F52" w:rsidRDefault="00010F52" w:rsidP="00010F52">
      <w:bookmarkStart w:id="0" w:name="_GoBack"/>
      <w:bookmarkEnd w:id="0"/>
    </w:p>
    <w:sectPr w:rsidR="00010F52" w:rsidSect="00F73C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2E2794"/>
    <w:multiLevelType w:val="hybridMultilevel"/>
    <w:tmpl w:val="A3208F24"/>
    <w:lvl w:ilvl="0" w:tplc="2AF0B7C6">
      <w:start w:val="3"/>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defaultTabStop w:val="720"/>
  <w:characterSpacingControl w:val="doNotCompress"/>
  <w:compat/>
  <w:rsids>
    <w:rsidRoot w:val="00AD52A1"/>
    <w:rsid w:val="00010F52"/>
    <w:rsid w:val="0013528F"/>
    <w:rsid w:val="0029780B"/>
    <w:rsid w:val="00353810"/>
    <w:rsid w:val="00795BD2"/>
    <w:rsid w:val="00862009"/>
    <w:rsid w:val="00961331"/>
    <w:rsid w:val="0099311C"/>
    <w:rsid w:val="00A56DA3"/>
    <w:rsid w:val="00AD52A1"/>
    <w:rsid w:val="00B87F3C"/>
    <w:rsid w:val="00C77E41"/>
    <w:rsid w:val="00D74481"/>
    <w:rsid w:val="00D8087A"/>
    <w:rsid w:val="00D843C0"/>
    <w:rsid w:val="00E374F4"/>
    <w:rsid w:val="00F73CE3"/>
    <w:rsid w:val="00F74A70"/>
    <w:rsid w:val="00FD67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CE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2A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2A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eli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50469E7B-6137-4024-8179-1A40B434A66A}">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163</TotalTime>
  <Pages>1</Pages>
  <Words>1323</Words>
  <Characters>7544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Anne-Marie Voisine</dc:creator>
  <cp:lastModifiedBy>camelia</cp:lastModifiedBy>
  <cp:revision>7</cp:revision>
  <dcterms:created xsi:type="dcterms:W3CDTF">2013-03-13T20:05:00Z</dcterms:created>
  <dcterms:modified xsi:type="dcterms:W3CDTF">2013-03-14T15:57:00Z</dcterms:modified>
</cp:coreProperties>
</file>