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9AD5D" w14:textId="77777777" w:rsidR="00CC5459" w:rsidRPr="004D6894" w:rsidRDefault="00FE3EE1" w:rsidP="00322E55">
      <w:pPr>
        <w:jc w:val="center"/>
        <w:rPr>
          <w:rFonts w:ascii="Cambria" w:hAnsi="Cambria"/>
          <w:b/>
          <w:sz w:val="20"/>
          <w:szCs w:val="20"/>
          <w:u w:val="single"/>
        </w:rPr>
      </w:pPr>
      <w:r w:rsidRPr="004D6894">
        <w:rPr>
          <w:rFonts w:ascii="Cambria" w:hAnsi="Cambria"/>
          <w:b/>
          <w:sz w:val="20"/>
          <w:szCs w:val="20"/>
          <w:u w:val="single"/>
        </w:rPr>
        <w:t>ORGANIZATIONAL BEHAVIOR FINAL EXAM</w:t>
      </w:r>
    </w:p>
    <w:p w14:paraId="012CAB65" w14:textId="05BF3169" w:rsidR="00FE3EE1" w:rsidRPr="004D6894" w:rsidRDefault="00F06BBE" w:rsidP="00322E55">
      <w:pPr>
        <w:jc w:val="center"/>
        <w:rPr>
          <w:rFonts w:ascii="Cambria" w:hAnsi="Cambria"/>
          <w:b/>
          <w:sz w:val="20"/>
          <w:szCs w:val="20"/>
          <w:u w:val="single"/>
        </w:rPr>
      </w:pPr>
      <w:r w:rsidRPr="004D6894">
        <w:rPr>
          <w:rFonts w:ascii="Cambria" w:hAnsi="Cambria"/>
          <w:b/>
          <w:sz w:val="20"/>
          <w:szCs w:val="20"/>
          <w:u w:val="single"/>
        </w:rPr>
        <w:t>CHAPTERS 8,9,10,11,12,13,16</w:t>
      </w:r>
    </w:p>
    <w:p w14:paraId="29B7F6AB" w14:textId="77777777" w:rsidR="00FE3EE1" w:rsidRPr="004D6894" w:rsidRDefault="00FE3EE1" w:rsidP="003B027F">
      <w:pPr>
        <w:contextualSpacing/>
        <w:rPr>
          <w:rFonts w:ascii="Cambria" w:hAnsi="Cambria"/>
          <w:b/>
          <w:sz w:val="20"/>
          <w:szCs w:val="20"/>
          <w:u w:val="single"/>
        </w:rPr>
      </w:pPr>
      <w:r w:rsidRPr="004D6894">
        <w:rPr>
          <w:rFonts w:ascii="Cambria" w:hAnsi="Cambria"/>
          <w:b/>
          <w:sz w:val="20"/>
          <w:szCs w:val="20"/>
          <w:u w:val="single"/>
        </w:rPr>
        <w:t>Chapter 8 – Social Influence, Socialization, Culture</w:t>
      </w:r>
    </w:p>
    <w:p w14:paraId="117EC1B6" w14:textId="77777777" w:rsidR="00FE3EE1" w:rsidRPr="004D6894" w:rsidRDefault="00FE3EE1" w:rsidP="003B027F">
      <w:pPr>
        <w:contextualSpacing/>
        <w:rPr>
          <w:rFonts w:ascii="Cambria" w:hAnsi="Cambria"/>
          <w:sz w:val="20"/>
          <w:szCs w:val="20"/>
        </w:rPr>
      </w:pPr>
    </w:p>
    <w:p w14:paraId="46DA1BF3" w14:textId="77777777" w:rsidR="00FE3EE1" w:rsidRPr="004D6894" w:rsidRDefault="00FE3EE1" w:rsidP="003B027F">
      <w:pPr>
        <w:numPr>
          <w:ilvl w:val="0"/>
          <w:numId w:val="1"/>
        </w:numPr>
        <w:spacing w:after="200"/>
        <w:contextualSpacing/>
        <w:rPr>
          <w:rFonts w:ascii="Cambria" w:hAnsi="Cambria"/>
          <w:b/>
          <w:sz w:val="20"/>
          <w:szCs w:val="20"/>
          <w:u w:val="single"/>
        </w:rPr>
      </w:pPr>
      <w:r w:rsidRPr="004D6894">
        <w:rPr>
          <w:rFonts w:ascii="Cambria" w:hAnsi="Cambria"/>
          <w:b/>
          <w:sz w:val="20"/>
          <w:szCs w:val="20"/>
        </w:rPr>
        <w:t xml:space="preserve">Google Canada </w:t>
      </w:r>
      <w:r w:rsidRPr="004D6894">
        <w:rPr>
          <w:rFonts w:ascii="Cambria" w:hAnsi="Cambria"/>
          <w:sz w:val="20"/>
          <w:szCs w:val="20"/>
        </w:rPr>
        <w:t xml:space="preserve">has been ranked as the best place to work in Canada thanks to a culture that </w:t>
      </w:r>
      <w:r w:rsidRPr="004D6894">
        <w:rPr>
          <w:rFonts w:ascii="Cambria" w:hAnsi="Cambria"/>
          <w:color w:val="0000FF"/>
          <w:sz w:val="20"/>
          <w:szCs w:val="20"/>
        </w:rPr>
        <w:t xml:space="preserve">emphasizes collaboration, innovation, transparency, and a commitment to </w:t>
      </w:r>
      <w:proofErr w:type="spellStart"/>
      <w:r w:rsidRPr="004D6894">
        <w:rPr>
          <w:rFonts w:ascii="Cambria" w:hAnsi="Cambria"/>
          <w:color w:val="0000FF"/>
          <w:sz w:val="20"/>
          <w:szCs w:val="20"/>
        </w:rPr>
        <w:t>enviro</w:t>
      </w:r>
      <w:proofErr w:type="spellEnd"/>
      <w:r w:rsidRPr="004D6894">
        <w:rPr>
          <w:rFonts w:ascii="Cambria" w:hAnsi="Cambria"/>
          <w:color w:val="0000FF"/>
          <w:sz w:val="20"/>
          <w:szCs w:val="20"/>
        </w:rPr>
        <w:t xml:space="preserve"> </w:t>
      </w:r>
      <w:bookmarkStart w:id="0" w:name="_GoBack"/>
      <w:bookmarkEnd w:id="0"/>
      <w:r w:rsidRPr="004D6894">
        <w:rPr>
          <w:rFonts w:ascii="Cambria" w:hAnsi="Cambria"/>
          <w:color w:val="0000FF"/>
          <w:sz w:val="20"/>
          <w:szCs w:val="20"/>
        </w:rPr>
        <w:t>responsibility</w:t>
      </w:r>
      <w:r w:rsidRPr="004D6894">
        <w:rPr>
          <w:rFonts w:ascii="Cambria" w:hAnsi="Cambria"/>
          <w:sz w:val="20"/>
          <w:szCs w:val="20"/>
        </w:rPr>
        <w:t xml:space="preserve">  </w:t>
      </w:r>
    </w:p>
    <w:p w14:paraId="386F1DA5" w14:textId="77777777" w:rsidR="00FE3EE1" w:rsidRPr="004D6894" w:rsidRDefault="00FE3EE1" w:rsidP="003B027F">
      <w:pPr>
        <w:contextualSpacing/>
        <w:rPr>
          <w:rFonts w:ascii="Cambria" w:hAnsi="Cambria"/>
          <w:b/>
          <w:sz w:val="20"/>
          <w:szCs w:val="20"/>
          <w:u w:val="single"/>
        </w:rPr>
      </w:pPr>
    </w:p>
    <w:p w14:paraId="19D1155D" w14:textId="77777777" w:rsidR="00FE3EE1" w:rsidRPr="004D6894" w:rsidRDefault="00FE3EE1" w:rsidP="003B027F">
      <w:pPr>
        <w:contextualSpacing/>
        <w:rPr>
          <w:rFonts w:ascii="Cambria" w:hAnsi="Cambria"/>
          <w:b/>
          <w:sz w:val="20"/>
          <w:szCs w:val="20"/>
          <w:u w:val="single"/>
        </w:rPr>
      </w:pPr>
      <w:r w:rsidRPr="004D6894">
        <w:rPr>
          <w:rFonts w:ascii="Cambria" w:hAnsi="Cambria"/>
          <w:b/>
          <w:sz w:val="20"/>
          <w:szCs w:val="20"/>
          <w:u w:val="single"/>
        </w:rPr>
        <w:t>Social Influence in Organizations</w:t>
      </w:r>
    </w:p>
    <w:p w14:paraId="052D6323" w14:textId="77777777" w:rsidR="00FE3EE1" w:rsidRPr="004D6894" w:rsidRDefault="00FE3EE1" w:rsidP="003B027F">
      <w:pPr>
        <w:contextualSpacing/>
        <w:rPr>
          <w:rFonts w:ascii="Cambria" w:hAnsi="Cambria"/>
          <w:b/>
          <w:sz w:val="20"/>
          <w:szCs w:val="20"/>
        </w:rPr>
      </w:pPr>
      <w:r w:rsidRPr="004D6894">
        <w:rPr>
          <w:rFonts w:ascii="Cambria" w:hAnsi="Cambria"/>
          <w:b/>
          <w:sz w:val="20"/>
          <w:szCs w:val="20"/>
        </w:rPr>
        <w:t>Information Dependence &amp; Effect Dependence</w:t>
      </w:r>
    </w:p>
    <w:p w14:paraId="3940DABB" w14:textId="77777777" w:rsidR="00FE3EE1" w:rsidRPr="004D6894" w:rsidRDefault="00FE3EE1" w:rsidP="003B027F">
      <w:pPr>
        <w:numPr>
          <w:ilvl w:val="0"/>
          <w:numId w:val="1"/>
        </w:numPr>
        <w:spacing w:after="200"/>
        <w:contextualSpacing/>
        <w:rPr>
          <w:rFonts w:ascii="Cambria" w:hAnsi="Cambria"/>
          <w:b/>
          <w:sz w:val="20"/>
          <w:szCs w:val="20"/>
        </w:rPr>
      </w:pPr>
      <w:r w:rsidRPr="004D6894">
        <w:rPr>
          <w:rFonts w:ascii="Cambria" w:hAnsi="Cambria"/>
          <w:sz w:val="20"/>
          <w:szCs w:val="20"/>
        </w:rPr>
        <w:t xml:space="preserve">Objective, concrete answers to questions (such as how much work should I take home to do over the weekend) can be hard to get </w:t>
      </w:r>
    </w:p>
    <w:p w14:paraId="08140770" w14:textId="77777777" w:rsidR="00FE3EE1" w:rsidRPr="004D6894" w:rsidRDefault="00FE3EE1" w:rsidP="003B027F">
      <w:pPr>
        <w:numPr>
          <w:ilvl w:val="0"/>
          <w:numId w:val="1"/>
        </w:numPr>
        <w:spacing w:after="200"/>
        <w:contextualSpacing/>
        <w:rPr>
          <w:rFonts w:ascii="Cambria" w:hAnsi="Cambria"/>
          <w:b/>
          <w:sz w:val="20"/>
          <w:szCs w:val="20"/>
        </w:rPr>
      </w:pPr>
      <w:r w:rsidRPr="004D6894">
        <w:rPr>
          <w:rFonts w:ascii="Cambria" w:hAnsi="Cambria"/>
          <w:sz w:val="20"/>
          <w:szCs w:val="20"/>
          <w:highlight w:val="yellow"/>
        </w:rPr>
        <w:t>Information Dependence</w:t>
      </w:r>
      <w:r w:rsidRPr="004D6894">
        <w:rPr>
          <w:rFonts w:ascii="Cambria" w:hAnsi="Cambria"/>
          <w:b/>
          <w:sz w:val="20"/>
          <w:szCs w:val="20"/>
        </w:rPr>
        <w:t xml:space="preserve">: </w:t>
      </w:r>
      <w:r w:rsidRPr="004D6894">
        <w:rPr>
          <w:rFonts w:ascii="Cambria" w:hAnsi="Cambria"/>
          <w:sz w:val="20"/>
          <w:szCs w:val="20"/>
        </w:rPr>
        <w:t>reliance on others for info -- how to think, feel, act</w:t>
      </w:r>
    </w:p>
    <w:p w14:paraId="036DFC74" w14:textId="77777777" w:rsidR="00FE3EE1" w:rsidRPr="004D6894" w:rsidRDefault="00FE3EE1" w:rsidP="003B027F">
      <w:pPr>
        <w:numPr>
          <w:ilvl w:val="1"/>
          <w:numId w:val="1"/>
        </w:numPr>
        <w:spacing w:after="200"/>
        <w:contextualSpacing/>
        <w:rPr>
          <w:rFonts w:ascii="Cambria" w:hAnsi="Cambria"/>
          <w:b/>
          <w:sz w:val="20"/>
          <w:szCs w:val="20"/>
        </w:rPr>
      </w:pPr>
      <w:r w:rsidRPr="004D6894">
        <w:rPr>
          <w:rFonts w:ascii="Cambria" w:hAnsi="Cambria"/>
          <w:sz w:val="20"/>
          <w:szCs w:val="20"/>
        </w:rPr>
        <w:t xml:space="preserve">Gives </w:t>
      </w:r>
      <w:r w:rsidRPr="004D6894">
        <w:rPr>
          <w:rFonts w:ascii="Cambria" w:hAnsi="Cambria"/>
          <w:sz w:val="20"/>
          <w:szCs w:val="20"/>
          <w:u w:val="single"/>
        </w:rPr>
        <w:t>others opportunity to influence our thoughts, feelings, and actions via signals they send to us</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social info effects can exert influence over others (as much/more than objective reality)</w:t>
      </w:r>
    </w:p>
    <w:p w14:paraId="2D7A9A6D" w14:textId="77777777" w:rsidR="00FE3EE1" w:rsidRPr="004D6894" w:rsidRDefault="00FE3EE1" w:rsidP="003B027F">
      <w:pPr>
        <w:numPr>
          <w:ilvl w:val="1"/>
          <w:numId w:val="1"/>
        </w:numPr>
        <w:spacing w:after="200"/>
        <w:contextualSpacing/>
        <w:rPr>
          <w:rFonts w:ascii="Cambria" w:hAnsi="Cambria"/>
          <w:b/>
          <w:sz w:val="20"/>
          <w:szCs w:val="20"/>
        </w:rPr>
      </w:pPr>
      <w:proofErr w:type="spellStart"/>
      <w:r w:rsidRPr="004D6894">
        <w:rPr>
          <w:rFonts w:ascii="Cambria" w:hAnsi="Cambria"/>
          <w:sz w:val="20"/>
          <w:szCs w:val="20"/>
        </w:rPr>
        <w:t>Ppl</w:t>
      </w:r>
      <w:proofErr w:type="spellEnd"/>
      <w:r w:rsidRPr="004D6894">
        <w:rPr>
          <w:rFonts w:ascii="Cambria" w:hAnsi="Cambria"/>
          <w:sz w:val="20"/>
          <w:szCs w:val="20"/>
        </w:rPr>
        <w:t xml:space="preserve"> are also </w:t>
      </w:r>
      <w:r w:rsidRPr="004D6894">
        <w:rPr>
          <w:rFonts w:ascii="Cambria" w:hAnsi="Cambria"/>
          <w:color w:val="0000FF"/>
          <w:sz w:val="20"/>
          <w:szCs w:val="20"/>
        </w:rPr>
        <w:t xml:space="preserve">dependent on the </w:t>
      </w:r>
      <w:r w:rsidRPr="004D6894">
        <w:rPr>
          <w:rFonts w:ascii="Cambria" w:hAnsi="Cambria"/>
          <w:b/>
          <w:i/>
          <w:color w:val="0000FF"/>
          <w:sz w:val="20"/>
          <w:szCs w:val="20"/>
        </w:rPr>
        <w:t>effects</w:t>
      </w:r>
      <w:r w:rsidRPr="004D6894">
        <w:rPr>
          <w:rFonts w:ascii="Cambria" w:hAnsi="Cambria"/>
          <w:sz w:val="20"/>
          <w:szCs w:val="20"/>
        </w:rPr>
        <w:t xml:space="preserve"> of their </w:t>
      </w:r>
      <w:proofErr w:type="spellStart"/>
      <w:r w:rsidRPr="004D6894">
        <w:rPr>
          <w:rFonts w:ascii="Cambria" w:hAnsi="Cambria"/>
          <w:sz w:val="20"/>
          <w:szCs w:val="20"/>
        </w:rPr>
        <w:t>behaviour</w:t>
      </w:r>
      <w:proofErr w:type="spellEnd"/>
    </w:p>
    <w:p w14:paraId="5383087C" w14:textId="77777777" w:rsidR="00FE3EE1" w:rsidRPr="004D6894" w:rsidRDefault="00FE3EE1" w:rsidP="003B027F">
      <w:pPr>
        <w:numPr>
          <w:ilvl w:val="0"/>
          <w:numId w:val="1"/>
        </w:numPr>
        <w:spacing w:after="200"/>
        <w:contextualSpacing/>
        <w:rPr>
          <w:rFonts w:ascii="Cambria" w:hAnsi="Cambria"/>
          <w:b/>
          <w:i/>
          <w:sz w:val="20"/>
          <w:szCs w:val="20"/>
        </w:rPr>
      </w:pPr>
      <w:r w:rsidRPr="004D6894">
        <w:rPr>
          <w:rFonts w:ascii="Cambria" w:hAnsi="Cambria"/>
          <w:sz w:val="20"/>
          <w:szCs w:val="20"/>
          <w:highlight w:val="yellow"/>
        </w:rPr>
        <w:t>Effect Dependence</w:t>
      </w:r>
      <w:r w:rsidRPr="004D6894">
        <w:rPr>
          <w:rFonts w:ascii="Cambria" w:hAnsi="Cambria"/>
          <w:b/>
          <w:sz w:val="20"/>
          <w:szCs w:val="20"/>
        </w:rPr>
        <w:t xml:space="preserve">: </w:t>
      </w:r>
      <w:r w:rsidRPr="004D6894">
        <w:rPr>
          <w:rFonts w:ascii="Cambria" w:hAnsi="Cambria"/>
          <w:sz w:val="20"/>
          <w:szCs w:val="20"/>
        </w:rPr>
        <w:t xml:space="preserve">reliance on others due to their </w:t>
      </w:r>
      <w:r w:rsidRPr="004D6894">
        <w:rPr>
          <w:rFonts w:ascii="Cambria" w:hAnsi="Cambria"/>
          <w:i/>
          <w:sz w:val="20"/>
          <w:szCs w:val="20"/>
        </w:rPr>
        <w:t>capacity to provide rewards &amp; punishment</w:t>
      </w:r>
    </w:p>
    <w:p w14:paraId="64E9626C" w14:textId="77777777" w:rsidR="00FE3EE1" w:rsidRPr="004D6894" w:rsidRDefault="00FE3EE1" w:rsidP="003B027F">
      <w:pPr>
        <w:numPr>
          <w:ilvl w:val="1"/>
          <w:numId w:val="1"/>
        </w:numPr>
        <w:spacing w:after="200"/>
        <w:contextualSpacing/>
        <w:rPr>
          <w:rFonts w:ascii="Cambria" w:hAnsi="Cambria"/>
          <w:sz w:val="20"/>
          <w:szCs w:val="20"/>
          <w:u w:val="single"/>
        </w:rPr>
      </w:pPr>
      <w:r w:rsidRPr="004D6894">
        <w:rPr>
          <w:rFonts w:ascii="Cambria" w:hAnsi="Cambria"/>
          <w:sz w:val="20"/>
          <w:szCs w:val="20"/>
          <w:highlight w:val="cyan"/>
        </w:rPr>
        <w:t>It involves 2 complementary processes</w:t>
      </w:r>
      <w:r w:rsidRPr="004D6894">
        <w:rPr>
          <w:rFonts w:ascii="Cambria" w:hAnsi="Cambria"/>
          <w:sz w:val="20"/>
          <w:szCs w:val="20"/>
          <w:u w:val="single"/>
        </w:rPr>
        <w:t>:</w:t>
      </w:r>
    </w:p>
    <w:p w14:paraId="6871C038" w14:textId="77777777" w:rsidR="00FE3EE1" w:rsidRPr="004D6894" w:rsidRDefault="00FE3EE1" w:rsidP="003B027F">
      <w:pPr>
        <w:numPr>
          <w:ilvl w:val="0"/>
          <w:numId w:val="2"/>
        </w:numPr>
        <w:spacing w:after="200"/>
        <w:contextualSpacing/>
        <w:rPr>
          <w:rFonts w:ascii="Cambria" w:hAnsi="Cambria"/>
          <w:color w:val="FF0000"/>
          <w:sz w:val="20"/>
          <w:szCs w:val="20"/>
        </w:rPr>
      </w:pPr>
      <w:r w:rsidRPr="004D6894">
        <w:rPr>
          <w:rFonts w:ascii="Cambria" w:hAnsi="Cambria"/>
          <w:color w:val="FF0000"/>
          <w:sz w:val="20"/>
          <w:szCs w:val="20"/>
        </w:rPr>
        <w:t>Group frequently is interested in how individual members think &amp; act b/c such matters affect goal attainment of group</w:t>
      </w:r>
    </w:p>
    <w:p w14:paraId="6EE80F44" w14:textId="77777777" w:rsidR="00FE3EE1" w:rsidRPr="004D6894" w:rsidRDefault="00FE3EE1" w:rsidP="003B027F">
      <w:pPr>
        <w:numPr>
          <w:ilvl w:val="0"/>
          <w:numId w:val="2"/>
        </w:numPr>
        <w:spacing w:after="200"/>
        <w:contextualSpacing/>
        <w:rPr>
          <w:rFonts w:ascii="Cambria" w:hAnsi="Cambria"/>
          <w:color w:val="FF0000"/>
          <w:sz w:val="20"/>
          <w:szCs w:val="20"/>
        </w:rPr>
      </w:pPr>
      <w:r w:rsidRPr="004D6894">
        <w:rPr>
          <w:rFonts w:ascii="Cambria" w:hAnsi="Cambria"/>
          <w:color w:val="FF0000"/>
          <w:sz w:val="20"/>
          <w:szCs w:val="20"/>
        </w:rPr>
        <w:t>Member desires approval of the group</w:t>
      </w:r>
    </w:p>
    <w:p w14:paraId="579E8542" w14:textId="77777777" w:rsidR="00FE3EE1" w:rsidRPr="004D6894" w:rsidRDefault="00FE3EE1" w:rsidP="003B027F">
      <w:pPr>
        <w:contextualSpacing/>
        <w:rPr>
          <w:rFonts w:ascii="Cambria" w:hAnsi="Cambria"/>
          <w:b/>
          <w:sz w:val="20"/>
          <w:szCs w:val="20"/>
          <w:u w:val="single"/>
        </w:rPr>
      </w:pPr>
      <w:r w:rsidRPr="004D6894">
        <w:rPr>
          <w:rFonts w:ascii="Cambria" w:hAnsi="Cambria"/>
          <w:b/>
          <w:sz w:val="20"/>
          <w:szCs w:val="20"/>
          <w:u w:val="single"/>
        </w:rPr>
        <w:t xml:space="preserve">Social Influence in Action </w:t>
      </w:r>
    </w:p>
    <w:p w14:paraId="776B21FF" w14:textId="77777777" w:rsidR="00FE3EE1" w:rsidRPr="004D6894" w:rsidRDefault="00FE3EE1" w:rsidP="003B027F">
      <w:pPr>
        <w:numPr>
          <w:ilvl w:val="0"/>
          <w:numId w:val="3"/>
        </w:numPr>
        <w:spacing w:after="200"/>
        <w:contextualSpacing/>
        <w:rPr>
          <w:rFonts w:ascii="Cambria" w:hAnsi="Cambria"/>
          <w:b/>
          <w:sz w:val="20"/>
          <w:szCs w:val="20"/>
          <w:u w:val="single"/>
        </w:rPr>
      </w:pPr>
      <w:r w:rsidRPr="004D6894">
        <w:rPr>
          <w:rFonts w:ascii="Cambria" w:hAnsi="Cambria"/>
          <w:sz w:val="20"/>
          <w:szCs w:val="20"/>
        </w:rPr>
        <w:t xml:space="preserve">The result of info &amp; effect dependence = a tendency for group members to </w:t>
      </w:r>
      <w:r w:rsidRPr="004D6894">
        <w:rPr>
          <w:rFonts w:ascii="Cambria" w:hAnsi="Cambria"/>
          <w:sz w:val="20"/>
          <w:szCs w:val="20"/>
          <w:u w:val="single"/>
        </w:rPr>
        <w:t>conform to the social norms</w:t>
      </w:r>
      <w:r w:rsidRPr="004D6894">
        <w:rPr>
          <w:rFonts w:ascii="Cambria" w:hAnsi="Cambria"/>
          <w:sz w:val="20"/>
          <w:szCs w:val="20"/>
        </w:rPr>
        <w:t xml:space="preserve"> that have been established by the group </w:t>
      </w:r>
    </w:p>
    <w:p w14:paraId="6404187D" w14:textId="77777777" w:rsidR="00FE3EE1" w:rsidRPr="004D6894" w:rsidRDefault="00FE3EE1" w:rsidP="003B027F">
      <w:pPr>
        <w:contextualSpacing/>
        <w:rPr>
          <w:rFonts w:ascii="Cambria" w:hAnsi="Cambria"/>
          <w:b/>
          <w:sz w:val="20"/>
          <w:szCs w:val="20"/>
        </w:rPr>
      </w:pPr>
      <w:r w:rsidRPr="004D6894">
        <w:rPr>
          <w:rFonts w:ascii="Cambria" w:hAnsi="Cambria"/>
          <w:b/>
          <w:sz w:val="20"/>
          <w:szCs w:val="20"/>
        </w:rPr>
        <w:t>Motives for Social Conformity</w:t>
      </w:r>
    </w:p>
    <w:p w14:paraId="0C2C6022" w14:textId="77777777" w:rsidR="00FE3EE1" w:rsidRPr="004D6894" w:rsidRDefault="00FE3EE1" w:rsidP="003B027F">
      <w:pPr>
        <w:numPr>
          <w:ilvl w:val="0"/>
          <w:numId w:val="3"/>
        </w:numPr>
        <w:spacing w:after="200"/>
        <w:contextualSpacing/>
        <w:rPr>
          <w:rFonts w:ascii="Cambria" w:hAnsi="Cambria"/>
          <w:sz w:val="20"/>
          <w:szCs w:val="20"/>
        </w:rPr>
      </w:pPr>
      <w:r w:rsidRPr="004D6894">
        <w:rPr>
          <w:rFonts w:ascii="Cambria" w:hAnsi="Cambria"/>
          <w:sz w:val="20"/>
          <w:szCs w:val="20"/>
          <w:highlight w:val="yellow"/>
        </w:rPr>
        <w:t>Compliance</w:t>
      </w:r>
      <w:r w:rsidRPr="004D6894">
        <w:rPr>
          <w:rFonts w:ascii="Cambria" w:hAnsi="Cambria"/>
          <w:sz w:val="20"/>
          <w:szCs w:val="20"/>
        </w:rPr>
        <w:t>: conformity to a social norm prompted by desire to acquire rewards or avoid punishment</w:t>
      </w:r>
      <w:r w:rsidRPr="004D6894">
        <w:rPr>
          <w:rFonts w:ascii="Cambria" w:hAnsi="Cambria"/>
          <w:sz w:val="20"/>
          <w:szCs w:val="20"/>
        </w:rPr>
        <w:tab/>
      </w:r>
    </w:p>
    <w:p w14:paraId="1D70C156" w14:textId="77777777" w:rsidR="00FE3EE1" w:rsidRPr="004D6894" w:rsidRDefault="00FE3EE1" w:rsidP="003B027F">
      <w:pPr>
        <w:numPr>
          <w:ilvl w:val="1"/>
          <w:numId w:val="3"/>
        </w:numPr>
        <w:spacing w:after="200"/>
        <w:contextualSpacing/>
        <w:rPr>
          <w:rFonts w:ascii="Cambria" w:hAnsi="Cambria"/>
          <w:color w:val="FF0000"/>
          <w:sz w:val="20"/>
          <w:szCs w:val="20"/>
        </w:rPr>
      </w:pPr>
      <w:r w:rsidRPr="004D6894">
        <w:rPr>
          <w:rFonts w:ascii="Cambria" w:hAnsi="Cambria"/>
          <w:color w:val="FF0000"/>
          <w:sz w:val="20"/>
          <w:szCs w:val="20"/>
        </w:rPr>
        <w:t xml:space="preserve">EFFECT DEPENDENCE </w:t>
      </w:r>
    </w:p>
    <w:p w14:paraId="09B5B093" w14:textId="77777777" w:rsidR="00FE3EE1" w:rsidRPr="004D6894" w:rsidRDefault="00FE3EE1" w:rsidP="003B027F">
      <w:pPr>
        <w:numPr>
          <w:ilvl w:val="1"/>
          <w:numId w:val="3"/>
        </w:numPr>
        <w:spacing w:after="200"/>
        <w:contextualSpacing/>
        <w:rPr>
          <w:rFonts w:ascii="Cambria" w:hAnsi="Cambria"/>
          <w:sz w:val="20"/>
          <w:szCs w:val="20"/>
        </w:rPr>
      </w:pPr>
      <w:r w:rsidRPr="004D6894">
        <w:rPr>
          <w:rFonts w:ascii="Cambria" w:hAnsi="Cambria"/>
          <w:sz w:val="20"/>
          <w:szCs w:val="20"/>
        </w:rPr>
        <w:t>Ex. prisoners, kids only behaving b/c of external forces</w:t>
      </w:r>
    </w:p>
    <w:p w14:paraId="1A43B0F3" w14:textId="77777777" w:rsidR="00FE3EE1" w:rsidRPr="004D6894" w:rsidRDefault="00FE3EE1" w:rsidP="003B027F">
      <w:pPr>
        <w:numPr>
          <w:ilvl w:val="0"/>
          <w:numId w:val="3"/>
        </w:numPr>
        <w:spacing w:after="200"/>
        <w:contextualSpacing/>
        <w:rPr>
          <w:rFonts w:ascii="Cambria" w:hAnsi="Cambria"/>
          <w:sz w:val="20"/>
          <w:szCs w:val="20"/>
        </w:rPr>
      </w:pPr>
      <w:r w:rsidRPr="004D6894">
        <w:rPr>
          <w:rFonts w:ascii="Cambria" w:hAnsi="Cambria"/>
          <w:sz w:val="20"/>
          <w:szCs w:val="20"/>
          <w:highlight w:val="yellow"/>
        </w:rPr>
        <w:t>Identification</w:t>
      </w:r>
      <w:r w:rsidRPr="004D6894">
        <w:rPr>
          <w:rFonts w:ascii="Cambria" w:hAnsi="Cambria"/>
          <w:sz w:val="20"/>
          <w:szCs w:val="20"/>
        </w:rPr>
        <w:t>: conformity to a social norm prompted by perceptions that those who promote the norm are attractive or similar to oneself</w:t>
      </w:r>
    </w:p>
    <w:p w14:paraId="31E820F0" w14:textId="77777777" w:rsidR="00FE3EE1" w:rsidRPr="004D6894" w:rsidRDefault="00FE3EE1" w:rsidP="003B027F">
      <w:pPr>
        <w:numPr>
          <w:ilvl w:val="1"/>
          <w:numId w:val="3"/>
        </w:numPr>
        <w:spacing w:after="200"/>
        <w:contextualSpacing/>
        <w:rPr>
          <w:rFonts w:ascii="Cambria" w:hAnsi="Cambria"/>
          <w:color w:val="FF0000"/>
          <w:sz w:val="20"/>
          <w:szCs w:val="20"/>
        </w:rPr>
      </w:pPr>
      <w:r w:rsidRPr="004D6894">
        <w:rPr>
          <w:rFonts w:ascii="Cambria" w:hAnsi="Cambria"/>
          <w:color w:val="FF0000"/>
          <w:sz w:val="20"/>
          <w:szCs w:val="20"/>
        </w:rPr>
        <w:t>INFO DEPENDENCE</w:t>
      </w:r>
    </w:p>
    <w:p w14:paraId="314455AE" w14:textId="77777777" w:rsidR="00FE3EE1" w:rsidRPr="004D6894" w:rsidRDefault="00FE3EE1" w:rsidP="003B027F">
      <w:pPr>
        <w:numPr>
          <w:ilvl w:val="1"/>
          <w:numId w:val="3"/>
        </w:numPr>
        <w:spacing w:after="200"/>
        <w:contextualSpacing/>
        <w:rPr>
          <w:rFonts w:ascii="Cambria" w:hAnsi="Cambria"/>
          <w:sz w:val="20"/>
          <w:szCs w:val="20"/>
        </w:rPr>
      </w:pPr>
      <w:r w:rsidRPr="004D6894">
        <w:rPr>
          <w:rFonts w:ascii="Cambria" w:hAnsi="Cambria"/>
          <w:sz w:val="20"/>
          <w:szCs w:val="20"/>
        </w:rPr>
        <w:t xml:space="preserve">Ex. new executive may attempt to dress &amp; talk like her successful boss </w:t>
      </w:r>
    </w:p>
    <w:p w14:paraId="2597BA6C" w14:textId="77777777" w:rsidR="00FE3EE1" w:rsidRPr="004D6894" w:rsidRDefault="00FE3EE1" w:rsidP="003B027F">
      <w:pPr>
        <w:numPr>
          <w:ilvl w:val="0"/>
          <w:numId w:val="3"/>
        </w:numPr>
        <w:spacing w:after="200"/>
        <w:contextualSpacing/>
        <w:rPr>
          <w:rFonts w:ascii="Cambria" w:hAnsi="Cambria"/>
          <w:sz w:val="20"/>
          <w:szCs w:val="20"/>
        </w:rPr>
      </w:pPr>
      <w:r w:rsidRPr="004D6894">
        <w:rPr>
          <w:rFonts w:ascii="Cambria" w:hAnsi="Cambria"/>
          <w:sz w:val="20"/>
          <w:szCs w:val="20"/>
          <w:highlight w:val="yellow"/>
        </w:rPr>
        <w:t>Internalization</w:t>
      </w:r>
      <w:r w:rsidRPr="004D6894">
        <w:rPr>
          <w:rFonts w:ascii="Cambria" w:hAnsi="Cambria"/>
          <w:sz w:val="20"/>
          <w:szCs w:val="20"/>
        </w:rPr>
        <w:t xml:space="preserve">: conformity to a social norm prompted by </w:t>
      </w:r>
      <w:r w:rsidRPr="004D6894">
        <w:rPr>
          <w:rFonts w:ascii="Cambria" w:hAnsi="Cambria"/>
          <w:sz w:val="20"/>
          <w:szCs w:val="20"/>
          <w:u w:val="single"/>
        </w:rPr>
        <w:t>true acceptance</w:t>
      </w:r>
      <w:r w:rsidRPr="004D6894">
        <w:rPr>
          <w:rFonts w:ascii="Cambria" w:hAnsi="Cambria"/>
          <w:sz w:val="20"/>
          <w:szCs w:val="20"/>
        </w:rPr>
        <w:t xml:space="preserve"> of the beliefs, values and attitudes that underlie the norm</w:t>
      </w:r>
    </w:p>
    <w:p w14:paraId="48D77C47" w14:textId="77777777" w:rsidR="00FE3EE1" w:rsidRPr="004D6894" w:rsidRDefault="00FE3EE1" w:rsidP="003B027F">
      <w:pPr>
        <w:numPr>
          <w:ilvl w:val="1"/>
          <w:numId w:val="3"/>
        </w:numPr>
        <w:spacing w:after="200"/>
        <w:contextualSpacing/>
        <w:rPr>
          <w:rFonts w:ascii="Cambria" w:hAnsi="Cambria"/>
          <w:sz w:val="20"/>
          <w:szCs w:val="20"/>
        </w:rPr>
      </w:pPr>
      <w:r w:rsidRPr="004D6894">
        <w:rPr>
          <w:rFonts w:ascii="Cambria" w:hAnsi="Cambria"/>
          <w:sz w:val="20"/>
          <w:szCs w:val="20"/>
        </w:rPr>
        <w:t xml:space="preserve">Conformity occurs b/c its seen as RIGHT (not b/c it achieves reward/avoids punishment/pleases others) </w:t>
      </w:r>
      <w:r w:rsidRPr="004D6894">
        <w:rPr>
          <w:rFonts w:ascii="Cambria" w:hAnsi="Cambria"/>
          <w:sz w:val="20"/>
          <w:szCs w:val="20"/>
        </w:rPr>
        <w:sym w:font="Wingdings" w:char="F0E0"/>
      </w:r>
      <w:r w:rsidRPr="004D6894">
        <w:rPr>
          <w:rFonts w:ascii="Cambria" w:hAnsi="Cambria"/>
          <w:sz w:val="20"/>
          <w:szCs w:val="20"/>
        </w:rPr>
        <w:t xml:space="preserve"> due to </w:t>
      </w:r>
      <w:r w:rsidRPr="004D6894">
        <w:rPr>
          <w:rFonts w:ascii="Cambria" w:hAnsi="Cambria"/>
          <w:b/>
          <w:i/>
          <w:color w:val="0000FF"/>
          <w:sz w:val="20"/>
          <w:szCs w:val="20"/>
        </w:rPr>
        <w:t>internal</w:t>
      </w:r>
      <w:r w:rsidRPr="004D6894">
        <w:rPr>
          <w:rFonts w:ascii="Cambria" w:hAnsi="Cambria"/>
          <w:color w:val="0000FF"/>
          <w:sz w:val="20"/>
          <w:szCs w:val="20"/>
        </w:rPr>
        <w:t xml:space="preserve"> </w:t>
      </w:r>
      <w:r w:rsidRPr="004D6894">
        <w:rPr>
          <w:rFonts w:ascii="Cambria" w:hAnsi="Cambria"/>
          <w:sz w:val="20"/>
          <w:szCs w:val="20"/>
        </w:rPr>
        <w:t>forces</w:t>
      </w:r>
    </w:p>
    <w:p w14:paraId="0DC78EBB" w14:textId="77777777" w:rsidR="00FE3EE1" w:rsidRPr="004D6894" w:rsidRDefault="00FE3EE1" w:rsidP="003B027F">
      <w:pPr>
        <w:numPr>
          <w:ilvl w:val="1"/>
          <w:numId w:val="3"/>
        </w:numPr>
        <w:spacing w:after="200"/>
        <w:contextualSpacing/>
        <w:rPr>
          <w:rFonts w:ascii="Cambria" w:hAnsi="Cambria"/>
          <w:sz w:val="20"/>
          <w:szCs w:val="20"/>
        </w:rPr>
      </w:pPr>
      <w:r w:rsidRPr="004D6894">
        <w:rPr>
          <w:rFonts w:ascii="Cambria" w:hAnsi="Cambria"/>
          <w:sz w:val="20"/>
          <w:szCs w:val="20"/>
        </w:rPr>
        <w:t xml:space="preserve">Ex. Religious leaders/priests </w:t>
      </w:r>
    </w:p>
    <w:p w14:paraId="3BBB54BB" w14:textId="77777777" w:rsidR="00FE3EE1" w:rsidRPr="004D6894" w:rsidRDefault="00FE3EE1" w:rsidP="003B027F">
      <w:pPr>
        <w:contextualSpacing/>
        <w:rPr>
          <w:rFonts w:ascii="Cambria" w:hAnsi="Cambria"/>
          <w:b/>
          <w:sz w:val="20"/>
          <w:szCs w:val="20"/>
        </w:rPr>
      </w:pPr>
      <w:r w:rsidRPr="004D6894">
        <w:rPr>
          <w:rFonts w:ascii="Cambria" w:hAnsi="Cambria"/>
          <w:b/>
          <w:sz w:val="20"/>
          <w:szCs w:val="20"/>
        </w:rPr>
        <w:t>Subtle Power of Compliance</w:t>
      </w:r>
    </w:p>
    <w:p w14:paraId="1CAE57A3" w14:textId="77777777" w:rsidR="00FE3EE1" w:rsidRPr="004D6894" w:rsidRDefault="00FE3EE1" w:rsidP="003B027F">
      <w:pPr>
        <w:numPr>
          <w:ilvl w:val="0"/>
          <w:numId w:val="4"/>
        </w:numPr>
        <w:spacing w:after="200"/>
        <w:contextualSpacing/>
        <w:rPr>
          <w:rFonts w:ascii="Cambria" w:hAnsi="Cambria"/>
          <w:sz w:val="20"/>
          <w:szCs w:val="20"/>
        </w:rPr>
      </w:pPr>
      <w:r w:rsidRPr="004D6894">
        <w:rPr>
          <w:rFonts w:ascii="Cambria" w:hAnsi="Cambria"/>
          <w:sz w:val="20"/>
          <w:szCs w:val="20"/>
        </w:rPr>
        <w:t xml:space="preserve">A </w:t>
      </w:r>
      <w:r w:rsidRPr="004D6894">
        <w:rPr>
          <w:rFonts w:ascii="Cambria" w:hAnsi="Cambria"/>
          <w:sz w:val="20"/>
          <w:szCs w:val="20"/>
          <w:u w:val="single"/>
        </w:rPr>
        <w:t xml:space="preserve">compliant person is </w:t>
      </w:r>
      <w:r w:rsidRPr="004D6894">
        <w:rPr>
          <w:rFonts w:ascii="Cambria" w:hAnsi="Cambria"/>
          <w:i/>
          <w:sz w:val="20"/>
          <w:szCs w:val="20"/>
          <w:u w:val="single"/>
        </w:rPr>
        <w:t xml:space="preserve">doing </w:t>
      </w:r>
      <w:r w:rsidRPr="004D6894">
        <w:rPr>
          <w:rFonts w:ascii="Cambria" w:hAnsi="Cambria"/>
          <w:sz w:val="20"/>
          <w:szCs w:val="20"/>
          <w:u w:val="single"/>
        </w:rPr>
        <w:t xml:space="preserve">something contrary to the way he/she </w:t>
      </w:r>
      <w:r w:rsidRPr="004D6894">
        <w:rPr>
          <w:rFonts w:ascii="Cambria" w:hAnsi="Cambria"/>
          <w:i/>
          <w:sz w:val="20"/>
          <w:szCs w:val="20"/>
          <w:u w:val="single"/>
        </w:rPr>
        <w:t xml:space="preserve">thinks </w:t>
      </w:r>
      <w:r w:rsidRPr="004D6894">
        <w:rPr>
          <w:rFonts w:ascii="Cambria" w:hAnsi="Cambria"/>
          <w:sz w:val="20"/>
          <w:szCs w:val="20"/>
          <w:u w:val="single"/>
        </w:rPr>
        <w:t xml:space="preserve">or </w:t>
      </w:r>
      <w:r w:rsidRPr="004D6894">
        <w:rPr>
          <w:rFonts w:ascii="Cambria" w:hAnsi="Cambria"/>
          <w:i/>
          <w:sz w:val="20"/>
          <w:szCs w:val="20"/>
          <w:u w:val="single"/>
        </w:rPr>
        <w:t>feels</w:t>
      </w:r>
      <w:r w:rsidRPr="004D6894">
        <w:rPr>
          <w:rFonts w:ascii="Cambria" w:hAnsi="Cambria"/>
          <w:i/>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w:t>
      </w:r>
      <w:r w:rsidRPr="004D6894">
        <w:rPr>
          <w:rFonts w:ascii="Cambria" w:hAnsi="Cambria"/>
          <w:b/>
          <w:sz w:val="20"/>
          <w:szCs w:val="20"/>
        </w:rPr>
        <w:t>situation = highly dissonant &amp; arouses a certain tension</w:t>
      </w:r>
      <w:r w:rsidRPr="004D6894">
        <w:rPr>
          <w:rFonts w:ascii="Cambria" w:hAnsi="Cambria"/>
          <w:sz w:val="20"/>
          <w:szCs w:val="20"/>
        </w:rPr>
        <w:t xml:space="preserve"> in the person</w:t>
      </w:r>
    </w:p>
    <w:p w14:paraId="6764C98D" w14:textId="77777777" w:rsidR="00FE3EE1" w:rsidRPr="004D6894" w:rsidRDefault="00FE3EE1" w:rsidP="003B027F">
      <w:pPr>
        <w:numPr>
          <w:ilvl w:val="0"/>
          <w:numId w:val="4"/>
        </w:numPr>
        <w:spacing w:after="200"/>
        <w:contextualSpacing/>
        <w:rPr>
          <w:rFonts w:ascii="Cambria" w:hAnsi="Cambria"/>
          <w:sz w:val="20"/>
          <w:szCs w:val="20"/>
          <w:u w:val="single"/>
        </w:rPr>
      </w:pPr>
      <w:r w:rsidRPr="004D6894">
        <w:rPr>
          <w:rFonts w:ascii="Cambria" w:hAnsi="Cambria"/>
          <w:sz w:val="20"/>
          <w:szCs w:val="20"/>
          <w:highlight w:val="cyan"/>
        </w:rPr>
        <w:t>2 ways to reduce dissonance</w:t>
      </w:r>
      <w:r w:rsidRPr="004D6894">
        <w:rPr>
          <w:rFonts w:ascii="Cambria" w:hAnsi="Cambria"/>
          <w:sz w:val="20"/>
          <w:szCs w:val="20"/>
          <w:u w:val="single"/>
        </w:rPr>
        <w:t>:</w:t>
      </w:r>
    </w:p>
    <w:p w14:paraId="20950F0D" w14:textId="77777777" w:rsidR="00FE3EE1" w:rsidRPr="004D6894" w:rsidRDefault="00FE3EE1" w:rsidP="003B027F">
      <w:pPr>
        <w:numPr>
          <w:ilvl w:val="0"/>
          <w:numId w:val="5"/>
        </w:numPr>
        <w:spacing w:after="200"/>
        <w:contextualSpacing/>
        <w:rPr>
          <w:rFonts w:ascii="Cambria" w:hAnsi="Cambria"/>
          <w:color w:val="FF0000"/>
          <w:sz w:val="20"/>
          <w:szCs w:val="20"/>
        </w:rPr>
      </w:pPr>
      <w:r w:rsidRPr="004D6894">
        <w:rPr>
          <w:rFonts w:ascii="Cambria" w:hAnsi="Cambria"/>
          <w:color w:val="FF0000"/>
          <w:sz w:val="20"/>
          <w:szCs w:val="20"/>
        </w:rPr>
        <w:t xml:space="preserve">CEASE CONFORMITY </w:t>
      </w:r>
      <w:r w:rsidRPr="004D6894">
        <w:rPr>
          <w:rFonts w:ascii="Cambria" w:hAnsi="Cambria"/>
          <w:sz w:val="20"/>
          <w:szCs w:val="20"/>
        </w:rPr>
        <w:sym w:font="Wingdings" w:char="F0E0"/>
      </w:r>
      <w:r w:rsidRPr="004D6894">
        <w:rPr>
          <w:rFonts w:ascii="Cambria" w:hAnsi="Cambria"/>
          <w:sz w:val="20"/>
          <w:szCs w:val="20"/>
        </w:rPr>
        <w:t xml:space="preserve"> may require one to adopt scapegoat/isolated role</w:t>
      </w:r>
    </w:p>
    <w:p w14:paraId="116F1D9F" w14:textId="77777777" w:rsidR="00FE3EE1" w:rsidRPr="004D6894" w:rsidRDefault="00FE3EE1" w:rsidP="003B027F">
      <w:pPr>
        <w:numPr>
          <w:ilvl w:val="0"/>
          <w:numId w:val="5"/>
        </w:numPr>
        <w:spacing w:after="200"/>
        <w:contextualSpacing/>
        <w:rPr>
          <w:rFonts w:ascii="Cambria" w:hAnsi="Cambria"/>
          <w:color w:val="FF0000"/>
          <w:sz w:val="20"/>
          <w:szCs w:val="20"/>
        </w:rPr>
      </w:pPr>
      <w:r w:rsidRPr="004D6894">
        <w:rPr>
          <w:rFonts w:ascii="Cambria" w:hAnsi="Cambria"/>
          <w:color w:val="FF0000"/>
          <w:sz w:val="20"/>
          <w:szCs w:val="20"/>
        </w:rPr>
        <w:t>GRADUALLY ACCEPT BELEIFS, VALUES, ATTITUDES that support the norm</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likely when required </w:t>
      </w:r>
      <w:proofErr w:type="spellStart"/>
      <w:r w:rsidRPr="004D6894">
        <w:rPr>
          <w:rFonts w:ascii="Cambria" w:hAnsi="Cambria"/>
          <w:sz w:val="20"/>
          <w:szCs w:val="20"/>
        </w:rPr>
        <w:t>beh</w:t>
      </w:r>
      <w:proofErr w:type="spellEnd"/>
      <w:r w:rsidRPr="004D6894">
        <w:rPr>
          <w:rFonts w:ascii="Cambria" w:hAnsi="Cambria"/>
          <w:sz w:val="20"/>
          <w:szCs w:val="20"/>
        </w:rPr>
        <w:t xml:space="preserve"> isn’t discrepant with one’s value system </w:t>
      </w:r>
    </w:p>
    <w:p w14:paraId="6ED02391" w14:textId="77777777" w:rsidR="00FE3EE1" w:rsidRPr="004D6894" w:rsidRDefault="00FE3EE1" w:rsidP="003B027F">
      <w:pPr>
        <w:numPr>
          <w:ilvl w:val="0"/>
          <w:numId w:val="4"/>
        </w:numPr>
        <w:spacing w:after="200"/>
        <w:contextualSpacing/>
        <w:rPr>
          <w:rFonts w:ascii="Cambria" w:hAnsi="Cambria"/>
          <w:sz w:val="20"/>
          <w:szCs w:val="20"/>
        </w:rPr>
      </w:pPr>
      <w:r w:rsidRPr="004D6894">
        <w:rPr>
          <w:rFonts w:ascii="Cambria" w:hAnsi="Cambria"/>
          <w:sz w:val="20"/>
          <w:szCs w:val="20"/>
        </w:rPr>
        <w:t xml:space="preserve">Simple compliance can set the stage for more complete identification &amp; involvement with org norms &amp; roles </w:t>
      </w:r>
      <w:r w:rsidRPr="004D6894">
        <w:rPr>
          <w:rFonts w:ascii="Cambria" w:hAnsi="Cambria"/>
          <w:sz w:val="20"/>
          <w:szCs w:val="20"/>
        </w:rPr>
        <w:sym w:font="Wingdings" w:char="F0E0"/>
      </w:r>
      <w:r w:rsidRPr="004D6894">
        <w:rPr>
          <w:rFonts w:ascii="Cambria" w:hAnsi="Cambria"/>
          <w:sz w:val="20"/>
          <w:szCs w:val="20"/>
        </w:rPr>
        <w:t xml:space="preserve"> </w:t>
      </w:r>
      <w:r w:rsidRPr="004D6894">
        <w:rPr>
          <w:rFonts w:ascii="Cambria" w:hAnsi="Cambria"/>
          <w:b/>
          <w:i/>
          <w:color w:val="FF0000"/>
          <w:sz w:val="20"/>
          <w:szCs w:val="20"/>
        </w:rPr>
        <w:t>organization socialization</w:t>
      </w:r>
      <w:r w:rsidRPr="004D6894">
        <w:rPr>
          <w:rFonts w:ascii="Cambria" w:hAnsi="Cambria"/>
          <w:b/>
          <w:i/>
          <w:sz w:val="20"/>
          <w:szCs w:val="20"/>
        </w:rPr>
        <w:t xml:space="preserve"> </w:t>
      </w:r>
    </w:p>
    <w:p w14:paraId="41F16477" w14:textId="77777777" w:rsidR="00FE3EE1" w:rsidRPr="004D6894" w:rsidRDefault="00FE3EE1" w:rsidP="003B027F">
      <w:pPr>
        <w:contextualSpacing/>
        <w:rPr>
          <w:rFonts w:ascii="Cambria" w:hAnsi="Cambria"/>
          <w:b/>
          <w:sz w:val="20"/>
          <w:szCs w:val="20"/>
          <w:u w:val="single"/>
        </w:rPr>
      </w:pPr>
    </w:p>
    <w:p w14:paraId="64A80D8F" w14:textId="77777777" w:rsidR="00FE3EE1" w:rsidRPr="004D6894" w:rsidRDefault="00FE3EE1" w:rsidP="003B027F">
      <w:pPr>
        <w:contextualSpacing/>
        <w:rPr>
          <w:rFonts w:ascii="Cambria" w:hAnsi="Cambria"/>
          <w:b/>
          <w:sz w:val="20"/>
          <w:szCs w:val="20"/>
          <w:u w:val="single"/>
        </w:rPr>
      </w:pPr>
      <w:r w:rsidRPr="004D6894">
        <w:rPr>
          <w:rFonts w:ascii="Cambria" w:hAnsi="Cambria"/>
          <w:b/>
          <w:sz w:val="20"/>
          <w:szCs w:val="20"/>
          <w:u w:val="single"/>
        </w:rPr>
        <w:t xml:space="preserve">Organization Socialization </w:t>
      </w:r>
    </w:p>
    <w:p w14:paraId="1E1D091C" w14:textId="77777777" w:rsidR="00FE3EE1" w:rsidRPr="004D6894" w:rsidRDefault="00FE3EE1" w:rsidP="003B027F">
      <w:pPr>
        <w:numPr>
          <w:ilvl w:val="0"/>
          <w:numId w:val="4"/>
        </w:numPr>
        <w:spacing w:after="200"/>
        <w:contextualSpacing/>
        <w:rPr>
          <w:rFonts w:ascii="Cambria" w:hAnsi="Cambria"/>
          <w:sz w:val="20"/>
          <w:szCs w:val="20"/>
        </w:rPr>
      </w:pPr>
      <w:r w:rsidRPr="004D6894">
        <w:rPr>
          <w:rFonts w:ascii="Cambria" w:hAnsi="Cambria"/>
          <w:sz w:val="20"/>
          <w:szCs w:val="20"/>
          <w:highlight w:val="yellow"/>
        </w:rPr>
        <w:t>Organization Socialization:</w:t>
      </w:r>
      <w:r w:rsidRPr="004D6894">
        <w:rPr>
          <w:rFonts w:ascii="Cambria" w:hAnsi="Cambria"/>
          <w:b/>
          <w:sz w:val="20"/>
          <w:szCs w:val="20"/>
        </w:rPr>
        <w:t xml:space="preserve"> </w:t>
      </w:r>
      <w:r w:rsidRPr="004D6894">
        <w:rPr>
          <w:rFonts w:ascii="Cambria" w:hAnsi="Cambria"/>
          <w:sz w:val="20"/>
          <w:szCs w:val="20"/>
        </w:rPr>
        <w:t xml:space="preserve">process by which </w:t>
      </w:r>
      <w:proofErr w:type="spellStart"/>
      <w:r w:rsidRPr="004D6894">
        <w:rPr>
          <w:rFonts w:ascii="Cambria" w:hAnsi="Cambria"/>
          <w:sz w:val="20"/>
          <w:szCs w:val="20"/>
        </w:rPr>
        <w:t>ppl</w:t>
      </w:r>
      <w:proofErr w:type="spellEnd"/>
      <w:r w:rsidRPr="004D6894">
        <w:rPr>
          <w:rFonts w:ascii="Cambria" w:hAnsi="Cambria"/>
          <w:sz w:val="20"/>
          <w:szCs w:val="20"/>
        </w:rPr>
        <w:t xml:space="preserve"> learn attitudes, knowledge, and </w:t>
      </w:r>
      <w:proofErr w:type="spellStart"/>
      <w:r w:rsidRPr="004D6894">
        <w:rPr>
          <w:rFonts w:ascii="Cambria" w:hAnsi="Cambria"/>
          <w:sz w:val="20"/>
          <w:szCs w:val="20"/>
        </w:rPr>
        <w:t>behs</w:t>
      </w:r>
      <w:proofErr w:type="spellEnd"/>
      <w:r w:rsidRPr="004D6894">
        <w:rPr>
          <w:rFonts w:ascii="Cambria" w:hAnsi="Cambria"/>
          <w:sz w:val="20"/>
          <w:szCs w:val="20"/>
        </w:rPr>
        <w:t xml:space="preserve"> that are necessary to function in a group/org</w:t>
      </w:r>
    </w:p>
    <w:p w14:paraId="5AF328B3" w14:textId="77777777" w:rsidR="00FE3EE1" w:rsidRPr="004D6894" w:rsidRDefault="00FE3EE1" w:rsidP="003B027F">
      <w:pPr>
        <w:numPr>
          <w:ilvl w:val="0"/>
          <w:numId w:val="4"/>
        </w:numPr>
        <w:spacing w:after="200"/>
        <w:contextualSpacing/>
        <w:rPr>
          <w:rFonts w:ascii="Cambria" w:hAnsi="Cambria"/>
          <w:b/>
          <w:color w:val="0000FF"/>
          <w:sz w:val="20"/>
          <w:szCs w:val="20"/>
        </w:rPr>
      </w:pPr>
      <w:r w:rsidRPr="004D6894">
        <w:rPr>
          <w:rFonts w:ascii="Cambria" w:hAnsi="Cambria"/>
          <w:b/>
          <w:color w:val="0000FF"/>
          <w:sz w:val="20"/>
          <w:szCs w:val="20"/>
        </w:rPr>
        <w:t xml:space="preserve">DIAGRAM PG. 254 </w:t>
      </w:r>
      <w:r w:rsidRPr="004D6894">
        <w:rPr>
          <w:rFonts w:ascii="Cambria" w:hAnsi="Cambria"/>
          <w:b/>
          <w:color w:val="0000FF"/>
          <w:sz w:val="20"/>
          <w:szCs w:val="20"/>
        </w:rPr>
        <w:sym w:font="Wingdings" w:char="F0E0"/>
      </w:r>
      <w:r w:rsidRPr="004D6894">
        <w:rPr>
          <w:rFonts w:ascii="Cambria" w:hAnsi="Cambria"/>
          <w:b/>
          <w:color w:val="0000FF"/>
          <w:sz w:val="20"/>
          <w:szCs w:val="20"/>
        </w:rPr>
        <w:t xml:space="preserve"> </w:t>
      </w:r>
      <w:r w:rsidRPr="004D6894">
        <w:rPr>
          <w:rFonts w:ascii="Cambria" w:hAnsi="Cambria"/>
          <w:b/>
          <w:i/>
          <w:color w:val="0000FF"/>
          <w:sz w:val="20"/>
          <w:szCs w:val="20"/>
          <w:u w:val="single"/>
        </w:rPr>
        <w:t>SOCIALIZATION PROCESS</w:t>
      </w:r>
    </w:p>
    <w:p w14:paraId="3D6D3757" w14:textId="77777777" w:rsidR="00FE3EE1" w:rsidRPr="004D6894" w:rsidRDefault="00FE3EE1" w:rsidP="003B027F">
      <w:pPr>
        <w:numPr>
          <w:ilvl w:val="1"/>
          <w:numId w:val="4"/>
        </w:numPr>
        <w:spacing w:after="200"/>
        <w:contextualSpacing/>
        <w:rPr>
          <w:rFonts w:ascii="Cambria" w:hAnsi="Cambria"/>
          <w:sz w:val="20"/>
          <w:szCs w:val="20"/>
        </w:rPr>
      </w:pPr>
      <w:r w:rsidRPr="004D6894">
        <w:rPr>
          <w:rFonts w:ascii="Cambria" w:hAnsi="Cambria"/>
          <w:sz w:val="20"/>
          <w:szCs w:val="20"/>
        </w:rPr>
        <w:lastRenderedPageBreak/>
        <w:t xml:space="preserve">Ex. </w:t>
      </w:r>
      <w:r w:rsidRPr="004D6894">
        <w:rPr>
          <w:rFonts w:ascii="Cambria" w:hAnsi="Cambria"/>
          <w:b/>
          <w:color w:val="0000FF"/>
          <w:sz w:val="20"/>
          <w:szCs w:val="20"/>
        </w:rPr>
        <w:t>Socialization Methods</w:t>
      </w:r>
      <w:r w:rsidRPr="004D6894">
        <w:rPr>
          <w:rFonts w:ascii="Cambria" w:hAnsi="Cambria"/>
          <w:color w:val="0000FF"/>
          <w:sz w:val="20"/>
          <w:szCs w:val="20"/>
        </w:rPr>
        <w:t xml:space="preserve"> (employee orientation programs) </w:t>
      </w:r>
      <w:r w:rsidRPr="004D6894">
        <w:rPr>
          <w:rFonts w:ascii="Cambria" w:hAnsi="Cambria"/>
          <w:color w:val="0000FF"/>
          <w:sz w:val="20"/>
          <w:szCs w:val="20"/>
        </w:rPr>
        <w:sym w:font="Wingdings" w:char="F0E0"/>
      </w:r>
      <w:r w:rsidRPr="004D6894">
        <w:rPr>
          <w:rFonts w:ascii="Cambria" w:hAnsi="Cambria"/>
          <w:b/>
          <w:color w:val="0000FF"/>
          <w:sz w:val="20"/>
          <w:szCs w:val="20"/>
        </w:rPr>
        <w:t xml:space="preserve"> Immediate/Proximal Socialization Outcomes </w:t>
      </w:r>
      <w:r w:rsidRPr="004D6894">
        <w:rPr>
          <w:rFonts w:ascii="Cambria" w:hAnsi="Cambria"/>
          <w:color w:val="0000FF"/>
          <w:sz w:val="20"/>
          <w:szCs w:val="20"/>
        </w:rPr>
        <w:t xml:space="preserve">(task memory) </w:t>
      </w:r>
      <w:r w:rsidRPr="004D6894">
        <w:rPr>
          <w:rFonts w:ascii="Cambria" w:hAnsi="Cambria"/>
          <w:color w:val="0000FF"/>
          <w:sz w:val="20"/>
          <w:szCs w:val="20"/>
        </w:rPr>
        <w:sym w:font="Wingdings" w:char="F0E0"/>
      </w:r>
      <w:r w:rsidRPr="004D6894">
        <w:rPr>
          <w:rFonts w:ascii="Cambria" w:hAnsi="Cambria"/>
          <w:color w:val="0000FF"/>
          <w:sz w:val="20"/>
          <w:szCs w:val="20"/>
        </w:rPr>
        <w:t xml:space="preserve"> </w:t>
      </w:r>
      <w:r w:rsidRPr="004D6894">
        <w:rPr>
          <w:rFonts w:ascii="Cambria" w:hAnsi="Cambria"/>
          <w:b/>
          <w:color w:val="0000FF"/>
          <w:sz w:val="20"/>
          <w:szCs w:val="20"/>
        </w:rPr>
        <w:t>Distal/LT Socialization Outcomes</w:t>
      </w:r>
      <w:r w:rsidRPr="004D6894">
        <w:rPr>
          <w:rFonts w:ascii="Cambria" w:hAnsi="Cambria"/>
          <w:color w:val="0000FF"/>
          <w:sz w:val="20"/>
          <w:szCs w:val="20"/>
        </w:rPr>
        <w:t xml:space="preserve"> [attitudes (job satisfaction) or </w:t>
      </w:r>
      <w:proofErr w:type="spellStart"/>
      <w:r w:rsidRPr="004D6894">
        <w:rPr>
          <w:rFonts w:ascii="Cambria" w:hAnsi="Cambria"/>
          <w:color w:val="0000FF"/>
          <w:sz w:val="20"/>
          <w:szCs w:val="20"/>
        </w:rPr>
        <w:t>beh</w:t>
      </w:r>
      <w:proofErr w:type="spellEnd"/>
      <w:r w:rsidRPr="004D6894">
        <w:rPr>
          <w:rFonts w:ascii="Cambria" w:hAnsi="Cambria"/>
          <w:color w:val="0000FF"/>
          <w:sz w:val="20"/>
          <w:szCs w:val="20"/>
        </w:rPr>
        <w:t xml:space="preserve"> (turnover)]</w:t>
      </w:r>
    </w:p>
    <w:p w14:paraId="21F0D60E" w14:textId="77777777" w:rsidR="00FE3EE1" w:rsidRPr="004D6894" w:rsidRDefault="00FE3EE1" w:rsidP="003B027F">
      <w:pPr>
        <w:numPr>
          <w:ilvl w:val="0"/>
          <w:numId w:val="4"/>
        </w:numPr>
        <w:spacing w:after="200"/>
        <w:contextualSpacing/>
        <w:rPr>
          <w:rFonts w:ascii="Cambria" w:hAnsi="Cambria"/>
          <w:sz w:val="20"/>
          <w:szCs w:val="20"/>
        </w:rPr>
      </w:pPr>
      <w:r w:rsidRPr="004D6894">
        <w:rPr>
          <w:rFonts w:ascii="Cambria" w:hAnsi="Cambria"/>
          <w:sz w:val="20"/>
          <w:szCs w:val="20"/>
          <w:u w:val="single"/>
        </w:rPr>
        <w:t>One of the goals of socialization is to provide new hires with info/knowledge about their role</w:t>
      </w:r>
      <w:r w:rsidRPr="004D6894">
        <w:rPr>
          <w:rFonts w:ascii="Cambria" w:hAnsi="Cambria"/>
          <w:sz w:val="20"/>
          <w:szCs w:val="20"/>
        </w:rPr>
        <w:t xml:space="preserve"> (to avoid role conflict/role ambiguity) </w:t>
      </w:r>
    </w:p>
    <w:p w14:paraId="2F509B92" w14:textId="77777777" w:rsidR="00FE3EE1" w:rsidRPr="004D6894" w:rsidRDefault="00FE3EE1" w:rsidP="003B027F">
      <w:pPr>
        <w:numPr>
          <w:ilvl w:val="0"/>
          <w:numId w:val="4"/>
        </w:numPr>
        <w:spacing w:after="200"/>
        <w:contextualSpacing/>
        <w:rPr>
          <w:rFonts w:ascii="Cambria" w:hAnsi="Cambria"/>
          <w:sz w:val="20"/>
          <w:szCs w:val="20"/>
        </w:rPr>
      </w:pPr>
      <w:r w:rsidRPr="004D6894">
        <w:rPr>
          <w:rFonts w:ascii="Cambria" w:hAnsi="Cambria"/>
          <w:sz w:val="20"/>
          <w:szCs w:val="20"/>
        </w:rPr>
        <w:t xml:space="preserve">Important objective for organizational socialization is for newcomers to achieve a good fit! </w:t>
      </w:r>
    </w:p>
    <w:p w14:paraId="426D0AA1" w14:textId="77777777" w:rsidR="00FE3EE1" w:rsidRPr="004D6894" w:rsidRDefault="00FE3EE1" w:rsidP="003B027F">
      <w:pPr>
        <w:numPr>
          <w:ilvl w:val="1"/>
          <w:numId w:val="4"/>
        </w:numPr>
        <w:spacing w:after="200"/>
        <w:contextualSpacing/>
        <w:rPr>
          <w:rFonts w:ascii="Cambria" w:hAnsi="Cambria"/>
          <w:sz w:val="20"/>
          <w:szCs w:val="20"/>
        </w:rPr>
      </w:pPr>
      <w:r w:rsidRPr="004D6894">
        <w:rPr>
          <w:rFonts w:ascii="Cambria" w:hAnsi="Cambria"/>
          <w:sz w:val="20"/>
          <w:szCs w:val="20"/>
          <w:highlight w:val="cyan"/>
        </w:rPr>
        <w:t>2 types of fit</w:t>
      </w:r>
      <w:r w:rsidRPr="004D6894">
        <w:rPr>
          <w:rFonts w:ascii="Cambria" w:hAnsi="Cambria"/>
          <w:sz w:val="20"/>
          <w:szCs w:val="20"/>
        </w:rPr>
        <w:t xml:space="preserve"> – </w:t>
      </w:r>
      <w:r w:rsidRPr="004D6894">
        <w:rPr>
          <w:rFonts w:ascii="Cambria" w:hAnsi="Cambria"/>
          <w:color w:val="FF0000"/>
          <w:sz w:val="20"/>
          <w:szCs w:val="20"/>
        </w:rPr>
        <w:t>PROXIMNAL EFFECTS</w:t>
      </w:r>
    </w:p>
    <w:p w14:paraId="6C3D8D1D" w14:textId="77777777" w:rsidR="00FE3EE1" w:rsidRPr="004D6894" w:rsidRDefault="00FE3EE1" w:rsidP="003B027F">
      <w:pPr>
        <w:numPr>
          <w:ilvl w:val="2"/>
          <w:numId w:val="6"/>
        </w:numPr>
        <w:spacing w:after="200"/>
        <w:contextualSpacing/>
        <w:rPr>
          <w:rFonts w:ascii="Cambria" w:hAnsi="Cambria"/>
          <w:sz w:val="20"/>
          <w:szCs w:val="20"/>
        </w:rPr>
      </w:pPr>
      <w:r w:rsidRPr="004D6894">
        <w:rPr>
          <w:rFonts w:ascii="Cambria" w:hAnsi="Cambria"/>
          <w:sz w:val="20"/>
          <w:szCs w:val="20"/>
          <w:highlight w:val="yellow"/>
        </w:rPr>
        <w:t>Person-Job Fit</w:t>
      </w:r>
      <w:r w:rsidRPr="004D6894">
        <w:rPr>
          <w:rFonts w:ascii="Cambria" w:hAnsi="Cambria"/>
          <w:sz w:val="20"/>
          <w:szCs w:val="20"/>
        </w:rPr>
        <w:t xml:space="preserve">: match b/n an </w:t>
      </w:r>
      <w:proofErr w:type="spellStart"/>
      <w:r w:rsidRPr="004D6894">
        <w:rPr>
          <w:rFonts w:ascii="Cambria" w:hAnsi="Cambria"/>
          <w:sz w:val="20"/>
          <w:szCs w:val="20"/>
        </w:rPr>
        <w:t>ees</w:t>
      </w:r>
      <w:proofErr w:type="spellEnd"/>
      <w:r w:rsidRPr="004D6894">
        <w:rPr>
          <w:rFonts w:ascii="Cambria" w:hAnsi="Cambria"/>
          <w:sz w:val="20"/>
          <w:szCs w:val="20"/>
        </w:rPr>
        <w:t xml:space="preserve"> knowledge, skills, abilities &amp; requirements of a job </w:t>
      </w:r>
    </w:p>
    <w:p w14:paraId="105B8E72" w14:textId="77777777" w:rsidR="00FE3EE1" w:rsidRPr="004D6894" w:rsidRDefault="00FE3EE1" w:rsidP="003B027F">
      <w:pPr>
        <w:numPr>
          <w:ilvl w:val="2"/>
          <w:numId w:val="6"/>
        </w:numPr>
        <w:spacing w:after="200"/>
        <w:contextualSpacing/>
        <w:rPr>
          <w:rFonts w:ascii="Cambria" w:hAnsi="Cambria"/>
          <w:sz w:val="20"/>
          <w:szCs w:val="20"/>
        </w:rPr>
      </w:pPr>
      <w:r w:rsidRPr="004D6894">
        <w:rPr>
          <w:rFonts w:ascii="Cambria" w:hAnsi="Cambria"/>
          <w:sz w:val="20"/>
          <w:szCs w:val="20"/>
          <w:highlight w:val="yellow"/>
        </w:rPr>
        <w:t>Person-Org Fit</w:t>
      </w:r>
      <w:r w:rsidRPr="004D6894">
        <w:rPr>
          <w:rFonts w:ascii="Cambria" w:hAnsi="Cambria"/>
          <w:sz w:val="20"/>
          <w:szCs w:val="20"/>
        </w:rPr>
        <w:t xml:space="preserve">: match b/n an </w:t>
      </w:r>
      <w:proofErr w:type="spellStart"/>
      <w:r w:rsidRPr="004D6894">
        <w:rPr>
          <w:rFonts w:ascii="Cambria" w:hAnsi="Cambria"/>
          <w:sz w:val="20"/>
          <w:szCs w:val="20"/>
        </w:rPr>
        <w:t>ees</w:t>
      </w:r>
      <w:proofErr w:type="spellEnd"/>
      <w:r w:rsidRPr="004D6894">
        <w:rPr>
          <w:rFonts w:ascii="Cambria" w:hAnsi="Cambria"/>
          <w:sz w:val="20"/>
          <w:szCs w:val="20"/>
        </w:rPr>
        <w:t xml:space="preserve"> personal values &amp; values of an org</w:t>
      </w:r>
    </w:p>
    <w:p w14:paraId="23745719" w14:textId="77777777" w:rsidR="00FE3EE1" w:rsidRPr="004D6894" w:rsidRDefault="00FE3EE1" w:rsidP="003B027F">
      <w:pPr>
        <w:numPr>
          <w:ilvl w:val="1"/>
          <w:numId w:val="4"/>
        </w:numPr>
        <w:spacing w:after="200"/>
        <w:contextualSpacing/>
        <w:rPr>
          <w:rFonts w:ascii="Cambria" w:hAnsi="Cambria"/>
          <w:sz w:val="20"/>
          <w:szCs w:val="20"/>
        </w:rPr>
      </w:pPr>
      <w:r w:rsidRPr="004D6894">
        <w:rPr>
          <w:rFonts w:ascii="Cambria" w:hAnsi="Cambria"/>
          <w:b/>
          <w:sz w:val="20"/>
          <w:szCs w:val="20"/>
          <w:highlight w:val="green"/>
        </w:rPr>
        <w:t>FINDINGS:</w:t>
      </w:r>
      <w:r w:rsidRPr="004D6894">
        <w:rPr>
          <w:rFonts w:ascii="Cambria" w:hAnsi="Cambria"/>
          <w:b/>
          <w:sz w:val="20"/>
          <w:szCs w:val="20"/>
        </w:rPr>
        <w:t xml:space="preserve"> </w:t>
      </w:r>
      <w:r w:rsidRPr="004D6894">
        <w:rPr>
          <w:rFonts w:ascii="Cambria" w:hAnsi="Cambria"/>
          <w:sz w:val="20"/>
          <w:szCs w:val="20"/>
        </w:rPr>
        <w:t xml:space="preserve">P-J &amp; P-O fit are strongly influenced by the socialization process &amp; are related to job attitudes &amp; </w:t>
      </w:r>
      <w:proofErr w:type="spellStart"/>
      <w:r w:rsidRPr="004D6894">
        <w:rPr>
          <w:rFonts w:ascii="Cambria" w:hAnsi="Cambria"/>
          <w:sz w:val="20"/>
          <w:szCs w:val="20"/>
        </w:rPr>
        <w:t>beh</w:t>
      </w:r>
      <w:proofErr w:type="spellEnd"/>
      <w:r w:rsidRPr="004D6894">
        <w:rPr>
          <w:rFonts w:ascii="Cambria" w:hAnsi="Cambria"/>
          <w:sz w:val="20"/>
          <w:szCs w:val="20"/>
        </w:rPr>
        <w:t xml:space="preserve"> </w:t>
      </w:r>
    </w:p>
    <w:p w14:paraId="413E2FF3" w14:textId="77777777" w:rsidR="00FE3EE1" w:rsidRPr="004D6894" w:rsidRDefault="00FE3EE1" w:rsidP="003B027F">
      <w:pPr>
        <w:numPr>
          <w:ilvl w:val="0"/>
          <w:numId w:val="4"/>
        </w:numPr>
        <w:spacing w:after="200"/>
        <w:contextualSpacing/>
        <w:rPr>
          <w:rFonts w:ascii="Cambria" w:hAnsi="Cambria"/>
          <w:sz w:val="20"/>
          <w:szCs w:val="20"/>
        </w:rPr>
      </w:pPr>
      <w:r w:rsidRPr="004D6894">
        <w:rPr>
          <w:rFonts w:ascii="Cambria" w:hAnsi="Cambria"/>
          <w:sz w:val="20"/>
          <w:szCs w:val="20"/>
          <w:highlight w:val="yellow"/>
        </w:rPr>
        <w:t>Organizational Identification</w:t>
      </w:r>
      <w:r w:rsidRPr="004D6894">
        <w:rPr>
          <w:rFonts w:ascii="Cambria" w:hAnsi="Cambria"/>
          <w:b/>
          <w:sz w:val="20"/>
          <w:szCs w:val="20"/>
        </w:rPr>
        <w:t xml:space="preserve">: </w:t>
      </w:r>
      <w:r w:rsidRPr="004D6894">
        <w:rPr>
          <w:rFonts w:ascii="Cambria" w:hAnsi="Cambria"/>
          <w:sz w:val="20"/>
          <w:szCs w:val="20"/>
        </w:rPr>
        <w:t>extent to which an individual defines themselves in terms of the org &amp; what it is perceived to represent</w:t>
      </w:r>
    </w:p>
    <w:p w14:paraId="09C25D44" w14:textId="77777777" w:rsidR="00FE3EE1" w:rsidRPr="004D6894" w:rsidRDefault="00FE3EE1" w:rsidP="003B027F">
      <w:pPr>
        <w:numPr>
          <w:ilvl w:val="1"/>
          <w:numId w:val="4"/>
        </w:numPr>
        <w:spacing w:after="200"/>
        <w:contextualSpacing/>
        <w:rPr>
          <w:rFonts w:ascii="Cambria" w:hAnsi="Cambria"/>
          <w:color w:val="FF0000"/>
          <w:sz w:val="20"/>
          <w:szCs w:val="20"/>
        </w:rPr>
      </w:pPr>
      <w:r w:rsidRPr="004D6894">
        <w:rPr>
          <w:rFonts w:ascii="Cambria" w:hAnsi="Cambria"/>
          <w:color w:val="FF0000"/>
          <w:sz w:val="20"/>
          <w:szCs w:val="20"/>
        </w:rPr>
        <w:t xml:space="preserve">DISTAL (LT) OUTCOME OF SOCIALIZTION </w:t>
      </w:r>
    </w:p>
    <w:p w14:paraId="0080A0F8" w14:textId="77777777" w:rsidR="00FE3EE1" w:rsidRPr="004D6894" w:rsidRDefault="00FE3EE1" w:rsidP="003B027F">
      <w:pPr>
        <w:numPr>
          <w:ilvl w:val="1"/>
          <w:numId w:val="4"/>
        </w:numPr>
        <w:spacing w:after="200"/>
        <w:contextualSpacing/>
        <w:rPr>
          <w:rFonts w:ascii="Cambria" w:hAnsi="Cambria"/>
          <w:sz w:val="20"/>
          <w:szCs w:val="20"/>
        </w:rPr>
      </w:pPr>
      <w:r w:rsidRPr="004D6894">
        <w:rPr>
          <w:rFonts w:ascii="Cambria" w:hAnsi="Cambria"/>
          <w:sz w:val="20"/>
          <w:szCs w:val="20"/>
        </w:rPr>
        <w:t>Reflects one’s acceptance of an orgs culture</w:t>
      </w:r>
    </w:p>
    <w:p w14:paraId="61AC0476" w14:textId="77777777" w:rsidR="00FE3EE1" w:rsidRPr="004D6894" w:rsidRDefault="00FE3EE1" w:rsidP="003B027F">
      <w:pPr>
        <w:numPr>
          <w:ilvl w:val="0"/>
          <w:numId w:val="4"/>
        </w:numPr>
        <w:spacing w:after="200"/>
        <w:contextualSpacing/>
        <w:rPr>
          <w:rFonts w:ascii="Cambria" w:hAnsi="Cambria"/>
          <w:sz w:val="20"/>
          <w:szCs w:val="20"/>
          <w:u w:val="single"/>
        </w:rPr>
      </w:pPr>
      <w:r w:rsidRPr="004D6894">
        <w:rPr>
          <w:rFonts w:ascii="Cambria" w:hAnsi="Cambria"/>
          <w:sz w:val="20"/>
          <w:szCs w:val="20"/>
          <w:highlight w:val="green"/>
          <w:u w:val="single"/>
        </w:rPr>
        <w:t>Socialization</w:t>
      </w:r>
      <w:r w:rsidRPr="004D6894">
        <w:rPr>
          <w:rFonts w:ascii="Cambria" w:hAnsi="Cambria"/>
          <w:sz w:val="20"/>
          <w:szCs w:val="20"/>
          <w:u w:val="single"/>
        </w:rPr>
        <w:t xml:space="preserve"> </w:t>
      </w:r>
      <w:r w:rsidRPr="004D6894">
        <w:rPr>
          <w:rFonts w:ascii="Cambria" w:hAnsi="Cambria"/>
          <w:sz w:val="20"/>
          <w:szCs w:val="20"/>
        </w:rPr>
        <w:t xml:space="preserve">= important b/c it has </w:t>
      </w:r>
      <w:r w:rsidRPr="004D6894">
        <w:rPr>
          <w:rFonts w:ascii="Cambria" w:hAnsi="Cambria"/>
          <w:sz w:val="20"/>
          <w:szCs w:val="20"/>
          <w:u w:val="single"/>
        </w:rPr>
        <w:t>proximal effects (PJ fit/PO fit) that lead to more positive distal outcomes (org identification)</w:t>
      </w:r>
    </w:p>
    <w:p w14:paraId="1F340FD1" w14:textId="77777777" w:rsidR="00FE3EE1" w:rsidRPr="004D6894" w:rsidRDefault="00FE3EE1" w:rsidP="003B027F">
      <w:pPr>
        <w:numPr>
          <w:ilvl w:val="1"/>
          <w:numId w:val="4"/>
        </w:numPr>
        <w:spacing w:after="200"/>
        <w:contextualSpacing/>
        <w:rPr>
          <w:rFonts w:ascii="Cambria" w:hAnsi="Cambria"/>
          <w:sz w:val="20"/>
          <w:szCs w:val="20"/>
        </w:rPr>
      </w:pPr>
      <w:r w:rsidRPr="004D6894">
        <w:rPr>
          <w:rFonts w:ascii="Cambria" w:hAnsi="Cambria"/>
          <w:sz w:val="20"/>
          <w:szCs w:val="20"/>
        </w:rPr>
        <w:t>Socialization = ongoing process</w:t>
      </w:r>
    </w:p>
    <w:p w14:paraId="2B4F87EA" w14:textId="77777777" w:rsidR="00FE3EE1" w:rsidRPr="004D6894" w:rsidRDefault="00FE3EE1" w:rsidP="003B027F">
      <w:pPr>
        <w:numPr>
          <w:ilvl w:val="1"/>
          <w:numId w:val="4"/>
        </w:numPr>
        <w:spacing w:after="200"/>
        <w:contextualSpacing/>
        <w:rPr>
          <w:rFonts w:ascii="Cambria" w:hAnsi="Cambria"/>
          <w:sz w:val="20"/>
          <w:szCs w:val="20"/>
        </w:rPr>
      </w:pPr>
      <w:r w:rsidRPr="004D6894">
        <w:rPr>
          <w:rFonts w:ascii="Cambria" w:hAnsi="Cambria"/>
          <w:sz w:val="20"/>
          <w:szCs w:val="20"/>
        </w:rPr>
        <w:t xml:space="preserve">Socialization = most potent during certain periods </w:t>
      </w:r>
      <w:r w:rsidRPr="004D6894">
        <w:rPr>
          <w:rFonts w:ascii="Cambria" w:hAnsi="Cambria"/>
          <w:sz w:val="20"/>
          <w:szCs w:val="20"/>
        </w:rPr>
        <w:sym w:font="Wingdings" w:char="F0E0"/>
      </w:r>
      <w:r w:rsidRPr="004D6894">
        <w:rPr>
          <w:rFonts w:ascii="Cambria" w:hAnsi="Cambria"/>
          <w:sz w:val="20"/>
          <w:szCs w:val="20"/>
        </w:rPr>
        <w:t xml:space="preserve"> when ones promoted/assigned to new work group/when one joins a new org </w:t>
      </w:r>
    </w:p>
    <w:p w14:paraId="251DDE52" w14:textId="77777777" w:rsidR="00FE3EE1" w:rsidRPr="004D6894" w:rsidRDefault="00FE3EE1" w:rsidP="003B027F">
      <w:pPr>
        <w:contextualSpacing/>
        <w:rPr>
          <w:rFonts w:ascii="Cambria" w:hAnsi="Cambria"/>
          <w:b/>
          <w:sz w:val="20"/>
          <w:szCs w:val="20"/>
          <w:u w:val="single"/>
        </w:rPr>
      </w:pPr>
      <w:r w:rsidRPr="004D6894">
        <w:rPr>
          <w:rFonts w:ascii="Cambria" w:hAnsi="Cambria"/>
          <w:b/>
          <w:sz w:val="20"/>
          <w:szCs w:val="20"/>
          <w:u w:val="single"/>
        </w:rPr>
        <w:t xml:space="preserve">3 Stages of Socialization </w:t>
      </w:r>
    </w:p>
    <w:p w14:paraId="05E6C01E" w14:textId="77777777" w:rsidR="00FE3EE1" w:rsidRPr="004D6894" w:rsidRDefault="00FE3EE1" w:rsidP="003B027F">
      <w:pPr>
        <w:numPr>
          <w:ilvl w:val="0"/>
          <w:numId w:val="12"/>
        </w:numPr>
        <w:spacing w:after="200"/>
        <w:contextualSpacing/>
        <w:rPr>
          <w:rFonts w:ascii="Cambria" w:hAnsi="Cambria"/>
          <w:b/>
          <w:sz w:val="20"/>
          <w:szCs w:val="20"/>
        </w:rPr>
      </w:pPr>
      <w:r w:rsidRPr="004D6894">
        <w:rPr>
          <w:rFonts w:ascii="Cambria" w:hAnsi="Cambria"/>
          <w:i/>
          <w:sz w:val="20"/>
          <w:szCs w:val="20"/>
          <w:highlight w:val="cyan"/>
        </w:rPr>
        <w:t>Anticipatory Socialization</w:t>
      </w:r>
      <w:r w:rsidRPr="004D6894">
        <w:rPr>
          <w:rFonts w:ascii="Cambria" w:hAnsi="Cambria"/>
          <w:sz w:val="20"/>
          <w:szCs w:val="20"/>
        </w:rPr>
        <w:t xml:space="preserve">: (pre entry) </w:t>
      </w:r>
      <w:r w:rsidRPr="004D6894">
        <w:rPr>
          <w:rFonts w:ascii="Cambria" w:hAnsi="Cambria"/>
          <w:sz w:val="20"/>
          <w:szCs w:val="20"/>
        </w:rPr>
        <w:sym w:font="Wingdings" w:char="F0E0"/>
      </w:r>
      <w:r w:rsidRPr="004D6894">
        <w:rPr>
          <w:rFonts w:ascii="Cambria" w:hAnsi="Cambria"/>
          <w:sz w:val="20"/>
          <w:szCs w:val="20"/>
        </w:rPr>
        <w:t xml:space="preserve"> </w:t>
      </w:r>
      <w:r w:rsidRPr="004D6894">
        <w:rPr>
          <w:rFonts w:ascii="Cambria" w:hAnsi="Cambria"/>
          <w:sz w:val="20"/>
          <w:szCs w:val="20"/>
          <w:u w:val="single"/>
        </w:rPr>
        <w:t>before ones hired</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includes a </w:t>
      </w:r>
      <w:r w:rsidRPr="004D6894">
        <w:rPr>
          <w:rFonts w:ascii="Cambria" w:hAnsi="Cambria"/>
          <w:b/>
          <w:i/>
          <w:sz w:val="20"/>
          <w:szCs w:val="20"/>
          <w:highlight w:val="yellow"/>
        </w:rPr>
        <w:t>formal process</w:t>
      </w:r>
      <w:r w:rsidRPr="004D6894">
        <w:rPr>
          <w:rFonts w:ascii="Cambria" w:hAnsi="Cambria"/>
          <w:sz w:val="20"/>
          <w:szCs w:val="20"/>
        </w:rPr>
        <w:t xml:space="preserve"> of skill &amp; attitude acquisition (going to </w:t>
      </w:r>
      <w:proofErr w:type="spellStart"/>
      <w:r w:rsidRPr="004D6894">
        <w:rPr>
          <w:rFonts w:ascii="Cambria" w:hAnsi="Cambria"/>
          <w:sz w:val="20"/>
          <w:szCs w:val="20"/>
        </w:rPr>
        <w:t>uni</w:t>
      </w:r>
      <w:proofErr w:type="spellEnd"/>
      <w:r w:rsidRPr="004D6894">
        <w:rPr>
          <w:rFonts w:ascii="Cambria" w:hAnsi="Cambria"/>
          <w:sz w:val="20"/>
          <w:szCs w:val="20"/>
        </w:rPr>
        <w:t xml:space="preserve">) or </w:t>
      </w:r>
      <w:r w:rsidRPr="004D6894">
        <w:rPr>
          <w:rFonts w:ascii="Cambria" w:hAnsi="Cambria"/>
          <w:b/>
          <w:i/>
          <w:sz w:val="20"/>
          <w:szCs w:val="20"/>
          <w:highlight w:val="yellow"/>
        </w:rPr>
        <w:t>informal process</w:t>
      </w:r>
      <w:r w:rsidRPr="004D6894">
        <w:rPr>
          <w:rFonts w:ascii="Cambria" w:hAnsi="Cambria"/>
          <w:sz w:val="20"/>
          <w:szCs w:val="20"/>
        </w:rPr>
        <w:t xml:space="preserve"> (acquired through summer jobs)</w:t>
      </w:r>
    </w:p>
    <w:p w14:paraId="0064E797" w14:textId="77777777" w:rsidR="00FE3EE1" w:rsidRPr="004D6894" w:rsidRDefault="00FE3EE1" w:rsidP="003B027F">
      <w:pPr>
        <w:numPr>
          <w:ilvl w:val="0"/>
          <w:numId w:val="12"/>
        </w:numPr>
        <w:spacing w:after="200"/>
        <w:contextualSpacing/>
        <w:rPr>
          <w:rFonts w:ascii="Cambria" w:hAnsi="Cambria"/>
          <w:b/>
          <w:sz w:val="20"/>
          <w:szCs w:val="20"/>
        </w:rPr>
      </w:pPr>
      <w:r w:rsidRPr="004D6894">
        <w:rPr>
          <w:rFonts w:ascii="Cambria" w:hAnsi="Cambria"/>
          <w:i/>
          <w:sz w:val="20"/>
          <w:szCs w:val="20"/>
          <w:highlight w:val="cyan"/>
        </w:rPr>
        <w:t>Encounter</w:t>
      </w:r>
      <w:r w:rsidRPr="004D6894">
        <w:rPr>
          <w:rFonts w:ascii="Cambria" w:hAnsi="Cambria"/>
          <w:sz w:val="20"/>
          <w:szCs w:val="20"/>
        </w:rPr>
        <w:t xml:space="preserve">:  (org member) </w:t>
      </w:r>
      <w:r w:rsidRPr="004D6894">
        <w:rPr>
          <w:rFonts w:ascii="Cambria" w:hAnsi="Cambria"/>
          <w:sz w:val="20"/>
          <w:szCs w:val="20"/>
        </w:rPr>
        <w:sym w:font="Wingdings" w:char="F0E0"/>
      </w:r>
      <w:r w:rsidRPr="004D6894">
        <w:rPr>
          <w:rFonts w:ascii="Cambria" w:hAnsi="Cambria"/>
          <w:sz w:val="20"/>
          <w:szCs w:val="20"/>
        </w:rPr>
        <w:t xml:space="preserve"> </w:t>
      </w:r>
      <w:r w:rsidRPr="004D6894">
        <w:rPr>
          <w:rFonts w:ascii="Cambria" w:hAnsi="Cambria"/>
          <w:sz w:val="20"/>
          <w:szCs w:val="20"/>
          <w:highlight w:val="yellow"/>
          <w:u w:val="single"/>
        </w:rPr>
        <w:t>formal</w:t>
      </w:r>
      <w:r w:rsidRPr="004D6894">
        <w:rPr>
          <w:rFonts w:ascii="Cambria" w:hAnsi="Cambria"/>
          <w:sz w:val="20"/>
          <w:szCs w:val="20"/>
          <w:highlight w:val="yellow"/>
        </w:rPr>
        <w:t xml:space="preserve"> </w:t>
      </w:r>
      <w:r w:rsidRPr="004D6894">
        <w:rPr>
          <w:rFonts w:ascii="Cambria" w:hAnsi="Cambria"/>
          <w:sz w:val="20"/>
          <w:szCs w:val="20"/>
          <w:highlight w:val="yellow"/>
          <w:u w:val="single"/>
        </w:rPr>
        <w:t>aspects</w:t>
      </w:r>
      <w:r w:rsidRPr="004D6894">
        <w:rPr>
          <w:rFonts w:ascii="Cambria" w:hAnsi="Cambria"/>
          <w:sz w:val="20"/>
          <w:szCs w:val="20"/>
        </w:rPr>
        <w:t xml:space="preserve"> = orientation programs &amp; rotation through org…</w:t>
      </w:r>
      <w:r w:rsidRPr="004D6894">
        <w:rPr>
          <w:rFonts w:ascii="Cambria" w:hAnsi="Cambria"/>
          <w:sz w:val="20"/>
          <w:szCs w:val="20"/>
          <w:highlight w:val="yellow"/>
          <w:u w:val="single"/>
        </w:rPr>
        <w:t>informal</w:t>
      </w:r>
      <w:r w:rsidRPr="004D6894">
        <w:rPr>
          <w:rFonts w:ascii="Cambria" w:hAnsi="Cambria"/>
          <w:sz w:val="20"/>
          <w:szCs w:val="20"/>
          <w:highlight w:val="yellow"/>
        </w:rPr>
        <w:t xml:space="preserve"> </w:t>
      </w:r>
      <w:r w:rsidRPr="004D6894">
        <w:rPr>
          <w:rFonts w:ascii="Cambria" w:hAnsi="Cambria"/>
          <w:sz w:val="20"/>
          <w:szCs w:val="20"/>
          <w:highlight w:val="yellow"/>
          <w:u w:val="single"/>
        </w:rPr>
        <w:t>aspects</w:t>
      </w:r>
      <w:r w:rsidRPr="004D6894">
        <w:rPr>
          <w:rFonts w:ascii="Cambria" w:hAnsi="Cambria"/>
          <w:sz w:val="20"/>
          <w:szCs w:val="20"/>
        </w:rPr>
        <w:t xml:space="preserve"> = getting to know personality of boss/co-workers… org is looking for conformity to org norms &amp; gradual acquisition of role </w:t>
      </w:r>
      <w:proofErr w:type="spellStart"/>
      <w:r w:rsidRPr="004D6894">
        <w:rPr>
          <w:rFonts w:ascii="Cambria" w:hAnsi="Cambria"/>
          <w:sz w:val="20"/>
          <w:szCs w:val="20"/>
        </w:rPr>
        <w:t>beh</w:t>
      </w:r>
      <w:proofErr w:type="spellEnd"/>
      <w:r w:rsidRPr="004D6894">
        <w:rPr>
          <w:rFonts w:ascii="Cambria" w:hAnsi="Cambria"/>
          <w:sz w:val="20"/>
          <w:szCs w:val="20"/>
        </w:rPr>
        <w:t xml:space="preserve"> by new member</w:t>
      </w:r>
    </w:p>
    <w:p w14:paraId="3A15312C" w14:textId="77777777" w:rsidR="00FE3EE1" w:rsidRPr="004D6894" w:rsidRDefault="00FE3EE1" w:rsidP="003B027F">
      <w:pPr>
        <w:numPr>
          <w:ilvl w:val="0"/>
          <w:numId w:val="12"/>
        </w:numPr>
        <w:spacing w:after="200"/>
        <w:contextualSpacing/>
        <w:rPr>
          <w:rFonts w:ascii="Cambria" w:hAnsi="Cambria"/>
          <w:b/>
          <w:sz w:val="20"/>
          <w:szCs w:val="20"/>
        </w:rPr>
      </w:pPr>
      <w:r w:rsidRPr="004D6894">
        <w:rPr>
          <w:rFonts w:ascii="Cambria" w:hAnsi="Cambria"/>
          <w:i/>
          <w:sz w:val="20"/>
          <w:szCs w:val="20"/>
          <w:highlight w:val="cyan"/>
        </w:rPr>
        <w:t>Role Management</w:t>
      </w:r>
      <w:r w:rsidRPr="004D6894">
        <w:rPr>
          <w:rFonts w:ascii="Cambria" w:hAnsi="Cambria"/>
          <w:sz w:val="20"/>
          <w:szCs w:val="20"/>
        </w:rPr>
        <w:t xml:space="preserve">: (org member) </w:t>
      </w:r>
      <w:r w:rsidRPr="004D6894">
        <w:rPr>
          <w:rFonts w:ascii="Cambria" w:hAnsi="Cambria"/>
          <w:sz w:val="20"/>
          <w:szCs w:val="20"/>
        </w:rPr>
        <w:sym w:font="Wingdings" w:char="F0E0"/>
      </w:r>
      <w:r w:rsidRPr="004D6894">
        <w:rPr>
          <w:rFonts w:ascii="Cambria" w:hAnsi="Cambria"/>
          <w:sz w:val="20"/>
          <w:szCs w:val="20"/>
        </w:rPr>
        <w:t xml:space="preserve"> fine tuning &amp; actively managing his/her role in the org…might now be in a position to modify role and has to balance work roles with non-work roles &amp; family demands…each experience provides additional socialization to the role occupant, who then will internalize the norms and values that are prominent in the org</w:t>
      </w:r>
    </w:p>
    <w:p w14:paraId="5A0C29FE" w14:textId="77777777" w:rsidR="00FE3EE1" w:rsidRPr="004D6894" w:rsidRDefault="00FE3EE1" w:rsidP="003B027F">
      <w:pPr>
        <w:contextualSpacing/>
        <w:rPr>
          <w:rFonts w:ascii="Cambria" w:hAnsi="Cambria"/>
          <w:b/>
          <w:sz w:val="20"/>
          <w:szCs w:val="20"/>
          <w:u w:val="single"/>
        </w:rPr>
      </w:pPr>
      <w:r w:rsidRPr="004D6894">
        <w:rPr>
          <w:rFonts w:ascii="Cambria" w:hAnsi="Cambria"/>
          <w:b/>
          <w:sz w:val="20"/>
          <w:szCs w:val="20"/>
          <w:u w:val="single"/>
        </w:rPr>
        <w:t>Unrealistic Expectations &amp; the Psychological Contract</w:t>
      </w:r>
    </w:p>
    <w:p w14:paraId="1FB3E8AA" w14:textId="77777777" w:rsidR="00FE3EE1" w:rsidRPr="004D6894" w:rsidRDefault="00FE3EE1" w:rsidP="003B027F">
      <w:pPr>
        <w:contextualSpacing/>
        <w:rPr>
          <w:rFonts w:ascii="Cambria" w:hAnsi="Cambria"/>
          <w:b/>
          <w:sz w:val="20"/>
          <w:szCs w:val="20"/>
        </w:rPr>
      </w:pPr>
      <w:r w:rsidRPr="004D6894">
        <w:rPr>
          <w:rFonts w:ascii="Cambria" w:hAnsi="Cambria"/>
          <w:b/>
          <w:sz w:val="20"/>
          <w:szCs w:val="20"/>
          <w:highlight w:val="cyan"/>
        </w:rPr>
        <w:t>Unrealistic Expectations</w:t>
      </w:r>
    </w:p>
    <w:p w14:paraId="53F1911B" w14:textId="77777777" w:rsidR="00FE3EE1" w:rsidRPr="004D6894" w:rsidRDefault="00FE3EE1" w:rsidP="003B027F">
      <w:pPr>
        <w:numPr>
          <w:ilvl w:val="0"/>
          <w:numId w:val="10"/>
        </w:numPr>
        <w:spacing w:after="200"/>
        <w:contextualSpacing/>
        <w:rPr>
          <w:rFonts w:ascii="Cambria" w:hAnsi="Cambria"/>
          <w:b/>
          <w:sz w:val="20"/>
          <w:szCs w:val="20"/>
        </w:rPr>
      </w:pPr>
      <w:r w:rsidRPr="004D6894">
        <w:rPr>
          <w:rFonts w:ascii="Cambria" w:hAnsi="Cambria"/>
          <w:b/>
          <w:sz w:val="20"/>
          <w:szCs w:val="20"/>
          <w:highlight w:val="green"/>
        </w:rPr>
        <w:t>FINDINGS</w:t>
      </w:r>
      <w:r w:rsidRPr="004D6894">
        <w:rPr>
          <w:rFonts w:ascii="Cambria" w:hAnsi="Cambria"/>
          <w:sz w:val="20"/>
          <w:szCs w:val="20"/>
          <w:highlight w:val="green"/>
        </w:rPr>
        <w:t>:</w:t>
      </w:r>
      <w:r w:rsidRPr="004D6894">
        <w:rPr>
          <w:rFonts w:ascii="Cambria" w:hAnsi="Cambria"/>
          <w:sz w:val="20"/>
          <w:szCs w:val="20"/>
        </w:rPr>
        <w:t xml:space="preserve"> </w:t>
      </w:r>
      <w:proofErr w:type="spellStart"/>
      <w:r w:rsidRPr="004D6894">
        <w:rPr>
          <w:rFonts w:ascii="Cambria" w:hAnsi="Cambria"/>
          <w:color w:val="FF0000"/>
          <w:sz w:val="20"/>
          <w:szCs w:val="20"/>
        </w:rPr>
        <w:t>ppl</w:t>
      </w:r>
      <w:proofErr w:type="spellEnd"/>
      <w:r w:rsidRPr="004D6894">
        <w:rPr>
          <w:rFonts w:ascii="Cambria" w:hAnsi="Cambria"/>
          <w:color w:val="FF0000"/>
          <w:sz w:val="20"/>
          <w:szCs w:val="20"/>
        </w:rPr>
        <w:t xml:space="preserve"> entering orgs hold expectations that are inaccurate and too high</w:t>
      </w:r>
    </w:p>
    <w:p w14:paraId="7558A05B" w14:textId="77777777" w:rsidR="00FE3EE1" w:rsidRPr="004D6894" w:rsidRDefault="00FE3EE1" w:rsidP="003B027F">
      <w:pPr>
        <w:numPr>
          <w:ilvl w:val="0"/>
          <w:numId w:val="10"/>
        </w:numPr>
        <w:spacing w:after="200"/>
        <w:contextualSpacing/>
        <w:rPr>
          <w:rFonts w:ascii="Cambria" w:hAnsi="Cambria"/>
          <w:b/>
          <w:sz w:val="20"/>
          <w:szCs w:val="20"/>
          <w:u w:val="single"/>
        </w:rPr>
      </w:pPr>
      <w:r w:rsidRPr="004D6894">
        <w:rPr>
          <w:rFonts w:ascii="Cambria" w:hAnsi="Cambria"/>
          <w:b/>
          <w:sz w:val="20"/>
          <w:szCs w:val="20"/>
          <w:highlight w:val="green"/>
        </w:rPr>
        <w:t>FINDINGS</w:t>
      </w:r>
      <w:r w:rsidRPr="004D6894">
        <w:rPr>
          <w:rFonts w:ascii="Cambria" w:hAnsi="Cambria"/>
          <w:b/>
          <w:sz w:val="20"/>
          <w:szCs w:val="20"/>
        </w:rPr>
        <w:t xml:space="preserve">: </w:t>
      </w:r>
      <w:proofErr w:type="spellStart"/>
      <w:r w:rsidRPr="004D6894">
        <w:rPr>
          <w:rFonts w:ascii="Cambria" w:hAnsi="Cambria"/>
          <w:sz w:val="20"/>
          <w:szCs w:val="20"/>
        </w:rPr>
        <w:t>ees</w:t>
      </w:r>
      <w:proofErr w:type="spellEnd"/>
      <w:r w:rsidRPr="004D6894">
        <w:rPr>
          <w:rFonts w:ascii="Cambria" w:hAnsi="Cambria"/>
          <w:sz w:val="20"/>
          <w:szCs w:val="20"/>
        </w:rPr>
        <w:t xml:space="preserve"> with </w:t>
      </w:r>
      <w:r w:rsidRPr="004D6894">
        <w:rPr>
          <w:rFonts w:ascii="Cambria" w:hAnsi="Cambria"/>
          <w:sz w:val="20"/>
          <w:szCs w:val="20"/>
          <w:u w:val="single"/>
        </w:rPr>
        <w:t>higher met expectations have HIGHER job satisfaction, org commitment, job performance, job survival &amp; LESS turnover</w:t>
      </w:r>
    </w:p>
    <w:p w14:paraId="640CC44F" w14:textId="77777777" w:rsidR="00FE3EE1" w:rsidRPr="004D6894" w:rsidRDefault="00FE3EE1" w:rsidP="003B027F">
      <w:pPr>
        <w:numPr>
          <w:ilvl w:val="1"/>
          <w:numId w:val="10"/>
        </w:numPr>
        <w:spacing w:after="200"/>
        <w:contextualSpacing/>
        <w:rPr>
          <w:rFonts w:ascii="Cambria" w:hAnsi="Cambria"/>
          <w:b/>
          <w:sz w:val="20"/>
          <w:szCs w:val="20"/>
        </w:rPr>
      </w:pPr>
      <w:r w:rsidRPr="004D6894">
        <w:rPr>
          <w:rFonts w:ascii="Cambria" w:hAnsi="Cambria"/>
          <w:b/>
          <w:sz w:val="20"/>
          <w:szCs w:val="20"/>
        </w:rPr>
        <w:t>Unrealistic expectations occur b/c of media occupational stereotypes</w:t>
      </w:r>
      <w:r w:rsidRPr="004D6894">
        <w:rPr>
          <w:rFonts w:ascii="Cambria" w:hAnsi="Cambria"/>
          <w:sz w:val="20"/>
          <w:szCs w:val="20"/>
        </w:rPr>
        <w:t xml:space="preserve"> (Grey’s Anatomy) &amp; </w:t>
      </w:r>
      <w:r w:rsidRPr="004D6894">
        <w:rPr>
          <w:rFonts w:ascii="Cambria" w:hAnsi="Cambria"/>
          <w:b/>
          <w:sz w:val="20"/>
          <w:szCs w:val="20"/>
        </w:rPr>
        <w:t>promises by recruiters</w:t>
      </w:r>
      <w:r w:rsidRPr="004D6894">
        <w:rPr>
          <w:rFonts w:ascii="Cambria" w:hAnsi="Cambria"/>
          <w:sz w:val="20"/>
          <w:szCs w:val="20"/>
        </w:rPr>
        <w:t xml:space="preserve"> who paint rosy </w:t>
      </w:r>
      <w:proofErr w:type="spellStart"/>
      <w:r w:rsidRPr="004D6894">
        <w:rPr>
          <w:rFonts w:ascii="Cambria" w:hAnsi="Cambria"/>
          <w:sz w:val="20"/>
          <w:szCs w:val="20"/>
        </w:rPr>
        <w:t>pics</w:t>
      </w:r>
      <w:proofErr w:type="spellEnd"/>
      <w:r w:rsidRPr="004D6894">
        <w:rPr>
          <w:rFonts w:ascii="Cambria" w:hAnsi="Cambria"/>
          <w:sz w:val="20"/>
          <w:szCs w:val="20"/>
        </w:rPr>
        <w:t xml:space="preserve"> to attract candidates </w:t>
      </w:r>
    </w:p>
    <w:p w14:paraId="58D3F146" w14:textId="77777777" w:rsidR="00FE3EE1" w:rsidRPr="004D6894" w:rsidRDefault="00FE3EE1" w:rsidP="003B027F">
      <w:pPr>
        <w:contextualSpacing/>
        <w:rPr>
          <w:rFonts w:ascii="Cambria" w:hAnsi="Cambria"/>
          <w:sz w:val="20"/>
          <w:szCs w:val="20"/>
        </w:rPr>
      </w:pPr>
      <w:r w:rsidRPr="004D6894">
        <w:rPr>
          <w:rFonts w:ascii="Cambria" w:hAnsi="Cambria"/>
          <w:b/>
          <w:sz w:val="20"/>
          <w:szCs w:val="20"/>
          <w:highlight w:val="cyan"/>
        </w:rPr>
        <w:t>Psychological Contract</w:t>
      </w:r>
    </w:p>
    <w:p w14:paraId="55DBFDD1" w14:textId="77777777" w:rsidR="00FE3EE1" w:rsidRPr="004D6894" w:rsidRDefault="00FE3EE1" w:rsidP="003B027F">
      <w:pPr>
        <w:numPr>
          <w:ilvl w:val="0"/>
          <w:numId w:val="11"/>
        </w:numPr>
        <w:spacing w:after="200"/>
        <w:contextualSpacing/>
        <w:rPr>
          <w:rFonts w:ascii="Cambria" w:hAnsi="Cambria"/>
          <w:b/>
          <w:sz w:val="20"/>
          <w:szCs w:val="20"/>
        </w:rPr>
      </w:pPr>
      <w:r w:rsidRPr="004D6894">
        <w:rPr>
          <w:rFonts w:ascii="Cambria" w:hAnsi="Cambria"/>
          <w:sz w:val="20"/>
          <w:szCs w:val="20"/>
          <w:highlight w:val="yellow"/>
        </w:rPr>
        <w:t>Psychological Contract</w:t>
      </w:r>
      <w:r w:rsidRPr="004D6894">
        <w:rPr>
          <w:rFonts w:ascii="Cambria" w:hAnsi="Cambria"/>
          <w:sz w:val="20"/>
          <w:szCs w:val="20"/>
        </w:rPr>
        <w:t xml:space="preserve">: beliefs held by </w:t>
      </w:r>
      <w:proofErr w:type="spellStart"/>
      <w:r w:rsidRPr="004D6894">
        <w:rPr>
          <w:rFonts w:ascii="Cambria" w:hAnsi="Cambria"/>
          <w:sz w:val="20"/>
          <w:szCs w:val="20"/>
        </w:rPr>
        <w:t>ees</w:t>
      </w:r>
      <w:proofErr w:type="spellEnd"/>
      <w:r w:rsidRPr="004D6894">
        <w:rPr>
          <w:rFonts w:ascii="Cambria" w:hAnsi="Cambria"/>
          <w:sz w:val="20"/>
          <w:szCs w:val="20"/>
        </w:rPr>
        <w:t xml:space="preserve"> regarding </w:t>
      </w:r>
      <w:r w:rsidRPr="004D6894">
        <w:rPr>
          <w:rFonts w:ascii="Cambria" w:hAnsi="Cambria"/>
          <w:sz w:val="20"/>
          <w:szCs w:val="20"/>
          <w:u w:val="single"/>
        </w:rPr>
        <w:t>reciprocal obligations &amp; promises</w:t>
      </w:r>
      <w:r w:rsidRPr="004D6894">
        <w:rPr>
          <w:rFonts w:ascii="Cambria" w:hAnsi="Cambria"/>
          <w:sz w:val="20"/>
          <w:szCs w:val="20"/>
        </w:rPr>
        <w:t xml:space="preserve"> b/n them and their org</w:t>
      </w:r>
    </w:p>
    <w:p w14:paraId="73A530A3" w14:textId="77777777" w:rsidR="00FE3EE1" w:rsidRPr="004D6894" w:rsidRDefault="00FE3EE1" w:rsidP="003B027F">
      <w:pPr>
        <w:numPr>
          <w:ilvl w:val="0"/>
          <w:numId w:val="11"/>
        </w:numPr>
        <w:spacing w:after="200"/>
        <w:contextualSpacing/>
        <w:rPr>
          <w:rFonts w:ascii="Cambria" w:hAnsi="Cambria"/>
          <w:b/>
          <w:sz w:val="20"/>
          <w:szCs w:val="20"/>
        </w:rPr>
      </w:pPr>
      <w:r w:rsidRPr="004D6894">
        <w:rPr>
          <w:rFonts w:ascii="Cambria" w:hAnsi="Cambria"/>
          <w:sz w:val="20"/>
          <w:szCs w:val="20"/>
          <w:highlight w:val="yellow"/>
        </w:rPr>
        <w:t>Psychological Contract Breach</w:t>
      </w:r>
      <w:r w:rsidRPr="004D6894">
        <w:rPr>
          <w:rFonts w:ascii="Cambria" w:hAnsi="Cambria"/>
          <w:sz w:val="20"/>
          <w:szCs w:val="20"/>
        </w:rPr>
        <w:t xml:space="preserve">: </w:t>
      </w:r>
      <w:proofErr w:type="spellStart"/>
      <w:r w:rsidRPr="004D6894">
        <w:rPr>
          <w:rFonts w:ascii="Cambria" w:hAnsi="Cambria"/>
          <w:sz w:val="20"/>
          <w:szCs w:val="20"/>
        </w:rPr>
        <w:t>ee</w:t>
      </w:r>
      <w:proofErr w:type="spellEnd"/>
      <w:r w:rsidRPr="004D6894">
        <w:rPr>
          <w:rFonts w:ascii="Cambria" w:hAnsi="Cambria"/>
          <w:sz w:val="20"/>
          <w:szCs w:val="20"/>
        </w:rPr>
        <w:t xml:space="preserve"> perceptions that his/her </w:t>
      </w:r>
      <w:r w:rsidRPr="004D6894">
        <w:rPr>
          <w:rFonts w:ascii="Cambria" w:hAnsi="Cambria"/>
          <w:sz w:val="20"/>
          <w:szCs w:val="20"/>
          <w:u w:val="single"/>
        </w:rPr>
        <w:t xml:space="preserve">org has failed to fulfill </w:t>
      </w:r>
      <w:r w:rsidRPr="004D6894">
        <w:rPr>
          <w:rFonts w:ascii="Cambria" w:hAnsi="Cambria"/>
          <w:sz w:val="20"/>
          <w:szCs w:val="20"/>
        </w:rPr>
        <w:t>one/more of its promises/obligations of the psych contract</w:t>
      </w:r>
    </w:p>
    <w:p w14:paraId="2347C4C5" w14:textId="77777777" w:rsidR="00FE3EE1" w:rsidRPr="004D6894" w:rsidRDefault="00FE3EE1" w:rsidP="003B027F">
      <w:pPr>
        <w:numPr>
          <w:ilvl w:val="1"/>
          <w:numId w:val="11"/>
        </w:numPr>
        <w:spacing w:after="200"/>
        <w:contextualSpacing/>
        <w:rPr>
          <w:rFonts w:ascii="Cambria" w:hAnsi="Cambria"/>
          <w:b/>
          <w:sz w:val="20"/>
          <w:szCs w:val="20"/>
        </w:rPr>
      </w:pPr>
      <w:r w:rsidRPr="004D6894">
        <w:rPr>
          <w:rFonts w:ascii="Cambria" w:hAnsi="Cambria"/>
          <w:b/>
          <w:sz w:val="20"/>
          <w:szCs w:val="20"/>
          <w:highlight w:val="green"/>
        </w:rPr>
        <w:t>FINDINGS</w:t>
      </w:r>
      <w:r w:rsidRPr="004D6894">
        <w:rPr>
          <w:rFonts w:ascii="Cambria" w:hAnsi="Cambria"/>
          <w:sz w:val="20"/>
          <w:szCs w:val="20"/>
          <w:highlight w:val="green"/>
        </w:rPr>
        <w:t>:</w:t>
      </w:r>
      <w:r w:rsidRPr="004D6894">
        <w:rPr>
          <w:rFonts w:ascii="Cambria" w:hAnsi="Cambria"/>
          <w:sz w:val="20"/>
          <w:szCs w:val="20"/>
        </w:rPr>
        <w:t xml:space="preserve"> breach = related to </w:t>
      </w:r>
      <w:r w:rsidRPr="004D6894">
        <w:rPr>
          <w:rFonts w:ascii="Cambria" w:hAnsi="Cambria"/>
          <w:color w:val="FF0000"/>
          <w:sz w:val="20"/>
          <w:szCs w:val="20"/>
        </w:rPr>
        <w:t>affective reactions</w:t>
      </w:r>
      <w:r w:rsidRPr="004D6894">
        <w:rPr>
          <w:rFonts w:ascii="Cambria" w:hAnsi="Cambria"/>
          <w:sz w:val="20"/>
          <w:szCs w:val="20"/>
        </w:rPr>
        <w:t xml:space="preserve"> (feelings of mistrust towards </w:t>
      </w:r>
      <w:proofErr w:type="spellStart"/>
      <w:r w:rsidRPr="004D6894">
        <w:rPr>
          <w:rFonts w:ascii="Cambria" w:hAnsi="Cambria"/>
          <w:sz w:val="20"/>
          <w:szCs w:val="20"/>
        </w:rPr>
        <w:t>mgmt</w:t>
      </w:r>
      <w:proofErr w:type="spellEnd"/>
      <w:r w:rsidRPr="004D6894">
        <w:rPr>
          <w:rFonts w:ascii="Cambria" w:hAnsi="Cambria"/>
          <w:sz w:val="20"/>
          <w:szCs w:val="20"/>
        </w:rPr>
        <w:t xml:space="preserve">), </w:t>
      </w:r>
      <w:r w:rsidRPr="004D6894">
        <w:rPr>
          <w:rFonts w:ascii="Cambria" w:hAnsi="Cambria"/>
          <w:color w:val="FF0000"/>
          <w:sz w:val="20"/>
          <w:szCs w:val="20"/>
        </w:rPr>
        <w:t>work attitudes</w:t>
      </w:r>
      <w:r w:rsidRPr="004D6894">
        <w:rPr>
          <w:rFonts w:ascii="Cambria" w:hAnsi="Cambria"/>
          <w:sz w:val="20"/>
          <w:szCs w:val="20"/>
        </w:rPr>
        <w:t xml:space="preserve"> (lower job satisfaction &amp; commitment, higher turnover), </w:t>
      </w:r>
      <w:r w:rsidRPr="004D6894">
        <w:rPr>
          <w:rFonts w:ascii="Cambria" w:hAnsi="Cambria"/>
          <w:color w:val="FF0000"/>
          <w:sz w:val="20"/>
          <w:szCs w:val="20"/>
        </w:rPr>
        <w:t>work</w:t>
      </w:r>
      <w:r w:rsidRPr="004D6894">
        <w:rPr>
          <w:rFonts w:ascii="Cambria" w:hAnsi="Cambria"/>
          <w:sz w:val="20"/>
          <w:szCs w:val="20"/>
        </w:rPr>
        <w:t xml:space="preserve"> </w:t>
      </w:r>
      <w:proofErr w:type="spellStart"/>
      <w:r w:rsidRPr="004D6894">
        <w:rPr>
          <w:rFonts w:ascii="Cambria" w:hAnsi="Cambria"/>
          <w:color w:val="FF0000"/>
          <w:sz w:val="20"/>
          <w:szCs w:val="20"/>
        </w:rPr>
        <w:t>beh</w:t>
      </w:r>
      <w:proofErr w:type="spellEnd"/>
      <w:r w:rsidRPr="004D6894">
        <w:rPr>
          <w:rFonts w:ascii="Cambria" w:hAnsi="Cambria"/>
          <w:color w:val="FF0000"/>
          <w:sz w:val="20"/>
          <w:szCs w:val="20"/>
        </w:rPr>
        <w:t xml:space="preserve"> </w:t>
      </w:r>
      <w:r w:rsidRPr="004D6894">
        <w:rPr>
          <w:rFonts w:ascii="Cambria" w:hAnsi="Cambria"/>
          <w:sz w:val="20"/>
          <w:szCs w:val="20"/>
        </w:rPr>
        <w:t xml:space="preserve">(lower job performance) </w:t>
      </w:r>
      <w:r w:rsidRPr="004D6894">
        <w:rPr>
          <w:rFonts w:ascii="Cambria" w:hAnsi="Cambria"/>
          <w:sz w:val="20"/>
          <w:szCs w:val="20"/>
        </w:rPr>
        <w:sym w:font="Wingdings" w:char="F0E0"/>
      </w:r>
      <w:r w:rsidRPr="004D6894">
        <w:rPr>
          <w:rFonts w:ascii="Cambria" w:hAnsi="Cambria"/>
          <w:sz w:val="20"/>
          <w:szCs w:val="20"/>
        </w:rPr>
        <w:t xml:space="preserve"> breach has a </w:t>
      </w:r>
      <w:proofErr w:type="spellStart"/>
      <w:r w:rsidRPr="004D6894">
        <w:rPr>
          <w:rFonts w:ascii="Cambria" w:hAnsi="Cambria"/>
          <w:sz w:val="20"/>
          <w:szCs w:val="20"/>
        </w:rPr>
        <w:t>neg</w:t>
      </w:r>
      <w:proofErr w:type="spellEnd"/>
      <w:r w:rsidRPr="004D6894">
        <w:rPr>
          <w:rFonts w:ascii="Cambria" w:hAnsi="Cambria"/>
          <w:sz w:val="20"/>
          <w:szCs w:val="20"/>
        </w:rPr>
        <w:t xml:space="preserve"> effect on job attitudes &amp; </w:t>
      </w:r>
      <w:proofErr w:type="spellStart"/>
      <w:r w:rsidRPr="004D6894">
        <w:rPr>
          <w:rFonts w:ascii="Cambria" w:hAnsi="Cambria"/>
          <w:sz w:val="20"/>
          <w:szCs w:val="20"/>
        </w:rPr>
        <w:t>beh</w:t>
      </w:r>
      <w:proofErr w:type="spellEnd"/>
      <w:r w:rsidRPr="004D6894">
        <w:rPr>
          <w:rFonts w:ascii="Cambria" w:hAnsi="Cambria"/>
          <w:sz w:val="20"/>
          <w:szCs w:val="20"/>
        </w:rPr>
        <w:t xml:space="preserve"> b/c of </w:t>
      </w:r>
      <w:proofErr w:type="spellStart"/>
      <w:r w:rsidRPr="004D6894">
        <w:rPr>
          <w:rFonts w:ascii="Cambria" w:hAnsi="Cambria"/>
          <w:sz w:val="20"/>
          <w:szCs w:val="20"/>
        </w:rPr>
        <w:t>neg</w:t>
      </w:r>
      <w:proofErr w:type="spellEnd"/>
      <w:r w:rsidRPr="004D6894">
        <w:rPr>
          <w:rFonts w:ascii="Cambria" w:hAnsi="Cambria"/>
          <w:sz w:val="20"/>
          <w:szCs w:val="20"/>
        </w:rPr>
        <w:t xml:space="preserve"> emotions  </w:t>
      </w:r>
    </w:p>
    <w:p w14:paraId="13546E3E" w14:textId="77777777" w:rsidR="00FE3EE1" w:rsidRPr="004D6894" w:rsidRDefault="00FE3EE1" w:rsidP="003B027F">
      <w:pPr>
        <w:numPr>
          <w:ilvl w:val="0"/>
          <w:numId w:val="7"/>
        </w:numPr>
        <w:spacing w:after="200"/>
        <w:contextualSpacing/>
        <w:rPr>
          <w:rFonts w:ascii="Cambria" w:hAnsi="Cambria"/>
          <w:b/>
          <w:sz w:val="20"/>
          <w:szCs w:val="20"/>
        </w:rPr>
      </w:pPr>
      <w:r w:rsidRPr="004D6894">
        <w:rPr>
          <w:rFonts w:ascii="Cambria" w:hAnsi="Cambria"/>
          <w:b/>
          <w:i/>
          <w:sz w:val="20"/>
          <w:szCs w:val="20"/>
        </w:rPr>
        <w:t>Why does psych contract breach occur?</w:t>
      </w:r>
    </w:p>
    <w:p w14:paraId="29160E9A" w14:textId="77777777" w:rsidR="00FE3EE1" w:rsidRPr="004D6894" w:rsidRDefault="00FE3EE1" w:rsidP="003B027F">
      <w:pPr>
        <w:numPr>
          <w:ilvl w:val="1"/>
          <w:numId w:val="7"/>
        </w:numPr>
        <w:spacing w:after="200"/>
        <w:contextualSpacing/>
        <w:rPr>
          <w:rFonts w:ascii="Cambria" w:hAnsi="Cambria"/>
          <w:b/>
          <w:color w:val="0000FF"/>
          <w:sz w:val="20"/>
          <w:szCs w:val="20"/>
        </w:rPr>
      </w:pPr>
      <w:r w:rsidRPr="004D6894">
        <w:rPr>
          <w:rFonts w:ascii="Cambria" w:hAnsi="Cambria"/>
          <w:color w:val="0000FF"/>
          <w:sz w:val="20"/>
          <w:szCs w:val="20"/>
        </w:rPr>
        <w:t xml:space="preserve">(1) B/c of recruiters promising too much &amp; </w:t>
      </w:r>
      <w:proofErr w:type="spellStart"/>
      <w:r w:rsidRPr="004D6894">
        <w:rPr>
          <w:rFonts w:ascii="Cambria" w:hAnsi="Cambria"/>
          <w:color w:val="0000FF"/>
          <w:sz w:val="20"/>
          <w:szCs w:val="20"/>
        </w:rPr>
        <w:t>ees</w:t>
      </w:r>
      <w:proofErr w:type="spellEnd"/>
      <w:r w:rsidRPr="004D6894">
        <w:rPr>
          <w:rFonts w:ascii="Cambria" w:hAnsi="Cambria"/>
          <w:color w:val="0000FF"/>
          <w:sz w:val="20"/>
          <w:szCs w:val="20"/>
        </w:rPr>
        <w:t xml:space="preserve"> lack of accurate perceptions of their psych contract, </w:t>
      </w:r>
    </w:p>
    <w:p w14:paraId="4E3AE7C3" w14:textId="77777777" w:rsidR="00FE3EE1" w:rsidRPr="004D6894" w:rsidRDefault="00FE3EE1" w:rsidP="003B027F">
      <w:pPr>
        <w:numPr>
          <w:ilvl w:val="1"/>
          <w:numId w:val="7"/>
        </w:numPr>
        <w:spacing w:after="200"/>
        <w:contextualSpacing/>
        <w:rPr>
          <w:rFonts w:ascii="Cambria" w:hAnsi="Cambria"/>
          <w:b/>
          <w:color w:val="0000FF"/>
          <w:sz w:val="20"/>
          <w:szCs w:val="20"/>
        </w:rPr>
      </w:pPr>
      <w:r w:rsidRPr="004D6894">
        <w:rPr>
          <w:rFonts w:ascii="Cambria" w:hAnsi="Cambria"/>
          <w:color w:val="0000FF"/>
          <w:sz w:val="20"/>
          <w:szCs w:val="20"/>
        </w:rPr>
        <w:t xml:space="preserve">(2) Downsizing &amp; restructuring </w:t>
      </w:r>
      <w:r w:rsidRPr="004D6894">
        <w:rPr>
          <w:rFonts w:ascii="Cambria" w:hAnsi="Cambria"/>
          <w:color w:val="0000FF"/>
          <w:sz w:val="20"/>
          <w:szCs w:val="20"/>
        </w:rPr>
        <w:sym w:font="Wingdings" w:char="F0E0"/>
      </w:r>
      <w:r w:rsidRPr="004D6894">
        <w:rPr>
          <w:rFonts w:ascii="Cambria" w:hAnsi="Cambria"/>
          <w:color w:val="0000FF"/>
          <w:sz w:val="20"/>
          <w:szCs w:val="20"/>
        </w:rPr>
        <w:t xml:space="preserve"> cause orgs to break promises </w:t>
      </w:r>
    </w:p>
    <w:p w14:paraId="44D9F80F" w14:textId="77777777" w:rsidR="00FE3EE1" w:rsidRPr="004D6894" w:rsidRDefault="00FE3EE1" w:rsidP="003B027F">
      <w:pPr>
        <w:numPr>
          <w:ilvl w:val="1"/>
          <w:numId w:val="7"/>
        </w:numPr>
        <w:spacing w:after="200"/>
        <w:contextualSpacing/>
        <w:rPr>
          <w:rFonts w:ascii="Cambria" w:hAnsi="Cambria"/>
          <w:b/>
          <w:sz w:val="20"/>
          <w:szCs w:val="20"/>
        </w:rPr>
      </w:pPr>
      <w:r w:rsidRPr="004D6894">
        <w:rPr>
          <w:rFonts w:ascii="Cambria" w:hAnsi="Cambria"/>
          <w:color w:val="0000FF"/>
          <w:sz w:val="20"/>
          <w:szCs w:val="20"/>
        </w:rPr>
        <w:t xml:space="preserve">(3) Many terms of psych contract occur during anticipatory socialization </w:t>
      </w:r>
      <w:r w:rsidRPr="004D6894">
        <w:rPr>
          <w:rFonts w:ascii="Cambria" w:hAnsi="Cambria"/>
          <w:sz w:val="20"/>
          <w:szCs w:val="20"/>
        </w:rPr>
        <w:sym w:font="Wingdings" w:char="F0E0"/>
      </w:r>
      <w:r w:rsidRPr="004D6894">
        <w:rPr>
          <w:rFonts w:ascii="Cambria" w:hAnsi="Cambria"/>
          <w:sz w:val="20"/>
          <w:szCs w:val="20"/>
        </w:rPr>
        <w:t xml:space="preserve"> so orgs need to ensure truthful &amp; accurate info about promises is communicated to new members </w:t>
      </w:r>
      <w:r w:rsidRPr="004D6894">
        <w:rPr>
          <w:rFonts w:ascii="Cambria" w:hAnsi="Cambria"/>
          <w:sz w:val="20"/>
          <w:szCs w:val="20"/>
          <w:u w:val="single"/>
        </w:rPr>
        <w:t>before &amp; after they join an org</w:t>
      </w:r>
      <w:r w:rsidRPr="004D6894">
        <w:rPr>
          <w:rFonts w:ascii="Cambria" w:hAnsi="Cambria"/>
          <w:sz w:val="20"/>
          <w:szCs w:val="20"/>
        </w:rPr>
        <w:t xml:space="preserve"> </w:t>
      </w:r>
    </w:p>
    <w:p w14:paraId="790E3794" w14:textId="77777777" w:rsidR="00FE3EE1" w:rsidRPr="004D6894" w:rsidRDefault="00FE3EE1" w:rsidP="003B027F">
      <w:pPr>
        <w:numPr>
          <w:ilvl w:val="1"/>
          <w:numId w:val="7"/>
        </w:numPr>
        <w:spacing w:after="200"/>
        <w:contextualSpacing/>
        <w:rPr>
          <w:rFonts w:ascii="Cambria" w:hAnsi="Cambria"/>
          <w:b/>
          <w:sz w:val="20"/>
          <w:szCs w:val="20"/>
        </w:rPr>
      </w:pPr>
      <w:r w:rsidRPr="004D6894">
        <w:rPr>
          <w:rFonts w:ascii="Cambria" w:hAnsi="Cambria"/>
          <w:sz w:val="20"/>
          <w:szCs w:val="20"/>
        </w:rPr>
        <w:t xml:space="preserve">Incongruence &amp; psych contract breach = less likely where socialization is intense </w:t>
      </w:r>
      <w:r w:rsidRPr="004D6894">
        <w:rPr>
          <w:rFonts w:ascii="Cambria" w:hAnsi="Cambria"/>
          <w:sz w:val="20"/>
          <w:szCs w:val="20"/>
        </w:rPr>
        <w:sym w:font="Wingdings" w:char="F0E0"/>
      </w:r>
      <w:r w:rsidRPr="004D6894">
        <w:rPr>
          <w:rFonts w:ascii="Cambria" w:hAnsi="Cambria"/>
          <w:sz w:val="20"/>
          <w:szCs w:val="20"/>
        </w:rPr>
        <w:t xml:space="preserve"> NEED FOR ORG SOCIALIZATION!!!! </w:t>
      </w:r>
    </w:p>
    <w:p w14:paraId="31772AB1" w14:textId="77777777" w:rsidR="00FE3EE1" w:rsidRPr="004D6894" w:rsidRDefault="00FE3EE1" w:rsidP="003B027F">
      <w:pPr>
        <w:contextualSpacing/>
        <w:rPr>
          <w:rFonts w:ascii="Cambria" w:hAnsi="Cambria"/>
          <w:b/>
          <w:sz w:val="20"/>
          <w:szCs w:val="20"/>
          <w:u w:val="single"/>
        </w:rPr>
      </w:pPr>
      <w:r w:rsidRPr="004D6894">
        <w:rPr>
          <w:rFonts w:ascii="Cambria" w:hAnsi="Cambria"/>
          <w:b/>
          <w:sz w:val="20"/>
          <w:szCs w:val="20"/>
          <w:u w:val="single"/>
        </w:rPr>
        <w:t xml:space="preserve">Methods of Org Socialization </w:t>
      </w:r>
    </w:p>
    <w:p w14:paraId="43ADA0F1" w14:textId="77777777" w:rsidR="00FE3EE1" w:rsidRPr="004D6894" w:rsidRDefault="00FE3EE1" w:rsidP="003B027F">
      <w:pPr>
        <w:numPr>
          <w:ilvl w:val="0"/>
          <w:numId w:val="8"/>
        </w:numPr>
        <w:spacing w:after="200"/>
        <w:contextualSpacing/>
        <w:rPr>
          <w:rFonts w:ascii="Cambria" w:hAnsi="Cambria"/>
          <w:b/>
          <w:sz w:val="20"/>
          <w:szCs w:val="20"/>
          <w:u w:val="single"/>
        </w:rPr>
      </w:pPr>
      <w:r w:rsidRPr="004D6894">
        <w:rPr>
          <w:rFonts w:ascii="Cambria" w:hAnsi="Cambria"/>
          <w:sz w:val="20"/>
          <w:szCs w:val="20"/>
        </w:rPr>
        <w:t xml:space="preserve">Some orgs rely on </w:t>
      </w:r>
      <w:r w:rsidRPr="004D6894">
        <w:rPr>
          <w:rFonts w:ascii="Cambria" w:hAnsi="Cambria"/>
          <w:color w:val="FF0000"/>
          <w:sz w:val="20"/>
          <w:szCs w:val="20"/>
        </w:rPr>
        <w:t>external orgs to help socialize members</w:t>
      </w:r>
      <w:r w:rsidRPr="004D6894">
        <w:rPr>
          <w:rFonts w:ascii="Cambria" w:hAnsi="Cambria"/>
          <w:sz w:val="20"/>
          <w:szCs w:val="20"/>
        </w:rPr>
        <w:t xml:space="preserve"> (hospitals depend on med schools to socialize doctors) and some orgs rely on internal socialization (police academics, boot camps, and seminaries are set up to aid in socialization)</w:t>
      </w:r>
    </w:p>
    <w:p w14:paraId="770412D1" w14:textId="77777777" w:rsidR="00FE3EE1" w:rsidRPr="004D6894" w:rsidRDefault="00FE3EE1" w:rsidP="003B027F">
      <w:pPr>
        <w:numPr>
          <w:ilvl w:val="0"/>
          <w:numId w:val="8"/>
        </w:numPr>
        <w:spacing w:after="200"/>
        <w:contextualSpacing/>
        <w:rPr>
          <w:rFonts w:ascii="Cambria" w:hAnsi="Cambria"/>
          <w:b/>
          <w:sz w:val="20"/>
          <w:szCs w:val="20"/>
          <w:u w:val="single"/>
        </w:rPr>
      </w:pPr>
      <w:r w:rsidRPr="004D6894">
        <w:rPr>
          <w:rFonts w:ascii="Cambria" w:hAnsi="Cambria"/>
          <w:sz w:val="20"/>
          <w:szCs w:val="20"/>
        </w:rPr>
        <w:t xml:space="preserve">Orgs that rely on </w:t>
      </w:r>
      <w:r w:rsidRPr="004D6894">
        <w:rPr>
          <w:rFonts w:ascii="Cambria" w:hAnsi="Cambria"/>
          <w:sz w:val="20"/>
          <w:szCs w:val="20"/>
          <w:u w:val="single"/>
        </w:rPr>
        <w:t>external orgs to perform anticipatory socialization</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w:t>
      </w:r>
      <w:r w:rsidRPr="004D6894">
        <w:rPr>
          <w:rFonts w:ascii="Cambria" w:hAnsi="Cambria"/>
          <w:sz w:val="20"/>
          <w:szCs w:val="20"/>
          <w:highlight w:val="yellow"/>
        </w:rPr>
        <w:t>less “inbreeding”</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should supplement it with formal training &amp; orientation or informal on-the-job training </w:t>
      </w:r>
    </w:p>
    <w:p w14:paraId="7252D0E3" w14:textId="77777777" w:rsidR="00FE3EE1" w:rsidRPr="004D6894" w:rsidRDefault="00FE3EE1" w:rsidP="003B027F">
      <w:pPr>
        <w:numPr>
          <w:ilvl w:val="0"/>
          <w:numId w:val="8"/>
        </w:numPr>
        <w:spacing w:after="200"/>
        <w:contextualSpacing/>
        <w:rPr>
          <w:rFonts w:ascii="Cambria" w:hAnsi="Cambria"/>
          <w:b/>
          <w:sz w:val="20"/>
          <w:szCs w:val="20"/>
          <w:u w:val="single"/>
        </w:rPr>
      </w:pPr>
      <w:r w:rsidRPr="004D6894">
        <w:rPr>
          <w:rFonts w:ascii="Cambria" w:hAnsi="Cambria"/>
          <w:color w:val="FF0000"/>
          <w:sz w:val="20"/>
          <w:szCs w:val="20"/>
        </w:rPr>
        <w:t>Orgs that rely on internal socialization</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interested in maintaining continuity &amp; stability of job </w:t>
      </w:r>
      <w:proofErr w:type="spellStart"/>
      <w:r w:rsidRPr="004D6894">
        <w:rPr>
          <w:rFonts w:ascii="Cambria" w:hAnsi="Cambria"/>
          <w:sz w:val="20"/>
          <w:szCs w:val="20"/>
        </w:rPr>
        <w:t>behs</w:t>
      </w:r>
      <w:proofErr w:type="spellEnd"/>
      <w:r w:rsidRPr="004D6894">
        <w:rPr>
          <w:rFonts w:ascii="Cambria" w:hAnsi="Cambria"/>
          <w:sz w:val="20"/>
          <w:szCs w:val="20"/>
        </w:rPr>
        <w:t xml:space="preserve"> over a period of time</w:t>
      </w:r>
    </w:p>
    <w:p w14:paraId="6E248322" w14:textId="77777777" w:rsidR="00FE3EE1" w:rsidRPr="004D6894" w:rsidRDefault="00FE3EE1" w:rsidP="003B027F">
      <w:pPr>
        <w:numPr>
          <w:ilvl w:val="0"/>
          <w:numId w:val="8"/>
        </w:numPr>
        <w:spacing w:after="200"/>
        <w:contextualSpacing/>
        <w:rPr>
          <w:rFonts w:ascii="Cambria" w:hAnsi="Cambria"/>
          <w:b/>
          <w:sz w:val="20"/>
          <w:szCs w:val="20"/>
          <w:u w:val="single"/>
        </w:rPr>
      </w:pPr>
      <w:r w:rsidRPr="004D6894">
        <w:rPr>
          <w:rFonts w:ascii="Cambria" w:hAnsi="Cambria"/>
          <w:sz w:val="20"/>
          <w:szCs w:val="20"/>
        </w:rPr>
        <w:t>Orgs differ in WHO does socialization, HOW its done, and HOW MUCH is done</w:t>
      </w:r>
    </w:p>
    <w:p w14:paraId="09C79422" w14:textId="77777777" w:rsidR="00FE3EE1" w:rsidRPr="004D6894" w:rsidRDefault="00FE3EE1" w:rsidP="003B027F">
      <w:pPr>
        <w:contextualSpacing/>
        <w:rPr>
          <w:rFonts w:ascii="Cambria" w:hAnsi="Cambria"/>
          <w:b/>
          <w:sz w:val="20"/>
          <w:szCs w:val="20"/>
        </w:rPr>
      </w:pPr>
    </w:p>
    <w:p w14:paraId="488A9BAA" w14:textId="77777777" w:rsidR="00FE3EE1" w:rsidRPr="004D6894" w:rsidRDefault="00FE3EE1" w:rsidP="003B027F">
      <w:pPr>
        <w:contextualSpacing/>
        <w:rPr>
          <w:rFonts w:ascii="Cambria" w:hAnsi="Cambria"/>
          <w:b/>
          <w:sz w:val="20"/>
          <w:szCs w:val="20"/>
        </w:rPr>
      </w:pPr>
      <w:r w:rsidRPr="004D6894">
        <w:rPr>
          <w:rFonts w:ascii="Cambria" w:hAnsi="Cambria"/>
          <w:b/>
          <w:sz w:val="20"/>
          <w:szCs w:val="20"/>
        </w:rPr>
        <w:t>1. Realistic Job Previews</w:t>
      </w:r>
    </w:p>
    <w:p w14:paraId="0882B542" w14:textId="77777777" w:rsidR="00FE3EE1" w:rsidRPr="004D6894" w:rsidRDefault="00FE3EE1" w:rsidP="003B027F">
      <w:pPr>
        <w:numPr>
          <w:ilvl w:val="0"/>
          <w:numId w:val="8"/>
        </w:numPr>
        <w:spacing w:after="200"/>
        <w:contextualSpacing/>
        <w:rPr>
          <w:rFonts w:ascii="Cambria" w:hAnsi="Cambria"/>
          <w:b/>
          <w:sz w:val="20"/>
          <w:szCs w:val="20"/>
          <w:u w:val="single"/>
        </w:rPr>
      </w:pPr>
      <w:r w:rsidRPr="004D6894">
        <w:rPr>
          <w:rFonts w:ascii="Cambria" w:hAnsi="Cambria"/>
          <w:sz w:val="20"/>
          <w:szCs w:val="20"/>
          <w:highlight w:val="yellow"/>
        </w:rPr>
        <w:t>Realistic Job Previews</w:t>
      </w:r>
      <w:r w:rsidRPr="004D6894">
        <w:rPr>
          <w:rFonts w:ascii="Cambria" w:hAnsi="Cambria"/>
          <w:sz w:val="20"/>
          <w:szCs w:val="20"/>
        </w:rPr>
        <w:t>: delivery of a balanced, realistic picture of the positive &amp; negative aspects of a job to applicants</w:t>
      </w:r>
    </w:p>
    <w:p w14:paraId="1970590E" w14:textId="77777777" w:rsidR="00FE3EE1" w:rsidRPr="004D6894" w:rsidRDefault="00FE3EE1" w:rsidP="003B027F">
      <w:pPr>
        <w:numPr>
          <w:ilvl w:val="0"/>
          <w:numId w:val="8"/>
        </w:numPr>
        <w:spacing w:after="200"/>
        <w:contextualSpacing/>
        <w:rPr>
          <w:rFonts w:ascii="Cambria" w:hAnsi="Cambria"/>
          <w:b/>
          <w:sz w:val="20"/>
          <w:szCs w:val="20"/>
          <w:u w:val="single"/>
        </w:rPr>
      </w:pPr>
      <w:r w:rsidRPr="004D6894">
        <w:rPr>
          <w:rFonts w:ascii="Cambria" w:hAnsi="Cambria"/>
          <w:sz w:val="20"/>
          <w:szCs w:val="20"/>
        </w:rPr>
        <w:t xml:space="preserve">Provide “corrective action” to expectations at the anticipatory socialization stage </w:t>
      </w:r>
    </w:p>
    <w:p w14:paraId="06152AC8" w14:textId="77777777" w:rsidR="00FE3EE1" w:rsidRPr="004D6894" w:rsidRDefault="00FE3EE1" w:rsidP="003B027F">
      <w:pPr>
        <w:numPr>
          <w:ilvl w:val="0"/>
          <w:numId w:val="8"/>
        </w:numPr>
        <w:spacing w:after="200"/>
        <w:contextualSpacing/>
        <w:rPr>
          <w:rFonts w:ascii="Cambria" w:hAnsi="Cambria"/>
          <w:b/>
          <w:sz w:val="20"/>
          <w:szCs w:val="20"/>
          <w:u w:val="single"/>
        </w:rPr>
      </w:pPr>
      <w:r w:rsidRPr="004D6894">
        <w:rPr>
          <w:rFonts w:ascii="Cambria" w:hAnsi="Cambria"/>
          <w:b/>
          <w:i/>
          <w:sz w:val="20"/>
          <w:szCs w:val="20"/>
        </w:rPr>
        <w:t xml:space="preserve">How do orgs design/conduct RJPs? </w:t>
      </w:r>
    </w:p>
    <w:p w14:paraId="7516F313" w14:textId="77777777" w:rsidR="00FE3EE1" w:rsidRPr="004D6894" w:rsidRDefault="00FE3EE1" w:rsidP="003B027F">
      <w:pPr>
        <w:numPr>
          <w:ilvl w:val="1"/>
          <w:numId w:val="8"/>
        </w:numPr>
        <w:spacing w:after="200"/>
        <w:contextualSpacing/>
        <w:rPr>
          <w:rFonts w:ascii="Cambria" w:hAnsi="Cambria"/>
          <w:b/>
          <w:sz w:val="20"/>
          <w:szCs w:val="20"/>
          <w:u w:val="single"/>
        </w:rPr>
      </w:pPr>
      <w:r w:rsidRPr="004D6894">
        <w:rPr>
          <w:rFonts w:ascii="Cambria" w:hAnsi="Cambria"/>
          <w:sz w:val="20"/>
          <w:szCs w:val="20"/>
        </w:rPr>
        <w:t xml:space="preserve">Get views of experienced </w:t>
      </w:r>
      <w:proofErr w:type="spellStart"/>
      <w:r w:rsidRPr="004D6894">
        <w:rPr>
          <w:rFonts w:ascii="Cambria" w:hAnsi="Cambria"/>
          <w:sz w:val="20"/>
          <w:szCs w:val="20"/>
        </w:rPr>
        <w:t>ees</w:t>
      </w:r>
      <w:proofErr w:type="spellEnd"/>
      <w:r w:rsidRPr="004D6894">
        <w:rPr>
          <w:rFonts w:ascii="Cambria" w:hAnsi="Cambria"/>
          <w:sz w:val="20"/>
          <w:szCs w:val="20"/>
        </w:rPr>
        <w:t xml:space="preserve"> about </w:t>
      </w:r>
      <w:proofErr w:type="spellStart"/>
      <w:r w:rsidRPr="004D6894">
        <w:rPr>
          <w:rFonts w:ascii="Cambria" w:hAnsi="Cambria"/>
          <w:sz w:val="20"/>
          <w:szCs w:val="20"/>
        </w:rPr>
        <w:t>pos</w:t>
      </w:r>
      <w:proofErr w:type="spellEnd"/>
      <w:r w:rsidRPr="004D6894">
        <w:rPr>
          <w:rFonts w:ascii="Cambria" w:hAnsi="Cambria"/>
          <w:sz w:val="20"/>
          <w:szCs w:val="20"/>
        </w:rPr>
        <w:t>/</w:t>
      </w:r>
      <w:proofErr w:type="spellStart"/>
      <w:r w:rsidRPr="004D6894">
        <w:rPr>
          <w:rFonts w:ascii="Cambria" w:hAnsi="Cambria"/>
          <w:sz w:val="20"/>
          <w:szCs w:val="20"/>
        </w:rPr>
        <w:t>neg</w:t>
      </w:r>
      <w:proofErr w:type="spellEnd"/>
      <w:r w:rsidRPr="004D6894">
        <w:rPr>
          <w:rFonts w:ascii="Cambria" w:hAnsi="Cambria"/>
          <w:sz w:val="20"/>
          <w:szCs w:val="20"/>
        </w:rPr>
        <w:t xml:space="preserve"> aspects of the job and incorporate them into booklets/video presentations to applicants</w:t>
      </w:r>
    </w:p>
    <w:p w14:paraId="0C78177E" w14:textId="77777777" w:rsidR="00FE3EE1" w:rsidRPr="004D6894" w:rsidRDefault="00FE3EE1" w:rsidP="003B027F">
      <w:pPr>
        <w:numPr>
          <w:ilvl w:val="1"/>
          <w:numId w:val="8"/>
        </w:numPr>
        <w:spacing w:after="200"/>
        <w:contextualSpacing/>
        <w:rPr>
          <w:rFonts w:ascii="Cambria" w:hAnsi="Cambria"/>
          <w:sz w:val="20"/>
          <w:szCs w:val="20"/>
        </w:rPr>
      </w:pPr>
      <w:proofErr w:type="spellStart"/>
      <w:r w:rsidRPr="004D6894">
        <w:rPr>
          <w:rFonts w:ascii="Cambria" w:hAnsi="Cambria"/>
          <w:sz w:val="20"/>
          <w:szCs w:val="20"/>
        </w:rPr>
        <w:t>Ees</w:t>
      </w:r>
      <w:proofErr w:type="spellEnd"/>
      <w:r w:rsidRPr="004D6894">
        <w:rPr>
          <w:rFonts w:ascii="Cambria" w:hAnsi="Cambria"/>
          <w:sz w:val="20"/>
          <w:szCs w:val="20"/>
        </w:rPr>
        <w:t xml:space="preserve"> can communicate realistic info to job candidates in person/ through simulations (OPP) to sample the work</w:t>
      </w:r>
    </w:p>
    <w:p w14:paraId="7629EC5A" w14:textId="77777777" w:rsidR="00FE3EE1" w:rsidRPr="004D6894" w:rsidRDefault="00FE3EE1" w:rsidP="003B027F">
      <w:pPr>
        <w:numPr>
          <w:ilvl w:val="1"/>
          <w:numId w:val="8"/>
        </w:numPr>
        <w:spacing w:after="200"/>
        <w:contextualSpacing/>
        <w:rPr>
          <w:rFonts w:ascii="Cambria" w:hAnsi="Cambria"/>
          <w:b/>
          <w:sz w:val="20"/>
          <w:szCs w:val="20"/>
          <w:u w:val="single"/>
        </w:rPr>
      </w:pPr>
      <w:r w:rsidRPr="004D6894">
        <w:rPr>
          <w:rFonts w:ascii="Cambria" w:hAnsi="Cambria"/>
          <w:b/>
          <w:sz w:val="20"/>
          <w:szCs w:val="20"/>
          <w:highlight w:val="green"/>
        </w:rPr>
        <w:t>FINDINGS:</w:t>
      </w:r>
      <w:r w:rsidRPr="004D6894">
        <w:rPr>
          <w:rFonts w:ascii="Cambria" w:hAnsi="Cambria"/>
          <w:b/>
          <w:sz w:val="20"/>
          <w:szCs w:val="20"/>
        </w:rPr>
        <w:t xml:space="preserve"> </w:t>
      </w:r>
      <w:r w:rsidRPr="004D6894">
        <w:rPr>
          <w:rFonts w:ascii="Cambria" w:hAnsi="Cambria"/>
          <w:sz w:val="20"/>
          <w:szCs w:val="20"/>
          <w:u w:val="single"/>
        </w:rPr>
        <w:t xml:space="preserve">reduce inflated expectations and turnover &amp; improve job performance </w:t>
      </w:r>
    </w:p>
    <w:p w14:paraId="415D1FA6" w14:textId="77777777" w:rsidR="00FE3EE1" w:rsidRPr="004D6894" w:rsidRDefault="00FE3EE1" w:rsidP="003B027F">
      <w:pPr>
        <w:numPr>
          <w:ilvl w:val="1"/>
          <w:numId w:val="8"/>
        </w:numPr>
        <w:spacing w:after="200"/>
        <w:contextualSpacing/>
        <w:rPr>
          <w:rFonts w:ascii="Cambria" w:hAnsi="Cambria"/>
          <w:b/>
          <w:sz w:val="20"/>
          <w:szCs w:val="20"/>
          <w:u w:val="single"/>
        </w:rPr>
      </w:pPr>
      <w:r w:rsidRPr="004D6894">
        <w:rPr>
          <w:rFonts w:ascii="Cambria" w:hAnsi="Cambria"/>
          <w:b/>
          <w:sz w:val="20"/>
          <w:szCs w:val="20"/>
          <w:highlight w:val="green"/>
        </w:rPr>
        <w:t>FINDINGS</w:t>
      </w:r>
      <w:r w:rsidRPr="004D6894">
        <w:rPr>
          <w:rFonts w:ascii="Cambria" w:hAnsi="Cambria"/>
          <w:sz w:val="20"/>
          <w:szCs w:val="20"/>
          <w:highlight w:val="green"/>
        </w:rPr>
        <w:t>:</w:t>
      </w:r>
      <w:r w:rsidRPr="004D6894">
        <w:rPr>
          <w:rFonts w:ascii="Cambria" w:hAnsi="Cambria"/>
          <w:sz w:val="20"/>
          <w:szCs w:val="20"/>
        </w:rPr>
        <w:t xml:space="preserve"> </w:t>
      </w:r>
      <w:r w:rsidRPr="004D6894">
        <w:rPr>
          <w:rFonts w:ascii="Cambria" w:hAnsi="Cambria"/>
          <w:i/>
          <w:color w:val="FF0000"/>
          <w:sz w:val="20"/>
          <w:szCs w:val="20"/>
          <w:highlight w:val="yellow"/>
        </w:rPr>
        <w:t>self selection</w:t>
      </w:r>
      <w:r w:rsidRPr="004D6894">
        <w:rPr>
          <w:rFonts w:ascii="Cambria" w:hAnsi="Cambria"/>
          <w:i/>
          <w:sz w:val="20"/>
          <w:szCs w:val="20"/>
          <w:highlight w:val="yellow"/>
        </w:rPr>
        <w:t>:</w:t>
      </w:r>
      <w:r w:rsidRPr="004D6894">
        <w:rPr>
          <w:rFonts w:ascii="Cambria" w:hAnsi="Cambria"/>
          <w:i/>
          <w:sz w:val="20"/>
          <w:szCs w:val="20"/>
        </w:rPr>
        <w:t xml:space="preserve"> </w:t>
      </w:r>
      <w:r w:rsidRPr="004D6894">
        <w:rPr>
          <w:rFonts w:ascii="Cambria" w:hAnsi="Cambria"/>
          <w:sz w:val="20"/>
          <w:szCs w:val="20"/>
        </w:rPr>
        <w:t>realistic previews cause those not cut out for the job or who have low P-J &amp; P-O fit perceptions to withdraw</w:t>
      </w:r>
    </w:p>
    <w:p w14:paraId="2C93ECF6" w14:textId="77777777" w:rsidR="00FE3EE1" w:rsidRPr="004D6894" w:rsidRDefault="00FE3EE1" w:rsidP="003B027F">
      <w:pPr>
        <w:numPr>
          <w:ilvl w:val="1"/>
          <w:numId w:val="8"/>
        </w:numPr>
        <w:spacing w:after="200"/>
        <w:contextualSpacing/>
        <w:rPr>
          <w:rFonts w:ascii="Cambria" w:hAnsi="Cambria"/>
          <w:b/>
          <w:sz w:val="20"/>
          <w:szCs w:val="20"/>
          <w:u w:val="single"/>
        </w:rPr>
      </w:pPr>
      <w:r w:rsidRPr="004D6894">
        <w:rPr>
          <w:rFonts w:ascii="Cambria" w:hAnsi="Cambria"/>
          <w:b/>
          <w:sz w:val="20"/>
          <w:szCs w:val="20"/>
          <w:highlight w:val="green"/>
        </w:rPr>
        <w:t>FINDINGS:</w:t>
      </w:r>
      <w:r w:rsidRPr="004D6894">
        <w:rPr>
          <w:rFonts w:ascii="Cambria" w:hAnsi="Cambria"/>
          <w:b/>
          <w:sz w:val="20"/>
          <w:szCs w:val="20"/>
        </w:rPr>
        <w:t xml:space="preserve"> </w:t>
      </w:r>
      <w:r w:rsidRPr="004D6894">
        <w:rPr>
          <w:rFonts w:ascii="Cambria" w:hAnsi="Cambria"/>
          <w:sz w:val="20"/>
          <w:szCs w:val="20"/>
        </w:rPr>
        <w:t xml:space="preserve">turnover reductions result in financial saving &amp; help prevent perceptions of </w:t>
      </w:r>
      <w:proofErr w:type="spellStart"/>
      <w:r w:rsidRPr="004D6894">
        <w:rPr>
          <w:rFonts w:ascii="Cambria" w:hAnsi="Cambria"/>
          <w:sz w:val="20"/>
          <w:szCs w:val="20"/>
        </w:rPr>
        <w:t>pscyh</w:t>
      </w:r>
      <w:proofErr w:type="spellEnd"/>
      <w:r w:rsidRPr="004D6894">
        <w:rPr>
          <w:rFonts w:ascii="Cambria" w:hAnsi="Cambria"/>
          <w:sz w:val="20"/>
          <w:szCs w:val="20"/>
        </w:rPr>
        <w:t xml:space="preserve"> contract breach </w:t>
      </w:r>
    </w:p>
    <w:p w14:paraId="41F6620C" w14:textId="77777777" w:rsidR="00FE3EE1" w:rsidRPr="004D6894" w:rsidRDefault="00FE3EE1" w:rsidP="003B027F">
      <w:pPr>
        <w:contextualSpacing/>
        <w:rPr>
          <w:rFonts w:ascii="Cambria" w:hAnsi="Cambria"/>
          <w:b/>
          <w:sz w:val="20"/>
          <w:szCs w:val="20"/>
        </w:rPr>
      </w:pPr>
    </w:p>
    <w:p w14:paraId="241C478B" w14:textId="77777777" w:rsidR="00FE3EE1" w:rsidRPr="004D6894" w:rsidRDefault="00FE3EE1" w:rsidP="003B027F">
      <w:pPr>
        <w:contextualSpacing/>
        <w:rPr>
          <w:rFonts w:ascii="Cambria" w:hAnsi="Cambria"/>
          <w:b/>
          <w:sz w:val="20"/>
          <w:szCs w:val="20"/>
        </w:rPr>
      </w:pPr>
      <w:r w:rsidRPr="004D6894">
        <w:rPr>
          <w:rFonts w:ascii="Cambria" w:hAnsi="Cambria"/>
          <w:b/>
          <w:sz w:val="20"/>
          <w:szCs w:val="20"/>
        </w:rPr>
        <w:t>2. Employee Orientation Programs</w:t>
      </w:r>
    </w:p>
    <w:p w14:paraId="6BF16986" w14:textId="77777777" w:rsidR="00FE3EE1" w:rsidRPr="004D6894" w:rsidRDefault="00FE3EE1" w:rsidP="003B027F">
      <w:pPr>
        <w:numPr>
          <w:ilvl w:val="0"/>
          <w:numId w:val="9"/>
        </w:numPr>
        <w:spacing w:after="200"/>
        <w:contextualSpacing/>
        <w:rPr>
          <w:rFonts w:ascii="Cambria" w:hAnsi="Cambria"/>
          <w:b/>
          <w:color w:val="0000FF"/>
          <w:sz w:val="20"/>
          <w:szCs w:val="20"/>
        </w:rPr>
      </w:pPr>
      <w:r w:rsidRPr="004D6894">
        <w:rPr>
          <w:rFonts w:ascii="Cambria" w:hAnsi="Cambria"/>
          <w:b/>
          <w:color w:val="0000FF"/>
          <w:sz w:val="20"/>
          <w:szCs w:val="20"/>
        </w:rPr>
        <w:t xml:space="preserve">Socialization during the </w:t>
      </w:r>
      <w:r w:rsidRPr="004D6894">
        <w:rPr>
          <w:rFonts w:ascii="Cambria" w:hAnsi="Cambria"/>
          <w:b/>
          <w:color w:val="0000FF"/>
          <w:sz w:val="20"/>
          <w:szCs w:val="20"/>
          <w:u w:val="single"/>
        </w:rPr>
        <w:t>encounter stage</w:t>
      </w:r>
      <w:r w:rsidRPr="004D6894">
        <w:rPr>
          <w:rFonts w:ascii="Cambria" w:hAnsi="Cambria"/>
          <w:b/>
          <w:color w:val="0000FF"/>
          <w:sz w:val="20"/>
          <w:szCs w:val="20"/>
        </w:rPr>
        <w:t xml:space="preserve"> begins with EOPs</w:t>
      </w:r>
    </w:p>
    <w:p w14:paraId="276A2534" w14:textId="77777777" w:rsidR="00FE3EE1" w:rsidRPr="004D6894" w:rsidRDefault="00FE3EE1" w:rsidP="003B027F">
      <w:pPr>
        <w:numPr>
          <w:ilvl w:val="0"/>
          <w:numId w:val="9"/>
        </w:numPr>
        <w:spacing w:after="200"/>
        <w:contextualSpacing/>
        <w:rPr>
          <w:rFonts w:ascii="Cambria" w:hAnsi="Cambria"/>
          <w:sz w:val="20"/>
          <w:szCs w:val="20"/>
        </w:rPr>
      </w:pPr>
      <w:r w:rsidRPr="004D6894">
        <w:rPr>
          <w:rFonts w:ascii="Cambria" w:hAnsi="Cambria"/>
          <w:sz w:val="20"/>
          <w:szCs w:val="20"/>
          <w:highlight w:val="yellow"/>
        </w:rPr>
        <w:t>Employee Orientation Programs</w:t>
      </w:r>
      <w:r w:rsidRPr="004D6894">
        <w:rPr>
          <w:rFonts w:ascii="Cambria" w:hAnsi="Cambria"/>
          <w:sz w:val="20"/>
          <w:szCs w:val="20"/>
        </w:rPr>
        <w:t xml:space="preserve">: programs designed to introduce new </w:t>
      </w:r>
      <w:proofErr w:type="spellStart"/>
      <w:r w:rsidRPr="004D6894">
        <w:rPr>
          <w:rFonts w:ascii="Cambria" w:hAnsi="Cambria"/>
          <w:sz w:val="20"/>
          <w:szCs w:val="20"/>
        </w:rPr>
        <w:t>ees</w:t>
      </w:r>
      <w:proofErr w:type="spellEnd"/>
      <w:r w:rsidRPr="004D6894">
        <w:rPr>
          <w:rFonts w:ascii="Cambria" w:hAnsi="Cambria"/>
          <w:sz w:val="20"/>
          <w:szCs w:val="20"/>
        </w:rPr>
        <w:t xml:space="preserve"> to their job, the </w:t>
      </w:r>
      <w:proofErr w:type="spellStart"/>
      <w:r w:rsidRPr="004D6894">
        <w:rPr>
          <w:rFonts w:ascii="Cambria" w:hAnsi="Cambria"/>
          <w:sz w:val="20"/>
          <w:szCs w:val="20"/>
        </w:rPr>
        <w:t>ppl</w:t>
      </w:r>
      <w:proofErr w:type="spellEnd"/>
      <w:r w:rsidRPr="004D6894">
        <w:rPr>
          <w:rFonts w:ascii="Cambria" w:hAnsi="Cambria"/>
          <w:sz w:val="20"/>
          <w:szCs w:val="20"/>
        </w:rPr>
        <w:t xml:space="preserve"> they will be working with &amp; the org.</w:t>
      </w:r>
    </w:p>
    <w:p w14:paraId="2E22088B" w14:textId="77777777" w:rsidR="00FE3EE1" w:rsidRPr="004D6894" w:rsidRDefault="00FE3EE1" w:rsidP="003B027F">
      <w:pPr>
        <w:numPr>
          <w:ilvl w:val="1"/>
          <w:numId w:val="9"/>
        </w:numPr>
        <w:spacing w:after="200"/>
        <w:contextualSpacing/>
        <w:rPr>
          <w:rFonts w:ascii="Cambria" w:hAnsi="Cambria"/>
          <w:sz w:val="20"/>
          <w:szCs w:val="20"/>
        </w:rPr>
      </w:pPr>
      <w:r w:rsidRPr="004D6894">
        <w:rPr>
          <w:rFonts w:ascii="Cambria" w:hAnsi="Cambria"/>
          <w:sz w:val="20"/>
          <w:szCs w:val="20"/>
        </w:rPr>
        <w:t>Take place during 1</w:t>
      </w:r>
      <w:r w:rsidRPr="004D6894">
        <w:rPr>
          <w:rFonts w:ascii="Cambria" w:hAnsi="Cambria"/>
          <w:sz w:val="20"/>
          <w:szCs w:val="20"/>
          <w:vertAlign w:val="superscript"/>
        </w:rPr>
        <w:t>st</w:t>
      </w:r>
      <w:r w:rsidRPr="004D6894">
        <w:rPr>
          <w:rFonts w:ascii="Cambria" w:hAnsi="Cambria"/>
          <w:sz w:val="20"/>
          <w:szCs w:val="20"/>
        </w:rPr>
        <w:t xml:space="preserve"> week, last 1 day-1week </w:t>
      </w:r>
    </w:p>
    <w:p w14:paraId="6AAE8F5D" w14:textId="77777777" w:rsidR="00FE3EE1" w:rsidRPr="004D6894" w:rsidRDefault="00FE3EE1" w:rsidP="003B027F">
      <w:pPr>
        <w:numPr>
          <w:ilvl w:val="0"/>
          <w:numId w:val="9"/>
        </w:numPr>
        <w:spacing w:after="200"/>
        <w:contextualSpacing/>
        <w:rPr>
          <w:rFonts w:ascii="Cambria" w:hAnsi="Cambria"/>
          <w:sz w:val="20"/>
          <w:szCs w:val="20"/>
        </w:rPr>
      </w:pPr>
      <w:r w:rsidRPr="004D6894">
        <w:rPr>
          <w:rFonts w:ascii="Cambria" w:hAnsi="Cambria"/>
          <w:b/>
          <w:sz w:val="20"/>
          <w:szCs w:val="20"/>
        </w:rPr>
        <w:t>Main content</w:t>
      </w:r>
      <w:r w:rsidRPr="004D6894">
        <w:rPr>
          <w:rFonts w:ascii="Cambria" w:hAnsi="Cambria"/>
          <w:sz w:val="20"/>
          <w:szCs w:val="20"/>
        </w:rPr>
        <w:t xml:space="preserve"> = health + safety issues, terms &amp; conditions of employment, info about org (history, traditions)</w:t>
      </w:r>
    </w:p>
    <w:p w14:paraId="45BEDEF1" w14:textId="77777777" w:rsidR="00FE3EE1" w:rsidRPr="004D6894" w:rsidRDefault="00FE3EE1" w:rsidP="003B027F">
      <w:pPr>
        <w:numPr>
          <w:ilvl w:val="0"/>
          <w:numId w:val="9"/>
        </w:numPr>
        <w:spacing w:after="200"/>
        <w:contextualSpacing/>
        <w:rPr>
          <w:rFonts w:ascii="Cambria" w:hAnsi="Cambria"/>
          <w:sz w:val="20"/>
          <w:szCs w:val="20"/>
        </w:rPr>
      </w:pPr>
      <w:r w:rsidRPr="004D6894">
        <w:rPr>
          <w:rFonts w:ascii="Cambria" w:hAnsi="Cambria"/>
          <w:b/>
          <w:sz w:val="20"/>
          <w:szCs w:val="20"/>
        </w:rPr>
        <w:t>Purpose</w:t>
      </w:r>
      <w:r w:rsidRPr="004D6894">
        <w:rPr>
          <w:rFonts w:ascii="Cambria" w:hAnsi="Cambria"/>
          <w:sz w:val="20"/>
          <w:szCs w:val="20"/>
        </w:rPr>
        <w:t xml:space="preserve"> = convey and form psych contract &amp; teaches how to cope with stress</w:t>
      </w:r>
    </w:p>
    <w:p w14:paraId="467B9C91" w14:textId="77777777" w:rsidR="00FE3EE1" w:rsidRPr="004D6894" w:rsidRDefault="00FE3EE1" w:rsidP="003B027F">
      <w:pPr>
        <w:numPr>
          <w:ilvl w:val="0"/>
          <w:numId w:val="9"/>
        </w:numPr>
        <w:spacing w:after="200"/>
        <w:contextualSpacing/>
        <w:rPr>
          <w:rFonts w:ascii="Cambria" w:hAnsi="Cambria"/>
          <w:sz w:val="20"/>
          <w:szCs w:val="20"/>
        </w:rPr>
      </w:pPr>
      <w:r w:rsidRPr="004D6894">
        <w:rPr>
          <w:rFonts w:ascii="Cambria" w:hAnsi="Cambria"/>
          <w:color w:val="FF0000"/>
          <w:sz w:val="20"/>
          <w:szCs w:val="20"/>
        </w:rPr>
        <w:t xml:space="preserve">ROPES (Realistic Orientation Program for Entry Stress): </w:t>
      </w:r>
      <w:r w:rsidRPr="004D6894">
        <w:rPr>
          <w:rFonts w:ascii="Cambria" w:hAnsi="Cambria"/>
          <w:sz w:val="20"/>
          <w:szCs w:val="20"/>
        </w:rPr>
        <w:t xml:space="preserve">org program that teaches cognitive &amp; </w:t>
      </w:r>
      <w:proofErr w:type="spellStart"/>
      <w:r w:rsidRPr="004D6894">
        <w:rPr>
          <w:rFonts w:ascii="Cambria" w:hAnsi="Cambria"/>
          <w:sz w:val="20"/>
          <w:szCs w:val="20"/>
        </w:rPr>
        <w:t>behavioural</w:t>
      </w:r>
      <w:proofErr w:type="spellEnd"/>
      <w:r w:rsidRPr="004D6894">
        <w:rPr>
          <w:rFonts w:ascii="Cambria" w:hAnsi="Cambria"/>
          <w:sz w:val="20"/>
          <w:szCs w:val="20"/>
        </w:rPr>
        <w:t xml:space="preserve"> coping techniques to help newcomers cope with stress </w:t>
      </w:r>
      <w:r w:rsidRPr="004D6894">
        <w:rPr>
          <w:rFonts w:ascii="Cambria" w:hAnsi="Cambria"/>
          <w:sz w:val="20"/>
          <w:szCs w:val="20"/>
        </w:rPr>
        <w:sym w:font="Wingdings" w:char="F0E0"/>
      </w:r>
      <w:r w:rsidRPr="004D6894">
        <w:rPr>
          <w:rFonts w:ascii="Cambria" w:hAnsi="Cambria"/>
          <w:sz w:val="20"/>
          <w:szCs w:val="20"/>
        </w:rPr>
        <w:t xml:space="preserve"> provides them with realistic info, thus </w:t>
      </w:r>
      <w:proofErr w:type="spellStart"/>
      <w:r w:rsidRPr="004D6894">
        <w:rPr>
          <w:rFonts w:ascii="Cambria" w:hAnsi="Cambria"/>
          <w:sz w:val="20"/>
          <w:szCs w:val="20"/>
        </w:rPr>
        <w:t>ppl</w:t>
      </w:r>
      <w:proofErr w:type="spellEnd"/>
      <w:r w:rsidRPr="004D6894">
        <w:rPr>
          <w:rFonts w:ascii="Cambria" w:hAnsi="Cambria"/>
          <w:sz w:val="20"/>
          <w:szCs w:val="20"/>
        </w:rPr>
        <w:t xml:space="preserve"> reported lower expectations and stress at the end of the orientation program </w:t>
      </w:r>
    </w:p>
    <w:p w14:paraId="0F32386D" w14:textId="77777777" w:rsidR="00FE3EE1" w:rsidRPr="004D6894" w:rsidRDefault="00FE3EE1" w:rsidP="003B027F">
      <w:pPr>
        <w:numPr>
          <w:ilvl w:val="0"/>
          <w:numId w:val="9"/>
        </w:numPr>
        <w:spacing w:after="200"/>
        <w:contextualSpacing/>
        <w:rPr>
          <w:rFonts w:ascii="Cambria" w:hAnsi="Cambria"/>
          <w:sz w:val="20"/>
          <w:szCs w:val="20"/>
        </w:rPr>
      </w:pPr>
      <w:r w:rsidRPr="004D6894">
        <w:rPr>
          <w:rFonts w:ascii="Cambria" w:hAnsi="Cambria"/>
          <w:b/>
          <w:sz w:val="20"/>
          <w:szCs w:val="20"/>
          <w:highlight w:val="green"/>
        </w:rPr>
        <w:t>FINDINGS</w:t>
      </w:r>
      <w:r w:rsidRPr="004D6894">
        <w:rPr>
          <w:rFonts w:ascii="Cambria" w:hAnsi="Cambria"/>
          <w:b/>
          <w:sz w:val="20"/>
          <w:szCs w:val="20"/>
        </w:rPr>
        <w:t>:</w:t>
      </w:r>
      <w:r w:rsidRPr="004D6894">
        <w:rPr>
          <w:rFonts w:ascii="Cambria" w:hAnsi="Cambria"/>
          <w:sz w:val="20"/>
          <w:szCs w:val="20"/>
        </w:rPr>
        <w:t xml:space="preserve"> EOPs have an </w:t>
      </w:r>
      <w:r w:rsidRPr="004D6894">
        <w:rPr>
          <w:rFonts w:ascii="Cambria" w:hAnsi="Cambria"/>
          <w:sz w:val="20"/>
          <w:szCs w:val="20"/>
          <w:u w:val="single"/>
        </w:rPr>
        <w:t>immediate effect on</w:t>
      </w:r>
      <w:r w:rsidRPr="004D6894">
        <w:rPr>
          <w:rFonts w:ascii="Cambria" w:hAnsi="Cambria"/>
          <w:sz w:val="20"/>
          <w:szCs w:val="20"/>
        </w:rPr>
        <w:t xml:space="preserve"> learning &amp; lasting effect on job attitudes and </w:t>
      </w:r>
      <w:proofErr w:type="spellStart"/>
      <w:r w:rsidRPr="004D6894">
        <w:rPr>
          <w:rFonts w:ascii="Cambria" w:hAnsi="Cambria"/>
          <w:sz w:val="20"/>
          <w:szCs w:val="20"/>
        </w:rPr>
        <w:t>behs</w:t>
      </w:r>
      <w:proofErr w:type="spellEnd"/>
      <w:r w:rsidRPr="004D6894">
        <w:rPr>
          <w:rFonts w:ascii="Cambria" w:hAnsi="Cambria"/>
          <w:sz w:val="20"/>
          <w:szCs w:val="20"/>
        </w:rPr>
        <w:t xml:space="preserve"> of new hires</w:t>
      </w:r>
    </w:p>
    <w:p w14:paraId="14AB6798" w14:textId="77777777" w:rsidR="00FE3EE1" w:rsidRPr="004D6894" w:rsidRDefault="00FE3EE1" w:rsidP="003B027F">
      <w:pPr>
        <w:numPr>
          <w:ilvl w:val="0"/>
          <w:numId w:val="9"/>
        </w:numPr>
        <w:spacing w:after="200"/>
        <w:contextualSpacing/>
        <w:rPr>
          <w:rFonts w:ascii="Cambria" w:hAnsi="Cambria"/>
          <w:sz w:val="20"/>
          <w:szCs w:val="20"/>
        </w:rPr>
      </w:pPr>
      <w:r w:rsidRPr="004D6894">
        <w:rPr>
          <w:rFonts w:ascii="Cambria" w:hAnsi="Cambria"/>
          <w:b/>
          <w:sz w:val="20"/>
          <w:szCs w:val="20"/>
          <w:highlight w:val="green"/>
        </w:rPr>
        <w:t>FINDINGS:</w:t>
      </w:r>
      <w:r w:rsidRPr="004D6894">
        <w:rPr>
          <w:rFonts w:ascii="Cambria" w:hAnsi="Cambria"/>
          <w:b/>
          <w:sz w:val="20"/>
          <w:szCs w:val="20"/>
        </w:rPr>
        <w:t xml:space="preserve"> </w:t>
      </w:r>
      <w:r w:rsidRPr="004D6894">
        <w:rPr>
          <w:rFonts w:ascii="Cambria" w:hAnsi="Cambria"/>
          <w:color w:val="0000FF"/>
          <w:sz w:val="20"/>
          <w:szCs w:val="20"/>
        </w:rPr>
        <w:t>new hires that attend EOPs are more socialized</w:t>
      </w:r>
      <w:r w:rsidRPr="004D6894">
        <w:rPr>
          <w:rFonts w:ascii="Cambria" w:hAnsi="Cambria"/>
          <w:sz w:val="20"/>
          <w:szCs w:val="20"/>
        </w:rPr>
        <w:t xml:space="preserve"> in terms of their knowledge, understanding of org’s goals/values, history, involvement with </w:t>
      </w:r>
      <w:proofErr w:type="spellStart"/>
      <w:r w:rsidRPr="004D6894">
        <w:rPr>
          <w:rFonts w:ascii="Cambria" w:hAnsi="Cambria"/>
          <w:sz w:val="20"/>
          <w:szCs w:val="20"/>
        </w:rPr>
        <w:t>ppl</w:t>
      </w:r>
      <w:proofErr w:type="spellEnd"/>
      <w:r w:rsidRPr="004D6894">
        <w:rPr>
          <w:rFonts w:ascii="Cambria" w:hAnsi="Cambria"/>
          <w:sz w:val="20"/>
          <w:szCs w:val="20"/>
        </w:rPr>
        <w:t xml:space="preserve">, higher org commitment </w:t>
      </w:r>
      <w:r w:rsidRPr="004D6894">
        <w:rPr>
          <w:rFonts w:ascii="Cambria" w:hAnsi="Cambria"/>
          <w:sz w:val="20"/>
          <w:szCs w:val="20"/>
        </w:rPr>
        <w:sym w:font="Wingdings" w:char="F0E0"/>
      </w:r>
      <w:r w:rsidRPr="004D6894">
        <w:rPr>
          <w:rFonts w:ascii="Cambria" w:hAnsi="Cambria"/>
          <w:sz w:val="20"/>
          <w:szCs w:val="20"/>
        </w:rPr>
        <w:t xml:space="preserve"> decrease in turnover </w:t>
      </w:r>
    </w:p>
    <w:p w14:paraId="0EB1FC53" w14:textId="77777777" w:rsidR="00FE3EE1" w:rsidRPr="004D6894" w:rsidRDefault="00FE3EE1" w:rsidP="003B027F">
      <w:pPr>
        <w:contextualSpacing/>
        <w:rPr>
          <w:rFonts w:ascii="Cambria" w:hAnsi="Cambria"/>
          <w:b/>
          <w:sz w:val="20"/>
          <w:szCs w:val="20"/>
        </w:rPr>
      </w:pPr>
    </w:p>
    <w:p w14:paraId="5D29C847" w14:textId="77777777" w:rsidR="00FE3EE1" w:rsidRPr="004D6894" w:rsidRDefault="00FE3EE1" w:rsidP="003B027F">
      <w:pPr>
        <w:contextualSpacing/>
        <w:rPr>
          <w:rFonts w:ascii="Cambria" w:hAnsi="Cambria"/>
          <w:b/>
          <w:sz w:val="20"/>
          <w:szCs w:val="20"/>
        </w:rPr>
      </w:pPr>
      <w:r w:rsidRPr="004D6894">
        <w:rPr>
          <w:rFonts w:ascii="Cambria" w:hAnsi="Cambria"/>
          <w:b/>
          <w:sz w:val="20"/>
          <w:szCs w:val="20"/>
        </w:rPr>
        <w:t xml:space="preserve">3. 6 Socialization Tactics </w:t>
      </w:r>
    </w:p>
    <w:p w14:paraId="26F53A9D" w14:textId="77777777" w:rsidR="00FE3EE1" w:rsidRPr="004D6894" w:rsidRDefault="00FE3EE1" w:rsidP="003B027F">
      <w:pPr>
        <w:numPr>
          <w:ilvl w:val="0"/>
          <w:numId w:val="13"/>
        </w:numPr>
        <w:spacing w:after="200"/>
        <w:contextualSpacing/>
        <w:rPr>
          <w:rFonts w:ascii="Cambria" w:hAnsi="Cambria"/>
          <w:b/>
          <w:sz w:val="20"/>
          <w:szCs w:val="20"/>
        </w:rPr>
      </w:pPr>
      <w:r w:rsidRPr="004D6894">
        <w:rPr>
          <w:rFonts w:ascii="Cambria" w:hAnsi="Cambria"/>
          <w:sz w:val="20"/>
          <w:szCs w:val="20"/>
          <w:highlight w:val="yellow"/>
        </w:rPr>
        <w:t>Socialization Tactics</w:t>
      </w:r>
      <w:r w:rsidRPr="004D6894">
        <w:rPr>
          <w:rFonts w:ascii="Cambria" w:hAnsi="Cambria"/>
          <w:sz w:val="20"/>
          <w:szCs w:val="20"/>
        </w:rPr>
        <w:t xml:space="preserve">: manner in which org structures the early work experiences of newcomers &amp; </w:t>
      </w:r>
      <w:proofErr w:type="spellStart"/>
      <w:r w:rsidRPr="004D6894">
        <w:rPr>
          <w:rFonts w:ascii="Cambria" w:hAnsi="Cambria"/>
          <w:sz w:val="20"/>
          <w:szCs w:val="20"/>
        </w:rPr>
        <w:t>ppl</w:t>
      </w:r>
      <w:proofErr w:type="spellEnd"/>
      <w:r w:rsidRPr="004D6894">
        <w:rPr>
          <w:rFonts w:ascii="Cambria" w:hAnsi="Cambria"/>
          <w:sz w:val="20"/>
          <w:szCs w:val="20"/>
        </w:rPr>
        <w:t xml:space="preserve"> who are in transition from 1 role to another</w:t>
      </w:r>
    </w:p>
    <w:p w14:paraId="28D66550" w14:textId="77777777" w:rsidR="00FE3EE1" w:rsidRPr="004D6894" w:rsidRDefault="00FE3EE1" w:rsidP="003B027F">
      <w:pPr>
        <w:numPr>
          <w:ilvl w:val="0"/>
          <w:numId w:val="14"/>
        </w:numPr>
        <w:spacing w:after="200"/>
        <w:contextualSpacing/>
        <w:rPr>
          <w:rFonts w:ascii="Cambria" w:hAnsi="Cambria"/>
          <w:b/>
          <w:sz w:val="20"/>
          <w:szCs w:val="20"/>
        </w:rPr>
      </w:pPr>
      <w:r w:rsidRPr="004D6894">
        <w:rPr>
          <w:rFonts w:ascii="Cambria" w:hAnsi="Cambria"/>
          <w:b/>
          <w:color w:val="FF0000"/>
          <w:sz w:val="20"/>
          <w:szCs w:val="20"/>
        </w:rPr>
        <w:t>COLLECTIVE vs. INDIVIDUAL: (context)</w:t>
      </w:r>
    </w:p>
    <w:p w14:paraId="43F98474" w14:textId="77777777" w:rsidR="00FE3EE1" w:rsidRPr="004D6894" w:rsidRDefault="00FE3EE1" w:rsidP="003B027F">
      <w:pPr>
        <w:numPr>
          <w:ilvl w:val="2"/>
          <w:numId w:val="13"/>
        </w:numPr>
        <w:spacing w:after="200"/>
        <w:contextualSpacing/>
        <w:rPr>
          <w:rFonts w:ascii="Cambria" w:hAnsi="Cambria"/>
          <w:b/>
          <w:sz w:val="20"/>
          <w:szCs w:val="20"/>
        </w:rPr>
      </w:pPr>
      <w:r w:rsidRPr="004D6894">
        <w:rPr>
          <w:rFonts w:ascii="Cambria" w:hAnsi="Cambria"/>
          <w:b/>
          <w:sz w:val="20"/>
          <w:szCs w:val="20"/>
        </w:rPr>
        <w:t xml:space="preserve">Collective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socialized as a group, going through the same experiences, facing the same challenges</w:t>
      </w:r>
    </w:p>
    <w:p w14:paraId="565B408A" w14:textId="77777777" w:rsidR="00FE3EE1" w:rsidRPr="004D6894" w:rsidRDefault="00FE3EE1" w:rsidP="003B027F">
      <w:pPr>
        <w:numPr>
          <w:ilvl w:val="3"/>
          <w:numId w:val="13"/>
        </w:numPr>
        <w:spacing w:after="200"/>
        <w:contextualSpacing/>
        <w:rPr>
          <w:rFonts w:ascii="Cambria" w:hAnsi="Cambria"/>
          <w:b/>
          <w:sz w:val="20"/>
          <w:szCs w:val="20"/>
        </w:rPr>
      </w:pPr>
      <w:r w:rsidRPr="004D6894">
        <w:rPr>
          <w:rFonts w:ascii="Cambria" w:hAnsi="Cambria"/>
          <w:sz w:val="20"/>
          <w:szCs w:val="20"/>
        </w:rPr>
        <w:t>Ex. fraternity pledge classes</w:t>
      </w:r>
    </w:p>
    <w:p w14:paraId="05C7C547" w14:textId="77777777" w:rsidR="00FE3EE1" w:rsidRPr="004D6894" w:rsidRDefault="00FE3EE1" w:rsidP="003B027F">
      <w:pPr>
        <w:numPr>
          <w:ilvl w:val="2"/>
          <w:numId w:val="13"/>
        </w:numPr>
        <w:spacing w:after="200"/>
        <w:contextualSpacing/>
        <w:rPr>
          <w:rFonts w:ascii="Cambria" w:hAnsi="Cambria"/>
          <w:b/>
          <w:sz w:val="20"/>
          <w:szCs w:val="20"/>
        </w:rPr>
      </w:pPr>
      <w:r w:rsidRPr="004D6894">
        <w:rPr>
          <w:rFonts w:ascii="Cambria" w:hAnsi="Cambria"/>
          <w:b/>
          <w:sz w:val="20"/>
          <w:szCs w:val="20"/>
        </w:rPr>
        <w:t xml:space="preserve">Individual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socialization experiences tailor-made for each member</w:t>
      </w:r>
    </w:p>
    <w:p w14:paraId="5BE7F1C9" w14:textId="77777777" w:rsidR="00FE3EE1" w:rsidRPr="004D6894" w:rsidRDefault="00FE3EE1" w:rsidP="003B027F">
      <w:pPr>
        <w:numPr>
          <w:ilvl w:val="0"/>
          <w:numId w:val="14"/>
        </w:numPr>
        <w:spacing w:after="200"/>
        <w:contextualSpacing/>
        <w:rPr>
          <w:rFonts w:ascii="Cambria" w:hAnsi="Cambria"/>
          <w:b/>
          <w:sz w:val="20"/>
          <w:szCs w:val="20"/>
        </w:rPr>
      </w:pPr>
      <w:r w:rsidRPr="004D6894">
        <w:rPr>
          <w:rFonts w:ascii="Cambria" w:hAnsi="Cambria"/>
          <w:b/>
          <w:color w:val="FF0000"/>
          <w:sz w:val="20"/>
          <w:szCs w:val="20"/>
        </w:rPr>
        <w:t>FORMAL vs. INFORMAL: (context)</w:t>
      </w:r>
    </w:p>
    <w:p w14:paraId="6C338050" w14:textId="77777777" w:rsidR="00FE3EE1" w:rsidRPr="004D6894" w:rsidRDefault="00FE3EE1" w:rsidP="003B027F">
      <w:pPr>
        <w:numPr>
          <w:ilvl w:val="2"/>
          <w:numId w:val="13"/>
        </w:numPr>
        <w:spacing w:after="200"/>
        <w:contextualSpacing/>
        <w:rPr>
          <w:rFonts w:ascii="Cambria" w:hAnsi="Cambria"/>
          <w:b/>
          <w:sz w:val="20"/>
          <w:szCs w:val="20"/>
        </w:rPr>
      </w:pPr>
      <w:r w:rsidRPr="004D6894">
        <w:rPr>
          <w:rFonts w:ascii="Cambria" w:hAnsi="Cambria"/>
          <w:b/>
          <w:sz w:val="20"/>
          <w:szCs w:val="20"/>
        </w:rPr>
        <w:t xml:space="preserve">Formal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u w:val="single"/>
        </w:rPr>
        <w:t>segregatin</w:t>
      </w:r>
      <w:r w:rsidRPr="004D6894">
        <w:rPr>
          <w:rFonts w:ascii="Cambria" w:hAnsi="Cambria"/>
          <w:sz w:val="20"/>
          <w:szCs w:val="20"/>
        </w:rPr>
        <w:t xml:space="preserve">g newcomers from regular org members &amp; providing them with formal learning experiences </w:t>
      </w:r>
    </w:p>
    <w:p w14:paraId="0ECE642B" w14:textId="77777777" w:rsidR="00FE3EE1" w:rsidRPr="004D6894" w:rsidRDefault="00FE3EE1" w:rsidP="003B027F">
      <w:pPr>
        <w:numPr>
          <w:ilvl w:val="2"/>
          <w:numId w:val="13"/>
        </w:numPr>
        <w:spacing w:after="200"/>
        <w:contextualSpacing/>
        <w:rPr>
          <w:rFonts w:ascii="Cambria" w:hAnsi="Cambria"/>
          <w:b/>
          <w:sz w:val="20"/>
          <w:szCs w:val="20"/>
        </w:rPr>
      </w:pPr>
      <w:r w:rsidRPr="004D6894">
        <w:rPr>
          <w:rFonts w:ascii="Cambria" w:hAnsi="Cambria"/>
          <w:b/>
          <w:sz w:val="20"/>
          <w:szCs w:val="20"/>
        </w:rPr>
        <w:t xml:space="preserve">Informal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u w:val="single"/>
        </w:rPr>
        <w:t>don’t distinguish</w:t>
      </w:r>
      <w:r w:rsidRPr="004D6894">
        <w:rPr>
          <w:rFonts w:ascii="Cambria" w:hAnsi="Cambria"/>
          <w:sz w:val="20"/>
          <w:szCs w:val="20"/>
        </w:rPr>
        <w:t xml:space="preserve"> a newcomer from more experienced members &amp; rely more on informal/on-the-job learning </w:t>
      </w:r>
    </w:p>
    <w:p w14:paraId="1EE576B4" w14:textId="77777777" w:rsidR="00FE3EE1" w:rsidRPr="004D6894" w:rsidRDefault="00FE3EE1" w:rsidP="003B027F">
      <w:pPr>
        <w:numPr>
          <w:ilvl w:val="0"/>
          <w:numId w:val="14"/>
        </w:numPr>
        <w:spacing w:after="200"/>
        <w:contextualSpacing/>
        <w:rPr>
          <w:rFonts w:ascii="Cambria" w:hAnsi="Cambria"/>
          <w:b/>
          <w:sz w:val="20"/>
          <w:szCs w:val="20"/>
        </w:rPr>
      </w:pPr>
      <w:r w:rsidRPr="004D6894">
        <w:rPr>
          <w:rFonts w:ascii="Cambria" w:hAnsi="Cambria"/>
          <w:b/>
          <w:color w:val="FF0000"/>
          <w:sz w:val="20"/>
          <w:szCs w:val="20"/>
        </w:rPr>
        <w:t>SEQUENTIAL vs. RANDOM: (content)</w:t>
      </w:r>
    </w:p>
    <w:p w14:paraId="640789E4" w14:textId="77777777" w:rsidR="00FE3EE1" w:rsidRPr="004D6894" w:rsidRDefault="00FE3EE1" w:rsidP="003B027F">
      <w:pPr>
        <w:numPr>
          <w:ilvl w:val="2"/>
          <w:numId w:val="13"/>
        </w:numPr>
        <w:spacing w:after="200"/>
        <w:contextualSpacing/>
        <w:rPr>
          <w:rFonts w:ascii="Cambria" w:hAnsi="Cambria"/>
          <w:sz w:val="20"/>
          <w:szCs w:val="20"/>
        </w:rPr>
      </w:pPr>
      <w:r w:rsidRPr="004D6894">
        <w:rPr>
          <w:rFonts w:ascii="Cambria" w:hAnsi="Cambria"/>
          <w:b/>
          <w:sz w:val="20"/>
          <w:szCs w:val="20"/>
        </w:rPr>
        <w:t xml:space="preserve">Sequential </w:t>
      </w:r>
      <w:r w:rsidRPr="004D6894">
        <w:rPr>
          <w:rFonts w:ascii="Cambria" w:hAnsi="Cambria"/>
          <w:b/>
          <w:sz w:val="20"/>
          <w:szCs w:val="20"/>
        </w:rPr>
        <w:sym w:font="Wingdings" w:char="F0E0"/>
      </w:r>
      <w:r w:rsidRPr="004D6894">
        <w:rPr>
          <w:rFonts w:ascii="Cambria" w:hAnsi="Cambria"/>
          <w:sz w:val="20"/>
          <w:szCs w:val="20"/>
        </w:rPr>
        <w:t xml:space="preserve"> fixed sequence of steps leading to assumption of role</w:t>
      </w:r>
    </w:p>
    <w:p w14:paraId="1041DA01" w14:textId="77777777" w:rsidR="00FE3EE1" w:rsidRPr="004D6894" w:rsidRDefault="00FE3EE1" w:rsidP="003B027F">
      <w:pPr>
        <w:numPr>
          <w:ilvl w:val="2"/>
          <w:numId w:val="13"/>
        </w:numPr>
        <w:spacing w:after="200"/>
        <w:contextualSpacing/>
        <w:rPr>
          <w:rFonts w:ascii="Cambria" w:hAnsi="Cambria"/>
          <w:sz w:val="20"/>
          <w:szCs w:val="20"/>
        </w:rPr>
      </w:pPr>
      <w:r w:rsidRPr="004D6894">
        <w:rPr>
          <w:rFonts w:ascii="Cambria" w:hAnsi="Cambria"/>
          <w:b/>
          <w:sz w:val="20"/>
          <w:szCs w:val="20"/>
        </w:rPr>
        <w:t>Random</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ambiguous/changing sequence</w:t>
      </w:r>
    </w:p>
    <w:p w14:paraId="49551A9A" w14:textId="77777777" w:rsidR="00FE3EE1" w:rsidRPr="004D6894" w:rsidRDefault="00FE3EE1" w:rsidP="003B027F">
      <w:pPr>
        <w:contextualSpacing/>
        <w:rPr>
          <w:rFonts w:ascii="Cambria" w:hAnsi="Cambria"/>
          <w:sz w:val="20"/>
          <w:szCs w:val="20"/>
        </w:rPr>
      </w:pPr>
    </w:p>
    <w:p w14:paraId="60EA4F4C" w14:textId="77777777" w:rsidR="00FE3EE1" w:rsidRPr="004D6894" w:rsidRDefault="00FE3EE1" w:rsidP="003B027F">
      <w:pPr>
        <w:contextualSpacing/>
        <w:rPr>
          <w:rFonts w:ascii="Cambria" w:hAnsi="Cambria"/>
          <w:sz w:val="20"/>
          <w:szCs w:val="20"/>
        </w:rPr>
      </w:pPr>
    </w:p>
    <w:p w14:paraId="17F11025" w14:textId="77777777" w:rsidR="00FE3EE1" w:rsidRPr="004D6894" w:rsidRDefault="00FE3EE1" w:rsidP="003B027F">
      <w:pPr>
        <w:numPr>
          <w:ilvl w:val="0"/>
          <w:numId w:val="14"/>
        </w:numPr>
        <w:spacing w:after="200"/>
        <w:contextualSpacing/>
        <w:rPr>
          <w:rFonts w:ascii="Cambria" w:hAnsi="Cambria"/>
          <w:b/>
          <w:sz w:val="20"/>
          <w:szCs w:val="20"/>
        </w:rPr>
      </w:pPr>
      <w:r w:rsidRPr="004D6894">
        <w:rPr>
          <w:rFonts w:ascii="Cambria" w:hAnsi="Cambria"/>
          <w:b/>
          <w:color w:val="FF0000"/>
          <w:sz w:val="20"/>
          <w:szCs w:val="20"/>
        </w:rPr>
        <w:t>FIXED vs. VARIABLE: (content)</w:t>
      </w:r>
    </w:p>
    <w:p w14:paraId="160526BF" w14:textId="77777777" w:rsidR="00FE3EE1" w:rsidRPr="004D6894" w:rsidRDefault="00FE3EE1" w:rsidP="003B027F">
      <w:pPr>
        <w:numPr>
          <w:ilvl w:val="2"/>
          <w:numId w:val="13"/>
        </w:numPr>
        <w:spacing w:after="200"/>
        <w:contextualSpacing/>
        <w:rPr>
          <w:rFonts w:ascii="Cambria" w:hAnsi="Cambria"/>
          <w:sz w:val="20"/>
          <w:szCs w:val="20"/>
        </w:rPr>
      </w:pPr>
      <w:r w:rsidRPr="004D6894">
        <w:rPr>
          <w:rFonts w:ascii="Cambria" w:hAnsi="Cambria"/>
          <w:b/>
          <w:sz w:val="20"/>
          <w:szCs w:val="20"/>
        </w:rPr>
        <w:t xml:space="preserve">Fixed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 xml:space="preserve">time table for the newcomer’s assumption of the role </w:t>
      </w:r>
    </w:p>
    <w:p w14:paraId="5EAC35EA" w14:textId="77777777" w:rsidR="00FE3EE1" w:rsidRPr="004D6894" w:rsidRDefault="00FE3EE1" w:rsidP="003B027F">
      <w:pPr>
        <w:numPr>
          <w:ilvl w:val="2"/>
          <w:numId w:val="13"/>
        </w:numPr>
        <w:spacing w:after="200"/>
        <w:contextualSpacing/>
        <w:rPr>
          <w:rFonts w:ascii="Cambria" w:hAnsi="Cambria"/>
          <w:sz w:val="20"/>
          <w:szCs w:val="20"/>
        </w:rPr>
      </w:pPr>
      <w:r w:rsidRPr="004D6894">
        <w:rPr>
          <w:rFonts w:ascii="Cambria" w:hAnsi="Cambria"/>
          <w:b/>
          <w:sz w:val="20"/>
          <w:szCs w:val="20"/>
        </w:rPr>
        <w:t xml:space="preserve">Variable </w:t>
      </w:r>
      <w:r w:rsidRPr="004D6894">
        <w:rPr>
          <w:rFonts w:ascii="Cambria" w:hAnsi="Cambria"/>
          <w:sz w:val="20"/>
          <w:szCs w:val="20"/>
        </w:rPr>
        <w:sym w:font="Wingdings" w:char="F0E0"/>
      </w:r>
      <w:r w:rsidRPr="004D6894">
        <w:rPr>
          <w:rFonts w:ascii="Cambria" w:hAnsi="Cambria"/>
          <w:sz w:val="20"/>
          <w:szCs w:val="20"/>
        </w:rPr>
        <w:t xml:space="preserve"> no time frame to say when socialization ends</w:t>
      </w:r>
    </w:p>
    <w:p w14:paraId="0F9D4B9F" w14:textId="77777777" w:rsidR="00FE3EE1" w:rsidRPr="004D6894" w:rsidRDefault="00FE3EE1" w:rsidP="003B027F">
      <w:pPr>
        <w:numPr>
          <w:ilvl w:val="0"/>
          <w:numId w:val="14"/>
        </w:numPr>
        <w:spacing w:after="200"/>
        <w:contextualSpacing/>
        <w:rPr>
          <w:rFonts w:ascii="Cambria" w:hAnsi="Cambria"/>
          <w:b/>
          <w:sz w:val="20"/>
          <w:szCs w:val="20"/>
        </w:rPr>
      </w:pPr>
      <w:r w:rsidRPr="004D6894">
        <w:rPr>
          <w:rFonts w:ascii="Cambria" w:hAnsi="Cambria"/>
          <w:b/>
          <w:color w:val="FF0000"/>
          <w:sz w:val="20"/>
          <w:szCs w:val="20"/>
        </w:rPr>
        <w:t>SERIAL vs. DISJUNCTIVE: (social aspects)</w:t>
      </w:r>
    </w:p>
    <w:p w14:paraId="206ABEAC" w14:textId="77777777" w:rsidR="00FE3EE1" w:rsidRPr="004D6894" w:rsidRDefault="00FE3EE1" w:rsidP="003B027F">
      <w:pPr>
        <w:numPr>
          <w:ilvl w:val="2"/>
          <w:numId w:val="13"/>
        </w:numPr>
        <w:spacing w:after="200"/>
        <w:contextualSpacing/>
        <w:rPr>
          <w:rFonts w:ascii="Cambria" w:hAnsi="Cambria"/>
          <w:sz w:val="20"/>
          <w:szCs w:val="20"/>
        </w:rPr>
      </w:pPr>
      <w:r w:rsidRPr="004D6894">
        <w:rPr>
          <w:rFonts w:ascii="Cambria" w:hAnsi="Cambria"/>
          <w:b/>
          <w:sz w:val="20"/>
          <w:szCs w:val="20"/>
        </w:rPr>
        <w:t xml:space="preserve">Serial </w:t>
      </w:r>
      <w:r w:rsidRPr="004D6894">
        <w:rPr>
          <w:rFonts w:ascii="Cambria" w:hAnsi="Cambria"/>
          <w:sz w:val="20"/>
          <w:szCs w:val="20"/>
        </w:rPr>
        <w:sym w:font="Wingdings" w:char="F0E0"/>
      </w:r>
      <w:r w:rsidRPr="004D6894">
        <w:rPr>
          <w:rFonts w:ascii="Cambria" w:hAnsi="Cambria"/>
          <w:sz w:val="20"/>
          <w:szCs w:val="20"/>
        </w:rPr>
        <w:t xml:space="preserve"> newcomers are </w:t>
      </w:r>
      <w:r w:rsidRPr="004D6894">
        <w:rPr>
          <w:rFonts w:ascii="Cambria" w:hAnsi="Cambria"/>
          <w:sz w:val="20"/>
          <w:szCs w:val="20"/>
          <w:u w:val="single"/>
        </w:rPr>
        <w:t>socialized by experienced</w:t>
      </w:r>
      <w:r w:rsidRPr="004D6894">
        <w:rPr>
          <w:rFonts w:ascii="Cambria" w:hAnsi="Cambria"/>
          <w:sz w:val="20"/>
          <w:szCs w:val="20"/>
        </w:rPr>
        <w:t xml:space="preserve"> members of org</w:t>
      </w:r>
    </w:p>
    <w:p w14:paraId="3A2190E5" w14:textId="77777777" w:rsidR="00FE3EE1" w:rsidRPr="004D6894" w:rsidRDefault="00FE3EE1" w:rsidP="003B027F">
      <w:pPr>
        <w:numPr>
          <w:ilvl w:val="2"/>
          <w:numId w:val="13"/>
        </w:numPr>
        <w:spacing w:after="200"/>
        <w:contextualSpacing/>
        <w:rPr>
          <w:rFonts w:ascii="Cambria" w:hAnsi="Cambria"/>
          <w:sz w:val="20"/>
          <w:szCs w:val="20"/>
        </w:rPr>
      </w:pPr>
      <w:r w:rsidRPr="004D6894">
        <w:rPr>
          <w:rFonts w:ascii="Cambria" w:hAnsi="Cambria"/>
          <w:b/>
          <w:sz w:val="20"/>
          <w:szCs w:val="20"/>
        </w:rPr>
        <w:t xml:space="preserve">Disjunctive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 xml:space="preserve">experiences org members </w:t>
      </w:r>
      <w:r w:rsidRPr="004D6894">
        <w:rPr>
          <w:rFonts w:ascii="Cambria" w:hAnsi="Cambria"/>
          <w:sz w:val="20"/>
          <w:szCs w:val="20"/>
          <w:u w:val="single"/>
        </w:rPr>
        <w:t>don’t</w:t>
      </w:r>
      <w:r w:rsidRPr="004D6894">
        <w:rPr>
          <w:rFonts w:ascii="Cambria" w:hAnsi="Cambria"/>
          <w:sz w:val="20"/>
          <w:szCs w:val="20"/>
        </w:rPr>
        <w:t xml:space="preserve"> </w:t>
      </w:r>
      <w:r w:rsidRPr="004D6894">
        <w:rPr>
          <w:rFonts w:ascii="Cambria" w:hAnsi="Cambria"/>
          <w:sz w:val="20"/>
          <w:szCs w:val="20"/>
          <w:u w:val="single"/>
        </w:rPr>
        <w:t>groom</w:t>
      </w:r>
      <w:r w:rsidRPr="004D6894">
        <w:rPr>
          <w:rFonts w:ascii="Cambria" w:hAnsi="Cambria"/>
          <w:sz w:val="20"/>
          <w:szCs w:val="20"/>
        </w:rPr>
        <w:t xml:space="preserve"> new members </w:t>
      </w:r>
    </w:p>
    <w:p w14:paraId="34C074D0" w14:textId="77777777" w:rsidR="00FE3EE1" w:rsidRPr="004D6894" w:rsidRDefault="00FE3EE1" w:rsidP="003B027F">
      <w:pPr>
        <w:numPr>
          <w:ilvl w:val="0"/>
          <w:numId w:val="14"/>
        </w:numPr>
        <w:spacing w:after="200"/>
        <w:contextualSpacing/>
        <w:rPr>
          <w:rFonts w:ascii="Cambria" w:hAnsi="Cambria"/>
          <w:b/>
          <w:sz w:val="20"/>
          <w:szCs w:val="20"/>
        </w:rPr>
      </w:pPr>
      <w:r w:rsidRPr="004D6894">
        <w:rPr>
          <w:rFonts w:ascii="Cambria" w:hAnsi="Cambria"/>
          <w:b/>
          <w:color w:val="FF0000"/>
          <w:sz w:val="20"/>
          <w:szCs w:val="20"/>
        </w:rPr>
        <w:t>INVESTITURE vs. DIVESTITURE: (social aspects)</w:t>
      </w:r>
    </w:p>
    <w:p w14:paraId="564E1E50" w14:textId="77777777" w:rsidR="00FE3EE1" w:rsidRPr="004D6894" w:rsidRDefault="00FE3EE1" w:rsidP="003B027F">
      <w:pPr>
        <w:numPr>
          <w:ilvl w:val="2"/>
          <w:numId w:val="13"/>
        </w:numPr>
        <w:spacing w:after="200"/>
        <w:contextualSpacing/>
        <w:rPr>
          <w:rFonts w:ascii="Cambria" w:hAnsi="Cambria"/>
          <w:sz w:val="20"/>
          <w:szCs w:val="20"/>
        </w:rPr>
      </w:pPr>
      <w:r w:rsidRPr="004D6894">
        <w:rPr>
          <w:rFonts w:ascii="Cambria" w:hAnsi="Cambria"/>
          <w:b/>
          <w:sz w:val="20"/>
          <w:szCs w:val="20"/>
        </w:rPr>
        <w:t xml:space="preserve">Investiture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u w:val="single"/>
        </w:rPr>
        <w:t>affirms the identity &amp; attributes</w:t>
      </w:r>
      <w:r w:rsidRPr="004D6894">
        <w:rPr>
          <w:rFonts w:ascii="Cambria" w:hAnsi="Cambria"/>
          <w:sz w:val="20"/>
          <w:szCs w:val="20"/>
        </w:rPr>
        <w:t xml:space="preserve"> of new hires (celebrate them)</w:t>
      </w:r>
    </w:p>
    <w:p w14:paraId="0DEDB93C" w14:textId="77777777" w:rsidR="00FE3EE1" w:rsidRPr="004D6894" w:rsidRDefault="00FE3EE1" w:rsidP="003B027F">
      <w:pPr>
        <w:numPr>
          <w:ilvl w:val="2"/>
          <w:numId w:val="13"/>
        </w:numPr>
        <w:spacing w:after="200"/>
        <w:contextualSpacing/>
        <w:rPr>
          <w:rFonts w:ascii="Cambria" w:hAnsi="Cambria"/>
          <w:sz w:val="20"/>
          <w:szCs w:val="20"/>
        </w:rPr>
      </w:pPr>
      <w:r w:rsidRPr="004D6894">
        <w:rPr>
          <w:rFonts w:ascii="Cambria" w:hAnsi="Cambria"/>
          <w:b/>
          <w:sz w:val="20"/>
          <w:szCs w:val="20"/>
        </w:rPr>
        <w:t>Divestiture</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orgs put new members through a series of experiences designed to </w:t>
      </w:r>
      <w:r w:rsidRPr="004D6894">
        <w:rPr>
          <w:rFonts w:ascii="Cambria" w:hAnsi="Cambria"/>
          <w:sz w:val="20"/>
          <w:szCs w:val="20"/>
          <w:u w:val="single"/>
        </w:rPr>
        <w:t>humble them/strip away</w:t>
      </w:r>
      <w:r w:rsidRPr="004D6894">
        <w:rPr>
          <w:rFonts w:ascii="Cambria" w:hAnsi="Cambria"/>
          <w:sz w:val="20"/>
          <w:szCs w:val="20"/>
        </w:rPr>
        <w:t xml:space="preserve"> some initial self-confidence (testing their commitment) </w:t>
      </w:r>
      <w:r w:rsidRPr="004D6894">
        <w:rPr>
          <w:rFonts w:ascii="Cambria" w:hAnsi="Cambria"/>
          <w:sz w:val="20"/>
          <w:szCs w:val="20"/>
        </w:rPr>
        <w:sym w:font="Wingdings" w:char="F0E0"/>
      </w:r>
      <w:r w:rsidRPr="004D6894">
        <w:rPr>
          <w:rFonts w:ascii="Cambria" w:hAnsi="Cambria"/>
          <w:sz w:val="20"/>
          <w:szCs w:val="20"/>
        </w:rPr>
        <w:t xml:space="preserve"> </w:t>
      </w:r>
      <w:proofErr w:type="spellStart"/>
      <w:r w:rsidRPr="004D6894">
        <w:rPr>
          <w:rFonts w:ascii="Cambria" w:hAnsi="Cambria"/>
          <w:sz w:val="20"/>
          <w:szCs w:val="20"/>
        </w:rPr>
        <w:t>bootcamp</w:t>
      </w:r>
      <w:proofErr w:type="spellEnd"/>
      <w:r w:rsidRPr="004D6894">
        <w:rPr>
          <w:rFonts w:ascii="Cambria" w:hAnsi="Cambria"/>
          <w:sz w:val="20"/>
          <w:szCs w:val="20"/>
        </w:rPr>
        <w:t xml:space="preserve"> style</w:t>
      </w:r>
    </w:p>
    <w:p w14:paraId="73E7E1ED" w14:textId="77777777" w:rsidR="00FE3EE1" w:rsidRPr="004D6894" w:rsidRDefault="00FE3EE1" w:rsidP="003B027F">
      <w:pPr>
        <w:numPr>
          <w:ilvl w:val="3"/>
          <w:numId w:val="13"/>
        </w:numPr>
        <w:spacing w:after="200"/>
        <w:contextualSpacing/>
        <w:rPr>
          <w:rFonts w:ascii="Cambria" w:hAnsi="Cambria"/>
          <w:sz w:val="20"/>
          <w:szCs w:val="20"/>
        </w:rPr>
      </w:pPr>
      <w:r w:rsidRPr="004D6894">
        <w:rPr>
          <w:rFonts w:ascii="Cambria" w:hAnsi="Cambria"/>
          <w:sz w:val="20"/>
          <w:szCs w:val="20"/>
        </w:rPr>
        <w:t>Ex. shaving new army recruits heads</w:t>
      </w:r>
    </w:p>
    <w:p w14:paraId="21D3249B" w14:textId="77777777" w:rsidR="00FE3EE1" w:rsidRPr="004D6894" w:rsidRDefault="00FE3EE1" w:rsidP="003B027F">
      <w:pPr>
        <w:numPr>
          <w:ilvl w:val="0"/>
          <w:numId w:val="15"/>
        </w:numPr>
        <w:spacing w:after="200"/>
        <w:contextualSpacing/>
        <w:rPr>
          <w:rFonts w:ascii="Cambria" w:hAnsi="Cambria"/>
          <w:b/>
          <w:i/>
          <w:sz w:val="20"/>
          <w:szCs w:val="20"/>
          <w:u w:val="single"/>
        </w:rPr>
      </w:pPr>
      <w:r w:rsidRPr="004D6894">
        <w:rPr>
          <w:rFonts w:ascii="Cambria" w:hAnsi="Cambria"/>
          <w:b/>
          <w:i/>
          <w:sz w:val="20"/>
          <w:szCs w:val="20"/>
          <w:u w:val="single"/>
        </w:rPr>
        <w:t xml:space="preserve">INSTITUTIONALIZED vs. INDIVIDUAL: </w:t>
      </w:r>
    </w:p>
    <w:p w14:paraId="3C300A2D" w14:textId="77777777" w:rsidR="00FE3EE1" w:rsidRPr="004D6894" w:rsidRDefault="00FE3EE1" w:rsidP="003B027F">
      <w:pPr>
        <w:numPr>
          <w:ilvl w:val="2"/>
          <w:numId w:val="13"/>
        </w:numPr>
        <w:spacing w:after="200"/>
        <w:contextualSpacing/>
        <w:rPr>
          <w:rFonts w:ascii="Cambria" w:hAnsi="Cambria"/>
          <w:b/>
          <w:sz w:val="20"/>
          <w:szCs w:val="20"/>
        </w:rPr>
      </w:pPr>
      <w:r w:rsidRPr="004D6894">
        <w:rPr>
          <w:rFonts w:ascii="Cambria" w:hAnsi="Cambria"/>
          <w:sz w:val="20"/>
          <w:szCs w:val="20"/>
          <w:highlight w:val="cyan"/>
        </w:rPr>
        <w:t>Above six are split up into these 2 categories</w:t>
      </w:r>
      <w:r w:rsidRPr="004D6894">
        <w:rPr>
          <w:rFonts w:ascii="Cambria" w:hAnsi="Cambria"/>
          <w:sz w:val="20"/>
          <w:szCs w:val="20"/>
        </w:rPr>
        <w:t xml:space="preserve"> </w:t>
      </w:r>
      <w:r w:rsidRPr="004D6894">
        <w:rPr>
          <w:rFonts w:ascii="Cambria" w:hAnsi="Cambria"/>
          <w:sz w:val="20"/>
          <w:szCs w:val="20"/>
        </w:rPr>
        <w:sym w:font="Wingdings" w:char="F0E0"/>
      </w:r>
      <w:proofErr w:type="gramStart"/>
      <w:r w:rsidRPr="004D6894">
        <w:rPr>
          <w:rFonts w:ascii="Cambria" w:hAnsi="Cambria"/>
          <w:sz w:val="20"/>
          <w:szCs w:val="20"/>
        </w:rPr>
        <w:t xml:space="preserve"> </w:t>
      </w:r>
      <w:r w:rsidRPr="004D6894">
        <w:rPr>
          <w:rFonts w:ascii="Cambria" w:hAnsi="Cambria"/>
          <w:b/>
          <w:sz w:val="20"/>
          <w:szCs w:val="20"/>
        </w:rPr>
        <w:t xml:space="preserve"> the</w:t>
      </w:r>
      <w:proofErr w:type="gramEnd"/>
      <w:r w:rsidRPr="004D6894">
        <w:rPr>
          <w:rFonts w:ascii="Cambria" w:hAnsi="Cambria"/>
          <w:b/>
          <w:sz w:val="20"/>
          <w:szCs w:val="20"/>
        </w:rPr>
        <w:t xml:space="preserve"> 1</w:t>
      </w:r>
      <w:r w:rsidRPr="004D6894">
        <w:rPr>
          <w:rFonts w:ascii="Cambria" w:hAnsi="Cambria"/>
          <w:b/>
          <w:sz w:val="20"/>
          <w:szCs w:val="20"/>
          <w:vertAlign w:val="superscript"/>
        </w:rPr>
        <w:t>st</w:t>
      </w:r>
      <w:r w:rsidRPr="004D6894">
        <w:rPr>
          <w:rFonts w:ascii="Cambria" w:hAnsi="Cambria"/>
          <w:b/>
          <w:sz w:val="20"/>
          <w:szCs w:val="20"/>
        </w:rPr>
        <w:t xml:space="preserve"> ones are all institutionalized socialization whereas the 2</w:t>
      </w:r>
      <w:r w:rsidRPr="004D6894">
        <w:rPr>
          <w:rFonts w:ascii="Cambria" w:hAnsi="Cambria"/>
          <w:b/>
          <w:sz w:val="20"/>
          <w:szCs w:val="20"/>
          <w:vertAlign w:val="superscript"/>
        </w:rPr>
        <w:t>nd</w:t>
      </w:r>
      <w:r w:rsidRPr="004D6894">
        <w:rPr>
          <w:rFonts w:ascii="Cambria" w:hAnsi="Cambria"/>
          <w:b/>
          <w:sz w:val="20"/>
          <w:szCs w:val="20"/>
        </w:rPr>
        <w:t xml:space="preserve"> are all individualized socialization</w:t>
      </w:r>
    </w:p>
    <w:p w14:paraId="1A033F36" w14:textId="77777777" w:rsidR="00FE3EE1" w:rsidRPr="004D6894" w:rsidRDefault="00FE3EE1" w:rsidP="003B027F">
      <w:pPr>
        <w:numPr>
          <w:ilvl w:val="2"/>
          <w:numId w:val="13"/>
        </w:numPr>
        <w:spacing w:after="200"/>
        <w:contextualSpacing/>
        <w:rPr>
          <w:rFonts w:ascii="Cambria" w:hAnsi="Cambria"/>
          <w:b/>
          <w:sz w:val="20"/>
          <w:szCs w:val="20"/>
        </w:rPr>
      </w:pPr>
      <w:r w:rsidRPr="004D6894">
        <w:rPr>
          <w:rFonts w:ascii="Cambria" w:hAnsi="Cambria"/>
          <w:sz w:val="20"/>
          <w:szCs w:val="20"/>
        </w:rPr>
        <w:t xml:space="preserve">MAIN DIFF </w:t>
      </w:r>
      <w:r w:rsidRPr="004D6894">
        <w:rPr>
          <w:rFonts w:ascii="Cambria" w:hAnsi="Cambria"/>
          <w:sz w:val="20"/>
          <w:szCs w:val="20"/>
        </w:rPr>
        <w:sym w:font="Wingdings" w:char="F0E0"/>
      </w:r>
      <w:r w:rsidRPr="004D6894">
        <w:rPr>
          <w:rFonts w:ascii="Cambria" w:hAnsi="Cambria"/>
          <w:sz w:val="20"/>
          <w:szCs w:val="20"/>
        </w:rPr>
        <w:t xml:space="preserve"> </w:t>
      </w:r>
      <w:r w:rsidRPr="004D6894">
        <w:rPr>
          <w:rFonts w:ascii="Cambria" w:hAnsi="Cambria"/>
          <w:b/>
          <w:sz w:val="20"/>
          <w:szCs w:val="20"/>
          <w:highlight w:val="yellow"/>
        </w:rPr>
        <w:t>institutionalized</w:t>
      </w:r>
      <w:r w:rsidRPr="004D6894">
        <w:rPr>
          <w:rFonts w:ascii="Cambria" w:hAnsi="Cambria"/>
          <w:sz w:val="20"/>
          <w:szCs w:val="20"/>
        </w:rPr>
        <w:t xml:space="preserve"> = </w:t>
      </w:r>
      <w:r w:rsidRPr="004D6894">
        <w:rPr>
          <w:rFonts w:ascii="Cambria" w:hAnsi="Cambria"/>
          <w:sz w:val="20"/>
          <w:szCs w:val="20"/>
          <w:u w:val="single"/>
        </w:rPr>
        <w:t>more formalized</w:t>
      </w:r>
      <w:r w:rsidRPr="004D6894">
        <w:rPr>
          <w:rFonts w:ascii="Cambria" w:hAnsi="Cambria"/>
          <w:sz w:val="20"/>
          <w:szCs w:val="20"/>
        </w:rPr>
        <w:t xml:space="preserve"> + structured program that reduces uncertainty and encourages new hires to accept org norms and maintain status quo, whereas </w:t>
      </w:r>
      <w:r w:rsidRPr="004D6894">
        <w:rPr>
          <w:rFonts w:ascii="Cambria" w:hAnsi="Cambria"/>
          <w:b/>
          <w:sz w:val="20"/>
          <w:szCs w:val="20"/>
          <w:highlight w:val="yellow"/>
        </w:rPr>
        <w:t>individualized</w:t>
      </w:r>
      <w:r w:rsidRPr="004D6894">
        <w:rPr>
          <w:rFonts w:ascii="Cambria" w:hAnsi="Cambria"/>
          <w:sz w:val="20"/>
          <w:szCs w:val="20"/>
        </w:rPr>
        <w:t xml:space="preserve"> = </w:t>
      </w:r>
      <w:r w:rsidRPr="004D6894">
        <w:rPr>
          <w:rFonts w:ascii="Cambria" w:hAnsi="Cambria"/>
          <w:sz w:val="20"/>
          <w:szCs w:val="20"/>
          <w:u w:val="single"/>
        </w:rPr>
        <w:t>relative absence of structure</w:t>
      </w:r>
      <w:r w:rsidRPr="004D6894">
        <w:rPr>
          <w:rFonts w:ascii="Cambria" w:hAnsi="Cambria"/>
          <w:sz w:val="20"/>
          <w:szCs w:val="20"/>
        </w:rPr>
        <w:t xml:space="preserve"> that creates ambiguity and encourages new hires to question the status quo and develop their own approach to their role</w:t>
      </w:r>
    </w:p>
    <w:p w14:paraId="099CAC73" w14:textId="77777777" w:rsidR="00FE3EE1" w:rsidRPr="004D6894" w:rsidRDefault="00FE3EE1" w:rsidP="003B027F">
      <w:pPr>
        <w:numPr>
          <w:ilvl w:val="2"/>
          <w:numId w:val="13"/>
        </w:numPr>
        <w:spacing w:after="200"/>
        <w:contextualSpacing/>
        <w:rPr>
          <w:rFonts w:ascii="Cambria" w:hAnsi="Cambria"/>
          <w:b/>
          <w:sz w:val="20"/>
          <w:szCs w:val="20"/>
        </w:rPr>
      </w:pPr>
      <w:r w:rsidRPr="004D6894">
        <w:rPr>
          <w:rFonts w:ascii="Cambria" w:hAnsi="Cambria"/>
          <w:sz w:val="20"/>
          <w:szCs w:val="20"/>
        </w:rPr>
        <w:t xml:space="preserve">These tactics have also been distinguished in terms of </w:t>
      </w:r>
      <w:r w:rsidRPr="004D6894">
        <w:rPr>
          <w:rFonts w:ascii="Cambria" w:hAnsi="Cambria"/>
          <w:b/>
          <w:i/>
          <w:color w:val="0000FF"/>
          <w:sz w:val="20"/>
          <w:szCs w:val="20"/>
        </w:rPr>
        <w:t>context</w:t>
      </w:r>
      <w:r w:rsidRPr="004D6894">
        <w:rPr>
          <w:rFonts w:ascii="Cambria" w:hAnsi="Cambria"/>
          <w:color w:val="0000FF"/>
          <w:sz w:val="20"/>
          <w:szCs w:val="20"/>
        </w:rPr>
        <w:t xml:space="preserve"> (1&amp;2)</w:t>
      </w:r>
      <w:r w:rsidRPr="004D6894">
        <w:rPr>
          <w:rFonts w:ascii="Cambria" w:hAnsi="Cambria"/>
          <w:sz w:val="20"/>
          <w:szCs w:val="20"/>
        </w:rPr>
        <w:t xml:space="preserve"> in which info is presented to new hires, </w:t>
      </w:r>
      <w:r w:rsidRPr="004D6894">
        <w:rPr>
          <w:rFonts w:ascii="Cambria" w:hAnsi="Cambria"/>
          <w:b/>
          <w:i/>
          <w:color w:val="0000FF"/>
          <w:sz w:val="20"/>
          <w:szCs w:val="20"/>
        </w:rPr>
        <w:t>content</w:t>
      </w:r>
      <w:r w:rsidRPr="004D6894">
        <w:rPr>
          <w:rFonts w:ascii="Cambria" w:hAnsi="Cambria"/>
          <w:color w:val="0000FF"/>
          <w:sz w:val="20"/>
          <w:szCs w:val="20"/>
        </w:rPr>
        <w:t xml:space="preserve"> (3&amp;4)</w:t>
      </w:r>
      <w:r w:rsidRPr="004D6894">
        <w:rPr>
          <w:rFonts w:ascii="Cambria" w:hAnsi="Cambria"/>
          <w:sz w:val="20"/>
          <w:szCs w:val="20"/>
        </w:rPr>
        <w:t xml:space="preserve"> provided to new hires and </w:t>
      </w:r>
      <w:r w:rsidRPr="004D6894">
        <w:rPr>
          <w:rFonts w:ascii="Cambria" w:hAnsi="Cambria"/>
          <w:b/>
          <w:i/>
          <w:color w:val="0000FF"/>
          <w:sz w:val="20"/>
          <w:szCs w:val="20"/>
        </w:rPr>
        <w:t>social aspects</w:t>
      </w:r>
      <w:r w:rsidRPr="004D6894">
        <w:rPr>
          <w:rFonts w:ascii="Cambria" w:hAnsi="Cambria"/>
          <w:color w:val="0000FF"/>
          <w:sz w:val="20"/>
          <w:szCs w:val="20"/>
        </w:rPr>
        <w:t xml:space="preserve"> (5&amp;6)</w:t>
      </w:r>
      <w:r w:rsidRPr="004D6894">
        <w:rPr>
          <w:rFonts w:ascii="Cambria" w:hAnsi="Cambria"/>
          <w:sz w:val="20"/>
          <w:szCs w:val="20"/>
        </w:rPr>
        <w:t xml:space="preserve"> of socialization </w:t>
      </w:r>
    </w:p>
    <w:p w14:paraId="5A90633C" w14:textId="77777777" w:rsidR="00FE3EE1" w:rsidRPr="004D6894" w:rsidRDefault="00FE3EE1" w:rsidP="003B027F">
      <w:pPr>
        <w:numPr>
          <w:ilvl w:val="2"/>
          <w:numId w:val="13"/>
        </w:numPr>
        <w:spacing w:after="200"/>
        <w:contextualSpacing/>
        <w:rPr>
          <w:rFonts w:ascii="Cambria" w:hAnsi="Cambria"/>
          <w:b/>
          <w:sz w:val="20"/>
          <w:szCs w:val="20"/>
        </w:rPr>
      </w:pPr>
      <w:r w:rsidRPr="004D6894">
        <w:rPr>
          <w:rFonts w:ascii="Cambria" w:hAnsi="Cambria"/>
          <w:sz w:val="20"/>
          <w:szCs w:val="20"/>
        </w:rPr>
        <w:t xml:space="preserve">Institutionalized = effective at promoting org loyalty, esprit de corps and uniformity </w:t>
      </w:r>
    </w:p>
    <w:p w14:paraId="703BDC1F" w14:textId="77777777" w:rsidR="00FE3EE1" w:rsidRPr="004D6894" w:rsidRDefault="00FE3EE1" w:rsidP="003B027F">
      <w:pPr>
        <w:numPr>
          <w:ilvl w:val="2"/>
          <w:numId w:val="13"/>
        </w:numPr>
        <w:spacing w:after="200"/>
        <w:contextualSpacing/>
        <w:rPr>
          <w:rFonts w:ascii="Cambria" w:hAnsi="Cambria"/>
          <w:b/>
          <w:sz w:val="20"/>
          <w:szCs w:val="20"/>
        </w:rPr>
      </w:pPr>
      <w:r w:rsidRPr="004D6894">
        <w:rPr>
          <w:rFonts w:ascii="Cambria" w:hAnsi="Cambria"/>
          <w:sz w:val="20"/>
          <w:szCs w:val="20"/>
        </w:rPr>
        <w:t xml:space="preserve">Individualized = </w:t>
      </w:r>
      <w:proofErr w:type="spellStart"/>
      <w:r w:rsidRPr="004D6894">
        <w:rPr>
          <w:rFonts w:ascii="Cambria" w:hAnsi="Cambria"/>
          <w:sz w:val="20"/>
          <w:szCs w:val="20"/>
        </w:rPr>
        <w:t>ppl</w:t>
      </w:r>
      <w:proofErr w:type="spellEnd"/>
      <w:r w:rsidRPr="004D6894">
        <w:rPr>
          <w:rFonts w:ascii="Cambria" w:hAnsi="Cambria"/>
          <w:sz w:val="20"/>
          <w:szCs w:val="20"/>
        </w:rPr>
        <w:t xml:space="preserve"> are more likely to take on particular characteristics of those who are socializing them</w:t>
      </w:r>
    </w:p>
    <w:p w14:paraId="43787D9C" w14:textId="77777777" w:rsidR="00FE3EE1" w:rsidRPr="004D6894" w:rsidRDefault="00FE3EE1" w:rsidP="003B027F">
      <w:pPr>
        <w:numPr>
          <w:ilvl w:val="2"/>
          <w:numId w:val="13"/>
        </w:numPr>
        <w:spacing w:after="200"/>
        <w:contextualSpacing/>
        <w:rPr>
          <w:rFonts w:ascii="Cambria" w:hAnsi="Cambria"/>
          <w:b/>
          <w:sz w:val="20"/>
          <w:szCs w:val="20"/>
        </w:rPr>
      </w:pPr>
      <w:r w:rsidRPr="004D6894">
        <w:rPr>
          <w:rFonts w:ascii="Cambria" w:hAnsi="Cambria"/>
          <w:color w:val="FF0000"/>
          <w:sz w:val="20"/>
          <w:szCs w:val="20"/>
        </w:rPr>
        <w:t>Uniformity is less likely under individualized socialization</w:t>
      </w:r>
      <w:r w:rsidRPr="004D6894">
        <w:rPr>
          <w:rFonts w:ascii="Cambria" w:hAnsi="Cambria"/>
          <w:sz w:val="20"/>
          <w:szCs w:val="20"/>
        </w:rPr>
        <w:t>!</w:t>
      </w:r>
    </w:p>
    <w:p w14:paraId="00779654" w14:textId="77777777" w:rsidR="00FE3EE1" w:rsidRPr="004D6894" w:rsidRDefault="00FE3EE1" w:rsidP="003B027F">
      <w:pPr>
        <w:numPr>
          <w:ilvl w:val="2"/>
          <w:numId w:val="13"/>
        </w:numPr>
        <w:spacing w:after="200"/>
        <w:contextualSpacing/>
        <w:rPr>
          <w:rFonts w:ascii="Cambria" w:hAnsi="Cambria"/>
          <w:b/>
          <w:sz w:val="20"/>
          <w:szCs w:val="20"/>
        </w:rPr>
      </w:pPr>
      <w:r w:rsidRPr="004D6894">
        <w:rPr>
          <w:rFonts w:ascii="Cambria" w:hAnsi="Cambria"/>
          <w:sz w:val="20"/>
          <w:szCs w:val="20"/>
        </w:rPr>
        <w:t>Institutionalized socialization is always followed by individualized socialization as the member joins his/her regular work unit</w:t>
      </w:r>
    </w:p>
    <w:p w14:paraId="06CEC107" w14:textId="77777777" w:rsidR="00FE3EE1" w:rsidRPr="004D6894" w:rsidRDefault="00FE3EE1" w:rsidP="003B027F">
      <w:pPr>
        <w:numPr>
          <w:ilvl w:val="2"/>
          <w:numId w:val="13"/>
        </w:numPr>
        <w:spacing w:after="200"/>
        <w:contextualSpacing/>
        <w:rPr>
          <w:rFonts w:ascii="Cambria" w:hAnsi="Cambria"/>
          <w:b/>
          <w:sz w:val="20"/>
          <w:szCs w:val="20"/>
        </w:rPr>
      </w:pPr>
      <w:r w:rsidRPr="004D6894">
        <w:rPr>
          <w:rFonts w:ascii="Cambria" w:hAnsi="Cambria"/>
          <w:b/>
          <w:sz w:val="20"/>
          <w:szCs w:val="20"/>
          <w:highlight w:val="green"/>
        </w:rPr>
        <w:t>FINDINGS:</w:t>
      </w:r>
      <w:r w:rsidRPr="004D6894">
        <w:rPr>
          <w:rFonts w:ascii="Cambria" w:hAnsi="Cambria"/>
          <w:sz w:val="20"/>
          <w:szCs w:val="20"/>
        </w:rPr>
        <w:t xml:space="preserve"> </w:t>
      </w:r>
      <w:r w:rsidRPr="004D6894">
        <w:rPr>
          <w:rFonts w:ascii="Cambria" w:hAnsi="Cambria"/>
          <w:sz w:val="20"/>
          <w:szCs w:val="20"/>
          <w:u w:val="single"/>
        </w:rPr>
        <w:t>institutionalized tactics = related to proximal outcomes</w:t>
      </w:r>
      <w:r w:rsidRPr="004D6894">
        <w:rPr>
          <w:rFonts w:ascii="Cambria" w:hAnsi="Cambria"/>
          <w:sz w:val="20"/>
          <w:szCs w:val="20"/>
        </w:rPr>
        <w:t xml:space="preserve"> (lower role ambiguity and conflict &amp; more </w:t>
      </w:r>
      <w:proofErr w:type="spellStart"/>
      <w:r w:rsidRPr="004D6894">
        <w:rPr>
          <w:rFonts w:ascii="Cambria" w:hAnsi="Cambria"/>
          <w:sz w:val="20"/>
          <w:szCs w:val="20"/>
        </w:rPr>
        <w:t>pos</w:t>
      </w:r>
      <w:proofErr w:type="spellEnd"/>
      <w:r w:rsidRPr="004D6894">
        <w:rPr>
          <w:rFonts w:ascii="Cambria" w:hAnsi="Cambria"/>
          <w:sz w:val="20"/>
          <w:szCs w:val="20"/>
        </w:rPr>
        <w:t xml:space="preserve"> perceptions of P-J P-O fit) </w:t>
      </w:r>
      <w:r w:rsidRPr="004D6894">
        <w:rPr>
          <w:rFonts w:ascii="Cambria" w:hAnsi="Cambria"/>
          <w:sz w:val="20"/>
          <w:szCs w:val="20"/>
          <w:u w:val="single"/>
        </w:rPr>
        <w:t>and distal outcomes</w:t>
      </w:r>
      <w:r w:rsidRPr="004D6894">
        <w:rPr>
          <w:rFonts w:ascii="Cambria" w:hAnsi="Cambria"/>
          <w:sz w:val="20"/>
          <w:szCs w:val="20"/>
        </w:rPr>
        <w:t xml:space="preserve"> (more </w:t>
      </w:r>
      <w:proofErr w:type="spellStart"/>
      <w:r w:rsidRPr="004D6894">
        <w:rPr>
          <w:rFonts w:ascii="Cambria" w:hAnsi="Cambria"/>
          <w:sz w:val="20"/>
          <w:szCs w:val="20"/>
        </w:rPr>
        <w:t>pos</w:t>
      </w:r>
      <w:proofErr w:type="spellEnd"/>
      <w:r w:rsidRPr="004D6894">
        <w:rPr>
          <w:rFonts w:ascii="Cambria" w:hAnsi="Cambria"/>
          <w:sz w:val="20"/>
          <w:szCs w:val="20"/>
        </w:rPr>
        <w:t xml:space="preserve"> job satisfaction and org commitment &amp; lower stress and turnover) </w:t>
      </w:r>
    </w:p>
    <w:p w14:paraId="44CFD8F9" w14:textId="77777777" w:rsidR="00FE3EE1" w:rsidRPr="004D6894" w:rsidRDefault="00FE3EE1" w:rsidP="003B027F">
      <w:pPr>
        <w:numPr>
          <w:ilvl w:val="2"/>
          <w:numId w:val="13"/>
        </w:numPr>
        <w:spacing w:after="200"/>
        <w:contextualSpacing/>
        <w:rPr>
          <w:rFonts w:ascii="Cambria" w:hAnsi="Cambria"/>
          <w:b/>
          <w:sz w:val="20"/>
          <w:szCs w:val="20"/>
        </w:rPr>
      </w:pPr>
      <w:r w:rsidRPr="004D6894">
        <w:rPr>
          <w:rFonts w:ascii="Cambria" w:hAnsi="Cambria"/>
          <w:b/>
          <w:sz w:val="20"/>
          <w:szCs w:val="20"/>
          <w:highlight w:val="green"/>
        </w:rPr>
        <w:t>FINDINGS</w:t>
      </w:r>
      <w:r w:rsidRPr="004D6894">
        <w:rPr>
          <w:rFonts w:ascii="Cambria" w:hAnsi="Cambria"/>
          <w:sz w:val="20"/>
          <w:szCs w:val="20"/>
        </w:rPr>
        <w:t xml:space="preserve">: </w:t>
      </w:r>
      <w:r w:rsidRPr="004D6894">
        <w:rPr>
          <w:rFonts w:ascii="Cambria" w:hAnsi="Cambria"/>
          <w:sz w:val="20"/>
          <w:szCs w:val="20"/>
          <w:u w:val="single"/>
        </w:rPr>
        <w:t>institutionalized tactics result in a more custodial role</w:t>
      </w:r>
      <w:r w:rsidRPr="004D6894">
        <w:rPr>
          <w:rFonts w:ascii="Cambria" w:hAnsi="Cambria"/>
          <w:sz w:val="20"/>
          <w:szCs w:val="20"/>
        </w:rPr>
        <w:t xml:space="preserve"> </w:t>
      </w:r>
      <w:r w:rsidRPr="004D6894">
        <w:rPr>
          <w:rFonts w:ascii="Cambria" w:hAnsi="Cambria"/>
          <w:sz w:val="20"/>
          <w:szCs w:val="20"/>
          <w:u w:val="single"/>
        </w:rPr>
        <w:t xml:space="preserve">orientation </w:t>
      </w:r>
      <w:r w:rsidRPr="004D6894">
        <w:rPr>
          <w:rFonts w:ascii="Cambria" w:hAnsi="Cambria"/>
          <w:sz w:val="20"/>
          <w:szCs w:val="20"/>
        </w:rPr>
        <w:t xml:space="preserve">where new hires accept status quo and their task/role demands </w:t>
      </w:r>
    </w:p>
    <w:p w14:paraId="74C3ACF8" w14:textId="77777777" w:rsidR="00FE3EE1" w:rsidRPr="004D6894" w:rsidRDefault="00FE3EE1" w:rsidP="003B027F">
      <w:pPr>
        <w:numPr>
          <w:ilvl w:val="2"/>
          <w:numId w:val="13"/>
        </w:numPr>
        <w:spacing w:after="200"/>
        <w:contextualSpacing/>
        <w:rPr>
          <w:rFonts w:ascii="Cambria" w:hAnsi="Cambria"/>
          <w:b/>
          <w:sz w:val="20"/>
          <w:szCs w:val="20"/>
        </w:rPr>
      </w:pPr>
      <w:r w:rsidRPr="004D6894">
        <w:rPr>
          <w:rFonts w:ascii="Cambria" w:hAnsi="Cambria"/>
          <w:b/>
          <w:sz w:val="20"/>
          <w:szCs w:val="20"/>
          <w:highlight w:val="green"/>
        </w:rPr>
        <w:t>FINDINGS</w:t>
      </w:r>
      <w:r w:rsidRPr="004D6894">
        <w:rPr>
          <w:rFonts w:ascii="Cambria" w:hAnsi="Cambria"/>
          <w:sz w:val="20"/>
          <w:szCs w:val="20"/>
          <w:highlight w:val="green"/>
        </w:rPr>
        <w:t>:</w:t>
      </w:r>
      <w:r w:rsidRPr="004D6894">
        <w:rPr>
          <w:rFonts w:ascii="Cambria" w:hAnsi="Cambria"/>
          <w:sz w:val="20"/>
          <w:szCs w:val="20"/>
        </w:rPr>
        <w:t xml:space="preserve"> </w:t>
      </w:r>
      <w:r w:rsidRPr="004D6894">
        <w:rPr>
          <w:rFonts w:ascii="Cambria" w:hAnsi="Cambria"/>
          <w:color w:val="0000FF"/>
          <w:sz w:val="20"/>
          <w:szCs w:val="20"/>
        </w:rPr>
        <w:t>individualized tactics result in a more innovative role orientation,</w:t>
      </w:r>
      <w:r w:rsidRPr="004D6894">
        <w:rPr>
          <w:rFonts w:ascii="Cambria" w:hAnsi="Cambria"/>
          <w:sz w:val="20"/>
          <w:szCs w:val="20"/>
        </w:rPr>
        <w:t xml:space="preserve"> where new hires may change the way they perform their tasks/roles</w:t>
      </w:r>
    </w:p>
    <w:p w14:paraId="11CFACD1" w14:textId="77777777" w:rsidR="00FE3EE1" w:rsidRPr="004D6894" w:rsidRDefault="00FE3EE1" w:rsidP="003B027F">
      <w:pPr>
        <w:numPr>
          <w:ilvl w:val="2"/>
          <w:numId w:val="13"/>
        </w:numPr>
        <w:spacing w:after="200"/>
        <w:contextualSpacing/>
        <w:rPr>
          <w:rFonts w:ascii="Cambria" w:hAnsi="Cambria"/>
          <w:b/>
          <w:sz w:val="20"/>
          <w:szCs w:val="20"/>
        </w:rPr>
      </w:pPr>
      <w:r w:rsidRPr="004D6894">
        <w:rPr>
          <w:rFonts w:ascii="Cambria" w:hAnsi="Cambria"/>
          <w:b/>
          <w:sz w:val="20"/>
          <w:szCs w:val="20"/>
          <w:highlight w:val="green"/>
        </w:rPr>
        <w:t>FINDINGS</w:t>
      </w:r>
      <w:r w:rsidRPr="004D6894">
        <w:rPr>
          <w:rFonts w:ascii="Cambria" w:hAnsi="Cambria"/>
          <w:sz w:val="20"/>
          <w:szCs w:val="20"/>
        </w:rPr>
        <w:t xml:space="preserve">: </w:t>
      </w:r>
      <w:r w:rsidRPr="004D6894">
        <w:rPr>
          <w:rFonts w:ascii="Cambria" w:hAnsi="Cambria"/>
          <w:color w:val="FF0000"/>
          <w:sz w:val="20"/>
          <w:szCs w:val="20"/>
        </w:rPr>
        <w:t>social tactics (serial-disjunctive &amp; investiture-divestiture) = most strongly related to socialization outcomes</w:t>
      </w:r>
      <w:r w:rsidRPr="004D6894">
        <w:rPr>
          <w:rFonts w:ascii="Cambria" w:hAnsi="Cambria"/>
          <w:sz w:val="20"/>
          <w:szCs w:val="20"/>
        </w:rPr>
        <w:t xml:space="preserve"> </w:t>
      </w:r>
    </w:p>
    <w:p w14:paraId="6725982D" w14:textId="77777777" w:rsidR="00FE3EE1" w:rsidRPr="004D6894" w:rsidRDefault="00FE3EE1" w:rsidP="003B027F">
      <w:pPr>
        <w:contextualSpacing/>
        <w:rPr>
          <w:rFonts w:ascii="Cambria" w:hAnsi="Cambria"/>
          <w:b/>
          <w:sz w:val="20"/>
          <w:szCs w:val="20"/>
        </w:rPr>
      </w:pPr>
      <w:r w:rsidRPr="004D6894">
        <w:rPr>
          <w:rFonts w:ascii="Cambria" w:hAnsi="Cambria"/>
          <w:b/>
          <w:sz w:val="20"/>
          <w:szCs w:val="20"/>
        </w:rPr>
        <w:t>4. Mentoring</w:t>
      </w:r>
    </w:p>
    <w:p w14:paraId="284BF6C7" w14:textId="77777777" w:rsidR="00FE3EE1" w:rsidRPr="004D6894" w:rsidRDefault="00FE3EE1" w:rsidP="003B027F">
      <w:pPr>
        <w:numPr>
          <w:ilvl w:val="0"/>
          <w:numId w:val="13"/>
        </w:numPr>
        <w:spacing w:after="200"/>
        <w:contextualSpacing/>
        <w:rPr>
          <w:rFonts w:ascii="Cambria" w:hAnsi="Cambria"/>
          <w:b/>
          <w:sz w:val="20"/>
          <w:szCs w:val="20"/>
        </w:rPr>
      </w:pPr>
      <w:r w:rsidRPr="004D6894">
        <w:rPr>
          <w:rFonts w:ascii="Cambria" w:hAnsi="Cambria"/>
          <w:sz w:val="20"/>
          <w:szCs w:val="20"/>
          <w:highlight w:val="yellow"/>
        </w:rPr>
        <w:t>Mentor</w:t>
      </w:r>
      <w:r w:rsidRPr="004D6894">
        <w:rPr>
          <w:rFonts w:ascii="Cambria" w:hAnsi="Cambria"/>
          <w:sz w:val="20"/>
          <w:szCs w:val="20"/>
        </w:rPr>
        <w:t>: experienced or more senior person in the org who gives a junior person special attention, such as giving advice &amp; creating opportunities to assist him/her during the early stages of his/her career</w:t>
      </w:r>
    </w:p>
    <w:p w14:paraId="0546F083" w14:textId="77777777" w:rsidR="00FE3EE1" w:rsidRPr="004D6894" w:rsidRDefault="00FE3EE1" w:rsidP="003B027F">
      <w:pPr>
        <w:numPr>
          <w:ilvl w:val="1"/>
          <w:numId w:val="13"/>
        </w:numPr>
        <w:spacing w:after="200"/>
        <w:contextualSpacing/>
        <w:rPr>
          <w:rFonts w:ascii="Cambria" w:hAnsi="Cambria"/>
          <w:b/>
          <w:sz w:val="20"/>
          <w:szCs w:val="20"/>
        </w:rPr>
      </w:pPr>
      <w:r w:rsidRPr="004D6894">
        <w:rPr>
          <w:rFonts w:ascii="Cambria" w:hAnsi="Cambria"/>
          <w:sz w:val="20"/>
          <w:szCs w:val="20"/>
        </w:rPr>
        <w:t xml:space="preserve">For mentors to be effective they must perform </w:t>
      </w:r>
      <w:r w:rsidRPr="004D6894">
        <w:rPr>
          <w:rFonts w:ascii="Cambria" w:hAnsi="Cambria"/>
          <w:sz w:val="20"/>
          <w:szCs w:val="20"/>
          <w:highlight w:val="cyan"/>
        </w:rPr>
        <w:t>2 types of mentor functions</w:t>
      </w:r>
      <w:r w:rsidRPr="004D6894">
        <w:rPr>
          <w:rFonts w:ascii="Cambria" w:hAnsi="Cambria"/>
          <w:sz w:val="20"/>
          <w:szCs w:val="20"/>
        </w:rPr>
        <w:t>:</w:t>
      </w:r>
    </w:p>
    <w:p w14:paraId="0D857842" w14:textId="77777777" w:rsidR="00FE3EE1" w:rsidRPr="004D6894" w:rsidRDefault="00FE3EE1" w:rsidP="003B027F">
      <w:pPr>
        <w:numPr>
          <w:ilvl w:val="2"/>
          <w:numId w:val="16"/>
        </w:numPr>
        <w:spacing w:after="200"/>
        <w:contextualSpacing/>
        <w:rPr>
          <w:rFonts w:ascii="Cambria" w:hAnsi="Cambria"/>
          <w:color w:val="FF0000"/>
          <w:sz w:val="20"/>
          <w:szCs w:val="20"/>
        </w:rPr>
      </w:pPr>
      <w:r w:rsidRPr="004D6894">
        <w:rPr>
          <w:rFonts w:ascii="Cambria" w:hAnsi="Cambria"/>
          <w:color w:val="FF0000"/>
          <w:sz w:val="20"/>
          <w:szCs w:val="20"/>
        </w:rPr>
        <w:t xml:space="preserve">Career </w:t>
      </w:r>
    </w:p>
    <w:p w14:paraId="546324F6" w14:textId="77777777" w:rsidR="00FE3EE1" w:rsidRPr="004D6894" w:rsidRDefault="00FE3EE1" w:rsidP="003B027F">
      <w:pPr>
        <w:numPr>
          <w:ilvl w:val="2"/>
          <w:numId w:val="16"/>
        </w:numPr>
        <w:spacing w:after="200"/>
        <w:contextualSpacing/>
        <w:rPr>
          <w:rFonts w:ascii="Cambria" w:hAnsi="Cambria"/>
          <w:color w:val="FF0000"/>
          <w:sz w:val="20"/>
          <w:szCs w:val="20"/>
        </w:rPr>
      </w:pPr>
      <w:r w:rsidRPr="004D6894">
        <w:rPr>
          <w:rFonts w:ascii="Cambria" w:hAnsi="Cambria"/>
          <w:color w:val="FF0000"/>
          <w:sz w:val="20"/>
          <w:szCs w:val="20"/>
        </w:rPr>
        <w:t>Psychosocial</w:t>
      </w:r>
    </w:p>
    <w:p w14:paraId="7A8DD8EA" w14:textId="77777777" w:rsidR="00FE3EE1" w:rsidRPr="004D6894" w:rsidRDefault="00FE3EE1" w:rsidP="003B027F">
      <w:pPr>
        <w:contextualSpacing/>
        <w:rPr>
          <w:rFonts w:ascii="Cambria" w:hAnsi="Cambria"/>
          <w:b/>
          <w:sz w:val="20"/>
          <w:szCs w:val="20"/>
        </w:rPr>
      </w:pPr>
      <w:r w:rsidRPr="004D6894">
        <w:rPr>
          <w:rFonts w:ascii="Cambria" w:hAnsi="Cambria"/>
          <w:sz w:val="20"/>
          <w:szCs w:val="20"/>
          <w:highlight w:val="magenta"/>
        </w:rPr>
        <w:t>1) Career Functions of Mentoring</w:t>
      </w:r>
      <w:r w:rsidRPr="004D6894">
        <w:rPr>
          <w:rFonts w:ascii="Cambria" w:hAnsi="Cambria"/>
          <w:b/>
          <w:sz w:val="20"/>
          <w:szCs w:val="20"/>
        </w:rPr>
        <w:t>:</w:t>
      </w:r>
    </w:p>
    <w:p w14:paraId="2EC78A43" w14:textId="77777777" w:rsidR="00FE3EE1" w:rsidRPr="004D6894" w:rsidRDefault="00FE3EE1" w:rsidP="003B027F">
      <w:pPr>
        <w:numPr>
          <w:ilvl w:val="0"/>
          <w:numId w:val="13"/>
        </w:numPr>
        <w:spacing w:after="200"/>
        <w:contextualSpacing/>
        <w:rPr>
          <w:rFonts w:ascii="Cambria" w:hAnsi="Cambria"/>
          <w:sz w:val="20"/>
          <w:szCs w:val="20"/>
        </w:rPr>
      </w:pPr>
      <w:r w:rsidRPr="004D6894">
        <w:rPr>
          <w:rFonts w:ascii="Cambria" w:hAnsi="Cambria"/>
          <w:b/>
          <w:i/>
          <w:color w:val="FF0000"/>
          <w:sz w:val="20"/>
          <w:szCs w:val="20"/>
        </w:rPr>
        <w:t>Sponsorship</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mentor nominates apprentice for transfers/promotions</w:t>
      </w:r>
    </w:p>
    <w:p w14:paraId="380FEC8E" w14:textId="77777777" w:rsidR="00FE3EE1" w:rsidRPr="004D6894" w:rsidRDefault="00FE3EE1" w:rsidP="003B027F">
      <w:pPr>
        <w:numPr>
          <w:ilvl w:val="0"/>
          <w:numId w:val="13"/>
        </w:numPr>
        <w:spacing w:after="200"/>
        <w:contextualSpacing/>
        <w:rPr>
          <w:rFonts w:ascii="Cambria" w:hAnsi="Cambria"/>
          <w:sz w:val="20"/>
          <w:szCs w:val="20"/>
        </w:rPr>
      </w:pPr>
      <w:r w:rsidRPr="004D6894">
        <w:rPr>
          <w:rFonts w:ascii="Cambria" w:hAnsi="Cambria"/>
          <w:b/>
          <w:i/>
          <w:color w:val="FF0000"/>
          <w:sz w:val="20"/>
          <w:szCs w:val="20"/>
        </w:rPr>
        <w:t>Exposure &amp; Visibility</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mentor may provide opportunities to work with key </w:t>
      </w:r>
      <w:proofErr w:type="spellStart"/>
      <w:r w:rsidRPr="004D6894">
        <w:rPr>
          <w:rFonts w:ascii="Cambria" w:hAnsi="Cambria"/>
          <w:sz w:val="20"/>
          <w:szCs w:val="20"/>
        </w:rPr>
        <w:t>ppl</w:t>
      </w:r>
      <w:proofErr w:type="spellEnd"/>
    </w:p>
    <w:p w14:paraId="55F2D09C" w14:textId="77777777" w:rsidR="00FE3EE1" w:rsidRPr="004D6894" w:rsidRDefault="00FE3EE1" w:rsidP="003B027F">
      <w:pPr>
        <w:numPr>
          <w:ilvl w:val="0"/>
          <w:numId w:val="13"/>
        </w:numPr>
        <w:spacing w:after="200"/>
        <w:contextualSpacing/>
        <w:rPr>
          <w:rFonts w:ascii="Cambria" w:hAnsi="Cambria"/>
          <w:sz w:val="20"/>
          <w:szCs w:val="20"/>
        </w:rPr>
      </w:pPr>
      <w:r w:rsidRPr="004D6894">
        <w:rPr>
          <w:rFonts w:ascii="Cambria" w:hAnsi="Cambria"/>
          <w:b/>
          <w:i/>
          <w:color w:val="FF0000"/>
          <w:sz w:val="20"/>
          <w:szCs w:val="20"/>
        </w:rPr>
        <w:t>Coaching &amp; Feedback</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suggest work strategies &amp; identify strengths and weaknesses in apprentice’s performance</w:t>
      </w:r>
    </w:p>
    <w:p w14:paraId="5F39E662" w14:textId="77777777" w:rsidR="00FE3EE1" w:rsidRPr="004D6894" w:rsidRDefault="00FE3EE1" w:rsidP="003B027F">
      <w:pPr>
        <w:numPr>
          <w:ilvl w:val="0"/>
          <w:numId w:val="13"/>
        </w:numPr>
        <w:spacing w:after="200"/>
        <w:contextualSpacing/>
        <w:rPr>
          <w:rFonts w:ascii="Cambria" w:hAnsi="Cambria"/>
          <w:sz w:val="20"/>
          <w:szCs w:val="20"/>
        </w:rPr>
      </w:pPr>
      <w:r w:rsidRPr="004D6894">
        <w:rPr>
          <w:rFonts w:ascii="Cambria" w:hAnsi="Cambria"/>
          <w:b/>
          <w:i/>
          <w:color w:val="FF0000"/>
          <w:sz w:val="20"/>
          <w:szCs w:val="20"/>
        </w:rPr>
        <w:t>Developmental Assignments</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provide challenging work assignments that will help develop key skills &amp; knowledge </w:t>
      </w:r>
    </w:p>
    <w:p w14:paraId="4B482527" w14:textId="77777777" w:rsidR="00FE3EE1" w:rsidRPr="004D6894" w:rsidRDefault="00FE3EE1" w:rsidP="003B027F">
      <w:pPr>
        <w:contextualSpacing/>
        <w:rPr>
          <w:rFonts w:ascii="Cambria" w:hAnsi="Cambria"/>
          <w:b/>
          <w:sz w:val="20"/>
          <w:szCs w:val="20"/>
        </w:rPr>
      </w:pPr>
      <w:r w:rsidRPr="004D6894">
        <w:rPr>
          <w:rFonts w:ascii="Cambria" w:hAnsi="Cambria"/>
          <w:sz w:val="20"/>
          <w:szCs w:val="20"/>
          <w:highlight w:val="magenta"/>
        </w:rPr>
        <w:t>2) Psychosocial Functions of Mentoring</w:t>
      </w:r>
    </w:p>
    <w:p w14:paraId="29C6240F" w14:textId="77777777" w:rsidR="00FE3EE1" w:rsidRPr="004D6894" w:rsidRDefault="00FE3EE1" w:rsidP="003B027F">
      <w:pPr>
        <w:numPr>
          <w:ilvl w:val="0"/>
          <w:numId w:val="17"/>
        </w:numPr>
        <w:spacing w:after="200"/>
        <w:contextualSpacing/>
        <w:rPr>
          <w:rFonts w:ascii="Cambria" w:hAnsi="Cambria"/>
          <w:sz w:val="20"/>
          <w:szCs w:val="20"/>
        </w:rPr>
      </w:pPr>
      <w:r w:rsidRPr="004D6894">
        <w:rPr>
          <w:rFonts w:ascii="Cambria" w:hAnsi="Cambria"/>
          <w:b/>
          <w:i/>
          <w:color w:val="FF0000"/>
          <w:sz w:val="20"/>
          <w:szCs w:val="20"/>
        </w:rPr>
        <w:t>Role Modeling</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provides attitudes, values, </w:t>
      </w:r>
      <w:proofErr w:type="spellStart"/>
      <w:r w:rsidRPr="004D6894">
        <w:rPr>
          <w:rFonts w:ascii="Cambria" w:hAnsi="Cambria"/>
          <w:sz w:val="20"/>
          <w:szCs w:val="20"/>
        </w:rPr>
        <w:t>behs</w:t>
      </w:r>
      <w:proofErr w:type="spellEnd"/>
      <w:r w:rsidRPr="004D6894">
        <w:rPr>
          <w:rFonts w:ascii="Cambria" w:hAnsi="Cambria"/>
          <w:sz w:val="20"/>
          <w:szCs w:val="20"/>
        </w:rPr>
        <w:t xml:space="preserve"> for apprentice to imitate</w:t>
      </w:r>
    </w:p>
    <w:p w14:paraId="31621397" w14:textId="77777777" w:rsidR="00FE3EE1" w:rsidRPr="004D6894" w:rsidRDefault="00FE3EE1" w:rsidP="003B027F">
      <w:pPr>
        <w:numPr>
          <w:ilvl w:val="0"/>
          <w:numId w:val="17"/>
        </w:numPr>
        <w:spacing w:after="200"/>
        <w:contextualSpacing/>
        <w:rPr>
          <w:rFonts w:ascii="Cambria" w:hAnsi="Cambria"/>
          <w:sz w:val="20"/>
          <w:szCs w:val="20"/>
        </w:rPr>
      </w:pPr>
      <w:r w:rsidRPr="004D6894">
        <w:rPr>
          <w:rFonts w:ascii="Cambria" w:hAnsi="Cambria"/>
          <w:b/>
          <w:i/>
          <w:color w:val="FF0000"/>
          <w:sz w:val="20"/>
          <w:szCs w:val="20"/>
        </w:rPr>
        <w:t>Acceptance &amp; Confirmation</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provides encouragement and support &amp; helps apprentice gain self-confidence</w:t>
      </w:r>
    </w:p>
    <w:p w14:paraId="1A964DEB" w14:textId="77777777" w:rsidR="00FE3EE1" w:rsidRPr="004D6894" w:rsidRDefault="00FE3EE1" w:rsidP="003B027F">
      <w:pPr>
        <w:numPr>
          <w:ilvl w:val="0"/>
          <w:numId w:val="17"/>
        </w:numPr>
        <w:spacing w:after="200"/>
        <w:contextualSpacing/>
        <w:rPr>
          <w:rFonts w:ascii="Cambria" w:hAnsi="Cambria"/>
          <w:sz w:val="20"/>
          <w:szCs w:val="20"/>
        </w:rPr>
      </w:pPr>
      <w:r w:rsidRPr="004D6894">
        <w:rPr>
          <w:rFonts w:ascii="Cambria" w:hAnsi="Cambria"/>
          <w:b/>
          <w:i/>
          <w:color w:val="FF0000"/>
          <w:sz w:val="20"/>
          <w:szCs w:val="20"/>
        </w:rPr>
        <w:t>Counseling</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provides an opportunity to discuss personal concerns &amp; anxieties concerning career prospects, work-family conflicts etc.</w:t>
      </w:r>
    </w:p>
    <w:p w14:paraId="1337DD7B" w14:textId="77777777" w:rsidR="00FE3EE1" w:rsidRPr="004D6894" w:rsidRDefault="00FE3EE1" w:rsidP="003B027F">
      <w:pPr>
        <w:contextualSpacing/>
        <w:rPr>
          <w:rFonts w:ascii="Cambria" w:hAnsi="Cambria"/>
          <w:b/>
          <w:sz w:val="20"/>
          <w:szCs w:val="20"/>
        </w:rPr>
      </w:pPr>
      <w:r w:rsidRPr="004D6894">
        <w:rPr>
          <w:rFonts w:ascii="Cambria" w:hAnsi="Cambria"/>
          <w:b/>
          <w:sz w:val="20"/>
          <w:szCs w:val="20"/>
          <w:highlight w:val="cyan"/>
        </w:rPr>
        <w:t>Formal Mentoring Programs:</w:t>
      </w:r>
    </w:p>
    <w:p w14:paraId="6138787F" w14:textId="77777777" w:rsidR="00FE3EE1" w:rsidRPr="004D6894" w:rsidRDefault="00FE3EE1" w:rsidP="003B027F">
      <w:pPr>
        <w:numPr>
          <w:ilvl w:val="0"/>
          <w:numId w:val="18"/>
        </w:numPr>
        <w:spacing w:after="200"/>
        <w:contextualSpacing/>
        <w:rPr>
          <w:rFonts w:ascii="Cambria" w:hAnsi="Cambria"/>
          <w:sz w:val="20"/>
          <w:szCs w:val="20"/>
        </w:rPr>
      </w:pPr>
      <w:r w:rsidRPr="004D6894">
        <w:rPr>
          <w:rFonts w:ascii="Cambria" w:hAnsi="Cambria"/>
          <w:sz w:val="20"/>
          <w:szCs w:val="20"/>
        </w:rPr>
        <w:t>Most mentor relationships are voluntary/informal but formal set up ones work JUST AS WELL!</w:t>
      </w:r>
    </w:p>
    <w:p w14:paraId="4E737E8C" w14:textId="77777777" w:rsidR="00FE3EE1" w:rsidRPr="004D6894" w:rsidRDefault="00FE3EE1" w:rsidP="003B027F">
      <w:pPr>
        <w:numPr>
          <w:ilvl w:val="0"/>
          <w:numId w:val="18"/>
        </w:numPr>
        <w:spacing w:after="200"/>
        <w:contextualSpacing/>
        <w:rPr>
          <w:rFonts w:ascii="Cambria" w:hAnsi="Cambria"/>
          <w:sz w:val="20"/>
          <w:szCs w:val="20"/>
        </w:rPr>
      </w:pPr>
      <w:r w:rsidRPr="004D6894">
        <w:rPr>
          <w:rFonts w:ascii="Cambria" w:hAnsi="Cambria"/>
          <w:b/>
          <w:sz w:val="20"/>
          <w:szCs w:val="20"/>
          <w:highlight w:val="green"/>
        </w:rPr>
        <w:t>FINDINGS:</w:t>
      </w:r>
      <w:r w:rsidRPr="004D6894">
        <w:rPr>
          <w:rFonts w:ascii="Cambria" w:hAnsi="Cambria"/>
          <w:b/>
          <w:sz w:val="20"/>
          <w:szCs w:val="20"/>
        </w:rPr>
        <w:t xml:space="preserve"> </w:t>
      </w:r>
      <w:r w:rsidRPr="004D6894">
        <w:rPr>
          <w:rFonts w:ascii="Cambria" w:hAnsi="Cambria"/>
          <w:sz w:val="20"/>
          <w:szCs w:val="20"/>
        </w:rPr>
        <w:t>formal mentoring programs = most effective when mentor &amp; apprentice have input into matching process &amp; when they receive high-quality training prior to the mentoring relationship</w:t>
      </w:r>
    </w:p>
    <w:p w14:paraId="3FCA959B" w14:textId="77777777" w:rsidR="00FE3EE1" w:rsidRPr="004D6894" w:rsidRDefault="00FE3EE1" w:rsidP="003B027F">
      <w:pPr>
        <w:contextualSpacing/>
        <w:rPr>
          <w:rFonts w:ascii="Cambria" w:hAnsi="Cambria"/>
          <w:b/>
          <w:sz w:val="20"/>
          <w:szCs w:val="20"/>
        </w:rPr>
      </w:pPr>
      <w:r w:rsidRPr="004D6894">
        <w:rPr>
          <w:rFonts w:ascii="Cambria" w:hAnsi="Cambria"/>
          <w:b/>
          <w:sz w:val="20"/>
          <w:szCs w:val="20"/>
        </w:rPr>
        <w:t>Women &amp; Mentors:</w:t>
      </w:r>
    </w:p>
    <w:p w14:paraId="59DA1F7E" w14:textId="77777777" w:rsidR="00FE3EE1" w:rsidRPr="004D6894" w:rsidRDefault="00FE3EE1" w:rsidP="003B027F">
      <w:pPr>
        <w:numPr>
          <w:ilvl w:val="0"/>
          <w:numId w:val="18"/>
        </w:numPr>
        <w:spacing w:after="200"/>
        <w:contextualSpacing/>
        <w:rPr>
          <w:rFonts w:ascii="Cambria" w:hAnsi="Cambria"/>
          <w:sz w:val="20"/>
          <w:szCs w:val="20"/>
        </w:rPr>
      </w:pPr>
      <w:r w:rsidRPr="004D6894">
        <w:rPr>
          <w:rFonts w:ascii="Cambria" w:hAnsi="Cambria"/>
          <w:color w:val="FF0000"/>
          <w:sz w:val="20"/>
          <w:szCs w:val="20"/>
        </w:rPr>
        <w:t>Women have historically faced difficulty in establishing an apprentice-mentor relationship</w:t>
      </w:r>
      <w:r w:rsidRPr="004D6894">
        <w:rPr>
          <w:rFonts w:ascii="Cambria" w:hAnsi="Cambria"/>
          <w:sz w:val="20"/>
          <w:szCs w:val="20"/>
        </w:rPr>
        <w:t xml:space="preserve"> = inhibits career development</w:t>
      </w:r>
    </w:p>
    <w:p w14:paraId="1FF709DB" w14:textId="77777777" w:rsidR="00FE3EE1" w:rsidRPr="004D6894" w:rsidRDefault="00FE3EE1" w:rsidP="003B027F">
      <w:pPr>
        <w:numPr>
          <w:ilvl w:val="1"/>
          <w:numId w:val="18"/>
        </w:numPr>
        <w:spacing w:after="200"/>
        <w:contextualSpacing/>
        <w:rPr>
          <w:rFonts w:ascii="Cambria" w:hAnsi="Cambria"/>
          <w:sz w:val="20"/>
          <w:szCs w:val="20"/>
          <w:u w:val="single"/>
        </w:rPr>
      </w:pPr>
      <w:r w:rsidRPr="004D6894">
        <w:rPr>
          <w:rFonts w:ascii="Cambria" w:hAnsi="Cambria"/>
          <w:b/>
          <w:sz w:val="20"/>
          <w:szCs w:val="20"/>
        </w:rPr>
        <w:t>Problem stems</w:t>
      </w:r>
      <w:r w:rsidRPr="004D6894">
        <w:rPr>
          <w:rFonts w:ascii="Cambria" w:hAnsi="Cambria"/>
          <w:sz w:val="20"/>
          <w:szCs w:val="20"/>
        </w:rPr>
        <w:t xml:space="preserve"> from the fact that senior </w:t>
      </w:r>
      <w:proofErr w:type="spellStart"/>
      <w:r w:rsidRPr="004D6894">
        <w:rPr>
          <w:rFonts w:ascii="Cambria" w:hAnsi="Cambria"/>
          <w:sz w:val="20"/>
          <w:szCs w:val="20"/>
        </w:rPr>
        <w:t>ppl</w:t>
      </w:r>
      <w:proofErr w:type="spellEnd"/>
      <w:r w:rsidRPr="004D6894">
        <w:rPr>
          <w:rFonts w:ascii="Cambria" w:hAnsi="Cambria"/>
          <w:sz w:val="20"/>
          <w:szCs w:val="20"/>
        </w:rPr>
        <w:t xml:space="preserve"> are frequently men &amp; </w:t>
      </w:r>
      <w:r w:rsidRPr="004D6894">
        <w:rPr>
          <w:rFonts w:ascii="Cambria" w:hAnsi="Cambria"/>
          <w:sz w:val="20"/>
          <w:szCs w:val="20"/>
          <w:u w:val="single"/>
        </w:rPr>
        <w:t xml:space="preserve">many male mentors have a lack of experience in dealing with women </w:t>
      </w:r>
    </w:p>
    <w:p w14:paraId="6341CB4E" w14:textId="77777777" w:rsidR="00FE3EE1" w:rsidRPr="004D6894" w:rsidRDefault="00FE3EE1" w:rsidP="003B027F">
      <w:pPr>
        <w:numPr>
          <w:ilvl w:val="1"/>
          <w:numId w:val="18"/>
        </w:numPr>
        <w:spacing w:after="200"/>
        <w:contextualSpacing/>
        <w:rPr>
          <w:rFonts w:ascii="Cambria" w:hAnsi="Cambria"/>
          <w:sz w:val="20"/>
          <w:szCs w:val="20"/>
        </w:rPr>
      </w:pPr>
      <w:r w:rsidRPr="004D6894">
        <w:rPr>
          <w:rFonts w:ascii="Cambria" w:hAnsi="Cambria"/>
          <w:sz w:val="20"/>
          <w:szCs w:val="20"/>
        </w:rPr>
        <w:t xml:space="preserve">Greatest difficulty = fear that their relationship will be seen as intimate </w:t>
      </w:r>
    </w:p>
    <w:p w14:paraId="6E216ABE" w14:textId="77777777" w:rsidR="00FE3EE1" w:rsidRPr="004D6894" w:rsidRDefault="00FE3EE1" w:rsidP="003B027F">
      <w:pPr>
        <w:numPr>
          <w:ilvl w:val="1"/>
          <w:numId w:val="18"/>
        </w:numPr>
        <w:spacing w:after="200"/>
        <w:contextualSpacing/>
        <w:rPr>
          <w:rFonts w:ascii="Cambria" w:hAnsi="Cambria"/>
          <w:sz w:val="20"/>
          <w:szCs w:val="20"/>
        </w:rPr>
      </w:pPr>
      <w:r w:rsidRPr="004D6894">
        <w:rPr>
          <w:rFonts w:ascii="Cambria" w:hAnsi="Cambria"/>
          <w:sz w:val="20"/>
          <w:szCs w:val="20"/>
        </w:rPr>
        <w:t xml:space="preserve">B/c of these concerns, female apprentice faces more constraints </w:t>
      </w:r>
    </w:p>
    <w:p w14:paraId="1308DB16" w14:textId="77777777" w:rsidR="00FE3EE1" w:rsidRPr="004D6894" w:rsidRDefault="00FE3EE1" w:rsidP="003B027F">
      <w:pPr>
        <w:numPr>
          <w:ilvl w:val="0"/>
          <w:numId w:val="18"/>
        </w:numPr>
        <w:spacing w:after="200"/>
        <w:contextualSpacing/>
        <w:rPr>
          <w:rFonts w:ascii="Cambria" w:hAnsi="Cambria"/>
          <w:sz w:val="20"/>
          <w:szCs w:val="20"/>
        </w:rPr>
      </w:pPr>
      <w:r w:rsidRPr="004D6894">
        <w:rPr>
          <w:rFonts w:ascii="Cambria" w:hAnsi="Cambria"/>
          <w:b/>
          <w:sz w:val="20"/>
          <w:szCs w:val="20"/>
          <w:highlight w:val="green"/>
        </w:rPr>
        <w:t>FINDINGS:</w:t>
      </w:r>
      <w:r w:rsidRPr="004D6894">
        <w:rPr>
          <w:rFonts w:ascii="Cambria" w:hAnsi="Cambria"/>
          <w:b/>
          <w:sz w:val="20"/>
          <w:szCs w:val="20"/>
        </w:rPr>
        <w:t xml:space="preserve"> </w:t>
      </w:r>
      <w:r w:rsidRPr="004D6894">
        <w:rPr>
          <w:rFonts w:ascii="Cambria" w:hAnsi="Cambria"/>
          <w:sz w:val="20"/>
          <w:szCs w:val="20"/>
        </w:rPr>
        <w:t xml:space="preserve">important to have a mentor when starting one’s career </w:t>
      </w:r>
      <w:r w:rsidRPr="004D6894">
        <w:rPr>
          <w:rFonts w:ascii="Cambria" w:hAnsi="Cambria"/>
          <w:sz w:val="20"/>
          <w:szCs w:val="20"/>
        </w:rPr>
        <w:sym w:font="Wingdings" w:char="F0E0"/>
      </w:r>
      <w:r w:rsidRPr="004D6894">
        <w:rPr>
          <w:rFonts w:ascii="Cambria" w:hAnsi="Cambria"/>
          <w:sz w:val="20"/>
          <w:szCs w:val="20"/>
        </w:rPr>
        <w:t xml:space="preserve"> </w:t>
      </w:r>
      <w:r w:rsidRPr="004D6894">
        <w:rPr>
          <w:rFonts w:ascii="Cambria" w:hAnsi="Cambria"/>
          <w:color w:val="0000FF"/>
          <w:sz w:val="20"/>
          <w:szCs w:val="20"/>
        </w:rPr>
        <w:t>mentor influences career success</w:t>
      </w:r>
    </w:p>
    <w:p w14:paraId="55C9895F" w14:textId="77777777" w:rsidR="00FE3EE1" w:rsidRPr="004D6894" w:rsidRDefault="00FE3EE1" w:rsidP="003B027F">
      <w:pPr>
        <w:numPr>
          <w:ilvl w:val="0"/>
          <w:numId w:val="18"/>
        </w:numPr>
        <w:spacing w:after="200"/>
        <w:contextualSpacing/>
        <w:rPr>
          <w:rFonts w:ascii="Cambria" w:hAnsi="Cambria"/>
          <w:sz w:val="20"/>
          <w:szCs w:val="20"/>
        </w:rPr>
      </w:pPr>
      <w:r w:rsidRPr="004D6894">
        <w:rPr>
          <w:rFonts w:ascii="Cambria" w:hAnsi="Cambria"/>
          <w:b/>
          <w:sz w:val="20"/>
          <w:szCs w:val="20"/>
          <w:highlight w:val="green"/>
        </w:rPr>
        <w:t>FINDINGS:</w:t>
      </w:r>
      <w:r w:rsidRPr="004D6894">
        <w:rPr>
          <w:rFonts w:ascii="Cambria" w:hAnsi="Cambria"/>
          <w:sz w:val="20"/>
          <w:szCs w:val="20"/>
        </w:rPr>
        <w:t xml:space="preserve"> </w:t>
      </w:r>
      <w:r w:rsidRPr="004D6894">
        <w:rPr>
          <w:rFonts w:ascii="Cambria" w:hAnsi="Cambria"/>
          <w:sz w:val="20"/>
          <w:szCs w:val="20"/>
          <w:u w:val="single"/>
        </w:rPr>
        <w:t>cross gender mentor-apprentice dyads</w:t>
      </w:r>
      <w:r w:rsidRPr="004D6894">
        <w:rPr>
          <w:rFonts w:ascii="Cambria" w:hAnsi="Cambria"/>
          <w:sz w:val="20"/>
          <w:szCs w:val="20"/>
        </w:rPr>
        <w:t xml:space="preserve"> = LESS likely to get involved in informal after-work social activities &amp; LESS likely to see their mentor as a role model, thus LESS likely to realize the benefits of an effective model</w:t>
      </w:r>
    </w:p>
    <w:p w14:paraId="2FA7EC10" w14:textId="77777777" w:rsidR="00FE3EE1" w:rsidRPr="004D6894" w:rsidRDefault="00FE3EE1" w:rsidP="003B027F">
      <w:pPr>
        <w:numPr>
          <w:ilvl w:val="0"/>
          <w:numId w:val="18"/>
        </w:numPr>
        <w:spacing w:after="200"/>
        <w:contextualSpacing/>
        <w:rPr>
          <w:rFonts w:ascii="Cambria" w:hAnsi="Cambria"/>
          <w:sz w:val="20"/>
          <w:szCs w:val="20"/>
        </w:rPr>
      </w:pPr>
      <w:r w:rsidRPr="004D6894">
        <w:rPr>
          <w:rFonts w:ascii="Cambria" w:hAnsi="Cambria"/>
          <w:b/>
          <w:sz w:val="20"/>
          <w:szCs w:val="20"/>
          <w:highlight w:val="green"/>
        </w:rPr>
        <w:t>FINGINDS</w:t>
      </w:r>
      <w:r w:rsidRPr="004D6894">
        <w:rPr>
          <w:rFonts w:ascii="Cambria" w:hAnsi="Cambria"/>
          <w:sz w:val="20"/>
          <w:szCs w:val="20"/>
        </w:rPr>
        <w:t xml:space="preserve">: </w:t>
      </w:r>
      <w:r w:rsidRPr="004D6894">
        <w:rPr>
          <w:rFonts w:ascii="Cambria" w:hAnsi="Cambria"/>
          <w:color w:val="0000FF"/>
          <w:sz w:val="20"/>
          <w:szCs w:val="20"/>
        </w:rPr>
        <w:t>mentors = MORE critical to women’s career success</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most women who make it to the top have had a mentor </w:t>
      </w:r>
      <w:r w:rsidRPr="004D6894">
        <w:rPr>
          <w:rFonts w:ascii="Cambria" w:hAnsi="Cambria"/>
          <w:sz w:val="20"/>
          <w:szCs w:val="20"/>
        </w:rPr>
        <w:sym w:font="Wingdings" w:char="F0E0"/>
      </w:r>
      <w:r w:rsidRPr="004D6894">
        <w:rPr>
          <w:rFonts w:ascii="Cambria" w:hAnsi="Cambria"/>
          <w:sz w:val="20"/>
          <w:szCs w:val="20"/>
        </w:rPr>
        <w:t xml:space="preserve"> for women, finding a mentor = difficult but critical!</w:t>
      </w:r>
    </w:p>
    <w:p w14:paraId="5817E087" w14:textId="77777777" w:rsidR="00FE3EE1" w:rsidRPr="004D6894" w:rsidRDefault="00FE3EE1" w:rsidP="003B027F">
      <w:pPr>
        <w:numPr>
          <w:ilvl w:val="0"/>
          <w:numId w:val="18"/>
        </w:numPr>
        <w:spacing w:after="200"/>
        <w:contextualSpacing/>
        <w:rPr>
          <w:rFonts w:ascii="Cambria" w:hAnsi="Cambria"/>
          <w:color w:val="FF0000"/>
          <w:sz w:val="20"/>
          <w:szCs w:val="20"/>
        </w:rPr>
      </w:pPr>
      <w:r w:rsidRPr="004D6894">
        <w:rPr>
          <w:rFonts w:ascii="Cambria" w:hAnsi="Cambria"/>
          <w:b/>
          <w:sz w:val="20"/>
          <w:szCs w:val="20"/>
          <w:highlight w:val="green"/>
        </w:rPr>
        <w:t>FINDINGS:</w:t>
      </w:r>
      <w:r w:rsidRPr="004D6894">
        <w:rPr>
          <w:rFonts w:ascii="Cambria" w:hAnsi="Cambria"/>
          <w:sz w:val="20"/>
          <w:szCs w:val="20"/>
        </w:rPr>
        <w:t xml:space="preserve"> </w:t>
      </w:r>
      <w:r w:rsidRPr="004D6894">
        <w:rPr>
          <w:rFonts w:ascii="Cambria" w:hAnsi="Cambria"/>
          <w:color w:val="FF0000"/>
          <w:sz w:val="20"/>
          <w:szCs w:val="20"/>
        </w:rPr>
        <w:t xml:space="preserve">exclusion from informal networks = major roadblock to the advancement of women </w:t>
      </w:r>
    </w:p>
    <w:p w14:paraId="270D7628" w14:textId="77777777" w:rsidR="00FE3EE1" w:rsidRPr="004D6894" w:rsidRDefault="00FE3EE1" w:rsidP="003B027F">
      <w:pPr>
        <w:contextualSpacing/>
        <w:rPr>
          <w:rFonts w:ascii="Cambria" w:hAnsi="Cambria"/>
          <w:b/>
          <w:sz w:val="20"/>
          <w:szCs w:val="20"/>
        </w:rPr>
      </w:pPr>
      <w:r w:rsidRPr="004D6894">
        <w:rPr>
          <w:rFonts w:ascii="Cambria" w:hAnsi="Cambria"/>
          <w:b/>
          <w:sz w:val="20"/>
          <w:szCs w:val="20"/>
        </w:rPr>
        <w:t>Race Ethnicity Mentoring:</w:t>
      </w:r>
    </w:p>
    <w:p w14:paraId="4A7AB193" w14:textId="77777777" w:rsidR="00FE3EE1" w:rsidRPr="004D6894" w:rsidRDefault="00FE3EE1" w:rsidP="003B027F">
      <w:pPr>
        <w:numPr>
          <w:ilvl w:val="0"/>
          <w:numId w:val="19"/>
        </w:numPr>
        <w:spacing w:after="200"/>
        <w:contextualSpacing/>
        <w:rPr>
          <w:rFonts w:ascii="Cambria" w:hAnsi="Cambria"/>
          <w:sz w:val="20"/>
          <w:szCs w:val="20"/>
        </w:rPr>
      </w:pPr>
      <w:r w:rsidRPr="004D6894">
        <w:rPr>
          <w:rFonts w:ascii="Cambria" w:hAnsi="Cambria"/>
          <w:b/>
          <w:sz w:val="20"/>
          <w:szCs w:val="20"/>
          <w:highlight w:val="green"/>
        </w:rPr>
        <w:t>FINDINGS:</w:t>
      </w:r>
      <w:r w:rsidRPr="004D6894">
        <w:rPr>
          <w:rFonts w:ascii="Cambria" w:hAnsi="Cambria"/>
          <w:b/>
          <w:sz w:val="20"/>
          <w:szCs w:val="20"/>
        </w:rPr>
        <w:t xml:space="preserve"> </w:t>
      </w:r>
      <w:r w:rsidRPr="004D6894">
        <w:rPr>
          <w:rFonts w:ascii="Cambria" w:hAnsi="Cambria"/>
          <w:sz w:val="20"/>
          <w:szCs w:val="20"/>
        </w:rPr>
        <w:t xml:space="preserve">mentors tend to select apprentices similar to them (race, nationality, gender) </w:t>
      </w:r>
    </w:p>
    <w:p w14:paraId="5FFB3475" w14:textId="77777777" w:rsidR="00FE3EE1" w:rsidRPr="004D6894" w:rsidRDefault="00FE3EE1" w:rsidP="003B027F">
      <w:pPr>
        <w:numPr>
          <w:ilvl w:val="0"/>
          <w:numId w:val="19"/>
        </w:numPr>
        <w:spacing w:after="200"/>
        <w:contextualSpacing/>
        <w:rPr>
          <w:rFonts w:ascii="Cambria" w:hAnsi="Cambria"/>
          <w:sz w:val="20"/>
          <w:szCs w:val="20"/>
        </w:rPr>
      </w:pPr>
      <w:r w:rsidRPr="004D6894">
        <w:rPr>
          <w:rFonts w:ascii="Cambria" w:hAnsi="Cambria"/>
          <w:sz w:val="20"/>
          <w:szCs w:val="20"/>
          <w:u w:val="single"/>
        </w:rPr>
        <w:t>Cross-race mentoring relationships focus on instrumental/career functions of mentoring (sponsorship, coaching, feedback) &amp; provide less psychosocial support (role modeling, counseling) than in same race dyads</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minority group members should put extra efforts into developing a supportive network of peers </w:t>
      </w:r>
    </w:p>
    <w:p w14:paraId="43186776" w14:textId="77777777" w:rsidR="00FE3EE1" w:rsidRPr="004D6894" w:rsidRDefault="00FE3EE1" w:rsidP="003B027F">
      <w:pPr>
        <w:contextualSpacing/>
        <w:rPr>
          <w:rFonts w:ascii="Cambria" w:hAnsi="Cambria"/>
          <w:b/>
          <w:sz w:val="20"/>
          <w:szCs w:val="20"/>
        </w:rPr>
      </w:pPr>
      <w:r w:rsidRPr="004D6894">
        <w:rPr>
          <w:rFonts w:ascii="Cambria" w:hAnsi="Cambria"/>
          <w:b/>
          <w:sz w:val="20"/>
          <w:szCs w:val="20"/>
        </w:rPr>
        <w:t>Research Evidence:</w:t>
      </w:r>
    </w:p>
    <w:p w14:paraId="1A45F67B" w14:textId="77777777" w:rsidR="00FE3EE1" w:rsidRPr="004D6894" w:rsidRDefault="00FE3EE1" w:rsidP="003B027F">
      <w:pPr>
        <w:numPr>
          <w:ilvl w:val="0"/>
          <w:numId w:val="20"/>
        </w:numPr>
        <w:spacing w:after="200"/>
        <w:contextualSpacing/>
        <w:rPr>
          <w:rFonts w:ascii="Cambria" w:hAnsi="Cambria"/>
          <w:i/>
          <w:sz w:val="20"/>
          <w:szCs w:val="20"/>
        </w:rPr>
      </w:pPr>
      <w:r w:rsidRPr="004D6894">
        <w:rPr>
          <w:rFonts w:ascii="Cambria" w:hAnsi="Cambria"/>
          <w:i/>
          <w:sz w:val="20"/>
          <w:szCs w:val="20"/>
        </w:rPr>
        <w:t xml:space="preserve">Mentored </w:t>
      </w:r>
      <w:proofErr w:type="spellStart"/>
      <w:r w:rsidRPr="004D6894">
        <w:rPr>
          <w:rFonts w:ascii="Cambria" w:hAnsi="Cambria"/>
          <w:i/>
          <w:sz w:val="20"/>
          <w:szCs w:val="20"/>
        </w:rPr>
        <w:t>ppl</w:t>
      </w:r>
      <w:proofErr w:type="spellEnd"/>
      <w:r w:rsidRPr="004D6894">
        <w:rPr>
          <w:rFonts w:ascii="Cambria" w:hAnsi="Cambria"/>
          <w:i/>
          <w:sz w:val="20"/>
          <w:szCs w:val="20"/>
        </w:rPr>
        <w:t xml:space="preserve"> have higher objective (compensation, promotions) &amp; subjective (greater satisfaction with job/career and commitment) career outcomes and are more likely to believe they would advance in their career </w:t>
      </w:r>
    </w:p>
    <w:p w14:paraId="090D93A5" w14:textId="77777777" w:rsidR="00FE3EE1" w:rsidRPr="004D6894" w:rsidRDefault="00FE3EE1" w:rsidP="003B027F">
      <w:pPr>
        <w:numPr>
          <w:ilvl w:val="0"/>
          <w:numId w:val="20"/>
        </w:numPr>
        <w:spacing w:after="200"/>
        <w:contextualSpacing/>
        <w:rPr>
          <w:rFonts w:ascii="Cambria" w:hAnsi="Cambria"/>
          <w:sz w:val="20"/>
          <w:szCs w:val="20"/>
        </w:rPr>
      </w:pPr>
      <w:r w:rsidRPr="004D6894">
        <w:rPr>
          <w:rFonts w:ascii="Cambria" w:hAnsi="Cambria"/>
          <w:b/>
          <w:color w:val="FF0000"/>
          <w:sz w:val="20"/>
          <w:szCs w:val="20"/>
        </w:rPr>
        <w:t xml:space="preserve">Mentoring = more strongly related to </w:t>
      </w:r>
      <w:r w:rsidRPr="004D6894">
        <w:rPr>
          <w:rFonts w:ascii="Cambria" w:hAnsi="Cambria"/>
          <w:b/>
          <w:color w:val="FF0000"/>
          <w:sz w:val="20"/>
          <w:szCs w:val="20"/>
          <w:u w:val="single"/>
        </w:rPr>
        <w:t>subjective career outcomes</w:t>
      </w:r>
      <w:r w:rsidRPr="004D6894">
        <w:rPr>
          <w:rFonts w:ascii="Cambria" w:hAnsi="Cambria"/>
          <w:sz w:val="20"/>
          <w:szCs w:val="20"/>
        </w:rPr>
        <w:t xml:space="preserve"> but both were found to be just as important for generating positive attitudes toward one’s job/ career</w:t>
      </w:r>
    </w:p>
    <w:p w14:paraId="68E5D4F1" w14:textId="77777777" w:rsidR="00FE3EE1" w:rsidRPr="004D6894" w:rsidRDefault="00FE3EE1" w:rsidP="003B027F">
      <w:pPr>
        <w:numPr>
          <w:ilvl w:val="0"/>
          <w:numId w:val="20"/>
        </w:numPr>
        <w:spacing w:after="200"/>
        <w:contextualSpacing/>
        <w:rPr>
          <w:rFonts w:ascii="Cambria" w:hAnsi="Cambria"/>
          <w:sz w:val="20"/>
          <w:szCs w:val="20"/>
        </w:rPr>
      </w:pPr>
      <w:r w:rsidRPr="004D6894">
        <w:rPr>
          <w:rFonts w:ascii="Cambria" w:hAnsi="Cambria"/>
          <w:sz w:val="20"/>
          <w:szCs w:val="20"/>
          <w:u w:val="single"/>
        </w:rPr>
        <w:t>Career function</w:t>
      </w:r>
      <w:r w:rsidRPr="004D6894">
        <w:rPr>
          <w:rFonts w:ascii="Cambria" w:hAnsi="Cambria"/>
          <w:sz w:val="20"/>
          <w:szCs w:val="20"/>
        </w:rPr>
        <w:t xml:space="preserve"> = strongly related to compensation/advancement </w:t>
      </w:r>
      <w:r w:rsidRPr="004D6894">
        <w:rPr>
          <w:rFonts w:ascii="Cambria" w:hAnsi="Cambria"/>
          <w:b/>
          <w:sz w:val="20"/>
          <w:szCs w:val="20"/>
        </w:rPr>
        <w:t>(objective)</w:t>
      </w:r>
    </w:p>
    <w:p w14:paraId="5426FDA3" w14:textId="77777777" w:rsidR="00FE3EE1" w:rsidRPr="004D6894" w:rsidRDefault="00FE3EE1" w:rsidP="003B027F">
      <w:pPr>
        <w:numPr>
          <w:ilvl w:val="0"/>
          <w:numId w:val="20"/>
        </w:numPr>
        <w:spacing w:after="200"/>
        <w:contextualSpacing/>
        <w:rPr>
          <w:rFonts w:ascii="Cambria" w:hAnsi="Cambria"/>
          <w:sz w:val="20"/>
          <w:szCs w:val="20"/>
        </w:rPr>
      </w:pPr>
      <w:r w:rsidRPr="004D6894">
        <w:rPr>
          <w:rFonts w:ascii="Cambria" w:hAnsi="Cambria"/>
          <w:sz w:val="20"/>
          <w:szCs w:val="20"/>
          <w:u w:val="single"/>
        </w:rPr>
        <w:t>Psychosocial function</w:t>
      </w:r>
      <w:r w:rsidRPr="004D6894">
        <w:rPr>
          <w:rFonts w:ascii="Cambria" w:hAnsi="Cambria"/>
          <w:sz w:val="20"/>
          <w:szCs w:val="20"/>
        </w:rPr>
        <w:t xml:space="preserve"> = strongly related to satisfaction with the mentoring relationship (</w:t>
      </w:r>
      <w:r w:rsidRPr="004D6894">
        <w:rPr>
          <w:rFonts w:ascii="Cambria" w:hAnsi="Cambria"/>
          <w:b/>
          <w:sz w:val="20"/>
          <w:szCs w:val="20"/>
        </w:rPr>
        <w:t>subjective)</w:t>
      </w:r>
    </w:p>
    <w:p w14:paraId="76DD391E" w14:textId="77777777" w:rsidR="00FE3EE1" w:rsidRPr="004D6894" w:rsidRDefault="00FE3EE1" w:rsidP="003B027F">
      <w:pPr>
        <w:contextualSpacing/>
        <w:rPr>
          <w:rFonts w:ascii="Cambria" w:hAnsi="Cambria"/>
          <w:b/>
          <w:sz w:val="20"/>
          <w:szCs w:val="20"/>
          <w:u w:val="single"/>
        </w:rPr>
      </w:pPr>
    </w:p>
    <w:p w14:paraId="1FE52B1D" w14:textId="77777777" w:rsidR="00FE3EE1" w:rsidRPr="004D6894" w:rsidRDefault="00FE3EE1" w:rsidP="003B027F">
      <w:pPr>
        <w:contextualSpacing/>
        <w:rPr>
          <w:rFonts w:ascii="Cambria" w:hAnsi="Cambria"/>
          <w:b/>
          <w:sz w:val="20"/>
          <w:szCs w:val="20"/>
          <w:u w:val="single"/>
        </w:rPr>
      </w:pPr>
      <w:r w:rsidRPr="004D6894">
        <w:rPr>
          <w:rFonts w:ascii="Cambria" w:hAnsi="Cambria"/>
          <w:b/>
          <w:sz w:val="20"/>
          <w:szCs w:val="20"/>
          <w:u w:val="single"/>
        </w:rPr>
        <w:t>Proactive Socialization</w:t>
      </w:r>
    </w:p>
    <w:p w14:paraId="35B3AAB6" w14:textId="77777777" w:rsidR="00FE3EE1" w:rsidRPr="004D6894" w:rsidRDefault="00FE3EE1" w:rsidP="003B027F">
      <w:pPr>
        <w:numPr>
          <w:ilvl w:val="0"/>
          <w:numId w:val="21"/>
        </w:numPr>
        <w:spacing w:after="200"/>
        <w:contextualSpacing/>
        <w:rPr>
          <w:rFonts w:ascii="Cambria" w:hAnsi="Cambria"/>
          <w:sz w:val="20"/>
          <w:szCs w:val="20"/>
        </w:rPr>
      </w:pPr>
      <w:r w:rsidRPr="004D6894">
        <w:rPr>
          <w:rFonts w:ascii="Cambria" w:hAnsi="Cambria"/>
          <w:sz w:val="20"/>
          <w:szCs w:val="20"/>
          <w:highlight w:val="yellow"/>
        </w:rPr>
        <w:t>Proactive Socialization</w:t>
      </w:r>
      <w:r w:rsidRPr="004D6894">
        <w:rPr>
          <w:rFonts w:ascii="Cambria" w:hAnsi="Cambria"/>
          <w:sz w:val="20"/>
          <w:szCs w:val="20"/>
        </w:rPr>
        <w:t xml:space="preserve">: process through which </w:t>
      </w:r>
      <w:r w:rsidRPr="004D6894">
        <w:rPr>
          <w:rFonts w:ascii="Cambria" w:hAnsi="Cambria"/>
          <w:b/>
          <w:color w:val="FF0000"/>
          <w:sz w:val="20"/>
          <w:szCs w:val="20"/>
        </w:rPr>
        <w:t>newcomers</w:t>
      </w:r>
      <w:r w:rsidRPr="004D6894">
        <w:rPr>
          <w:rFonts w:ascii="Cambria" w:hAnsi="Cambria"/>
          <w:color w:val="FF0000"/>
          <w:sz w:val="20"/>
          <w:szCs w:val="20"/>
        </w:rPr>
        <w:t xml:space="preserve"> play an active role in their own socialization </w:t>
      </w:r>
      <w:r w:rsidRPr="004D6894">
        <w:rPr>
          <w:rFonts w:ascii="Cambria" w:hAnsi="Cambria"/>
          <w:sz w:val="20"/>
          <w:szCs w:val="20"/>
        </w:rPr>
        <w:t xml:space="preserve">through use of a number of proactive socialization </w:t>
      </w:r>
      <w:proofErr w:type="spellStart"/>
      <w:r w:rsidRPr="004D6894">
        <w:rPr>
          <w:rFonts w:ascii="Cambria" w:hAnsi="Cambria"/>
          <w:sz w:val="20"/>
          <w:szCs w:val="20"/>
        </w:rPr>
        <w:t>behs</w:t>
      </w:r>
      <w:proofErr w:type="spellEnd"/>
    </w:p>
    <w:p w14:paraId="48A8E447" w14:textId="77777777" w:rsidR="00FE3EE1" w:rsidRPr="004D6894" w:rsidRDefault="00FE3EE1" w:rsidP="003B027F">
      <w:pPr>
        <w:numPr>
          <w:ilvl w:val="0"/>
          <w:numId w:val="21"/>
        </w:numPr>
        <w:spacing w:after="200"/>
        <w:contextualSpacing/>
        <w:rPr>
          <w:rFonts w:ascii="Cambria" w:hAnsi="Cambria"/>
          <w:sz w:val="20"/>
          <w:szCs w:val="20"/>
        </w:rPr>
      </w:pPr>
      <w:r w:rsidRPr="004D6894">
        <w:rPr>
          <w:rFonts w:ascii="Cambria" w:hAnsi="Cambria"/>
          <w:b/>
          <w:sz w:val="20"/>
          <w:szCs w:val="20"/>
          <w:highlight w:val="green"/>
        </w:rPr>
        <w:t>FINDINGS:</w:t>
      </w:r>
      <w:r w:rsidRPr="004D6894">
        <w:rPr>
          <w:rFonts w:ascii="Cambria" w:hAnsi="Cambria"/>
          <w:b/>
          <w:sz w:val="20"/>
          <w:szCs w:val="20"/>
        </w:rPr>
        <w:t xml:space="preserve"> </w:t>
      </w:r>
      <w:r w:rsidRPr="004D6894">
        <w:rPr>
          <w:rFonts w:ascii="Cambria" w:hAnsi="Cambria"/>
          <w:color w:val="0000FF"/>
          <w:sz w:val="20"/>
          <w:szCs w:val="20"/>
        </w:rPr>
        <w:t>o</w:t>
      </w:r>
      <w:r w:rsidRPr="004D6894">
        <w:rPr>
          <w:rFonts w:ascii="Cambria" w:hAnsi="Cambria"/>
          <w:b/>
          <w:color w:val="0000FF"/>
          <w:sz w:val="20"/>
          <w:szCs w:val="20"/>
          <w:u w:val="single"/>
        </w:rPr>
        <w:t xml:space="preserve">bservation </w:t>
      </w:r>
      <w:r w:rsidRPr="004D6894">
        <w:rPr>
          <w:rFonts w:ascii="Cambria" w:hAnsi="Cambria"/>
          <w:color w:val="0000FF"/>
          <w:sz w:val="20"/>
          <w:szCs w:val="20"/>
        </w:rPr>
        <w:t xml:space="preserve">= most common way that newcomers learn on the job and newcomer self-regulation </w:t>
      </w:r>
      <w:proofErr w:type="spellStart"/>
      <w:r w:rsidRPr="004D6894">
        <w:rPr>
          <w:rFonts w:ascii="Cambria" w:hAnsi="Cambria"/>
          <w:color w:val="0000FF"/>
          <w:sz w:val="20"/>
          <w:szCs w:val="20"/>
        </w:rPr>
        <w:t>beh</w:t>
      </w:r>
      <w:proofErr w:type="spellEnd"/>
      <w:r w:rsidRPr="004D6894">
        <w:rPr>
          <w:rFonts w:ascii="Cambria" w:hAnsi="Cambria"/>
          <w:sz w:val="20"/>
          <w:szCs w:val="20"/>
        </w:rPr>
        <w:t xml:space="preserve"> = related to lower anxiety/stress &amp; to more successful socialization</w:t>
      </w:r>
    </w:p>
    <w:p w14:paraId="124A61AB" w14:textId="77777777" w:rsidR="00FE3EE1" w:rsidRPr="004D6894" w:rsidRDefault="00FE3EE1" w:rsidP="003B027F">
      <w:pPr>
        <w:numPr>
          <w:ilvl w:val="0"/>
          <w:numId w:val="21"/>
        </w:numPr>
        <w:spacing w:after="200"/>
        <w:contextualSpacing/>
        <w:rPr>
          <w:rFonts w:ascii="Cambria" w:hAnsi="Cambria"/>
          <w:sz w:val="20"/>
          <w:szCs w:val="20"/>
        </w:rPr>
      </w:pPr>
      <w:r w:rsidRPr="004D6894">
        <w:rPr>
          <w:rFonts w:ascii="Cambria" w:hAnsi="Cambria"/>
          <w:b/>
          <w:color w:val="0000FF"/>
          <w:sz w:val="20"/>
          <w:szCs w:val="20"/>
        </w:rPr>
        <w:t>DIAGRAM PG. 267</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proactive socialization </w:t>
      </w:r>
      <w:proofErr w:type="spellStart"/>
      <w:r w:rsidRPr="004D6894">
        <w:rPr>
          <w:rFonts w:ascii="Cambria" w:hAnsi="Cambria"/>
          <w:sz w:val="20"/>
          <w:szCs w:val="20"/>
        </w:rPr>
        <w:t>behs</w:t>
      </w:r>
      <w:proofErr w:type="spellEnd"/>
    </w:p>
    <w:p w14:paraId="4A91A9D9" w14:textId="77777777" w:rsidR="00FE3EE1" w:rsidRPr="004D6894" w:rsidRDefault="00FE3EE1" w:rsidP="003B027F">
      <w:pPr>
        <w:numPr>
          <w:ilvl w:val="1"/>
          <w:numId w:val="21"/>
        </w:numPr>
        <w:spacing w:after="200"/>
        <w:contextualSpacing/>
        <w:rPr>
          <w:rFonts w:ascii="Cambria" w:hAnsi="Cambria"/>
          <w:sz w:val="20"/>
          <w:szCs w:val="20"/>
        </w:rPr>
      </w:pPr>
      <w:r w:rsidRPr="004D6894">
        <w:rPr>
          <w:rFonts w:ascii="Cambria" w:hAnsi="Cambria"/>
          <w:sz w:val="20"/>
          <w:szCs w:val="20"/>
        </w:rPr>
        <w:t>•Feedback-seeking</w:t>
      </w:r>
    </w:p>
    <w:p w14:paraId="512DC3AC" w14:textId="77777777" w:rsidR="00FE3EE1" w:rsidRPr="004D6894" w:rsidRDefault="00FE3EE1" w:rsidP="003B027F">
      <w:pPr>
        <w:numPr>
          <w:ilvl w:val="1"/>
          <w:numId w:val="21"/>
        </w:numPr>
        <w:spacing w:after="200"/>
        <w:contextualSpacing/>
        <w:rPr>
          <w:rFonts w:ascii="Cambria" w:hAnsi="Cambria"/>
          <w:sz w:val="20"/>
          <w:szCs w:val="20"/>
        </w:rPr>
      </w:pPr>
      <w:r w:rsidRPr="004D6894">
        <w:rPr>
          <w:rFonts w:ascii="Cambria" w:hAnsi="Cambria"/>
          <w:sz w:val="20"/>
          <w:szCs w:val="20"/>
        </w:rPr>
        <w:t>•Information-seeking</w:t>
      </w:r>
    </w:p>
    <w:p w14:paraId="63B86F28" w14:textId="77777777" w:rsidR="00FE3EE1" w:rsidRPr="004D6894" w:rsidRDefault="00FE3EE1" w:rsidP="003B027F">
      <w:pPr>
        <w:numPr>
          <w:ilvl w:val="1"/>
          <w:numId w:val="21"/>
        </w:numPr>
        <w:spacing w:after="200"/>
        <w:contextualSpacing/>
        <w:rPr>
          <w:rFonts w:ascii="Cambria" w:hAnsi="Cambria"/>
          <w:sz w:val="20"/>
          <w:szCs w:val="20"/>
        </w:rPr>
      </w:pPr>
      <w:r w:rsidRPr="004D6894">
        <w:rPr>
          <w:rFonts w:ascii="Cambria" w:hAnsi="Cambria"/>
          <w:sz w:val="20"/>
          <w:szCs w:val="20"/>
        </w:rPr>
        <w:t>•Observation</w:t>
      </w:r>
    </w:p>
    <w:p w14:paraId="358D2AEC" w14:textId="77777777" w:rsidR="00FE3EE1" w:rsidRPr="004D6894" w:rsidRDefault="00FE3EE1" w:rsidP="003B027F">
      <w:pPr>
        <w:numPr>
          <w:ilvl w:val="1"/>
          <w:numId w:val="21"/>
        </w:numPr>
        <w:spacing w:after="200"/>
        <w:contextualSpacing/>
        <w:rPr>
          <w:rFonts w:ascii="Cambria" w:hAnsi="Cambria"/>
          <w:sz w:val="20"/>
          <w:szCs w:val="20"/>
        </w:rPr>
      </w:pPr>
      <w:r w:rsidRPr="004D6894">
        <w:rPr>
          <w:rFonts w:ascii="Cambria" w:hAnsi="Cambria"/>
          <w:sz w:val="20"/>
          <w:szCs w:val="20"/>
        </w:rPr>
        <w:t>•General socializing</w:t>
      </w:r>
    </w:p>
    <w:p w14:paraId="03B46DF7" w14:textId="77777777" w:rsidR="00FE3EE1" w:rsidRPr="004D6894" w:rsidRDefault="00FE3EE1" w:rsidP="003B027F">
      <w:pPr>
        <w:numPr>
          <w:ilvl w:val="1"/>
          <w:numId w:val="21"/>
        </w:numPr>
        <w:spacing w:after="200"/>
        <w:contextualSpacing/>
        <w:rPr>
          <w:rFonts w:ascii="Cambria" w:hAnsi="Cambria"/>
          <w:sz w:val="20"/>
          <w:szCs w:val="20"/>
        </w:rPr>
      </w:pPr>
      <w:r w:rsidRPr="004D6894">
        <w:rPr>
          <w:rFonts w:ascii="Cambria" w:hAnsi="Cambria"/>
          <w:sz w:val="20"/>
          <w:szCs w:val="20"/>
        </w:rPr>
        <w:t>•Networking</w:t>
      </w:r>
    </w:p>
    <w:p w14:paraId="3BEB421F" w14:textId="77777777" w:rsidR="00FE3EE1" w:rsidRPr="004D6894" w:rsidRDefault="00FE3EE1" w:rsidP="003B027F">
      <w:pPr>
        <w:numPr>
          <w:ilvl w:val="1"/>
          <w:numId w:val="21"/>
        </w:numPr>
        <w:spacing w:after="200"/>
        <w:contextualSpacing/>
        <w:rPr>
          <w:rFonts w:ascii="Cambria" w:hAnsi="Cambria"/>
          <w:sz w:val="20"/>
          <w:szCs w:val="20"/>
        </w:rPr>
      </w:pPr>
      <w:r w:rsidRPr="004D6894">
        <w:rPr>
          <w:rFonts w:ascii="Cambria" w:hAnsi="Cambria"/>
          <w:sz w:val="20"/>
          <w:szCs w:val="20"/>
        </w:rPr>
        <w:t>•Boss relationship building</w:t>
      </w:r>
    </w:p>
    <w:p w14:paraId="4B546B3D" w14:textId="77777777" w:rsidR="00FE3EE1" w:rsidRPr="004D6894" w:rsidRDefault="00FE3EE1" w:rsidP="003B027F">
      <w:pPr>
        <w:numPr>
          <w:ilvl w:val="1"/>
          <w:numId w:val="21"/>
        </w:numPr>
        <w:spacing w:after="200"/>
        <w:contextualSpacing/>
        <w:rPr>
          <w:rFonts w:ascii="Cambria" w:hAnsi="Cambria"/>
          <w:sz w:val="20"/>
          <w:szCs w:val="20"/>
        </w:rPr>
      </w:pPr>
      <w:r w:rsidRPr="004D6894">
        <w:rPr>
          <w:rFonts w:ascii="Cambria" w:hAnsi="Cambria"/>
          <w:sz w:val="20"/>
          <w:szCs w:val="20"/>
        </w:rPr>
        <w:t>•Self-regulation</w:t>
      </w:r>
    </w:p>
    <w:p w14:paraId="00A2E40C" w14:textId="77777777" w:rsidR="00FE3EE1" w:rsidRPr="004D6894" w:rsidRDefault="00FE3EE1" w:rsidP="003B027F">
      <w:pPr>
        <w:numPr>
          <w:ilvl w:val="1"/>
          <w:numId w:val="21"/>
        </w:numPr>
        <w:spacing w:after="200"/>
        <w:contextualSpacing/>
        <w:rPr>
          <w:rFonts w:ascii="Cambria" w:hAnsi="Cambria"/>
          <w:sz w:val="20"/>
          <w:szCs w:val="20"/>
        </w:rPr>
      </w:pPr>
      <w:r w:rsidRPr="004D6894">
        <w:rPr>
          <w:rFonts w:ascii="Cambria" w:hAnsi="Cambria"/>
          <w:sz w:val="20"/>
          <w:szCs w:val="20"/>
        </w:rPr>
        <w:t>•Relationship building</w:t>
      </w:r>
    </w:p>
    <w:p w14:paraId="04134E85" w14:textId="77777777" w:rsidR="00FE3EE1" w:rsidRPr="004D6894" w:rsidRDefault="00FE3EE1" w:rsidP="003B027F">
      <w:pPr>
        <w:numPr>
          <w:ilvl w:val="1"/>
          <w:numId w:val="21"/>
        </w:numPr>
        <w:spacing w:after="200"/>
        <w:contextualSpacing/>
        <w:rPr>
          <w:rFonts w:ascii="Cambria" w:hAnsi="Cambria"/>
          <w:sz w:val="20"/>
          <w:szCs w:val="20"/>
        </w:rPr>
      </w:pPr>
      <w:r w:rsidRPr="004D6894">
        <w:rPr>
          <w:rFonts w:ascii="Cambria" w:hAnsi="Cambria"/>
          <w:sz w:val="20"/>
          <w:szCs w:val="20"/>
        </w:rPr>
        <w:t>•Job change negotiation</w:t>
      </w:r>
    </w:p>
    <w:p w14:paraId="73B7F398" w14:textId="77777777" w:rsidR="00FE3EE1" w:rsidRPr="004D6894" w:rsidRDefault="00FE3EE1" w:rsidP="003B027F">
      <w:pPr>
        <w:numPr>
          <w:ilvl w:val="1"/>
          <w:numId w:val="21"/>
        </w:numPr>
        <w:spacing w:after="200"/>
        <w:contextualSpacing/>
        <w:rPr>
          <w:rFonts w:ascii="Cambria" w:hAnsi="Cambria"/>
          <w:sz w:val="20"/>
          <w:szCs w:val="20"/>
        </w:rPr>
      </w:pPr>
      <w:r w:rsidRPr="004D6894">
        <w:rPr>
          <w:rFonts w:ascii="Cambria" w:hAnsi="Cambria"/>
          <w:sz w:val="20"/>
          <w:szCs w:val="20"/>
        </w:rPr>
        <w:t>•Involvement in work-related activities</w:t>
      </w:r>
    </w:p>
    <w:p w14:paraId="73090B27" w14:textId="77777777" w:rsidR="00FE3EE1" w:rsidRPr="004D6894" w:rsidRDefault="00FE3EE1" w:rsidP="003B027F">
      <w:pPr>
        <w:numPr>
          <w:ilvl w:val="1"/>
          <w:numId w:val="21"/>
        </w:numPr>
        <w:spacing w:after="200"/>
        <w:contextualSpacing/>
        <w:rPr>
          <w:rFonts w:ascii="Cambria" w:hAnsi="Cambria"/>
          <w:sz w:val="20"/>
          <w:szCs w:val="20"/>
        </w:rPr>
      </w:pPr>
      <w:r w:rsidRPr="004D6894">
        <w:rPr>
          <w:rFonts w:ascii="Cambria" w:hAnsi="Cambria"/>
          <w:sz w:val="20"/>
          <w:szCs w:val="20"/>
        </w:rPr>
        <w:t>•Career-enhancing strategies</w:t>
      </w:r>
    </w:p>
    <w:p w14:paraId="3CFDDE90" w14:textId="77777777" w:rsidR="00FE3EE1" w:rsidRPr="004D6894" w:rsidRDefault="00FE3EE1" w:rsidP="003B027F">
      <w:pPr>
        <w:numPr>
          <w:ilvl w:val="1"/>
          <w:numId w:val="21"/>
        </w:numPr>
        <w:spacing w:after="200"/>
        <w:contextualSpacing/>
        <w:rPr>
          <w:rFonts w:ascii="Cambria" w:hAnsi="Cambria"/>
          <w:sz w:val="20"/>
          <w:szCs w:val="20"/>
        </w:rPr>
      </w:pPr>
      <w:r w:rsidRPr="004D6894">
        <w:rPr>
          <w:rFonts w:ascii="Cambria" w:hAnsi="Cambria"/>
          <w:sz w:val="20"/>
          <w:szCs w:val="20"/>
        </w:rPr>
        <w:t>•Informal mentor relationships</w:t>
      </w:r>
    </w:p>
    <w:p w14:paraId="72501CD7" w14:textId="77777777" w:rsidR="00FE3EE1" w:rsidRPr="004D6894" w:rsidRDefault="00FE3EE1" w:rsidP="003B027F">
      <w:pPr>
        <w:numPr>
          <w:ilvl w:val="0"/>
          <w:numId w:val="21"/>
        </w:numPr>
        <w:spacing w:after="200"/>
        <w:contextualSpacing/>
        <w:rPr>
          <w:rFonts w:ascii="Cambria" w:hAnsi="Cambria"/>
          <w:sz w:val="20"/>
          <w:szCs w:val="20"/>
        </w:rPr>
      </w:pPr>
      <w:r w:rsidRPr="004D6894">
        <w:rPr>
          <w:rFonts w:ascii="Cambria" w:hAnsi="Cambria"/>
          <w:b/>
          <w:sz w:val="20"/>
          <w:szCs w:val="20"/>
        </w:rPr>
        <w:t xml:space="preserve">Most important proactive </w:t>
      </w:r>
      <w:proofErr w:type="spellStart"/>
      <w:r w:rsidRPr="004D6894">
        <w:rPr>
          <w:rFonts w:ascii="Cambria" w:hAnsi="Cambria"/>
          <w:b/>
          <w:sz w:val="20"/>
          <w:szCs w:val="20"/>
        </w:rPr>
        <w:t>beh</w:t>
      </w:r>
      <w:proofErr w:type="spellEnd"/>
      <w:r w:rsidRPr="004D6894">
        <w:rPr>
          <w:rFonts w:ascii="Cambria" w:hAnsi="Cambria"/>
          <w:sz w:val="20"/>
          <w:szCs w:val="20"/>
        </w:rPr>
        <w:t xml:space="preserve"> = </w:t>
      </w:r>
      <w:r w:rsidRPr="004D6894">
        <w:rPr>
          <w:rFonts w:ascii="Cambria" w:hAnsi="Cambria"/>
          <w:b/>
          <w:sz w:val="20"/>
          <w:szCs w:val="20"/>
          <w:highlight w:val="cyan"/>
        </w:rPr>
        <w:t>REQUEST FEEDBACK</w:t>
      </w:r>
      <w:r w:rsidRPr="004D6894">
        <w:rPr>
          <w:rFonts w:ascii="Cambria" w:hAnsi="Cambria"/>
          <w:sz w:val="20"/>
          <w:szCs w:val="20"/>
        </w:rPr>
        <w:t xml:space="preserve"> about performance &amp; </w:t>
      </w:r>
      <w:r w:rsidRPr="004D6894">
        <w:rPr>
          <w:rFonts w:ascii="Cambria" w:hAnsi="Cambria"/>
          <w:b/>
          <w:sz w:val="20"/>
          <w:szCs w:val="20"/>
          <w:highlight w:val="cyan"/>
        </w:rPr>
        <w:t>SEEK INFO</w:t>
      </w:r>
      <w:r w:rsidRPr="004D6894">
        <w:rPr>
          <w:rFonts w:ascii="Cambria" w:hAnsi="Cambria"/>
          <w:sz w:val="20"/>
          <w:szCs w:val="20"/>
        </w:rPr>
        <w:t xml:space="preserve"> about work tasks/roles/group/org </w:t>
      </w:r>
    </w:p>
    <w:p w14:paraId="066F5ED8" w14:textId="77777777" w:rsidR="00FE3EE1" w:rsidRPr="004D6894" w:rsidRDefault="00FE3EE1" w:rsidP="003B027F">
      <w:pPr>
        <w:numPr>
          <w:ilvl w:val="1"/>
          <w:numId w:val="21"/>
        </w:numPr>
        <w:spacing w:after="200"/>
        <w:contextualSpacing/>
        <w:rPr>
          <w:rFonts w:ascii="Cambria" w:hAnsi="Cambria"/>
          <w:sz w:val="20"/>
          <w:szCs w:val="20"/>
        </w:rPr>
      </w:pPr>
      <w:r w:rsidRPr="004D6894">
        <w:rPr>
          <w:rFonts w:ascii="Cambria" w:hAnsi="Cambria"/>
          <w:sz w:val="20"/>
          <w:szCs w:val="20"/>
        </w:rPr>
        <w:t xml:space="preserve">Newcomers can acquire info by requesting it, by asking questions, and by observing others </w:t>
      </w:r>
      <w:proofErr w:type="spellStart"/>
      <w:r w:rsidRPr="004D6894">
        <w:rPr>
          <w:rFonts w:ascii="Cambria" w:hAnsi="Cambria"/>
          <w:sz w:val="20"/>
          <w:szCs w:val="20"/>
        </w:rPr>
        <w:t>beh</w:t>
      </w:r>
      <w:proofErr w:type="spellEnd"/>
    </w:p>
    <w:p w14:paraId="799625F5" w14:textId="77777777" w:rsidR="00FE3EE1" w:rsidRPr="004D6894" w:rsidRDefault="00FE3EE1" w:rsidP="003B027F">
      <w:pPr>
        <w:numPr>
          <w:ilvl w:val="0"/>
          <w:numId w:val="21"/>
        </w:numPr>
        <w:spacing w:after="200"/>
        <w:contextualSpacing/>
        <w:rPr>
          <w:rFonts w:ascii="Cambria" w:hAnsi="Cambria"/>
          <w:sz w:val="20"/>
          <w:szCs w:val="20"/>
        </w:rPr>
      </w:pPr>
      <w:r w:rsidRPr="004D6894">
        <w:rPr>
          <w:rFonts w:ascii="Cambria" w:hAnsi="Cambria"/>
          <w:sz w:val="20"/>
          <w:szCs w:val="20"/>
        </w:rPr>
        <w:t xml:space="preserve"> </w:t>
      </w:r>
      <w:r w:rsidRPr="004D6894">
        <w:rPr>
          <w:rFonts w:ascii="Cambria" w:hAnsi="Cambria"/>
          <w:b/>
          <w:sz w:val="20"/>
          <w:szCs w:val="20"/>
          <w:highlight w:val="green"/>
        </w:rPr>
        <w:t>FINDINGS:</w:t>
      </w:r>
      <w:r w:rsidRPr="004D6894">
        <w:rPr>
          <w:rFonts w:ascii="Cambria" w:hAnsi="Cambria"/>
          <w:b/>
          <w:sz w:val="20"/>
          <w:szCs w:val="20"/>
        </w:rPr>
        <w:t xml:space="preserve"> </w:t>
      </w:r>
      <w:r w:rsidRPr="004D6894">
        <w:rPr>
          <w:rFonts w:ascii="Cambria" w:hAnsi="Cambria"/>
          <w:sz w:val="20"/>
          <w:szCs w:val="20"/>
        </w:rPr>
        <w:t xml:space="preserve">newcomers </w:t>
      </w:r>
      <w:r w:rsidRPr="004D6894">
        <w:rPr>
          <w:rFonts w:ascii="Cambria" w:hAnsi="Cambria"/>
          <w:i/>
          <w:sz w:val="20"/>
          <w:szCs w:val="20"/>
        </w:rPr>
        <w:t xml:space="preserve">rely </w:t>
      </w:r>
      <w:r w:rsidRPr="004D6894">
        <w:rPr>
          <w:rFonts w:ascii="Cambria" w:hAnsi="Cambria"/>
          <w:i/>
          <w:sz w:val="20"/>
          <w:szCs w:val="20"/>
          <w:u w:val="single"/>
        </w:rPr>
        <w:t>primarily on observation</w:t>
      </w:r>
      <w:r w:rsidRPr="004D6894">
        <w:rPr>
          <w:rFonts w:ascii="Cambria" w:hAnsi="Cambria"/>
          <w:i/>
          <w:sz w:val="20"/>
          <w:szCs w:val="20"/>
        </w:rPr>
        <w:t xml:space="preserve">, followed by interpersonal sources </w:t>
      </w:r>
      <w:r w:rsidRPr="004D6894">
        <w:rPr>
          <w:rFonts w:ascii="Cambria" w:hAnsi="Cambria"/>
          <w:sz w:val="20"/>
          <w:szCs w:val="20"/>
        </w:rPr>
        <w:t>(supervisor/co-worker)</w:t>
      </w:r>
    </w:p>
    <w:p w14:paraId="103B2FA1" w14:textId="77777777" w:rsidR="00FE3EE1" w:rsidRPr="004D6894" w:rsidRDefault="00FE3EE1" w:rsidP="003B027F">
      <w:pPr>
        <w:numPr>
          <w:ilvl w:val="0"/>
          <w:numId w:val="21"/>
        </w:numPr>
        <w:spacing w:after="200"/>
        <w:contextualSpacing/>
        <w:rPr>
          <w:rFonts w:ascii="Cambria" w:hAnsi="Cambria"/>
          <w:sz w:val="20"/>
          <w:szCs w:val="20"/>
        </w:rPr>
      </w:pPr>
      <w:r w:rsidRPr="004D6894">
        <w:rPr>
          <w:rFonts w:ascii="Cambria" w:hAnsi="Cambria"/>
          <w:b/>
          <w:sz w:val="20"/>
          <w:szCs w:val="20"/>
          <w:highlight w:val="green"/>
        </w:rPr>
        <w:t>FINDINGS:</w:t>
      </w:r>
      <w:r w:rsidRPr="004D6894">
        <w:rPr>
          <w:rFonts w:ascii="Cambria" w:hAnsi="Cambria"/>
          <w:b/>
          <w:sz w:val="20"/>
          <w:szCs w:val="20"/>
        </w:rPr>
        <w:t xml:space="preserve"> </w:t>
      </w:r>
      <w:r w:rsidRPr="004D6894">
        <w:rPr>
          <w:rFonts w:ascii="Cambria" w:hAnsi="Cambria"/>
          <w:sz w:val="20"/>
          <w:szCs w:val="20"/>
        </w:rPr>
        <w:t xml:space="preserve">newcomers </w:t>
      </w:r>
      <w:r w:rsidRPr="004D6894">
        <w:rPr>
          <w:rFonts w:ascii="Cambria" w:hAnsi="Cambria"/>
          <w:i/>
          <w:sz w:val="20"/>
          <w:szCs w:val="20"/>
        </w:rPr>
        <w:t xml:space="preserve">tend to seek out </w:t>
      </w:r>
      <w:r w:rsidRPr="004D6894">
        <w:rPr>
          <w:rFonts w:ascii="Cambria" w:hAnsi="Cambria"/>
          <w:i/>
          <w:sz w:val="20"/>
          <w:szCs w:val="20"/>
          <w:u w:val="single"/>
        </w:rPr>
        <w:t>task-related info</w:t>
      </w:r>
      <w:r w:rsidRPr="004D6894">
        <w:rPr>
          <w:rFonts w:ascii="Cambria" w:hAnsi="Cambria"/>
          <w:i/>
          <w:sz w:val="20"/>
          <w:szCs w:val="20"/>
        </w:rPr>
        <w:t xml:space="preserve"> the most</w:t>
      </w:r>
      <w:r w:rsidRPr="004D6894">
        <w:rPr>
          <w:rFonts w:ascii="Cambria" w:hAnsi="Cambria"/>
          <w:sz w:val="20"/>
          <w:szCs w:val="20"/>
        </w:rPr>
        <w:t>, especially during the early period of socialization</w:t>
      </w:r>
    </w:p>
    <w:p w14:paraId="499EDE46" w14:textId="77777777" w:rsidR="00FE3EE1" w:rsidRPr="004D6894" w:rsidRDefault="00FE3EE1" w:rsidP="003B027F">
      <w:pPr>
        <w:numPr>
          <w:ilvl w:val="0"/>
          <w:numId w:val="21"/>
        </w:numPr>
        <w:spacing w:after="200"/>
        <w:contextualSpacing/>
        <w:rPr>
          <w:rFonts w:ascii="Cambria" w:hAnsi="Cambria"/>
          <w:sz w:val="20"/>
          <w:szCs w:val="20"/>
        </w:rPr>
      </w:pPr>
      <w:r w:rsidRPr="004D6894">
        <w:rPr>
          <w:rFonts w:ascii="Cambria" w:hAnsi="Cambria"/>
          <w:sz w:val="20"/>
          <w:szCs w:val="20"/>
        </w:rPr>
        <w:t xml:space="preserve">Newcomers can be proactive by socializing, networking, building relationships with co-workers, negotiating job changes to improve P-J fit, finding a mentor, </w:t>
      </w:r>
      <w:proofErr w:type="spellStart"/>
      <w:r w:rsidRPr="004D6894">
        <w:rPr>
          <w:rFonts w:ascii="Cambria" w:hAnsi="Cambria"/>
          <w:sz w:val="20"/>
          <w:szCs w:val="20"/>
        </w:rPr>
        <w:t>etc</w:t>
      </w:r>
      <w:proofErr w:type="spellEnd"/>
    </w:p>
    <w:p w14:paraId="6EC1F267" w14:textId="77777777" w:rsidR="00FE3EE1" w:rsidRPr="004D6894" w:rsidRDefault="00FE3EE1" w:rsidP="003B027F">
      <w:pPr>
        <w:contextualSpacing/>
        <w:rPr>
          <w:rFonts w:ascii="Cambria" w:hAnsi="Cambria"/>
          <w:b/>
          <w:sz w:val="20"/>
          <w:szCs w:val="20"/>
        </w:rPr>
      </w:pPr>
      <w:r w:rsidRPr="004D6894">
        <w:rPr>
          <w:rFonts w:ascii="Cambria" w:hAnsi="Cambria"/>
          <w:b/>
          <w:sz w:val="20"/>
          <w:szCs w:val="20"/>
        </w:rPr>
        <w:t>Research Evidence</w:t>
      </w:r>
    </w:p>
    <w:p w14:paraId="217D447E" w14:textId="77777777" w:rsidR="00FE3EE1" w:rsidRPr="004D6894" w:rsidRDefault="00FE3EE1" w:rsidP="003B027F">
      <w:pPr>
        <w:numPr>
          <w:ilvl w:val="0"/>
          <w:numId w:val="22"/>
        </w:numPr>
        <w:spacing w:after="200"/>
        <w:contextualSpacing/>
        <w:rPr>
          <w:rFonts w:ascii="Cambria" w:hAnsi="Cambria"/>
          <w:b/>
          <w:color w:val="FF0000"/>
          <w:sz w:val="20"/>
          <w:szCs w:val="20"/>
        </w:rPr>
      </w:pPr>
      <w:r w:rsidRPr="004D6894">
        <w:rPr>
          <w:rFonts w:ascii="Cambria" w:hAnsi="Cambria"/>
          <w:color w:val="FF0000"/>
          <w:sz w:val="20"/>
          <w:szCs w:val="20"/>
          <w:u w:val="single"/>
        </w:rPr>
        <w:t>Feedback &amp; info seeking</w:t>
      </w:r>
      <w:r w:rsidRPr="004D6894">
        <w:rPr>
          <w:rFonts w:ascii="Cambria" w:hAnsi="Cambria"/>
          <w:color w:val="FF0000"/>
          <w:sz w:val="20"/>
          <w:szCs w:val="20"/>
        </w:rPr>
        <w:t xml:space="preserve"> = related to greater knowledge of diff content areas as well as to higher job satisfaction, org commitment, and job performance and lower levels of stress, intentions to quit, and turnover</w:t>
      </w:r>
    </w:p>
    <w:p w14:paraId="5DB95EFA" w14:textId="77777777" w:rsidR="00FE3EE1" w:rsidRPr="004D6894" w:rsidRDefault="00FE3EE1" w:rsidP="003B027F">
      <w:pPr>
        <w:numPr>
          <w:ilvl w:val="0"/>
          <w:numId w:val="22"/>
        </w:numPr>
        <w:spacing w:after="200"/>
        <w:contextualSpacing/>
        <w:rPr>
          <w:rFonts w:ascii="Cambria" w:hAnsi="Cambria"/>
          <w:b/>
          <w:sz w:val="20"/>
          <w:szCs w:val="20"/>
        </w:rPr>
      </w:pPr>
      <w:r w:rsidRPr="004D6894">
        <w:rPr>
          <w:rFonts w:ascii="Cambria" w:hAnsi="Cambria"/>
          <w:sz w:val="20"/>
          <w:szCs w:val="20"/>
        </w:rPr>
        <w:t xml:space="preserve">Supervisor = info source most strongly related to positive socialization outcomes </w:t>
      </w:r>
    </w:p>
    <w:p w14:paraId="2B7D886B" w14:textId="77777777" w:rsidR="00FE3EE1" w:rsidRPr="004D6894" w:rsidRDefault="00FE3EE1" w:rsidP="003B027F">
      <w:pPr>
        <w:numPr>
          <w:ilvl w:val="0"/>
          <w:numId w:val="22"/>
        </w:numPr>
        <w:spacing w:after="200"/>
        <w:contextualSpacing/>
        <w:rPr>
          <w:rFonts w:ascii="Cambria" w:hAnsi="Cambria"/>
          <w:b/>
          <w:color w:val="0000FF"/>
          <w:sz w:val="20"/>
          <w:szCs w:val="20"/>
        </w:rPr>
      </w:pPr>
      <w:r w:rsidRPr="004D6894">
        <w:rPr>
          <w:rFonts w:ascii="Cambria" w:hAnsi="Cambria"/>
          <w:color w:val="0000FF"/>
          <w:sz w:val="20"/>
          <w:szCs w:val="20"/>
        </w:rPr>
        <w:t xml:space="preserve">Newcomers high in proactive </w:t>
      </w:r>
      <w:proofErr w:type="spellStart"/>
      <w:r w:rsidRPr="004D6894">
        <w:rPr>
          <w:rFonts w:ascii="Cambria" w:hAnsi="Cambria"/>
          <w:color w:val="0000FF"/>
          <w:sz w:val="20"/>
          <w:szCs w:val="20"/>
        </w:rPr>
        <w:t>beh</w:t>
      </w:r>
      <w:proofErr w:type="spellEnd"/>
      <w:r w:rsidRPr="004D6894">
        <w:rPr>
          <w:rFonts w:ascii="Cambria" w:hAnsi="Cambria"/>
          <w:color w:val="0000FF"/>
          <w:sz w:val="20"/>
          <w:szCs w:val="20"/>
        </w:rPr>
        <w:t xml:space="preserve"> report more learning &amp; positive socialization outcomes </w:t>
      </w:r>
      <w:r w:rsidRPr="004D6894">
        <w:rPr>
          <w:rFonts w:ascii="Cambria" w:hAnsi="Cambria"/>
          <w:color w:val="0000FF"/>
          <w:sz w:val="20"/>
          <w:szCs w:val="20"/>
        </w:rPr>
        <w:sym w:font="Wingdings" w:char="F0E0"/>
      </w:r>
      <w:r w:rsidRPr="004D6894">
        <w:rPr>
          <w:rFonts w:ascii="Cambria" w:hAnsi="Cambria"/>
          <w:color w:val="0000FF"/>
          <w:sz w:val="20"/>
          <w:szCs w:val="20"/>
        </w:rPr>
        <w:t xml:space="preserve"> more proactive = more learning and positive socialization outcomes</w:t>
      </w:r>
    </w:p>
    <w:p w14:paraId="09E7446B" w14:textId="77777777" w:rsidR="00FE3EE1" w:rsidRPr="004D6894" w:rsidRDefault="00FE3EE1" w:rsidP="003B027F">
      <w:pPr>
        <w:contextualSpacing/>
        <w:rPr>
          <w:rFonts w:ascii="Cambria" w:hAnsi="Cambria"/>
          <w:b/>
          <w:sz w:val="20"/>
          <w:szCs w:val="20"/>
          <w:u w:val="single"/>
        </w:rPr>
      </w:pPr>
    </w:p>
    <w:p w14:paraId="083884A8" w14:textId="77777777" w:rsidR="00FE3EE1" w:rsidRPr="004D6894" w:rsidRDefault="00FE3EE1" w:rsidP="003B027F">
      <w:pPr>
        <w:contextualSpacing/>
        <w:rPr>
          <w:rFonts w:ascii="Cambria" w:hAnsi="Cambria"/>
          <w:b/>
          <w:color w:val="0000FF"/>
          <w:sz w:val="20"/>
          <w:szCs w:val="20"/>
        </w:rPr>
      </w:pPr>
      <w:r w:rsidRPr="004D6894">
        <w:rPr>
          <w:rFonts w:ascii="Cambria" w:hAnsi="Cambria"/>
          <w:b/>
          <w:sz w:val="20"/>
          <w:szCs w:val="20"/>
          <w:u w:val="single"/>
        </w:rPr>
        <w:t>Organization Culture</w:t>
      </w:r>
    </w:p>
    <w:p w14:paraId="7B45D4F4" w14:textId="77777777" w:rsidR="00FE3EE1" w:rsidRPr="004D6894" w:rsidRDefault="00FE3EE1" w:rsidP="003B027F">
      <w:pPr>
        <w:contextualSpacing/>
        <w:rPr>
          <w:rFonts w:ascii="Cambria" w:hAnsi="Cambria"/>
          <w:b/>
          <w:sz w:val="20"/>
          <w:szCs w:val="20"/>
        </w:rPr>
      </w:pPr>
      <w:r w:rsidRPr="004D6894">
        <w:rPr>
          <w:rFonts w:ascii="Cambria" w:hAnsi="Cambria"/>
          <w:b/>
          <w:sz w:val="20"/>
          <w:szCs w:val="20"/>
          <w:highlight w:val="yellow"/>
        </w:rPr>
        <w:t>What is Organizational Culture?</w:t>
      </w:r>
    </w:p>
    <w:p w14:paraId="4107901F" w14:textId="77777777" w:rsidR="00FE3EE1" w:rsidRPr="004D6894" w:rsidRDefault="00FE3EE1" w:rsidP="003B027F">
      <w:pPr>
        <w:numPr>
          <w:ilvl w:val="0"/>
          <w:numId w:val="23"/>
        </w:numPr>
        <w:spacing w:after="200"/>
        <w:contextualSpacing/>
        <w:rPr>
          <w:rFonts w:ascii="Cambria" w:hAnsi="Cambria"/>
          <w:sz w:val="20"/>
          <w:szCs w:val="20"/>
        </w:rPr>
      </w:pPr>
      <w:r w:rsidRPr="004D6894">
        <w:rPr>
          <w:rFonts w:ascii="Cambria" w:hAnsi="Cambria"/>
          <w:sz w:val="20"/>
          <w:szCs w:val="20"/>
        </w:rPr>
        <w:t xml:space="preserve">Informally </w:t>
      </w:r>
      <w:r w:rsidRPr="004D6894">
        <w:rPr>
          <w:rFonts w:ascii="Cambria" w:hAnsi="Cambria"/>
          <w:sz w:val="20"/>
          <w:szCs w:val="20"/>
        </w:rPr>
        <w:sym w:font="Wingdings" w:char="F0E0"/>
      </w:r>
      <w:r w:rsidRPr="004D6894">
        <w:rPr>
          <w:rFonts w:ascii="Cambria" w:hAnsi="Cambria"/>
          <w:sz w:val="20"/>
          <w:szCs w:val="20"/>
        </w:rPr>
        <w:t xml:space="preserve"> org’s style, atmosphere, personality</w:t>
      </w:r>
    </w:p>
    <w:p w14:paraId="5A30DC49" w14:textId="77777777" w:rsidR="00FE3EE1" w:rsidRPr="004D6894" w:rsidRDefault="00FE3EE1" w:rsidP="003B027F">
      <w:pPr>
        <w:numPr>
          <w:ilvl w:val="0"/>
          <w:numId w:val="23"/>
        </w:numPr>
        <w:spacing w:after="200"/>
        <w:contextualSpacing/>
        <w:rPr>
          <w:rFonts w:ascii="Cambria" w:hAnsi="Cambria"/>
          <w:sz w:val="20"/>
          <w:szCs w:val="20"/>
        </w:rPr>
      </w:pPr>
      <w:r w:rsidRPr="004D6894">
        <w:rPr>
          <w:rFonts w:ascii="Cambria" w:hAnsi="Cambria"/>
          <w:sz w:val="20"/>
          <w:szCs w:val="20"/>
        </w:rPr>
        <w:t>Formally</w:t>
      </w:r>
      <w:r w:rsidRPr="004D6894">
        <w:rPr>
          <w:rFonts w:ascii="Cambria" w:hAnsi="Cambria"/>
          <w:sz w:val="20"/>
          <w:szCs w:val="20"/>
        </w:rPr>
        <w:sym w:font="Wingdings" w:char="F0E0"/>
      </w:r>
      <w:r w:rsidRPr="004D6894">
        <w:rPr>
          <w:rFonts w:ascii="Cambria" w:hAnsi="Cambria"/>
          <w:sz w:val="20"/>
          <w:szCs w:val="20"/>
        </w:rPr>
        <w:t xml:space="preserve"> </w:t>
      </w:r>
      <w:r w:rsidRPr="004D6894">
        <w:rPr>
          <w:rFonts w:ascii="Cambria" w:hAnsi="Cambria"/>
          <w:sz w:val="20"/>
          <w:szCs w:val="20"/>
          <w:highlight w:val="cyan"/>
        </w:rPr>
        <w:t>Organization Culture:</w:t>
      </w:r>
      <w:r w:rsidRPr="004D6894">
        <w:rPr>
          <w:rFonts w:ascii="Cambria" w:hAnsi="Cambria"/>
          <w:sz w:val="20"/>
          <w:szCs w:val="20"/>
        </w:rPr>
        <w:t xml:space="preserve"> shared </w:t>
      </w:r>
      <w:r w:rsidRPr="004D6894">
        <w:rPr>
          <w:rFonts w:ascii="Cambria" w:hAnsi="Cambria"/>
          <w:color w:val="FF0000"/>
          <w:sz w:val="20"/>
          <w:szCs w:val="20"/>
        </w:rPr>
        <w:t>beliefs, values, assumptions</w:t>
      </w:r>
      <w:r w:rsidRPr="004D6894">
        <w:rPr>
          <w:rFonts w:ascii="Cambria" w:hAnsi="Cambria"/>
          <w:sz w:val="20"/>
          <w:szCs w:val="20"/>
        </w:rPr>
        <w:t xml:space="preserve"> that exist in an org </w:t>
      </w:r>
      <w:r w:rsidRPr="004D6894">
        <w:rPr>
          <w:rFonts w:ascii="Cambria" w:hAnsi="Cambria"/>
          <w:sz w:val="20"/>
          <w:szCs w:val="20"/>
        </w:rPr>
        <w:sym w:font="Wingdings" w:char="F0E0"/>
      </w:r>
      <w:r w:rsidRPr="004D6894">
        <w:rPr>
          <w:rFonts w:ascii="Cambria" w:hAnsi="Cambria"/>
          <w:sz w:val="20"/>
          <w:szCs w:val="20"/>
        </w:rPr>
        <w:t xml:space="preserve"> determine the norms </w:t>
      </w:r>
    </w:p>
    <w:p w14:paraId="1F7FD35C" w14:textId="77777777" w:rsidR="00FE3EE1" w:rsidRPr="004D6894" w:rsidRDefault="00FE3EE1" w:rsidP="003B027F">
      <w:pPr>
        <w:numPr>
          <w:ilvl w:val="1"/>
          <w:numId w:val="23"/>
        </w:numPr>
        <w:spacing w:after="200"/>
        <w:contextualSpacing/>
        <w:rPr>
          <w:rFonts w:ascii="Cambria" w:hAnsi="Cambria"/>
          <w:color w:val="FF0000"/>
          <w:sz w:val="20"/>
          <w:szCs w:val="20"/>
        </w:rPr>
      </w:pPr>
      <w:r w:rsidRPr="004D6894">
        <w:rPr>
          <w:rFonts w:ascii="Cambria" w:hAnsi="Cambria"/>
          <w:b/>
          <w:sz w:val="20"/>
          <w:szCs w:val="20"/>
          <w:u w:val="single"/>
        </w:rPr>
        <w:t>“Shared”</w:t>
      </w:r>
      <w:r w:rsidRPr="004D6894">
        <w:rPr>
          <w:rFonts w:ascii="Cambria" w:hAnsi="Cambria"/>
          <w:sz w:val="20"/>
          <w:szCs w:val="20"/>
        </w:rPr>
        <w:t xml:space="preserve"> doesn’t mean that they 100% agree, just that they’ve had </w:t>
      </w:r>
      <w:r w:rsidRPr="004D6894">
        <w:rPr>
          <w:rFonts w:ascii="Cambria" w:hAnsi="Cambria"/>
          <w:color w:val="FF0000"/>
          <w:sz w:val="20"/>
          <w:szCs w:val="20"/>
        </w:rPr>
        <w:t>uniform exposure to them &amp; have some minimum common understanding of them</w:t>
      </w:r>
    </w:p>
    <w:p w14:paraId="05DC270C" w14:textId="77777777" w:rsidR="00FE3EE1" w:rsidRPr="004D6894" w:rsidRDefault="00FE3EE1" w:rsidP="003B027F">
      <w:pPr>
        <w:numPr>
          <w:ilvl w:val="1"/>
          <w:numId w:val="23"/>
        </w:numPr>
        <w:spacing w:after="200"/>
        <w:contextualSpacing/>
        <w:rPr>
          <w:rFonts w:ascii="Cambria" w:hAnsi="Cambria"/>
          <w:sz w:val="20"/>
          <w:szCs w:val="20"/>
        </w:rPr>
      </w:pPr>
      <w:r w:rsidRPr="004D6894">
        <w:rPr>
          <w:rFonts w:ascii="Cambria" w:hAnsi="Cambria"/>
          <w:sz w:val="20"/>
          <w:szCs w:val="20"/>
        </w:rPr>
        <w:t xml:space="preserve">Culture represents true </w:t>
      </w:r>
      <w:r w:rsidRPr="004D6894">
        <w:rPr>
          <w:rFonts w:ascii="Cambria" w:hAnsi="Cambria"/>
          <w:b/>
          <w:sz w:val="20"/>
          <w:szCs w:val="20"/>
          <w:u w:val="single"/>
        </w:rPr>
        <w:t>“way of life”</w:t>
      </w:r>
      <w:r w:rsidRPr="004D6894">
        <w:rPr>
          <w:rFonts w:ascii="Cambria" w:hAnsi="Cambria"/>
          <w:sz w:val="20"/>
          <w:szCs w:val="20"/>
        </w:rPr>
        <w:t xml:space="preserve"> for those who take it for granted</w:t>
      </w:r>
    </w:p>
    <w:p w14:paraId="69D2BACB" w14:textId="77777777" w:rsidR="00FE3EE1" w:rsidRPr="004D6894" w:rsidRDefault="00FE3EE1" w:rsidP="003B027F">
      <w:pPr>
        <w:numPr>
          <w:ilvl w:val="1"/>
          <w:numId w:val="23"/>
        </w:numPr>
        <w:spacing w:after="200"/>
        <w:contextualSpacing/>
        <w:rPr>
          <w:rFonts w:ascii="Cambria" w:hAnsi="Cambria"/>
          <w:sz w:val="20"/>
          <w:szCs w:val="20"/>
        </w:rPr>
      </w:pPr>
      <w:r w:rsidRPr="004D6894">
        <w:rPr>
          <w:rFonts w:ascii="Cambria" w:hAnsi="Cambria"/>
          <w:sz w:val="20"/>
          <w:szCs w:val="20"/>
        </w:rPr>
        <w:t xml:space="preserve">B/c culture involves assumptions, values, beliefs, it tends to be </w:t>
      </w:r>
      <w:r w:rsidRPr="004D6894">
        <w:rPr>
          <w:rFonts w:ascii="Cambria" w:hAnsi="Cambria"/>
          <w:b/>
          <w:sz w:val="20"/>
          <w:szCs w:val="20"/>
        </w:rPr>
        <w:t>stable over time</w:t>
      </w:r>
      <w:r w:rsidRPr="004D6894">
        <w:rPr>
          <w:rFonts w:ascii="Cambria" w:hAnsi="Cambria"/>
          <w:sz w:val="20"/>
          <w:szCs w:val="20"/>
        </w:rPr>
        <w:t xml:space="preserve"> &amp; once established, it can </w:t>
      </w:r>
      <w:r w:rsidRPr="004D6894">
        <w:rPr>
          <w:rFonts w:ascii="Cambria" w:hAnsi="Cambria"/>
          <w:b/>
          <w:sz w:val="20"/>
          <w:szCs w:val="20"/>
        </w:rPr>
        <w:t>persist despite turnover</w:t>
      </w:r>
      <w:r w:rsidRPr="004D6894">
        <w:rPr>
          <w:rFonts w:ascii="Cambria" w:hAnsi="Cambria"/>
          <w:sz w:val="20"/>
          <w:szCs w:val="20"/>
        </w:rPr>
        <w:t xml:space="preserve">, providing </w:t>
      </w:r>
      <w:r w:rsidRPr="004D6894">
        <w:rPr>
          <w:rFonts w:ascii="Cambria" w:hAnsi="Cambria"/>
          <w:b/>
          <w:sz w:val="20"/>
          <w:szCs w:val="20"/>
        </w:rPr>
        <w:t>social continuity</w:t>
      </w:r>
    </w:p>
    <w:p w14:paraId="5454E9DE" w14:textId="77777777" w:rsidR="00FE3EE1" w:rsidRPr="004D6894" w:rsidRDefault="00FE3EE1" w:rsidP="003B027F">
      <w:pPr>
        <w:numPr>
          <w:ilvl w:val="0"/>
          <w:numId w:val="23"/>
        </w:numPr>
        <w:spacing w:after="200"/>
        <w:contextualSpacing/>
        <w:rPr>
          <w:rFonts w:ascii="Cambria" w:hAnsi="Cambria"/>
          <w:sz w:val="20"/>
          <w:szCs w:val="20"/>
        </w:rPr>
      </w:pPr>
      <w:r w:rsidRPr="004D6894">
        <w:rPr>
          <w:rFonts w:ascii="Cambria" w:hAnsi="Cambria"/>
          <w:sz w:val="20"/>
          <w:szCs w:val="20"/>
          <w:u w:val="single"/>
        </w:rPr>
        <w:t>Internally,</w:t>
      </w:r>
      <w:r w:rsidRPr="004D6894">
        <w:rPr>
          <w:rFonts w:ascii="Cambria" w:hAnsi="Cambria"/>
          <w:sz w:val="20"/>
          <w:szCs w:val="20"/>
        </w:rPr>
        <w:t xml:space="preserve"> a culture might support </w:t>
      </w:r>
      <w:r w:rsidRPr="004D6894">
        <w:rPr>
          <w:rFonts w:ascii="Cambria" w:hAnsi="Cambria"/>
          <w:sz w:val="20"/>
          <w:szCs w:val="20"/>
          <w:u w:val="single"/>
        </w:rPr>
        <w:t>innovation, risk taking, or secrecy of info</w:t>
      </w:r>
    </w:p>
    <w:p w14:paraId="589CC79B" w14:textId="77777777" w:rsidR="00FE3EE1" w:rsidRPr="004D6894" w:rsidRDefault="00FE3EE1" w:rsidP="003B027F">
      <w:pPr>
        <w:numPr>
          <w:ilvl w:val="0"/>
          <w:numId w:val="23"/>
        </w:numPr>
        <w:spacing w:after="200"/>
        <w:contextualSpacing/>
        <w:rPr>
          <w:rFonts w:ascii="Cambria" w:hAnsi="Cambria"/>
          <w:sz w:val="20"/>
          <w:szCs w:val="20"/>
          <w:u w:val="single"/>
        </w:rPr>
      </w:pPr>
      <w:r w:rsidRPr="004D6894">
        <w:rPr>
          <w:rFonts w:ascii="Cambria" w:hAnsi="Cambria"/>
          <w:sz w:val="20"/>
          <w:szCs w:val="20"/>
          <w:u w:val="single"/>
        </w:rPr>
        <w:t>Externally,</w:t>
      </w:r>
      <w:r w:rsidRPr="004D6894">
        <w:rPr>
          <w:rFonts w:ascii="Cambria" w:hAnsi="Cambria"/>
          <w:sz w:val="20"/>
          <w:szCs w:val="20"/>
        </w:rPr>
        <w:t xml:space="preserve"> a culture might support “</w:t>
      </w:r>
      <w:r w:rsidRPr="004D6894">
        <w:rPr>
          <w:rFonts w:ascii="Cambria" w:hAnsi="Cambria"/>
          <w:sz w:val="20"/>
          <w:szCs w:val="20"/>
          <w:u w:val="single"/>
        </w:rPr>
        <w:t>putting the customer first” or behaving unethically toward competitors</w:t>
      </w:r>
    </w:p>
    <w:p w14:paraId="11A27CF9" w14:textId="77777777" w:rsidR="00FE3EE1" w:rsidRPr="004D6894" w:rsidRDefault="00FE3EE1" w:rsidP="003B027F">
      <w:pPr>
        <w:numPr>
          <w:ilvl w:val="1"/>
          <w:numId w:val="23"/>
        </w:numPr>
        <w:spacing w:after="200"/>
        <w:contextualSpacing/>
        <w:rPr>
          <w:rFonts w:ascii="Cambria" w:hAnsi="Cambria"/>
          <w:sz w:val="20"/>
          <w:szCs w:val="20"/>
        </w:rPr>
      </w:pPr>
      <w:r w:rsidRPr="004D6894">
        <w:rPr>
          <w:rFonts w:ascii="Cambria" w:hAnsi="Cambria"/>
          <w:sz w:val="20"/>
          <w:szCs w:val="20"/>
        </w:rPr>
        <w:t xml:space="preserve">Culture can have a strong impact on both org performance &amp; </w:t>
      </w:r>
      <w:proofErr w:type="spellStart"/>
      <w:r w:rsidRPr="004D6894">
        <w:rPr>
          <w:rFonts w:ascii="Cambria" w:hAnsi="Cambria"/>
          <w:sz w:val="20"/>
          <w:szCs w:val="20"/>
        </w:rPr>
        <w:t>ee</w:t>
      </w:r>
      <w:proofErr w:type="spellEnd"/>
      <w:r w:rsidRPr="004D6894">
        <w:rPr>
          <w:rFonts w:ascii="Cambria" w:hAnsi="Cambria"/>
          <w:sz w:val="20"/>
          <w:szCs w:val="20"/>
        </w:rPr>
        <w:t xml:space="preserve"> satisfaction</w:t>
      </w:r>
    </w:p>
    <w:p w14:paraId="21A11302" w14:textId="77777777" w:rsidR="00FE3EE1" w:rsidRPr="004D6894" w:rsidRDefault="00FE3EE1" w:rsidP="003B027F">
      <w:pPr>
        <w:numPr>
          <w:ilvl w:val="1"/>
          <w:numId w:val="23"/>
        </w:numPr>
        <w:spacing w:after="200"/>
        <w:contextualSpacing/>
        <w:rPr>
          <w:rFonts w:ascii="Cambria" w:hAnsi="Cambria"/>
          <w:sz w:val="20"/>
          <w:szCs w:val="20"/>
        </w:rPr>
      </w:pPr>
      <w:r w:rsidRPr="004D6894">
        <w:rPr>
          <w:rFonts w:ascii="Cambria" w:hAnsi="Cambria"/>
          <w:sz w:val="20"/>
          <w:szCs w:val="20"/>
        </w:rPr>
        <w:t>Culture is a social variable</w:t>
      </w:r>
    </w:p>
    <w:p w14:paraId="3B62F032" w14:textId="77777777" w:rsidR="00FE3EE1" w:rsidRPr="004D6894" w:rsidRDefault="00FE3EE1" w:rsidP="003B027F">
      <w:pPr>
        <w:numPr>
          <w:ilvl w:val="1"/>
          <w:numId w:val="23"/>
        </w:numPr>
        <w:spacing w:after="200"/>
        <w:contextualSpacing/>
        <w:rPr>
          <w:rFonts w:ascii="Cambria" w:hAnsi="Cambria"/>
          <w:sz w:val="20"/>
          <w:szCs w:val="20"/>
          <w:highlight w:val="cyan"/>
        </w:rPr>
      </w:pPr>
      <w:r w:rsidRPr="004D6894">
        <w:rPr>
          <w:rFonts w:ascii="Cambria" w:hAnsi="Cambria"/>
          <w:b/>
          <w:sz w:val="20"/>
          <w:szCs w:val="20"/>
          <w:highlight w:val="cyan"/>
        </w:rPr>
        <w:t xml:space="preserve">CULTURE </w:t>
      </w:r>
      <w:r w:rsidRPr="004D6894">
        <w:rPr>
          <w:rFonts w:ascii="Cambria" w:hAnsi="Cambria"/>
          <w:b/>
          <w:sz w:val="20"/>
          <w:szCs w:val="20"/>
          <w:highlight w:val="cyan"/>
        </w:rPr>
        <w:sym w:font="Wingdings" w:char="F0E0"/>
      </w:r>
      <w:r w:rsidRPr="004D6894">
        <w:rPr>
          <w:rFonts w:ascii="Cambria" w:hAnsi="Cambria"/>
          <w:b/>
          <w:sz w:val="20"/>
          <w:szCs w:val="20"/>
          <w:highlight w:val="cyan"/>
        </w:rPr>
        <w:t xml:space="preserve"> NORMS </w:t>
      </w:r>
      <w:r w:rsidRPr="004D6894">
        <w:rPr>
          <w:rFonts w:ascii="Cambria" w:hAnsi="Cambria"/>
          <w:b/>
          <w:sz w:val="20"/>
          <w:szCs w:val="20"/>
          <w:highlight w:val="cyan"/>
        </w:rPr>
        <w:sym w:font="Wingdings" w:char="F0E0"/>
      </w:r>
      <w:r w:rsidRPr="004D6894">
        <w:rPr>
          <w:rFonts w:ascii="Cambria" w:hAnsi="Cambria"/>
          <w:b/>
          <w:sz w:val="20"/>
          <w:szCs w:val="20"/>
          <w:highlight w:val="cyan"/>
        </w:rPr>
        <w:t xml:space="preserve"> BEHAVIOUR</w:t>
      </w:r>
    </w:p>
    <w:p w14:paraId="5DA5780B" w14:textId="77777777" w:rsidR="00FE3EE1" w:rsidRPr="004D6894" w:rsidRDefault="00FE3EE1" w:rsidP="003B027F">
      <w:pPr>
        <w:numPr>
          <w:ilvl w:val="0"/>
          <w:numId w:val="23"/>
        </w:numPr>
        <w:spacing w:after="200"/>
        <w:contextualSpacing/>
        <w:rPr>
          <w:rFonts w:ascii="Cambria" w:hAnsi="Cambria"/>
          <w:i/>
          <w:sz w:val="20"/>
          <w:szCs w:val="20"/>
        </w:rPr>
      </w:pPr>
      <w:r w:rsidRPr="004D6894">
        <w:rPr>
          <w:rFonts w:ascii="Cambria" w:hAnsi="Cambria"/>
          <w:sz w:val="20"/>
          <w:szCs w:val="20"/>
          <w:highlight w:val="yellow"/>
        </w:rPr>
        <w:t>Subcultures</w:t>
      </w:r>
      <w:r w:rsidRPr="004D6894">
        <w:rPr>
          <w:rFonts w:ascii="Cambria" w:hAnsi="Cambria"/>
          <w:sz w:val="20"/>
          <w:szCs w:val="20"/>
        </w:rPr>
        <w:t xml:space="preserve">: smaller cultures that develop within a larger org culture that are based on </w:t>
      </w:r>
      <w:r w:rsidRPr="004D6894">
        <w:rPr>
          <w:rFonts w:ascii="Cambria" w:hAnsi="Cambria"/>
          <w:i/>
          <w:sz w:val="20"/>
          <w:szCs w:val="20"/>
        </w:rPr>
        <w:t>differences in training, occupation, or departmental goals</w:t>
      </w:r>
    </w:p>
    <w:p w14:paraId="2FFB1B95" w14:textId="77777777" w:rsidR="00FE3EE1" w:rsidRPr="004D6894" w:rsidRDefault="00FE3EE1" w:rsidP="003B027F">
      <w:pPr>
        <w:contextualSpacing/>
        <w:rPr>
          <w:rFonts w:ascii="Cambria" w:hAnsi="Cambria"/>
          <w:b/>
          <w:i/>
          <w:sz w:val="20"/>
          <w:szCs w:val="20"/>
        </w:rPr>
      </w:pPr>
    </w:p>
    <w:p w14:paraId="4F5DF7F2" w14:textId="77777777" w:rsidR="00FE3EE1" w:rsidRPr="004D6894" w:rsidRDefault="00FE3EE1" w:rsidP="003B027F">
      <w:pPr>
        <w:contextualSpacing/>
        <w:rPr>
          <w:rFonts w:ascii="Cambria" w:hAnsi="Cambria"/>
          <w:b/>
          <w:sz w:val="20"/>
          <w:szCs w:val="20"/>
        </w:rPr>
      </w:pPr>
      <w:r w:rsidRPr="004D6894">
        <w:rPr>
          <w:rFonts w:ascii="Cambria" w:hAnsi="Cambria"/>
          <w:b/>
          <w:sz w:val="20"/>
          <w:szCs w:val="20"/>
        </w:rPr>
        <w:t>The “Strong Culture” Concept</w:t>
      </w:r>
    </w:p>
    <w:p w14:paraId="62FDF06E" w14:textId="77777777" w:rsidR="00FE3EE1" w:rsidRPr="004D6894" w:rsidRDefault="00FE3EE1" w:rsidP="003B027F">
      <w:pPr>
        <w:numPr>
          <w:ilvl w:val="0"/>
          <w:numId w:val="24"/>
        </w:numPr>
        <w:spacing w:after="200"/>
        <w:contextualSpacing/>
        <w:rPr>
          <w:rFonts w:ascii="Cambria" w:hAnsi="Cambria"/>
          <w:sz w:val="20"/>
          <w:szCs w:val="20"/>
        </w:rPr>
      </w:pPr>
      <w:r w:rsidRPr="004D6894">
        <w:rPr>
          <w:rFonts w:ascii="Cambria" w:hAnsi="Cambria"/>
          <w:sz w:val="20"/>
          <w:szCs w:val="20"/>
          <w:highlight w:val="yellow"/>
        </w:rPr>
        <w:t>Strong Culture</w:t>
      </w:r>
      <w:r w:rsidRPr="004D6894">
        <w:rPr>
          <w:rFonts w:ascii="Cambria" w:hAnsi="Cambria"/>
          <w:sz w:val="20"/>
          <w:szCs w:val="20"/>
        </w:rPr>
        <w:t xml:space="preserve">: an org culture with </w:t>
      </w:r>
      <w:r w:rsidRPr="004D6894">
        <w:rPr>
          <w:rFonts w:ascii="Cambria" w:hAnsi="Cambria"/>
          <w:color w:val="FF0000"/>
          <w:sz w:val="20"/>
          <w:szCs w:val="20"/>
        </w:rPr>
        <w:t>intense &amp; pervasive beliefs, values, and assumptions</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w:t>
      </w:r>
      <w:r w:rsidRPr="004D6894">
        <w:rPr>
          <w:rFonts w:ascii="Cambria" w:hAnsi="Cambria"/>
          <w:i/>
          <w:sz w:val="20"/>
          <w:szCs w:val="20"/>
        </w:rPr>
        <w:t>strongly supported by the majority of members</w:t>
      </w:r>
    </w:p>
    <w:p w14:paraId="42FD8CEB" w14:textId="77777777" w:rsidR="00FE3EE1" w:rsidRPr="004D6894" w:rsidRDefault="00FE3EE1" w:rsidP="003B027F">
      <w:pPr>
        <w:numPr>
          <w:ilvl w:val="0"/>
          <w:numId w:val="24"/>
        </w:numPr>
        <w:spacing w:after="200"/>
        <w:contextualSpacing/>
        <w:rPr>
          <w:rFonts w:ascii="Cambria" w:hAnsi="Cambria"/>
          <w:sz w:val="20"/>
          <w:szCs w:val="20"/>
        </w:rPr>
      </w:pPr>
      <w:r w:rsidRPr="004D6894">
        <w:rPr>
          <w:rFonts w:ascii="Cambria" w:hAnsi="Cambria"/>
          <w:sz w:val="20"/>
          <w:szCs w:val="20"/>
        </w:rPr>
        <w:t xml:space="preserve">All orgs have a culture, although it may be hard to detect details of weak cultures </w:t>
      </w:r>
      <w:r w:rsidRPr="004D6894">
        <w:rPr>
          <w:rFonts w:ascii="Cambria" w:hAnsi="Cambria"/>
          <w:sz w:val="20"/>
          <w:szCs w:val="20"/>
        </w:rPr>
        <w:sym w:font="Wingdings" w:char="F0E0"/>
      </w:r>
      <w:r w:rsidRPr="004D6894">
        <w:rPr>
          <w:rFonts w:ascii="Cambria" w:hAnsi="Cambria"/>
          <w:sz w:val="20"/>
          <w:szCs w:val="20"/>
        </w:rPr>
        <w:t xml:space="preserve"> weak cultures = fragmented &amp; have less impact on org members</w:t>
      </w:r>
    </w:p>
    <w:p w14:paraId="1413EEDD" w14:textId="77777777" w:rsidR="00FE3EE1" w:rsidRPr="004D6894" w:rsidRDefault="00FE3EE1" w:rsidP="003B027F">
      <w:pPr>
        <w:numPr>
          <w:ilvl w:val="0"/>
          <w:numId w:val="24"/>
        </w:numPr>
        <w:spacing w:after="200"/>
        <w:contextualSpacing/>
        <w:rPr>
          <w:rFonts w:ascii="Cambria" w:hAnsi="Cambria"/>
          <w:sz w:val="20"/>
          <w:szCs w:val="20"/>
          <w:u w:val="single"/>
        </w:rPr>
      </w:pPr>
      <w:r w:rsidRPr="004D6894">
        <w:rPr>
          <w:rFonts w:ascii="Cambria" w:hAnsi="Cambria"/>
          <w:sz w:val="20"/>
          <w:szCs w:val="20"/>
          <w:u w:val="single"/>
        </w:rPr>
        <w:t>Examples of orgs with strong cultures:</w:t>
      </w:r>
    </w:p>
    <w:p w14:paraId="5BBF3F71" w14:textId="77777777" w:rsidR="00FE3EE1" w:rsidRPr="004D6894" w:rsidRDefault="00FE3EE1" w:rsidP="003B027F">
      <w:pPr>
        <w:numPr>
          <w:ilvl w:val="1"/>
          <w:numId w:val="24"/>
        </w:numPr>
        <w:spacing w:after="200"/>
        <w:contextualSpacing/>
        <w:rPr>
          <w:rFonts w:ascii="Cambria" w:hAnsi="Cambria"/>
          <w:sz w:val="20"/>
          <w:szCs w:val="20"/>
        </w:rPr>
      </w:pPr>
      <w:proofErr w:type="spellStart"/>
      <w:r w:rsidRPr="004D6894">
        <w:rPr>
          <w:rFonts w:ascii="Cambria" w:hAnsi="Cambria"/>
          <w:b/>
          <w:sz w:val="20"/>
          <w:szCs w:val="20"/>
        </w:rPr>
        <w:t>Hilti</w:t>
      </w:r>
      <w:proofErr w:type="spellEnd"/>
      <w:r w:rsidRPr="004D6894">
        <w:rPr>
          <w:rFonts w:ascii="Cambria" w:hAnsi="Cambria"/>
          <w:b/>
          <w:sz w:val="20"/>
          <w:szCs w:val="20"/>
        </w:rPr>
        <w:t xml:space="preserv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 xml:space="preserve">several phases of “culture training” - GUNG HO approach </w:t>
      </w:r>
    </w:p>
    <w:p w14:paraId="52F1C3DE" w14:textId="77777777" w:rsidR="00FE3EE1" w:rsidRPr="004D6894" w:rsidRDefault="00FE3EE1" w:rsidP="003B027F">
      <w:pPr>
        <w:numPr>
          <w:ilvl w:val="1"/>
          <w:numId w:val="24"/>
        </w:numPr>
        <w:spacing w:after="200"/>
        <w:contextualSpacing/>
        <w:rPr>
          <w:rFonts w:ascii="Cambria" w:hAnsi="Cambria"/>
          <w:sz w:val="20"/>
          <w:szCs w:val="20"/>
        </w:rPr>
      </w:pPr>
      <w:r w:rsidRPr="004D6894">
        <w:rPr>
          <w:rFonts w:ascii="Cambria" w:hAnsi="Cambria"/>
          <w:b/>
          <w:sz w:val="20"/>
          <w:szCs w:val="20"/>
        </w:rPr>
        <w:t xml:space="preserve">Boston Pizza </w:t>
      </w:r>
      <w:r w:rsidRPr="004D6894">
        <w:rPr>
          <w:rFonts w:ascii="Cambria" w:hAnsi="Cambria"/>
          <w:b/>
          <w:sz w:val="20"/>
          <w:szCs w:val="20"/>
        </w:rPr>
        <w:sym w:font="Wingdings" w:char="F0E0"/>
      </w:r>
      <w:r w:rsidRPr="004D6894">
        <w:rPr>
          <w:rFonts w:ascii="Cambria" w:hAnsi="Cambria"/>
          <w:sz w:val="20"/>
          <w:szCs w:val="20"/>
        </w:rPr>
        <w:t xml:space="preserve"> culture that emphasizes ‘fit’ more than ‘skills’ – 3 pillar success strategy: commitment to franchise profits, building the brand, improving guest experience </w:t>
      </w:r>
    </w:p>
    <w:p w14:paraId="1FF3F21E" w14:textId="77777777" w:rsidR="00FE3EE1" w:rsidRPr="004D6894" w:rsidRDefault="00FE3EE1" w:rsidP="003B027F">
      <w:pPr>
        <w:numPr>
          <w:ilvl w:val="1"/>
          <w:numId w:val="24"/>
        </w:numPr>
        <w:spacing w:after="200"/>
        <w:contextualSpacing/>
        <w:rPr>
          <w:rFonts w:ascii="Cambria" w:hAnsi="Cambria"/>
          <w:sz w:val="20"/>
          <w:szCs w:val="20"/>
        </w:rPr>
      </w:pPr>
      <w:r w:rsidRPr="004D6894">
        <w:rPr>
          <w:rFonts w:ascii="Cambria" w:hAnsi="Cambria"/>
          <w:b/>
          <w:sz w:val="20"/>
          <w:szCs w:val="20"/>
        </w:rPr>
        <w:t xml:space="preserve">WestJet Airlines </w:t>
      </w:r>
      <w:r w:rsidRPr="004D6894">
        <w:rPr>
          <w:rFonts w:ascii="Cambria" w:hAnsi="Cambria"/>
          <w:b/>
          <w:sz w:val="20"/>
          <w:szCs w:val="20"/>
        </w:rPr>
        <w:sym w:font="Wingdings" w:char="F0E0"/>
      </w:r>
      <w:r w:rsidRPr="004D6894">
        <w:rPr>
          <w:rFonts w:ascii="Cambria" w:hAnsi="Cambria"/>
          <w:sz w:val="20"/>
          <w:szCs w:val="20"/>
        </w:rPr>
        <w:t xml:space="preserve"> relaxed, youthful, fun, family-oriented culture and a desire to maximize profits that has inspired high </w:t>
      </w:r>
      <w:proofErr w:type="spellStart"/>
      <w:r w:rsidRPr="004D6894">
        <w:rPr>
          <w:rFonts w:ascii="Cambria" w:hAnsi="Cambria"/>
          <w:sz w:val="20"/>
          <w:szCs w:val="20"/>
        </w:rPr>
        <w:t>ee</w:t>
      </w:r>
      <w:proofErr w:type="spellEnd"/>
      <w:r w:rsidRPr="004D6894">
        <w:rPr>
          <w:rFonts w:ascii="Cambria" w:hAnsi="Cambria"/>
          <w:sz w:val="20"/>
          <w:szCs w:val="20"/>
        </w:rPr>
        <w:t xml:space="preserve"> motivation &amp; commitment</w:t>
      </w:r>
    </w:p>
    <w:p w14:paraId="6C9C33E6" w14:textId="77777777" w:rsidR="00FE3EE1" w:rsidRPr="004D6894" w:rsidRDefault="00FE3EE1" w:rsidP="003B027F">
      <w:pPr>
        <w:numPr>
          <w:ilvl w:val="0"/>
          <w:numId w:val="24"/>
        </w:numPr>
        <w:spacing w:after="200"/>
        <w:contextualSpacing/>
        <w:rPr>
          <w:rFonts w:ascii="Cambria" w:hAnsi="Cambria"/>
          <w:sz w:val="20"/>
          <w:szCs w:val="20"/>
        </w:rPr>
      </w:pPr>
      <w:r w:rsidRPr="004D6894">
        <w:rPr>
          <w:rFonts w:ascii="Cambria" w:hAnsi="Cambria"/>
          <w:sz w:val="20"/>
          <w:szCs w:val="20"/>
          <w:highlight w:val="cyan"/>
        </w:rPr>
        <w:t>STRONG CULTURES</w:t>
      </w:r>
      <w:r w:rsidRPr="004D6894">
        <w:rPr>
          <w:rFonts w:ascii="Cambria" w:hAnsi="Cambria"/>
          <w:sz w:val="20"/>
          <w:szCs w:val="20"/>
        </w:rPr>
        <w:t>:</w:t>
      </w:r>
    </w:p>
    <w:p w14:paraId="3F7FF7F0" w14:textId="77777777" w:rsidR="00FE3EE1" w:rsidRPr="004D6894" w:rsidRDefault="00FE3EE1" w:rsidP="003B027F">
      <w:pPr>
        <w:numPr>
          <w:ilvl w:val="1"/>
          <w:numId w:val="25"/>
        </w:numPr>
        <w:spacing w:after="200"/>
        <w:contextualSpacing/>
        <w:rPr>
          <w:rFonts w:ascii="Cambria" w:hAnsi="Cambria"/>
          <w:color w:val="FF0000"/>
          <w:sz w:val="20"/>
          <w:szCs w:val="20"/>
        </w:rPr>
      </w:pPr>
      <w:r w:rsidRPr="004D6894">
        <w:rPr>
          <w:rFonts w:ascii="Cambria" w:hAnsi="Cambria"/>
          <w:color w:val="FF0000"/>
          <w:sz w:val="20"/>
          <w:szCs w:val="20"/>
          <w:u w:val="single"/>
        </w:rPr>
        <w:t xml:space="preserve">Orgs </w:t>
      </w:r>
      <w:r w:rsidRPr="004D6894">
        <w:rPr>
          <w:rFonts w:ascii="Cambria" w:hAnsi="Cambria"/>
          <w:b/>
          <w:color w:val="FF0000"/>
          <w:sz w:val="20"/>
          <w:szCs w:val="20"/>
          <w:u w:val="single"/>
        </w:rPr>
        <w:t>DO NOT</w:t>
      </w:r>
      <w:r w:rsidRPr="004D6894">
        <w:rPr>
          <w:rFonts w:ascii="Cambria" w:hAnsi="Cambria"/>
          <w:color w:val="FF0000"/>
          <w:sz w:val="20"/>
          <w:szCs w:val="20"/>
          <w:u w:val="single"/>
        </w:rPr>
        <w:t xml:space="preserve"> HAVE TO BE BIG</w:t>
      </w:r>
      <w:r w:rsidRPr="004D6894">
        <w:rPr>
          <w:rFonts w:ascii="Cambria" w:hAnsi="Cambria"/>
          <w:color w:val="FF0000"/>
          <w:sz w:val="20"/>
          <w:szCs w:val="20"/>
        </w:rPr>
        <w:t xml:space="preserve"> to have strong cultures </w:t>
      </w:r>
      <w:r w:rsidRPr="004D6894">
        <w:rPr>
          <w:rFonts w:ascii="Cambria" w:hAnsi="Cambria"/>
          <w:color w:val="FF0000"/>
          <w:sz w:val="20"/>
          <w:szCs w:val="20"/>
        </w:rPr>
        <w:sym w:font="Wingdings" w:char="F0E0"/>
      </w:r>
      <w:r w:rsidRPr="004D6894">
        <w:rPr>
          <w:rFonts w:ascii="Cambria" w:hAnsi="Cambria"/>
          <w:color w:val="FF0000"/>
          <w:sz w:val="20"/>
          <w:szCs w:val="20"/>
        </w:rPr>
        <w:t xml:space="preserve"> if they agree on beliefs, values, assumptions, a small org can have a strong culture</w:t>
      </w:r>
    </w:p>
    <w:p w14:paraId="2B5795EB" w14:textId="77777777" w:rsidR="00FE3EE1" w:rsidRPr="004D6894" w:rsidRDefault="00FE3EE1" w:rsidP="003B027F">
      <w:pPr>
        <w:numPr>
          <w:ilvl w:val="1"/>
          <w:numId w:val="25"/>
        </w:numPr>
        <w:spacing w:after="200"/>
        <w:contextualSpacing/>
        <w:rPr>
          <w:rFonts w:ascii="Cambria" w:hAnsi="Cambria"/>
          <w:color w:val="FF0000"/>
          <w:sz w:val="20"/>
          <w:szCs w:val="20"/>
        </w:rPr>
      </w:pPr>
      <w:r w:rsidRPr="004D6894">
        <w:rPr>
          <w:rFonts w:ascii="Cambria" w:hAnsi="Cambria"/>
          <w:color w:val="FF0000"/>
          <w:sz w:val="20"/>
          <w:szCs w:val="20"/>
        </w:rPr>
        <w:t xml:space="preserve">Strong cultures </w:t>
      </w:r>
      <w:r w:rsidRPr="004D6894">
        <w:rPr>
          <w:rFonts w:ascii="Cambria" w:hAnsi="Cambria"/>
          <w:b/>
          <w:color w:val="FF0000"/>
          <w:sz w:val="20"/>
          <w:szCs w:val="20"/>
          <w:u w:val="single"/>
        </w:rPr>
        <w:t>DO NOT</w:t>
      </w:r>
      <w:r w:rsidRPr="004D6894">
        <w:rPr>
          <w:rFonts w:ascii="Cambria" w:hAnsi="Cambria"/>
          <w:color w:val="FF0000"/>
          <w:sz w:val="20"/>
          <w:szCs w:val="20"/>
          <w:u w:val="single"/>
        </w:rPr>
        <w:t xml:space="preserve"> necessarily result in blind conformity</w:t>
      </w:r>
      <w:r w:rsidRPr="004D6894">
        <w:rPr>
          <w:rFonts w:ascii="Cambria" w:hAnsi="Cambria"/>
          <w:color w:val="FF0000"/>
          <w:sz w:val="20"/>
          <w:szCs w:val="20"/>
        </w:rPr>
        <w:t xml:space="preserve"> </w:t>
      </w:r>
      <w:r w:rsidRPr="004D6894">
        <w:rPr>
          <w:rFonts w:ascii="Cambria" w:hAnsi="Cambria"/>
          <w:color w:val="FF0000"/>
          <w:sz w:val="20"/>
          <w:szCs w:val="20"/>
        </w:rPr>
        <w:sym w:font="Wingdings" w:char="F0E0"/>
      </w:r>
      <w:r w:rsidRPr="004D6894">
        <w:rPr>
          <w:rFonts w:ascii="Cambria" w:hAnsi="Cambria"/>
          <w:color w:val="FF0000"/>
          <w:sz w:val="20"/>
          <w:szCs w:val="20"/>
        </w:rPr>
        <w:t xml:space="preserve"> ex. 3M rewards innovation &amp; creativity (non-conformity)</w:t>
      </w:r>
    </w:p>
    <w:p w14:paraId="5A1F2924" w14:textId="77777777" w:rsidR="00FE3EE1" w:rsidRPr="004D6894" w:rsidRDefault="00FE3EE1" w:rsidP="003B027F">
      <w:pPr>
        <w:numPr>
          <w:ilvl w:val="1"/>
          <w:numId w:val="25"/>
        </w:numPr>
        <w:spacing w:after="200"/>
        <w:contextualSpacing/>
        <w:rPr>
          <w:rFonts w:ascii="Cambria" w:hAnsi="Cambria"/>
          <w:color w:val="FF0000"/>
          <w:sz w:val="20"/>
          <w:szCs w:val="20"/>
        </w:rPr>
      </w:pPr>
      <w:r w:rsidRPr="004D6894">
        <w:rPr>
          <w:rFonts w:ascii="Cambria" w:hAnsi="Cambria"/>
          <w:color w:val="FF0000"/>
          <w:sz w:val="20"/>
          <w:szCs w:val="20"/>
        </w:rPr>
        <w:t xml:space="preserve">Strong cultures = associated with </w:t>
      </w:r>
      <w:r w:rsidRPr="004D6894">
        <w:rPr>
          <w:rFonts w:ascii="Cambria" w:hAnsi="Cambria"/>
          <w:color w:val="FF0000"/>
          <w:sz w:val="20"/>
          <w:szCs w:val="20"/>
          <w:u w:val="single"/>
        </w:rPr>
        <w:t>greater success &amp; effectiveness</w:t>
      </w:r>
    </w:p>
    <w:p w14:paraId="787A42EF" w14:textId="77777777" w:rsidR="00FE3EE1" w:rsidRPr="004D6894" w:rsidRDefault="00FE3EE1" w:rsidP="003B027F">
      <w:pPr>
        <w:contextualSpacing/>
        <w:rPr>
          <w:rFonts w:ascii="Cambria" w:hAnsi="Cambria"/>
          <w:b/>
          <w:sz w:val="20"/>
          <w:szCs w:val="20"/>
        </w:rPr>
      </w:pPr>
    </w:p>
    <w:p w14:paraId="0566CA82" w14:textId="77777777" w:rsidR="00FE3EE1" w:rsidRPr="004D6894" w:rsidRDefault="00FE3EE1" w:rsidP="003B027F">
      <w:pPr>
        <w:contextualSpacing/>
        <w:rPr>
          <w:rFonts w:ascii="Cambria" w:hAnsi="Cambria"/>
          <w:b/>
          <w:sz w:val="20"/>
          <w:szCs w:val="20"/>
        </w:rPr>
      </w:pPr>
      <w:r w:rsidRPr="004D6894">
        <w:rPr>
          <w:rFonts w:ascii="Cambria" w:hAnsi="Cambria"/>
          <w:b/>
          <w:sz w:val="20"/>
          <w:szCs w:val="20"/>
        </w:rPr>
        <w:t xml:space="preserve">Assets of Strong Cultures </w:t>
      </w:r>
    </w:p>
    <w:p w14:paraId="53737E1F" w14:textId="77777777" w:rsidR="00FE3EE1" w:rsidRPr="004D6894" w:rsidRDefault="00FE3EE1" w:rsidP="003B027F">
      <w:pPr>
        <w:numPr>
          <w:ilvl w:val="0"/>
          <w:numId w:val="26"/>
        </w:numPr>
        <w:spacing w:after="200"/>
        <w:contextualSpacing/>
        <w:rPr>
          <w:rFonts w:ascii="Cambria" w:hAnsi="Cambria"/>
          <w:sz w:val="20"/>
          <w:szCs w:val="20"/>
        </w:rPr>
      </w:pPr>
      <w:r w:rsidRPr="004D6894">
        <w:rPr>
          <w:rFonts w:ascii="Cambria" w:hAnsi="Cambria"/>
          <w:b/>
          <w:color w:val="FF0000"/>
          <w:sz w:val="20"/>
          <w:szCs w:val="20"/>
        </w:rPr>
        <w:softHyphen/>
        <w:t>Coordination</w:t>
      </w:r>
      <w:r w:rsidRPr="004D6894">
        <w:rPr>
          <w:rFonts w:ascii="Cambria" w:hAnsi="Cambria"/>
          <w:b/>
          <w:sz w:val="20"/>
          <w:szCs w:val="20"/>
        </w:rPr>
        <w:t xml:space="preserv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values &amp; assumptions of strong cultures can</w:t>
      </w:r>
      <w:r w:rsidRPr="004D6894">
        <w:rPr>
          <w:rFonts w:ascii="Cambria" w:hAnsi="Cambria"/>
          <w:b/>
          <w:sz w:val="20"/>
          <w:szCs w:val="20"/>
        </w:rPr>
        <w:t xml:space="preserve"> </w:t>
      </w:r>
      <w:r w:rsidRPr="004D6894">
        <w:rPr>
          <w:rFonts w:ascii="Cambria" w:hAnsi="Cambria"/>
          <w:sz w:val="20"/>
          <w:szCs w:val="20"/>
        </w:rPr>
        <w:t>facilitate such communication…diff parts of orgs can learn from each other &amp; coordinate efforts</w:t>
      </w:r>
    </w:p>
    <w:p w14:paraId="10BA3B23" w14:textId="77777777" w:rsidR="00FE3EE1" w:rsidRPr="004D6894" w:rsidRDefault="00FE3EE1" w:rsidP="003B027F">
      <w:pPr>
        <w:numPr>
          <w:ilvl w:val="0"/>
          <w:numId w:val="26"/>
        </w:numPr>
        <w:spacing w:after="200"/>
        <w:contextualSpacing/>
        <w:rPr>
          <w:rFonts w:ascii="Cambria" w:hAnsi="Cambria"/>
          <w:sz w:val="20"/>
          <w:szCs w:val="20"/>
        </w:rPr>
      </w:pPr>
      <w:r w:rsidRPr="004D6894">
        <w:rPr>
          <w:rFonts w:ascii="Cambria" w:hAnsi="Cambria"/>
          <w:b/>
          <w:color w:val="FF0000"/>
          <w:sz w:val="20"/>
          <w:szCs w:val="20"/>
        </w:rPr>
        <w:t>Conflict Resolution</w:t>
      </w:r>
      <w:r w:rsidRPr="004D6894">
        <w:rPr>
          <w:rFonts w:ascii="Cambria" w:hAnsi="Cambria"/>
          <w:b/>
          <w:sz w:val="20"/>
          <w:szCs w:val="20"/>
        </w:rPr>
        <w:t xml:space="preserv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 xml:space="preserve">sharing core values can be a powerful mechanism that helps to ultimately resolve conflicts </w:t>
      </w:r>
      <w:r w:rsidRPr="004D6894">
        <w:rPr>
          <w:rFonts w:ascii="Cambria" w:hAnsi="Cambria"/>
          <w:sz w:val="20"/>
          <w:szCs w:val="20"/>
        </w:rPr>
        <w:sym w:font="Wingdings" w:char="F0E0"/>
      </w:r>
      <w:r w:rsidRPr="004D6894">
        <w:rPr>
          <w:rFonts w:ascii="Cambria" w:hAnsi="Cambria"/>
          <w:sz w:val="20"/>
          <w:szCs w:val="20"/>
        </w:rPr>
        <w:t xml:space="preserve"> even if </w:t>
      </w:r>
      <w:proofErr w:type="spellStart"/>
      <w:r w:rsidRPr="004D6894">
        <w:rPr>
          <w:rFonts w:ascii="Cambria" w:hAnsi="Cambria"/>
          <w:sz w:val="20"/>
          <w:szCs w:val="20"/>
        </w:rPr>
        <w:t>ppl</w:t>
      </w:r>
      <w:proofErr w:type="spellEnd"/>
      <w:r w:rsidRPr="004D6894">
        <w:rPr>
          <w:rFonts w:ascii="Cambria" w:hAnsi="Cambria"/>
          <w:sz w:val="20"/>
          <w:szCs w:val="20"/>
        </w:rPr>
        <w:t xml:space="preserve"> differ on how to handle a conflict, the core value will often suggest an appropriate solution</w:t>
      </w:r>
    </w:p>
    <w:p w14:paraId="537B7951" w14:textId="77777777" w:rsidR="00FE3EE1" w:rsidRPr="004D6894" w:rsidRDefault="00FE3EE1" w:rsidP="003B027F">
      <w:pPr>
        <w:numPr>
          <w:ilvl w:val="0"/>
          <w:numId w:val="26"/>
        </w:numPr>
        <w:spacing w:after="200"/>
        <w:contextualSpacing/>
        <w:rPr>
          <w:rFonts w:ascii="Cambria" w:hAnsi="Cambria"/>
          <w:sz w:val="20"/>
          <w:szCs w:val="20"/>
        </w:rPr>
      </w:pPr>
      <w:r w:rsidRPr="004D6894">
        <w:rPr>
          <w:rFonts w:ascii="Cambria" w:hAnsi="Cambria"/>
          <w:b/>
          <w:color w:val="FF0000"/>
          <w:sz w:val="20"/>
          <w:szCs w:val="20"/>
        </w:rPr>
        <w:t>Financial Success</w:t>
      </w:r>
      <w:r w:rsidRPr="004D6894">
        <w:rPr>
          <w:rFonts w:ascii="Cambria" w:hAnsi="Cambria"/>
          <w:b/>
          <w:sz w:val="20"/>
          <w:szCs w:val="20"/>
        </w:rPr>
        <w:t xml:space="preserv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 xml:space="preserve">strong culture contributes to financial success </w:t>
      </w:r>
      <w:r w:rsidRPr="004D6894">
        <w:rPr>
          <w:rFonts w:ascii="Cambria" w:hAnsi="Cambria"/>
          <w:b/>
          <w:i/>
          <w:sz w:val="20"/>
          <w:szCs w:val="20"/>
        </w:rPr>
        <w:t>when the culture supports the mission, strategy, and goals of the org</w:t>
      </w:r>
    </w:p>
    <w:p w14:paraId="42E9FCD4" w14:textId="77777777" w:rsidR="00FE3EE1" w:rsidRPr="004D6894" w:rsidRDefault="00FE3EE1" w:rsidP="003B027F">
      <w:pPr>
        <w:numPr>
          <w:ilvl w:val="1"/>
          <w:numId w:val="26"/>
        </w:numPr>
        <w:spacing w:after="200"/>
        <w:contextualSpacing/>
        <w:rPr>
          <w:rFonts w:ascii="Cambria" w:hAnsi="Cambria"/>
          <w:sz w:val="20"/>
          <w:szCs w:val="20"/>
        </w:rPr>
      </w:pPr>
      <w:r w:rsidRPr="004D6894">
        <w:rPr>
          <w:rFonts w:ascii="Cambria" w:hAnsi="Cambria"/>
          <w:b/>
          <w:sz w:val="20"/>
          <w:szCs w:val="20"/>
          <w:highlight w:val="green"/>
        </w:rPr>
        <w:t>FINDINGS:</w:t>
      </w:r>
      <w:r w:rsidRPr="004D6894">
        <w:rPr>
          <w:rFonts w:ascii="Cambria" w:hAnsi="Cambria"/>
          <w:b/>
          <w:sz w:val="20"/>
          <w:szCs w:val="20"/>
        </w:rPr>
        <w:t xml:space="preserve"> </w:t>
      </w:r>
      <w:r w:rsidRPr="004D6894">
        <w:rPr>
          <w:rFonts w:ascii="Cambria" w:hAnsi="Cambria"/>
          <w:sz w:val="20"/>
          <w:szCs w:val="20"/>
        </w:rPr>
        <w:t>firms whose managers responded more consistently to a culture survey (indicating agreement about firm’s culture) had greater asset &amp; premium growth</w:t>
      </w:r>
    </w:p>
    <w:p w14:paraId="25953A24" w14:textId="77777777" w:rsidR="00FE3EE1" w:rsidRPr="004D6894" w:rsidRDefault="00FE3EE1" w:rsidP="003B027F">
      <w:pPr>
        <w:numPr>
          <w:ilvl w:val="1"/>
          <w:numId w:val="26"/>
        </w:numPr>
        <w:spacing w:after="200"/>
        <w:contextualSpacing/>
        <w:rPr>
          <w:rFonts w:ascii="Cambria" w:hAnsi="Cambria"/>
          <w:sz w:val="20"/>
          <w:szCs w:val="20"/>
        </w:rPr>
      </w:pPr>
      <w:r w:rsidRPr="004D6894">
        <w:rPr>
          <w:rFonts w:ascii="Cambria" w:hAnsi="Cambria"/>
          <w:b/>
          <w:sz w:val="20"/>
          <w:szCs w:val="20"/>
          <w:highlight w:val="green"/>
        </w:rPr>
        <w:t>FINDINGS:</w:t>
      </w:r>
      <w:r w:rsidRPr="004D6894">
        <w:rPr>
          <w:rFonts w:ascii="Cambria" w:hAnsi="Cambria"/>
          <w:b/>
          <w:sz w:val="20"/>
          <w:szCs w:val="20"/>
        </w:rPr>
        <w:t xml:space="preserve"> </w:t>
      </w:r>
      <w:r w:rsidRPr="004D6894">
        <w:rPr>
          <w:rFonts w:ascii="Cambria" w:hAnsi="Cambria"/>
          <w:sz w:val="20"/>
          <w:szCs w:val="20"/>
        </w:rPr>
        <w:t xml:space="preserve">firms that emphasized work task values had more </w:t>
      </w:r>
      <w:proofErr w:type="spellStart"/>
      <w:r w:rsidRPr="004D6894">
        <w:rPr>
          <w:rFonts w:ascii="Cambria" w:hAnsi="Cambria"/>
          <w:sz w:val="20"/>
          <w:szCs w:val="20"/>
        </w:rPr>
        <w:t>ee</w:t>
      </w:r>
      <w:proofErr w:type="spellEnd"/>
      <w:r w:rsidRPr="004D6894">
        <w:rPr>
          <w:rFonts w:ascii="Cambria" w:hAnsi="Cambria"/>
          <w:sz w:val="20"/>
          <w:szCs w:val="20"/>
        </w:rPr>
        <w:t xml:space="preserve"> turnover than those that emphasized interpersonal values</w:t>
      </w:r>
    </w:p>
    <w:p w14:paraId="68E44AD9" w14:textId="77777777" w:rsidR="00FE3EE1" w:rsidRPr="004D6894" w:rsidRDefault="00FE3EE1" w:rsidP="003B027F">
      <w:pPr>
        <w:contextualSpacing/>
        <w:rPr>
          <w:rFonts w:ascii="Cambria" w:hAnsi="Cambria"/>
          <w:b/>
          <w:sz w:val="20"/>
          <w:szCs w:val="20"/>
        </w:rPr>
      </w:pPr>
      <w:r w:rsidRPr="004D6894">
        <w:rPr>
          <w:rFonts w:ascii="Cambria" w:hAnsi="Cambria"/>
          <w:b/>
          <w:sz w:val="20"/>
          <w:szCs w:val="20"/>
          <w:highlight w:val="yellow"/>
        </w:rPr>
        <w:t>Liabilities of Strong Cultures</w:t>
      </w:r>
    </w:p>
    <w:p w14:paraId="19184385" w14:textId="77777777" w:rsidR="00FE3EE1" w:rsidRPr="004D6894" w:rsidRDefault="00FE3EE1" w:rsidP="003B027F">
      <w:pPr>
        <w:numPr>
          <w:ilvl w:val="0"/>
          <w:numId w:val="27"/>
        </w:numPr>
        <w:spacing w:after="200"/>
        <w:contextualSpacing/>
        <w:rPr>
          <w:rFonts w:ascii="Cambria" w:hAnsi="Cambria"/>
          <w:sz w:val="20"/>
          <w:szCs w:val="20"/>
        </w:rPr>
      </w:pPr>
      <w:r w:rsidRPr="004D6894">
        <w:rPr>
          <w:rFonts w:ascii="Cambria" w:hAnsi="Cambria"/>
          <w:b/>
          <w:color w:val="FF0000"/>
          <w:sz w:val="20"/>
          <w:szCs w:val="20"/>
        </w:rPr>
        <w:t>Resistance to Change</w:t>
      </w:r>
      <w:r w:rsidRPr="004D6894">
        <w:rPr>
          <w:rFonts w:ascii="Cambria" w:hAnsi="Cambria"/>
          <w:b/>
          <w:sz w:val="20"/>
          <w:szCs w:val="20"/>
        </w:rPr>
        <w:t xml:space="preserv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 xml:space="preserve">strong consensus about values &amp; </w:t>
      </w:r>
      <w:proofErr w:type="spellStart"/>
      <w:r w:rsidRPr="004D6894">
        <w:rPr>
          <w:rFonts w:ascii="Cambria" w:hAnsi="Cambria"/>
          <w:sz w:val="20"/>
          <w:szCs w:val="20"/>
        </w:rPr>
        <w:t>beh</w:t>
      </w:r>
      <w:proofErr w:type="spellEnd"/>
      <w:r w:rsidRPr="004D6894">
        <w:rPr>
          <w:rFonts w:ascii="Cambria" w:hAnsi="Cambria"/>
          <w:sz w:val="20"/>
          <w:szCs w:val="20"/>
        </w:rPr>
        <w:t xml:space="preserve"> = strong culture resistant to change </w:t>
      </w:r>
      <w:r w:rsidRPr="004D6894">
        <w:rPr>
          <w:rFonts w:ascii="Cambria" w:hAnsi="Cambria"/>
          <w:sz w:val="20"/>
          <w:szCs w:val="20"/>
        </w:rPr>
        <w:sym w:font="Wingdings" w:char="F0E0"/>
      </w:r>
      <w:r w:rsidRPr="004D6894">
        <w:rPr>
          <w:rFonts w:ascii="Cambria" w:hAnsi="Cambria"/>
          <w:sz w:val="20"/>
          <w:szCs w:val="20"/>
        </w:rPr>
        <w:t xml:space="preserve"> strong culture can damage an orgs ability to innovate </w:t>
      </w:r>
    </w:p>
    <w:p w14:paraId="52E3133E" w14:textId="77777777" w:rsidR="00FE3EE1" w:rsidRPr="004D6894" w:rsidRDefault="00FE3EE1" w:rsidP="003B027F">
      <w:pPr>
        <w:numPr>
          <w:ilvl w:val="0"/>
          <w:numId w:val="27"/>
        </w:numPr>
        <w:spacing w:after="200"/>
        <w:contextualSpacing/>
        <w:rPr>
          <w:rFonts w:ascii="Cambria" w:hAnsi="Cambria"/>
          <w:sz w:val="20"/>
          <w:szCs w:val="20"/>
        </w:rPr>
      </w:pPr>
      <w:r w:rsidRPr="004D6894">
        <w:rPr>
          <w:rFonts w:ascii="Cambria" w:hAnsi="Cambria"/>
          <w:b/>
          <w:color w:val="FF0000"/>
          <w:sz w:val="20"/>
          <w:szCs w:val="20"/>
        </w:rPr>
        <w:t>Culture Clash</w:t>
      </w:r>
      <w:r w:rsidRPr="004D6894">
        <w:rPr>
          <w:rFonts w:ascii="Cambria" w:hAnsi="Cambria"/>
          <w:b/>
          <w:sz w:val="20"/>
          <w:szCs w:val="20"/>
        </w:rPr>
        <w:t xml:space="preserv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 xml:space="preserve">when a merger/acquisition brings 2 orgs together, strong cultures can mix badly </w:t>
      </w:r>
      <w:r w:rsidRPr="004D6894">
        <w:rPr>
          <w:rFonts w:ascii="Cambria" w:hAnsi="Cambria"/>
          <w:sz w:val="20"/>
          <w:szCs w:val="20"/>
        </w:rPr>
        <w:sym w:font="Wingdings" w:char="F0E0"/>
      </w:r>
      <w:r w:rsidRPr="004D6894">
        <w:rPr>
          <w:rFonts w:ascii="Cambria" w:hAnsi="Cambria"/>
          <w:sz w:val="20"/>
          <w:szCs w:val="20"/>
        </w:rPr>
        <w:t xml:space="preserve"> they have to resolve culture clashes &amp; overcome the fact that, high tech mergers usually fail</w:t>
      </w:r>
    </w:p>
    <w:p w14:paraId="6C6607C3" w14:textId="77777777" w:rsidR="00FE3EE1" w:rsidRPr="004D6894" w:rsidRDefault="00FE3EE1" w:rsidP="003B027F">
      <w:pPr>
        <w:numPr>
          <w:ilvl w:val="0"/>
          <w:numId w:val="27"/>
        </w:numPr>
        <w:spacing w:after="200"/>
        <w:contextualSpacing/>
        <w:rPr>
          <w:rFonts w:ascii="Cambria" w:hAnsi="Cambria"/>
          <w:sz w:val="20"/>
          <w:szCs w:val="20"/>
        </w:rPr>
      </w:pPr>
      <w:r w:rsidRPr="004D6894">
        <w:rPr>
          <w:rFonts w:ascii="Cambria" w:hAnsi="Cambria"/>
          <w:b/>
          <w:color w:val="FF0000"/>
          <w:sz w:val="20"/>
          <w:szCs w:val="20"/>
        </w:rPr>
        <w:t>Pathology</w:t>
      </w:r>
      <w:r w:rsidRPr="004D6894">
        <w:rPr>
          <w:rFonts w:ascii="Cambria" w:hAnsi="Cambria"/>
          <w:b/>
          <w:sz w:val="20"/>
          <w:szCs w:val="20"/>
        </w:rPr>
        <w:t xml:space="preserv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 xml:space="preserve">such cultures may be based on beliefs, values &amp; assumptions that support infighting, secrecy, </w:t>
      </w:r>
      <w:proofErr w:type="gramStart"/>
      <w:r w:rsidRPr="004D6894">
        <w:rPr>
          <w:rFonts w:ascii="Cambria" w:hAnsi="Cambria"/>
          <w:sz w:val="20"/>
          <w:szCs w:val="20"/>
        </w:rPr>
        <w:t xml:space="preserve">paranoia </w:t>
      </w:r>
      <w:r w:rsidRPr="004D6894">
        <w:rPr>
          <w:rFonts w:ascii="Cambria" w:hAnsi="Cambria"/>
          <w:sz w:val="20"/>
          <w:szCs w:val="20"/>
        </w:rPr>
        <w:sym w:font="Wingdings" w:char="F0E0"/>
      </w:r>
      <w:proofErr w:type="gramEnd"/>
      <w:r w:rsidRPr="004D6894">
        <w:rPr>
          <w:rFonts w:ascii="Cambria" w:hAnsi="Cambria"/>
          <w:sz w:val="20"/>
          <w:szCs w:val="20"/>
        </w:rPr>
        <w:t xml:space="preserve"> ex. Enron, WorldCom, NASA </w:t>
      </w:r>
    </w:p>
    <w:p w14:paraId="2144C6AB" w14:textId="77777777" w:rsidR="00FE3EE1" w:rsidRPr="004D6894" w:rsidRDefault="00FE3EE1" w:rsidP="003B027F">
      <w:pPr>
        <w:contextualSpacing/>
        <w:rPr>
          <w:rFonts w:ascii="Cambria" w:hAnsi="Cambria"/>
          <w:b/>
          <w:sz w:val="20"/>
          <w:szCs w:val="20"/>
        </w:rPr>
      </w:pPr>
    </w:p>
    <w:p w14:paraId="6686474A" w14:textId="77777777" w:rsidR="00FE3EE1" w:rsidRPr="004D6894" w:rsidRDefault="00FE3EE1" w:rsidP="003B027F">
      <w:pPr>
        <w:contextualSpacing/>
        <w:rPr>
          <w:rFonts w:ascii="Cambria" w:hAnsi="Cambria"/>
          <w:b/>
          <w:sz w:val="20"/>
          <w:szCs w:val="20"/>
          <w:u w:val="single"/>
        </w:rPr>
      </w:pPr>
      <w:r w:rsidRPr="004D6894">
        <w:rPr>
          <w:rFonts w:ascii="Cambria" w:hAnsi="Cambria"/>
          <w:b/>
          <w:sz w:val="20"/>
          <w:szCs w:val="20"/>
          <w:u w:val="single"/>
        </w:rPr>
        <w:t>Contributors to the Culture</w:t>
      </w:r>
    </w:p>
    <w:p w14:paraId="4869D26D" w14:textId="77777777" w:rsidR="00FE3EE1" w:rsidRPr="004D6894" w:rsidRDefault="00FE3EE1" w:rsidP="003B027F">
      <w:pPr>
        <w:contextualSpacing/>
        <w:rPr>
          <w:rFonts w:ascii="Cambria" w:hAnsi="Cambria"/>
          <w:b/>
          <w:sz w:val="20"/>
          <w:szCs w:val="20"/>
        </w:rPr>
      </w:pPr>
      <w:r w:rsidRPr="004D6894">
        <w:rPr>
          <w:rFonts w:ascii="Cambria" w:hAnsi="Cambria"/>
          <w:b/>
          <w:sz w:val="20"/>
          <w:szCs w:val="20"/>
          <w:highlight w:val="yellow"/>
        </w:rPr>
        <w:t>The Founder’s Role</w:t>
      </w:r>
    </w:p>
    <w:p w14:paraId="1EBA72B2" w14:textId="77777777" w:rsidR="00FE3EE1" w:rsidRPr="004D6894" w:rsidRDefault="00FE3EE1" w:rsidP="003B027F">
      <w:pPr>
        <w:numPr>
          <w:ilvl w:val="0"/>
          <w:numId w:val="28"/>
        </w:numPr>
        <w:spacing w:after="200"/>
        <w:contextualSpacing/>
        <w:rPr>
          <w:rFonts w:ascii="Cambria" w:hAnsi="Cambria"/>
          <w:b/>
          <w:sz w:val="20"/>
          <w:szCs w:val="20"/>
        </w:rPr>
      </w:pPr>
      <w:r w:rsidRPr="004D6894">
        <w:rPr>
          <w:rFonts w:ascii="Cambria" w:hAnsi="Cambria"/>
          <w:sz w:val="20"/>
          <w:szCs w:val="20"/>
          <w:u w:val="single"/>
        </w:rPr>
        <w:t>Org cultures reflect the values of the org’s founder</w:t>
      </w:r>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such imprint is often kept alive through a series of stories about the founder passed on to generations of new </w:t>
      </w:r>
      <w:proofErr w:type="spellStart"/>
      <w:r w:rsidRPr="004D6894">
        <w:rPr>
          <w:rFonts w:ascii="Cambria" w:hAnsi="Cambria"/>
          <w:sz w:val="20"/>
          <w:szCs w:val="20"/>
        </w:rPr>
        <w:t>ees</w:t>
      </w:r>
      <w:proofErr w:type="spellEnd"/>
    </w:p>
    <w:p w14:paraId="71CEDAFF" w14:textId="77777777" w:rsidR="00FE3EE1" w:rsidRPr="004D6894" w:rsidRDefault="00FE3EE1" w:rsidP="003B027F">
      <w:pPr>
        <w:numPr>
          <w:ilvl w:val="1"/>
          <w:numId w:val="28"/>
        </w:numPr>
        <w:spacing w:after="200"/>
        <w:contextualSpacing/>
        <w:rPr>
          <w:rFonts w:ascii="Cambria" w:hAnsi="Cambria"/>
          <w:b/>
          <w:sz w:val="20"/>
          <w:szCs w:val="20"/>
        </w:rPr>
      </w:pPr>
      <w:proofErr w:type="spellStart"/>
      <w:r w:rsidRPr="004D6894">
        <w:rPr>
          <w:rFonts w:ascii="Cambria" w:hAnsi="Cambria"/>
          <w:sz w:val="20"/>
          <w:szCs w:val="20"/>
        </w:rPr>
        <w:t>Ppl</w:t>
      </w:r>
      <w:proofErr w:type="spellEnd"/>
      <w:r w:rsidRPr="004D6894">
        <w:rPr>
          <w:rFonts w:ascii="Cambria" w:hAnsi="Cambria"/>
          <w:sz w:val="20"/>
          <w:szCs w:val="20"/>
        </w:rPr>
        <w:t xml:space="preserve"> believe that top mgmt. strongly shapes org culture</w:t>
      </w:r>
    </w:p>
    <w:p w14:paraId="27B45BA7" w14:textId="77777777" w:rsidR="00FE3EE1" w:rsidRPr="004D6894" w:rsidRDefault="00FE3EE1" w:rsidP="003B027F">
      <w:pPr>
        <w:numPr>
          <w:ilvl w:val="1"/>
          <w:numId w:val="28"/>
        </w:numPr>
        <w:spacing w:after="200"/>
        <w:contextualSpacing/>
        <w:rPr>
          <w:rFonts w:ascii="Cambria" w:hAnsi="Cambria"/>
          <w:b/>
          <w:sz w:val="20"/>
          <w:szCs w:val="20"/>
        </w:rPr>
      </w:pPr>
      <w:r w:rsidRPr="004D6894">
        <w:rPr>
          <w:rFonts w:ascii="Cambria" w:hAnsi="Cambria"/>
          <w:sz w:val="20"/>
          <w:szCs w:val="20"/>
        </w:rPr>
        <w:t xml:space="preserve">Some </w:t>
      </w:r>
      <w:proofErr w:type="spellStart"/>
      <w:r w:rsidRPr="004D6894">
        <w:rPr>
          <w:rFonts w:ascii="Cambria" w:hAnsi="Cambria"/>
          <w:sz w:val="20"/>
          <w:szCs w:val="20"/>
        </w:rPr>
        <w:t>ppl</w:t>
      </w:r>
      <w:proofErr w:type="spellEnd"/>
      <w:r w:rsidRPr="004D6894">
        <w:rPr>
          <w:rFonts w:ascii="Cambria" w:hAnsi="Cambria"/>
          <w:sz w:val="20"/>
          <w:szCs w:val="20"/>
        </w:rPr>
        <w:t xml:space="preserve"> believe to change culture you need to change CEO </w:t>
      </w:r>
    </w:p>
    <w:p w14:paraId="4D2CE89D" w14:textId="77777777" w:rsidR="00FE3EE1" w:rsidRPr="004D6894" w:rsidRDefault="00FE3EE1" w:rsidP="003B027F">
      <w:pPr>
        <w:contextualSpacing/>
        <w:rPr>
          <w:rFonts w:ascii="Cambria" w:hAnsi="Cambria"/>
          <w:b/>
          <w:sz w:val="20"/>
          <w:szCs w:val="20"/>
        </w:rPr>
      </w:pPr>
      <w:r w:rsidRPr="004D6894">
        <w:rPr>
          <w:rFonts w:ascii="Cambria" w:hAnsi="Cambria"/>
          <w:b/>
          <w:sz w:val="20"/>
          <w:szCs w:val="20"/>
          <w:highlight w:val="yellow"/>
        </w:rPr>
        <w:t>Socialization</w:t>
      </w:r>
    </w:p>
    <w:p w14:paraId="4EE4ABCC" w14:textId="77777777" w:rsidR="00FE3EE1" w:rsidRPr="004D6894" w:rsidRDefault="00FE3EE1" w:rsidP="003B027F">
      <w:pPr>
        <w:numPr>
          <w:ilvl w:val="0"/>
          <w:numId w:val="29"/>
        </w:numPr>
        <w:spacing w:after="200"/>
        <w:contextualSpacing/>
        <w:rPr>
          <w:rFonts w:ascii="Cambria" w:hAnsi="Cambria"/>
          <w:b/>
          <w:sz w:val="20"/>
          <w:szCs w:val="20"/>
        </w:rPr>
      </w:pPr>
      <w:r w:rsidRPr="004D6894">
        <w:rPr>
          <w:rFonts w:ascii="Cambria" w:hAnsi="Cambria"/>
          <w:sz w:val="20"/>
          <w:szCs w:val="20"/>
          <w:u w:val="single"/>
        </w:rPr>
        <w:t>The nature of the socialization process = key to the culture that emerges in an org b/c socialization</w:t>
      </w:r>
      <w:r w:rsidRPr="004D6894">
        <w:rPr>
          <w:rFonts w:ascii="Cambria" w:hAnsi="Cambria"/>
          <w:sz w:val="20"/>
          <w:szCs w:val="20"/>
        </w:rPr>
        <w:t xml:space="preserve"> = 1 of the primary means by which </w:t>
      </w:r>
      <w:proofErr w:type="spellStart"/>
      <w:r w:rsidRPr="004D6894">
        <w:rPr>
          <w:rFonts w:ascii="Cambria" w:hAnsi="Cambria"/>
          <w:sz w:val="20"/>
          <w:szCs w:val="20"/>
        </w:rPr>
        <w:t>ppl</w:t>
      </w:r>
      <w:proofErr w:type="spellEnd"/>
      <w:r w:rsidRPr="004D6894">
        <w:rPr>
          <w:rFonts w:ascii="Cambria" w:hAnsi="Cambria"/>
          <w:sz w:val="20"/>
          <w:szCs w:val="20"/>
        </w:rPr>
        <w:t xml:space="preserve"> can learn a culture’s beliefs, values, assumptions</w:t>
      </w:r>
    </w:p>
    <w:p w14:paraId="359F8601" w14:textId="77777777" w:rsidR="00FE3EE1" w:rsidRPr="004D6894" w:rsidRDefault="00FE3EE1" w:rsidP="003B027F">
      <w:pPr>
        <w:numPr>
          <w:ilvl w:val="0"/>
          <w:numId w:val="29"/>
        </w:numPr>
        <w:spacing w:after="200"/>
        <w:contextualSpacing/>
        <w:rPr>
          <w:rFonts w:ascii="Cambria" w:hAnsi="Cambria"/>
          <w:b/>
          <w:sz w:val="20"/>
          <w:szCs w:val="20"/>
        </w:rPr>
      </w:pPr>
      <w:r w:rsidRPr="004D6894">
        <w:rPr>
          <w:rFonts w:ascii="Cambria" w:hAnsi="Cambria"/>
          <w:sz w:val="20"/>
          <w:szCs w:val="20"/>
        </w:rPr>
        <w:t xml:space="preserve">Weak culture often feature haphazard selection &amp; a random series of job assignments that fail to present the new </w:t>
      </w:r>
      <w:proofErr w:type="spellStart"/>
      <w:r w:rsidRPr="004D6894">
        <w:rPr>
          <w:rFonts w:ascii="Cambria" w:hAnsi="Cambria"/>
          <w:sz w:val="20"/>
          <w:szCs w:val="20"/>
        </w:rPr>
        <w:t>ee</w:t>
      </w:r>
      <w:proofErr w:type="spellEnd"/>
      <w:r w:rsidRPr="004D6894">
        <w:rPr>
          <w:rFonts w:ascii="Cambria" w:hAnsi="Cambria"/>
          <w:sz w:val="20"/>
          <w:szCs w:val="20"/>
        </w:rPr>
        <w:t xml:space="preserve"> with coherent set of experiences</w:t>
      </w:r>
    </w:p>
    <w:p w14:paraId="43E4A67C" w14:textId="77777777" w:rsidR="00FE3EE1" w:rsidRPr="004D6894" w:rsidRDefault="00FE3EE1" w:rsidP="003B027F">
      <w:pPr>
        <w:numPr>
          <w:ilvl w:val="0"/>
          <w:numId w:val="29"/>
        </w:numPr>
        <w:spacing w:after="200"/>
        <w:contextualSpacing/>
        <w:rPr>
          <w:rFonts w:ascii="Cambria" w:hAnsi="Cambria"/>
          <w:b/>
          <w:sz w:val="20"/>
          <w:szCs w:val="20"/>
        </w:rPr>
      </w:pPr>
      <w:r w:rsidRPr="004D6894">
        <w:rPr>
          <w:rFonts w:ascii="Cambria" w:hAnsi="Cambria"/>
          <w:sz w:val="20"/>
          <w:szCs w:val="20"/>
        </w:rPr>
        <w:t xml:space="preserve">Orgs with strong cultures go to great lengths to expose </w:t>
      </w:r>
      <w:proofErr w:type="spellStart"/>
      <w:r w:rsidRPr="004D6894">
        <w:rPr>
          <w:rFonts w:ascii="Cambria" w:hAnsi="Cambria"/>
          <w:sz w:val="20"/>
          <w:szCs w:val="20"/>
        </w:rPr>
        <w:t>ees</w:t>
      </w:r>
      <w:proofErr w:type="spellEnd"/>
      <w:r w:rsidRPr="004D6894">
        <w:rPr>
          <w:rFonts w:ascii="Cambria" w:hAnsi="Cambria"/>
          <w:sz w:val="20"/>
          <w:szCs w:val="20"/>
        </w:rPr>
        <w:t xml:space="preserve"> to a careful, </w:t>
      </w:r>
      <w:r w:rsidRPr="004D6894">
        <w:rPr>
          <w:rFonts w:ascii="Cambria" w:hAnsi="Cambria"/>
          <w:b/>
          <w:sz w:val="20"/>
          <w:szCs w:val="20"/>
          <w:highlight w:val="cyan"/>
          <w:u w:val="single"/>
        </w:rPr>
        <w:t>step-by-step socialization process:</w:t>
      </w:r>
    </w:p>
    <w:p w14:paraId="35D3BFE2" w14:textId="77777777" w:rsidR="00FE3EE1" w:rsidRPr="004D6894" w:rsidRDefault="00FE3EE1" w:rsidP="003B027F">
      <w:pPr>
        <w:numPr>
          <w:ilvl w:val="1"/>
          <w:numId w:val="29"/>
        </w:numPr>
        <w:spacing w:after="200"/>
        <w:contextualSpacing/>
        <w:rPr>
          <w:rFonts w:ascii="Cambria" w:hAnsi="Cambria"/>
          <w:b/>
          <w:sz w:val="20"/>
          <w:szCs w:val="20"/>
        </w:rPr>
      </w:pPr>
      <w:r w:rsidRPr="004D6894">
        <w:rPr>
          <w:rFonts w:ascii="Cambria" w:hAnsi="Cambria"/>
          <w:b/>
          <w:sz w:val="20"/>
          <w:szCs w:val="20"/>
        </w:rPr>
        <w:t>STEP 1 -</w:t>
      </w:r>
      <w:r w:rsidRPr="004D6894">
        <w:rPr>
          <w:rFonts w:ascii="Cambria" w:hAnsi="Cambria"/>
          <w:b/>
          <w:color w:val="FF0000"/>
          <w:sz w:val="20"/>
          <w:szCs w:val="20"/>
        </w:rPr>
        <w:t xml:space="preserve"> Selecting Employees</w:t>
      </w:r>
      <w:r w:rsidRPr="004D6894">
        <w:rPr>
          <w:rFonts w:ascii="Cambria" w:hAnsi="Cambria"/>
          <w:b/>
          <w:sz w:val="20"/>
          <w:szCs w:val="20"/>
        </w:rPr>
        <w:t xml:space="preserv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 xml:space="preserve">choose </w:t>
      </w:r>
      <w:proofErr w:type="spellStart"/>
      <w:r w:rsidRPr="004D6894">
        <w:rPr>
          <w:rFonts w:ascii="Cambria" w:hAnsi="Cambria"/>
          <w:sz w:val="20"/>
          <w:szCs w:val="20"/>
        </w:rPr>
        <w:t>ees</w:t>
      </w:r>
      <w:proofErr w:type="spellEnd"/>
      <w:r w:rsidRPr="004D6894">
        <w:rPr>
          <w:rFonts w:ascii="Cambria" w:hAnsi="Cambria"/>
          <w:sz w:val="20"/>
          <w:szCs w:val="20"/>
        </w:rPr>
        <w:t xml:space="preserve"> that will be able to adapt to existing culture &amp; realistic job interviews allow candidates to “de-select” themselves (self-selection)</w:t>
      </w:r>
    </w:p>
    <w:p w14:paraId="17751CF7" w14:textId="77777777" w:rsidR="00FE3EE1" w:rsidRPr="004D6894" w:rsidRDefault="00FE3EE1" w:rsidP="003B027F">
      <w:pPr>
        <w:numPr>
          <w:ilvl w:val="1"/>
          <w:numId w:val="29"/>
        </w:numPr>
        <w:spacing w:after="200"/>
        <w:contextualSpacing/>
        <w:rPr>
          <w:rFonts w:ascii="Cambria" w:hAnsi="Cambria"/>
          <w:b/>
          <w:sz w:val="20"/>
          <w:szCs w:val="20"/>
        </w:rPr>
      </w:pPr>
      <w:r w:rsidRPr="004D6894">
        <w:rPr>
          <w:rFonts w:ascii="Cambria" w:hAnsi="Cambria"/>
          <w:b/>
          <w:sz w:val="20"/>
          <w:szCs w:val="20"/>
        </w:rPr>
        <w:t xml:space="preserve">STEP 2 - </w:t>
      </w:r>
      <w:r w:rsidRPr="004D6894">
        <w:rPr>
          <w:rFonts w:ascii="Cambria" w:hAnsi="Cambria"/>
          <w:b/>
          <w:color w:val="FF0000"/>
          <w:sz w:val="20"/>
          <w:szCs w:val="20"/>
        </w:rPr>
        <w:t>Debasement &amp; Hazing</w:t>
      </w:r>
      <w:r w:rsidRPr="004D6894">
        <w:rPr>
          <w:rFonts w:ascii="Cambria" w:hAnsi="Cambria"/>
          <w:b/>
          <w:sz w:val="20"/>
          <w:szCs w:val="20"/>
        </w:rPr>
        <w:t xml:space="preserv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provoke humility in new hires so that they are open to norms of the org</w:t>
      </w:r>
    </w:p>
    <w:p w14:paraId="02E4FDBC" w14:textId="77777777" w:rsidR="00FE3EE1" w:rsidRPr="004D6894" w:rsidRDefault="00FE3EE1" w:rsidP="003B027F">
      <w:pPr>
        <w:numPr>
          <w:ilvl w:val="1"/>
          <w:numId w:val="29"/>
        </w:numPr>
        <w:spacing w:after="200"/>
        <w:contextualSpacing/>
        <w:rPr>
          <w:rFonts w:ascii="Cambria" w:hAnsi="Cambria"/>
          <w:b/>
          <w:sz w:val="20"/>
          <w:szCs w:val="20"/>
        </w:rPr>
      </w:pPr>
      <w:r w:rsidRPr="004D6894">
        <w:rPr>
          <w:rFonts w:ascii="Cambria" w:hAnsi="Cambria"/>
          <w:b/>
          <w:sz w:val="20"/>
          <w:szCs w:val="20"/>
        </w:rPr>
        <w:t>STEP 3 -</w:t>
      </w:r>
      <w:r w:rsidRPr="004D6894">
        <w:rPr>
          <w:rFonts w:ascii="Cambria" w:hAnsi="Cambria"/>
          <w:sz w:val="20"/>
          <w:szCs w:val="20"/>
        </w:rPr>
        <w:t xml:space="preserve"> </w:t>
      </w:r>
      <w:r w:rsidRPr="004D6894">
        <w:rPr>
          <w:rFonts w:ascii="Cambria" w:hAnsi="Cambria"/>
          <w:b/>
          <w:color w:val="FF0000"/>
          <w:sz w:val="20"/>
          <w:szCs w:val="20"/>
        </w:rPr>
        <w:t>Training “in the trenches”</w:t>
      </w:r>
      <w:r w:rsidRPr="004D6894">
        <w:rPr>
          <w:rFonts w:ascii="Cambria" w:hAnsi="Cambria"/>
          <w:b/>
          <w:sz w:val="20"/>
          <w:szCs w:val="20"/>
        </w:rPr>
        <w:t xml:space="preserv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 xml:space="preserve">begins “in the trenches” so that </w:t>
      </w:r>
      <w:proofErr w:type="spellStart"/>
      <w:r w:rsidRPr="004D6894">
        <w:rPr>
          <w:rFonts w:ascii="Cambria" w:hAnsi="Cambria"/>
          <w:sz w:val="20"/>
          <w:szCs w:val="20"/>
        </w:rPr>
        <w:t>ees</w:t>
      </w:r>
      <w:proofErr w:type="spellEnd"/>
      <w:r w:rsidRPr="004D6894">
        <w:rPr>
          <w:rFonts w:ascii="Cambria" w:hAnsi="Cambria"/>
          <w:sz w:val="20"/>
          <w:szCs w:val="20"/>
        </w:rPr>
        <w:t xml:space="preserve"> begin to master one of the core areas of the org</w:t>
      </w:r>
    </w:p>
    <w:p w14:paraId="25E6CC25" w14:textId="77777777" w:rsidR="00FE3EE1" w:rsidRPr="004D6894" w:rsidRDefault="00FE3EE1" w:rsidP="003B027F">
      <w:pPr>
        <w:numPr>
          <w:ilvl w:val="2"/>
          <w:numId w:val="29"/>
        </w:numPr>
        <w:spacing w:after="200"/>
        <w:contextualSpacing/>
        <w:rPr>
          <w:rFonts w:ascii="Cambria" w:hAnsi="Cambria"/>
          <w:b/>
          <w:sz w:val="20"/>
          <w:szCs w:val="20"/>
        </w:rPr>
      </w:pPr>
      <w:r w:rsidRPr="004D6894">
        <w:rPr>
          <w:rFonts w:ascii="Cambria" w:hAnsi="Cambria"/>
          <w:sz w:val="20"/>
          <w:szCs w:val="20"/>
        </w:rPr>
        <w:t>Ex. MBAs have to spend a few weeks at the bottom of org to see how it works &amp; appreciate the culture</w:t>
      </w:r>
    </w:p>
    <w:p w14:paraId="22327FC9" w14:textId="77777777" w:rsidR="00FE3EE1" w:rsidRPr="004D6894" w:rsidRDefault="00FE3EE1" w:rsidP="003B027F">
      <w:pPr>
        <w:numPr>
          <w:ilvl w:val="1"/>
          <w:numId w:val="29"/>
        </w:numPr>
        <w:spacing w:after="200"/>
        <w:contextualSpacing/>
        <w:rPr>
          <w:rFonts w:ascii="Cambria" w:hAnsi="Cambria"/>
          <w:b/>
          <w:sz w:val="20"/>
          <w:szCs w:val="20"/>
        </w:rPr>
      </w:pPr>
      <w:r w:rsidRPr="004D6894">
        <w:rPr>
          <w:rFonts w:ascii="Cambria" w:hAnsi="Cambria"/>
          <w:b/>
          <w:sz w:val="20"/>
          <w:szCs w:val="20"/>
        </w:rPr>
        <w:t>STEP 4 -</w:t>
      </w:r>
      <w:r w:rsidRPr="004D6894">
        <w:rPr>
          <w:rFonts w:ascii="Cambria" w:hAnsi="Cambria"/>
          <w:sz w:val="20"/>
          <w:szCs w:val="20"/>
        </w:rPr>
        <w:t xml:space="preserve"> </w:t>
      </w:r>
      <w:r w:rsidRPr="004D6894">
        <w:rPr>
          <w:rFonts w:ascii="Cambria" w:hAnsi="Cambria"/>
          <w:b/>
          <w:color w:val="FF0000"/>
          <w:sz w:val="20"/>
          <w:szCs w:val="20"/>
        </w:rPr>
        <w:t>Reward &amp; Promotion</w:t>
      </w:r>
      <w:r w:rsidRPr="004D6894">
        <w:rPr>
          <w:rFonts w:ascii="Cambria" w:hAnsi="Cambria"/>
          <w:b/>
          <w:sz w:val="20"/>
          <w:szCs w:val="20"/>
        </w:rPr>
        <w:t xml:space="preserv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 xml:space="preserve">to reinforce </w:t>
      </w:r>
      <w:proofErr w:type="spellStart"/>
      <w:r w:rsidRPr="004D6894">
        <w:rPr>
          <w:rFonts w:ascii="Cambria" w:hAnsi="Cambria"/>
          <w:sz w:val="20"/>
          <w:szCs w:val="20"/>
        </w:rPr>
        <w:t>ees</w:t>
      </w:r>
      <w:proofErr w:type="spellEnd"/>
      <w:r w:rsidRPr="004D6894">
        <w:rPr>
          <w:rFonts w:ascii="Cambria" w:hAnsi="Cambria"/>
          <w:sz w:val="20"/>
          <w:szCs w:val="20"/>
        </w:rPr>
        <w:t xml:space="preserve"> who perform well in areas that support goals of the org</w:t>
      </w:r>
    </w:p>
    <w:p w14:paraId="065D126C" w14:textId="77777777" w:rsidR="00FE3EE1" w:rsidRPr="004D6894" w:rsidRDefault="00FE3EE1" w:rsidP="003B027F">
      <w:pPr>
        <w:numPr>
          <w:ilvl w:val="1"/>
          <w:numId w:val="29"/>
        </w:numPr>
        <w:spacing w:after="200"/>
        <w:contextualSpacing/>
        <w:rPr>
          <w:rFonts w:ascii="Cambria" w:hAnsi="Cambria"/>
          <w:b/>
          <w:sz w:val="20"/>
          <w:szCs w:val="20"/>
        </w:rPr>
      </w:pPr>
      <w:r w:rsidRPr="004D6894">
        <w:rPr>
          <w:rFonts w:ascii="Cambria" w:hAnsi="Cambria"/>
          <w:b/>
          <w:sz w:val="20"/>
          <w:szCs w:val="20"/>
        </w:rPr>
        <w:t xml:space="preserve">STEP 5 - </w:t>
      </w:r>
      <w:r w:rsidRPr="004D6894">
        <w:rPr>
          <w:rFonts w:ascii="Cambria" w:hAnsi="Cambria"/>
          <w:b/>
          <w:color w:val="FF0000"/>
          <w:sz w:val="20"/>
          <w:szCs w:val="20"/>
        </w:rPr>
        <w:t>Exposure To Core Culture</w:t>
      </w:r>
      <w:r w:rsidRPr="004D6894">
        <w:rPr>
          <w:rFonts w:ascii="Cambria" w:hAnsi="Cambria"/>
          <w:b/>
          <w:sz w:val="20"/>
          <w:szCs w:val="20"/>
        </w:rPr>
        <w:t xml:space="preserv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 xml:space="preserve">culture’s core beliefs, values, and assumptions are emphasized to provide guidance for member </w:t>
      </w:r>
      <w:proofErr w:type="spellStart"/>
      <w:r w:rsidRPr="004D6894">
        <w:rPr>
          <w:rFonts w:ascii="Cambria" w:hAnsi="Cambria"/>
          <w:sz w:val="20"/>
          <w:szCs w:val="20"/>
        </w:rPr>
        <w:t>beh</w:t>
      </w:r>
      <w:proofErr w:type="spellEnd"/>
      <w:r w:rsidRPr="004D6894">
        <w:rPr>
          <w:rFonts w:ascii="Cambria" w:hAnsi="Cambria"/>
          <w:sz w:val="20"/>
          <w:szCs w:val="20"/>
        </w:rPr>
        <w:t xml:space="preserve"> </w:t>
      </w:r>
      <w:r w:rsidRPr="004D6894">
        <w:rPr>
          <w:rFonts w:ascii="Cambria" w:hAnsi="Cambria"/>
          <w:sz w:val="20"/>
          <w:szCs w:val="20"/>
        </w:rPr>
        <w:sym w:font="Wingdings" w:char="F0E0"/>
      </w:r>
      <w:r w:rsidRPr="004D6894">
        <w:rPr>
          <w:rFonts w:ascii="Cambria" w:hAnsi="Cambria"/>
          <w:sz w:val="20"/>
          <w:szCs w:val="20"/>
        </w:rPr>
        <w:t xml:space="preserve"> this is done to emphasize that personal sacrifices required by the socialization process have a true purpose</w:t>
      </w:r>
    </w:p>
    <w:p w14:paraId="3B9868E4" w14:textId="77777777" w:rsidR="00FE3EE1" w:rsidRPr="004D6894" w:rsidRDefault="00FE3EE1" w:rsidP="003B027F">
      <w:pPr>
        <w:numPr>
          <w:ilvl w:val="1"/>
          <w:numId w:val="29"/>
        </w:numPr>
        <w:spacing w:after="200"/>
        <w:contextualSpacing/>
        <w:rPr>
          <w:rFonts w:ascii="Cambria" w:hAnsi="Cambria"/>
          <w:b/>
          <w:sz w:val="20"/>
          <w:szCs w:val="20"/>
        </w:rPr>
      </w:pPr>
      <w:r w:rsidRPr="004D6894">
        <w:rPr>
          <w:rFonts w:ascii="Cambria" w:hAnsi="Cambria"/>
          <w:b/>
          <w:sz w:val="20"/>
          <w:szCs w:val="20"/>
        </w:rPr>
        <w:t>STEP 6 -</w:t>
      </w:r>
      <w:r w:rsidRPr="004D6894">
        <w:rPr>
          <w:rFonts w:ascii="Cambria" w:hAnsi="Cambria"/>
          <w:sz w:val="20"/>
          <w:szCs w:val="20"/>
        </w:rPr>
        <w:t xml:space="preserve"> </w:t>
      </w:r>
      <w:r w:rsidRPr="004D6894">
        <w:rPr>
          <w:rFonts w:ascii="Cambria" w:hAnsi="Cambria"/>
          <w:b/>
          <w:color w:val="FF0000"/>
          <w:sz w:val="20"/>
          <w:szCs w:val="20"/>
        </w:rPr>
        <w:t>Organizational Folklore</w:t>
      </w:r>
      <w:r w:rsidRPr="004D6894">
        <w:rPr>
          <w:rFonts w:ascii="Cambria" w:hAnsi="Cambria"/>
          <w:b/>
          <w:sz w:val="20"/>
          <w:szCs w:val="20"/>
        </w:rPr>
        <w:t xml:space="preserv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members are exposed to folklore about org (stories that reinforce nature of the culture)</w:t>
      </w:r>
    </w:p>
    <w:p w14:paraId="60FCBA62" w14:textId="77777777" w:rsidR="00FE3EE1" w:rsidRPr="004D6894" w:rsidRDefault="00FE3EE1" w:rsidP="003B027F">
      <w:pPr>
        <w:numPr>
          <w:ilvl w:val="1"/>
          <w:numId w:val="29"/>
        </w:numPr>
        <w:spacing w:after="200"/>
        <w:contextualSpacing/>
        <w:rPr>
          <w:rFonts w:ascii="Cambria" w:hAnsi="Cambria"/>
          <w:b/>
          <w:sz w:val="20"/>
          <w:szCs w:val="20"/>
        </w:rPr>
      </w:pPr>
      <w:r w:rsidRPr="004D6894">
        <w:rPr>
          <w:rFonts w:ascii="Cambria" w:hAnsi="Cambria"/>
          <w:b/>
          <w:sz w:val="20"/>
          <w:szCs w:val="20"/>
        </w:rPr>
        <w:t>STEP 7 -</w:t>
      </w:r>
      <w:r w:rsidRPr="004D6894">
        <w:rPr>
          <w:rFonts w:ascii="Cambria" w:hAnsi="Cambria"/>
          <w:sz w:val="20"/>
          <w:szCs w:val="20"/>
        </w:rPr>
        <w:t xml:space="preserve"> </w:t>
      </w:r>
      <w:r w:rsidRPr="004D6894">
        <w:rPr>
          <w:rFonts w:ascii="Cambria" w:hAnsi="Cambria"/>
          <w:b/>
          <w:color w:val="FF0000"/>
          <w:sz w:val="20"/>
          <w:szCs w:val="20"/>
        </w:rPr>
        <w:t>Role Models</w:t>
      </w:r>
      <w:r w:rsidRPr="004D6894">
        <w:rPr>
          <w:rFonts w:ascii="Cambria" w:hAnsi="Cambria"/>
          <w:b/>
          <w:sz w:val="20"/>
          <w:szCs w:val="20"/>
        </w:rPr>
        <w:t xml:space="preserv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 xml:space="preserve">identifying </w:t>
      </w:r>
      <w:proofErr w:type="spellStart"/>
      <w:r w:rsidRPr="004D6894">
        <w:rPr>
          <w:rFonts w:ascii="Cambria" w:hAnsi="Cambria"/>
          <w:sz w:val="20"/>
          <w:szCs w:val="20"/>
        </w:rPr>
        <w:t>ppl</w:t>
      </w:r>
      <w:proofErr w:type="spellEnd"/>
      <w:r w:rsidRPr="004D6894">
        <w:rPr>
          <w:rFonts w:ascii="Cambria" w:hAnsi="Cambria"/>
          <w:sz w:val="20"/>
          <w:szCs w:val="20"/>
        </w:rPr>
        <w:t xml:space="preserve"> as</w:t>
      </w:r>
      <w:r w:rsidRPr="004D6894">
        <w:rPr>
          <w:rFonts w:ascii="Cambria" w:hAnsi="Cambria"/>
          <w:b/>
          <w:sz w:val="20"/>
          <w:szCs w:val="20"/>
        </w:rPr>
        <w:t xml:space="preserve"> </w:t>
      </w:r>
      <w:r w:rsidRPr="004D6894">
        <w:rPr>
          <w:rFonts w:ascii="Cambria" w:hAnsi="Cambria"/>
          <w:sz w:val="20"/>
          <w:szCs w:val="20"/>
        </w:rPr>
        <w:t>“fast trackers” provides new members with role models whose actions &amp; views are consistent with the culture</w:t>
      </w:r>
    </w:p>
    <w:p w14:paraId="5A872D59" w14:textId="77777777" w:rsidR="00FE3EE1" w:rsidRPr="004D6894" w:rsidRDefault="00FE3EE1" w:rsidP="003B027F">
      <w:pPr>
        <w:ind w:left="1080"/>
        <w:contextualSpacing/>
        <w:rPr>
          <w:rFonts w:ascii="Cambria" w:hAnsi="Cambria"/>
          <w:b/>
          <w:sz w:val="20"/>
          <w:szCs w:val="20"/>
        </w:rPr>
      </w:pPr>
      <w:r w:rsidRPr="004D6894">
        <w:rPr>
          <w:rFonts w:ascii="Cambria" w:hAnsi="Cambria"/>
          <w:b/>
          <w:sz w:val="20"/>
          <w:szCs w:val="20"/>
        </w:rPr>
        <w:t xml:space="preserve">** </w:t>
      </w:r>
      <w:proofErr w:type="gramStart"/>
      <w:r w:rsidRPr="004D6894">
        <w:rPr>
          <w:rFonts w:ascii="Cambria" w:hAnsi="Cambria"/>
          <w:b/>
          <w:sz w:val="20"/>
          <w:szCs w:val="20"/>
        </w:rPr>
        <w:t>it’s</w:t>
      </w:r>
      <w:proofErr w:type="gramEnd"/>
      <w:r w:rsidRPr="004D6894">
        <w:rPr>
          <w:rFonts w:ascii="Cambria" w:hAnsi="Cambria"/>
          <w:b/>
          <w:sz w:val="20"/>
          <w:szCs w:val="20"/>
        </w:rPr>
        <w:t xml:space="preserve"> the </w:t>
      </w:r>
      <w:r w:rsidRPr="004D6894">
        <w:rPr>
          <w:rFonts w:ascii="Cambria" w:hAnsi="Cambria"/>
          <w:b/>
          <w:i/>
          <w:sz w:val="20"/>
          <w:szCs w:val="20"/>
          <w:highlight w:val="cyan"/>
          <w:u w:val="single"/>
        </w:rPr>
        <w:t>consistency</w:t>
      </w:r>
      <w:r w:rsidRPr="004D6894">
        <w:rPr>
          <w:rFonts w:ascii="Cambria" w:hAnsi="Cambria"/>
          <w:b/>
          <w:sz w:val="20"/>
          <w:szCs w:val="20"/>
        </w:rPr>
        <w:t xml:space="preserve"> among these steps &amp; their mutually reinforcing properties that make for a strong culture</w:t>
      </w:r>
    </w:p>
    <w:p w14:paraId="0EE390D1" w14:textId="77777777" w:rsidR="00FE3EE1" w:rsidRPr="004D6894" w:rsidRDefault="00FE3EE1" w:rsidP="003B027F">
      <w:pPr>
        <w:ind w:left="1080" w:firstLine="360"/>
        <w:contextualSpacing/>
        <w:rPr>
          <w:rFonts w:ascii="Cambria" w:hAnsi="Cambria"/>
          <w:b/>
          <w:sz w:val="20"/>
          <w:szCs w:val="20"/>
        </w:rPr>
      </w:pPr>
      <w:r w:rsidRPr="004D6894">
        <w:rPr>
          <w:rFonts w:ascii="Cambria" w:hAnsi="Cambria"/>
          <w:b/>
          <w:sz w:val="20"/>
          <w:szCs w:val="20"/>
        </w:rPr>
        <w:t>**DISNEY = USES THESE STEPS</w:t>
      </w:r>
    </w:p>
    <w:p w14:paraId="4B376177" w14:textId="77777777" w:rsidR="00FE3EE1" w:rsidRPr="004D6894" w:rsidRDefault="00FE3EE1" w:rsidP="003B027F">
      <w:pPr>
        <w:contextualSpacing/>
        <w:rPr>
          <w:rFonts w:ascii="Cambria" w:hAnsi="Cambria"/>
          <w:b/>
          <w:sz w:val="20"/>
          <w:szCs w:val="20"/>
        </w:rPr>
      </w:pPr>
    </w:p>
    <w:p w14:paraId="26A2ED45" w14:textId="77777777" w:rsidR="00FE3EE1" w:rsidRPr="004D6894" w:rsidRDefault="00FE3EE1" w:rsidP="003B027F">
      <w:pPr>
        <w:contextualSpacing/>
        <w:rPr>
          <w:rFonts w:ascii="Cambria" w:hAnsi="Cambria"/>
          <w:b/>
          <w:sz w:val="20"/>
          <w:szCs w:val="20"/>
        </w:rPr>
      </w:pPr>
      <w:r w:rsidRPr="004D6894">
        <w:rPr>
          <w:rFonts w:ascii="Cambria" w:hAnsi="Cambria"/>
          <w:b/>
          <w:sz w:val="20"/>
          <w:szCs w:val="20"/>
        </w:rPr>
        <w:t>Diagnosing a Culture</w:t>
      </w:r>
    </w:p>
    <w:p w14:paraId="53753E24" w14:textId="77777777" w:rsidR="00FE3EE1" w:rsidRPr="004D6894" w:rsidRDefault="00FE3EE1" w:rsidP="003B027F">
      <w:pPr>
        <w:numPr>
          <w:ilvl w:val="0"/>
          <w:numId w:val="30"/>
        </w:numPr>
        <w:spacing w:after="200"/>
        <w:contextualSpacing/>
        <w:rPr>
          <w:rFonts w:ascii="Cambria" w:hAnsi="Cambria"/>
          <w:b/>
          <w:sz w:val="20"/>
          <w:szCs w:val="20"/>
        </w:rPr>
      </w:pPr>
      <w:r w:rsidRPr="004D6894">
        <w:rPr>
          <w:rFonts w:ascii="Cambria" w:hAnsi="Cambria"/>
          <w:sz w:val="20"/>
          <w:szCs w:val="20"/>
        </w:rPr>
        <w:t xml:space="preserve">Even when culture is strong, it may be hard for new </w:t>
      </w:r>
      <w:proofErr w:type="spellStart"/>
      <w:r w:rsidRPr="004D6894">
        <w:rPr>
          <w:rFonts w:ascii="Cambria" w:hAnsi="Cambria"/>
          <w:sz w:val="20"/>
          <w:szCs w:val="20"/>
        </w:rPr>
        <w:t>ees</w:t>
      </w:r>
      <w:proofErr w:type="spellEnd"/>
      <w:r w:rsidRPr="004D6894">
        <w:rPr>
          <w:rFonts w:ascii="Cambria" w:hAnsi="Cambria"/>
          <w:sz w:val="20"/>
          <w:szCs w:val="20"/>
        </w:rPr>
        <w:t xml:space="preserve"> to understand</w:t>
      </w:r>
    </w:p>
    <w:p w14:paraId="53DDCF42" w14:textId="77777777" w:rsidR="00FE3EE1" w:rsidRPr="004D6894" w:rsidRDefault="00FE3EE1" w:rsidP="003B027F">
      <w:pPr>
        <w:numPr>
          <w:ilvl w:val="0"/>
          <w:numId w:val="30"/>
        </w:numPr>
        <w:spacing w:after="200"/>
        <w:contextualSpacing/>
        <w:rPr>
          <w:rFonts w:ascii="Cambria" w:hAnsi="Cambria"/>
          <w:b/>
          <w:sz w:val="20"/>
          <w:szCs w:val="20"/>
        </w:rPr>
      </w:pPr>
      <w:r w:rsidRPr="004D6894">
        <w:rPr>
          <w:rFonts w:ascii="Cambria" w:hAnsi="Cambria"/>
          <w:sz w:val="20"/>
          <w:szCs w:val="20"/>
        </w:rPr>
        <w:t>1 way to grasp a culture is to examine the symbols, rituals, and stories that characterize the org’s way of life</w:t>
      </w:r>
    </w:p>
    <w:p w14:paraId="7F64EB31" w14:textId="77777777" w:rsidR="00FE3EE1" w:rsidRPr="004D6894" w:rsidRDefault="00FE3EE1" w:rsidP="003B027F">
      <w:pPr>
        <w:numPr>
          <w:ilvl w:val="0"/>
          <w:numId w:val="30"/>
        </w:numPr>
        <w:spacing w:after="200"/>
        <w:contextualSpacing/>
        <w:rPr>
          <w:rFonts w:ascii="Cambria" w:hAnsi="Cambria"/>
          <w:b/>
          <w:sz w:val="20"/>
          <w:szCs w:val="20"/>
        </w:rPr>
      </w:pPr>
      <w:r w:rsidRPr="004D6894">
        <w:rPr>
          <w:rFonts w:ascii="Cambria" w:hAnsi="Cambria"/>
          <w:color w:val="0000FF"/>
          <w:sz w:val="20"/>
          <w:szCs w:val="20"/>
          <w:u w:val="single"/>
        </w:rPr>
        <w:t>For insiders, these symbols, rituals, and stories teach &amp; reinforce culture</w:t>
      </w:r>
      <w:r w:rsidRPr="004D6894">
        <w:rPr>
          <w:rFonts w:ascii="Cambria" w:hAnsi="Cambria"/>
          <w:sz w:val="20"/>
          <w:szCs w:val="20"/>
        </w:rPr>
        <w:t>:</w:t>
      </w:r>
    </w:p>
    <w:p w14:paraId="5D9FBD4C" w14:textId="77777777" w:rsidR="00FE3EE1" w:rsidRPr="004D6894" w:rsidRDefault="00FE3EE1" w:rsidP="003B027F">
      <w:pPr>
        <w:numPr>
          <w:ilvl w:val="1"/>
          <w:numId w:val="30"/>
        </w:numPr>
        <w:spacing w:after="200"/>
        <w:contextualSpacing/>
        <w:rPr>
          <w:rFonts w:ascii="Cambria" w:hAnsi="Cambria"/>
          <w:b/>
          <w:sz w:val="20"/>
          <w:szCs w:val="20"/>
        </w:rPr>
      </w:pPr>
      <w:r w:rsidRPr="004D6894">
        <w:rPr>
          <w:rFonts w:ascii="Cambria" w:hAnsi="Cambria"/>
          <w:b/>
          <w:color w:val="FF0000"/>
          <w:sz w:val="20"/>
          <w:szCs w:val="20"/>
        </w:rPr>
        <w:t>Symbols</w:t>
      </w:r>
      <w:r w:rsidRPr="004D6894">
        <w:rPr>
          <w:rFonts w:ascii="Cambria" w:hAnsi="Cambria"/>
          <w:b/>
          <w:sz w:val="20"/>
          <w:szCs w:val="20"/>
        </w:rPr>
        <w:t xml:space="preserv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 xml:space="preserve">ex. </w:t>
      </w:r>
      <w:proofErr w:type="spellStart"/>
      <w:proofErr w:type="gramStart"/>
      <w:r w:rsidRPr="004D6894">
        <w:rPr>
          <w:rFonts w:ascii="Cambria" w:hAnsi="Cambria"/>
          <w:sz w:val="20"/>
          <w:szCs w:val="20"/>
        </w:rPr>
        <w:t>ppl</w:t>
      </w:r>
      <w:proofErr w:type="spellEnd"/>
      <w:proofErr w:type="gramEnd"/>
      <w:r w:rsidRPr="004D6894">
        <w:rPr>
          <w:rFonts w:ascii="Cambria" w:hAnsi="Cambria"/>
          <w:sz w:val="20"/>
          <w:szCs w:val="20"/>
        </w:rPr>
        <w:t xml:space="preserve"> may have to walk through HR dept. to get to their lockers </w:t>
      </w:r>
      <w:r w:rsidRPr="004D6894">
        <w:rPr>
          <w:rFonts w:ascii="Cambria" w:hAnsi="Cambria"/>
          <w:sz w:val="20"/>
          <w:szCs w:val="20"/>
        </w:rPr>
        <w:sym w:font="Wingdings" w:char="F0E0"/>
      </w:r>
      <w:r w:rsidRPr="004D6894">
        <w:rPr>
          <w:rFonts w:ascii="Cambria" w:hAnsi="Cambria"/>
          <w:sz w:val="20"/>
          <w:szCs w:val="20"/>
        </w:rPr>
        <w:t xml:space="preserve"> reinforces the importance the org puts on HR </w:t>
      </w:r>
      <w:r w:rsidRPr="004D6894">
        <w:rPr>
          <w:rFonts w:ascii="Cambria" w:hAnsi="Cambria"/>
          <w:sz w:val="20"/>
          <w:szCs w:val="20"/>
        </w:rPr>
        <w:sym w:font="Wingdings" w:char="F0E0"/>
      </w:r>
      <w:r w:rsidRPr="004D6894">
        <w:rPr>
          <w:rFonts w:ascii="Cambria" w:hAnsi="Cambria"/>
          <w:sz w:val="20"/>
          <w:szCs w:val="20"/>
        </w:rPr>
        <w:t xml:space="preserve"> symbolism =  a strong indicator of corporate culture</w:t>
      </w:r>
    </w:p>
    <w:p w14:paraId="542DE83F" w14:textId="77777777" w:rsidR="00FE3EE1" w:rsidRPr="004D6894" w:rsidRDefault="00FE3EE1" w:rsidP="003B027F">
      <w:pPr>
        <w:numPr>
          <w:ilvl w:val="1"/>
          <w:numId w:val="30"/>
        </w:numPr>
        <w:spacing w:after="200"/>
        <w:contextualSpacing/>
        <w:rPr>
          <w:rFonts w:ascii="Cambria" w:hAnsi="Cambria"/>
          <w:b/>
          <w:sz w:val="20"/>
          <w:szCs w:val="20"/>
        </w:rPr>
      </w:pPr>
      <w:r w:rsidRPr="004D6894">
        <w:rPr>
          <w:rFonts w:ascii="Cambria" w:hAnsi="Cambria"/>
          <w:b/>
          <w:color w:val="FF0000"/>
          <w:sz w:val="20"/>
          <w:szCs w:val="20"/>
        </w:rPr>
        <w:t>Rituals</w:t>
      </w:r>
      <w:r w:rsidRPr="004D6894">
        <w:rPr>
          <w:rFonts w:ascii="Cambria" w:hAnsi="Cambria"/>
          <w:b/>
          <w:sz w:val="20"/>
          <w:szCs w:val="20"/>
        </w:rPr>
        <w:t xml:space="preserve"> </w:t>
      </w:r>
      <w:r w:rsidRPr="004D6894">
        <w:rPr>
          <w:rFonts w:ascii="Cambria" w:hAnsi="Cambria"/>
          <w:b/>
          <w:sz w:val="20"/>
          <w:szCs w:val="20"/>
        </w:rPr>
        <w:sym w:font="Wingdings" w:char="F0E0"/>
      </w:r>
      <w:r w:rsidRPr="004D6894">
        <w:rPr>
          <w:rFonts w:ascii="Cambria" w:hAnsi="Cambria"/>
          <w:sz w:val="20"/>
          <w:szCs w:val="20"/>
        </w:rPr>
        <w:t xml:space="preserve"> ex. </w:t>
      </w:r>
      <w:proofErr w:type="gramStart"/>
      <w:r w:rsidRPr="004D6894">
        <w:rPr>
          <w:rFonts w:ascii="Cambria" w:hAnsi="Cambria"/>
          <w:sz w:val="20"/>
          <w:szCs w:val="20"/>
        </w:rPr>
        <w:t>popcorn</w:t>
      </w:r>
      <w:proofErr w:type="gramEnd"/>
      <w:r w:rsidRPr="004D6894">
        <w:rPr>
          <w:rFonts w:ascii="Cambria" w:hAnsi="Cambria"/>
          <w:sz w:val="20"/>
          <w:szCs w:val="20"/>
        </w:rPr>
        <w:t xml:space="preserve"> parties that reinforce a “work hard, play hard” atmosphere &amp; reaffirm the idea that weekly conflicts can be forgotten </w:t>
      </w:r>
      <w:r w:rsidRPr="004D6894">
        <w:rPr>
          <w:rFonts w:ascii="Cambria" w:hAnsi="Cambria"/>
          <w:sz w:val="20"/>
          <w:szCs w:val="20"/>
        </w:rPr>
        <w:sym w:font="Wingdings" w:char="F0E0"/>
      </w:r>
      <w:r w:rsidRPr="004D6894">
        <w:rPr>
          <w:rFonts w:ascii="Cambria" w:hAnsi="Cambria"/>
          <w:sz w:val="20"/>
          <w:szCs w:val="20"/>
        </w:rPr>
        <w:t xml:space="preserve"> rituals don’t need to be so exotic to send a cultural message, in some orgs, the annual performance review = act of feedback &amp; development, while in others it may be viewed as punishment </w:t>
      </w:r>
    </w:p>
    <w:p w14:paraId="00339859" w14:textId="77777777" w:rsidR="00FE3EE1" w:rsidRPr="004D6894" w:rsidRDefault="00FE3EE1" w:rsidP="003B027F">
      <w:pPr>
        <w:numPr>
          <w:ilvl w:val="1"/>
          <w:numId w:val="30"/>
        </w:numPr>
        <w:spacing w:after="200"/>
        <w:contextualSpacing/>
        <w:rPr>
          <w:rFonts w:ascii="Cambria" w:hAnsi="Cambria"/>
          <w:b/>
          <w:color w:val="FF0000"/>
          <w:sz w:val="20"/>
          <w:szCs w:val="20"/>
        </w:rPr>
      </w:pPr>
      <w:r w:rsidRPr="004D6894">
        <w:rPr>
          <w:rFonts w:ascii="Cambria" w:hAnsi="Cambria"/>
          <w:b/>
          <w:color w:val="FF0000"/>
          <w:sz w:val="20"/>
          <w:szCs w:val="20"/>
        </w:rPr>
        <w:t>Stories</w:t>
      </w:r>
      <w:r w:rsidRPr="004D6894">
        <w:rPr>
          <w:rFonts w:ascii="Cambria" w:hAnsi="Cambria"/>
          <w:b/>
          <w:sz w:val="20"/>
          <w:szCs w:val="20"/>
        </w:rPr>
        <w:t xml:space="preserve"> </w:t>
      </w:r>
      <w:r w:rsidRPr="004D6894">
        <w:rPr>
          <w:rFonts w:ascii="Cambria" w:hAnsi="Cambria"/>
          <w:b/>
          <w:sz w:val="20"/>
          <w:szCs w:val="20"/>
        </w:rPr>
        <w:sym w:font="Wingdings" w:char="F0E0"/>
      </w:r>
      <w:r w:rsidRPr="004D6894">
        <w:rPr>
          <w:rFonts w:ascii="Cambria" w:hAnsi="Cambria"/>
          <w:b/>
          <w:sz w:val="20"/>
          <w:szCs w:val="20"/>
        </w:rPr>
        <w:t xml:space="preserve"> </w:t>
      </w:r>
      <w:r w:rsidRPr="004D6894">
        <w:rPr>
          <w:rFonts w:ascii="Cambria" w:hAnsi="Cambria"/>
          <w:sz w:val="20"/>
          <w:szCs w:val="20"/>
        </w:rPr>
        <w:t xml:space="preserve">folklores (stories of past org events) are told repeatedly to successive generations of new </w:t>
      </w:r>
      <w:proofErr w:type="spellStart"/>
      <w:r w:rsidRPr="004D6894">
        <w:rPr>
          <w:rFonts w:ascii="Cambria" w:hAnsi="Cambria"/>
          <w:sz w:val="20"/>
          <w:szCs w:val="20"/>
        </w:rPr>
        <w:t>ees</w:t>
      </w:r>
      <w:proofErr w:type="spellEnd"/>
      <w:r w:rsidRPr="004D6894">
        <w:rPr>
          <w:rFonts w:ascii="Cambria" w:hAnsi="Cambria"/>
          <w:sz w:val="20"/>
          <w:szCs w:val="20"/>
        </w:rPr>
        <w:t>, are evidently meant to communicate “how things work”</w:t>
      </w:r>
      <w:r w:rsidRPr="004D6894">
        <w:rPr>
          <w:rFonts w:ascii="Cambria" w:hAnsi="Cambria"/>
          <w:b/>
          <w:sz w:val="20"/>
          <w:szCs w:val="20"/>
        </w:rPr>
        <w:t xml:space="preserve"> </w:t>
      </w:r>
      <w:r w:rsidRPr="004D6894">
        <w:rPr>
          <w:rFonts w:ascii="Cambria" w:hAnsi="Cambria"/>
          <w:b/>
          <w:sz w:val="20"/>
          <w:szCs w:val="20"/>
        </w:rPr>
        <w:sym w:font="Wingdings" w:char="F0E0"/>
      </w:r>
      <w:r w:rsidRPr="004D6894">
        <w:rPr>
          <w:rFonts w:ascii="Cambria" w:hAnsi="Cambria"/>
          <w:sz w:val="20"/>
          <w:szCs w:val="20"/>
        </w:rPr>
        <w:t xml:space="preserve"> </w:t>
      </w:r>
      <w:r w:rsidRPr="004D6894">
        <w:rPr>
          <w:rFonts w:ascii="Cambria" w:hAnsi="Cambria"/>
          <w:b/>
          <w:color w:val="FF0000"/>
          <w:sz w:val="20"/>
          <w:szCs w:val="20"/>
        </w:rPr>
        <w:t xml:space="preserve">issues of equality, security &amp; control underlie these stories </w:t>
      </w:r>
    </w:p>
    <w:p w14:paraId="5668518B" w14:textId="77777777" w:rsidR="00FE3EE1" w:rsidRPr="004D6894" w:rsidRDefault="00FE3EE1" w:rsidP="003B027F">
      <w:pPr>
        <w:numPr>
          <w:ilvl w:val="2"/>
          <w:numId w:val="30"/>
        </w:numPr>
        <w:spacing w:after="200"/>
        <w:contextualSpacing/>
        <w:rPr>
          <w:rFonts w:ascii="Cambria" w:hAnsi="Cambria"/>
          <w:sz w:val="20"/>
          <w:szCs w:val="20"/>
          <w:u w:val="single"/>
        </w:rPr>
      </w:pPr>
      <w:r w:rsidRPr="004D6894">
        <w:rPr>
          <w:rFonts w:ascii="Cambria" w:hAnsi="Cambria"/>
          <w:sz w:val="20"/>
          <w:szCs w:val="20"/>
          <w:u w:val="single"/>
        </w:rPr>
        <w:t>Common themes:</w:t>
      </w:r>
    </w:p>
    <w:p w14:paraId="7B0D18B6" w14:textId="77777777" w:rsidR="00FE3EE1" w:rsidRPr="004D6894" w:rsidRDefault="00FE3EE1" w:rsidP="003B027F">
      <w:pPr>
        <w:numPr>
          <w:ilvl w:val="3"/>
          <w:numId w:val="30"/>
        </w:numPr>
        <w:spacing w:after="200"/>
        <w:contextualSpacing/>
        <w:rPr>
          <w:rFonts w:ascii="Cambria" w:hAnsi="Cambria"/>
          <w:sz w:val="20"/>
          <w:szCs w:val="20"/>
        </w:rPr>
      </w:pPr>
      <w:r w:rsidRPr="004D6894">
        <w:rPr>
          <w:rFonts w:ascii="Cambria" w:hAnsi="Cambria"/>
          <w:sz w:val="20"/>
          <w:szCs w:val="20"/>
        </w:rPr>
        <w:t>Is the big boss human?</w:t>
      </w:r>
    </w:p>
    <w:p w14:paraId="4079F6D4" w14:textId="77777777" w:rsidR="00FE3EE1" w:rsidRPr="004D6894" w:rsidRDefault="00FE3EE1" w:rsidP="003B027F">
      <w:pPr>
        <w:numPr>
          <w:ilvl w:val="3"/>
          <w:numId w:val="30"/>
        </w:numPr>
        <w:spacing w:after="200"/>
        <w:contextualSpacing/>
        <w:rPr>
          <w:rFonts w:ascii="Cambria" w:hAnsi="Cambria"/>
          <w:sz w:val="20"/>
          <w:szCs w:val="20"/>
        </w:rPr>
      </w:pPr>
      <w:r w:rsidRPr="004D6894">
        <w:rPr>
          <w:rFonts w:ascii="Cambria" w:hAnsi="Cambria"/>
          <w:sz w:val="20"/>
          <w:szCs w:val="20"/>
        </w:rPr>
        <w:t>Can the little person rise to the top?</w:t>
      </w:r>
    </w:p>
    <w:p w14:paraId="21FEEE78" w14:textId="77777777" w:rsidR="00FE3EE1" w:rsidRPr="004D6894" w:rsidRDefault="00FE3EE1" w:rsidP="003B027F">
      <w:pPr>
        <w:numPr>
          <w:ilvl w:val="3"/>
          <w:numId w:val="30"/>
        </w:numPr>
        <w:spacing w:after="200"/>
        <w:contextualSpacing/>
        <w:rPr>
          <w:rFonts w:ascii="Cambria" w:hAnsi="Cambria"/>
          <w:sz w:val="20"/>
          <w:szCs w:val="20"/>
        </w:rPr>
      </w:pPr>
      <w:r w:rsidRPr="004D6894">
        <w:rPr>
          <w:rFonts w:ascii="Cambria" w:hAnsi="Cambria"/>
          <w:sz w:val="20"/>
          <w:szCs w:val="20"/>
        </w:rPr>
        <w:t>Will I get fired?</w:t>
      </w:r>
    </w:p>
    <w:p w14:paraId="4C0F4810" w14:textId="77777777" w:rsidR="00FE3EE1" w:rsidRPr="004D6894" w:rsidRDefault="00FE3EE1" w:rsidP="003B027F">
      <w:pPr>
        <w:numPr>
          <w:ilvl w:val="3"/>
          <w:numId w:val="30"/>
        </w:numPr>
        <w:spacing w:after="200"/>
        <w:contextualSpacing/>
        <w:rPr>
          <w:rFonts w:ascii="Cambria" w:hAnsi="Cambria"/>
          <w:sz w:val="20"/>
          <w:szCs w:val="20"/>
        </w:rPr>
      </w:pPr>
      <w:r w:rsidRPr="004D6894">
        <w:rPr>
          <w:rFonts w:ascii="Cambria" w:hAnsi="Cambria"/>
          <w:sz w:val="20"/>
          <w:szCs w:val="20"/>
        </w:rPr>
        <w:t>Will the org help me when I have to move?</w:t>
      </w:r>
    </w:p>
    <w:p w14:paraId="014C58D2" w14:textId="77777777" w:rsidR="00FE3EE1" w:rsidRPr="004D6894" w:rsidRDefault="00FE3EE1" w:rsidP="003B027F">
      <w:pPr>
        <w:numPr>
          <w:ilvl w:val="3"/>
          <w:numId w:val="30"/>
        </w:numPr>
        <w:spacing w:after="200"/>
        <w:contextualSpacing/>
        <w:rPr>
          <w:rFonts w:ascii="Cambria" w:hAnsi="Cambria"/>
          <w:sz w:val="20"/>
          <w:szCs w:val="20"/>
        </w:rPr>
      </w:pPr>
      <w:r w:rsidRPr="004D6894">
        <w:rPr>
          <w:rFonts w:ascii="Cambria" w:hAnsi="Cambria"/>
          <w:sz w:val="20"/>
          <w:szCs w:val="20"/>
        </w:rPr>
        <w:t>How will the boss react to mistakes</w:t>
      </w:r>
    </w:p>
    <w:p w14:paraId="68F81CF2" w14:textId="77777777" w:rsidR="00FE3EE1" w:rsidRPr="004D6894" w:rsidRDefault="00FE3EE1" w:rsidP="003B027F">
      <w:pPr>
        <w:numPr>
          <w:ilvl w:val="3"/>
          <w:numId w:val="30"/>
        </w:numPr>
        <w:spacing w:after="200"/>
        <w:contextualSpacing/>
        <w:rPr>
          <w:rFonts w:ascii="Cambria" w:hAnsi="Cambria"/>
          <w:sz w:val="20"/>
          <w:szCs w:val="20"/>
        </w:rPr>
      </w:pPr>
      <w:r w:rsidRPr="004D6894">
        <w:rPr>
          <w:rFonts w:ascii="Cambria" w:hAnsi="Cambria"/>
          <w:sz w:val="20"/>
          <w:szCs w:val="20"/>
        </w:rPr>
        <w:t>How will the org deal with obstacles?</w:t>
      </w:r>
    </w:p>
    <w:p w14:paraId="5116D905" w14:textId="77777777" w:rsidR="00FE3EE1" w:rsidRPr="004D6894" w:rsidRDefault="00FE3EE1" w:rsidP="003B027F">
      <w:pPr>
        <w:contextualSpacing/>
        <w:rPr>
          <w:rFonts w:ascii="Cambria" w:hAnsi="Cambria"/>
          <w:b/>
          <w:sz w:val="20"/>
          <w:szCs w:val="20"/>
          <w:u w:val="single"/>
        </w:rPr>
      </w:pPr>
    </w:p>
    <w:p w14:paraId="71432C46" w14:textId="77777777" w:rsidR="00713DB2" w:rsidRPr="004D6894" w:rsidRDefault="00713DB2" w:rsidP="003B027F">
      <w:pPr>
        <w:contextualSpacing/>
        <w:rPr>
          <w:rFonts w:ascii="Cambria" w:hAnsi="Cambria"/>
          <w:b/>
          <w:sz w:val="20"/>
          <w:szCs w:val="20"/>
          <w:u w:val="single"/>
        </w:rPr>
      </w:pPr>
    </w:p>
    <w:p w14:paraId="74907C11" w14:textId="77777777" w:rsidR="00FE3EE1" w:rsidRPr="004D6894" w:rsidRDefault="00FE3EE1" w:rsidP="003B027F">
      <w:pPr>
        <w:contextualSpacing/>
        <w:rPr>
          <w:rFonts w:ascii="Cambria" w:hAnsi="Cambria"/>
          <w:b/>
          <w:sz w:val="20"/>
          <w:szCs w:val="20"/>
          <w:u w:val="single"/>
        </w:rPr>
      </w:pPr>
      <w:r w:rsidRPr="004D6894">
        <w:rPr>
          <w:rFonts w:ascii="Cambria" w:hAnsi="Cambria"/>
          <w:b/>
          <w:sz w:val="20"/>
          <w:szCs w:val="20"/>
          <w:u w:val="single"/>
        </w:rPr>
        <w:t>Chapter 9 – Leadership</w:t>
      </w:r>
    </w:p>
    <w:p w14:paraId="65F47D8D" w14:textId="77777777" w:rsidR="00FE3EE1" w:rsidRPr="004D6894" w:rsidRDefault="00FE3EE1" w:rsidP="003B027F">
      <w:pPr>
        <w:contextualSpacing/>
        <w:rPr>
          <w:rFonts w:ascii="Cambria" w:hAnsi="Cambria"/>
          <w:b/>
          <w:sz w:val="20"/>
          <w:szCs w:val="20"/>
          <w:u w:val="single"/>
        </w:rPr>
      </w:pPr>
      <w:r w:rsidRPr="004D6894">
        <w:rPr>
          <w:rFonts w:ascii="Cambria" w:hAnsi="Cambria"/>
          <w:b/>
          <w:sz w:val="20"/>
          <w:szCs w:val="20"/>
          <w:u w:val="single"/>
        </w:rPr>
        <w:t>What Is Leadership?</w:t>
      </w:r>
    </w:p>
    <w:p w14:paraId="6F818148" w14:textId="77777777" w:rsidR="00FE3EE1" w:rsidRPr="004D6894" w:rsidRDefault="00FE3EE1" w:rsidP="003B027F">
      <w:pPr>
        <w:pStyle w:val="ListParagraph"/>
        <w:numPr>
          <w:ilvl w:val="0"/>
          <w:numId w:val="31"/>
        </w:numPr>
        <w:spacing w:after="0"/>
        <w:rPr>
          <w:sz w:val="20"/>
          <w:szCs w:val="20"/>
        </w:rPr>
      </w:pPr>
      <w:r w:rsidRPr="004D6894">
        <w:rPr>
          <w:sz w:val="20"/>
          <w:szCs w:val="20"/>
          <w:highlight w:val="yellow"/>
        </w:rPr>
        <w:t>Leadership</w:t>
      </w:r>
      <w:r w:rsidRPr="004D6894">
        <w:rPr>
          <w:sz w:val="20"/>
          <w:szCs w:val="20"/>
        </w:rPr>
        <w:t xml:space="preserve">: influence that particular </w:t>
      </w:r>
      <w:proofErr w:type="spellStart"/>
      <w:r w:rsidRPr="004D6894">
        <w:rPr>
          <w:sz w:val="20"/>
          <w:szCs w:val="20"/>
        </w:rPr>
        <w:t>ppl</w:t>
      </w:r>
      <w:proofErr w:type="spellEnd"/>
      <w:r w:rsidRPr="004D6894">
        <w:rPr>
          <w:sz w:val="20"/>
          <w:szCs w:val="20"/>
        </w:rPr>
        <w:t xml:space="preserve"> exert on the goal achievement of others in an org context </w:t>
      </w:r>
    </w:p>
    <w:p w14:paraId="5649990C" w14:textId="77777777" w:rsidR="00FE3EE1" w:rsidRPr="004D6894" w:rsidRDefault="00FE3EE1" w:rsidP="003B027F">
      <w:pPr>
        <w:pStyle w:val="ListParagraph"/>
        <w:numPr>
          <w:ilvl w:val="0"/>
          <w:numId w:val="31"/>
        </w:numPr>
        <w:spacing w:after="0"/>
        <w:rPr>
          <w:sz w:val="20"/>
          <w:szCs w:val="20"/>
        </w:rPr>
      </w:pPr>
      <w:r w:rsidRPr="004D6894">
        <w:rPr>
          <w:b/>
          <w:i/>
          <w:sz w:val="20"/>
          <w:szCs w:val="20"/>
          <w:u w:val="single"/>
        </w:rPr>
        <w:t>Effective leadership</w:t>
      </w:r>
      <w:r w:rsidRPr="004D6894">
        <w:rPr>
          <w:sz w:val="20"/>
          <w:szCs w:val="20"/>
        </w:rPr>
        <w:t xml:space="preserve"> exerts influence to achieve org goals by enhancing productivity, innovation, satisfaction, and commitment of workforce</w:t>
      </w:r>
    </w:p>
    <w:p w14:paraId="60813ECB" w14:textId="77777777" w:rsidR="00FE3EE1" w:rsidRPr="004D6894" w:rsidRDefault="00FE3EE1" w:rsidP="003B027F">
      <w:pPr>
        <w:pStyle w:val="ListParagraph"/>
        <w:numPr>
          <w:ilvl w:val="0"/>
          <w:numId w:val="31"/>
        </w:numPr>
        <w:spacing w:after="0"/>
        <w:rPr>
          <w:sz w:val="20"/>
          <w:szCs w:val="20"/>
        </w:rPr>
      </w:pPr>
      <w:r w:rsidRPr="004D6894">
        <w:rPr>
          <w:sz w:val="20"/>
          <w:szCs w:val="20"/>
          <w:highlight w:val="yellow"/>
        </w:rPr>
        <w:t>Strategic Leadership</w:t>
      </w:r>
      <w:r w:rsidRPr="004D6894">
        <w:rPr>
          <w:b/>
          <w:i/>
          <w:sz w:val="20"/>
          <w:szCs w:val="20"/>
        </w:rPr>
        <w:t xml:space="preserve">: </w:t>
      </w:r>
      <w:r w:rsidRPr="004D6894">
        <w:rPr>
          <w:sz w:val="20"/>
          <w:szCs w:val="20"/>
        </w:rPr>
        <w:t>leadership that involves the ability to anticipate, envision, maintain flexibility, think strategically, and work with others to initiate changes that will create a viable future for the org</w:t>
      </w:r>
    </w:p>
    <w:p w14:paraId="5952DEFE" w14:textId="77777777" w:rsidR="00FE3EE1" w:rsidRPr="004D6894" w:rsidRDefault="00FE3EE1" w:rsidP="003B027F">
      <w:pPr>
        <w:pStyle w:val="ListParagraph"/>
        <w:numPr>
          <w:ilvl w:val="1"/>
          <w:numId w:val="31"/>
        </w:numPr>
        <w:spacing w:after="0"/>
        <w:rPr>
          <w:sz w:val="20"/>
          <w:szCs w:val="20"/>
        </w:rPr>
      </w:pPr>
      <w:r w:rsidRPr="004D6894">
        <w:rPr>
          <w:sz w:val="20"/>
          <w:szCs w:val="20"/>
          <w:u w:val="single"/>
        </w:rPr>
        <w:t>Strategic leaders</w:t>
      </w:r>
      <w:r w:rsidRPr="004D6894">
        <w:rPr>
          <w:sz w:val="20"/>
          <w:szCs w:val="20"/>
        </w:rPr>
        <w:t xml:space="preserve"> </w:t>
      </w:r>
      <w:r w:rsidRPr="004D6894">
        <w:rPr>
          <w:sz w:val="20"/>
          <w:szCs w:val="20"/>
        </w:rPr>
        <w:sym w:font="Wingdings" w:char="F0E0"/>
      </w:r>
      <w:r w:rsidRPr="004D6894">
        <w:rPr>
          <w:sz w:val="20"/>
          <w:szCs w:val="20"/>
        </w:rPr>
        <w:t xml:space="preserve"> provide an org with a competitive advantage by helping their orgs compete in unpredictable </w:t>
      </w:r>
      <w:proofErr w:type="spellStart"/>
      <w:r w:rsidRPr="004D6894">
        <w:rPr>
          <w:sz w:val="20"/>
          <w:szCs w:val="20"/>
        </w:rPr>
        <w:t>enviros</w:t>
      </w:r>
      <w:proofErr w:type="spellEnd"/>
      <w:r w:rsidRPr="004D6894">
        <w:rPr>
          <w:sz w:val="20"/>
          <w:szCs w:val="20"/>
        </w:rPr>
        <w:t xml:space="preserve">, by exploiting growth opportunities, being open &amp; honest, and focusing on the future </w:t>
      </w:r>
    </w:p>
    <w:p w14:paraId="5B4189AB" w14:textId="77777777" w:rsidR="00FE3EE1" w:rsidRPr="004D6894" w:rsidRDefault="00FE3EE1" w:rsidP="003B027F">
      <w:pPr>
        <w:pStyle w:val="ListParagraph"/>
        <w:numPr>
          <w:ilvl w:val="0"/>
          <w:numId w:val="31"/>
        </w:numPr>
        <w:spacing w:after="0"/>
        <w:rPr>
          <w:sz w:val="20"/>
          <w:szCs w:val="20"/>
        </w:rPr>
      </w:pPr>
      <w:r w:rsidRPr="004D6894">
        <w:rPr>
          <w:sz w:val="20"/>
          <w:szCs w:val="20"/>
        </w:rPr>
        <w:t xml:space="preserve">In theory, ANY org member can exert influence on others (thus engaging in leadership) but some members are in a better position (have titles) to be leaders </w:t>
      </w:r>
      <w:r w:rsidRPr="004D6894">
        <w:rPr>
          <w:sz w:val="20"/>
          <w:szCs w:val="20"/>
        </w:rPr>
        <w:sym w:font="Wingdings" w:char="F0E0"/>
      </w:r>
      <w:r w:rsidRPr="004D6894">
        <w:rPr>
          <w:sz w:val="20"/>
          <w:szCs w:val="20"/>
        </w:rPr>
        <w:t xml:space="preserve"> ex. </w:t>
      </w:r>
      <w:r w:rsidRPr="004D6894">
        <w:rPr>
          <w:i/>
          <w:sz w:val="20"/>
          <w:szCs w:val="20"/>
        </w:rPr>
        <w:t xml:space="preserve">Manager, exec, department head, etc. </w:t>
      </w:r>
      <w:r w:rsidRPr="004D6894">
        <w:rPr>
          <w:sz w:val="20"/>
          <w:szCs w:val="20"/>
        </w:rPr>
        <w:t xml:space="preserve">occupy </w:t>
      </w:r>
      <w:r w:rsidRPr="004D6894">
        <w:rPr>
          <w:b/>
          <w:i/>
          <w:color w:val="FF0000"/>
          <w:sz w:val="20"/>
          <w:szCs w:val="20"/>
        </w:rPr>
        <w:t xml:space="preserve">formal/assigned leadership roles </w:t>
      </w:r>
      <w:r w:rsidRPr="004D6894">
        <w:rPr>
          <w:sz w:val="20"/>
          <w:szCs w:val="20"/>
        </w:rPr>
        <w:t xml:space="preserve">&amp; are </w:t>
      </w:r>
      <w:r w:rsidRPr="004D6894">
        <w:rPr>
          <w:i/>
          <w:sz w:val="20"/>
          <w:szCs w:val="20"/>
          <w:u w:val="single"/>
        </w:rPr>
        <w:t>expected</w:t>
      </w:r>
      <w:r w:rsidRPr="004D6894">
        <w:rPr>
          <w:sz w:val="20"/>
          <w:szCs w:val="20"/>
        </w:rPr>
        <w:t xml:space="preserve"> to influence others</w:t>
      </w:r>
    </w:p>
    <w:p w14:paraId="7C4B4553" w14:textId="77777777" w:rsidR="00FE3EE1" w:rsidRPr="004D6894" w:rsidRDefault="00FE3EE1" w:rsidP="003B027F">
      <w:pPr>
        <w:pStyle w:val="ListParagraph"/>
        <w:numPr>
          <w:ilvl w:val="0"/>
          <w:numId w:val="31"/>
        </w:numPr>
        <w:spacing w:after="0"/>
        <w:rPr>
          <w:sz w:val="20"/>
          <w:szCs w:val="20"/>
        </w:rPr>
      </w:pPr>
      <w:r w:rsidRPr="004D6894">
        <w:rPr>
          <w:sz w:val="20"/>
          <w:szCs w:val="20"/>
        </w:rPr>
        <w:t xml:space="preserve">Presence of a formal leadership role is no guarantee that there is leadership </w:t>
      </w:r>
      <w:r w:rsidRPr="004D6894">
        <w:rPr>
          <w:sz w:val="20"/>
          <w:szCs w:val="20"/>
        </w:rPr>
        <w:sym w:font="Wingdings" w:char="F0E0"/>
      </w:r>
      <w:r w:rsidRPr="004D6894">
        <w:rPr>
          <w:sz w:val="20"/>
          <w:szCs w:val="20"/>
        </w:rPr>
        <w:t xml:space="preserve"> some fail to exert influence = ineffective leaders </w:t>
      </w:r>
    </w:p>
    <w:p w14:paraId="6EAF8A0B" w14:textId="77777777" w:rsidR="00FE3EE1" w:rsidRPr="004D6894" w:rsidRDefault="00FE3EE1" w:rsidP="003B027F">
      <w:pPr>
        <w:pStyle w:val="ListParagraph"/>
        <w:numPr>
          <w:ilvl w:val="0"/>
          <w:numId w:val="31"/>
        </w:numPr>
        <w:spacing w:after="0"/>
        <w:rPr>
          <w:sz w:val="20"/>
          <w:szCs w:val="20"/>
        </w:rPr>
      </w:pPr>
      <w:r w:rsidRPr="004D6894">
        <w:rPr>
          <w:sz w:val="20"/>
          <w:szCs w:val="20"/>
        </w:rPr>
        <w:t>Leadership involves going beyond formal role requirements to influence others</w:t>
      </w:r>
    </w:p>
    <w:p w14:paraId="5F4FC2CD" w14:textId="77777777" w:rsidR="00FE3EE1" w:rsidRPr="004D6894" w:rsidRDefault="00FE3EE1" w:rsidP="003B027F">
      <w:pPr>
        <w:pStyle w:val="ListParagraph"/>
        <w:numPr>
          <w:ilvl w:val="0"/>
          <w:numId w:val="31"/>
        </w:numPr>
        <w:spacing w:after="0"/>
        <w:rPr>
          <w:sz w:val="20"/>
          <w:szCs w:val="20"/>
        </w:rPr>
      </w:pPr>
      <w:r w:rsidRPr="004D6894">
        <w:rPr>
          <w:sz w:val="20"/>
          <w:szCs w:val="20"/>
        </w:rPr>
        <w:t xml:space="preserve">Some </w:t>
      </w:r>
      <w:proofErr w:type="spellStart"/>
      <w:r w:rsidRPr="004D6894">
        <w:rPr>
          <w:sz w:val="20"/>
          <w:szCs w:val="20"/>
        </w:rPr>
        <w:t>ppl</w:t>
      </w:r>
      <w:proofErr w:type="spellEnd"/>
      <w:r w:rsidRPr="004D6894">
        <w:rPr>
          <w:sz w:val="20"/>
          <w:szCs w:val="20"/>
        </w:rPr>
        <w:t xml:space="preserve"> emerge to occupy </w:t>
      </w:r>
      <w:r w:rsidRPr="004D6894">
        <w:rPr>
          <w:b/>
          <w:i/>
          <w:color w:val="FF0000"/>
          <w:sz w:val="20"/>
          <w:szCs w:val="20"/>
        </w:rPr>
        <w:t>informal leadership roles</w:t>
      </w:r>
      <w:r w:rsidRPr="004D6894">
        <w:rPr>
          <w:sz w:val="20"/>
          <w:szCs w:val="20"/>
        </w:rPr>
        <w:t xml:space="preserve"> </w:t>
      </w:r>
      <w:r w:rsidRPr="004D6894">
        <w:rPr>
          <w:sz w:val="20"/>
          <w:szCs w:val="20"/>
        </w:rPr>
        <w:sym w:font="Wingdings" w:char="F0E0"/>
      </w:r>
      <w:r w:rsidRPr="004D6894">
        <w:rPr>
          <w:sz w:val="20"/>
          <w:szCs w:val="20"/>
        </w:rPr>
        <w:t xml:space="preserve"> but since they have no formal authority they must rely on being well liked or seen as highly skilled to exert influence</w:t>
      </w:r>
    </w:p>
    <w:p w14:paraId="11F12797" w14:textId="77777777" w:rsidR="00FE3EE1" w:rsidRPr="004D6894" w:rsidRDefault="00FE3EE1" w:rsidP="003B027F">
      <w:pPr>
        <w:rPr>
          <w:rFonts w:ascii="Cambria" w:hAnsi="Cambria"/>
          <w:b/>
          <w:sz w:val="20"/>
          <w:szCs w:val="20"/>
          <w:u w:val="single"/>
        </w:rPr>
      </w:pPr>
    </w:p>
    <w:p w14:paraId="6B887BA8" w14:textId="77777777" w:rsidR="00FE3EE1" w:rsidRPr="004D6894" w:rsidRDefault="00FE3EE1" w:rsidP="003B027F">
      <w:pPr>
        <w:rPr>
          <w:rFonts w:ascii="Cambria" w:hAnsi="Cambria"/>
          <w:b/>
          <w:sz w:val="20"/>
          <w:szCs w:val="20"/>
          <w:u w:val="single"/>
        </w:rPr>
      </w:pPr>
      <w:r w:rsidRPr="004D6894">
        <w:rPr>
          <w:rFonts w:ascii="Cambria" w:hAnsi="Cambria"/>
          <w:b/>
          <w:sz w:val="20"/>
          <w:szCs w:val="20"/>
          <w:u w:val="single"/>
        </w:rPr>
        <w:t>Are Leaders Born? Search for Leadership Traits</w:t>
      </w:r>
    </w:p>
    <w:p w14:paraId="6DFCD7E3"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auto"/>
          <w:sz w:val="20"/>
        </w:rPr>
        <w:t xml:space="preserve">Those who become leaders &amp; do a good job of it possess a </w:t>
      </w:r>
      <w:r w:rsidRPr="004D6894">
        <w:rPr>
          <w:rFonts w:ascii="Cambria" w:hAnsi="Cambria"/>
          <w:b/>
          <w:i/>
          <w:color w:val="FF0000"/>
          <w:sz w:val="20"/>
        </w:rPr>
        <w:t>special set of traits that distinguish them from the masses of followers</w:t>
      </w:r>
    </w:p>
    <w:p w14:paraId="17F3030C" w14:textId="77777777" w:rsidR="00FE3EE1" w:rsidRPr="004D6894" w:rsidRDefault="00FE3EE1" w:rsidP="003B027F">
      <w:pPr>
        <w:pStyle w:val="Body"/>
        <w:rPr>
          <w:rFonts w:ascii="Cambria" w:hAnsi="Cambria"/>
          <w:b/>
          <w:color w:val="auto"/>
          <w:sz w:val="20"/>
        </w:rPr>
      </w:pPr>
      <w:r w:rsidRPr="004D6894">
        <w:rPr>
          <w:rFonts w:ascii="Cambria" w:hAnsi="Cambria"/>
          <w:b/>
          <w:color w:val="auto"/>
          <w:sz w:val="20"/>
        </w:rPr>
        <w:t>Research on Leadership Traits</w:t>
      </w:r>
    </w:p>
    <w:p w14:paraId="60C8A645" w14:textId="77777777" w:rsidR="00FE3EE1" w:rsidRPr="004D6894" w:rsidRDefault="00FE3EE1" w:rsidP="003B027F">
      <w:pPr>
        <w:pStyle w:val="Body"/>
        <w:numPr>
          <w:ilvl w:val="0"/>
          <w:numId w:val="32"/>
        </w:numPr>
        <w:rPr>
          <w:rFonts w:ascii="Cambria" w:hAnsi="Cambria"/>
          <w:b/>
          <w:color w:val="auto"/>
          <w:sz w:val="20"/>
        </w:rPr>
      </w:pPr>
      <w:r w:rsidRPr="004D6894">
        <w:rPr>
          <w:rFonts w:ascii="Cambria" w:hAnsi="Cambria"/>
          <w:color w:val="auto"/>
          <w:sz w:val="20"/>
        </w:rPr>
        <w:t>WW1 is when US realized they had a leadership problem</w:t>
      </w:r>
    </w:p>
    <w:p w14:paraId="0C9F86C7" w14:textId="77777777" w:rsidR="00FE3EE1" w:rsidRPr="004D6894" w:rsidRDefault="00FE3EE1" w:rsidP="003B027F">
      <w:pPr>
        <w:pStyle w:val="Body"/>
        <w:numPr>
          <w:ilvl w:val="0"/>
          <w:numId w:val="32"/>
        </w:numPr>
        <w:rPr>
          <w:rFonts w:ascii="Cambria" w:hAnsi="Cambria"/>
          <w:b/>
          <w:color w:val="auto"/>
          <w:sz w:val="20"/>
        </w:rPr>
      </w:pPr>
      <w:r w:rsidRPr="004D6894">
        <w:rPr>
          <w:rFonts w:ascii="Cambria" w:hAnsi="Cambria"/>
          <w:color w:val="auto"/>
          <w:sz w:val="20"/>
        </w:rPr>
        <w:t>Some studies tried to differentiate traits of leaders and followers, while others were a search for traits that predicted leader effectiveness or distinguished lower-level leaders from higher- level leaders</w:t>
      </w:r>
    </w:p>
    <w:p w14:paraId="5F022E5F" w14:textId="77777777" w:rsidR="00FE3EE1" w:rsidRPr="004D6894" w:rsidRDefault="00FE3EE1" w:rsidP="003B027F">
      <w:pPr>
        <w:pStyle w:val="Body"/>
        <w:numPr>
          <w:ilvl w:val="0"/>
          <w:numId w:val="32"/>
        </w:numPr>
        <w:rPr>
          <w:rFonts w:ascii="Cambria" w:hAnsi="Cambria"/>
          <w:b/>
          <w:color w:val="auto"/>
          <w:sz w:val="20"/>
        </w:rPr>
      </w:pPr>
      <w:r w:rsidRPr="004D6894">
        <w:rPr>
          <w:rFonts w:ascii="Cambria" w:hAnsi="Cambria"/>
          <w:color w:val="auto"/>
          <w:sz w:val="20"/>
          <w:highlight w:val="yellow"/>
        </w:rPr>
        <w:t>Traits</w:t>
      </w:r>
      <w:r w:rsidRPr="004D6894">
        <w:rPr>
          <w:rFonts w:ascii="Cambria" w:hAnsi="Cambria"/>
          <w:color w:val="auto"/>
          <w:sz w:val="20"/>
        </w:rPr>
        <w:t>: individual characteristics such as physical attributes, intellectual ability and personality</w:t>
      </w:r>
    </w:p>
    <w:p w14:paraId="71B9E78C" w14:textId="77777777" w:rsidR="00FE3EE1" w:rsidRPr="004D6894" w:rsidRDefault="00FE3EE1" w:rsidP="003B027F">
      <w:pPr>
        <w:pStyle w:val="Body"/>
        <w:numPr>
          <w:ilvl w:val="0"/>
          <w:numId w:val="32"/>
        </w:numPr>
        <w:rPr>
          <w:rFonts w:ascii="Cambria" w:hAnsi="Cambria"/>
          <w:b/>
          <w:color w:val="auto"/>
          <w:sz w:val="20"/>
        </w:rPr>
      </w:pPr>
      <w:r w:rsidRPr="004D6894">
        <w:rPr>
          <w:rFonts w:ascii="Cambria" w:hAnsi="Cambria"/>
          <w:b/>
          <w:color w:val="auto"/>
          <w:sz w:val="20"/>
          <w:highlight w:val="green"/>
        </w:rPr>
        <w:t>FINDINGS</w:t>
      </w:r>
      <w:r w:rsidRPr="004D6894">
        <w:rPr>
          <w:rFonts w:ascii="Cambria" w:hAnsi="Cambria"/>
          <w:color w:val="auto"/>
          <w:sz w:val="20"/>
          <w:highlight w:val="green"/>
        </w:rPr>
        <w:t>:</w:t>
      </w:r>
      <w:r w:rsidRPr="004D6894">
        <w:rPr>
          <w:rFonts w:ascii="Cambria" w:hAnsi="Cambria"/>
          <w:color w:val="auto"/>
          <w:sz w:val="20"/>
        </w:rPr>
        <w:t xml:space="preserve"> traits aren’t as associated with whether </w:t>
      </w:r>
      <w:proofErr w:type="spellStart"/>
      <w:r w:rsidRPr="004D6894">
        <w:rPr>
          <w:rFonts w:ascii="Cambria" w:hAnsi="Cambria"/>
          <w:color w:val="auto"/>
          <w:sz w:val="20"/>
        </w:rPr>
        <w:t>ppl</w:t>
      </w:r>
      <w:proofErr w:type="spellEnd"/>
      <w:r w:rsidRPr="004D6894">
        <w:rPr>
          <w:rFonts w:ascii="Cambria" w:hAnsi="Cambria"/>
          <w:color w:val="auto"/>
          <w:sz w:val="20"/>
        </w:rPr>
        <w:t xml:space="preserve"> become leaders or how effective they are…but sometimes we think that </w:t>
      </w:r>
      <w:proofErr w:type="spellStart"/>
      <w:r w:rsidRPr="004D6894">
        <w:rPr>
          <w:rFonts w:ascii="Cambria" w:hAnsi="Cambria"/>
          <w:color w:val="auto"/>
          <w:sz w:val="20"/>
        </w:rPr>
        <w:t>ppl</w:t>
      </w:r>
      <w:proofErr w:type="spellEnd"/>
      <w:r w:rsidRPr="004D6894">
        <w:rPr>
          <w:rFonts w:ascii="Cambria" w:hAnsi="Cambria"/>
          <w:color w:val="auto"/>
          <w:sz w:val="20"/>
        </w:rPr>
        <w:t xml:space="preserve"> are more likely to be a leader or that they will be a more effective leader simply b/c they possess certain traits that we believe are associated with leadership</w:t>
      </w:r>
    </w:p>
    <w:p w14:paraId="03F4DB6D" w14:textId="77777777" w:rsidR="00FE3EE1" w:rsidRPr="004D6894" w:rsidRDefault="00FE3EE1" w:rsidP="003B027F">
      <w:pPr>
        <w:pStyle w:val="Body"/>
        <w:numPr>
          <w:ilvl w:val="0"/>
          <w:numId w:val="32"/>
        </w:numPr>
        <w:rPr>
          <w:rFonts w:ascii="Cambria" w:hAnsi="Cambria"/>
          <w:b/>
          <w:color w:val="auto"/>
          <w:sz w:val="20"/>
        </w:rPr>
      </w:pPr>
      <w:r w:rsidRPr="004D6894">
        <w:rPr>
          <w:rFonts w:ascii="Cambria" w:hAnsi="Cambria"/>
          <w:b/>
          <w:color w:val="auto"/>
          <w:sz w:val="20"/>
        </w:rPr>
        <w:t xml:space="preserve">Traits Associated With Leadership Effectiveness </w:t>
      </w:r>
      <w:r w:rsidRPr="004D6894">
        <w:rPr>
          <w:rFonts w:ascii="Cambria" w:hAnsi="Cambria"/>
          <w:i/>
          <w:color w:val="auto"/>
          <w:sz w:val="20"/>
        </w:rPr>
        <w:sym w:font="Wingdings" w:char="F0E0"/>
      </w:r>
      <w:r w:rsidRPr="004D6894">
        <w:rPr>
          <w:rFonts w:ascii="Cambria" w:hAnsi="Cambria"/>
          <w:i/>
          <w:color w:val="auto"/>
          <w:sz w:val="20"/>
        </w:rPr>
        <w:t xml:space="preserve"> </w:t>
      </w:r>
      <w:r w:rsidRPr="004D6894">
        <w:rPr>
          <w:rFonts w:ascii="Cambria" w:hAnsi="Cambria"/>
          <w:i/>
          <w:color w:val="FF0000"/>
          <w:sz w:val="20"/>
        </w:rPr>
        <w:t>intelligence, energy, self-confidence, dominance, motivation to lead, emotional stability, honesty + integrity, need for achievement</w:t>
      </w:r>
      <w:r w:rsidRPr="004D6894">
        <w:rPr>
          <w:rFonts w:ascii="Cambria" w:hAnsi="Cambria"/>
          <w:i/>
          <w:color w:val="auto"/>
          <w:sz w:val="20"/>
        </w:rPr>
        <w:t xml:space="preserve">  (</w:t>
      </w:r>
      <w:r w:rsidRPr="004D6894">
        <w:rPr>
          <w:rFonts w:ascii="Cambria" w:hAnsi="Cambria"/>
          <w:b/>
          <w:i/>
          <w:color w:val="auto"/>
          <w:sz w:val="20"/>
        </w:rPr>
        <w:t>** doesn’t need to have all to be a leader)</w:t>
      </w:r>
    </w:p>
    <w:p w14:paraId="639297EC" w14:textId="77777777" w:rsidR="00FE3EE1" w:rsidRPr="004D6894" w:rsidRDefault="00FE3EE1" w:rsidP="003B027F">
      <w:pPr>
        <w:pStyle w:val="Body"/>
        <w:numPr>
          <w:ilvl w:val="0"/>
          <w:numId w:val="32"/>
        </w:numPr>
        <w:rPr>
          <w:rFonts w:ascii="Cambria" w:hAnsi="Cambria"/>
          <w:b/>
          <w:color w:val="auto"/>
          <w:sz w:val="20"/>
        </w:rPr>
      </w:pPr>
      <w:r w:rsidRPr="004D6894">
        <w:rPr>
          <w:rFonts w:ascii="Cambria" w:hAnsi="Cambria"/>
          <w:color w:val="auto"/>
          <w:sz w:val="20"/>
        </w:rPr>
        <w:t xml:space="preserve">Certain traits are more closely linked to leadership emergence &amp; effectiveness </w:t>
      </w:r>
      <w:r w:rsidRPr="004D6894">
        <w:rPr>
          <w:rFonts w:ascii="Cambria" w:hAnsi="Cambria"/>
          <w:color w:val="auto"/>
          <w:sz w:val="20"/>
        </w:rPr>
        <w:sym w:font="Wingdings" w:char="F0E0"/>
      </w:r>
      <w:r w:rsidRPr="004D6894">
        <w:rPr>
          <w:rFonts w:ascii="Cambria" w:hAnsi="Cambria"/>
          <w:color w:val="auto"/>
          <w:sz w:val="20"/>
        </w:rPr>
        <w:t xml:space="preserve"> </w:t>
      </w:r>
      <w:r w:rsidRPr="004D6894">
        <w:rPr>
          <w:rFonts w:ascii="Cambria" w:hAnsi="Cambria"/>
          <w:color w:val="auto"/>
          <w:sz w:val="20"/>
          <w:u w:val="single"/>
        </w:rPr>
        <w:t>3 of the “Big 5” dimensions of personality</w:t>
      </w:r>
      <w:r w:rsidRPr="004D6894">
        <w:rPr>
          <w:rFonts w:ascii="Cambria" w:hAnsi="Cambria"/>
          <w:color w:val="auto"/>
          <w:sz w:val="20"/>
        </w:rPr>
        <w:t xml:space="preserve"> (</w:t>
      </w:r>
      <w:r w:rsidRPr="004D6894">
        <w:rPr>
          <w:rFonts w:ascii="Cambria" w:hAnsi="Cambria"/>
          <w:i/>
          <w:color w:val="FF0000"/>
          <w:sz w:val="20"/>
        </w:rPr>
        <w:t>agreeableness, extraversion, and openness to experience</w:t>
      </w:r>
      <w:r w:rsidRPr="004D6894">
        <w:rPr>
          <w:rFonts w:ascii="Cambria" w:hAnsi="Cambria"/>
          <w:color w:val="auto"/>
          <w:sz w:val="20"/>
        </w:rPr>
        <w:t xml:space="preserve">) = related to leadership </w:t>
      </w:r>
      <w:proofErr w:type="spellStart"/>
      <w:r w:rsidRPr="004D6894">
        <w:rPr>
          <w:rFonts w:ascii="Cambria" w:hAnsi="Cambria"/>
          <w:color w:val="auto"/>
          <w:sz w:val="20"/>
        </w:rPr>
        <w:t>behs</w:t>
      </w:r>
      <w:proofErr w:type="spellEnd"/>
    </w:p>
    <w:p w14:paraId="09DB22D6" w14:textId="77777777" w:rsidR="00FE3EE1" w:rsidRPr="004D6894" w:rsidRDefault="00FE3EE1" w:rsidP="003B027F">
      <w:pPr>
        <w:pStyle w:val="Body"/>
        <w:numPr>
          <w:ilvl w:val="0"/>
          <w:numId w:val="32"/>
        </w:numPr>
        <w:rPr>
          <w:rFonts w:ascii="Cambria" w:hAnsi="Cambria"/>
          <w:b/>
          <w:color w:val="auto"/>
          <w:sz w:val="20"/>
        </w:rPr>
      </w:pPr>
      <w:r w:rsidRPr="004D6894">
        <w:rPr>
          <w:rFonts w:ascii="Cambria" w:hAnsi="Cambria"/>
          <w:color w:val="auto"/>
          <w:sz w:val="20"/>
        </w:rPr>
        <w:t>Relationship b/n intelligence &amp; leadership = LOWER THAN WE THOUGHT</w:t>
      </w:r>
    </w:p>
    <w:p w14:paraId="36D42703" w14:textId="77777777" w:rsidR="00FE3EE1" w:rsidRPr="004D6894" w:rsidRDefault="00FE3EE1" w:rsidP="003B027F">
      <w:pPr>
        <w:pStyle w:val="Body"/>
        <w:rPr>
          <w:rFonts w:ascii="Cambria" w:hAnsi="Cambria"/>
          <w:b/>
          <w:color w:val="auto"/>
          <w:sz w:val="20"/>
        </w:rPr>
      </w:pPr>
      <w:r w:rsidRPr="004D6894">
        <w:rPr>
          <w:rFonts w:ascii="Cambria" w:hAnsi="Cambria"/>
          <w:b/>
          <w:color w:val="auto"/>
          <w:sz w:val="20"/>
        </w:rPr>
        <w:t xml:space="preserve">Limitations of the </w:t>
      </w:r>
      <w:r w:rsidRPr="004D6894">
        <w:rPr>
          <w:rFonts w:ascii="Cambria" w:hAnsi="Cambria"/>
          <w:b/>
          <w:color w:val="auto"/>
          <w:sz w:val="20"/>
          <w:u w:val="single"/>
        </w:rPr>
        <w:t>Trait Approach</w:t>
      </w:r>
    </w:p>
    <w:p w14:paraId="03E96B92"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auto"/>
          <w:sz w:val="20"/>
        </w:rPr>
        <w:t>Do traits make the leader or does the opportunity for leadership produce the traits?</w:t>
      </w:r>
    </w:p>
    <w:p w14:paraId="2CD06C79"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auto"/>
          <w:sz w:val="20"/>
        </w:rPr>
        <w:t xml:space="preserve">Even if we know that dominance or intelligence is associated with effective leadership we don’t know what those </w:t>
      </w:r>
      <w:proofErr w:type="spellStart"/>
      <w:r w:rsidRPr="004D6894">
        <w:rPr>
          <w:rFonts w:ascii="Cambria" w:hAnsi="Cambria"/>
          <w:color w:val="auto"/>
          <w:sz w:val="20"/>
        </w:rPr>
        <w:t>ppl</w:t>
      </w:r>
      <w:proofErr w:type="spellEnd"/>
      <w:r w:rsidRPr="004D6894">
        <w:rPr>
          <w:rFonts w:ascii="Cambria" w:hAnsi="Cambria"/>
          <w:color w:val="auto"/>
          <w:sz w:val="20"/>
        </w:rPr>
        <w:t xml:space="preserve"> </w:t>
      </w:r>
      <w:r w:rsidRPr="004D6894">
        <w:rPr>
          <w:rFonts w:ascii="Cambria" w:hAnsi="Cambria"/>
          <w:b/>
          <w:i/>
          <w:color w:val="auto"/>
          <w:sz w:val="20"/>
        </w:rPr>
        <w:t>do</w:t>
      </w:r>
      <w:r w:rsidRPr="004D6894">
        <w:rPr>
          <w:rFonts w:ascii="Cambria" w:hAnsi="Cambria"/>
          <w:i/>
          <w:color w:val="auto"/>
          <w:sz w:val="20"/>
        </w:rPr>
        <w:t xml:space="preserve"> </w:t>
      </w:r>
      <w:r w:rsidRPr="004D6894">
        <w:rPr>
          <w:rFonts w:ascii="Cambria" w:hAnsi="Cambria"/>
          <w:color w:val="auto"/>
          <w:sz w:val="20"/>
        </w:rPr>
        <w:t>to influence others successfully</w:t>
      </w:r>
    </w:p>
    <w:p w14:paraId="52DE2CC8"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auto"/>
          <w:sz w:val="20"/>
        </w:rPr>
        <w:t>As a result, we have little info about how to train &amp; develop leaders and no way to diagnose failures of leadership</w:t>
      </w:r>
    </w:p>
    <w:p w14:paraId="3068D1CB"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b/>
          <w:color w:val="auto"/>
          <w:sz w:val="20"/>
          <w:u w:val="single"/>
        </w:rPr>
        <w:t>BIGGEST PROBLEM OF TRAIT APPROACH</w:t>
      </w:r>
      <w:r w:rsidRPr="004D6894">
        <w:rPr>
          <w:rFonts w:ascii="Cambria" w:hAnsi="Cambria"/>
          <w:color w:val="auto"/>
          <w:sz w:val="20"/>
        </w:rPr>
        <w:t xml:space="preserve"> = </w:t>
      </w:r>
      <w:r w:rsidRPr="004D6894">
        <w:rPr>
          <w:rFonts w:ascii="Cambria" w:hAnsi="Cambria"/>
          <w:color w:val="FF0000"/>
          <w:sz w:val="20"/>
        </w:rPr>
        <w:t xml:space="preserve">failure to take into account the </w:t>
      </w:r>
      <w:r w:rsidRPr="004D6894">
        <w:rPr>
          <w:rFonts w:ascii="Cambria" w:hAnsi="Cambria"/>
          <w:b/>
          <w:i/>
          <w:color w:val="FF0000"/>
          <w:sz w:val="20"/>
        </w:rPr>
        <w:t xml:space="preserve">situation </w:t>
      </w:r>
      <w:r w:rsidRPr="004D6894">
        <w:rPr>
          <w:rFonts w:ascii="Cambria" w:hAnsi="Cambria"/>
          <w:color w:val="FF0000"/>
          <w:sz w:val="20"/>
        </w:rPr>
        <w:t xml:space="preserve">in which leadership occurs </w:t>
      </w:r>
      <w:r w:rsidRPr="004D6894">
        <w:rPr>
          <w:rFonts w:ascii="Cambria" w:hAnsi="Cambria"/>
          <w:color w:val="auto"/>
          <w:sz w:val="20"/>
        </w:rPr>
        <w:sym w:font="Wingdings" w:char="F0E0"/>
      </w:r>
      <w:r w:rsidRPr="004D6894">
        <w:rPr>
          <w:rFonts w:ascii="Cambria" w:hAnsi="Cambria"/>
          <w:color w:val="auto"/>
          <w:sz w:val="20"/>
        </w:rPr>
        <w:t xml:space="preserve"> if you’re strong that’s good for building stuff but not for scientists </w:t>
      </w:r>
    </w:p>
    <w:p w14:paraId="40452A1E"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FF0000"/>
          <w:sz w:val="20"/>
        </w:rPr>
        <w:t>TRAITS ALONE ARE NOT SUFFICIENT FOR SUCCESSFUL LEADERSHIP</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traits are only a precondition for certain actions that one must take to be successful  </w:t>
      </w:r>
    </w:p>
    <w:p w14:paraId="386DA4C7"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i/>
          <w:color w:val="auto"/>
          <w:sz w:val="20"/>
          <w:highlight w:val="cyan"/>
        </w:rPr>
        <w:t>Leader Categorization Theory</w:t>
      </w:r>
      <w:r w:rsidRPr="004D6894">
        <w:rPr>
          <w:rFonts w:ascii="Cambria" w:hAnsi="Cambria"/>
          <w:i/>
          <w:color w:val="auto"/>
          <w:sz w:val="20"/>
        </w:rPr>
        <w:t>:</w:t>
      </w:r>
      <w:r w:rsidRPr="004D6894">
        <w:rPr>
          <w:rFonts w:ascii="Cambria" w:hAnsi="Cambria"/>
          <w:color w:val="auto"/>
          <w:sz w:val="20"/>
        </w:rPr>
        <w:t xml:space="preserve"> your more likely to view someone as a leader &amp; to evaluate them as more effective when they possess prototypical traits of leadership</w:t>
      </w:r>
    </w:p>
    <w:p w14:paraId="61574500" w14:textId="77777777" w:rsidR="00FE3EE1" w:rsidRPr="004D6894" w:rsidRDefault="00FE3EE1" w:rsidP="003B027F">
      <w:pPr>
        <w:pStyle w:val="Body"/>
        <w:numPr>
          <w:ilvl w:val="1"/>
          <w:numId w:val="32"/>
        </w:numPr>
        <w:rPr>
          <w:rFonts w:ascii="Cambria" w:hAnsi="Cambria"/>
          <w:color w:val="auto"/>
          <w:sz w:val="20"/>
        </w:rPr>
      </w:pPr>
      <w:r w:rsidRPr="004D6894">
        <w:rPr>
          <w:rFonts w:ascii="Cambria" w:hAnsi="Cambria"/>
          <w:b/>
          <w:color w:val="auto"/>
          <w:sz w:val="20"/>
          <w:highlight w:val="green"/>
        </w:rPr>
        <w:t>FINDINGS:</w:t>
      </w:r>
      <w:r w:rsidRPr="004D6894">
        <w:rPr>
          <w:rFonts w:ascii="Cambria" w:hAnsi="Cambria"/>
          <w:color w:val="auto"/>
          <w:sz w:val="20"/>
        </w:rPr>
        <w:t xml:space="preserve"> your more likely to view a WHITE person as leader </w:t>
      </w:r>
      <w:r w:rsidRPr="004D6894">
        <w:rPr>
          <w:rFonts w:ascii="Cambria" w:hAnsi="Cambria"/>
          <w:color w:val="auto"/>
          <w:sz w:val="20"/>
        </w:rPr>
        <w:sym w:font="Wingdings" w:char="F0E0"/>
      </w:r>
      <w:r w:rsidRPr="004D6894">
        <w:rPr>
          <w:rFonts w:ascii="Cambria" w:hAnsi="Cambria"/>
          <w:color w:val="auto"/>
          <w:sz w:val="20"/>
        </w:rPr>
        <w:t xml:space="preserve"> race &amp; being white may = characteristic of the business leader prototype</w:t>
      </w:r>
    </w:p>
    <w:p w14:paraId="6BFF019D" w14:textId="77777777" w:rsidR="00FE3EE1" w:rsidRPr="004D6894" w:rsidRDefault="00FE3EE1" w:rsidP="003B027F">
      <w:pPr>
        <w:pStyle w:val="Body"/>
        <w:numPr>
          <w:ilvl w:val="1"/>
          <w:numId w:val="32"/>
        </w:numPr>
        <w:rPr>
          <w:rFonts w:ascii="Cambria" w:hAnsi="Cambria"/>
          <w:color w:val="auto"/>
          <w:sz w:val="20"/>
        </w:rPr>
      </w:pPr>
      <w:r w:rsidRPr="004D6894">
        <w:rPr>
          <w:rFonts w:ascii="Cambria" w:hAnsi="Cambria"/>
          <w:color w:val="auto"/>
          <w:sz w:val="20"/>
        </w:rPr>
        <w:t xml:space="preserve">Through leader categorization, race can result in biased </w:t>
      </w:r>
      <w:proofErr w:type="spellStart"/>
      <w:r w:rsidRPr="004D6894">
        <w:rPr>
          <w:rFonts w:ascii="Cambria" w:hAnsi="Cambria"/>
          <w:color w:val="auto"/>
          <w:sz w:val="20"/>
        </w:rPr>
        <w:t>evals</w:t>
      </w:r>
      <w:proofErr w:type="spellEnd"/>
      <w:r w:rsidRPr="004D6894">
        <w:rPr>
          <w:rFonts w:ascii="Cambria" w:hAnsi="Cambria"/>
          <w:color w:val="auto"/>
          <w:sz w:val="20"/>
        </w:rPr>
        <w:t xml:space="preserve"> of leadership </w:t>
      </w:r>
      <w:r w:rsidRPr="004D6894">
        <w:rPr>
          <w:rFonts w:ascii="Cambria" w:hAnsi="Cambria"/>
          <w:color w:val="auto"/>
          <w:sz w:val="20"/>
        </w:rPr>
        <w:sym w:font="Wingdings" w:char="F0E0"/>
      </w:r>
      <w:r w:rsidRPr="004D6894">
        <w:rPr>
          <w:rFonts w:ascii="Cambria" w:hAnsi="Cambria"/>
          <w:color w:val="auto"/>
          <w:sz w:val="20"/>
        </w:rPr>
        <w:t xml:space="preserve"> influences promotions &amp; career advancement</w:t>
      </w:r>
    </w:p>
    <w:p w14:paraId="30EDE477" w14:textId="77777777" w:rsidR="00FE3EE1" w:rsidRPr="004D6894" w:rsidRDefault="00FE3EE1" w:rsidP="003B027F">
      <w:pPr>
        <w:pStyle w:val="Body"/>
        <w:rPr>
          <w:rFonts w:ascii="Cambria" w:hAnsi="Cambria"/>
          <w:b/>
          <w:color w:val="auto"/>
          <w:sz w:val="20"/>
          <w:u w:val="single"/>
        </w:rPr>
      </w:pPr>
    </w:p>
    <w:p w14:paraId="31626998" w14:textId="77777777" w:rsidR="00FE3EE1" w:rsidRPr="004D6894" w:rsidRDefault="00FE3EE1" w:rsidP="003B027F">
      <w:pPr>
        <w:pStyle w:val="Body"/>
        <w:rPr>
          <w:rFonts w:ascii="Cambria" w:hAnsi="Cambria"/>
          <w:b/>
          <w:color w:val="auto"/>
          <w:sz w:val="20"/>
          <w:u w:val="single"/>
        </w:rPr>
      </w:pPr>
      <w:proofErr w:type="spellStart"/>
      <w:r w:rsidRPr="004D6894">
        <w:rPr>
          <w:rFonts w:ascii="Cambria" w:hAnsi="Cambria"/>
          <w:b/>
          <w:color w:val="auto"/>
          <w:sz w:val="20"/>
          <w:u w:val="single"/>
        </w:rPr>
        <w:t>Behaviour</w:t>
      </w:r>
      <w:proofErr w:type="spellEnd"/>
      <w:r w:rsidRPr="004D6894">
        <w:rPr>
          <w:rFonts w:ascii="Cambria" w:hAnsi="Cambria"/>
          <w:b/>
          <w:color w:val="auto"/>
          <w:sz w:val="20"/>
          <w:u w:val="single"/>
        </w:rPr>
        <w:t xml:space="preserve"> of Leaders</w:t>
      </w:r>
    </w:p>
    <w:p w14:paraId="2779C72F" w14:textId="77777777" w:rsidR="00FE3EE1" w:rsidRPr="004D6894" w:rsidRDefault="00FE3EE1" w:rsidP="003B027F">
      <w:pPr>
        <w:pStyle w:val="Body"/>
        <w:rPr>
          <w:rFonts w:ascii="Cambria" w:hAnsi="Cambria"/>
          <w:b/>
          <w:color w:val="auto"/>
          <w:sz w:val="20"/>
        </w:rPr>
      </w:pPr>
      <w:r w:rsidRPr="004D6894">
        <w:rPr>
          <w:rFonts w:ascii="Cambria" w:hAnsi="Cambria"/>
          <w:b/>
          <w:color w:val="auto"/>
          <w:sz w:val="20"/>
          <w:highlight w:val="cyan"/>
        </w:rPr>
        <w:t>Consideration &amp; Initiating Structure</w:t>
      </w:r>
    </w:p>
    <w:p w14:paraId="05DB1D2F"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auto"/>
          <w:sz w:val="20"/>
          <w:highlight w:val="yellow"/>
        </w:rPr>
        <w:t>Consideration</w:t>
      </w:r>
      <w:r w:rsidRPr="004D6894">
        <w:rPr>
          <w:rFonts w:ascii="Cambria" w:hAnsi="Cambria"/>
          <w:color w:val="auto"/>
          <w:sz w:val="20"/>
        </w:rPr>
        <w:t xml:space="preserve">: extent to which a leader is </w:t>
      </w:r>
      <w:r w:rsidRPr="004D6894">
        <w:rPr>
          <w:rFonts w:ascii="Cambria" w:hAnsi="Cambria"/>
          <w:color w:val="auto"/>
          <w:sz w:val="20"/>
          <w:u w:val="single"/>
        </w:rPr>
        <w:t>approachable</w:t>
      </w:r>
      <w:r w:rsidRPr="004D6894">
        <w:rPr>
          <w:rFonts w:ascii="Cambria" w:hAnsi="Cambria"/>
          <w:color w:val="auto"/>
          <w:sz w:val="20"/>
        </w:rPr>
        <w:t xml:space="preserve"> &amp; shows </w:t>
      </w:r>
      <w:r w:rsidRPr="004D6894">
        <w:rPr>
          <w:rFonts w:ascii="Cambria" w:hAnsi="Cambria"/>
          <w:color w:val="auto"/>
          <w:sz w:val="20"/>
          <w:u w:val="single"/>
        </w:rPr>
        <w:t xml:space="preserve">personal concern and respect for </w:t>
      </w:r>
      <w:proofErr w:type="spellStart"/>
      <w:r w:rsidRPr="004D6894">
        <w:rPr>
          <w:rFonts w:ascii="Cambria" w:hAnsi="Cambria"/>
          <w:color w:val="auto"/>
          <w:sz w:val="20"/>
          <w:u w:val="single"/>
        </w:rPr>
        <w:t>ees</w:t>
      </w:r>
      <w:proofErr w:type="spellEnd"/>
    </w:p>
    <w:p w14:paraId="41FB5603" w14:textId="77777777" w:rsidR="00FE3EE1" w:rsidRPr="004D6894" w:rsidRDefault="00FE3EE1" w:rsidP="003B027F">
      <w:pPr>
        <w:pStyle w:val="Body"/>
        <w:numPr>
          <w:ilvl w:val="1"/>
          <w:numId w:val="32"/>
        </w:numPr>
        <w:rPr>
          <w:rFonts w:ascii="Cambria" w:hAnsi="Cambria"/>
          <w:color w:val="auto"/>
          <w:sz w:val="20"/>
        </w:rPr>
      </w:pPr>
      <w:r w:rsidRPr="004D6894">
        <w:rPr>
          <w:rFonts w:ascii="Cambria" w:hAnsi="Cambria"/>
          <w:color w:val="auto"/>
          <w:sz w:val="20"/>
        </w:rPr>
        <w:t xml:space="preserve">Considerate leader = friendly, egalitarian, expresses appreciation and support, and is protective of group welfare </w:t>
      </w:r>
    </w:p>
    <w:p w14:paraId="621F84EF"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auto"/>
          <w:sz w:val="20"/>
          <w:highlight w:val="yellow"/>
        </w:rPr>
        <w:t>Initiating Structure</w:t>
      </w:r>
      <w:r w:rsidRPr="004D6894">
        <w:rPr>
          <w:rFonts w:ascii="Cambria" w:hAnsi="Cambria"/>
          <w:color w:val="auto"/>
          <w:sz w:val="20"/>
        </w:rPr>
        <w:t xml:space="preserve">: degree to which a </w:t>
      </w:r>
      <w:r w:rsidRPr="004D6894">
        <w:rPr>
          <w:rFonts w:ascii="Cambria" w:hAnsi="Cambria"/>
          <w:color w:val="auto"/>
          <w:sz w:val="20"/>
          <w:u w:val="single"/>
        </w:rPr>
        <w:t>leader concentrates on group goal</w:t>
      </w:r>
      <w:r w:rsidRPr="004D6894">
        <w:rPr>
          <w:rFonts w:ascii="Cambria" w:hAnsi="Cambria"/>
          <w:color w:val="auto"/>
          <w:sz w:val="20"/>
        </w:rPr>
        <w:t xml:space="preserve"> &amp; attainment</w:t>
      </w:r>
    </w:p>
    <w:p w14:paraId="6E3BA87A" w14:textId="77777777" w:rsidR="00FE3EE1" w:rsidRPr="004D6894" w:rsidRDefault="00FE3EE1" w:rsidP="003B027F">
      <w:pPr>
        <w:pStyle w:val="Body"/>
        <w:numPr>
          <w:ilvl w:val="1"/>
          <w:numId w:val="32"/>
        </w:numPr>
        <w:rPr>
          <w:rFonts w:ascii="Cambria" w:hAnsi="Cambria"/>
          <w:color w:val="auto"/>
          <w:sz w:val="20"/>
        </w:rPr>
      </w:pPr>
      <w:r w:rsidRPr="004D6894">
        <w:rPr>
          <w:rFonts w:ascii="Cambria" w:hAnsi="Cambria"/>
          <w:color w:val="auto"/>
          <w:sz w:val="20"/>
        </w:rPr>
        <w:t xml:space="preserve">Structuring leader defines &amp; organizes his/her role and the roles of followers, stresses standard procedures, schedules the work to be done, and assigns </w:t>
      </w:r>
      <w:proofErr w:type="spellStart"/>
      <w:r w:rsidRPr="004D6894">
        <w:rPr>
          <w:rFonts w:ascii="Cambria" w:hAnsi="Cambria"/>
          <w:color w:val="auto"/>
          <w:sz w:val="20"/>
        </w:rPr>
        <w:t>ees</w:t>
      </w:r>
      <w:proofErr w:type="spellEnd"/>
      <w:r w:rsidRPr="004D6894">
        <w:rPr>
          <w:rFonts w:ascii="Cambria" w:hAnsi="Cambria"/>
          <w:color w:val="auto"/>
          <w:sz w:val="20"/>
        </w:rPr>
        <w:t xml:space="preserve"> to particular tasks</w:t>
      </w:r>
    </w:p>
    <w:p w14:paraId="01BB407E"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FF0000"/>
          <w:sz w:val="20"/>
        </w:rPr>
        <w:t>Consideration + Initiating structure = NOT INCOMPATIBLE</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a leader could be </w:t>
      </w:r>
      <w:r w:rsidRPr="004D6894">
        <w:rPr>
          <w:rFonts w:ascii="Cambria" w:hAnsi="Cambria"/>
          <w:color w:val="0000FF"/>
          <w:sz w:val="20"/>
        </w:rPr>
        <w:t xml:space="preserve">high, low, </w:t>
      </w:r>
      <w:proofErr w:type="spellStart"/>
      <w:r w:rsidRPr="004D6894">
        <w:rPr>
          <w:rFonts w:ascii="Cambria" w:hAnsi="Cambria"/>
          <w:color w:val="0000FF"/>
          <w:sz w:val="20"/>
        </w:rPr>
        <w:t>avg</w:t>
      </w:r>
      <w:proofErr w:type="spellEnd"/>
      <w:r w:rsidRPr="004D6894">
        <w:rPr>
          <w:rFonts w:ascii="Cambria" w:hAnsi="Cambria"/>
          <w:color w:val="0000FF"/>
          <w:sz w:val="20"/>
        </w:rPr>
        <w:t xml:space="preserve"> on 1/both dimensions</w:t>
      </w:r>
      <w:r w:rsidRPr="004D6894">
        <w:rPr>
          <w:rFonts w:ascii="Cambria" w:hAnsi="Cambria"/>
          <w:color w:val="auto"/>
          <w:sz w:val="20"/>
        </w:rPr>
        <w:t xml:space="preserve"> </w:t>
      </w:r>
    </w:p>
    <w:p w14:paraId="07A5D21B" w14:textId="77777777" w:rsidR="00FE3EE1" w:rsidRPr="004D6894" w:rsidRDefault="00FE3EE1" w:rsidP="003B027F">
      <w:pPr>
        <w:pStyle w:val="Body"/>
        <w:rPr>
          <w:rFonts w:ascii="Cambria" w:hAnsi="Cambria"/>
          <w:b/>
          <w:color w:val="auto"/>
          <w:sz w:val="20"/>
        </w:rPr>
      </w:pPr>
    </w:p>
    <w:p w14:paraId="7F7A0F5A" w14:textId="77777777" w:rsidR="00FE3EE1" w:rsidRPr="004D6894" w:rsidRDefault="00FE3EE1" w:rsidP="003B027F">
      <w:pPr>
        <w:pStyle w:val="Body"/>
        <w:rPr>
          <w:rFonts w:ascii="Cambria" w:hAnsi="Cambria"/>
          <w:b/>
          <w:color w:val="auto"/>
          <w:sz w:val="20"/>
        </w:rPr>
      </w:pPr>
      <w:r w:rsidRPr="004D6894">
        <w:rPr>
          <w:rFonts w:ascii="Cambria" w:hAnsi="Cambria"/>
          <w:b/>
          <w:color w:val="auto"/>
          <w:sz w:val="20"/>
        </w:rPr>
        <w:t>The Consequences of Consideration + Structure</w:t>
      </w:r>
    </w:p>
    <w:p w14:paraId="08ABF3B7"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auto"/>
          <w:sz w:val="20"/>
        </w:rPr>
        <w:t xml:space="preserve">Consideration &amp; Initiating structure BOTH CONTRIBUTE positively to </w:t>
      </w:r>
      <w:proofErr w:type="spellStart"/>
      <w:r w:rsidRPr="004D6894">
        <w:rPr>
          <w:rFonts w:ascii="Cambria" w:hAnsi="Cambria"/>
          <w:color w:val="auto"/>
          <w:sz w:val="20"/>
        </w:rPr>
        <w:t>ees</w:t>
      </w:r>
      <w:proofErr w:type="spellEnd"/>
      <w:r w:rsidRPr="004D6894">
        <w:rPr>
          <w:rFonts w:ascii="Cambria" w:hAnsi="Cambria"/>
          <w:color w:val="auto"/>
          <w:sz w:val="20"/>
        </w:rPr>
        <w:t xml:space="preserve"> </w:t>
      </w:r>
      <w:r w:rsidRPr="004D6894">
        <w:rPr>
          <w:rFonts w:ascii="Cambria" w:hAnsi="Cambria"/>
          <w:color w:val="FF0000"/>
          <w:sz w:val="20"/>
        </w:rPr>
        <w:t>motivation, job satisfaction, leader effectiveness</w:t>
      </w:r>
    </w:p>
    <w:p w14:paraId="47B159C5"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b/>
          <w:color w:val="auto"/>
          <w:sz w:val="20"/>
        </w:rPr>
        <w:t>Consideration = more related to</w:t>
      </w:r>
      <w:r w:rsidRPr="004D6894">
        <w:rPr>
          <w:rFonts w:ascii="Cambria" w:hAnsi="Cambria"/>
          <w:color w:val="auto"/>
          <w:sz w:val="20"/>
        </w:rPr>
        <w:t xml:space="preserve"> </w:t>
      </w:r>
      <w:r w:rsidRPr="004D6894">
        <w:rPr>
          <w:rFonts w:ascii="Cambria" w:hAnsi="Cambria"/>
          <w:color w:val="FF0000"/>
          <w:sz w:val="20"/>
        </w:rPr>
        <w:t>follower satisfaction (leader satisfaction &amp; job satisfaction), motivation, and leader effectiveness</w:t>
      </w:r>
      <w:r w:rsidRPr="004D6894">
        <w:rPr>
          <w:rFonts w:ascii="Cambria" w:hAnsi="Cambria"/>
          <w:color w:val="auto"/>
          <w:sz w:val="20"/>
        </w:rPr>
        <w:t xml:space="preserve"> </w:t>
      </w:r>
    </w:p>
    <w:p w14:paraId="79CDAD6F"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b/>
          <w:color w:val="auto"/>
          <w:sz w:val="20"/>
        </w:rPr>
        <w:t>Initiating structure = more related to leade</w:t>
      </w:r>
      <w:r w:rsidRPr="004D6894">
        <w:rPr>
          <w:rFonts w:ascii="Cambria" w:hAnsi="Cambria"/>
          <w:color w:val="auto"/>
          <w:sz w:val="20"/>
        </w:rPr>
        <w:t xml:space="preserve">r </w:t>
      </w:r>
      <w:r w:rsidRPr="004D6894">
        <w:rPr>
          <w:rFonts w:ascii="Cambria" w:hAnsi="Cambria"/>
          <w:color w:val="FF0000"/>
          <w:sz w:val="20"/>
        </w:rPr>
        <w:t xml:space="preserve">job performance &amp; group performance  </w:t>
      </w:r>
    </w:p>
    <w:p w14:paraId="6283777B" w14:textId="77777777" w:rsidR="00FE3EE1" w:rsidRPr="004D6894" w:rsidRDefault="00FE3EE1" w:rsidP="003B027F">
      <w:pPr>
        <w:pStyle w:val="Body"/>
        <w:numPr>
          <w:ilvl w:val="0"/>
          <w:numId w:val="32"/>
        </w:numPr>
        <w:rPr>
          <w:rFonts w:ascii="Cambria" w:hAnsi="Cambria"/>
          <w:color w:val="auto"/>
          <w:sz w:val="20"/>
          <w:highlight w:val="green"/>
        </w:rPr>
      </w:pPr>
      <w:r w:rsidRPr="004D6894">
        <w:rPr>
          <w:rFonts w:ascii="Cambria" w:hAnsi="Cambria"/>
          <w:color w:val="auto"/>
          <w:sz w:val="20"/>
          <w:highlight w:val="green"/>
        </w:rPr>
        <w:t>The importance of them both varies according to the nature of leadership situation:</w:t>
      </w:r>
    </w:p>
    <w:p w14:paraId="688B82C5" w14:textId="77777777" w:rsidR="00FE3EE1" w:rsidRPr="004D6894" w:rsidRDefault="00FE3EE1" w:rsidP="003B027F">
      <w:pPr>
        <w:pStyle w:val="Body"/>
        <w:numPr>
          <w:ilvl w:val="1"/>
          <w:numId w:val="32"/>
        </w:numPr>
        <w:rPr>
          <w:rFonts w:ascii="Cambria" w:hAnsi="Cambria"/>
          <w:color w:val="auto"/>
          <w:sz w:val="20"/>
        </w:rPr>
      </w:pPr>
      <w:r w:rsidRPr="004D6894">
        <w:rPr>
          <w:rFonts w:ascii="Cambria" w:hAnsi="Cambria"/>
          <w:i/>
          <w:color w:val="auto"/>
          <w:sz w:val="20"/>
        </w:rPr>
        <w:t xml:space="preserve">When </w:t>
      </w:r>
      <w:proofErr w:type="spellStart"/>
      <w:r w:rsidRPr="004D6894">
        <w:rPr>
          <w:rFonts w:ascii="Cambria" w:hAnsi="Cambria"/>
          <w:i/>
          <w:color w:val="auto"/>
          <w:sz w:val="20"/>
        </w:rPr>
        <w:t>ees</w:t>
      </w:r>
      <w:proofErr w:type="spellEnd"/>
      <w:r w:rsidRPr="004D6894">
        <w:rPr>
          <w:rFonts w:ascii="Cambria" w:hAnsi="Cambria"/>
          <w:i/>
          <w:color w:val="auto"/>
          <w:sz w:val="20"/>
        </w:rPr>
        <w:t xml:space="preserve"> are under high degree of pressure</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w:t>
      </w:r>
      <w:r w:rsidRPr="004D6894">
        <w:rPr>
          <w:rFonts w:ascii="Cambria" w:hAnsi="Cambria"/>
          <w:color w:val="auto"/>
          <w:sz w:val="20"/>
          <w:u w:val="single"/>
        </w:rPr>
        <w:t>initiating structure</w:t>
      </w:r>
      <w:r w:rsidRPr="004D6894">
        <w:rPr>
          <w:rFonts w:ascii="Cambria" w:hAnsi="Cambria"/>
          <w:color w:val="auto"/>
          <w:sz w:val="20"/>
        </w:rPr>
        <w:t xml:space="preserve"> increases satisfaction &amp; performance</w:t>
      </w:r>
    </w:p>
    <w:p w14:paraId="4B24BEA5" w14:textId="77777777" w:rsidR="00FE3EE1" w:rsidRPr="004D6894" w:rsidRDefault="00FE3EE1" w:rsidP="003B027F">
      <w:pPr>
        <w:pStyle w:val="Body"/>
        <w:numPr>
          <w:ilvl w:val="1"/>
          <w:numId w:val="32"/>
        </w:numPr>
        <w:rPr>
          <w:rFonts w:ascii="Cambria" w:hAnsi="Cambria"/>
          <w:color w:val="auto"/>
          <w:sz w:val="20"/>
        </w:rPr>
      </w:pPr>
      <w:r w:rsidRPr="004D6894">
        <w:rPr>
          <w:rFonts w:ascii="Cambria" w:hAnsi="Cambria"/>
          <w:i/>
          <w:color w:val="auto"/>
          <w:sz w:val="20"/>
        </w:rPr>
        <w:t>When task itself is intrinsically satisfying</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need for both is reduced</w:t>
      </w:r>
    </w:p>
    <w:p w14:paraId="5BB29C2D" w14:textId="77777777" w:rsidR="00FE3EE1" w:rsidRPr="004D6894" w:rsidRDefault="00FE3EE1" w:rsidP="003B027F">
      <w:pPr>
        <w:pStyle w:val="Body"/>
        <w:numPr>
          <w:ilvl w:val="1"/>
          <w:numId w:val="32"/>
        </w:numPr>
        <w:rPr>
          <w:rFonts w:ascii="Cambria" w:hAnsi="Cambria"/>
          <w:color w:val="auto"/>
          <w:sz w:val="20"/>
        </w:rPr>
      </w:pPr>
      <w:r w:rsidRPr="004D6894">
        <w:rPr>
          <w:rFonts w:ascii="Cambria" w:hAnsi="Cambria"/>
          <w:i/>
          <w:color w:val="auto"/>
          <w:sz w:val="20"/>
        </w:rPr>
        <w:t>When goals &amp; methods are very clear/certain</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consideration promotes </w:t>
      </w:r>
      <w:proofErr w:type="spellStart"/>
      <w:r w:rsidRPr="004D6894">
        <w:rPr>
          <w:rFonts w:ascii="Cambria" w:hAnsi="Cambria"/>
          <w:color w:val="auto"/>
          <w:sz w:val="20"/>
        </w:rPr>
        <w:t>ee</w:t>
      </w:r>
      <w:proofErr w:type="spellEnd"/>
      <w:r w:rsidRPr="004D6894">
        <w:rPr>
          <w:rFonts w:ascii="Cambria" w:hAnsi="Cambria"/>
          <w:color w:val="auto"/>
          <w:sz w:val="20"/>
        </w:rPr>
        <w:t xml:space="preserve"> satisfaction, while initiating structure promotes dissatisfaction</w:t>
      </w:r>
    </w:p>
    <w:p w14:paraId="6E1E5B30" w14:textId="77777777" w:rsidR="00FE3EE1" w:rsidRPr="004D6894" w:rsidRDefault="00FE3EE1" w:rsidP="003B027F">
      <w:pPr>
        <w:pStyle w:val="Body"/>
        <w:numPr>
          <w:ilvl w:val="1"/>
          <w:numId w:val="32"/>
        </w:numPr>
        <w:rPr>
          <w:rFonts w:ascii="Cambria" w:hAnsi="Cambria"/>
          <w:color w:val="auto"/>
          <w:sz w:val="20"/>
        </w:rPr>
      </w:pPr>
      <w:r w:rsidRPr="004D6894">
        <w:rPr>
          <w:rFonts w:ascii="Cambria" w:hAnsi="Cambria"/>
          <w:i/>
          <w:color w:val="auto"/>
          <w:sz w:val="20"/>
        </w:rPr>
        <w:t xml:space="preserve">When </w:t>
      </w:r>
      <w:proofErr w:type="spellStart"/>
      <w:r w:rsidRPr="004D6894">
        <w:rPr>
          <w:rFonts w:ascii="Cambria" w:hAnsi="Cambria"/>
          <w:i/>
          <w:color w:val="auto"/>
          <w:sz w:val="20"/>
        </w:rPr>
        <w:t>ees</w:t>
      </w:r>
      <w:proofErr w:type="spellEnd"/>
      <w:r w:rsidRPr="004D6894">
        <w:rPr>
          <w:rFonts w:ascii="Cambria" w:hAnsi="Cambria"/>
          <w:i/>
          <w:color w:val="auto"/>
          <w:sz w:val="20"/>
        </w:rPr>
        <w:t xml:space="preserve"> lack knowledge/job has vague goals</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consideration = less important, while initiating structure = more important</w:t>
      </w:r>
    </w:p>
    <w:p w14:paraId="1D9D2F69" w14:textId="77777777" w:rsidR="00FE3EE1" w:rsidRPr="004D6894" w:rsidRDefault="00FE3EE1" w:rsidP="003B027F">
      <w:pPr>
        <w:pStyle w:val="Body"/>
        <w:rPr>
          <w:rFonts w:ascii="Cambria" w:hAnsi="Cambria"/>
          <w:b/>
          <w:color w:val="auto"/>
          <w:sz w:val="20"/>
        </w:rPr>
      </w:pPr>
    </w:p>
    <w:p w14:paraId="32308312" w14:textId="77777777" w:rsidR="00FE3EE1" w:rsidRPr="004D6894" w:rsidRDefault="00FE3EE1" w:rsidP="003B027F">
      <w:pPr>
        <w:pStyle w:val="Body"/>
        <w:rPr>
          <w:rFonts w:ascii="Cambria" w:hAnsi="Cambria"/>
          <w:b/>
          <w:color w:val="auto"/>
          <w:sz w:val="20"/>
        </w:rPr>
      </w:pPr>
      <w:r w:rsidRPr="004D6894">
        <w:rPr>
          <w:rFonts w:ascii="Cambria" w:hAnsi="Cambria"/>
          <w:b/>
          <w:color w:val="auto"/>
          <w:sz w:val="20"/>
        </w:rPr>
        <w:t xml:space="preserve">Leader Reward + Punishment </w:t>
      </w:r>
      <w:proofErr w:type="spellStart"/>
      <w:r w:rsidRPr="004D6894">
        <w:rPr>
          <w:rFonts w:ascii="Cambria" w:hAnsi="Cambria"/>
          <w:b/>
          <w:color w:val="auto"/>
          <w:sz w:val="20"/>
        </w:rPr>
        <w:t>Behaviours</w:t>
      </w:r>
      <w:proofErr w:type="spellEnd"/>
    </w:p>
    <w:p w14:paraId="0A211EA9"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auto"/>
          <w:sz w:val="20"/>
          <w:highlight w:val="yellow"/>
        </w:rPr>
        <w:t xml:space="preserve">Leader Reward </w:t>
      </w:r>
      <w:proofErr w:type="spellStart"/>
      <w:r w:rsidRPr="004D6894">
        <w:rPr>
          <w:rFonts w:ascii="Cambria" w:hAnsi="Cambria"/>
          <w:color w:val="auto"/>
          <w:sz w:val="20"/>
          <w:highlight w:val="yellow"/>
        </w:rPr>
        <w:t>Behaviour</w:t>
      </w:r>
      <w:proofErr w:type="spellEnd"/>
      <w:r w:rsidRPr="004D6894">
        <w:rPr>
          <w:rFonts w:ascii="Cambria" w:hAnsi="Cambria"/>
          <w:color w:val="auto"/>
          <w:sz w:val="20"/>
        </w:rPr>
        <w:t xml:space="preserve">: provides </w:t>
      </w:r>
      <w:proofErr w:type="spellStart"/>
      <w:r w:rsidRPr="004D6894">
        <w:rPr>
          <w:rFonts w:ascii="Cambria" w:hAnsi="Cambria"/>
          <w:color w:val="auto"/>
          <w:sz w:val="20"/>
        </w:rPr>
        <w:t>ees</w:t>
      </w:r>
      <w:proofErr w:type="spellEnd"/>
      <w:r w:rsidRPr="004D6894">
        <w:rPr>
          <w:rFonts w:ascii="Cambria" w:hAnsi="Cambria"/>
          <w:color w:val="auto"/>
          <w:sz w:val="20"/>
        </w:rPr>
        <w:t xml:space="preserve"> with compliments, tangible benefits, and deserved special treatment</w:t>
      </w:r>
    </w:p>
    <w:p w14:paraId="33A1FA0F" w14:textId="77777777" w:rsidR="00FE3EE1" w:rsidRPr="004D6894" w:rsidRDefault="00FE3EE1" w:rsidP="003B027F">
      <w:pPr>
        <w:pStyle w:val="Body"/>
        <w:numPr>
          <w:ilvl w:val="1"/>
          <w:numId w:val="32"/>
        </w:numPr>
        <w:rPr>
          <w:rFonts w:ascii="Cambria" w:hAnsi="Cambria"/>
          <w:color w:val="auto"/>
          <w:sz w:val="20"/>
        </w:rPr>
      </w:pPr>
      <w:r w:rsidRPr="004D6894">
        <w:rPr>
          <w:rFonts w:ascii="Cambria" w:hAnsi="Cambria"/>
          <w:color w:val="auto"/>
          <w:sz w:val="20"/>
        </w:rPr>
        <w:t xml:space="preserve">When </w:t>
      </w:r>
      <w:r w:rsidRPr="004D6894">
        <w:rPr>
          <w:rFonts w:ascii="Cambria" w:hAnsi="Cambria"/>
          <w:color w:val="auto"/>
          <w:sz w:val="20"/>
          <w:u w:val="single"/>
        </w:rPr>
        <w:t>rewards are made CONTINGENT ON PERFORMANCE</w:t>
      </w:r>
      <w:r w:rsidRPr="004D6894">
        <w:rPr>
          <w:rFonts w:ascii="Cambria" w:hAnsi="Cambria"/>
          <w:color w:val="auto"/>
          <w:sz w:val="20"/>
        </w:rPr>
        <w:t xml:space="preserve">, </w:t>
      </w:r>
      <w:proofErr w:type="spellStart"/>
      <w:r w:rsidRPr="004D6894">
        <w:rPr>
          <w:rFonts w:ascii="Cambria" w:hAnsi="Cambria"/>
          <w:color w:val="auto"/>
          <w:sz w:val="20"/>
        </w:rPr>
        <w:t>ees</w:t>
      </w:r>
      <w:proofErr w:type="spellEnd"/>
      <w:r w:rsidRPr="004D6894">
        <w:rPr>
          <w:rFonts w:ascii="Cambria" w:hAnsi="Cambria"/>
          <w:color w:val="auto"/>
          <w:sz w:val="20"/>
        </w:rPr>
        <w:t xml:space="preserve"> should perform at a high level &amp; experience job satisfaction </w:t>
      </w:r>
      <w:r w:rsidRPr="004D6894">
        <w:rPr>
          <w:rFonts w:ascii="Cambria" w:hAnsi="Cambria"/>
          <w:color w:val="auto"/>
          <w:sz w:val="20"/>
        </w:rPr>
        <w:sym w:font="Wingdings" w:char="F0E0"/>
      </w:r>
      <w:r w:rsidRPr="004D6894">
        <w:rPr>
          <w:rFonts w:ascii="Cambria" w:hAnsi="Cambria"/>
          <w:color w:val="auto"/>
          <w:sz w:val="20"/>
        </w:rPr>
        <w:t xml:space="preserve"> </w:t>
      </w:r>
      <w:proofErr w:type="spellStart"/>
      <w:r w:rsidRPr="004D6894">
        <w:rPr>
          <w:rFonts w:ascii="Cambria" w:hAnsi="Cambria"/>
          <w:color w:val="auto"/>
          <w:sz w:val="20"/>
        </w:rPr>
        <w:t>ees</w:t>
      </w:r>
      <w:proofErr w:type="spellEnd"/>
      <w:r w:rsidRPr="004D6894">
        <w:rPr>
          <w:rFonts w:ascii="Cambria" w:hAnsi="Cambria"/>
          <w:color w:val="auto"/>
          <w:sz w:val="20"/>
        </w:rPr>
        <w:t xml:space="preserve"> have a clear pic of what’s expected of them</w:t>
      </w:r>
    </w:p>
    <w:p w14:paraId="6802E1EC"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auto"/>
          <w:sz w:val="20"/>
          <w:highlight w:val="yellow"/>
        </w:rPr>
        <w:t xml:space="preserve">Leader Punishment </w:t>
      </w:r>
      <w:proofErr w:type="spellStart"/>
      <w:r w:rsidRPr="004D6894">
        <w:rPr>
          <w:rFonts w:ascii="Cambria" w:hAnsi="Cambria"/>
          <w:color w:val="auto"/>
          <w:sz w:val="20"/>
          <w:highlight w:val="yellow"/>
        </w:rPr>
        <w:t>Behaviour</w:t>
      </w:r>
      <w:proofErr w:type="spellEnd"/>
      <w:r w:rsidRPr="004D6894">
        <w:rPr>
          <w:rFonts w:ascii="Cambria" w:hAnsi="Cambria"/>
          <w:color w:val="auto"/>
          <w:sz w:val="20"/>
        </w:rPr>
        <w:t xml:space="preserve">: leader’s use of reprimands or </w:t>
      </w:r>
      <w:proofErr w:type="spellStart"/>
      <w:r w:rsidRPr="004D6894">
        <w:rPr>
          <w:rFonts w:ascii="Cambria" w:hAnsi="Cambria"/>
          <w:color w:val="auto"/>
          <w:sz w:val="20"/>
        </w:rPr>
        <w:t>unfavourable</w:t>
      </w:r>
      <w:proofErr w:type="spellEnd"/>
      <w:r w:rsidRPr="004D6894">
        <w:rPr>
          <w:rFonts w:ascii="Cambria" w:hAnsi="Cambria"/>
          <w:color w:val="auto"/>
          <w:sz w:val="20"/>
        </w:rPr>
        <w:t xml:space="preserve"> task assignments and the active withholding of rewards</w:t>
      </w:r>
    </w:p>
    <w:p w14:paraId="51A1F7B8" w14:textId="77777777" w:rsidR="00FE3EE1" w:rsidRPr="004D6894" w:rsidRDefault="00FE3EE1" w:rsidP="003B027F">
      <w:pPr>
        <w:pStyle w:val="Body"/>
        <w:numPr>
          <w:ilvl w:val="0"/>
          <w:numId w:val="32"/>
        </w:numPr>
        <w:rPr>
          <w:rFonts w:ascii="Cambria" w:hAnsi="Cambria"/>
          <w:color w:val="0000FF"/>
          <w:sz w:val="20"/>
        </w:rPr>
      </w:pPr>
      <w:r w:rsidRPr="004D6894">
        <w:rPr>
          <w:rFonts w:ascii="Cambria" w:hAnsi="Cambria"/>
          <w:color w:val="auto"/>
          <w:sz w:val="20"/>
        </w:rPr>
        <w:t xml:space="preserve">When punishment is </w:t>
      </w:r>
      <w:r w:rsidRPr="004D6894">
        <w:rPr>
          <w:rFonts w:ascii="Cambria" w:hAnsi="Cambria"/>
          <w:color w:val="auto"/>
          <w:sz w:val="20"/>
          <w:u w:val="single"/>
        </w:rPr>
        <w:t>perceived RANDOM &amp; NOT CONTINGENT</w:t>
      </w:r>
      <w:r w:rsidRPr="004D6894">
        <w:rPr>
          <w:rFonts w:ascii="Cambria" w:hAnsi="Cambria"/>
          <w:color w:val="auto"/>
          <w:sz w:val="20"/>
        </w:rPr>
        <w:t xml:space="preserve"> on </w:t>
      </w:r>
      <w:proofErr w:type="spellStart"/>
      <w:r w:rsidRPr="004D6894">
        <w:rPr>
          <w:rFonts w:ascii="Cambria" w:hAnsi="Cambria"/>
          <w:color w:val="0000FF"/>
          <w:sz w:val="20"/>
        </w:rPr>
        <w:t>ee</w:t>
      </w:r>
      <w:proofErr w:type="spellEnd"/>
      <w:r w:rsidRPr="004D6894">
        <w:rPr>
          <w:rFonts w:ascii="Cambria" w:hAnsi="Cambria"/>
          <w:color w:val="0000FF"/>
          <w:sz w:val="20"/>
        </w:rPr>
        <w:t xml:space="preserve"> </w:t>
      </w:r>
      <w:proofErr w:type="spellStart"/>
      <w:r w:rsidRPr="004D6894">
        <w:rPr>
          <w:rFonts w:ascii="Cambria" w:hAnsi="Cambria"/>
          <w:color w:val="0000FF"/>
          <w:sz w:val="20"/>
        </w:rPr>
        <w:t>beh</w:t>
      </w:r>
      <w:proofErr w:type="spellEnd"/>
      <w:r w:rsidRPr="004D6894">
        <w:rPr>
          <w:rFonts w:ascii="Cambria" w:hAnsi="Cambria"/>
          <w:color w:val="0000FF"/>
          <w:sz w:val="20"/>
        </w:rPr>
        <w:t xml:space="preserve">, </w:t>
      </w:r>
      <w:proofErr w:type="spellStart"/>
      <w:r w:rsidRPr="004D6894">
        <w:rPr>
          <w:rFonts w:ascii="Cambria" w:hAnsi="Cambria"/>
          <w:color w:val="0000FF"/>
          <w:sz w:val="20"/>
        </w:rPr>
        <w:t>ees</w:t>
      </w:r>
      <w:proofErr w:type="spellEnd"/>
      <w:r w:rsidRPr="004D6894">
        <w:rPr>
          <w:rFonts w:ascii="Cambria" w:hAnsi="Cambria"/>
          <w:color w:val="0000FF"/>
          <w:sz w:val="20"/>
        </w:rPr>
        <w:t xml:space="preserve"> react negatively with great dissatisfaction</w:t>
      </w:r>
    </w:p>
    <w:p w14:paraId="4DA937A4" w14:textId="77777777" w:rsidR="00FE3EE1" w:rsidRPr="004D6894" w:rsidRDefault="00FE3EE1" w:rsidP="003B027F">
      <w:pPr>
        <w:pStyle w:val="Body"/>
        <w:numPr>
          <w:ilvl w:val="1"/>
          <w:numId w:val="32"/>
        </w:numPr>
        <w:rPr>
          <w:rFonts w:ascii="Cambria" w:hAnsi="Cambria"/>
          <w:color w:val="auto"/>
          <w:sz w:val="20"/>
        </w:rPr>
      </w:pPr>
      <w:r w:rsidRPr="004D6894">
        <w:rPr>
          <w:rFonts w:ascii="Cambria" w:hAnsi="Cambria"/>
          <w:b/>
          <w:color w:val="auto"/>
          <w:sz w:val="20"/>
          <w:highlight w:val="green"/>
        </w:rPr>
        <w:t>FINDINGS:</w:t>
      </w:r>
      <w:r w:rsidRPr="004D6894">
        <w:rPr>
          <w:rFonts w:ascii="Cambria" w:hAnsi="Cambria"/>
          <w:b/>
          <w:color w:val="auto"/>
          <w:sz w:val="20"/>
        </w:rPr>
        <w:t xml:space="preserve"> </w:t>
      </w:r>
      <w:r w:rsidRPr="004D6894">
        <w:rPr>
          <w:rFonts w:ascii="Cambria" w:hAnsi="Cambria"/>
          <w:color w:val="auto"/>
          <w:sz w:val="20"/>
        </w:rPr>
        <w:t xml:space="preserve">contingent leader reward </w:t>
      </w:r>
      <w:proofErr w:type="spellStart"/>
      <w:r w:rsidRPr="004D6894">
        <w:rPr>
          <w:rFonts w:ascii="Cambria" w:hAnsi="Cambria"/>
          <w:color w:val="auto"/>
          <w:sz w:val="20"/>
        </w:rPr>
        <w:t>beh</w:t>
      </w:r>
      <w:proofErr w:type="spellEnd"/>
      <w:r w:rsidRPr="004D6894">
        <w:rPr>
          <w:rFonts w:ascii="Cambria" w:hAnsi="Cambria"/>
          <w:color w:val="auto"/>
          <w:sz w:val="20"/>
        </w:rPr>
        <w:t xml:space="preserve"> = positively related to </w:t>
      </w:r>
      <w:proofErr w:type="spellStart"/>
      <w:r w:rsidRPr="004D6894">
        <w:rPr>
          <w:rFonts w:ascii="Cambria" w:hAnsi="Cambria"/>
          <w:color w:val="auto"/>
          <w:sz w:val="20"/>
        </w:rPr>
        <w:t>ee’s</w:t>
      </w:r>
      <w:proofErr w:type="spellEnd"/>
      <w:r w:rsidRPr="004D6894">
        <w:rPr>
          <w:rFonts w:ascii="Cambria" w:hAnsi="Cambria"/>
          <w:color w:val="auto"/>
          <w:sz w:val="20"/>
        </w:rPr>
        <w:t xml:space="preserve"> perceptions, attitudes, and </w:t>
      </w:r>
      <w:proofErr w:type="spellStart"/>
      <w:r w:rsidRPr="004D6894">
        <w:rPr>
          <w:rFonts w:ascii="Cambria" w:hAnsi="Cambria"/>
          <w:color w:val="auto"/>
          <w:sz w:val="20"/>
        </w:rPr>
        <w:t>beh</w:t>
      </w:r>
      <w:proofErr w:type="spellEnd"/>
    </w:p>
    <w:p w14:paraId="6FC87AB2" w14:textId="77777777" w:rsidR="00FE3EE1" w:rsidRPr="004D6894" w:rsidRDefault="00FE3EE1" w:rsidP="003B027F">
      <w:pPr>
        <w:pStyle w:val="Body"/>
        <w:numPr>
          <w:ilvl w:val="1"/>
          <w:numId w:val="32"/>
        </w:numPr>
        <w:rPr>
          <w:rFonts w:ascii="Cambria" w:hAnsi="Cambria"/>
          <w:color w:val="auto"/>
          <w:sz w:val="20"/>
        </w:rPr>
      </w:pPr>
      <w:r w:rsidRPr="004D6894">
        <w:rPr>
          <w:rFonts w:ascii="Cambria" w:hAnsi="Cambria"/>
          <w:b/>
          <w:color w:val="auto"/>
          <w:sz w:val="20"/>
          <w:highlight w:val="green"/>
        </w:rPr>
        <w:t>FINDINGS</w:t>
      </w:r>
      <w:r w:rsidRPr="004D6894">
        <w:rPr>
          <w:rFonts w:ascii="Cambria" w:hAnsi="Cambria"/>
          <w:color w:val="auto"/>
          <w:sz w:val="20"/>
          <w:highlight w:val="green"/>
        </w:rPr>
        <w:t>:</w:t>
      </w:r>
      <w:r w:rsidRPr="004D6894">
        <w:rPr>
          <w:rFonts w:ascii="Cambria" w:hAnsi="Cambria"/>
          <w:color w:val="auto"/>
          <w:sz w:val="20"/>
        </w:rPr>
        <w:t xml:space="preserve"> contingent leader punishment </w:t>
      </w:r>
      <w:proofErr w:type="spellStart"/>
      <w:r w:rsidRPr="004D6894">
        <w:rPr>
          <w:rFonts w:ascii="Cambria" w:hAnsi="Cambria"/>
          <w:color w:val="auto"/>
          <w:sz w:val="20"/>
        </w:rPr>
        <w:t>beh</w:t>
      </w:r>
      <w:proofErr w:type="spellEnd"/>
      <w:r w:rsidRPr="004D6894">
        <w:rPr>
          <w:rFonts w:ascii="Cambria" w:hAnsi="Cambria"/>
          <w:color w:val="auto"/>
          <w:sz w:val="20"/>
        </w:rPr>
        <w:t xml:space="preserve"> = related to more </w:t>
      </w:r>
      <w:proofErr w:type="spellStart"/>
      <w:r w:rsidRPr="004D6894">
        <w:rPr>
          <w:rFonts w:ascii="Cambria" w:hAnsi="Cambria"/>
          <w:color w:val="auto"/>
          <w:sz w:val="20"/>
        </w:rPr>
        <w:t>favourable</w:t>
      </w:r>
      <w:proofErr w:type="spellEnd"/>
      <w:r w:rsidRPr="004D6894">
        <w:rPr>
          <w:rFonts w:ascii="Cambria" w:hAnsi="Cambria"/>
          <w:color w:val="auto"/>
          <w:sz w:val="20"/>
        </w:rPr>
        <w:t xml:space="preserve"> </w:t>
      </w:r>
      <w:proofErr w:type="spellStart"/>
      <w:r w:rsidRPr="004D6894">
        <w:rPr>
          <w:rFonts w:ascii="Cambria" w:hAnsi="Cambria"/>
          <w:color w:val="auto"/>
          <w:sz w:val="20"/>
        </w:rPr>
        <w:t>ee</w:t>
      </w:r>
      <w:proofErr w:type="spellEnd"/>
      <w:r w:rsidRPr="004D6894">
        <w:rPr>
          <w:rFonts w:ascii="Cambria" w:hAnsi="Cambria"/>
          <w:color w:val="auto"/>
          <w:sz w:val="20"/>
        </w:rPr>
        <w:t xml:space="preserve"> perceptions, attitudes, and </w:t>
      </w:r>
      <w:proofErr w:type="spellStart"/>
      <w:r w:rsidRPr="004D6894">
        <w:rPr>
          <w:rFonts w:ascii="Cambria" w:hAnsi="Cambria"/>
          <w:color w:val="auto"/>
          <w:sz w:val="20"/>
        </w:rPr>
        <w:t>beh</w:t>
      </w:r>
      <w:proofErr w:type="spellEnd"/>
      <w:r w:rsidRPr="004D6894">
        <w:rPr>
          <w:rFonts w:ascii="Cambria" w:hAnsi="Cambria"/>
          <w:color w:val="auto"/>
          <w:sz w:val="20"/>
        </w:rPr>
        <w:t xml:space="preserve">, while, non-contingent punishment </w:t>
      </w:r>
      <w:proofErr w:type="spellStart"/>
      <w:r w:rsidRPr="004D6894">
        <w:rPr>
          <w:rFonts w:ascii="Cambria" w:hAnsi="Cambria"/>
          <w:color w:val="auto"/>
          <w:sz w:val="20"/>
        </w:rPr>
        <w:t>beh</w:t>
      </w:r>
      <w:proofErr w:type="spellEnd"/>
      <w:r w:rsidRPr="004D6894">
        <w:rPr>
          <w:rFonts w:ascii="Cambria" w:hAnsi="Cambria"/>
          <w:color w:val="auto"/>
          <w:sz w:val="20"/>
        </w:rPr>
        <w:t xml:space="preserve"> = related to </w:t>
      </w:r>
      <w:proofErr w:type="spellStart"/>
      <w:r w:rsidRPr="004D6894">
        <w:rPr>
          <w:rFonts w:ascii="Cambria" w:hAnsi="Cambria"/>
          <w:color w:val="auto"/>
          <w:sz w:val="20"/>
        </w:rPr>
        <w:t>unfavourable</w:t>
      </w:r>
      <w:proofErr w:type="spellEnd"/>
      <w:r w:rsidRPr="004D6894">
        <w:rPr>
          <w:rFonts w:ascii="Cambria" w:hAnsi="Cambria"/>
          <w:color w:val="auto"/>
          <w:sz w:val="20"/>
        </w:rPr>
        <w:t xml:space="preserve"> outcomes</w:t>
      </w:r>
    </w:p>
    <w:p w14:paraId="791802FC" w14:textId="77777777" w:rsidR="00FE3EE1" w:rsidRPr="004D6894" w:rsidRDefault="00FE3EE1" w:rsidP="003B027F">
      <w:pPr>
        <w:pStyle w:val="Body"/>
        <w:numPr>
          <w:ilvl w:val="1"/>
          <w:numId w:val="32"/>
        </w:numPr>
        <w:rPr>
          <w:rFonts w:ascii="Cambria" w:hAnsi="Cambria"/>
          <w:color w:val="auto"/>
          <w:sz w:val="20"/>
        </w:rPr>
      </w:pPr>
      <w:r w:rsidRPr="004D6894">
        <w:rPr>
          <w:rFonts w:ascii="Cambria" w:hAnsi="Cambria"/>
          <w:b/>
          <w:color w:val="auto"/>
          <w:sz w:val="20"/>
          <w:highlight w:val="green"/>
        </w:rPr>
        <w:t>FINDINGS</w:t>
      </w:r>
      <w:r w:rsidRPr="004D6894">
        <w:rPr>
          <w:rFonts w:ascii="Cambria" w:hAnsi="Cambria"/>
          <w:color w:val="auto"/>
          <w:sz w:val="20"/>
          <w:highlight w:val="green"/>
        </w:rPr>
        <w:t>:</w:t>
      </w:r>
      <w:r w:rsidRPr="004D6894">
        <w:rPr>
          <w:rFonts w:ascii="Cambria" w:hAnsi="Cambria"/>
          <w:color w:val="auto"/>
          <w:sz w:val="20"/>
        </w:rPr>
        <w:t xml:space="preserve"> </w:t>
      </w:r>
      <w:r w:rsidRPr="004D6894">
        <w:rPr>
          <w:rFonts w:ascii="Cambria" w:hAnsi="Cambria"/>
          <w:color w:val="FF0000"/>
          <w:sz w:val="20"/>
        </w:rPr>
        <w:t xml:space="preserve">relationships were MUCH STRONGER when made CONTINGENT on </w:t>
      </w:r>
      <w:proofErr w:type="spellStart"/>
      <w:r w:rsidRPr="004D6894">
        <w:rPr>
          <w:rFonts w:ascii="Cambria" w:hAnsi="Cambria"/>
          <w:color w:val="FF0000"/>
          <w:sz w:val="20"/>
        </w:rPr>
        <w:t>ee</w:t>
      </w:r>
      <w:proofErr w:type="spellEnd"/>
      <w:r w:rsidRPr="004D6894">
        <w:rPr>
          <w:rFonts w:ascii="Cambria" w:hAnsi="Cambria"/>
          <w:color w:val="FF0000"/>
          <w:sz w:val="20"/>
        </w:rPr>
        <w:t xml:space="preserve"> </w:t>
      </w:r>
      <w:proofErr w:type="spellStart"/>
      <w:r w:rsidRPr="004D6894">
        <w:rPr>
          <w:rFonts w:ascii="Cambria" w:hAnsi="Cambria"/>
          <w:color w:val="FF0000"/>
          <w:sz w:val="20"/>
        </w:rPr>
        <w:t>beh</w:t>
      </w:r>
      <w:proofErr w:type="spellEnd"/>
      <w:r w:rsidRPr="004D6894">
        <w:rPr>
          <w:rFonts w:ascii="Cambria" w:hAnsi="Cambria"/>
          <w:color w:val="FF0000"/>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way they administer rewards/punishments = crucial to the effectiveness</w:t>
      </w:r>
    </w:p>
    <w:p w14:paraId="2937755C"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auto"/>
          <w:sz w:val="20"/>
        </w:rPr>
        <w:t xml:space="preserve">The reason leader reward &amp; punishment </w:t>
      </w:r>
      <w:proofErr w:type="spellStart"/>
      <w:r w:rsidRPr="004D6894">
        <w:rPr>
          <w:rFonts w:ascii="Cambria" w:hAnsi="Cambria"/>
          <w:color w:val="auto"/>
          <w:sz w:val="20"/>
        </w:rPr>
        <w:t>beh</w:t>
      </w:r>
      <w:proofErr w:type="spellEnd"/>
      <w:r w:rsidRPr="004D6894">
        <w:rPr>
          <w:rFonts w:ascii="Cambria" w:hAnsi="Cambria"/>
          <w:color w:val="auto"/>
          <w:sz w:val="20"/>
        </w:rPr>
        <w:t xml:space="preserve"> is related to </w:t>
      </w:r>
      <w:proofErr w:type="spellStart"/>
      <w:r w:rsidRPr="004D6894">
        <w:rPr>
          <w:rFonts w:ascii="Cambria" w:hAnsi="Cambria"/>
          <w:color w:val="auto"/>
          <w:sz w:val="20"/>
        </w:rPr>
        <w:t>ee</w:t>
      </w:r>
      <w:proofErr w:type="spellEnd"/>
      <w:r w:rsidRPr="004D6894">
        <w:rPr>
          <w:rFonts w:ascii="Cambria" w:hAnsi="Cambria"/>
          <w:color w:val="auto"/>
          <w:sz w:val="20"/>
        </w:rPr>
        <w:t xml:space="preserve"> attitudes &amp; </w:t>
      </w:r>
      <w:proofErr w:type="spellStart"/>
      <w:r w:rsidRPr="004D6894">
        <w:rPr>
          <w:rFonts w:ascii="Cambria" w:hAnsi="Cambria"/>
          <w:color w:val="auto"/>
          <w:sz w:val="20"/>
        </w:rPr>
        <w:t>beh</w:t>
      </w:r>
      <w:proofErr w:type="spellEnd"/>
      <w:r w:rsidRPr="004D6894">
        <w:rPr>
          <w:rFonts w:ascii="Cambria" w:hAnsi="Cambria"/>
          <w:color w:val="auto"/>
          <w:sz w:val="20"/>
        </w:rPr>
        <w:t xml:space="preserve"> is b/c it leads to more positive perceptions of justice &amp; lower role ambiguity </w:t>
      </w:r>
    </w:p>
    <w:p w14:paraId="4F9E0EFB" w14:textId="77777777" w:rsidR="00FE3EE1" w:rsidRPr="004D6894" w:rsidRDefault="00FE3EE1" w:rsidP="003B027F">
      <w:pPr>
        <w:pStyle w:val="Body"/>
        <w:rPr>
          <w:rFonts w:ascii="Cambria" w:hAnsi="Cambria"/>
          <w:b/>
          <w:color w:val="auto"/>
          <w:sz w:val="20"/>
          <w:u w:val="single"/>
        </w:rPr>
      </w:pPr>
    </w:p>
    <w:p w14:paraId="7DB194BD" w14:textId="77777777" w:rsidR="00FE3EE1" w:rsidRPr="004D6894" w:rsidRDefault="00FE3EE1" w:rsidP="003B027F">
      <w:pPr>
        <w:pStyle w:val="Body"/>
        <w:rPr>
          <w:rFonts w:ascii="Cambria" w:hAnsi="Cambria"/>
          <w:b/>
          <w:color w:val="auto"/>
          <w:sz w:val="20"/>
          <w:u w:val="single"/>
        </w:rPr>
      </w:pPr>
      <w:r w:rsidRPr="004D6894">
        <w:rPr>
          <w:rFonts w:ascii="Cambria" w:hAnsi="Cambria"/>
          <w:b/>
          <w:color w:val="auto"/>
          <w:sz w:val="20"/>
          <w:u w:val="single"/>
        </w:rPr>
        <w:t>Situational Theories of Leadership (LEARNED)</w:t>
      </w:r>
    </w:p>
    <w:p w14:paraId="20A40389"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b/>
          <w:color w:val="auto"/>
          <w:sz w:val="20"/>
        </w:rPr>
        <w:t>SITUATION</w:t>
      </w:r>
      <w:r w:rsidRPr="004D6894">
        <w:rPr>
          <w:rFonts w:ascii="Cambria" w:hAnsi="Cambria"/>
          <w:b/>
          <w:i/>
          <w:color w:val="auto"/>
          <w:sz w:val="20"/>
        </w:rPr>
        <w:t xml:space="preserve"> </w:t>
      </w:r>
      <w:r w:rsidRPr="004D6894">
        <w:rPr>
          <w:rFonts w:ascii="Cambria" w:hAnsi="Cambria"/>
          <w:color w:val="auto"/>
          <w:sz w:val="20"/>
        </w:rPr>
        <w:t xml:space="preserve">= </w:t>
      </w:r>
      <w:r w:rsidRPr="004D6894">
        <w:rPr>
          <w:rFonts w:ascii="Cambria" w:hAnsi="Cambria"/>
          <w:b/>
          <w:i/>
          <w:color w:val="auto"/>
          <w:sz w:val="20"/>
        </w:rPr>
        <w:t>setting in which influence attempts occur</w:t>
      </w:r>
      <w:r w:rsidRPr="004D6894">
        <w:rPr>
          <w:rFonts w:ascii="Cambria" w:hAnsi="Cambria"/>
          <w:i/>
          <w:color w:val="auto"/>
          <w:sz w:val="20"/>
        </w:rPr>
        <w:t xml:space="preserve"> </w:t>
      </w:r>
    </w:p>
    <w:p w14:paraId="4F284F66"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auto"/>
          <w:sz w:val="20"/>
        </w:rPr>
        <w:t>Effectiveness of leadership style = contingent on setting</w:t>
      </w:r>
    </w:p>
    <w:p w14:paraId="587AD179"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auto"/>
          <w:sz w:val="20"/>
        </w:rPr>
        <w:t xml:space="preserve">Setting includes characteristics of </w:t>
      </w:r>
      <w:proofErr w:type="spellStart"/>
      <w:r w:rsidRPr="004D6894">
        <w:rPr>
          <w:rFonts w:ascii="Cambria" w:hAnsi="Cambria"/>
          <w:color w:val="auto"/>
          <w:sz w:val="20"/>
        </w:rPr>
        <w:t>ees</w:t>
      </w:r>
      <w:proofErr w:type="spellEnd"/>
      <w:r w:rsidRPr="004D6894">
        <w:rPr>
          <w:rFonts w:ascii="Cambria" w:hAnsi="Cambria"/>
          <w:color w:val="auto"/>
          <w:sz w:val="20"/>
        </w:rPr>
        <w:t>, the nature of the task they are performing, and characteristics of the org</w:t>
      </w:r>
    </w:p>
    <w:p w14:paraId="7AC2EB7D" w14:textId="77777777" w:rsidR="00FE3EE1" w:rsidRPr="004D6894" w:rsidRDefault="00FE3EE1" w:rsidP="003B027F">
      <w:pPr>
        <w:pStyle w:val="Body"/>
        <w:rPr>
          <w:rFonts w:ascii="Cambria" w:hAnsi="Cambria"/>
          <w:b/>
          <w:color w:val="auto"/>
          <w:sz w:val="20"/>
        </w:rPr>
      </w:pPr>
    </w:p>
    <w:p w14:paraId="22D12721" w14:textId="77777777" w:rsidR="00FE3EE1" w:rsidRPr="004D6894" w:rsidRDefault="00FE3EE1" w:rsidP="003B027F">
      <w:pPr>
        <w:pStyle w:val="Body"/>
        <w:rPr>
          <w:rFonts w:ascii="Cambria" w:hAnsi="Cambria"/>
          <w:b/>
          <w:color w:val="auto"/>
          <w:sz w:val="20"/>
        </w:rPr>
      </w:pPr>
      <w:r w:rsidRPr="004D6894">
        <w:rPr>
          <w:rFonts w:ascii="Cambria" w:hAnsi="Cambria"/>
          <w:b/>
          <w:color w:val="auto"/>
          <w:sz w:val="20"/>
          <w:highlight w:val="cyan"/>
        </w:rPr>
        <w:t>Fiedler’s Contingency Theory &amp; Cognitive Resource Theory</w:t>
      </w:r>
    </w:p>
    <w:p w14:paraId="4CD6D542"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auto"/>
          <w:sz w:val="20"/>
          <w:highlight w:val="yellow"/>
        </w:rPr>
        <w:t>1a) Contingency Theory</w:t>
      </w:r>
      <w:r w:rsidRPr="004D6894">
        <w:rPr>
          <w:rFonts w:ascii="Cambria" w:hAnsi="Cambria"/>
          <w:color w:val="auto"/>
          <w:sz w:val="20"/>
        </w:rPr>
        <w:t xml:space="preserve">: Fred Fiedler’s theory; the association b/n leadership orientation &amp; group effectiveness is </w:t>
      </w:r>
      <w:r w:rsidRPr="004D6894">
        <w:rPr>
          <w:rFonts w:ascii="Cambria" w:hAnsi="Cambria"/>
          <w:color w:val="auto"/>
          <w:sz w:val="20"/>
          <w:u w:val="single"/>
        </w:rPr>
        <w:t xml:space="preserve">contingent on how </w:t>
      </w:r>
      <w:proofErr w:type="spellStart"/>
      <w:r w:rsidRPr="004D6894">
        <w:rPr>
          <w:rFonts w:ascii="Cambria" w:hAnsi="Cambria"/>
          <w:color w:val="auto"/>
          <w:sz w:val="20"/>
          <w:u w:val="single"/>
        </w:rPr>
        <w:t>favourable</w:t>
      </w:r>
      <w:proofErr w:type="spellEnd"/>
      <w:r w:rsidRPr="004D6894">
        <w:rPr>
          <w:rFonts w:ascii="Cambria" w:hAnsi="Cambria"/>
          <w:color w:val="auto"/>
          <w:sz w:val="20"/>
          <w:u w:val="single"/>
        </w:rPr>
        <w:t xml:space="preserve"> the situation</w:t>
      </w:r>
      <w:r w:rsidRPr="004D6894">
        <w:rPr>
          <w:rFonts w:ascii="Cambria" w:hAnsi="Cambria"/>
          <w:color w:val="auto"/>
          <w:sz w:val="20"/>
        </w:rPr>
        <w:t xml:space="preserve"> </w:t>
      </w:r>
      <w:r w:rsidRPr="004D6894">
        <w:rPr>
          <w:rFonts w:ascii="Cambria" w:hAnsi="Cambria"/>
          <w:color w:val="auto"/>
          <w:sz w:val="20"/>
          <w:u w:val="single"/>
        </w:rPr>
        <w:t>is for exerting influence</w:t>
      </w:r>
    </w:p>
    <w:p w14:paraId="68C02EA0" w14:textId="77777777" w:rsidR="00FE3EE1" w:rsidRPr="004D6894" w:rsidRDefault="00FE3EE1" w:rsidP="003B027F">
      <w:pPr>
        <w:pStyle w:val="Body"/>
        <w:numPr>
          <w:ilvl w:val="0"/>
          <w:numId w:val="32"/>
        </w:numPr>
        <w:rPr>
          <w:rFonts w:ascii="Cambria" w:hAnsi="Cambria"/>
          <w:b/>
          <w:color w:val="auto"/>
          <w:sz w:val="20"/>
          <w:u w:val="single"/>
        </w:rPr>
      </w:pPr>
      <w:r w:rsidRPr="004D6894">
        <w:rPr>
          <w:rFonts w:ascii="Cambria" w:hAnsi="Cambria"/>
          <w:b/>
          <w:color w:val="auto"/>
          <w:sz w:val="20"/>
          <w:u w:val="single"/>
        </w:rPr>
        <w:t>Leadership orientation is measured by having leaders describe their:</w:t>
      </w:r>
    </w:p>
    <w:p w14:paraId="2FC98E50" w14:textId="77777777" w:rsidR="00FE3EE1" w:rsidRPr="004D6894" w:rsidRDefault="00FE3EE1" w:rsidP="003B027F">
      <w:pPr>
        <w:pStyle w:val="Body"/>
        <w:numPr>
          <w:ilvl w:val="1"/>
          <w:numId w:val="32"/>
        </w:numPr>
        <w:rPr>
          <w:rFonts w:ascii="Cambria" w:hAnsi="Cambria"/>
          <w:color w:val="auto"/>
          <w:sz w:val="20"/>
        </w:rPr>
      </w:pPr>
      <w:r w:rsidRPr="004D6894">
        <w:rPr>
          <w:rFonts w:ascii="Cambria" w:hAnsi="Cambria"/>
          <w:color w:val="auto"/>
          <w:sz w:val="20"/>
          <w:highlight w:val="yellow"/>
        </w:rPr>
        <w:t>Least Preferred Co-Worker (LPC):</w:t>
      </w:r>
      <w:r w:rsidRPr="004D6894">
        <w:rPr>
          <w:rFonts w:ascii="Cambria" w:hAnsi="Cambria"/>
          <w:b/>
          <w:color w:val="auto"/>
          <w:sz w:val="20"/>
        </w:rPr>
        <w:t xml:space="preserve"> </w:t>
      </w:r>
      <w:r w:rsidRPr="004D6894">
        <w:rPr>
          <w:rFonts w:ascii="Cambria" w:hAnsi="Cambria"/>
          <w:color w:val="auto"/>
          <w:sz w:val="20"/>
        </w:rPr>
        <w:t>a current or past co-worker with whom a leader has had a hard time accomplishing a task</w:t>
      </w:r>
      <w:r w:rsidRPr="004D6894">
        <w:rPr>
          <w:rFonts w:ascii="Cambria" w:hAnsi="Cambria"/>
          <w:b/>
          <w:color w:val="auto"/>
          <w:sz w:val="20"/>
        </w:rPr>
        <w:t xml:space="preserve"> </w:t>
      </w:r>
    </w:p>
    <w:p w14:paraId="626552E6" w14:textId="77777777" w:rsidR="00FE3EE1" w:rsidRPr="004D6894" w:rsidRDefault="00FE3EE1" w:rsidP="003B027F">
      <w:pPr>
        <w:pStyle w:val="Body"/>
        <w:numPr>
          <w:ilvl w:val="2"/>
          <w:numId w:val="32"/>
        </w:numPr>
        <w:rPr>
          <w:rFonts w:ascii="Cambria" w:hAnsi="Cambria"/>
          <w:b/>
          <w:color w:val="FF0000"/>
          <w:sz w:val="20"/>
        </w:rPr>
      </w:pPr>
      <w:r w:rsidRPr="004D6894">
        <w:rPr>
          <w:rFonts w:ascii="Cambria" w:hAnsi="Cambria"/>
          <w:b/>
          <w:color w:val="FF0000"/>
          <w:sz w:val="20"/>
        </w:rPr>
        <w:t xml:space="preserve">HIGH LPC (describes LPC </w:t>
      </w:r>
      <w:proofErr w:type="spellStart"/>
      <w:r w:rsidRPr="004D6894">
        <w:rPr>
          <w:rFonts w:ascii="Cambria" w:hAnsi="Cambria"/>
          <w:b/>
          <w:color w:val="FF0000"/>
          <w:sz w:val="20"/>
          <w:u w:val="single"/>
        </w:rPr>
        <w:t>favourably</w:t>
      </w:r>
      <w:proofErr w:type="spellEnd"/>
      <w:r w:rsidRPr="004D6894">
        <w:rPr>
          <w:rFonts w:ascii="Cambria" w:hAnsi="Cambria"/>
          <w:b/>
          <w:color w:val="FF0000"/>
          <w:sz w:val="20"/>
          <w:u w:val="single"/>
        </w:rPr>
        <w:t>)</w:t>
      </w:r>
      <w:r w:rsidRPr="004D6894">
        <w:rPr>
          <w:rFonts w:ascii="Cambria" w:hAnsi="Cambria"/>
          <w:b/>
          <w:color w:val="FF0000"/>
          <w:sz w:val="20"/>
        </w:rPr>
        <w:t xml:space="preserve"> = relationship oriented</w:t>
      </w:r>
    </w:p>
    <w:p w14:paraId="642A3877" w14:textId="77777777" w:rsidR="00FE3EE1" w:rsidRPr="004D6894" w:rsidRDefault="00FE3EE1" w:rsidP="003B027F">
      <w:pPr>
        <w:pStyle w:val="Body"/>
        <w:numPr>
          <w:ilvl w:val="3"/>
          <w:numId w:val="32"/>
        </w:numPr>
        <w:rPr>
          <w:rFonts w:ascii="Cambria" w:hAnsi="Cambria"/>
          <w:color w:val="auto"/>
          <w:sz w:val="20"/>
        </w:rPr>
      </w:pPr>
      <w:r w:rsidRPr="004D6894">
        <w:rPr>
          <w:rFonts w:ascii="Cambria" w:hAnsi="Cambria"/>
          <w:color w:val="auto"/>
          <w:sz w:val="20"/>
        </w:rPr>
        <w:t xml:space="preserve">Despite fact that LPC was hard to work with, leader can still find </w:t>
      </w:r>
      <w:proofErr w:type="spellStart"/>
      <w:r w:rsidRPr="004D6894">
        <w:rPr>
          <w:rFonts w:ascii="Cambria" w:hAnsi="Cambria"/>
          <w:color w:val="auto"/>
          <w:sz w:val="20"/>
        </w:rPr>
        <w:t>pos</w:t>
      </w:r>
      <w:proofErr w:type="spellEnd"/>
      <w:r w:rsidRPr="004D6894">
        <w:rPr>
          <w:rFonts w:ascii="Cambria" w:hAnsi="Cambria"/>
          <w:color w:val="auto"/>
          <w:sz w:val="20"/>
        </w:rPr>
        <w:t xml:space="preserve"> qualities in him/her</w:t>
      </w:r>
    </w:p>
    <w:p w14:paraId="42C5112F" w14:textId="77777777" w:rsidR="00FE3EE1" w:rsidRPr="004D6894" w:rsidRDefault="00FE3EE1" w:rsidP="003B027F">
      <w:pPr>
        <w:pStyle w:val="Body"/>
        <w:numPr>
          <w:ilvl w:val="2"/>
          <w:numId w:val="32"/>
        </w:numPr>
        <w:rPr>
          <w:rFonts w:ascii="Cambria" w:hAnsi="Cambria"/>
          <w:b/>
          <w:color w:val="FF0000"/>
          <w:sz w:val="20"/>
        </w:rPr>
      </w:pPr>
      <w:r w:rsidRPr="004D6894">
        <w:rPr>
          <w:rFonts w:ascii="Cambria" w:hAnsi="Cambria"/>
          <w:b/>
          <w:color w:val="FF0000"/>
          <w:sz w:val="20"/>
        </w:rPr>
        <w:t xml:space="preserve">LOW LPC (describes LPC </w:t>
      </w:r>
      <w:r w:rsidRPr="004D6894">
        <w:rPr>
          <w:rFonts w:ascii="Cambria" w:hAnsi="Cambria"/>
          <w:b/>
          <w:color w:val="FF0000"/>
          <w:sz w:val="20"/>
          <w:u w:val="single"/>
        </w:rPr>
        <w:t>unfavorably)</w:t>
      </w:r>
      <w:r w:rsidRPr="004D6894">
        <w:rPr>
          <w:rFonts w:ascii="Cambria" w:hAnsi="Cambria"/>
          <w:b/>
          <w:color w:val="FF0000"/>
          <w:sz w:val="20"/>
        </w:rPr>
        <w:t xml:space="preserve"> = task-oriented</w:t>
      </w:r>
    </w:p>
    <w:p w14:paraId="1D311DC1" w14:textId="77777777" w:rsidR="00FE3EE1" w:rsidRPr="004D6894" w:rsidRDefault="00FE3EE1" w:rsidP="003B027F">
      <w:pPr>
        <w:pStyle w:val="Body"/>
        <w:numPr>
          <w:ilvl w:val="3"/>
          <w:numId w:val="32"/>
        </w:numPr>
        <w:rPr>
          <w:rFonts w:ascii="Cambria" w:hAnsi="Cambria"/>
          <w:color w:val="auto"/>
          <w:sz w:val="20"/>
        </w:rPr>
      </w:pPr>
      <w:r w:rsidRPr="004D6894">
        <w:rPr>
          <w:rFonts w:ascii="Cambria" w:hAnsi="Cambria"/>
          <w:color w:val="auto"/>
          <w:sz w:val="20"/>
        </w:rPr>
        <w:t xml:space="preserve">Allows low task competence of LPC to colour his/her views of personal qualities </w:t>
      </w:r>
      <w:r w:rsidRPr="004D6894">
        <w:rPr>
          <w:rFonts w:ascii="Cambria" w:hAnsi="Cambria"/>
          <w:color w:val="auto"/>
          <w:sz w:val="20"/>
        </w:rPr>
        <w:sym w:font="Wingdings" w:char="F0E0"/>
      </w:r>
      <w:r w:rsidRPr="004D6894">
        <w:rPr>
          <w:rFonts w:ascii="Cambria" w:hAnsi="Cambria"/>
          <w:color w:val="auto"/>
          <w:sz w:val="20"/>
        </w:rPr>
        <w:t xml:space="preserve"> “if </w:t>
      </w:r>
      <w:proofErr w:type="spellStart"/>
      <w:r w:rsidRPr="004D6894">
        <w:rPr>
          <w:rFonts w:ascii="Cambria" w:hAnsi="Cambria"/>
          <w:color w:val="auto"/>
          <w:sz w:val="20"/>
        </w:rPr>
        <w:t>hes</w:t>
      </w:r>
      <w:proofErr w:type="spellEnd"/>
      <w:r w:rsidRPr="004D6894">
        <w:rPr>
          <w:rFonts w:ascii="Cambria" w:hAnsi="Cambria"/>
          <w:color w:val="auto"/>
          <w:sz w:val="20"/>
        </w:rPr>
        <w:t xml:space="preserve"> no good at job, </w:t>
      </w:r>
      <w:proofErr w:type="spellStart"/>
      <w:r w:rsidRPr="004D6894">
        <w:rPr>
          <w:rFonts w:ascii="Cambria" w:hAnsi="Cambria"/>
          <w:color w:val="auto"/>
          <w:sz w:val="20"/>
        </w:rPr>
        <w:t>hes</w:t>
      </w:r>
      <w:proofErr w:type="spellEnd"/>
      <w:r w:rsidRPr="004D6894">
        <w:rPr>
          <w:rFonts w:ascii="Cambria" w:hAnsi="Cambria"/>
          <w:color w:val="auto"/>
          <w:sz w:val="20"/>
        </w:rPr>
        <w:t xml:space="preserve"> no good at anything)</w:t>
      </w:r>
    </w:p>
    <w:p w14:paraId="004F3B40" w14:textId="77777777" w:rsidR="00FE3EE1" w:rsidRPr="004D6894" w:rsidRDefault="00FE3EE1" w:rsidP="003B027F">
      <w:pPr>
        <w:pStyle w:val="Body"/>
        <w:numPr>
          <w:ilvl w:val="0"/>
          <w:numId w:val="32"/>
        </w:numPr>
        <w:rPr>
          <w:rFonts w:ascii="Cambria" w:hAnsi="Cambria"/>
          <w:color w:val="FF0000"/>
          <w:sz w:val="20"/>
        </w:rPr>
      </w:pPr>
      <w:r w:rsidRPr="004D6894">
        <w:rPr>
          <w:rFonts w:ascii="Cambria" w:hAnsi="Cambria"/>
          <w:color w:val="FF0000"/>
          <w:sz w:val="20"/>
        </w:rPr>
        <w:t>HIGH LPC leaders = motivated to maintain interpersonal relations</w:t>
      </w:r>
    </w:p>
    <w:p w14:paraId="7AA0BA52" w14:textId="77777777" w:rsidR="00FE3EE1" w:rsidRPr="004D6894" w:rsidRDefault="00FE3EE1" w:rsidP="003B027F">
      <w:pPr>
        <w:pStyle w:val="Body"/>
        <w:numPr>
          <w:ilvl w:val="0"/>
          <w:numId w:val="32"/>
        </w:numPr>
        <w:rPr>
          <w:rFonts w:ascii="Cambria" w:hAnsi="Cambria"/>
          <w:color w:val="FF0000"/>
          <w:sz w:val="20"/>
        </w:rPr>
      </w:pPr>
      <w:r w:rsidRPr="004D6894">
        <w:rPr>
          <w:rFonts w:ascii="Cambria" w:hAnsi="Cambria"/>
          <w:color w:val="FF0000"/>
          <w:sz w:val="20"/>
        </w:rPr>
        <w:t>LOW LPC leaders = motivated to accomplish a task</w:t>
      </w:r>
    </w:p>
    <w:p w14:paraId="0318E537"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auto"/>
          <w:sz w:val="20"/>
        </w:rPr>
        <w:t xml:space="preserve">LPC score is not a measure of consideration or initiating structure (which are observed </w:t>
      </w:r>
      <w:proofErr w:type="spellStart"/>
      <w:r w:rsidRPr="004D6894">
        <w:rPr>
          <w:rFonts w:ascii="Cambria" w:hAnsi="Cambria"/>
          <w:color w:val="auto"/>
          <w:sz w:val="20"/>
        </w:rPr>
        <w:t>beh</w:t>
      </w:r>
      <w:proofErr w:type="spellEnd"/>
      <w:r w:rsidRPr="004D6894">
        <w:rPr>
          <w:rFonts w:ascii="Cambria" w:hAnsi="Cambria"/>
          <w:color w:val="auto"/>
          <w:sz w:val="20"/>
        </w:rPr>
        <w:t xml:space="preserve">)…while </w:t>
      </w:r>
      <w:r w:rsidRPr="004D6894">
        <w:rPr>
          <w:rFonts w:ascii="Cambria" w:hAnsi="Cambria"/>
          <w:b/>
          <w:i/>
          <w:color w:val="0000FF"/>
          <w:sz w:val="20"/>
          <w:u w:val="single"/>
        </w:rPr>
        <w:t>LPC = an attitude of the leader toward work relationships</w:t>
      </w:r>
    </w:p>
    <w:p w14:paraId="6D1E0F6C" w14:textId="77777777" w:rsidR="00FE3EE1" w:rsidRPr="004D6894" w:rsidRDefault="00FE3EE1" w:rsidP="003B027F">
      <w:pPr>
        <w:pStyle w:val="Body"/>
        <w:rPr>
          <w:rFonts w:ascii="Cambria" w:hAnsi="Cambria"/>
          <w:b/>
          <w:color w:val="auto"/>
          <w:sz w:val="20"/>
        </w:rPr>
      </w:pPr>
    </w:p>
    <w:p w14:paraId="35429507" w14:textId="77777777" w:rsidR="00FE3EE1" w:rsidRPr="004D6894" w:rsidRDefault="00FE3EE1" w:rsidP="003B027F">
      <w:pPr>
        <w:pStyle w:val="Body"/>
        <w:rPr>
          <w:rFonts w:ascii="Cambria" w:hAnsi="Cambria"/>
          <w:b/>
          <w:i/>
          <w:color w:val="auto"/>
          <w:sz w:val="20"/>
        </w:rPr>
      </w:pPr>
      <w:r w:rsidRPr="004D6894">
        <w:rPr>
          <w:rFonts w:ascii="Cambria" w:hAnsi="Cambria"/>
          <w:b/>
          <w:i/>
          <w:color w:val="auto"/>
          <w:sz w:val="20"/>
        </w:rPr>
        <w:t>Situational Favorableness</w:t>
      </w:r>
    </w:p>
    <w:p w14:paraId="565C0296"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auto"/>
          <w:sz w:val="20"/>
        </w:rPr>
        <w:t>Situational favorableness = “</w:t>
      </w:r>
      <w:r w:rsidRPr="004D6894">
        <w:rPr>
          <w:rFonts w:ascii="Cambria" w:hAnsi="Cambria"/>
          <w:color w:val="auto"/>
          <w:sz w:val="20"/>
          <w:u w:val="single"/>
        </w:rPr>
        <w:t>contingency part” of contingency theory</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specifies when a particular LPC orientation should contribute most to group effectiveness</w:t>
      </w:r>
    </w:p>
    <w:p w14:paraId="22DC148D"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auto"/>
          <w:sz w:val="20"/>
          <w:highlight w:val="cyan"/>
        </w:rPr>
        <w:t>Factors that effect situational favorableness</w:t>
      </w:r>
      <w:r w:rsidRPr="004D6894">
        <w:rPr>
          <w:rFonts w:ascii="Cambria" w:hAnsi="Cambria"/>
          <w:color w:val="auto"/>
          <w:sz w:val="20"/>
        </w:rPr>
        <w:t>:</w:t>
      </w:r>
    </w:p>
    <w:p w14:paraId="700D39D0" w14:textId="77777777" w:rsidR="00FE3EE1" w:rsidRPr="004D6894" w:rsidRDefault="00FE3EE1" w:rsidP="003B027F">
      <w:pPr>
        <w:pStyle w:val="Body"/>
        <w:numPr>
          <w:ilvl w:val="1"/>
          <w:numId w:val="32"/>
        </w:numPr>
        <w:rPr>
          <w:rFonts w:ascii="Cambria" w:hAnsi="Cambria"/>
          <w:color w:val="auto"/>
          <w:sz w:val="20"/>
        </w:rPr>
      </w:pPr>
      <w:r w:rsidRPr="004D6894">
        <w:rPr>
          <w:rFonts w:ascii="Cambria" w:hAnsi="Cambria"/>
          <w:b/>
          <w:i/>
          <w:color w:val="FF0000"/>
          <w:sz w:val="20"/>
        </w:rPr>
        <w:t>LEADER-MEMBER RELATIONS</w:t>
      </w:r>
      <w:r w:rsidRPr="004D6894">
        <w:rPr>
          <w:rFonts w:ascii="Cambria" w:hAnsi="Cambria"/>
          <w:b/>
          <w:color w:val="auto"/>
          <w:sz w:val="20"/>
        </w:rPr>
        <w:t xml:space="preserve"> </w:t>
      </w:r>
      <w:r w:rsidRPr="004D6894">
        <w:rPr>
          <w:rFonts w:ascii="Cambria" w:hAnsi="Cambria"/>
          <w:color w:val="auto"/>
          <w:sz w:val="20"/>
          <w:u w:val="single"/>
        </w:rPr>
        <w:sym w:font="Wingdings" w:char="F0E0"/>
      </w:r>
      <w:r w:rsidRPr="004D6894">
        <w:rPr>
          <w:rFonts w:ascii="Cambria" w:hAnsi="Cambria"/>
          <w:color w:val="auto"/>
          <w:sz w:val="20"/>
          <w:u w:val="single"/>
        </w:rPr>
        <w:t xml:space="preserve"> when relationship b/n leader &amp; member is good</w:t>
      </w:r>
      <w:r w:rsidRPr="004D6894">
        <w:rPr>
          <w:rFonts w:ascii="Cambria" w:hAnsi="Cambria"/>
          <w:color w:val="auto"/>
          <w:sz w:val="20"/>
        </w:rPr>
        <w:t xml:space="preserve">, leader is in a </w:t>
      </w:r>
      <w:proofErr w:type="spellStart"/>
      <w:r w:rsidRPr="004D6894">
        <w:rPr>
          <w:rFonts w:ascii="Cambria" w:hAnsi="Cambria"/>
          <w:color w:val="auto"/>
          <w:sz w:val="20"/>
        </w:rPr>
        <w:t>favourable</w:t>
      </w:r>
      <w:proofErr w:type="spellEnd"/>
      <w:r w:rsidRPr="004D6894">
        <w:rPr>
          <w:rFonts w:ascii="Cambria" w:hAnsi="Cambria"/>
          <w:color w:val="auto"/>
          <w:sz w:val="20"/>
        </w:rPr>
        <w:t xml:space="preserve"> situation to exert influence (a poor relationship should damage the leader’s influence)</w:t>
      </w:r>
    </w:p>
    <w:p w14:paraId="466FE389" w14:textId="77777777" w:rsidR="00FE3EE1" w:rsidRPr="004D6894" w:rsidRDefault="00FE3EE1" w:rsidP="003B027F">
      <w:pPr>
        <w:pStyle w:val="Body"/>
        <w:numPr>
          <w:ilvl w:val="1"/>
          <w:numId w:val="32"/>
        </w:numPr>
        <w:rPr>
          <w:rFonts w:ascii="Cambria" w:hAnsi="Cambria"/>
          <w:color w:val="auto"/>
          <w:sz w:val="20"/>
        </w:rPr>
      </w:pPr>
      <w:r w:rsidRPr="004D6894">
        <w:rPr>
          <w:rFonts w:ascii="Cambria" w:hAnsi="Cambria"/>
          <w:b/>
          <w:i/>
          <w:color w:val="FF0000"/>
          <w:sz w:val="20"/>
        </w:rPr>
        <w:t>TASK STRUCTURE</w:t>
      </w:r>
      <w:r w:rsidRPr="004D6894">
        <w:rPr>
          <w:rFonts w:ascii="Cambria" w:hAnsi="Cambria"/>
          <w:i/>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when task at hand is </w:t>
      </w:r>
      <w:r w:rsidRPr="004D6894">
        <w:rPr>
          <w:rFonts w:ascii="Cambria" w:hAnsi="Cambria"/>
          <w:color w:val="auto"/>
          <w:sz w:val="20"/>
          <w:u w:val="single"/>
        </w:rPr>
        <w:t>highly structured</w:t>
      </w:r>
      <w:r w:rsidRPr="004D6894">
        <w:rPr>
          <w:rFonts w:ascii="Cambria" w:hAnsi="Cambria"/>
          <w:color w:val="auto"/>
          <w:sz w:val="20"/>
        </w:rPr>
        <w:t xml:space="preserve">, leader should be able to exert considerable influence on group </w:t>
      </w:r>
      <w:r w:rsidRPr="004D6894">
        <w:rPr>
          <w:rFonts w:ascii="Cambria" w:hAnsi="Cambria"/>
          <w:color w:val="auto"/>
          <w:sz w:val="20"/>
        </w:rPr>
        <w:sym w:font="Wingdings" w:char="F0E0"/>
      </w:r>
      <w:r w:rsidRPr="004D6894">
        <w:rPr>
          <w:rFonts w:ascii="Cambria" w:hAnsi="Cambria"/>
          <w:color w:val="auto"/>
          <w:sz w:val="20"/>
        </w:rPr>
        <w:t xml:space="preserve"> clear goals &amp; clear procedures to achieve goals enable the leader to set performance standards &amp; hold </w:t>
      </w:r>
      <w:proofErr w:type="spellStart"/>
      <w:r w:rsidRPr="004D6894">
        <w:rPr>
          <w:rFonts w:ascii="Cambria" w:hAnsi="Cambria"/>
          <w:color w:val="auto"/>
          <w:sz w:val="20"/>
        </w:rPr>
        <w:t>ees</w:t>
      </w:r>
      <w:proofErr w:type="spellEnd"/>
      <w:r w:rsidRPr="004D6894">
        <w:rPr>
          <w:rFonts w:ascii="Cambria" w:hAnsi="Cambria"/>
          <w:color w:val="auto"/>
          <w:sz w:val="20"/>
        </w:rPr>
        <w:t xml:space="preserve"> responsible</w:t>
      </w:r>
    </w:p>
    <w:p w14:paraId="4D78EC17" w14:textId="77777777" w:rsidR="00FE3EE1" w:rsidRPr="004D6894" w:rsidRDefault="00FE3EE1" w:rsidP="003B027F">
      <w:pPr>
        <w:pStyle w:val="Body"/>
        <w:numPr>
          <w:ilvl w:val="1"/>
          <w:numId w:val="32"/>
        </w:numPr>
        <w:rPr>
          <w:rFonts w:ascii="Cambria" w:hAnsi="Cambria"/>
          <w:color w:val="auto"/>
          <w:sz w:val="20"/>
        </w:rPr>
      </w:pPr>
      <w:r w:rsidRPr="004D6894">
        <w:rPr>
          <w:rFonts w:ascii="Cambria" w:hAnsi="Cambria"/>
          <w:b/>
          <w:i/>
          <w:color w:val="FF0000"/>
          <w:sz w:val="20"/>
        </w:rPr>
        <w:t>POSITION POWER</w:t>
      </w:r>
      <w:r w:rsidRPr="004D6894">
        <w:rPr>
          <w:rFonts w:ascii="Cambria" w:hAnsi="Cambria"/>
          <w:i/>
          <w:color w:val="auto"/>
          <w:sz w:val="20"/>
        </w:rPr>
        <w:t xml:space="preserve"> </w:t>
      </w:r>
      <w:r w:rsidRPr="004D6894">
        <w:rPr>
          <w:rFonts w:ascii="Cambria" w:hAnsi="Cambria"/>
          <w:color w:val="auto"/>
          <w:sz w:val="20"/>
        </w:rPr>
        <w:sym w:font="Wingdings" w:char="F0E0"/>
      </w:r>
      <w:r w:rsidRPr="004D6894">
        <w:rPr>
          <w:rFonts w:ascii="Cambria" w:hAnsi="Cambria"/>
          <w:i/>
          <w:color w:val="auto"/>
          <w:sz w:val="20"/>
        </w:rPr>
        <w:t xml:space="preserve"> </w:t>
      </w:r>
      <w:r w:rsidRPr="004D6894">
        <w:rPr>
          <w:rFonts w:ascii="Cambria" w:hAnsi="Cambria"/>
          <w:color w:val="auto"/>
          <w:sz w:val="20"/>
        </w:rPr>
        <w:t xml:space="preserve">formal authority granted to the leader by org </w:t>
      </w:r>
      <w:r w:rsidRPr="004D6894">
        <w:rPr>
          <w:rFonts w:ascii="Cambria" w:hAnsi="Cambria"/>
          <w:color w:val="auto"/>
          <w:sz w:val="20"/>
          <w:u w:val="single"/>
        </w:rPr>
        <w:t>to tell others what to do</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more position power the leader has, the more </w:t>
      </w:r>
      <w:proofErr w:type="spellStart"/>
      <w:r w:rsidRPr="004D6894">
        <w:rPr>
          <w:rFonts w:ascii="Cambria" w:hAnsi="Cambria"/>
          <w:color w:val="auto"/>
          <w:sz w:val="20"/>
        </w:rPr>
        <w:t>favourable</w:t>
      </w:r>
      <w:proofErr w:type="spellEnd"/>
      <w:r w:rsidRPr="004D6894">
        <w:rPr>
          <w:rFonts w:ascii="Cambria" w:hAnsi="Cambria"/>
          <w:color w:val="auto"/>
          <w:sz w:val="20"/>
        </w:rPr>
        <w:t xml:space="preserve"> the leadership situation </w:t>
      </w:r>
    </w:p>
    <w:p w14:paraId="330608B8"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color w:val="auto"/>
          <w:sz w:val="20"/>
        </w:rPr>
        <w:t xml:space="preserve">Situation = most </w:t>
      </w:r>
      <w:proofErr w:type="spellStart"/>
      <w:r w:rsidRPr="004D6894">
        <w:rPr>
          <w:rFonts w:ascii="Cambria" w:hAnsi="Cambria"/>
          <w:color w:val="auto"/>
          <w:sz w:val="20"/>
        </w:rPr>
        <w:t>favourable</w:t>
      </w:r>
      <w:proofErr w:type="spellEnd"/>
      <w:r w:rsidRPr="004D6894">
        <w:rPr>
          <w:rFonts w:ascii="Cambria" w:hAnsi="Cambria"/>
          <w:color w:val="auto"/>
          <w:sz w:val="20"/>
        </w:rPr>
        <w:t xml:space="preserve"> for leadership when </w:t>
      </w:r>
      <w:r w:rsidRPr="004D6894">
        <w:rPr>
          <w:rFonts w:ascii="Cambria" w:hAnsi="Cambria"/>
          <w:color w:val="auto"/>
          <w:sz w:val="20"/>
        </w:rPr>
        <w:sym w:font="Wingdings" w:char="F0E0"/>
      </w:r>
      <w:r w:rsidRPr="004D6894">
        <w:rPr>
          <w:rFonts w:ascii="Cambria" w:hAnsi="Cambria"/>
          <w:color w:val="auto"/>
          <w:sz w:val="20"/>
        </w:rPr>
        <w:t xml:space="preserve"> </w:t>
      </w:r>
      <w:r w:rsidRPr="004D6894">
        <w:rPr>
          <w:rFonts w:ascii="Cambria" w:hAnsi="Cambria"/>
          <w:color w:val="0000FF"/>
          <w:sz w:val="20"/>
          <w:u w:val="single"/>
        </w:rPr>
        <w:t>leader-member relations are good, task is structured, and leader has strong position power</w:t>
      </w:r>
      <w:r w:rsidRPr="004D6894">
        <w:rPr>
          <w:rFonts w:ascii="Cambria" w:hAnsi="Cambria"/>
          <w:color w:val="auto"/>
          <w:sz w:val="20"/>
        </w:rPr>
        <w:t xml:space="preserve"> </w:t>
      </w:r>
    </w:p>
    <w:p w14:paraId="098956EF"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b/>
          <w:color w:val="auto"/>
          <w:sz w:val="20"/>
          <w:highlight w:val="yellow"/>
        </w:rPr>
        <w:t>Task orientation (LOW LPC)</w:t>
      </w:r>
      <w:r w:rsidRPr="004D6894">
        <w:rPr>
          <w:rFonts w:ascii="Cambria" w:hAnsi="Cambria"/>
          <w:color w:val="auto"/>
          <w:sz w:val="20"/>
        </w:rPr>
        <w:t xml:space="preserve"> = most effective when leadership situation is very </w:t>
      </w:r>
      <w:proofErr w:type="spellStart"/>
      <w:r w:rsidRPr="004D6894">
        <w:rPr>
          <w:rFonts w:ascii="Cambria" w:hAnsi="Cambria"/>
          <w:color w:val="auto"/>
          <w:sz w:val="20"/>
        </w:rPr>
        <w:t>favourable</w:t>
      </w:r>
      <w:proofErr w:type="spellEnd"/>
      <w:r w:rsidRPr="004D6894">
        <w:rPr>
          <w:rFonts w:ascii="Cambria" w:hAnsi="Cambria"/>
          <w:color w:val="auto"/>
          <w:sz w:val="20"/>
        </w:rPr>
        <w:t xml:space="preserve"> or very </w:t>
      </w:r>
      <w:proofErr w:type="spellStart"/>
      <w:r w:rsidRPr="004D6894">
        <w:rPr>
          <w:rFonts w:ascii="Cambria" w:hAnsi="Cambria"/>
          <w:color w:val="auto"/>
          <w:sz w:val="20"/>
        </w:rPr>
        <w:t>unfavourable</w:t>
      </w:r>
      <w:proofErr w:type="spellEnd"/>
    </w:p>
    <w:p w14:paraId="74D8CB5D" w14:textId="77777777" w:rsidR="00FE3EE1" w:rsidRPr="004D6894" w:rsidRDefault="00FE3EE1" w:rsidP="003B027F">
      <w:pPr>
        <w:pStyle w:val="Body"/>
        <w:numPr>
          <w:ilvl w:val="0"/>
          <w:numId w:val="32"/>
        </w:numPr>
        <w:rPr>
          <w:rFonts w:ascii="Cambria" w:hAnsi="Cambria"/>
          <w:color w:val="auto"/>
          <w:sz w:val="20"/>
        </w:rPr>
      </w:pPr>
      <w:r w:rsidRPr="004D6894">
        <w:rPr>
          <w:rFonts w:ascii="Cambria" w:hAnsi="Cambria"/>
          <w:b/>
          <w:color w:val="auto"/>
          <w:sz w:val="20"/>
          <w:highlight w:val="yellow"/>
        </w:rPr>
        <w:t>Relationship orientation (HIGH LPC)</w:t>
      </w:r>
      <w:r w:rsidRPr="004D6894">
        <w:rPr>
          <w:rFonts w:ascii="Cambria" w:hAnsi="Cambria"/>
          <w:b/>
          <w:color w:val="auto"/>
          <w:sz w:val="20"/>
        </w:rPr>
        <w:t xml:space="preserve"> </w:t>
      </w:r>
      <w:r w:rsidRPr="004D6894">
        <w:rPr>
          <w:rFonts w:ascii="Cambria" w:hAnsi="Cambria"/>
          <w:color w:val="auto"/>
          <w:sz w:val="20"/>
        </w:rPr>
        <w:t xml:space="preserve">= most effective in </w:t>
      </w:r>
      <w:r w:rsidRPr="004D6894">
        <w:rPr>
          <w:rFonts w:ascii="Cambria" w:hAnsi="Cambria"/>
          <w:b/>
          <w:color w:val="auto"/>
          <w:sz w:val="20"/>
          <w:highlight w:val="cyan"/>
          <w:u w:val="single"/>
        </w:rPr>
        <w:t>medium favorability</w:t>
      </w:r>
      <w:r w:rsidRPr="004D6894">
        <w:rPr>
          <w:rFonts w:ascii="Cambria" w:hAnsi="Cambria"/>
          <w:color w:val="auto"/>
          <w:sz w:val="20"/>
        </w:rPr>
        <w:t xml:space="preserve"> </w:t>
      </w:r>
    </w:p>
    <w:p w14:paraId="3BFEA5FF" w14:textId="77777777" w:rsidR="00FE3EE1" w:rsidRPr="004D6894" w:rsidRDefault="00FE3EE1" w:rsidP="003B027F">
      <w:pPr>
        <w:pStyle w:val="Body"/>
        <w:numPr>
          <w:ilvl w:val="1"/>
          <w:numId w:val="32"/>
        </w:numPr>
        <w:rPr>
          <w:rFonts w:ascii="Cambria" w:hAnsi="Cambria"/>
          <w:color w:val="auto"/>
          <w:sz w:val="20"/>
        </w:rPr>
      </w:pPr>
      <w:r w:rsidRPr="004D6894">
        <w:rPr>
          <w:rFonts w:ascii="Cambria" w:hAnsi="Cambria"/>
          <w:b/>
          <w:color w:val="auto"/>
          <w:sz w:val="20"/>
        </w:rPr>
        <w:t>Why?</w:t>
      </w:r>
    </w:p>
    <w:p w14:paraId="3333012D" w14:textId="77777777" w:rsidR="00FE3EE1" w:rsidRPr="004D6894" w:rsidRDefault="00FE3EE1" w:rsidP="003B027F">
      <w:pPr>
        <w:pStyle w:val="Body"/>
        <w:numPr>
          <w:ilvl w:val="2"/>
          <w:numId w:val="32"/>
        </w:numPr>
        <w:rPr>
          <w:rFonts w:ascii="Cambria" w:hAnsi="Cambria"/>
          <w:color w:val="auto"/>
          <w:sz w:val="20"/>
        </w:rPr>
      </w:pPr>
      <w:r w:rsidRPr="004D6894">
        <w:rPr>
          <w:rFonts w:ascii="Cambria" w:hAnsi="Cambria"/>
          <w:color w:val="auto"/>
          <w:sz w:val="20"/>
        </w:rPr>
        <w:t xml:space="preserve">B/c leaders can get away with a task orientation when the situation is </w:t>
      </w:r>
      <w:proofErr w:type="spellStart"/>
      <w:r w:rsidRPr="004D6894">
        <w:rPr>
          <w:rFonts w:ascii="Cambria" w:hAnsi="Cambria"/>
          <w:color w:val="auto"/>
          <w:sz w:val="20"/>
        </w:rPr>
        <w:t>favourable</w:t>
      </w:r>
      <w:proofErr w:type="spellEnd"/>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w:t>
      </w:r>
      <w:proofErr w:type="spellStart"/>
      <w:r w:rsidRPr="004D6894">
        <w:rPr>
          <w:rFonts w:ascii="Cambria" w:hAnsi="Cambria"/>
          <w:color w:val="auto"/>
          <w:sz w:val="20"/>
        </w:rPr>
        <w:t>ees</w:t>
      </w:r>
      <w:proofErr w:type="spellEnd"/>
      <w:r w:rsidRPr="004D6894">
        <w:rPr>
          <w:rFonts w:ascii="Cambria" w:hAnsi="Cambria"/>
          <w:color w:val="auto"/>
          <w:sz w:val="20"/>
        </w:rPr>
        <w:t xml:space="preserve"> are “ready” to be influenced</w:t>
      </w:r>
    </w:p>
    <w:p w14:paraId="46C0F782" w14:textId="77777777" w:rsidR="00FE3EE1" w:rsidRPr="004D6894" w:rsidRDefault="00FE3EE1" w:rsidP="003B027F">
      <w:pPr>
        <w:pStyle w:val="Body"/>
        <w:numPr>
          <w:ilvl w:val="2"/>
          <w:numId w:val="32"/>
        </w:numPr>
        <w:rPr>
          <w:rFonts w:ascii="Cambria" w:hAnsi="Cambria"/>
          <w:color w:val="0000FF"/>
          <w:sz w:val="20"/>
        </w:rPr>
      </w:pPr>
      <w:r w:rsidRPr="004D6894">
        <w:rPr>
          <w:rFonts w:ascii="Cambria" w:hAnsi="Cambria"/>
          <w:color w:val="0000FF"/>
          <w:sz w:val="20"/>
        </w:rPr>
        <w:t xml:space="preserve">When situation is very </w:t>
      </w:r>
      <w:proofErr w:type="spellStart"/>
      <w:r w:rsidRPr="004D6894">
        <w:rPr>
          <w:rFonts w:ascii="Cambria" w:hAnsi="Cambria"/>
          <w:color w:val="0000FF"/>
          <w:sz w:val="20"/>
        </w:rPr>
        <w:t>unfavourable</w:t>
      </w:r>
      <w:proofErr w:type="spellEnd"/>
      <w:r w:rsidRPr="004D6894">
        <w:rPr>
          <w:rFonts w:ascii="Cambria" w:hAnsi="Cambria"/>
          <w:color w:val="0000FF"/>
          <w:sz w:val="20"/>
        </w:rPr>
        <w:t xml:space="preserve"> for leadership, task orientation is necessary to get anything accomplished</w:t>
      </w:r>
    </w:p>
    <w:p w14:paraId="73E42019" w14:textId="77777777" w:rsidR="00FE3EE1" w:rsidRPr="004D6894" w:rsidRDefault="00FE3EE1" w:rsidP="003B027F">
      <w:pPr>
        <w:pStyle w:val="Body"/>
        <w:numPr>
          <w:ilvl w:val="2"/>
          <w:numId w:val="32"/>
        </w:numPr>
        <w:rPr>
          <w:rFonts w:ascii="Cambria" w:hAnsi="Cambria"/>
          <w:color w:val="auto"/>
          <w:sz w:val="20"/>
        </w:rPr>
      </w:pPr>
      <w:r w:rsidRPr="004D6894">
        <w:rPr>
          <w:rFonts w:ascii="Cambria" w:hAnsi="Cambria"/>
          <w:b/>
          <w:color w:val="auto"/>
          <w:sz w:val="20"/>
        </w:rPr>
        <w:t>In medium favorability,</w:t>
      </w:r>
      <w:r w:rsidRPr="004D6894">
        <w:rPr>
          <w:rFonts w:ascii="Cambria" w:hAnsi="Cambria"/>
          <w:color w:val="auto"/>
          <w:sz w:val="20"/>
        </w:rPr>
        <w:t xml:space="preserve"> </w:t>
      </w:r>
      <w:r w:rsidRPr="004D6894">
        <w:rPr>
          <w:rFonts w:ascii="Cambria" w:hAnsi="Cambria"/>
          <w:color w:val="auto"/>
          <w:sz w:val="20"/>
          <w:u w:val="single"/>
        </w:rPr>
        <w:t xml:space="preserve">boss is faced with a combo of an unclear task or poor relationship with </w:t>
      </w:r>
      <w:proofErr w:type="spellStart"/>
      <w:r w:rsidRPr="004D6894">
        <w:rPr>
          <w:rFonts w:ascii="Cambria" w:hAnsi="Cambria"/>
          <w:color w:val="auto"/>
          <w:sz w:val="20"/>
          <w:u w:val="single"/>
        </w:rPr>
        <w:t>ees</w:t>
      </w:r>
      <w:proofErr w:type="spellEnd"/>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here, a </w:t>
      </w:r>
      <w:r w:rsidRPr="004D6894">
        <w:rPr>
          <w:rFonts w:ascii="Cambria" w:hAnsi="Cambria"/>
          <w:color w:val="FF0000"/>
          <w:sz w:val="20"/>
        </w:rPr>
        <w:t>relationship orientation will help to make the best of a situation</w:t>
      </w:r>
      <w:r w:rsidRPr="004D6894">
        <w:rPr>
          <w:rFonts w:ascii="Cambria" w:hAnsi="Cambria"/>
          <w:color w:val="auto"/>
          <w:sz w:val="20"/>
        </w:rPr>
        <w:t xml:space="preserve"> that is stress-provoking but not impossibly bad </w:t>
      </w:r>
    </w:p>
    <w:p w14:paraId="11B0522D" w14:textId="77777777" w:rsidR="00FE3EE1" w:rsidRPr="004D6894" w:rsidRDefault="00FE3EE1" w:rsidP="003B027F">
      <w:pPr>
        <w:pStyle w:val="Body"/>
        <w:numPr>
          <w:ilvl w:val="1"/>
          <w:numId w:val="32"/>
        </w:numPr>
        <w:rPr>
          <w:rFonts w:ascii="Cambria" w:hAnsi="Cambria"/>
          <w:i/>
          <w:color w:val="008000"/>
          <w:sz w:val="20"/>
        </w:rPr>
      </w:pPr>
      <w:r w:rsidRPr="004D6894">
        <w:rPr>
          <w:rFonts w:ascii="Cambria" w:hAnsi="Cambria"/>
          <w:i/>
          <w:color w:val="008000"/>
          <w:sz w:val="20"/>
        </w:rPr>
        <w:t>•The theory has been the subject of much debate.</w:t>
      </w:r>
    </w:p>
    <w:p w14:paraId="344D3BD3" w14:textId="77777777" w:rsidR="00FE3EE1" w:rsidRPr="004D6894" w:rsidRDefault="00FE3EE1" w:rsidP="003B027F">
      <w:pPr>
        <w:pStyle w:val="Body"/>
        <w:numPr>
          <w:ilvl w:val="1"/>
          <w:numId w:val="32"/>
        </w:numPr>
        <w:rPr>
          <w:rFonts w:ascii="Cambria" w:hAnsi="Cambria"/>
          <w:i/>
          <w:color w:val="008000"/>
          <w:sz w:val="20"/>
        </w:rPr>
      </w:pPr>
      <w:r w:rsidRPr="004D6894">
        <w:rPr>
          <w:rFonts w:ascii="Cambria" w:hAnsi="Cambria"/>
          <w:i/>
          <w:color w:val="008000"/>
          <w:sz w:val="20"/>
        </w:rPr>
        <w:t>•The exact meaning of the LPC score is not clear.</w:t>
      </w:r>
    </w:p>
    <w:p w14:paraId="11FCDF54" w14:textId="77777777" w:rsidR="00FE3EE1" w:rsidRPr="004D6894" w:rsidRDefault="00FE3EE1" w:rsidP="003B027F">
      <w:pPr>
        <w:pStyle w:val="Body"/>
        <w:numPr>
          <w:ilvl w:val="1"/>
          <w:numId w:val="32"/>
        </w:numPr>
        <w:rPr>
          <w:rFonts w:ascii="Cambria" w:hAnsi="Cambria"/>
          <w:i/>
          <w:color w:val="008000"/>
          <w:sz w:val="20"/>
        </w:rPr>
      </w:pPr>
      <w:r w:rsidRPr="004D6894">
        <w:rPr>
          <w:rFonts w:ascii="Cambria" w:hAnsi="Cambria"/>
          <w:i/>
          <w:color w:val="008000"/>
          <w:sz w:val="20"/>
        </w:rPr>
        <w:t>•A major source of the many inconsistent findings is the small sample sizes used in many studies.</w:t>
      </w:r>
    </w:p>
    <w:p w14:paraId="2D104C8B" w14:textId="77777777" w:rsidR="00FE3EE1" w:rsidRPr="004D6894" w:rsidRDefault="00FE3EE1" w:rsidP="003B027F">
      <w:pPr>
        <w:pStyle w:val="Body"/>
        <w:numPr>
          <w:ilvl w:val="1"/>
          <w:numId w:val="32"/>
        </w:numPr>
        <w:rPr>
          <w:rFonts w:ascii="Cambria" w:hAnsi="Cambria"/>
          <w:i/>
          <w:color w:val="008000"/>
          <w:sz w:val="20"/>
        </w:rPr>
      </w:pPr>
      <w:r w:rsidRPr="004D6894">
        <w:rPr>
          <w:rFonts w:ascii="Cambria" w:hAnsi="Cambria"/>
          <w:i/>
          <w:color w:val="008000"/>
          <w:sz w:val="20"/>
        </w:rPr>
        <w:t>•Recent reviews have concluded that there is reasonable support for the theory.</w:t>
      </w:r>
    </w:p>
    <w:p w14:paraId="65553EB8" w14:textId="77777777" w:rsidR="00FE3EE1" w:rsidRPr="004D6894" w:rsidRDefault="00FE3EE1" w:rsidP="003B027F">
      <w:pPr>
        <w:pStyle w:val="Body"/>
        <w:numPr>
          <w:ilvl w:val="1"/>
          <w:numId w:val="32"/>
        </w:numPr>
        <w:rPr>
          <w:rFonts w:ascii="Cambria" w:hAnsi="Cambria"/>
          <w:i/>
          <w:color w:val="008000"/>
          <w:sz w:val="20"/>
        </w:rPr>
      </w:pPr>
      <w:r w:rsidRPr="004D6894">
        <w:rPr>
          <w:rFonts w:ascii="Cambria" w:hAnsi="Cambria"/>
          <w:i/>
          <w:color w:val="008000"/>
          <w:sz w:val="20"/>
        </w:rPr>
        <w:t>•The theory needs some refinement.</w:t>
      </w:r>
    </w:p>
    <w:p w14:paraId="12540AF6" w14:textId="77777777" w:rsidR="00FE3EE1" w:rsidRPr="004D6894" w:rsidRDefault="00FE3EE1" w:rsidP="003B027F">
      <w:pPr>
        <w:pStyle w:val="Body"/>
        <w:rPr>
          <w:rFonts w:ascii="Cambria" w:hAnsi="Cambria"/>
          <w:color w:val="auto"/>
          <w:sz w:val="20"/>
        </w:rPr>
      </w:pPr>
    </w:p>
    <w:p w14:paraId="3D354B58" w14:textId="77777777" w:rsidR="00FE3EE1" w:rsidRPr="004D6894" w:rsidRDefault="00FE3EE1" w:rsidP="003B027F">
      <w:pPr>
        <w:pStyle w:val="Body"/>
        <w:rPr>
          <w:rFonts w:ascii="Cambria" w:hAnsi="Cambria"/>
          <w:b/>
          <w:color w:val="auto"/>
          <w:sz w:val="20"/>
        </w:rPr>
      </w:pPr>
      <w:r w:rsidRPr="004D6894">
        <w:rPr>
          <w:rFonts w:ascii="Cambria" w:hAnsi="Cambria"/>
          <w:b/>
          <w:color w:val="auto"/>
          <w:sz w:val="20"/>
          <w:highlight w:val="cyan"/>
        </w:rPr>
        <w:t>1 b) Cognitive Resource Theory</w:t>
      </w:r>
    </w:p>
    <w:p w14:paraId="40984FDA" w14:textId="77777777" w:rsidR="00FE3EE1" w:rsidRPr="004D6894" w:rsidRDefault="00FE3EE1" w:rsidP="003B027F">
      <w:pPr>
        <w:pStyle w:val="Body"/>
        <w:numPr>
          <w:ilvl w:val="0"/>
          <w:numId w:val="33"/>
        </w:numPr>
        <w:rPr>
          <w:rFonts w:ascii="Cambria" w:hAnsi="Cambria"/>
          <w:color w:val="0000FF"/>
          <w:sz w:val="20"/>
        </w:rPr>
      </w:pPr>
      <w:r w:rsidRPr="004D6894">
        <w:rPr>
          <w:rFonts w:ascii="Cambria" w:hAnsi="Cambria"/>
          <w:color w:val="0000FF"/>
          <w:sz w:val="20"/>
        </w:rPr>
        <w:t>New revised contingency theory</w:t>
      </w:r>
    </w:p>
    <w:p w14:paraId="2E3C32B7" w14:textId="77777777" w:rsidR="00FE3EE1" w:rsidRPr="004D6894" w:rsidRDefault="00FE3EE1" w:rsidP="003B027F">
      <w:pPr>
        <w:pStyle w:val="Body"/>
        <w:numPr>
          <w:ilvl w:val="0"/>
          <w:numId w:val="33"/>
        </w:numPr>
        <w:rPr>
          <w:rFonts w:ascii="Cambria" w:hAnsi="Cambria"/>
          <w:color w:val="auto"/>
          <w:sz w:val="20"/>
        </w:rPr>
      </w:pPr>
      <w:r w:rsidRPr="004D6894">
        <w:rPr>
          <w:rFonts w:ascii="Cambria" w:hAnsi="Cambria"/>
          <w:color w:val="auto"/>
          <w:sz w:val="20"/>
          <w:highlight w:val="yellow"/>
        </w:rPr>
        <w:t>Cognitive Resource Theory (CRT):</w:t>
      </w:r>
      <w:r w:rsidRPr="004D6894">
        <w:rPr>
          <w:rFonts w:ascii="Cambria" w:hAnsi="Cambria"/>
          <w:color w:val="auto"/>
          <w:sz w:val="20"/>
        </w:rPr>
        <w:t xml:space="preserve"> leadership theory that focuses on the conditions in </w:t>
      </w:r>
      <w:r w:rsidRPr="004D6894">
        <w:rPr>
          <w:rFonts w:ascii="Cambria" w:hAnsi="Cambria"/>
          <w:color w:val="auto"/>
          <w:sz w:val="20"/>
          <w:u w:val="single"/>
        </w:rPr>
        <w:t>which leader’s cognitive resources</w:t>
      </w:r>
      <w:r w:rsidRPr="004D6894">
        <w:rPr>
          <w:rFonts w:ascii="Cambria" w:hAnsi="Cambria"/>
          <w:color w:val="auto"/>
          <w:sz w:val="20"/>
        </w:rPr>
        <w:t xml:space="preserve"> (intelligence, expertise, experience) contribute to effective leadership</w:t>
      </w:r>
    </w:p>
    <w:p w14:paraId="56726C1F" w14:textId="77777777" w:rsidR="00FE3EE1" w:rsidRPr="004D6894" w:rsidRDefault="00FE3EE1" w:rsidP="003B027F">
      <w:pPr>
        <w:pStyle w:val="Body"/>
        <w:numPr>
          <w:ilvl w:val="0"/>
          <w:numId w:val="33"/>
        </w:numPr>
        <w:rPr>
          <w:rFonts w:ascii="Cambria" w:hAnsi="Cambria"/>
          <w:color w:val="auto"/>
          <w:sz w:val="20"/>
        </w:rPr>
      </w:pPr>
      <w:r w:rsidRPr="004D6894">
        <w:rPr>
          <w:rFonts w:ascii="Cambria" w:hAnsi="Cambria"/>
          <w:color w:val="auto"/>
          <w:sz w:val="20"/>
          <w:u w:val="single"/>
        </w:rPr>
        <w:t>Essence of CRT</w:t>
      </w:r>
      <w:r w:rsidRPr="004D6894">
        <w:rPr>
          <w:rFonts w:ascii="Cambria" w:hAnsi="Cambria"/>
          <w:color w:val="auto"/>
          <w:sz w:val="20"/>
        </w:rPr>
        <w:t xml:space="preserve"> = </w:t>
      </w:r>
      <w:r w:rsidRPr="004D6894">
        <w:rPr>
          <w:rFonts w:ascii="Cambria" w:hAnsi="Cambria"/>
          <w:b/>
          <w:color w:val="auto"/>
          <w:sz w:val="20"/>
          <w:u w:val="single"/>
        </w:rPr>
        <w:t>importance of intelligence for leadership effectiveness</w:t>
      </w:r>
      <w:r w:rsidRPr="004D6894">
        <w:rPr>
          <w:rFonts w:ascii="Cambria" w:hAnsi="Cambria"/>
          <w:color w:val="auto"/>
          <w:sz w:val="20"/>
        </w:rPr>
        <w:t xml:space="preserve"> depends on the following conditions: </w:t>
      </w:r>
    </w:p>
    <w:p w14:paraId="7EAAD2B3" w14:textId="77777777" w:rsidR="00FE3EE1" w:rsidRPr="004D6894" w:rsidRDefault="00FE3EE1" w:rsidP="003B027F">
      <w:pPr>
        <w:pStyle w:val="Body"/>
        <w:numPr>
          <w:ilvl w:val="1"/>
          <w:numId w:val="33"/>
        </w:numPr>
        <w:rPr>
          <w:rFonts w:ascii="Cambria" w:hAnsi="Cambria"/>
          <w:color w:val="auto"/>
          <w:sz w:val="20"/>
        </w:rPr>
      </w:pPr>
      <w:proofErr w:type="gramStart"/>
      <w:r w:rsidRPr="004D6894">
        <w:rPr>
          <w:rFonts w:ascii="Cambria" w:hAnsi="Cambria"/>
          <w:color w:val="FF0000"/>
          <w:sz w:val="20"/>
        </w:rPr>
        <w:t>the</w:t>
      </w:r>
      <w:proofErr w:type="gramEnd"/>
      <w:r w:rsidRPr="004D6894">
        <w:rPr>
          <w:rFonts w:ascii="Cambria" w:hAnsi="Cambria"/>
          <w:color w:val="FF0000"/>
          <w:sz w:val="20"/>
        </w:rPr>
        <w:t xml:space="preserve"> </w:t>
      </w:r>
      <w:proofErr w:type="spellStart"/>
      <w:r w:rsidRPr="004D6894">
        <w:rPr>
          <w:rFonts w:ascii="Cambria" w:hAnsi="Cambria"/>
          <w:color w:val="FF0000"/>
          <w:sz w:val="20"/>
        </w:rPr>
        <w:t>directiveness</w:t>
      </w:r>
      <w:proofErr w:type="spellEnd"/>
      <w:r w:rsidRPr="004D6894">
        <w:rPr>
          <w:rFonts w:ascii="Cambria" w:hAnsi="Cambria"/>
          <w:color w:val="FF0000"/>
          <w:sz w:val="20"/>
        </w:rPr>
        <w:t xml:space="preserve"> of the leader, </w:t>
      </w:r>
    </w:p>
    <w:p w14:paraId="7A621D60" w14:textId="77777777" w:rsidR="00FE3EE1" w:rsidRPr="004D6894" w:rsidRDefault="00FE3EE1" w:rsidP="003B027F">
      <w:pPr>
        <w:pStyle w:val="Body"/>
        <w:numPr>
          <w:ilvl w:val="1"/>
          <w:numId w:val="33"/>
        </w:numPr>
        <w:rPr>
          <w:rFonts w:ascii="Cambria" w:hAnsi="Cambria"/>
          <w:color w:val="auto"/>
          <w:sz w:val="20"/>
        </w:rPr>
      </w:pPr>
      <w:proofErr w:type="gramStart"/>
      <w:r w:rsidRPr="004D6894">
        <w:rPr>
          <w:rFonts w:ascii="Cambria" w:hAnsi="Cambria"/>
          <w:color w:val="FF0000"/>
          <w:sz w:val="20"/>
        </w:rPr>
        <w:t>group</w:t>
      </w:r>
      <w:proofErr w:type="gramEnd"/>
      <w:r w:rsidRPr="004D6894">
        <w:rPr>
          <w:rFonts w:ascii="Cambria" w:hAnsi="Cambria"/>
          <w:color w:val="FF0000"/>
          <w:sz w:val="20"/>
        </w:rPr>
        <w:t xml:space="preserve"> support for the leader</w:t>
      </w:r>
    </w:p>
    <w:p w14:paraId="210DF1ED" w14:textId="77777777" w:rsidR="00FE3EE1" w:rsidRPr="004D6894" w:rsidRDefault="00FE3EE1" w:rsidP="003B027F">
      <w:pPr>
        <w:pStyle w:val="Body"/>
        <w:numPr>
          <w:ilvl w:val="1"/>
          <w:numId w:val="33"/>
        </w:numPr>
        <w:rPr>
          <w:rFonts w:ascii="Cambria" w:hAnsi="Cambria"/>
          <w:color w:val="auto"/>
          <w:sz w:val="20"/>
        </w:rPr>
      </w:pPr>
      <w:proofErr w:type="gramStart"/>
      <w:r w:rsidRPr="004D6894">
        <w:rPr>
          <w:rFonts w:ascii="Cambria" w:hAnsi="Cambria"/>
          <w:color w:val="FF0000"/>
          <w:sz w:val="20"/>
        </w:rPr>
        <w:t>the</w:t>
      </w:r>
      <w:proofErr w:type="gramEnd"/>
      <w:r w:rsidRPr="004D6894">
        <w:rPr>
          <w:rFonts w:ascii="Cambria" w:hAnsi="Cambria"/>
          <w:color w:val="FF0000"/>
          <w:sz w:val="20"/>
        </w:rPr>
        <w:t xml:space="preserve"> stressfulness of the situation</w:t>
      </w:r>
    </w:p>
    <w:p w14:paraId="2F06C2ED" w14:textId="77777777" w:rsidR="00FE3EE1" w:rsidRPr="004D6894" w:rsidRDefault="00FE3EE1" w:rsidP="003B027F">
      <w:pPr>
        <w:pStyle w:val="Body"/>
        <w:numPr>
          <w:ilvl w:val="0"/>
          <w:numId w:val="33"/>
        </w:numPr>
        <w:rPr>
          <w:rFonts w:ascii="Cambria" w:hAnsi="Cambria"/>
          <w:color w:val="auto"/>
          <w:sz w:val="20"/>
        </w:rPr>
      </w:pPr>
      <w:r w:rsidRPr="004D6894">
        <w:rPr>
          <w:rFonts w:ascii="Cambria" w:hAnsi="Cambria"/>
          <w:b/>
          <w:color w:val="auto"/>
          <w:sz w:val="20"/>
        </w:rPr>
        <w:t>Leader intelligence = most important when leader is</w:t>
      </w:r>
      <w:r w:rsidRPr="004D6894">
        <w:rPr>
          <w:rFonts w:ascii="Cambria" w:hAnsi="Cambria"/>
          <w:color w:val="auto"/>
          <w:sz w:val="20"/>
        </w:rPr>
        <w:t xml:space="preserve"> </w:t>
      </w:r>
      <w:r w:rsidRPr="004D6894">
        <w:rPr>
          <w:rFonts w:ascii="Cambria" w:hAnsi="Cambria"/>
          <w:b/>
          <w:color w:val="FF0000"/>
          <w:sz w:val="20"/>
        </w:rPr>
        <w:t>directive, group supports the leader, and the situation is low-stress</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b/c the leader is able to think clearly &amp; use his/her intelligence </w:t>
      </w:r>
      <w:r w:rsidRPr="004D6894">
        <w:rPr>
          <w:rFonts w:ascii="Cambria" w:hAnsi="Cambria"/>
          <w:color w:val="auto"/>
          <w:sz w:val="20"/>
        </w:rPr>
        <w:sym w:font="Wingdings" w:char="F0E0"/>
      </w:r>
      <w:r w:rsidRPr="004D6894">
        <w:rPr>
          <w:rFonts w:ascii="Cambria" w:hAnsi="Cambria"/>
          <w:color w:val="auto"/>
          <w:sz w:val="20"/>
        </w:rPr>
        <w:t xml:space="preserve"> when situation = high-stress, the leader’s cog resources are impaired, so he/she must rely on work experience</w:t>
      </w:r>
    </w:p>
    <w:p w14:paraId="3170CFEC" w14:textId="77777777" w:rsidR="00FE3EE1" w:rsidRPr="004D6894" w:rsidRDefault="00FE3EE1" w:rsidP="003B027F">
      <w:pPr>
        <w:pStyle w:val="Body"/>
        <w:numPr>
          <w:ilvl w:val="1"/>
          <w:numId w:val="33"/>
        </w:numPr>
        <w:rPr>
          <w:rFonts w:ascii="Cambria" w:hAnsi="Cambria"/>
          <w:color w:val="auto"/>
          <w:sz w:val="20"/>
        </w:rPr>
      </w:pPr>
      <w:r w:rsidRPr="004D6894">
        <w:rPr>
          <w:rFonts w:ascii="Cambria" w:hAnsi="Cambria"/>
          <w:b/>
          <w:color w:val="auto"/>
          <w:sz w:val="20"/>
        </w:rPr>
        <w:t xml:space="preserve">FINDINGS: </w:t>
      </w:r>
      <w:r w:rsidRPr="004D6894">
        <w:rPr>
          <w:rFonts w:ascii="Cambria" w:hAnsi="Cambria"/>
          <w:color w:val="auto"/>
          <w:sz w:val="20"/>
          <w:u w:val="single"/>
        </w:rPr>
        <w:t>experience</w:t>
      </w:r>
      <w:r w:rsidRPr="004D6894">
        <w:rPr>
          <w:rFonts w:ascii="Cambria" w:hAnsi="Cambria"/>
          <w:color w:val="auto"/>
          <w:sz w:val="20"/>
        </w:rPr>
        <w:t xml:space="preserve"> predicts performance in </w:t>
      </w:r>
      <w:r w:rsidRPr="004D6894">
        <w:rPr>
          <w:rFonts w:ascii="Cambria" w:hAnsi="Cambria"/>
          <w:color w:val="auto"/>
          <w:sz w:val="20"/>
          <w:u w:val="single"/>
        </w:rPr>
        <w:t>high-stress situations</w:t>
      </w:r>
    </w:p>
    <w:p w14:paraId="4FE551B2" w14:textId="77777777" w:rsidR="00FE3EE1" w:rsidRPr="004D6894" w:rsidRDefault="00FE3EE1" w:rsidP="003B027F">
      <w:pPr>
        <w:pStyle w:val="Body"/>
        <w:numPr>
          <w:ilvl w:val="1"/>
          <w:numId w:val="33"/>
        </w:numPr>
        <w:rPr>
          <w:rFonts w:ascii="Cambria" w:hAnsi="Cambria"/>
          <w:color w:val="auto"/>
          <w:sz w:val="20"/>
        </w:rPr>
      </w:pPr>
      <w:r w:rsidRPr="004D6894">
        <w:rPr>
          <w:rFonts w:ascii="Cambria" w:hAnsi="Cambria"/>
          <w:b/>
          <w:color w:val="auto"/>
          <w:sz w:val="20"/>
        </w:rPr>
        <w:t>FINDINGS:</w:t>
      </w:r>
      <w:r w:rsidRPr="004D6894">
        <w:rPr>
          <w:rFonts w:ascii="Cambria" w:hAnsi="Cambria"/>
          <w:color w:val="auto"/>
          <w:sz w:val="20"/>
        </w:rPr>
        <w:t xml:space="preserve"> </w:t>
      </w:r>
      <w:r w:rsidRPr="004D6894">
        <w:rPr>
          <w:rFonts w:ascii="Cambria" w:hAnsi="Cambria"/>
          <w:color w:val="auto"/>
          <w:sz w:val="20"/>
          <w:u w:val="single"/>
        </w:rPr>
        <w:t>intelligence</w:t>
      </w:r>
      <w:r w:rsidRPr="004D6894">
        <w:rPr>
          <w:rFonts w:ascii="Cambria" w:hAnsi="Cambria"/>
          <w:color w:val="auto"/>
          <w:sz w:val="20"/>
        </w:rPr>
        <w:t xml:space="preserve"> predicts performance in </w:t>
      </w:r>
      <w:r w:rsidRPr="004D6894">
        <w:rPr>
          <w:rFonts w:ascii="Cambria" w:hAnsi="Cambria"/>
          <w:color w:val="auto"/>
          <w:sz w:val="20"/>
          <w:u w:val="single"/>
        </w:rPr>
        <w:t>low-stress situations</w:t>
      </w:r>
      <w:r w:rsidRPr="004D6894">
        <w:rPr>
          <w:rFonts w:ascii="Cambria" w:hAnsi="Cambria"/>
          <w:color w:val="auto"/>
          <w:sz w:val="20"/>
        </w:rPr>
        <w:t xml:space="preserve"> </w:t>
      </w:r>
    </w:p>
    <w:p w14:paraId="2B7C0603" w14:textId="77777777" w:rsidR="00FE3EE1" w:rsidRPr="004D6894" w:rsidRDefault="00FE3EE1" w:rsidP="003B027F">
      <w:pPr>
        <w:pStyle w:val="Body"/>
        <w:numPr>
          <w:ilvl w:val="1"/>
          <w:numId w:val="33"/>
        </w:numPr>
        <w:rPr>
          <w:rFonts w:ascii="Cambria" w:hAnsi="Cambria"/>
          <w:color w:val="auto"/>
          <w:sz w:val="20"/>
        </w:rPr>
      </w:pPr>
      <w:r w:rsidRPr="004D6894">
        <w:rPr>
          <w:rFonts w:ascii="Cambria" w:hAnsi="Cambria"/>
          <w:b/>
          <w:color w:val="auto"/>
          <w:sz w:val="20"/>
        </w:rPr>
        <w:t>FINDINGS:</w:t>
      </w:r>
      <w:r w:rsidRPr="004D6894">
        <w:rPr>
          <w:rFonts w:ascii="Cambria" w:hAnsi="Cambria"/>
          <w:color w:val="auto"/>
          <w:sz w:val="20"/>
        </w:rPr>
        <w:t xml:space="preserve"> leader intelligence = more related to group performance when the leader is </w:t>
      </w:r>
      <w:r w:rsidRPr="004D6894">
        <w:rPr>
          <w:rFonts w:ascii="Cambria" w:hAnsi="Cambria"/>
          <w:color w:val="auto"/>
          <w:sz w:val="20"/>
          <w:u w:val="single"/>
        </w:rPr>
        <w:t>directive</w:t>
      </w:r>
      <w:r w:rsidRPr="004D6894">
        <w:rPr>
          <w:rFonts w:ascii="Cambria" w:hAnsi="Cambria"/>
          <w:color w:val="auto"/>
          <w:sz w:val="20"/>
        </w:rPr>
        <w:t xml:space="preserve"> and has the </w:t>
      </w:r>
      <w:r w:rsidRPr="004D6894">
        <w:rPr>
          <w:rFonts w:ascii="Cambria" w:hAnsi="Cambria"/>
          <w:color w:val="auto"/>
          <w:sz w:val="20"/>
          <w:u w:val="single"/>
        </w:rPr>
        <w:t>support of the group</w:t>
      </w:r>
      <w:r w:rsidRPr="004D6894">
        <w:rPr>
          <w:rFonts w:ascii="Cambria" w:hAnsi="Cambria"/>
          <w:color w:val="auto"/>
          <w:sz w:val="20"/>
        </w:rPr>
        <w:t xml:space="preserve"> </w:t>
      </w:r>
    </w:p>
    <w:p w14:paraId="4FFF6D97" w14:textId="77777777" w:rsidR="00FE3EE1" w:rsidRPr="004D6894" w:rsidRDefault="00FE3EE1" w:rsidP="003B027F">
      <w:pPr>
        <w:pStyle w:val="Body"/>
        <w:numPr>
          <w:ilvl w:val="1"/>
          <w:numId w:val="33"/>
        </w:numPr>
        <w:rPr>
          <w:rFonts w:ascii="Cambria" w:hAnsi="Cambria"/>
          <w:color w:val="0000FF"/>
          <w:sz w:val="20"/>
        </w:rPr>
      </w:pPr>
      <w:r w:rsidRPr="004D6894">
        <w:rPr>
          <w:rFonts w:ascii="Cambria" w:hAnsi="Cambria"/>
          <w:color w:val="0000FF"/>
          <w:sz w:val="20"/>
        </w:rPr>
        <w:t xml:space="preserve">CRT </w:t>
      </w:r>
      <w:r w:rsidRPr="004D6894">
        <w:rPr>
          <w:rFonts w:ascii="Cambria" w:hAnsi="Cambria"/>
          <w:color w:val="0000FF"/>
          <w:sz w:val="20"/>
        </w:rPr>
        <w:sym w:font="Wingdings" w:char="F0E0"/>
      </w:r>
      <w:r w:rsidRPr="004D6894">
        <w:rPr>
          <w:rFonts w:ascii="Cambria" w:hAnsi="Cambria"/>
          <w:color w:val="0000FF"/>
          <w:sz w:val="20"/>
        </w:rPr>
        <w:t xml:space="preserve"> TRAITS = IMPORATNT FOR LEADERSHIP EFFECTIVENESS</w:t>
      </w:r>
    </w:p>
    <w:p w14:paraId="151C2528" w14:textId="77777777" w:rsidR="00FE3EE1" w:rsidRPr="004D6894" w:rsidRDefault="00FE3EE1" w:rsidP="003B027F">
      <w:pPr>
        <w:pStyle w:val="Body"/>
        <w:rPr>
          <w:rFonts w:ascii="Cambria" w:hAnsi="Cambria"/>
          <w:b/>
          <w:color w:val="auto"/>
          <w:sz w:val="20"/>
        </w:rPr>
      </w:pPr>
    </w:p>
    <w:p w14:paraId="73CA2733" w14:textId="77777777" w:rsidR="00FE3EE1" w:rsidRPr="004D6894" w:rsidRDefault="00FE3EE1" w:rsidP="003B027F">
      <w:pPr>
        <w:pStyle w:val="Body"/>
        <w:rPr>
          <w:rFonts w:ascii="Cambria" w:hAnsi="Cambria"/>
          <w:b/>
          <w:color w:val="auto"/>
          <w:sz w:val="20"/>
        </w:rPr>
      </w:pPr>
      <w:r w:rsidRPr="004D6894">
        <w:rPr>
          <w:rFonts w:ascii="Cambria" w:hAnsi="Cambria"/>
          <w:b/>
          <w:color w:val="auto"/>
          <w:sz w:val="20"/>
          <w:highlight w:val="cyan"/>
        </w:rPr>
        <w:t>House’s Path Goal Theory</w:t>
      </w:r>
    </w:p>
    <w:p w14:paraId="2D4ECE28" w14:textId="77777777" w:rsidR="00FE3EE1" w:rsidRPr="004D6894" w:rsidRDefault="00FE3EE1" w:rsidP="003B027F">
      <w:pPr>
        <w:pStyle w:val="Body"/>
        <w:numPr>
          <w:ilvl w:val="0"/>
          <w:numId w:val="33"/>
        </w:numPr>
        <w:rPr>
          <w:rFonts w:ascii="Cambria" w:hAnsi="Cambria"/>
          <w:color w:val="auto"/>
          <w:sz w:val="20"/>
        </w:rPr>
      </w:pPr>
      <w:r w:rsidRPr="004D6894">
        <w:rPr>
          <w:rFonts w:ascii="Cambria" w:hAnsi="Cambria"/>
          <w:color w:val="auto"/>
          <w:sz w:val="20"/>
          <w:highlight w:val="yellow"/>
        </w:rPr>
        <w:t>Path-Goal Theory</w:t>
      </w:r>
      <w:r w:rsidRPr="004D6894">
        <w:rPr>
          <w:rFonts w:ascii="Cambria" w:hAnsi="Cambria"/>
          <w:color w:val="auto"/>
          <w:sz w:val="20"/>
        </w:rPr>
        <w:t xml:space="preserve">: Robert House’s theory; concerned with </w:t>
      </w:r>
      <w:r w:rsidRPr="004D6894">
        <w:rPr>
          <w:rFonts w:ascii="Cambria" w:hAnsi="Cambria"/>
          <w:color w:val="auto"/>
          <w:sz w:val="20"/>
          <w:u w:val="single"/>
        </w:rPr>
        <w:t xml:space="preserve">situations where various leader </w:t>
      </w:r>
      <w:proofErr w:type="spellStart"/>
      <w:r w:rsidRPr="004D6894">
        <w:rPr>
          <w:rFonts w:ascii="Cambria" w:hAnsi="Cambria"/>
          <w:color w:val="auto"/>
          <w:sz w:val="20"/>
          <w:u w:val="single"/>
        </w:rPr>
        <w:t>behaviours</w:t>
      </w:r>
      <w:proofErr w:type="spellEnd"/>
      <w:r w:rsidRPr="004D6894">
        <w:rPr>
          <w:rFonts w:ascii="Cambria" w:hAnsi="Cambria"/>
          <w:color w:val="auto"/>
          <w:sz w:val="20"/>
          <w:u w:val="single"/>
        </w:rPr>
        <w:t xml:space="preserve"> (directive, supportive, participative, achievement-oriented)</w:t>
      </w:r>
      <w:r w:rsidRPr="004D6894">
        <w:rPr>
          <w:rFonts w:ascii="Cambria" w:hAnsi="Cambria"/>
          <w:i/>
          <w:color w:val="auto"/>
          <w:sz w:val="20"/>
          <w:u w:val="single"/>
        </w:rPr>
        <w:t xml:space="preserve"> </w:t>
      </w:r>
      <w:r w:rsidRPr="004D6894">
        <w:rPr>
          <w:rFonts w:ascii="Cambria" w:hAnsi="Cambria"/>
          <w:color w:val="auto"/>
          <w:sz w:val="20"/>
          <w:u w:val="single"/>
        </w:rPr>
        <w:t>are most effective</w:t>
      </w:r>
    </w:p>
    <w:p w14:paraId="4347AD79" w14:textId="77777777" w:rsidR="00FE3EE1" w:rsidRPr="004D6894" w:rsidRDefault="00FE3EE1" w:rsidP="003B027F">
      <w:pPr>
        <w:pStyle w:val="Body"/>
        <w:numPr>
          <w:ilvl w:val="0"/>
          <w:numId w:val="33"/>
        </w:numPr>
        <w:rPr>
          <w:rFonts w:ascii="Cambria" w:hAnsi="Cambria"/>
          <w:color w:val="auto"/>
          <w:sz w:val="20"/>
        </w:rPr>
      </w:pPr>
      <w:r w:rsidRPr="004D6894">
        <w:rPr>
          <w:rFonts w:ascii="Cambria" w:hAnsi="Cambria"/>
          <w:color w:val="auto"/>
          <w:sz w:val="20"/>
        </w:rPr>
        <w:t xml:space="preserve">The most important activities of leaders are those that clarify the paths to various goals of interest to </w:t>
      </w:r>
      <w:proofErr w:type="spellStart"/>
      <w:r w:rsidRPr="004D6894">
        <w:rPr>
          <w:rFonts w:ascii="Cambria" w:hAnsi="Cambria"/>
          <w:color w:val="auto"/>
          <w:sz w:val="20"/>
        </w:rPr>
        <w:t>ees</w:t>
      </w:r>
      <w:proofErr w:type="spellEnd"/>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the opportunity to achieve such goals should promote job satisfaction, leader acceptance, and high effort </w:t>
      </w:r>
      <w:r w:rsidRPr="004D6894">
        <w:rPr>
          <w:rFonts w:ascii="Cambria" w:hAnsi="Cambria"/>
          <w:color w:val="auto"/>
          <w:sz w:val="20"/>
        </w:rPr>
        <w:sym w:font="Wingdings" w:char="F0E0"/>
      </w:r>
      <w:r w:rsidRPr="004D6894">
        <w:rPr>
          <w:rFonts w:ascii="Cambria" w:hAnsi="Cambria"/>
          <w:color w:val="FF0000"/>
          <w:sz w:val="20"/>
        </w:rPr>
        <w:t xml:space="preserve"> </w:t>
      </w:r>
      <w:r w:rsidRPr="004D6894">
        <w:rPr>
          <w:rFonts w:ascii="Cambria" w:hAnsi="Cambria"/>
          <w:i/>
          <w:color w:val="FF0000"/>
          <w:sz w:val="20"/>
        </w:rPr>
        <w:t xml:space="preserve">effective leader forms a connection b/n </w:t>
      </w:r>
      <w:proofErr w:type="spellStart"/>
      <w:r w:rsidRPr="004D6894">
        <w:rPr>
          <w:rFonts w:ascii="Cambria" w:hAnsi="Cambria"/>
          <w:i/>
          <w:color w:val="FF0000"/>
          <w:sz w:val="20"/>
        </w:rPr>
        <w:t>ee</w:t>
      </w:r>
      <w:proofErr w:type="spellEnd"/>
      <w:r w:rsidRPr="004D6894">
        <w:rPr>
          <w:rFonts w:ascii="Cambria" w:hAnsi="Cambria"/>
          <w:i/>
          <w:color w:val="FF0000"/>
          <w:sz w:val="20"/>
        </w:rPr>
        <w:t xml:space="preserve"> goals &amp; org goals</w:t>
      </w:r>
    </w:p>
    <w:p w14:paraId="2FD6C5BD" w14:textId="77777777" w:rsidR="00FE3EE1" w:rsidRPr="004D6894" w:rsidRDefault="00FE3EE1" w:rsidP="003B027F">
      <w:pPr>
        <w:pStyle w:val="Body"/>
        <w:numPr>
          <w:ilvl w:val="0"/>
          <w:numId w:val="33"/>
        </w:numPr>
        <w:rPr>
          <w:rFonts w:ascii="Cambria" w:hAnsi="Cambria"/>
          <w:color w:val="auto"/>
          <w:sz w:val="20"/>
        </w:rPr>
      </w:pPr>
      <w:r w:rsidRPr="004D6894">
        <w:rPr>
          <w:rFonts w:ascii="Cambria" w:hAnsi="Cambria"/>
          <w:color w:val="auto"/>
          <w:sz w:val="20"/>
        </w:rPr>
        <w:t xml:space="preserve">To provide </w:t>
      </w:r>
      <w:r w:rsidRPr="004D6894">
        <w:rPr>
          <w:rFonts w:ascii="Cambria" w:hAnsi="Cambria"/>
          <w:i/>
          <w:color w:val="auto"/>
          <w:sz w:val="20"/>
        </w:rPr>
        <w:t xml:space="preserve">job satisfaction </w:t>
      </w:r>
      <w:r w:rsidRPr="004D6894">
        <w:rPr>
          <w:rFonts w:ascii="Cambria" w:hAnsi="Cambria"/>
          <w:color w:val="auto"/>
          <w:sz w:val="20"/>
        </w:rPr>
        <w:t xml:space="preserve">&amp; </w:t>
      </w:r>
      <w:r w:rsidRPr="004D6894">
        <w:rPr>
          <w:rFonts w:ascii="Cambria" w:hAnsi="Cambria"/>
          <w:i/>
          <w:color w:val="auto"/>
          <w:sz w:val="20"/>
        </w:rPr>
        <w:t xml:space="preserve">leader acceptance, </w:t>
      </w:r>
      <w:r w:rsidRPr="004D6894">
        <w:rPr>
          <w:rFonts w:ascii="Cambria" w:hAnsi="Cambria"/>
          <w:color w:val="auto"/>
          <w:sz w:val="20"/>
        </w:rPr>
        <w:t xml:space="preserve">leader </w:t>
      </w:r>
      <w:proofErr w:type="spellStart"/>
      <w:r w:rsidRPr="004D6894">
        <w:rPr>
          <w:rFonts w:ascii="Cambria" w:hAnsi="Cambria"/>
          <w:color w:val="auto"/>
          <w:sz w:val="20"/>
        </w:rPr>
        <w:t>beh</w:t>
      </w:r>
      <w:proofErr w:type="spellEnd"/>
      <w:r w:rsidRPr="004D6894">
        <w:rPr>
          <w:rFonts w:ascii="Cambria" w:hAnsi="Cambria"/>
          <w:color w:val="auto"/>
          <w:sz w:val="20"/>
        </w:rPr>
        <w:t xml:space="preserve"> must be perceived as immediately satisfying/as leading to future satisfaction</w:t>
      </w:r>
    </w:p>
    <w:p w14:paraId="5D6CA1C6" w14:textId="77777777" w:rsidR="00FE3EE1" w:rsidRPr="004D6894" w:rsidRDefault="00FE3EE1" w:rsidP="003B027F">
      <w:pPr>
        <w:pStyle w:val="Body"/>
        <w:numPr>
          <w:ilvl w:val="0"/>
          <w:numId w:val="33"/>
        </w:numPr>
        <w:rPr>
          <w:rFonts w:ascii="Cambria" w:hAnsi="Cambria"/>
          <w:color w:val="auto"/>
          <w:sz w:val="20"/>
        </w:rPr>
      </w:pPr>
      <w:r w:rsidRPr="004D6894">
        <w:rPr>
          <w:rFonts w:ascii="Cambria" w:hAnsi="Cambria"/>
          <w:color w:val="auto"/>
          <w:sz w:val="20"/>
        </w:rPr>
        <w:t xml:space="preserve">To promote </w:t>
      </w:r>
      <w:proofErr w:type="spellStart"/>
      <w:r w:rsidRPr="004D6894">
        <w:rPr>
          <w:rFonts w:ascii="Cambria" w:hAnsi="Cambria"/>
          <w:color w:val="auto"/>
          <w:sz w:val="20"/>
        </w:rPr>
        <w:t>ee</w:t>
      </w:r>
      <w:proofErr w:type="spellEnd"/>
      <w:r w:rsidRPr="004D6894">
        <w:rPr>
          <w:rFonts w:ascii="Cambria" w:hAnsi="Cambria"/>
          <w:color w:val="auto"/>
          <w:sz w:val="20"/>
        </w:rPr>
        <w:t xml:space="preserve"> effort, leader must make REWARDS CONTINGENT ON PERFORMANCE &amp; ensure that </w:t>
      </w:r>
      <w:proofErr w:type="spellStart"/>
      <w:r w:rsidRPr="004D6894">
        <w:rPr>
          <w:rFonts w:ascii="Cambria" w:hAnsi="Cambria"/>
          <w:color w:val="auto"/>
          <w:sz w:val="20"/>
        </w:rPr>
        <w:t>ees</w:t>
      </w:r>
      <w:proofErr w:type="spellEnd"/>
      <w:r w:rsidRPr="004D6894">
        <w:rPr>
          <w:rFonts w:ascii="Cambria" w:hAnsi="Cambria"/>
          <w:color w:val="auto"/>
          <w:sz w:val="20"/>
        </w:rPr>
        <w:t xml:space="preserve"> have clear idea of how they can achieve these rewards </w:t>
      </w:r>
      <w:r w:rsidRPr="004D6894">
        <w:rPr>
          <w:rFonts w:ascii="Cambria" w:hAnsi="Cambria"/>
          <w:color w:val="auto"/>
          <w:sz w:val="20"/>
        </w:rPr>
        <w:sym w:font="Wingdings" w:char="F0E0"/>
      </w:r>
      <w:r w:rsidRPr="004D6894">
        <w:rPr>
          <w:rFonts w:ascii="Cambria" w:hAnsi="Cambria"/>
          <w:color w:val="auto"/>
          <w:sz w:val="20"/>
        </w:rPr>
        <w:t xml:space="preserve"> leader can provide support through direction/guidance/coaching</w:t>
      </w:r>
    </w:p>
    <w:p w14:paraId="2B871906" w14:textId="77777777" w:rsidR="00FE3EE1" w:rsidRPr="004D6894" w:rsidRDefault="00FE3EE1" w:rsidP="003B027F">
      <w:pPr>
        <w:pStyle w:val="Body"/>
        <w:numPr>
          <w:ilvl w:val="0"/>
          <w:numId w:val="33"/>
        </w:numPr>
        <w:rPr>
          <w:rFonts w:ascii="Cambria" w:hAnsi="Cambria"/>
          <w:color w:val="auto"/>
          <w:sz w:val="20"/>
        </w:rPr>
      </w:pPr>
      <w:r w:rsidRPr="004D6894">
        <w:rPr>
          <w:rFonts w:ascii="Cambria" w:hAnsi="Cambria"/>
          <w:color w:val="auto"/>
          <w:sz w:val="20"/>
          <w:highlight w:val="cyan"/>
        </w:rPr>
        <w:t>4 KINDS OF LEADER BEHAVIOUR</w:t>
      </w:r>
      <w:r w:rsidRPr="004D6894">
        <w:rPr>
          <w:rFonts w:ascii="Cambria" w:hAnsi="Cambria"/>
          <w:color w:val="auto"/>
          <w:sz w:val="20"/>
        </w:rPr>
        <w:t>:</w:t>
      </w:r>
    </w:p>
    <w:p w14:paraId="78D7CAD3" w14:textId="77777777" w:rsidR="00FE3EE1" w:rsidRPr="004D6894" w:rsidRDefault="00FE3EE1" w:rsidP="003B027F">
      <w:pPr>
        <w:pStyle w:val="Body"/>
        <w:numPr>
          <w:ilvl w:val="1"/>
          <w:numId w:val="35"/>
        </w:numPr>
        <w:rPr>
          <w:rFonts w:ascii="Cambria" w:hAnsi="Cambria"/>
          <w:color w:val="auto"/>
          <w:sz w:val="20"/>
        </w:rPr>
      </w:pPr>
      <w:r w:rsidRPr="004D6894">
        <w:rPr>
          <w:rFonts w:ascii="Cambria" w:hAnsi="Cambria"/>
          <w:b/>
          <w:color w:val="FF0000"/>
          <w:sz w:val="20"/>
        </w:rPr>
        <w:t>DIRECTIVE BEH</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schedule work, maintain performance standards, let </w:t>
      </w:r>
      <w:proofErr w:type="spellStart"/>
      <w:r w:rsidRPr="004D6894">
        <w:rPr>
          <w:rFonts w:ascii="Cambria" w:hAnsi="Cambria"/>
          <w:color w:val="auto"/>
          <w:sz w:val="20"/>
        </w:rPr>
        <w:t>ees</w:t>
      </w:r>
      <w:proofErr w:type="spellEnd"/>
      <w:r w:rsidRPr="004D6894">
        <w:rPr>
          <w:rFonts w:ascii="Cambria" w:hAnsi="Cambria"/>
          <w:color w:val="auto"/>
          <w:sz w:val="20"/>
        </w:rPr>
        <w:t xml:space="preserve"> know what is expected of them </w:t>
      </w:r>
      <w:r w:rsidRPr="004D6894">
        <w:rPr>
          <w:rFonts w:ascii="Cambria" w:hAnsi="Cambria"/>
          <w:color w:val="auto"/>
          <w:sz w:val="20"/>
        </w:rPr>
        <w:sym w:font="Wingdings" w:char="F0E0"/>
      </w:r>
      <w:r w:rsidRPr="004D6894">
        <w:rPr>
          <w:rFonts w:ascii="Cambria" w:hAnsi="Cambria"/>
          <w:color w:val="auto"/>
          <w:sz w:val="20"/>
        </w:rPr>
        <w:t xml:space="preserve"> identical to initiating structure</w:t>
      </w:r>
    </w:p>
    <w:p w14:paraId="098D0415" w14:textId="77777777" w:rsidR="00FE3EE1" w:rsidRPr="004D6894" w:rsidRDefault="00FE3EE1" w:rsidP="003B027F">
      <w:pPr>
        <w:pStyle w:val="Body"/>
        <w:numPr>
          <w:ilvl w:val="1"/>
          <w:numId w:val="35"/>
        </w:numPr>
        <w:rPr>
          <w:rFonts w:ascii="Cambria" w:hAnsi="Cambria"/>
          <w:color w:val="auto"/>
          <w:sz w:val="20"/>
        </w:rPr>
      </w:pPr>
      <w:r w:rsidRPr="004D6894">
        <w:rPr>
          <w:rFonts w:ascii="Cambria" w:hAnsi="Cambria"/>
          <w:b/>
          <w:color w:val="FF0000"/>
          <w:sz w:val="20"/>
        </w:rPr>
        <w:t>SUPPORTIVE BEH</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friendly, approachable, concerned with interpersonal relationships </w:t>
      </w:r>
      <w:r w:rsidRPr="004D6894">
        <w:rPr>
          <w:rFonts w:ascii="Cambria" w:hAnsi="Cambria"/>
          <w:color w:val="auto"/>
          <w:sz w:val="20"/>
        </w:rPr>
        <w:sym w:font="Wingdings" w:char="F0E0"/>
      </w:r>
      <w:r w:rsidRPr="004D6894">
        <w:rPr>
          <w:rFonts w:ascii="Cambria" w:hAnsi="Cambria"/>
          <w:color w:val="auto"/>
          <w:sz w:val="20"/>
        </w:rPr>
        <w:t xml:space="preserve"> </w:t>
      </w:r>
      <w:proofErr w:type="spellStart"/>
      <w:r w:rsidRPr="004D6894">
        <w:rPr>
          <w:rFonts w:ascii="Cambria" w:hAnsi="Cambria"/>
          <w:color w:val="auto"/>
          <w:sz w:val="20"/>
        </w:rPr>
        <w:t>beh</w:t>
      </w:r>
      <w:proofErr w:type="spellEnd"/>
      <w:r w:rsidRPr="004D6894">
        <w:rPr>
          <w:rFonts w:ascii="Cambria" w:hAnsi="Cambria"/>
          <w:color w:val="auto"/>
          <w:sz w:val="20"/>
        </w:rPr>
        <w:t xml:space="preserve"> = identical to consideration</w:t>
      </w:r>
    </w:p>
    <w:p w14:paraId="01E23DD3" w14:textId="77777777" w:rsidR="00FE3EE1" w:rsidRPr="004D6894" w:rsidRDefault="00FE3EE1" w:rsidP="003B027F">
      <w:pPr>
        <w:pStyle w:val="Body"/>
        <w:numPr>
          <w:ilvl w:val="1"/>
          <w:numId w:val="35"/>
        </w:numPr>
        <w:rPr>
          <w:rFonts w:ascii="Cambria" w:hAnsi="Cambria"/>
          <w:color w:val="auto"/>
          <w:sz w:val="20"/>
        </w:rPr>
      </w:pPr>
      <w:r w:rsidRPr="004D6894">
        <w:rPr>
          <w:rFonts w:ascii="Cambria" w:hAnsi="Cambria"/>
          <w:b/>
          <w:color w:val="FF0000"/>
          <w:sz w:val="20"/>
        </w:rPr>
        <w:t xml:space="preserve">PARTICIPATIVE BEH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consult with </w:t>
      </w:r>
      <w:proofErr w:type="spellStart"/>
      <w:r w:rsidRPr="004D6894">
        <w:rPr>
          <w:rFonts w:ascii="Cambria" w:hAnsi="Cambria"/>
          <w:color w:val="auto"/>
          <w:sz w:val="20"/>
        </w:rPr>
        <w:t>ees</w:t>
      </w:r>
      <w:proofErr w:type="spellEnd"/>
      <w:r w:rsidRPr="004D6894">
        <w:rPr>
          <w:rFonts w:ascii="Cambria" w:hAnsi="Cambria"/>
          <w:color w:val="auto"/>
          <w:sz w:val="20"/>
        </w:rPr>
        <w:t xml:space="preserve"> about work-related matters and consider their opinions</w:t>
      </w:r>
    </w:p>
    <w:p w14:paraId="5F6A70DC" w14:textId="77777777" w:rsidR="00FE3EE1" w:rsidRPr="004D6894" w:rsidRDefault="00FE3EE1" w:rsidP="003B027F">
      <w:pPr>
        <w:pStyle w:val="Body"/>
        <w:numPr>
          <w:ilvl w:val="1"/>
          <w:numId w:val="35"/>
        </w:numPr>
        <w:rPr>
          <w:rFonts w:ascii="Cambria" w:hAnsi="Cambria"/>
          <w:color w:val="auto"/>
          <w:sz w:val="20"/>
        </w:rPr>
      </w:pPr>
      <w:r w:rsidRPr="004D6894">
        <w:rPr>
          <w:rFonts w:ascii="Cambria" w:hAnsi="Cambria"/>
          <w:b/>
          <w:color w:val="FF0000"/>
          <w:sz w:val="20"/>
        </w:rPr>
        <w:t>ACHIEVMENT-ORIENTED BEH</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encourage </w:t>
      </w:r>
      <w:proofErr w:type="spellStart"/>
      <w:r w:rsidRPr="004D6894">
        <w:rPr>
          <w:rFonts w:ascii="Cambria" w:hAnsi="Cambria"/>
          <w:color w:val="auto"/>
          <w:sz w:val="20"/>
        </w:rPr>
        <w:t>ees</w:t>
      </w:r>
      <w:proofErr w:type="spellEnd"/>
      <w:r w:rsidRPr="004D6894">
        <w:rPr>
          <w:rFonts w:ascii="Cambria" w:hAnsi="Cambria"/>
          <w:color w:val="auto"/>
          <w:sz w:val="20"/>
        </w:rPr>
        <w:t xml:space="preserve"> to exert high effort &amp; strive for high level of goal accomplishment </w:t>
      </w:r>
      <w:r w:rsidRPr="004D6894">
        <w:rPr>
          <w:rFonts w:ascii="Cambria" w:hAnsi="Cambria"/>
          <w:color w:val="auto"/>
          <w:sz w:val="20"/>
        </w:rPr>
        <w:sym w:font="Wingdings" w:char="F0E0"/>
      </w:r>
      <w:r w:rsidRPr="004D6894">
        <w:rPr>
          <w:rFonts w:ascii="Cambria" w:hAnsi="Cambria"/>
          <w:color w:val="auto"/>
          <w:sz w:val="20"/>
        </w:rPr>
        <w:t xml:space="preserve"> express confidence that </w:t>
      </w:r>
      <w:proofErr w:type="spellStart"/>
      <w:r w:rsidRPr="004D6894">
        <w:rPr>
          <w:rFonts w:ascii="Cambria" w:hAnsi="Cambria"/>
          <w:color w:val="auto"/>
          <w:sz w:val="20"/>
        </w:rPr>
        <w:t>ees</w:t>
      </w:r>
      <w:proofErr w:type="spellEnd"/>
      <w:r w:rsidRPr="004D6894">
        <w:rPr>
          <w:rFonts w:ascii="Cambria" w:hAnsi="Cambria"/>
          <w:color w:val="auto"/>
          <w:sz w:val="20"/>
        </w:rPr>
        <w:t xml:space="preserve"> can reach these goals</w:t>
      </w:r>
    </w:p>
    <w:p w14:paraId="1178A462" w14:textId="77777777" w:rsidR="00FE3EE1" w:rsidRPr="004D6894" w:rsidRDefault="00FE3EE1" w:rsidP="003B027F">
      <w:pPr>
        <w:pStyle w:val="Body"/>
        <w:numPr>
          <w:ilvl w:val="0"/>
          <w:numId w:val="33"/>
        </w:numPr>
        <w:rPr>
          <w:rFonts w:ascii="Cambria" w:hAnsi="Cambria"/>
          <w:color w:val="auto"/>
          <w:sz w:val="20"/>
        </w:rPr>
      </w:pPr>
      <w:r w:rsidRPr="004D6894">
        <w:rPr>
          <w:rFonts w:ascii="Cambria" w:hAnsi="Cambria"/>
          <w:color w:val="auto"/>
          <w:sz w:val="20"/>
        </w:rPr>
        <w:t xml:space="preserve">Effectiveness of each </w:t>
      </w:r>
      <w:proofErr w:type="spellStart"/>
      <w:r w:rsidRPr="004D6894">
        <w:rPr>
          <w:rFonts w:ascii="Cambria" w:hAnsi="Cambria"/>
          <w:color w:val="auto"/>
          <w:sz w:val="20"/>
        </w:rPr>
        <w:t>beh</w:t>
      </w:r>
      <w:proofErr w:type="spellEnd"/>
      <w:r w:rsidRPr="004D6894">
        <w:rPr>
          <w:rFonts w:ascii="Cambria" w:hAnsi="Cambria"/>
          <w:color w:val="auto"/>
          <w:sz w:val="20"/>
        </w:rPr>
        <w:t xml:space="preserve"> depends on the situation the leader encounters</w:t>
      </w:r>
    </w:p>
    <w:p w14:paraId="5C4702C4" w14:textId="77777777" w:rsidR="00FE3EE1" w:rsidRPr="004D6894" w:rsidRDefault="00FE3EE1" w:rsidP="003B027F">
      <w:pPr>
        <w:pStyle w:val="Body"/>
        <w:numPr>
          <w:ilvl w:val="0"/>
          <w:numId w:val="33"/>
        </w:numPr>
        <w:rPr>
          <w:rFonts w:ascii="Cambria" w:hAnsi="Cambria"/>
          <w:color w:val="auto"/>
          <w:sz w:val="20"/>
        </w:rPr>
      </w:pPr>
      <w:r w:rsidRPr="004D6894">
        <w:rPr>
          <w:rFonts w:ascii="Cambria" w:hAnsi="Cambria"/>
          <w:color w:val="auto"/>
          <w:sz w:val="20"/>
          <w:highlight w:val="cyan"/>
        </w:rPr>
        <w:t>2 SITUATIONAL FACTORS</w:t>
      </w:r>
      <w:r w:rsidRPr="004D6894">
        <w:rPr>
          <w:rFonts w:ascii="Cambria" w:hAnsi="Cambria"/>
          <w:color w:val="auto"/>
          <w:sz w:val="20"/>
        </w:rPr>
        <w:t>:</w:t>
      </w:r>
    </w:p>
    <w:p w14:paraId="2B41F7C4" w14:textId="77777777" w:rsidR="00FE3EE1" w:rsidRPr="004D6894" w:rsidRDefault="00FE3EE1" w:rsidP="003B027F">
      <w:pPr>
        <w:pStyle w:val="Body"/>
        <w:numPr>
          <w:ilvl w:val="1"/>
          <w:numId w:val="34"/>
        </w:numPr>
        <w:rPr>
          <w:rFonts w:ascii="Cambria" w:hAnsi="Cambria"/>
          <w:b/>
          <w:color w:val="FF0000"/>
          <w:sz w:val="20"/>
        </w:rPr>
      </w:pPr>
      <w:r w:rsidRPr="004D6894">
        <w:rPr>
          <w:rFonts w:ascii="Cambria" w:hAnsi="Cambria"/>
          <w:b/>
          <w:color w:val="FF0000"/>
          <w:sz w:val="20"/>
        </w:rPr>
        <w:t>EE CHARACTERISTICS</w:t>
      </w:r>
    </w:p>
    <w:p w14:paraId="1CCAD686" w14:textId="77777777" w:rsidR="00FE3EE1" w:rsidRPr="004D6894" w:rsidRDefault="00FE3EE1" w:rsidP="003B027F">
      <w:pPr>
        <w:pStyle w:val="Body"/>
        <w:numPr>
          <w:ilvl w:val="1"/>
          <w:numId w:val="34"/>
        </w:numPr>
        <w:rPr>
          <w:rFonts w:ascii="Cambria" w:hAnsi="Cambria"/>
          <w:b/>
          <w:color w:val="FF0000"/>
          <w:sz w:val="20"/>
        </w:rPr>
      </w:pPr>
      <w:r w:rsidRPr="004D6894">
        <w:rPr>
          <w:rFonts w:ascii="Cambria" w:hAnsi="Cambria"/>
          <w:b/>
          <w:color w:val="FF0000"/>
          <w:sz w:val="20"/>
        </w:rPr>
        <w:t>ENVIRO FACTORS</w:t>
      </w:r>
    </w:p>
    <w:p w14:paraId="2C948EA0" w14:textId="77777777" w:rsidR="00FE3EE1" w:rsidRPr="004D6894" w:rsidRDefault="00FE3EE1" w:rsidP="003B027F">
      <w:pPr>
        <w:pStyle w:val="Body"/>
        <w:numPr>
          <w:ilvl w:val="0"/>
          <w:numId w:val="33"/>
        </w:numPr>
        <w:rPr>
          <w:rFonts w:ascii="Cambria" w:hAnsi="Cambria"/>
          <w:color w:val="auto"/>
          <w:sz w:val="20"/>
        </w:rPr>
      </w:pPr>
      <w:r w:rsidRPr="004D6894">
        <w:rPr>
          <w:rFonts w:ascii="Cambria" w:hAnsi="Cambria"/>
          <w:color w:val="auto"/>
          <w:sz w:val="20"/>
        </w:rPr>
        <w:t xml:space="preserve">Impact of leader </w:t>
      </w:r>
      <w:proofErr w:type="spellStart"/>
      <w:r w:rsidRPr="004D6894">
        <w:rPr>
          <w:rFonts w:ascii="Cambria" w:hAnsi="Cambria"/>
          <w:color w:val="auto"/>
          <w:sz w:val="20"/>
        </w:rPr>
        <w:t>beh</w:t>
      </w:r>
      <w:proofErr w:type="spellEnd"/>
      <w:r w:rsidRPr="004D6894">
        <w:rPr>
          <w:rFonts w:ascii="Cambria" w:hAnsi="Cambria"/>
          <w:color w:val="auto"/>
          <w:sz w:val="20"/>
        </w:rPr>
        <w:t xml:space="preserve"> on </w:t>
      </w:r>
      <w:proofErr w:type="spellStart"/>
      <w:r w:rsidRPr="004D6894">
        <w:rPr>
          <w:rFonts w:ascii="Cambria" w:hAnsi="Cambria"/>
          <w:color w:val="auto"/>
          <w:sz w:val="20"/>
        </w:rPr>
        <w:t>ee</w:t>
      </w:r>
      <w:proofErr w:type="spellEnd"/>
      <w:r w:rsidRPr="004D6894">
        <w:rPr>
          <w:rFonts w:ascii="Cambria" w:hAnsi="Cambria"/>
          <w:color w:val="auto"/>
          <w:sz w:val="20"/>
        </w:rPr>
        <w:t xml:space="preserve"> outcomes (</w:t>
      </w:r>
      <w:proofErr w:type="spellStart"/>
      <w:r w:rsidRPr="004D6894">
        <w:rPr>
          <w:rFonts w:ascii="Cambria" w:hAnsi="Cambria"/>
          <w:b/>
          <w:color w:val="FF0000"/>
          <w:sz w:val="20"/>
        </w:rPr>
        <w:t>ee</w:t>
      </w:r>
      <w:proofErr w:type="spellEnd"/>
      <w:r w:rsidRPr="004D6894">
        <w:rPr>
          <w:rFonts w:ascii="Cambria" w:hAnsi="Cambria"/>
          <w:b/>
          <w:color w:val="FF0000"/>
          <w:sz w:val="20"/>
        </w:rPr>
        <w:t xml:space="preserve"> satisfaction, acceptance of leader, and effort</w:t>
      </w:r>
      <w:r w:rsidRPr="004D6894">
        <w:rPr>
          <w:rFonts w:ascii="Cambria" w:hAnsi="Cambria"/>
          <w:color w:val="auto"/>
          <w:sz w:val="20"/>
        </w:rPr>
        <w:t xml:space="preserve">) depends on the characteristics of </w:t>
      </w:r>
      <w:proofErr w:type="spellStart"/>
      <w:r w:rsidRPr="004D6894">
        <w:rPr>
          <w:rFonts w:ascii="Cambria" w:hAnsi="Cambria"/>
          <w:color w:val="auto"/>
          <w:sz w:val="20"/>
        </w:rPr>
        <w:t>ees</w:t>
      </w:r>
      <w:proofErr w:type="spellEnd"/>
      <w:r w:rsidRPr="004D6894">
        <w:rPr>
          <w:rFonts w:ascii="Cambria" w:hAnsi="Cambria"/>
          <w:color w:val="auto"/>
          <w:sz w:val="20"/>
        </w:rPr>
        <w:t xml:space="preserve"> &amp; the work </w:t>
      </w:r>
      <w:proofErr w:type="spellStart"/>
      <w:r w:rsidRPr="004D6894">
        <w:rPr>
          <w:rFonts w:ascii="Cambria" w:hAnsi="Cambria"/>
          <w:color w:val="auto"/>
          <w:sz w:val="20"/>
        </w:rPr>
        <w:t>enviro</w:t>
      </w:r>
      <w:proofErr w:type="spellEnd"/>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w:t>
      </w:r>
      <w:r w:rsidRPr="004D6894">
        <w:rPr>
          <w:rFonts w:ascii="Cambria" w:hAnsi="Cambria"/>
          <w:b/>
          <w:color w:val="0000FF"/>
          <w:sz w:val="20"/>
        </w:rPr>
        <w:t>DIAGRAM PG. 296</w:t>
      </w:r>
    </w:p>
    <w:p w14:paraId="5A304F97" w14:textId="77777777" w:rsidR="00FE3EE1" w:rsidRPr="004D6894" w:rsidRDefault="00FE3EE1" w:rsidP="003B027F">
      <w:pPr>
        <w:pStyle w:val="Body"/>
        <w:ind w:left="720"/>
        <w:rPr>
          <w:rFonts w:ascii="Cambria" w:hAnsi="Cambria"/>
          <w:color w:val="auto"/>
          <w:sz w:val="20"/>
        </w:rPr>
      </w:pPr>
    </w:p>
    <w:p w14:paraId="0A6A27EE" w14:textId="77777777" w:rsidR="00FE3EE1" w:rsidRPr="004D6894" w:rsidRDefault="00FE3EE1" w:rsidP="003B027F">
      <w:pPr>
        <w:pStyle w:val="Body"/>
        <w:numPr>
          <w:ilvl w:val="0"/>
          <w:numId w:val="33"/>
        </w:numPr>
        <w:rPr>
          <w:rFonts w:ascii="Cambria" w:hAnsi="Cambria"/>
          <w:b/>
          <w:color w:val="auto"/>
          <w:sz w:val="20"/>
          <w:highlight w:val="yellow"/>
          <w:u w:val="single"/>
        </w:rPr>
      </w:pPr>
      <w:r w:rsidRPr="004D6894">
        <w:rPr>
          <w:rFonts w:ascii="Cambria" w:hAnsi="Cambria"/>
          <w:b/>
          <w:color w:val="auto"/>
          <w:sz w:val="20"/>
          <w:highlight w:val="yellow"/>
          <w:u w:val="single"/>
        </w:rPr>
        <w:t>1) EE CHARACTERISTICS</w:t>
      </w:r>
    </w:p>
    <w:p w14:paraId="258A814C" w14:textId="77777777" w:rsidR="00FE3EE1" w:rsidRPr="004D6894" w:rsidRDefault="00FE3EE1" w:rsidP="003B027F">
      <w:pPr>
        <w:pStyle w:val="Body"/>
        <w:numPr>
          <w:ilvl w:val="1"/>
          <w:numId w:val="33"/>
        </w:numPr>
        <w:rPr>
          <w:rFonts w:ascii="Cambria" w:hAnsi="Cambria"/>
          <w:color w:val="auto"/>
          <w:sz w:val="20"/>
          <w:u w:val="single"/>
        </w:rPr>
      </w:pPr>
      <w:proofErr w:type="spellStart"/>
      <w:proofErr w:type="gramStart"/>
      <w:r w:rsidRPr="004D6894">
        <w:rPr>
          <w:rFonts w:ascii="Cambria" w:hAnsi="Cambria"/>
          <w:color w:val="auto"/>
          <w:sz w:val="20"/>
        </w:rPr>
        <w:t>ees</w:t>
      </w:r>
      <w:proofErr w:type="spellEnd"/>
      <w:proofErr w:type="gramEnd"/>
      <w:r w:rsidRPr="004D6894">
        <w:rPr>
          <w:rFonts w:ascii="Cambria" w:hAnsi="Cambria"/>
          <w:color w:val="auto"/>
          <w:sz w:val="20"/>
        </w:rPr>
        <w:t xml:space="preserve"> who are high need achievers work well under </w:t>
      </w:r>
      <w:r w:rsidRPr="004D6894">
        <w:rPr>
          <w:rFonts w:ascii="Cambria" w:hAnsi="Cambria"/>
          <w:color w:val="auto"/>
          <w:sz w:val="20"/>
          <w:u w:val="single"/>
        </w:rPr>
        <w:t>achievement-oriented leadership</w:t>
      </w:r>
    </w:p>
    <w:p w14:paraId="4D8EFE0D" w14:textId="77777777" w:rsidR="00FE3EE1" w:rsidRPr="004D6894" w:rsidRDefault="00FE3EE1" w:rsidP="003B027F">
      <w:pPr>
        <w:pStyle w:val="Body"/>
        <w:numPr>
          <w:ilvl w:val="1"/>
          <w:numId w:val="33"/>
        </w:numPr>
        <w:rPr>
          <w:rFonts w:ascii="Cambria" w:hAnsi="Cambria"/>
          <w:color w:val="auto"/>
          <w:sz w:val="20"/>
        </w:rPr>
      </w:pPr>
      <w:proofErr w:type="spellStart"/>
      <w:proofErr w:type="gramStart"/>
      <w:r w:rsidRPr="004D6894">
        <w:rPr>
          <w:rFonts w:ascii="Cambria" w:hAnsi="Cambria"/>
          <w:color w:val="auto"/>
          <w:sz w:val="20"/>
        </w:rPr>
        <w:t>ees</w:t>
      </w:r>
      <w:proofErr w:type="spellEnd"/>
      <w:proofErr w:type="gramEnd"/>
      <w:r w:rsidRPr="004D6894">
        <w:rPr>
          <w:rFonts w:ascii="Cambria" w:hAnsi="Cambria"/>
          <w:color w:val="auto"/>
          <w:sz w:val="20"/>
        </w:rPr>
        <w:t xml:space="preserve"> who prefer being told what to do respond best to </w:t>
      </w:r>
      <w:r w:rsidRPr="004D6894">
        <w:rPr>
          <w:rFonts w:ascii="Cambria" w:hAnsi="Cambria"/>
          <w:color w:val="auto"/>
          <w:sz w:val="20"/>
          <w:u w:val="single"/>
        </w:rPr>
        <w:t>directive leadership</w:t>
      </w:r>
      <w:r w:rsidRPr="004D6894">
        <w:rPr>
          <w:rFonts w:ascii="Cambria" w:hAnsi="Cambria"/>
          <w:color w:val="auto"/>
          <w:sz w:val="20"/>
        </w:rPr>
        <w:t xml:space="preserve"> style</w:t>
      </w:r>
    </w:p>
    <w:p w14:paraId="01B51078" w14:textId="77777777" w:rsidR="00FE3EE1" w:rsidRPr="004D6894" w:rsidRDefault="00FE3EE1" w:rsidP="003B027F">
      <w:pPr>
        <w:pStyle w:val="Body"/>
        <w:numPr>
          <w:ilvl w:val="1"/>
          <w:numId w:val="33"/>
        </w:numPr>
        <w:rPr>
          <w:rFonts w:ascii="Cambria" w:hAnsi="Cambria"/>
          <w:color w:val="auto"/>
          <w:sz w:val="20"/>
          <w:u w:val="single"/>
        </w:rPr>
      </w:pPr>
      <w:proofErr w:type="gramStart"/>
      <w:r w:rsidRPr="004D6894">
        <w:rPr>
          <w:rFonts w:ascii="Cambria" w:hAnsi="Cambria"/>
          <w:color w:val="auto"/>
          <w:sz w:val="20"/>
        </w:rPr>
        <w:t>when</w:t>
      </w:r>
      <w:proofErr w:type="gramEnd"/>
      <w:r w:rsidRPr="004D6894">
        <w:rPr>
          <w:rFonts w:ascii="Cambria" w:hAnsi="Cambria"/>
          <w:color w:val="auto"/>
          <w:sz w:val="20"/>
        </w:rPr>
        <w:t xml:space="preserve"> </w:t>
      </w:r>
      <w:proofErr w:type="spellStart"/>
      <w:r w:rsidRPr="004D6894">
        <w:rPr>
          <w:rFonts w:ascii="Cambria" w:hAnsi="Cambria"/>
          <w:color w:val="auto"/>
          <w:sz w:val="20"/>
        </w:rPr>
        <w:t>ees</w:t>
      </w:r>
      <w:proofErr w:type="spellEnd"/>
      <w:r w:rsidRPr="004D6894">
        <w:rPr>
          <w:rFonts w:ascii="Cambria" w:hAnsi="Cambria"/>
          <w:color w:val="auto"/>
          <w:sz w:val="20"/>
        </w:rPr>
        <w:t xml:space="preserve"> feel that they have low task abilities, they </w:t>
      </w:r>
      <w:r w:rsidRPr="004D6894">
        <w:rPr>
          <w:rFonts w:ascii="Cambria" w:hAnsi="Cambria"/>
          <w:color w:val="auto"/>
          <w:sz w:val="20"/>
          <w:u w:val="single"/>
        </w:rPr>
        <w:t xml:space="preserve">appreciated directive leadership &amp; coaching </w:t>
      </w:r>
      <w:proofErr w:type="spellStart"/>
      <w:r w:rsidRPr="004D6894">
        <w:rPr>
          <w:rFonts w:ascii="Cambria" w:hAnsi="Cambria"/>
          <w:color w:val="auto"/>
          <w:sz w:val="20"/>
          <w:u w:val="single"/>
        </w:rPr>
        <w:t>beh</w:t>
      </w:r>
      <w:proofErr w:type="spellEnd"/>
    </w:p>
    <w:p w14:paraId="1A45739C" w14:textId="77777777" w:rsidR="00FE3EE1" w:rsidRPr="004D6894" w:rsidRDefault="00FE3EE1" w:rsidP="003B027F">
      <w:pPr>
        <w:pStyle w:val="Body"/>
        <w:numPr>
          <w:ilvl w:val="0"/>
          <w:numId w:val="33"/>
        </w:numPr>
        <w:rPr>
          <w:rFonts w:ascii="Cambria" w:hAnsi="Cambria"/>
          <w:b/>
          <w:color w:val="auto"/>
          <w:sz w:val="20"/>
          <w:highlight w:val="yellow"/>
          <w:u w:val="single"/>
        </w:rPr>
      </w:pPr>
      <w:r w:rsidRPr="004D6894">
        <w:rPr>
          <w:rFonts w:ascii="Cambria" w:hAnsi="Cambria"/>
          <w:b/>
          <w:color w:val="auto"/>
          <w:sz w:val="20"/>
          <w:highlight w:val="yellow"/>
          <w:u w:val="single"/>
        </w:rPr>
        <w:t>2) ENVIRONMENTAL FACTORS</w:t>
      </w:r>
    </w:p>
    <w:p w14:paraId="7570DAFF" w14:textId="77777777" w:rsidR="00FE3EE1" w:rsidRPr="004D6894" w:rsidRDefault="00FE3EE1" w:rsidP="003B027F">
      <w:pPr>
        <w:pStyle w:val="Body"/>
        <w:numPr>
          <w:ilvl w:val="1"/>
          <w:numId w:val="33"/>
        </w:numPr>
        <w:rPr>
          <w:rFonts w:ascii="Cambria" w:hAnsi="Cambria"/>
          <w:b/>
          <w:color w:val="auto"/>
          <w:sz w:val="20"/>
          <w:u w:val="single"/>
        </w:rPr>
      </w:pPr>
      <w:proofErr w:type="gramStart"/>
      <w:r w:rsidRPr="004D6894">
        <w:rPr>
          <w:rFonts w:ascii="Cambria" w:hAnsi="Cambria"/>
          <w:color w:val="auto"/>
          <w:sz w:val="20"/>
        </w:rPr>
        <w:t>when</w:t>
      </w:r>
      <w:proofErr w:type="gramEnd"/>
      <w:r w:rsidRPr="004D6894">
        <w:rPr>
          <w:rFonts w:ascii="Cambria" w:hAnsi="Cambria"/>
          <w:color w:val="auto"/>
          <w:sz w:val="20"/>
        </w:rPr>
        <w:t xml:space="preserve"> task = </w:t>
      </w:r>
      <w:r w:rsidRPr="004D6894">
        <w:rPr>
          <w:rFonts w:ascii="Cambria" w:hAnsi="Cambria"/>
          <w:b/>
          <w:color w:val="FF0000"/>
          <w:sz w:val="20"/>
        </w:rPr>
        <w:t>clear/routine</w:t>
      </w:r>
      <w:r w:rsidRPr="004D6894">
        <w:rPr>
          <w:rFonts w:ascii="Cambria" w:hAnsi="Cambria"/>
          <w:color w:val="auto"/>
          <w:sz w:val="20"/>
        </w:rPr>
        <w:t xml:space="preserve">, </w:t>
      </w:r>
      <w:proofErr w:type="spellStart"/>
      <w:r w:rsidRPr="004D6894">
        <w:rPr>
          <w:rFonts w:ascii="Cambria" w:hAnsi="Cambria"/>
          <w:color w:val="auto"/>
          <w:sz w:val="20"/>
        </w:rPr>
        <w:t>ees</w:t>
      </w:r>
      <w:proofErr w:type="spellEnd"/>
      <w:r w:rsidRPr="004D6894">
        <w:rPr>
          <w:rFonts w:ascii="Cambria" w:hAnsi="Cambria"/>
          <w:color w:val="auto"/>
          <w:sz w:val="20"/>
        </w:rPr>
        <w:t xml:space="preserve"> perceive </w:t>
      </w:r>
      <w:r w:rsidRPr="004D6894">
        <w:rPr>
          <w:rFonts w:ascii="Cambria" w:hAnsi="Cambria"/>
          <w:b/>
          <w:color w:val="FF0000"/>
          <w:sz w:val="20"/>
        </w:rPr>
        <w:t>directive &amp; participative</w:t>
      </w:r>
      <w:r w:rsidRPr="004D6894">
        <w:rPr>
          <w:rFonts w:ascii="Cambria" w:hAnsi="Cambria"/>
          <w:color w:val="auto"/>
          <w:sz w:val="20"/>
        </w:rPr>
        <w:t xml:space="preserve"> </w:t>
      </w:r>
      <w:r w:rsidRPr="004D6894">
        <w:rPr>
          <w:rFonts w:ascii="Cambria" w:hAnsi="Cambria"/>
          <w:b/>
          <w:color w:val="FF0000"/>
          <w:sz w:val="20"/>
        </w:rPr>
        <w:t>leadership as a unnecessary</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reduces satisfaction &amp; acceptance of leader </w:t>
      </w:r>
      <w:r w:rsidRPr="004D6894">
        <w:rPr>
          <w:rFonts w:ascii="Cambria" w:hAnsi="Cambria"/>
          <w:color w:val="auto"/>
          <w:sz w:val="20"/>
        </w:rPr>
        <w:sym w:font="Wingdings" w:char="F0E0"/>
      </w:r>
      <w:r w:rsidRPr="004D6894">
        <w:rPr>
          <w:rFonts w:ascii="Cambria" w:hAnsi="Cambria"/>
          <w:color w:val="auto"/>
          <w:sz w:val="20"/>
        </w:rPr>
        <w:t xml:space="preserve"> such tasks are common at lower org levels </w:t>
      </w:r>
    </w:p>
    <w:p w14:paraId="058E69BE" w14:textId="77777777" w:rsidR="00FE3EE1" w:rsidRPr="004D6894" w:rsidRDefault="00FE3EE1" w:rsidP="003B027F">
      <w:pPr>
        <w:pStyle w:val="Body"/>
        <w:numPr>
          <w:ilvl w:val="1"/>
          <w:numId w:val="33"/>
        </w:numPr>
        <w:rPr>
          <w:rFonts w:ascii="Cambria" w:hAnsi="Cambria"/>
          <w:b/>
          <w:color w:val="auto"/>
          <w:sz w:val="20"/>
          <w:u w:val="single"/>
        </w:rPr>
      </w:pPr>
      <w:proofErr w:type="gramStart"/>
      <w:r w:rsidRPr="004D6894">
        <w:rPr>
          <w:rFonts w:ascii="Cambria" w:hAnsi="Cambria"/>
          <w:color w:val="auto"/>
          <w:sz w:val="20"/>
        </w:rPr>
        <w:t>when</w:t>
      </w:r>
      <w:proofErr w:type="gramEnd"/>
      <w:r w:rsidRPr="004D6894">
        <w:rPr>
          <w:rFonts w:ascii="Cambria" w:hAnsi="Cambria"/>
          <w:color w:val="auto"/>
          <w:sz w:val="20"/>
        </w:rPr>
        <w:t xml:space="preserve"> tasks = </w:t>
      </w:r>
      <w:r w:rsidRPr="004D6894">
        <w:rPr>
          <w:rFonts w:ascii="Cambria" w:hAnsi="Cambria"/>
          <w:b/>
          <w:color w:val="FF0000"/>
          <w:sz w:val="20"/>
        </w:rPr>
        <w:t>challenging/ambiguous</w:t>
      </w:r>
      <w:r w:rsidRPr="004D6894">
        <w:rPr>
          <w:rFonts w:ascii="Cambria" w:hAnsi="Cambria"/>
          <w:color w:val="auto"/>
          <w:sz w:val="20"/>
        </w:rPr>
        <w:t xml:space="preserve">, </w:t>
      </w:r>
      <w:proofErr w:type="spellStart"/>
      <w:r w:rsidRPr="004D6894">
        <w:rPr>
          <w:rFonts w:ascii="Cambria" w:hAnsi="Cambria"/>
          <w:color w:val="auto"/>
          <w:sz w:val="20"/>
        </w:rPr>
        <w:t>ees</w:t>
      </w:r>
      <w:proofErr w:type="spellEnd"/>
      <w:r w:rsidRPr="004D6894">
        <w:rPr>
          <w:rFonts w:ascii="Cambria" w:hAnsi="Cambria"/>
          <w:color w:val="auto"/>
          <w:sz w:val="20"/>
        </w:rPr>
        <w:t xml:space="preserve"> enjoy </w:t>
      </w:r>
      <w:r w:rsidRPr="004D6894">
        <w:rPr>
          <w:rFonts w:ascii="Cambria" w:hAnsi="Cambria"/>
          <w:b/>
          <w:color w:val="FF0000"/>
          <w:sz w:val="20"/>
        </w:rPr>
        <w:t>directive &amp; participative</w:t>
      </w:r>
      <w:r w:rsidRPr="004D6894">
        <w:rPr>
          <w:rFonts w:ascii="Cambria" w:hAnsi="Cambria"/>
          <w:color w:val="auto"/>
          <w:sz w:val="20"/>
        </w:rPr>
        <w:t xml:space="preserve"> leadership b/c they clarify the path to good performance and show leader is concerned </w:t>
      </w:r>
      <w:r w:rsidRPr="004D6894">
        <w:rPr>
          <w:rFonts w:ascii="Cambria" w:hAnsi="Cambria"/>
          <w:color w:val="auto"/>
          <w:sz w:val="20"/>
        </w:rPr>
        <w:sym w:font="Wingdings" w:char="F0E0"/>
      </w:r>
      <w:r w:rsidRPr="004D6894">
        <w:rPr>
          <w:rFonts w:ascii="Cambria" w:hAnsi="Cambria"/>
          <w:color w:val="auto"/>
          <w:sz w:val="20"/>
        </w:rPr>
        <w:t xml:space="preserve"> such tasks are common at higher org levels</w:t>
      </w:r>
    </w:p>
    <w:p w14:paraId="437B504D" w14:textId="77777777" w:rsidR="00FE3EE1" w:rsidRPr="004D6894" w:rsidRDefault="00FE3EE1" w:rsidP="003B027F">
      <w:pPr>
        <w:pStyle w:val="Body"/>
        <w:numPr>
          <w:ilvl w:val="1"/>
          <w:numId w:val="33"/>
        </w:numPr>
        <w:rPr>
          <w:rFonts w:ascii="Cambria" w:hAnsi="Cambria"/>
          <w:b/>
          <w:color w:val="auto"/>
          <w:sz w:val="20"/>
          <w:u w:val="single"/>
        </w:rPr>
      </w:pPr>
      <w:r w:rsidRPr="004D6894">
        <w:rPr>
          <w:rFonts w:ascii="Cambria" w:hAnsi="Cambria"/>
          <w:color w:val="auto"/>
          <w:sz w:val="20"/>
        </w:rPr>
        <w:t xml:space="preserve">Frustrating, dissatisfying jobs increase </w:t>
      </w:r>
      <w:proofErr w:type="spellStart"/>
      <w:r w:rsidRPr="004D6894">
        <w:rPr>
          <w:rFonts w:ascii="Cambria" w:hAnsi="Cambria"/>
          <w:color w:val="auto"/>
          <w:sz w:val="20"/>
        </w:rPr>
        <w:t>ee</w:t>
      </w:r>
      <w:proofErr w:type="spellEnd"/>
      <w:r w:rsidRPr="004D6894">
        <w:rPr>
          <w:rFonts w:ascii="Cambria" w:hAnsi="Cambria"/>
          <w:color w:val="auto"/>
          <w:sz w:val="20"/>
        </w:rPr>
        <w:t xml:space="preserve"> appreciation of supportive </w:t>
      </w:r>
      <w:proofErr w:type="spellStart"/>
      <w:r w:rsidRPr="004D6894">
        <w:rPr>
          <w:rFonts w:ascii="Cambria" w:hAnsi="Cambria"/>
          <w:color w:val="auto"/>
          <w:sz w:val="20"/>
        </w:rPr>
        <w:t>beh</w:t>
      </w:r>
      <w:proofErr w:type="spellEnd"/>
      <w:r w:rsidRPr="004D6894">
        <w:rPr>
          <w:rFonts w:ascii="Cambria" w:hAnsi="Cambria"/>
          <w:color w:val="auto"/>
          <w:sz w:val="20"/>
        </w:rPr>
        <w:t xml:space="preserve">, such support should compensate for a disliked job, although it should probably do little to increase effort </w:t>
      </w:r>
    </w:p>
    <w:p w14:paraId="6CC46F3D" w14:textId="77777777" w:rsidR="00FE3EE1" w:rsidRPr="004D6894" w:rsidRDefault="00FE3EE1" w:rsidP="003B027F">
      <w:pPr>
        <w:pStyle w:val="Body"/>
        <w:numPr>
          <w:ilvl w:val="0"/>
          <w:numId w:val="33"/>
        </w:numPr>
        <w:rPr>
          <w:rFonts w:ascii="Cambria" w:hAnsi="Cambria"/>
          <w:b/>
          <w:color w:val="auto"/>
          <w:sz w:val="20"/>
          <w:u w:val="single"/>
        </w:rPr>
      </w:pPr>
      <w:r w:rsidRPr="004D6894">
        <w:rPr>
          <w:rFonts w:ascii="Cambria" w:hAnsi="Cambria"/>
          <w:color w:val="auto"/>
          <w:sz w:val="20"/>
        </w:rPr>
        <w:t xml:space="preserve">Effective leadership should </w:t>
      </w:r>
      <w:r w:rsidRPr="004D6894">
        <w:rPr>
          <w:rFonts w:ascii="Cambria" w:hAnsi="Cambria"/>
          <w:i/>
          <w:color w:val="auto"/>
          <w:sz w:val="20"/>
        </w:rPr>
        <w:t>take advantage</w:t>
      </w:r>
      <w:r w:rsidRPr="004D6894">
        <w:rPr>
          <w:rFonts w:ascii="Cambria" w:hAnsi="Cambria"/>
          <w:color w:val="auto"/>
          <w:sz w:val="20"/>
        </w:rPr>
        <w:t xml:space="preserve"> of the motivating &amp; satisfying aspects of jobs while </w:t>
      </w:r>
      <w:r w:rsidRPr="004D6894">
        <w:rPr>
          <w:rFonts w:ascii="Cambria" w:hAnsi="Cambria"/>
          <w:i/>
          <w:color w:val="auto"/>
          <w:sz w:val="20"/>
        </w:rPr>
        <w:t xml:space="preserve">offsetting/compensating </w:t>
      </w:r>
      <w:r w:rsidRPr="004D6894">
        <w:rPr>
          <w:rFonts w:ascii="Cambria" w:hAnsi="Cambria"/>
          <w:color w:val="auto"/>
          <w:sz w:val="20"/>
        </w:rPr>
        <w:t>for those job aspects that demotivate/dissatisfy</w:t>
      </w:r>
    </w:p>
    <w:p w14:paraId="46EC6C20" w14:textId="77777777" w:rsidR="00FE3EE1" w:rsidRPr="004D6894" w:rsidRDefault="00FE3EE1" w:rsidP="003B027F">
      <w:pPr>
        <w:pStyle w:val="Body"/>
        <w:numPr>
          <w:ilvl w:val="0"/>
          <w:numId w:val="33"/>
        </w:numPr>
        <w:rPr>
          <w:rFonts w:ascii="Cambria" w:hAnsi="Cambria"/>
          <w:b/>
          <w:color w:val="auto"/>
          <w:sz w:val="20"/>
          <w:u w:val="single"/>
        </w:rPr>
      </w:pPr>
      <w:r w:rsidRPr="004D6894">
        <w:rPr>
          <w:rFonts w:ascii="Cambria" w:hAnsi="Cambria"/>
          <w:b/>
          <w:color w:val="auto"/>
          <w:sz w:val="20"/>
        </w:rPr>
        <w:t xml:space="preserve">Research Evidence: </w:t>
      </w:r>
    </w:p>
    <w:p w14:paraId="76FCCFEE" w14:textId="77777777" w:rsidR="00FE3EE1" w:rsidRPr="004D6894" w:rsidRDefault="00FE3EE1" w:rsidP="003B027F">
      <w:pPr>
        <w:pStyle w:val="Body"/>
        <w:numPr>
          <w:ilvl w:val="1"/>
          <w:numId w:val="33"/>
        </w:numPr>
        <w:rPr>
          <w:rFonts w:ascii="Cambria" w:hAnsi="Cambria"/>
          <w:b/>
          <w:color w:val="auto"/>
          <w:sz w:val="20"/>
          <w:u w:val="single"/>
        </w:rPr>
      </w:pPr>
      <w:r w:rsidRPr="004D6894">
        <w:rPr>
          <w:rFonts w:ascii="Cambria" w:hAnsi="Cambria"/>
          <w:b/>
          <w:color w:val="FF0000"/>
          <w:sz w:val="20"/>
        </w:rPr>
        <w:t>Supportive or considerate</w:t>
      </w:r>
      <w:r w:rsidRPr="004D6894">
        <w:rPr>
          <w:rFonts w:ascii="Cambria" w:hAnsi="Cambria"/>
          <w:color w:val="auto"/>
          <w:sz w:val="20"/>
        </w:rPr>
        <w:t xml:space="preserve"> leader </w:t>
      </w:r>
      <w:proofErr w:type="spellStart"/>
      <w:r w:rsidRPr="004D6894">
        <w:rPr>
          <w:rFonts w:ascii="Cambria" w:hAnsi="Cambria"/>
          <w:color w:val="auto"/>
          <w:sz w:val="20"/>
        </w:rPr>
        <w:t>beh</w:t>
      </w:r>
      <w:proofErr w:type="spellEnd"/>
      <w:r w:rsidRPr="004D6894">
        <w:rPr>
          <w:rFonts w:ascii="Cambria" w:hAnsi="Cambria"/>
          <w:color w:val="auto"/>
          <w:sz w:val="20"/>
        </w:rPr>
        <w:t xml:space="preserve"> = most beneficial in </w:t>
      </w:r>
      <w:r w:rsidRPr="004D6894">
        <w:rPr>
          <w:rFonts w:ascii="Cambria" w:hAnsi="Cambria"/>
          <w:color w:val="auto"/>
          <w:sz w:val="20"/>
          <w:u w:val="single"/>
        </w:rPr>
        <w:t>supervising routine, frustrating or dissatisfying jobs</w:t>
      </w:r>
      <w:r w:rsidRPr="004D6894">
        <w:rPr>
          <w:rFonts w:ascii="Cambria" w:hAnsi="Cambria"/>
          <w:color w:val="auto"/>
          <w:sz w:val="20"/>
        </w:rPr>
        <w:t xml:space="preserve"> </w:t>
      </w:r>
    </w:p>
    <w:p w14:paraId="5BC1C22A" w14:textId="77777777" w:rsidR="00FE3EE1" w:rsidRPr="004D6894" w:rsidRDefault="00FE3EE1" w:rsidP="003B027F">
      <w:pPr>
        <w:pStyle w:val="Body"/>
        <w:numPr>
          <w:ilvl w:val="1"/>
          <w:numId w:val="33"/>
        </w:numPr>
        <w:rPr>
          <w:rFonts w:ascii="Cambria" w:hAnsi="Cambria"/>
          <w:b/>
          <w:color w:val="auto"/>
          <w:sz w:val="20"/>
          <w:u w:val="single"/>
        </w:rPr>
      </w:pPr>
      <w:r w:rsidRPr="004D6894">
        <w:rPr>
          <w:rFonts w:ascii="Cambria" w:hAnsi="Cambria"/>
          <w:b/>
          <w:color w:val="FF0000"/>
          <w:sz w:val="20"/>
        </w:rPr>
        <w:t>Directive or structuring</w:t>
      </w:r>
      <w:r w:rsidRPr="004D6894">
        <w:rPr>
          <w:rFonts w:ascii="Cambria" w:hAnsi="Cambria"/>
          <w:color w:val="auto"/>
          <w:sz w:val="20"/>
        </w:rPr>
        <w:t xml:space="preserve"> leader </w:t>
      </w:r>
      <w:proofErr w:type="spellStart"/>
      <w:r w:rsidRPr="004D6894">
        <w:rPr>
          <w:rFonts w:ascii="Cambria" w:hAnsi="Cambria"/>
          <w:color w:val="auto"/>
          <w:sz w:val="20"/>
        </w:rPr>
        <w:t>beh</w:t>
      </w:r>
      <w:proofErr w:type="spellEnd"/>
      <w:r w:rsidRPr="004D6894">
        <w:rPr>
          <w:rFonts w:ascii="Cambria" w:hAnsi="Cambria"/>
          <w:color w:val="auto"/>
          <w:sz w:val="20"/>
        </w:rPr>
        <w:t xml:space="preserve"> = most effective on </w:t>
      </w:r>
      <w:r w:rsidRPr="004D6894">
        <w:rPr>
          <w:rFonts w:ascii="Cambria" w:hAnsi="Cambria"/>
          <w:color w:val="auto"/>
          <w:sz w:val="20"/>
          <w:u w:val="single"/>
        </w:rPr>
        <w:t>ambiguous, less structured jobs</w:t>
      </w:r>
    </w:p>
    <w:p w14:paraId="3342A3E5" w14:textId="77777777" w:rsidR="00FE3EE1" w:rsidRPr="004D6894" w:rsidRDefault="00FE3EE1" w:rsidP="003B027F">
      <w:pPr>
        <w:pStyle w:val="Body"/>
        <w:rPr>
          <w:rFonts w:ascii="Cambria" w:hAnsi="Cambria"/>
          <w:b/>
          <w:color w:val="auto"/>
          <w:sz w:val="20"/>
          <w:u w:val="single"/>
        </w:rPr>
      </w:pPr>
    </w:p>
    <w:p w14:paraId="1E964B7B" w14:textId="77777777" w:rsidR="00FE3EE1" w:rsidRPr="004D6894" w:rsidRDefault="00FE3EE1" w:rsidP="003B027F">
      <w:pPr>
        <w:pStyle w:val="Body"/>
        <w:rPr>
          <w:rFonts w:ascii="Cambria" w:hAnsi="Cambria"/>
          <w:b/>
          <w:color w:val="auto"/>
          <w:sz w:val="20"/>
          <w:u w:val="single"/>
        </w:rPr>
      </w:pPr>
      <w:r w:rsidRPr="004D6894">
        <w:rPr>
          <w:rFonts w:ascii="Cambria" w:hAnsi="Cambria"/>
          <w:b/>
          <w:color w:val="auto"/>
          <w:sz w:val="20"/>
          <w:u w:val="single"/>
        </w:rPr>
        <w:t>Participative Leadership: Involving Employees in Decisions</w:t>
      </w:r>
    </w:p>
    <w:p w14:paraId="06DA6582" w14:textId="77777777" w:rsidR="00FE3EE1" w:rsidRPr="004D6894" w:rsidRDefault="00FE3EE1" w:rsidP="003B027F">
      <w:pPr>
        <w:pStyle w:val="Body"/>
        <w:rPr>
          <w:rFonts w:ascii="Cambria" w:hAnsi="Cambria"/>
          <w:b/>
          <w:color w:val="auto"/>
          <w:sz w:val="20"/>
        </w:rPr>
      </w:pPr>
      <w:r w:rsidRPr="004D6894">
        <w:rPr>
          <w:rFonts w:ascii="Cambria" w:hAnsi="Cambria"/>
          <w:b/>
          <w:color w:val="auto"/>
          <w:sz w:val="20"/>
        </w:rPr>
        <w:t>What Is Participation?</w:t>
      </w:r>
    </w:p>
    <w:p w14:paraId="0374EC12" w14:textId="77777777" w:rsidR="00FE3EE1" w:rsidRPr="004D6894" w:rsidRDefault="00FE3EE1" w:rsidP="003B027F">
      <w:pPr>
        <w:pStyle w:val="Body"/>
        <w:numPr>
          <w:ilvl w:val="0"/>
          <w:numId w:val="33"/>
        </w:numPr>
        <w:rPr>
          <w:rFonts w:ascii="Cambria" w:hAnsi="Cambria"/>
          <w:b/>
          <w:color w:val="auto"/>
          <w:sz w:val="20"/>
          <w:u w:val="single"/>
        </w:rPr>
      </w:pPr>
      <w:r w:rsidRPr="004D6894">
        <w:rPr>
          <w:rFonts w:ascii="Cambria" w:hAnsi="Cambria"/>
          <w:color w:val="auto"/>
          <w:sz w:val="20"/>
          <w:highlight w:val="yellow"/>
        </w:rPr>
        <w:t>Participative Leadership</w:t>
      </w:r>
      <w:r w:rsidRPr="004D6894">
        <w:rPr>
          <w:rFonts w:ascii="Cambria" w:hAnsi="Cambria"/>
          <w:color w:val="auto"/>
          <w:sz w:val="20"/>
        </w:rPr>
        <w:t xml:space="preserve">: involving </w:t>
      </w:r>
      <w:proofErr w:type="spellStart"/>
      <w:r w:rsidRPr="004D6894">
        <w:rPr>
          <w:rFonts w:ascii="Cambria" w:hAnsi="Cambria"/>
          <w:color w:val="auto"/>
          <w:sz w:val="20"/>
        </w:rPr>
        <w:t>ees</w:t>
      </w:r>
      <w:proofErr w:type="spellEnd"/>
      <w:r w:rsidRPr="004D6894">
        <w:rPr>
          <w:rFonts w:ascii="Cambria" w:hAnsi="Cambria"/>
          <w:color w:val="auto"/>
          <w:sz w:val="20"/>
        </w:rPr>
        <w:t xml:space="preserve"> in making work-related decisions</w:t>
      </w:r>
    </w:p>
    <w:p w14:paraId="379118B9" w14:textId="77777777" w:rsidR="00FE3EE1" w:rsidRPr="004D6894" w:rsidRDefault="00FE3EE1" w:rsidP="003B027F">
      <w:pPr>
        <w:pStyle w:val="Body"/>
        <w:numPr>
          <w:ilvl w:val="1"/>
          <w:numId w:val="33"/>
        </w:numPr>
        <w:rPr>
          <w:rFonts w:ascii="Cambria" w:hAnsi="Cambria"/>
          <w:color w:val="auto"/>
          <w:sz w:val="20"/>
        </w:rPr>
      </w:pPr>
      <w:r w:rsidRPr="004D6894">
        <w:rPr>
          <w:rFonts w:ascii="Cambria" w:hAnsi="Cambria"/>
          <w:color w:val="auto"/>
          <w:sz w:val="20"/>
        </w:rPr>
        <w:t xml:space="preserve">As the “area of freedom” of </w:t>
      </w:r>
      <w:proofErr w:type="spellStart"/>
      <w:r w:rsidRPr="004D6894">
        <w:rPr>
          <w:rFonts w:ascii="Cambria" w:hAnsi="Cambria"/>
          <w:color w:val="auto"/>
          <w:sz w:val="20"/>
        </w:rPr>
        <w:t>ees</w:t>
      </w:r>
      <w:proofErr w:type="spellEnd"/>
      <w:r w:rsidRPr="004D6894">
        <w:rPr>
          <w:rFonts w:ascii="Cambria" w:hAnsi="Cambria"/>
          <w:color w:val="auto"/>
          <w:sz w:val="20"/>
        </w:rPr>
        <w:t xml:space="preserve"> increases, the leader is behaving in a more participative manner </w:t>
      </w:r>
      <w:r w:rsidRPr="004D6894">
        <w:rPr>
          <w:rFonts w:ascii="Cambria" w:hAnsi="Cambria"/>
          <w:color w:val="auto"/>
          <w:sz w:val="20"/>
        </w:rPr>
        <w:sym w:font="Wingdings" w:char="F0E0"/>
      </w:r>
      <w:r w:rsidRPr="004D6894">
        <w:rPr>
          <w:rFonts w:ascii="Cambria" w:hAnsi="Cambria"/>
          <w:color w:val="auto"/>
          <w:sz w:val="20"/>
        </w:rPr>
        <w:t xml:space="preserve"> leader should not be confused with the abandonment of leadership (which is mostly ineffective)</w:t>
      </w:r>
    </w:p>
    <w:p w14:paraId="546E5529" w14:textId="77777777" w:rsidR="00FE3EE1" w:rsidRPr="004D6894" w:rsidRDefault="00FE3EE1" w:rsidP="003B027F">
      <w:pPr>
        <w:pStyle w:val="Body"/>
        <w:numPr>
          <w:ilvl w:val="0"/>
          <w:numId w:val="33"/>
        </w:numPr>
        <w:rPr>
          <w:rFonts w:ascii="Cambria" w:hAnsi="Cambria"/>
          <w:b/>
          <w:color w:val="auto"/>
          <w:sz w:val="20"/>
          <w:u w:val="single"/>
        </w:rPr>
      </w:pPr>
      <w:r w:rsidRPr="004D6894">
        <w:rPr>
          <w:rFonts w:ascii="Cambria" w:hAnsi="Cambria"/>
          <w:color w:val="auto"/>
          <w:sz w:val="20"/>
          <w:u w:val="single"/>
        </w:rPr>
        <w:t>Individual participation =</w:t>
      </w:r>
      <w:r w:rsidRPr="004D6894">
        <w:rPr>
          <w:rFonts w:ascii="Cambria" w:hAnsi="Cambria"/>
          <w:color w:val="auto"/>
          <w:sz w:val="20"/>
        </w:rPr>
        <w:t xml:space="preserve"> set performance goals, plan </w:t>
      </w:r>
      <w:proofErr w:type="spellStart"/>
      <w:r w:rsidRPr="004D6894">
        <w:rPr>
          <w:rFonts w:ascii="Cambria" w:hAnsi="Cambria"/>
          <w:color w:val="auto"/>
          <w:sz w:val="20"/>
        </w:rPr>
        <w:t>ee</w:t>
      </w:r>
      <w:proofErr w:type="spellEnd"/>
      <w:r w:rsidRPr="004D6894">
        <w:rPr>
          <w:rFonts w:ascii="Cambria" w:hAnsi="Cambria"/>
          <w:color w:val="auto"/>
          <w:sz w:val="20"/>
        </w:rPr>
        <w:t xml:space="preserve"> development, deal with problem </w:t>
      </w:r>
      <w:proofErr w:type="spellStart"/>
      <w:r w:rsidRPr="004D6894">
        <w:rPr>
          <w:rFonts w:ascii="Cambria" w:hAnsi="Cambria"/>
          <w:color w:val="auto"/>
          <w:sz w:val="20"/>
        </w:rPr>
        <w:t>ee’s</w:t>
      </w:r>
      <w:proofErr w:type="spellEnd"/>
    </w:p>
    <w:p w14:paraId="27C5EB93" w14:textId="77777777" w:rsidR="00FE3EE1" w:rsidRPr="004D6894" w:rsidRDefault="00FE3EE1" w:rsidP="003B027F">
      <w:pPr>
        <w:pStyle w:val="Body"/>
        <w:numPr>
          <w:ilvl w:val="0"/>
          <w:numId w:val="33"/>
        </w:numPr>
        <w:rPr>
          <w:rFonts w:ascii="Cambria" w:hAnsi="Cambria"/>
          <w:b/>
          <w:color w:val="auto"/>
          <w:sz w:val="20"/>
          <w:u w:val="single"/>
        </w:rPr>
      </w:pPr>
      <w:r w:rsidRPr="004D6894">
        <w:rPr>
          <w:rFonts w:ascii="Cambria" w:hAnsi="Cambria"/>
          <w:color w:val="auto"/>
          <w:sz w:val="20"/>
          <w:u w:val="single"/>
        </w:rPr>
        <w:t>Group participation</w:t>
      </w:r>
      <w:r w:rsidRPr="004D6894">
        <w:rPr>
          <w:rFonts w:ascii="Cambria" w:hAnsi="Cambria"/>
          <w:color w:val="auto"/>
          <w:sz w:val="20"/>
        </w:rPr>
        <w:t xml:space="preserve"> = vacation schedules, phone coverage, allocate resources</w:t>
      </w:r>
    </w:p>
    <w:p w14:paraId="6EEB2C88" w14:textId="77777777" w:rsidR="00FE3EE1" w:rsidRPr="004D6894" w:rsidRDefault="00FE3EE1" w:rsidP="003B027F">
      <w:pPr>
        <w:pStyle w:val="Body"/>
        <w:numPr>
          <w:ilvl w:val="0"/>
          <w:numId w:val="33"/>
        </w:numPr>
        <w:rPr>
          <w:rFonts w:ascii="Cambria" w:hAnsi="Cambria"/>
          <w:b/>
          <w:color w:val="0000FF"/>
          <w:sz w:val="20"/>
          <w:u w:val="single"/>
        </w:rPr>
      </w:pPr>
      <w:r w:rsidRPr="004D6894">
        <w:rPr>
          <w:rFonts w:ascii="Cambria" w:hAnsi="Cambria"/>
          <w:b/>
          <w:color w:val="0000FF"/>
          <w:sz w:val="20"/>
        </w:rPr>
        <w:t>DIAGRAM PG. 298</w:t>
      </w:r>
    </w:p>
    <w:p w14:paraId="4F185E35" w14:textId="77777777" w:rsidR="00FE3EE1" w:rsidRPr="004D6894" w:rsidRDefault="00FE3EE1" w:rsidP="003B027F">
      <w:pPr>
        <w:pStyle w:val="Body"/>
        <w:rPr>
          <w:rFonts w:ascii="Cambria" w:hAnsi="Cambria"/>
          <w:b/>
          <w:color w:val="auto"/>
          <w:sz w:val="20"/>
        </w:rPr>
      </w:pPr>
    </w:p>
    <w:p w14:paraId="74E2FA62" w14:textId="77777777" w:rsidR="00FE3EE1" w:rsidRPr="004D6894" w:rsidRDefault="00FE3EE1" w:rsidP="003B027F">
      <w:pPr>
        <w:pStyle w:val="Body"/>
        <w:rPr>
          <w:rFonts w:ascii="Cambria" w:hAnsi="Cambria"/>
          <w:b/>
          <w:color w:val="auto"/>
          <w:sz w:val="20"/>
          <w:u w:val="single"/>
        </w:rPr>
      </w:pPr>
      <w:r w:rsidRPr="004D6894">
        <w:rPr>
          <w:rFonts w:ascii="Cambria" w:hAnsi="Cambria"/>
          <w:b/>
          <w:color w:val="auto"/>
          <w:sz w:val="20"/>
        </w:rPr>
        <w:t>Potential Advantages of Participative Leadership</w:t>
      </w:r>
    </w:p>
    <w:p w14:paraId="42AC675B" w14:textId="77777777" w:rsidR="00FE3EE1" w:rsidRPr="004D6894" w:rsidRDefault="00FE3EE1" w:rsidP="003B027F">
      <w:pPr>
        <w:pStyle w:val="Body"/>
        <w:numPr>
          <w:ilvl w:val="0"/>
          <w:numId w:val="36"/>
        </w:numPr>
        <w:rPr>
          <w:rFonts w:ascii="Cambria" w:hAnsi="Cambria"/>
          <w:b/>
          <w:color w:val="auto"/>
          <w:sz w:val="20"/>
          <w:u w:val="single"/>
        </w:rPr>
      </w:pPr>
      <w:r w:rsidRPr="004D6894">
        <w:rPr>
          <w:rFonts w:ascii="Cambria" w:hAnsi="Cambria"/>
          <w:b/>
          <w:color w:val="FF0000"/>
          <w:sz w:val="20"/>
        </w:rPr>
        <w:t>Motivation</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color w:val="auto"/>
          <w:sz w:val="20"/>
        </w:rPr>
        <w:t xml:space="preserve">participation can increase motivation; participation permits </w:t>
      </w:r>
      <w:proofErr w:type="spellStart"/>
      <w:r w:rsidRPr="004D6894">
        <w:rPr>
          <w:rFonts w:ascii="Cambria" w:hAnsi="Cambria"/>
          <w:color w:val="auto"/>
          <w:sz w:val="20"/>
        </w:rPr>
        <w:t>ees</w:t>
      </w:r>
      <w:proofErr w:type="spellEnd"/>
      <w:r w:rsidRPr="004D6894">
        <w:rPr>
          <w:rFonts w:ascii="Cambria" w:hAnsi="Cambria"/>
          <w:color w:val="auto"/>
          <w:sz w:val="20"/>
        </w:rPr>
        <w:t xml:space="preserve"> to contribute to work goals &amp; to decide how they can accomplish these goals</w:t>
      </w:r>
      <w:r w:rsidRPr="004D6894">
        <w:rPr>
          <w:rFonts w:ascii="Cambria" w:hAnsi="Cambria"/>
          <w:b/>
          <w:color w:val="auto"/>
          <w:sz w:val="20"/>
          <w:u w:val="single"/>
        </w:rPr>
        <w:t xml:space="preserve">; </w:t>
      </w:r>
      <w:r w:rsidRPr="004D6894">
        <w:rPr>
          <w:rFonts w:ascii="Cambria" w:hAnsi="Cambria"/>
          <w:color w:val="auto"/>
          <w:sz w:val="20"/>
        </w:rPr>
        <w:t xml:space="preserve">participation can increase intrinsic motivation by enriching </w:t>
      </w:r>
      <w:proofErr w:type="spellStart"/>
      <w:r w:rsidRPr="004D6894">
        <w:rPr>
          <w:rFonts w:ascii="Cambria" w:hAnsi="Cambria"/>
          <w:color w:val="auto"/>
          <w:sz w:val="20"/>
        </w:rPr>
        <w:t>ees</w:t>
      </w:r>
      <w:proofErr w:type="spellEnd"/>
      <w:r w:rsidRPr="004D6894">
        <w:rPr>
          <w:rFonts w:ascii="Cambria" w:hAnsi="Cambria"/>
          <w:color w:val="auto"/>
          <w:sz w:val="20"/>
        </w:rPr>
        <w:t xml:space="preserve"> jobs </w:t>
      </w:r>
      <w:r w:rsidRPr="004D6894">
        <w:rPr>
          <w:rFonts w:ascii="Cambria" w:hAnsi="Cambria"/>
          <w:color w:val="auto"/>
          <w:sz w:val="20"/>
        </w:rPr>
        <w:sym w:font="Wingdings" w:char="F0E0"/>
      </w:r>
      <w:r w:rsidRPr="004D6894">
        <w:rPr>
          <w:rFonts w:ascii="Cambria" w:hAnsi="Cambria"/>
          <w:color w:val="auto"/>
          <w:sz w:val="20"/>
        </w:rPr>
        <w:t xml:space="preserve"> increases autonomy &amp; task variety by increasing “area of freedom:</w:t>
      </w:r>
    </w:p>
    <w:p w14:paraId="6B05DB4F" w14:textId="77777777" w:rsidR="00FE3EE1" w:rsidRPr="004D6894" w:rsidRDefault="00FE3EE1" w:rsidP="003B027F">
      <w:pPr>
        <w:pStyle w:val="Body"/>
        <w:numPr>
          <w:ilvl w:val="0"/>
          <w:numId w:val="36"/>
        </w:numPr>
        <w:rPr>
          <w:rFonts w:ascii="Cambria" w:hAnsi="Cambria"/>
          <w:b/>
          <w:color w:val="auto"/>
          <w:sz w:val="20"/>
          <w:u w:val="single"/>
        </w:rPr>
      </w:pPr>
      <w:r w:rsidRPr="004D6894">
        <w:rPr>
          <w:rFonts w:ascii="Cambria" w:hAnsi="Cambria"/>
          <w:b/>
          <w:color w:val="FF0000"/>
          <w:sz w:val="20"/>
        </w:rPr>
        <w:t>Quality</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sometimes, 2 heads are better than one, when </w:t>
      </w:r>
      <w:proofErr w:type="spellStart"/>
      <w:r w:rsidRPr="004D6894">
        <w:rPr>
          <w:rFonts w:ascii="Cambria" w:hAnsi="Cambria"/>
          <w:color w:val="auto"/>
          <w:sz w:val="20"/>
        </w:rPr>
        <w:t>ee’s</w:t>
      </w:r>
      <w:proofErr w:type="spellEnd"/>
      <w:r w:rsidRPr="004D6894">
        <w:rPr>
          <w:rFonts w:ascii="Cambria" w:hAnsi="Cambria"/>
          <w:color w:val="auto"/>
          <w:sz w:val="20"/>
        </w:rPr>
        <w:t xml:space="preserve"> have more skills than boss, </w:t>
      </w:r>
      <w:proofErr w:type="spellStart"/>
      <w:r w:rsidRPr="004D6894">
        <w:rPr>
          <w:rFonts w:ascii="Cambria" w:hAnsi="Cambria"/>
          <w:color w:val="auto"/>
          <w:sz w:val="20"/>
        </w:rPr>
        <w:t>ee</w:t>
      </w:r>
      <w:proofErr w:type="spellEnd"/>
      <w:r w:rsidRPr="004D6894">
        <w:rPr>
          <w:rFonts w:ascii="Cambria" w:hAnsi="Cambria"/>
          <w:color w:val="auto"/>
          <w:sz w:val="20"/>
        </w:rPr>
        <w:t xml:space="preserve"> participation should enhance quality of decisions; high levels of participation often empower </w:t>
      </w:r>
      <w:proofErr w:type="spellStart"/>
      <w:r w:rsidRPr="004D6894">
        <w:rPr>
          <w:rFonts w:ascii="Cambria" w:hAnsi="Cambria"/>
          <w:color w:val="auto"/>
          <w:sz w:val="20"/>
        </w:rPr>
        <w:t>ees</w:t>
      </w:r>
      <w:proofErr w:type="spellEnd"/>
      <w:r w:rsidRPr="004D6894">
        <w:rPr>
          <w:rFonts w:ascii="Cambria" w:hAnsi="Cambria"/>
          <w:color w:val="auto"/>
          <w:sz w:val="20"/>
        </w:rPr>
        <w:t xml:space="preserve"> which gives </w:t>
      </w:r>
      <w:proofErr w:type="spellStart"/>
      <w:r w:rsidRPr="004D6894">
        <w:rPr>
          <w:rFonts w:ascii="Cambria" w:hAnsi="Cambria"/>
          <w:color w:val="auto"/>
          <w:sz w:val="20"/>
        </w:rPr>
        <w:t>ees</w:t>
      </w:r>
      <w:proofErr w:type="spellEnd"/>
      <w:r w:rsidRPr="004D6894">
        <w:rPr>
          <w:rFonts w:ascii="Cambria" w:hAnsi="Cambria"/>
          <w:color w:val="auto"/>
          <w:sz w:val="20"/>
        </w:rPr>
        <w:t xml:space="preserve"> the authority, opportunity and motivation to take initiative &amp; solve problems </w:t>
      </w:r>
    </w:p>
    <w:p w14:paraId="5ABB49F4" w14:textId="77777777" w:rsidR="00FE3EE1" w:rsidRPr="004D6894" w:rsidRDefault="00FE3EE1" w:rsidP="003B027F">
      <w:pPr>
        <w:pStyle w:val="Body"/>
        <w:numPr>
          <w:ilvl w:val="0"/>
          <w:numId w:val="36"/>
        </w:numPr>
        <w:rPr>
          <w:rFonts w:ascii="Cambria" w:hAnsi="Cambria"/>
          <w:b/>
          <w:color w:val="auto"/>
          <w:sz w:val="20"/>
          <w:u w:val="single"/>
        </w:rPr>
      </w:pPr>
      <w:r w:rsidRPr="004D6894">
        <w:rPr>
          <w:rFonts w:ascii="Cambria" w:hAnsi="Cambria"/>
          <w:b/>
          <w:color w:val="FF0000"/>
          <w:sz w:val="20"/>
        </w:rPr>
        <w:t>Acceptance</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participation helps with acceptance of decisions (especially when issues of </w:t>
      </w:r>
      <w:r w:rsidRPr="004D6894">
        <w:rPr>
          <w:rFonts w:ascii="Cambria" w:hAnsi="Cambria"/>
          <w:i/>
          <w:color w:val="auto"/>
          <w:sz w:val="20"/>
        </w:rPr>
        <w:t>fairness</w:t>
      </w:r>
      <w:r w:rsidRPr="004D6894">
        <w:rPr>
          <w:rFonts w:ascii="Cambria" w:hAnsi="Cambria"/>
          <w:color w:val="auto"/>
          <w:sz w:val="20"/>
        </w:rPr>
        <w:t xml:space="preserve"> is involved) b/c they won’t perceive it as unfair if they are involved in the decision </w:t>
      </w:r>
      <w:r w:rsidRPr="004D6894">
        <w:rPr>
          <w:rFonts w:ascii="Cambria" w:hAnsi="Cambria"/>
          <w:color w:val="auto"/>
          <w:sz w:val="20"/>
        </w:rPr>
        <w:sym w:font="Wingdings" w:char="F0E0"/>
      </w:r>
      <w:r w:rsidRPr="004D6894">
        <w:rPr>
          <w:rFonts w:ascii="Cambria" w:hAnsi="Cambria"/>
          <w:color w:val="auto"/>
          <w:sz w:val="20"/>
        </w:rPr>
        <w:t xml:space="preserve"> public commitment &amp; ego involvement contribute to acceptance of such decisions</w:t>
      </w:r>
    </w:p>
    <w:p w14:paraId="5E10F0FA" w14:textId="77777777" w:rsidR="00FE3EE1" w:rsidRPr="004D6894" w:rsidRDefault="00FE3EE1" w:rsidP="003B027F">
      <w:pPr>
        <w:pStyle w:val="Body"/>
        <w:rPr>
          <w:rFonts w:ascii="Cambria" w:hAnsi="Cambria"/>
          <w:b/>
          <w:color w:val="auto"/>
          <w:sz w:val="20"/>
        </w:rPr>
      </w:pPr>
    </w:p>
    <w:p w14:paraId="4AF990C5" w14:textId="77777777" w:rsidR="00FE3EE1" w:rsidRPr="004D6894" w:rsidRDefault="00FE3EE1" w:rsidP="003B027F">
      <w:pPr>
        <w:pStyle w:val="Body"/>
        <w:rPr>
          <w:rFonts w:ascii="Cambria" w:hAnsi="Cambria"/>
          <w:b/>
          <w:color w:val="auto"/>
          <w:sz w:val="20"/>
        </w:rPr>
      </w:pPr>
      <w:r w:rsidRPr="004D6894">
        <w:rPr>
          <w:rFonts w:ascii="Cambria" w:hAnsi="Cambria"/>
          <w:b/>
          <w:color w:val="auto"/>
          <w:sz w:val="20"/>
        </w:rPr>
        <w:t>Potential Problems of Participative Leadership</w:t>
      </w:r>
    </w:p>
    <w:p w14:paraId="6333A942" w14:textId="77777777" w:rsidR="00FE3EE1" w:rsidRPr="004D6894" w:rsidRDefault="00FE3EE1" w:rsidP="003B027F">
      <w:pPr>
        <w:pStyle w:val="Body"/>
        <w:numPr>
          <w:ilvl w:val="0"/>
          <w:numId w:val="37"/>
        </w:numPr>
        <w:rPr>
          <w:rFonts w:ascii="Cambria" w:hAnsi="Cambria"/>
          <w:b/>
          <w:color w:val="auto"/>
          <w:sz w:val="20"/>
        </w:rPr>
      </w:pPr>
      <w:r w:rsidRPr="004D6894">
        <w:rPr>
          <w:rFonts w:ascii="Cambria" w:hAnsi="Cambria"/>
          <w:b/>
          <w:color w:val="FF0000"/>
          <w:sz w:val="20"/>
        </w:rPr>
        <w:t>Time + Energy</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when a quick decision is needed, participation isn’t appropriate</w:t>
      </w:r>
    </w:p>
    <w:p w14:paraId="4FF1450F" w14:textId="77777777" w:rsidR="00FE3EE1" w:rsidRPr="004D6894" w:rsidRDefault="00FE3EE1" w:rsidP="003B027F">
      <w:pPr>
        <w:pStyle w:val="Body"/>
        <w:numPr>
          <w:ilvl w:val="0"/>
          <w:numId w:val="37"/>
        </w:numPr>
        <w:rPr>
          <w:rFonts w:ascii="Cambria" w:hAnsi="Cambria"/>
          <w:b/>
          <w:color w:val="auto"/>
          <w:sz w:val="20"/>
        </w:rPr>
      </w:pPr>
      <w:r w:rsidRPr="004D6894">
        <w:rPr>
          <w:rFonts w:ascii="Cambria" w:hAnsi="Cambria"/>
          <w:b/>
          <w:color w:val="FF0000"/>
          <w:sz w:val="20"/>
        </w:rPr>
        <w:t>Loss of Power</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insecure manager might not want to share power</w:t>
      </w:r>
    </w:p>
    <w:p w14:paraId="75F3227E" w14:textId="77777777" w:rsidR="00FE3EE1" w:rsidRPr="004D6894" w:rsidRDefault="00FE3EE1" w:rsidP="003B027F">
      <w:pPr>
        <w:pStyle w:val="Body"/>
        <w:numPr>
          <w:ilvl w:val="0"/>
          <w:numId w:val="37"/>
        </w:numPr>
        <w:rPr>
          <w:rFonts w:ascii="Cambria" w:hAnsi="Cambria"/>
          <w:b/>
          <w:color w:val="auto"/>
          <w:sz w:val="20"/>
        </w:rPr>
      </w:pPr>
      <w:r w:rsidRPr="004D6894">
        <w:rPr>
          <w:rFonts w:ascii="Cambria" w:hAnsi="Cambria"/>
          <w:b/>
          <w:color w:val="FF0000"/>
          <w:sz w:val="20"/>
        </w:rPr>
        <w:t>Lack of Receptivity or Knowledge</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proofErr w:type="spellStart"/>
      <w:r w:rsidRPr="004D6894">
        <w:rPr>
          <w:rFonts w:ascii="Cambria" w:hAnsi="Cambria"/>
          <w:color w:val="auto"/>
          <w:sz w:val="20"/>
        </w:rPr>
        <w:t>ees</w:t>
      </w:r>
      <w:proofErr w:type="spellEnd"/>
      <w:r w:rsidRPr="004D6894">
        <w:rPr>
          <w:rFonts w:ascii="Cambria" w:hAnsi="Cambria"/>
          <w:color w:val="auto"/>
          <w:sz w:val="20"/>
        </w:rPr>
        <w:t xml:space="preserve"> might not want participation </w:t>
      </w:r>
      <w:r w:rsidRPr="004D6894">
        <w:rPr>
          <w:rFonts w:ascii="Cambria" w:hAnsi="Cambria"/>
          <w:color w:val="auto"/>
          <w:sz w:val="20"/>
        </w:rPr>
        <w:sym w:font="Wingdings" w:char="F0E0"/>
      </w:r>
      <w:r w:rsidRPr="004D6894">
        <w:rPr>
          <w:rFonts w:ascii="Cambria" w:hAnsi="Cambria"/>
          <w:color w:val="auto"/>
          <w:sz w:val="20"/>
        </w:rPr>
        <w:t xml:space="preserve"> if a poor </w:t>
      </w:r>
      <w:proofErr w:type="spellStart"/>
      <w:r w:rsidRPr="004D6894">
        <w:rPr>
          <w:rFonts w:ascii="Cambria" w:hAnsi="Cambria"/>
          <w:color w:val="auto"/>
          <w:sz w:val="20"/>
        </w:rPr>
        <w:t>labour</w:t>
      </w:r>
      <w:proofErr w:type="spellEnd"/>
      <w:r w:rsidRPr="004D6894">
        <w:rPr>
          <w:rFonts w:ascii="Cambria" w:hAnsi="Cambria"/>
          <w:color w:val="auto"/>
          <w:sz w:val="20"/>
        </w:rPr>
        <w:t xml:space="preserve"> climate exists or leader is mistrusted, they will resent having to do </w:t>
      </w:r>
      <w:proofErr w:type="spellStart"/>
      <w:r w:rsidRPr="004D6894">
        <w:rPr>
          <w:rFonts w:ascii="Cambria" w:hAnsi="Cambria"/>
          <w:color w:val="auto"/>
          <w:sz w:val="20"/>
        </w:rPr>
        <w:t>mgmt’s</w:t>
      </w:r>
      <w:proofErr w:type="spellEnd"/>
      <w:r w:rsidRPr="004D6894">
        <w:rPr>
          <w:rFonts w:ascii="Cambria" w:hAnsi="Cambria"/>
          <w:color w:val="auto"/>
          <w:sz w:val="20"/>
        </w:rPr>
        <w:t xml:space="preserve"> work, but even when they are receptive, </w:t>
      </w:r>
      <w:proofErr w:type="spellStart"/>
      <w:r w:rsidRPr="004D6894">
        <w:rPr>
          <w:rFonts w:ascii="Cambria" w:hAnsi="Cambria"/>
          <w:color w:val="auto"/>
          <w:sz w:val="20"/>
        </w:rPr>
        <w:t>ees</w:t>
      </w:r>
      <w:proofErr w:type="spellEnd"/>
      <w:r w:rsidRPr="004D6894">
        <w:rPr>
          <w:rFonts w:ascii="Cambria" w:hAnsi="Cambria"/>
          <w:color w:val="auto"/>
          <w:sz w:val="20"/>
        </w:rPr>
        <w:t xml:space="preserve"> might lack knowledge to contribute b/c they’re unaware of </w:t>
      </w:r>
      <w:r w:rsidRPr="004D6894">
        <w:rPr>
          <w:rFonts w:ascii="Cambria" w:hAnsi="Cambria"/>
          <w:i/>
          <w:color w:val="auto"/>
          <w:sz w:val="20"/>
        </w:rPr>
        <w:t xml:space="preserve">external constraints </w:t>
      </w:r>
      <w:r w:rsidRPr="004D6894">
        <w:rPr>
          <w:rFonts w:ascii="Cambria" w:hAnsi="Cambria"/>
          <w:color w:val="auto"/>
          <w:sz w:val="20"/>
        </w:rPr>
        <w:t>on their decisions</w:t>
      </w:r>
    </w:p>
    <w:p w14:paraId="0B7F3802" w14:textId="77777777" w:rsidR="00FE3EE1" w:rsidRPr="004D6894" w:rsidRDefault="00FE3EE1" w:rsidP="003B027F">
      <w:pPr>
        <w:pStyle w:val="Body"/>
        <w:rPr>
          <w:rFonts w:ascii="Cambria" w:hAnsi="Cambria"/>
          <w:b/>
          <w:color w:val="auto"/>
          <w:sz w:val="20"/>
        </w:rPr>
      </w:pPr>
    </w:p>
    <w:p w14:paraId="2A945E7F" w14:textId="77777777" w:rsidR="00FE3EE1" w:rsidRPr="004D6894" w:rsidRDefault="00FE3EE1" w:rsidP="003B027F">
      <w:pPr>
        <w:pStyle w:val="Body"/>
        <w:rPr>
          <w:rFonts w:ascii="Cambria" w:hAnsi="Cambria"/>
          <w:b/>
          <w:color w:val="auto"/>
          <w:sz w:val="20"/>
        </w:rPr>
      </w:pPr>
      <w:r w:rsidRPr="004D6894">
        <w:rPr>
          <w:rFonts w:ascii="Cambria" w:hAnsi="Cambria"/>
          <w:b/>
          <w:color w:val="auto"/>
          <w:sz w:val="20"/>
          <w:highlight w:val="cyan"/>
        </w:rPr>
        <w:t xml:space="preserve">Vroom &amp; </w:t>
      </w:r>
      <w:proofErr w:type="spellStart"/>
      <w:r w:rsidRPr="004D6894">
        <w:rPr>
          <w:rFonts w:ascii="Cambria" w:hAnsi="Cambria"/>
          <w:b/>
          <w:color w:val="auto"/>
          <w:sz w:val="20"/>
          <w:highlight w:val="cyan"/>
        </w:rPr>
        <w:t>Jago’s</w:t>
      </w:r>
      <w:proofErr w:type="spellEnd"/>
      <w:r w:rsidRPr="004D6894">
        <w:rPr>
          <w:rFonts w:ascii="Cambria" w:hAnsi="Cambria"/>
          <w:b/>
          <w:color w:val="auto"/>
          <w:sz w:val="20"/>
          <w:highlight w:val="cyan"/>
        </w:rPr>
        <w:t xml:space="preserve"> Situational Model of Participation</w:t>
      </w:r>
      <w:r w:rsidRPr="004D6894">
        <w:rPr>
          <w:rFonts w:ascii="Cambria" w:hAnsi="Cambria"/>
          <w:b/>
          <w:color w:val="auto"/>
          <w:sz w:val="20"/>
        </w:rPr>
        <w:t xml:space="preserve"> </w:t>
      </w:r>
    </w:p>
    <w:p w14:paraId="18FA09B4" w14:textId="77777777" w:rsidR="00FE3EE1" w:rsidRPr="004D6894" w:rsidRDefault="00FE3EE1" w:rsidP="003B027F">
      <w:pPr>
        <w:pStyle w:val="Body"/>
        <w:numPr>
          <w:ilvl w:val="0"/>
          <w:numId w:val="37"/>
        </w:numPr>
        <w:rPr>
          <w:rFonts w:ascii="Cambria" w:hAnsi="Cambria"/>
          <w:b/>
          <w:color w:val="FF0000"/>
          <w:sz w:val="20"/>
        </w:rPr>
      </w:pPr>
      <w:r w:rsidRPr="004D6894">
        <w:rPr>
          <w:rFonts w:ascii="Cambria" w:hAnsi="Cambria"/>
          <w:color w:val="FF0000"/>
          <w:sz w:val="20"/>
        </w:rPr>
        <w:t xml:space="preserve">ATTEMPTS TO SPECIFY </w:t>
      </w:r>
      <w:r w:rsidRPr="004D6894">
        <w:rPr>
          <w:rFonts w:ascii="Cambria" w:hAnsi="Cambria"/>
          <w:b/>
          <w:color w:val="FF0000"/>
          <w:sz w:val="20"/>
        </w:rPr>
        <w:t>WHEN</w:t>
      </w:r>
      <w:r w:rsidRPr="004D6894">
        <w:rPr>
          <w:rFonts w:ascii="Cambria" w:hAnsi="Cambria"/>
          <w:color w:val="FF0000"/>
          <w:sz w:val="20"/>
        </w:rPr>
        <w:t xml:space="preserve"> LEADERS SHOULD USE PARTICIPATION &amp; </w:t>
      </w:r>
      <w:r w:rsidRPr="004D6894">
        <w:rPr>
          <w:rFonts w:ascii="Cambria" w:hAnsi="Cambria"/>
          <w:b/>
          <w:color w:val="FF0000"/>
          <w:sz w:val="20"/>
        </w:rPr>
        <w:t xml:space="preserve">TO WHAT EXTENT </w:t>
      </w:r>
      <w:r w:rsidRPr="004D6894">
        <w:rPr>
          <w:rFonts w:ascii="Cambria" w:hAnsi="Cambria"/>
          <w:color w:val="FF0000"/>
          <w:sz w:val="20"/>
        </w:rPr>
        <w:t>THEY SHOULD USE IT</w:t>
      </w:r>
    </w:p>
    <w:p w14:paraId="4B52F084" w14:textId="77777777" w:rsidR="00FE3EE1" w:rsidRPr="004D6894" w:rsidRDefault="00FE3EE1" w:rsidP="003B027F">
      <w:pPr>
        <w:pStyle w:val="Body"/>
        <w:numPr>
          <w:ilvl w:val="0"/>
          <w:numId w:val="37"/>
        </w:numPr>
        <w:rPr>
          <w:rFonts w:ascii="Cambria" w:hAnsi="Cambria"/>
          <w:b/>
          <w:color w:val="auto"/>
          <w:sz w:val="20"/>
          <w:highlight w:val="yellow"/>
        </w:rPr>
      </w:pPr>
      <w:r w:rsidRPr="004D6894">
        <w:rPr>
          <w:rFonts w:ascii="Cambria" w:hAnsi="Cambria"/>
          <w:color w:val="auto"/>
          <w:sz w:val="20"/>
          <w:highlight w:val="yellow"/>
        </w:rPr>
        <w:t>There are various degrees of participation that a leader can exhibit:</w:t>
      </w:r>
    </w:p>
    <w:p w14:paraId="47E1E5A6" w14:textId="77777777" w:rsidR="00FE3EE1" w:rsidRPr="004D6894" w:rsidRDefault="00FE3EE1" w:rsidP="003B027F">
      <w:pPr>
        <w:pStyle w:val="Body"/>
        <w:numPr>
          <w:ilvl w:val="1"/>
          <w:numId w:val="37"/>
        </w:numPr>
        <w:rPr>
          <w:rFonts w:ascii="Cambria" w:hAnsi="Cambria"/>
          <w:b/>
          <w:color w:val="FF0000"/>
          <w:sz w:val="20"/>
        </w:rPr>
      </w:pPr>
      <w:r w:rsidRPr="004D6894">
        <w:rPr>
          <w:rFonts w:ascii="Cambria" w:hAnsi="Cambria"/>
          <w:b/>
          <w:color w:val="FF0000"/>
          <w:sz w:val="20"/>
        </w:rPr>
        <w:t>A = autocratic</w:t>
      </w:r>
    </w:p>
    <w:p w14:paraId="4033E826" w14:textId="77777777" w:rsidR="00FE3EE1" w:rsidRPr="004D6894" w:rsidRDefault="00FE3EE1" w:rsidP="003B027F">
      <w:pPr>
        <w:pStyle w:val="Body"/>
        <w:numPr>
          <w:ilvl w:val="1"/>
          <w:numId w:val="37"/>
        </w:numPr>
        <w:rPr>
          <w:rFonts w:ascii="Cambria" w:hAnsi="Cambria"/>
          <w:b/>
          <w:color w:val="FF0000"/>
          <w:sz w:val="20"/>
        </w:rPr>
      </w:pPr>
      <w:r w:rsidRPr="004D6894">
        <w:rPr>
          <w:rFonts w:ascii="Cambria" w:hAnsi="Cambria"/>
          <w:b/>
          <w:color w:val="FF0000"/>
          <w:sz w:val="20"/>
        </w:rPr>
        <w:t>C = consultative</w:t>
      </w:r>
    </w:p>
    <w:p w14:paraId="225DC14A" w14:textId="77777777" w:rsidR="00FE3EE1" w:rsidRPr="004D6894" w:rsidRDefault="00FE3EE1" w:rsidP="003B027F">
      <w:pPr>
        <w:pStyle w:val="Body"/>
        <w:numPr>
          <w:ilvl w:val="1"/>
          <w:numId w:val="37"/>
        </w:numPr>
        <w:rPr>
          <w:rFonts w:ascii="Cambria" w:hAnsi="Cambria"/>
          <w:b/>
          <w:color w:val="FF0000"/>
          <w:sz w:val="20"/>
        </w:rPr>
      </w:pPr>
      <w:r w:rsidRPr="004D6894">
        <w:rPr>
          <w:rFonts w:ascii="Cambria" w:hAnsi="Cambria"/>
          <w:b/>
          <w:color w:val="FF0000"/>
          <w:sz w:val="20"/>
        </w:rPr>
        <w:t>G = group</w:t>
      </w:r>
    </w:p>
    <w:p w14:paraId="01CCF24D" w14:textId="77777777" w:rsidR="00FE3EE1" w:rsidRPr="004D6894" w:rsidRDefault="00FE3EE1" w:rsidP="003B027F">
      <w:pPr>
        <w:pStyle w:val="Body"/>
        <w:numPr>
          <w:ilvl w:val="1"/>
          <w:numId w:val="37"/>
        </w:numPr>
        <w:rPr>
          <w:rFonts w:ascii="Cambria" w:hAnsi="Cambria"/>
          <w:b/>
          <w:color w:val="FF0000"/>
          <w:sz w:val="20"/>
        </w:rPr>
      </w:pPr>
      <w:r w:rsidRPr="004D6894">
        <w:rPr>
          <w:rFonts w:ascii="Cambria" w:hAnsi="Cambria"/>
          <w:b/>
          <w:color w:val="FF0000"/>
          <w:sz w:val="20"/>
        </w:rPr>
        <w:t>I = individual</w:t>
      </w:r>
    </w:p>
    <w:p w14:paraId="2E783337" w14:textId="77777777" w:rsidR="00FE3EE1" w:rsidRPr="004D6894" w:rsidRDefault="00FE3EE1" w:rsidP="003B027F">
      <w:pPr>
        <w:pStyle w:val="Body"/>
        <w:numPr>
          <w:ilvl w:val="1"/>
          <w:numId w:val="37"/>
        </w:numPr>
        <w:rPr>
          <w:rFonts w:ascii="Cambria" w:hAnsi="Cambria"/>
          <w:b/>
          <w:color w:val="FF0000"/>
          <w:sz w:val="20"/>
        </w:rPr>
      </w:pPr>
      <w:r w:rsidRPr="004D6894">
        <w:rPr>
          <w:rFonts w:ascii="Cambria" w:hAnsi="Cambria"/>
          <w:b/>
          <w:color w:val="FF0000"/>
          <w:sz w:val="20"/>
        </w:rPr>
        <w:t xml:space="preserve">II = group is involved </w:t>
      </w:r>
    </w:p>
    <w:p w14:paraId="54518425" w14:textId="77777777" w:rsidR="00FE3EE1" w:rsidRPr="004D6894" w:rsidRDefault="00FE3EE1" w:rsidP="003B027F">
      <w:pPr>
        <w:pStyle w:val="Body"/>
        <w:numPr>
          <w:ilvl w:val="0"/>
          <w:numId w:val="37"/>
        </w:numPr>
        <w:rPr>
          <w:rFonts w:ascii="Cambria" w:hAnsi="Cambria"/>
          <w:b/>
          <w:color w:val="auto"/>
          <w:sz w:val="20"/>
        </w:rPr>
      </w:pPr>
      <w:r w:rsidRPr="004D6894">
        <w:rPr>
          <w:rFonts w:ascii="Cambria" w:hAnsi="Cambria"/>
          <w:color w:val="auto"/>
          <w:sz w:val="20"/>
          <w:highlight w:val="yellow"/>
        </w:rPr>
        <w:t>AI</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you solve problem make decision yourself, using info available at the time</w:t>
      </w:r>
    </w:p>
    <w:p w14:paraId="56477501" w14:textId="77777777" w:rsidR="00FE3EE1" w:rsidRPr="004D6894" w:rsidRDefault="00FE3EE1" w:rsidP="003B027F">
      <w:pPr>
        <w:pStyle w:val="Body"/>
        <w:numPr>
          <w:ilvl w:val="0"/>
          <w:numId w:val="37"/>
        </w:numPr>
        <w:rPr>
          <w:rFonts w:ascii="Cambria" w:hAnsi="Cambria"/>
          <w:b/>
          <w:color w:val="auto"/>
          <w:sz w:val="20"/>
        </w:rPr>
      </w:pPr>
      <w:r w:rsidRPr="004D6894">
        <w:rPr>
          <w:rFonts w:ascii="Cambria" w:hAnsi="Cambria"/>
          <w:color w:val="auto"/>
          <w:sz w:val="20"/>
          <w:highlight w:val="yellow"/>
        </w:rPr>
        <w:t>AII</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obtain necessary info from </w:t>
      </w:r>
      <w:proofErr w:type="spellStart"/>
      <w:r w:rsidRPr="004D6894">
        <w:rPr>
          <w:rFonts w:ascii="Cambria" w:hAnsi="Cambria"/>
          <w:color w:val="auto"/>
          <w:sz w:val="20"/>
        </w:rPr>
        <w:t>ees</w:t>
      </w:r>
      <w:proofErr w:type="spellEnd"/>
      <w:r w:rsidRPr="004D6894">
        <w:rPr>
          <w:rFonts w:ascii="Cambria" w:hAnsi="Cambria"/>
          <w:color w:val="auto"/>
          <w:sz w:val="20"/>
        </w:rPr>
        <w:t xml:space="preserve">, then decide solution yourself, role of </w:t>
      </w:r>
      <w:proofErr w:type="spellStart"/>
      <w:r w:rsidRPr="004D6894">
        <w:rPr>
          <w:rFonts w:ascii="Cambria" w:hAnsi="Cambria"/>
          <w:color w:val="auto"/>
          <w:sz w:val="20"/>
        </w:rPr>
        <w:t>ees</w:t>
      </w:r>
      <w:proofErr w:type="spellEnd"/>
      <w:r w:rsidRPr="004D6894">
        <w:rPr>
          <w:rFonts w:ascii="Cambria" w:hAnsi="Cambria"/>
          <w:color w:val="auto"/>
          <w:sz w:val="20"/>
        </w:rPr>
        <w:t xml:space="preserve"> in making decision is providing necessary info to you (rather than coming up with solutions)</w:t>
      </w:r>
    </w:p>
    <w:p w14:paraId="0E6080FB" w14:textId="77777777" w:rsidR="00FE3EE1" w:rsidRPr="004D6894" w:rsidRDefault="00FE3EE1" w:rsidP="003B027F">
      <w:pPr>
        <w:pStyle w:val="Body"/>
        <w:numPr>
          <w:ilvl w:val="0"/>
          <w:numId w:val="37"/>
        </w:numPr>
        <w:rPr>
          <w:rFonts w:ascii="Cambria" w:hAnsi="Cambria"/>
          <w:b/>
          <w:color w:val="auto"/>
          <w:sz w:val="20"/>
        </w:rPr>
      </w:pPr>
      <w:r w:rsidRPr="004D6894">
        <w:rPr>
          <w:rFonts w:ascii="Cambria" w:hAnsi="Cambria"/>
          <w:color w:val="auto"/>
          <w:sz w:val="20"/>
          <w:highlight w:val="yellow"/>
        </w:rPr>
        <w:t>CI</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share problem with relevant </w:t>
      </w:r>
      <w:proofErr w:type="spellStart"/>
      <w:r w:rsidRPr="004D6894">
        <w:rPr>
          <w:rFonts w:ascii="Cambria" w:hAnsi="Cambria"/>
          <w:color w:val="auto"/>
          <w:sz w:val="20"/>
        </w:rPr>
        <w:t>ees</w:t>
      </w:r>
      <w:proofErr w:type="spellEnd"/>
      <w:r w:rsidRPr="004D6894">
        <w:rPr>
          <w:rFonts w:ascii="Cambria" w:hAnsi="Cambria"/>
          <w:color w:val="auto"/>
          <w:sz w:val="20"/>
        </w:rPr>
        <w:t xml:space="preserve"> individually, get their individual ideas and then make decision which may or may not reflect </w:t>
      </w:r>
      <w:proofErr w:type="spellStart"/>
      <w:r w:rsidRPr="004D6894">
        <w:rPr>
          <w:rFonts w:ascii="Cambria" w:hAnsi="Cambria"/>
          <w:color w:val="auto"/>
          <w:sz w:val="20"/>
        </w:rPr>
        <w:t>ees</w:t>
      </w:r>
      <w:proofErr w:type="spellEnd"/>
      <w:r w:rsidRPr="004D6894">
        <w:rPr>
          <w:rFonts w:ascii="Cambria" w:hAnsi="Cambria"/>
          <w:color w:val="auto"/>
          <w:sz w:val="20"/>
        </w:rPr>
        <w:t xml:space="preserve"> influence </w:t>
      </w:r>
    </w:p>
    <w:p w14:paraId="2740D9F4" w14:textId="77777777" w:rsidR="00FE3EE1" w:rsidRPr="004D6894" w:rsidRDefault="00FE3EE1" w:rsidP="003B027F">
      <w:pPr>
        <w:pStyle w:val="Body"/>
        <w:numPr>
          <w:ilvl w:val="0"/>
          <w:numId w:val="37"/>
        </w:numPr>
        <w:rPr>
          <w:rFonts w:ascii="Cambria" w:hAnsi="Cambria"/>
          <w:b/>
          <w:color w:val="auto"/>
          <w:sz w:val="20"/>
        </w:rPr>
      </w:pPr>
      <w:r w:rsidRPr="004D6894">
        <w:rPr>
          <w:rFonts w:ascii="Cambria" w:hAnsi="Cambria"/>
          <w:color w:val="auto"/>
          <w:sz w:val="20"/>
          <w:highlight w:val="yellow"/>
        </w:rPr>
        <w:t>CII</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share problem with </w:t>
      </w:r>
      <w:proofErr w:type="spellStart"/>
      <w:r w:rsidRPr="004D6894">
        <w:rPr>
          <w:rFonts w:ascii="Cambria" w:hAnsi="Cambria"/>
          <w:color w:val="auto"/>
          <w:sz w:val="20"/>
        </w:rPr>
        <w:t>ee</w:t>
      </w:r>
      <w:proofErr w:type="spellEnd"/>
      <w:r w:rsidRPr="004D6894">
        <w:rPr>
          <w:rFonts w:ascii="Cambria" w:hAnsi="Cambria"/>
          <w:color w:val="auto"/>
          <w:sz w:val="20"/>
        </w:rPr>
        <w:t xml:space="preserve"> as group, obtain their collective ideas, then make decision which may or may not reflect </w:t>
      </w:r>
      <w:proofErr w:type="spellStart"/>
      <w:r w:rsidRPr="004D6894">
        <w:rPr>
          <w:rFonts w:ascii="Cambria" w:hAnsi="Cambria"/>
          <w:color w:val="auto"/>
          <w:sz w:val="20"/>
        </w:rPr>
        <w:t>ees</w:t>
      </w:r>
      <w:proofErr w:type="spellEnd"/>
      <w:r w:rsidRPr="004D6894">
        <w:rPr>
          <w:rFonts w:ascii="Cambria" w:hAnsi="Cambria"/>
          <w:color w:val="auto"/>
          <w:sz w:val="20"/>
        </w:rPr>
        <w:t xml:space="preserve"> influence</w:t>
      </w:r>
    </w:p>
    <w:p w14:paraId="7DF62507" w14:textId="77777777" w:rsidR="00FE3EE1" w:rsidRPr="004D6894" w:rsidRDefault="00FE3EE1" w:rsidP="003B027F">
      <w:pPr>
        <w:pStyle w:val="Body"/>
        <w:numPr>
          <w:ilvl w:val="0"/>
          <w:numId w:val="37"/>
        </w:numPr>
        <w:rPr>
          <w:rFonts w:ascii="Cambria" w:hAnsi="Cambria"/>
          <w:b/>
          <w:color w:val="auto"/>
          <w:sz w:val="20"/>
        </w:rPr>
      </w:pPr>
      <w:r w:rsidRPr="004D6894">
        <w:rPr>
          <w:rFonts w:ascii="Cambria" w:hAnsi="Cambria"/>
          <w:color w:val="auto"/>
          <w:sz w:val="20"/>
          <w:highlight w:val="yellow"/>
        </w:rPr>
        <w:t>GII</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share problem with </w:t>
      </w:r>
      <w:proofErr w:type="spellStart"/>
      <w:r w:rsidRPr="004D6894">
        <w:rPr>
          <w:rFonts w:ascii="Cambria" w:hAnsi="Cambria"/>
          <w:color w:val="auto"/>
          <w:sz w:val="20"/>
        </w:rPr>
        <w:t>ees</w:t>
      </w:r>
      <w:proofErr w:type="spellEnd"/>
      <w:r w:rsidRPr="004D6894">
        <w:rPr>
          <w:rFonts w:ascii="Cambria" w:hAnsi="Cambria"/>
          <w:color w:val="auto"/>
          <w:sz w:val="20"/>
        </w:rPr>
        <w:t xml:space="preserve"> as a group &amp; together generate and evaluate alternatives &amp; attempt to reach agreement on a solution; you are willing to accept any solution that has support of entire group </w:t>
      </w:r>
    </w:p>
    <w:p w14:paraId="66F77101" w14:textId="77777777" w:rsidR="00FE3EE1" w:rsidRPr="004D6894" w:rsidRDefault="00FE3EE1" w:rsidP="003B027F">
      <w:pPr>
        <w:pStyle w:val="Body"/>
        <w:numPr>
          <w:ilvl w:val="0"/>
          <w:numId w:val="37"/>
        </w:numPr>
        <w:rPr>
          <w:rFonts w:ascii="Cambria" w:hAnsi="Cambria"/>
          <w:b/>
          <w:color w:val="auto"/>
          <w:sz w:val="20"/>
        </w:rPr>
      </w:pPr>
      <w:r w:rsidRPr="004D6894">
        <w:rPr>
          <w:rFonts w:ascii="Cambria" w:hAnsi="Cambria"/>
          <w:b/>
          <w:color w:val="auto"/>
          <w:sz w:val="20"/>
        </w:rPr>
        <w:t xml:space="preserve">Which of these that is most effective depends on the situation or problem </w:t>
      </w:r>
      <w:r w:rsidRPr="004D6894">
        <w:rPr>
          <w:rFonts w:ascii="Cambria" w:hAnsi="Cambria"/>
          <w:b/>
          <w:color w:val="auto"/>
          <w:sz w:val="20"/>
        </w:rPr>
        <w:sym w:font="Wingdings" w:char="F0E0"/>
      </w:r>
      <w:r w:rsidRPr="004D6894">
        <w:rPr>
          <w:rFonts w:ascii="Cambria" w:hAnsi="Cambria"/>
          <w:b/>
          <w:color w:val="auto"/>
          <w:sz w:val="20"/>
        </w:rPr>
        <w:t xml:space="preserve"> leads goal should be on making high quality decisions to which </w:t>
      </w:r>
      <w:proofErr w:type="spellStart"/>
      <w:r w:rsidRPr="004D6894">
        <w:rPr>
          <w:rFonts w:ascii="Cambria" w:hAnsi="Cambria"/>
          <w:b/>
          <w:color w:val="auto"/>
          <w:sz w:val="20"/>
        </w:rPr>
        <w:t>ees</w:t>
      </w:r>
      <w:proofErr w:type="spellEnd"/>
      <w:r w:rsidRPr="004D6894">
        <w:rPr>
          <w:rFonts w:ascii="Cambria" w:hAnsi="Cambria"/>
          <w:b/>
          <w:color w:val="auto"/>
          <w:sz w:val="20"/>
        </w:rPr>
        <w:t xml:space="preserve"> will be committed without delay</w:t>
      </w:r>
    </w:p>
    <w:p w14:paraId="3DB7301F" w14:textId="77777777" w:rsidR="00FE3EE1" w:rsidRPr="004D6894" w:rsidRDefault="00FE3EE1" w:rsidP="003B027F">
      <w:pPr>
        <w:pStyle w:val="Body"/>
        <w:numPr>
          <w:ilvl w:val="1"/>
          <w:numId w:val="37"/>
        </w:numPr>
        <w:rPr>
          <w:rFonts w:ascii="Cambria" w:hAnsi="Cambria"/>
          <w:b/>
          <w:color w:val="auto"/>
          <w:sz w:val="20"/>
        </w:rPr>
      </w:pPr>
      <w:r w:rsidRPr="004D6894">
        <w:rPr>
          <w:rFonts w:ascii="Cambria" w:hAnsi="Cambria"/>
          <w:b/>
          <w:color w:val="FF0000"/>
          <w:sz w:val="20"/>
        </w:rPr>
        <w:t>QR: quality requirement</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might be low if its very unlikely that a bad decision could be made/all feasible alternatives are equal in quality</w:t>
      </w:r>
    </w:p>
    <w:p w14:paraId="37BDD94C" w14:textId="77777777" w:rsidR="00FE3EE1" w:rsidRPr="004D6894" w:rsidRDefault="00FE3EE1" w:rsidP="003B027F">
      <w:pPr>
        <w:pStyle w:val="Body"/>
        <w:numPr>
          <w:ilvl w:val="1"/>
          <w:numId w:val="37"/>
        </w:numPr>
        <w:rPr>
          <w:rFonts w:ascii="Cambria" w:hAnsi="Cambria"/>
          <w:b/>
          <w:color w:val="auto"/>
          <w:sz w:val="20"/>
        </w:rPr>
      </w:pPr>
      <w:r w:rsidRPr="004D6894">
        <w:rPr>
          <w:rFonts w:ascii="Cambria" w:hAnsi="Cambria"/>
          <w:b/>
          <w:color w:val="FF0000"/>
          <w:sz w:val="20"/>
        </w:rPr>
        <w:t>CR: commitment requirement</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likely to be high if </w:t>
      </w:r>
      <w:proofErr w:type="spellStart"/>
      <w:r w:rsidRPr="004D6894">
        <w:rPr>
          <w:rFonts w:ascii="Cambria" w:hAnsi="Cambria"/>
          <w:color w:val="auto"/>
          <w:sz w:val="20"/>
        </w:rPr>
        <w:t>ees</w:t>
      </w:r>
      <w:proofErr w:type="spellEnd"/>
      <w:r w:rsidRPr="004D6894">
        <w:rPr>
          <w:rFonts w:ascii="Cambria" w:hAnsi="Cambria"/>
          <w:color w:val="auto"/>
          <w:sz w:val="20"/>
        </w:rPr>
        <w:t xml:space="preserve"> are very concerned about which alternative is chosen/if they’ll have to implement the decision </w:t>
      </w:r>
    </w:p>
    <w:p w14:paraId="09460FC1" w14:textId="77777777" w:rsidR="00FE3EE1" w:rsidRPr="004D6894" w:rsidRDefault="00FE3EE1" w:rsidP="003B027F">
      <w:pPr>
        <w:pStyle w:val="Body"/>
        <w:numPr>
          <w:ilvl w:val="1"/>
          <w:numId w:val="37"/>
        </w:numPr>
        <w:rPr>
          <w:rFonts w:ascii="Cambria" w:hAnsi="Cambria"/>
          <w:b/>
          <w:color w:val="auto"/>
          <w:sz w:val="20"/>
        </w:rPr>
      </w:pPr>
      <w:r w:rsidRPr="004D6894">
        <w:rPr>
          <w:rFonts w:ascii="Cambria" w:hAnsi="Cambria"/>
          <w:b/>
          <w:color w:val="FF0000"/>
          <w:sz w:val="20"/>
        </w:rPr>
        <w:t>ST: structured problem</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when leader understands current &amp; desired situation, and how to get from one to the other </w:t>
      </w:r>
      <w:r w:rsidRPr="004D6894">
        <w:rPr>
          <w:rFonts w:ascii="Cambria" w:hAnsi="Cambria"/>
          <w:color w:val="auto"/>
          <w:sz w:val="20"/>
        </w:rPr>
        <w:sym w:font="Wingdings" w:char="F0E0"/>
      </w:r>
      <w:r w:rsidRPr="004D6894">
        <w:rPr>
          <w:rFonts w:ascii="Cambria" w:hAnsi="Cambria"/>
          <w:color w:val="auto"/>
          <w:sz w:val="20"/>
        </w:rPr>
        <w:t xml:space="preserve"> unfamiliarity, uncertainty, or novelty in any of these matters reduce problem structure</w:t>
      </w:r>
    </w:p>
    <w:p w14:paraId="5FD71C1A" w14:textId="77777777" w:rsidR="00FE3EE1" w:rsidRPr="004D6894" w:rsidRDefault="00FE3EE1" w:rsidP="003B027F">
      <w:pPr>
        <w:pStyle w:val="Body"/>
        <w:numPr>
          <w:ilvl w:val="0"/>
          <w:numId w:val="37"/>
        </w:numPr>
        <w:rPr>
          <w:rFonts w:ascii="Cambria" w:hAnsi="Cambria"/>
          <w:b/>
          <w:color w:val="auto"/>
          <w:sz w:val="20"/>
        </w:rPr>
      </w:pPr>
      <w:r w:rsidRPr="004D6894">
        <w:rPr>
          <w:rFonts w:ascii="Cambria" w:hAnsi="Cambria"/>
          <w:b/>
          <w:color w:val="0000FF"/>
          <w:sz w:val="20"/>
        </w:rPr>
        <w:t>DIAGRAM PG. 300</w:t>
      </w:r>
      <w:r w:rsidRPr="004D6894">
        <w:rPr>
          <w:rFonts w:ascii="Cambria" w:hAnsi="Cambria"/>
          <w:b/>
          <w:color w:val="FF0000"/>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the tree shows the fastest approach possible that still maintains </w:t>
      </w:r>
      <w:r w:rsidRPr="004D6894">
        <w:rPr>
          <w:rFonts w:ascii="Cambria" w:hAnsi="Cambria"/>
          <w:i/>
          <w:color w:val="auto"/>
          <w:sz w:val="20"/>
        </w:rPr>
        <w:t>decision quality &amp; commitment</w:t>
      </w:r>
      <w:r w:rsidRPr="004D6894">
        <w:rPr>
          <w:rFonts w:ascii="Cambria" w:hAnsi="Cambria"/>
          <w:color w:val="auto"/>
          <w:sz w:val="20"/>
        </w:rPr>
        <w:t xml:space="preserve">; if the leader is willing to sacrifice some speed, a more participative approach could stimulate </w:t>
      </w:r>
      <w:proofErr w:type="spellStart"/>
      <w:r w:rsidRPr="004D6894">
        <w:rPr>
          <w:rFonts w:ascii="Cambria" w:hAnsi="Cambria"/>
          <w:color w:val="auto"/>
          <w:sz w:val="20"/>
        </w:rPr>
        <w:t>ee</w:t>
      </w:r>
      <w:proofErr w:type="spellEnd"/>
      <w:r w:rsidRPr="004D6894">
        <w:rPr>
          <w:rFonts w:ascii="Cambria" w:hAnsi="Cambria"/>
          <w:color w:val="auto"/>
          <w:sz w:val="20"/>
        </w:rPr>
        <w:t xml:space="preserve"> development as long as quality/commitment isn’t threatened</w:t>
      </w:r>
    </w:p>
    <w:p w14:paraId="5A5E0C1A" w14:textId="77777777" w:rsidR="00FE3EE1" w:rsidRPr="004D6894" w:rsidRDefault="00FE3EE1" w:rsidP="003B027F">
      <w:pPr>
        <w:pStyle w:val="Body"/>
        <w:ind w:left="720"/>
        <w:rPr>
          <w:rFonts w:ascii="Cambria" w:hAnsi="Cambria"/>
          <w:b/>
          <w:color w:val="auto"/>
          <w:sz w:val="20"/>
        </w:rPr>
      </w:pPr>
    </w:p>
    <w:p w14:paraId="6503288B" w14:textId="77777777" w:rsidR="00FE3EE1" w:rsidRPr="004D6894" w:rsidRDefault="00FE3EE1" w:rsidP="003B027F">
      <w:pPr>
        <w:pStyle w:val="Body"/>
        <w:numPr>
          <w:ilvl w:val="0"/>
          <w:numId w:val="37"/>
        </w:numPr>
        <w:rPr>
          <w:rFonts w:ascii="Cambria" w:hAnsi="Cambria"/>
          <w:b/>
          <w:color w:val="auto"/>
          <w:sz w:val="20"/>
        </w:rPr>
      </w:pPr>
      <w:r w:rsidRPr="004D6894">
        <w:rPr>
          <w:rFonts w:ascii="Cambria" w:hAnsi="Cambria"/>
          <w:b/>
          <w:color w:val="auto"/>
          <w:sz w:val="20"/>
        </w:rPr>
        <w:t xml:space="preserve">Research Evidence: </w:t>
      </w:r>
    </w:p>
    <w:p w14:paraId="45375A4D" w14:textId="77777777" w:rsidR="00FE3EE1" w:rsidRPr="004D6894" w:rsidRDefault="00FE3EE1" w:rsidP="003B027F">
      <w:pPr>
        <w:pStyle w:val="Body"/>
        <w:numPr>
          <w:ilvl w:val="1"/>
          <w:numId w:val="37"/>
        </w:numPr>
        <w:rPr>
          <w:rFonts w:ascii="Cambria" w:hAnsi="Cambria"/>
          <w:b/>
          <w:color w:val="auto"/>
          <w:sz w:val="20"/>
        </w:rPr>
      </w:pPr>
      <w:proofErr w:type="spellStart"/>
      <w:r w:rsidRPr="004D6894">
        <w:rPr>
          <w:rFonts w:ascii="Cambria" w:hAnsi="Cambria"/>
          <w:color w:val="FF0000"/>
          <w:sz w:val="20"/>
        </w:rPr>
        <w:t>Ees</w:t>
      </w:r>
      <w:proofErr w:type="spellEnd"/>
      <w:r w:rsidRPr="004D6894">
        <w:rPr>
          <w:rFonts w:ascii="Cambria" w:hAnsi="Cambria"/>
          <w:color w:val="FF0000"/>
          <w:sz w:val="20"/>
        </w:rPr>
        <w:t xml:space="preserve"> who have the opportunity to participate in work-related decisions report more job satisfaction</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most </w:t>
      </w:r>
      <w:proofErr w:type="spellStart"/>
      <w:r w:rsidRPr="004D6894">
        <w:rPr>
          <w:rFonts w:ascii="Cambria" w:hAnsi="Cambria"/>
          <w:color w:val="auto"/>
          <w:sz w:val="20"/>
        </w:rPr>
        <w:t>ppl</w:t>
      </w:r>
      <w:proofErr w:type="spellEnd"/>
      <w:r w:rsidRPr="004D6894">
        <w:rPr>
          <w:rFonts w:ascii="Cambria" w:hAnsi="Cambria"/>
          <w:color w:val="auto"/>
          <w:sz w:val="20"/>
        </w:rPr>
        <w:t xml:space="preserve"> prefer participative work </w:t>
      </w:r>
      <w:proofErr w:type="spellStart"/>
      <w:r w:rsidRPr="004D6894">
        <w:rPr>
          <w:rFonts w:ascii="Cambria" w:hAnsi="Cambria"/>
          <w:color w:val="auto"/>
          <w:sz w:val="20"/>
        </w:rPr>
        <w:t>enviro</w:t>
      </w:r>
      <w:proofErr w:type="spellEnd"/>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but certain facilitating conditions must exist for participation to be translated into higher productivity </w:t>
      </w:r>
    </w:p>
    <w:p w14:paraId="779014D6" w14:textId="77777777" w:rsidR="00FE3EE1" w:rsidRPr="004D6894" w:rsidRDefault="00FE3EE1" w:rsidP="003B027F">
      <w:pPr>
        <w:pStyle w:val="Body"/>
        <w:numPr>
          <w:ilvl w:val="1"/>
          <w:numId w:val="37"/>
        </w:numPr>
        <w:rPr>
          <w:rFonts w:ascii="Cambria" w:hAnsi="Cambria"/>
          <w:b/>
          <w:color w:val="auto"/>
          <w:sz w:val="20"/>
        </w:rPr>
      </w:pPr>
      <w:r w:rsidRPr="004D6894">
        <w:rPr>
          <w:rFonts w:ascii="Cambria" w:hAnsi="Cambria"/>
          <w:b/>
          <w:color w:val="auto"/>
          <w:sz w:val="20"/>
        </w:rPr>
        <w:t>Usefulness of it depends on the situation</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w:t>
      </w:r>
      <w:r w:rsidRPr="004D6894">
        <w:rPr>
          <w:rFonts w:ascii="Cambria" w:hAnsi="Cambria"/>
          <w:color w:val="auto"/>
          <w:sz w:val="20"/>
          <w:u w:val="single"/>
        </w:rPr>
        <w:t xml:space="preserve">participation should work best when </w:t>
      </w:r>
      <w:proofErr w:type="spellStart"/>
      <w:r w:rsidRPr="004D6894">
        <w:rPr>
          <w:rFonts w:ascii="Cambria" w:hAnsi="Cambria"/>
          <w:color w:val="auto"/>
          <w:sz w:val="20"/>
          <w:u w:val="single"/>
        </w:rPr>
        <w:t>ees</w:t>
      </w:r>
      <w:proofErr w:type="spellEnd"/>
      <w:r w:rsidRPr="004D6894">
        <w:rPr>
          <w:rFonts w:ascii="Cambria" w:hAnsi="Cambria"/>
          <w:color w:val="auto"/>
          <w:sz w:val="20"/>
          <w:u w:val="single"/>
        </w:rPr>
        <w:t xml:space="preserve"> = intelligent and knowledgeable about issue, and when the task is complex</w:t>
      </w:r>
      <w:r w:rsidRPr="004D6894">
        <w:rPr>
          <w:rFonts w:ascii="Cambria" w:hAnsi="Cambria"/>
          <w:color w:val="auto"/>
          <w:sz w:val="20"/>
        </w:rPr>
        <w:t xml:space="preserve"> enough to make participation useful</w:t>
      </w:r>
    </w:p>
    <w:p w14:paraId="6D7C3FEA" w14:textId="77777777" w:rsidR="00FE3EE1" w:rsidRPr="004D6894" w:rsidRDefault="00FE3EE1" w:rsidP="003B027F">
      <w:pPr>
        <w:pStyle w:val="Body"/>
        <w:rPr>
          <w:rFonts w:ascii="Cambria" w:hAnsi="Cambria"/>
          <w:b/>
          <w:color w:val="auto"/>
          <w:sz w:val="20"/>
          <w:u w:val="single"/>
        </w:rPr>
      </w:pPr>
    </w:p>
    <w:p w14:paraId="52ACDCAF" w14:textId="77777777" w:rsidR="00FE3EE1" w:rsidRPr="004D6894" w:rsidRDefault="00FE3EE1" w:rsidP="003B027F">
      <w:pPr>
        <w:pStyle w:val="Body"/>
        <w:rPr>
          <w:rFonts w:ascii="Cambria" w:hAnsi="Cambria"/>
          <w:b/>
          <w:color w:val="auto"/>
          <w:sz w:val="20"/>
          <w:u w:val="single"/>
        </w:rPr>
      </w:pPr>
      <w:r w:rsidRPr="004D6894">
        <w:rPr>
          <w:rFonts w:ascii="Cambria" w:hAnsi="Cambria"/>
          <w:b/>
          <w:color w:val="auto"/>
          <w:sz w:val="20"/>
          <w:u w:val="single"/>
        </w:rPr>
        <w:t>Leader-Member Exchange Theory (LMX)</w:t>
      </w:r>
    </w:p>
    <w:p w14:paraId="4C9AF5F9" w14:textId="77777777" w:rsidR="00FE3EE1" w:rsidRPr="004D6894" w:rsidRDefault="00FE3EE1" w:rsidP="003B027F">
      <w:pPr>
        <w:pStyle w:val="Body"/>
        <w:numPr>
          <w:ilvl w:val="0"/>
          <w:numId w:val="38"/>
        </w:numPr>
        <w:rPr>
          <w:rFonts w:ascii="Cambria" w:hAnsi="Cambria"/>
          <w:color w:val="auto"/>
          <w:sz w:val="20"/>
        </w:rPr>
      </w:pPr>
      <w:r w:rsidRPr="004D6894">
        <w:rPr>
          <w:rFonts w:ascii="Cambria" w:hAnsi="Cambria"/>
          <w:color w:val="auto"/>
          <w:sz w:val="20"/>
          <w:highlight w:val="yellow"/>
        </w:rPr>
        <w:t>Leader-Member Exchange Theory (LMX):</w:t>
      </w:r>
      <w:r w:rsidRPr="004D6894">
        <w:rPr>
          <w:rFonts w:ascii="Cambria" w:hAnsi="Cambria"/>
          <w:color w:val="auto"/>
          <w:sz w:val="20"/>
        </w:rPr>
        <w:t xml:space="preserve"> a theory of leadership that focuses on the quality of the relationship that develops b/n a leader &amp; an </w:t>
      </w:r>
      <w:proofErr w:type="spellStart"/>
      <w:r w:rsidRPr="004D6894">
        <w:rPr>
          <w:rFonts w:ascii="Cambria" w:hAnsi="Cambria"/>
          <w:color w:val="auto"/>
          <w:sz w:val="20"/>
        </w:rPr>
        <w:t>ee</w:t>
      </w:r>
      <w:proofErr w:type="spellEnd"/>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relationship based approach to leadership </w:t>
      </w:r>
    </w:p>
    <w:p w14:paraId="6FDB2779" w14:textId="77777777" w:rsidR="00FE3EE1" w:rsidRPr="004D6894" w:rsidRDefault="00FE3EE1" w:rsidP="003B027F">
      <w:pPr>
        <w:pStyle w:val="Body"/>
        <w:numPr>
          <w:ilvl w:val="0"/>
          <w:numId w:val="38"/>
        </w:numPr>
        <w:rPr>
          <w:rFonts w:ascii="Cambria" w:hAnsi="Cambria"/>
          <w:color w:val="auto"/>
          <w:sz w:val="20"/>
        </w:rPr>
      </w:pPr>
      <w:r w:rsidRPr="004D6894">
        <w:rPr>
          <w:rFonts w:ascii="Cambria" w:hAnsi="Cambria"/>
          <w:color w:val="auto"/>
          <w:sz w:val="20"/>
        </w:rPr>
        <w:t xml:space="preserve">Relationships b/n leaders &amp; </w:t>
      </w:r>
      <w:proofErr w:type="spellStart"/>
      <w:r w:rsidRPr="004D6894">
        <w:rPr>
          <w:rFonts w:ascii="Cambria" w:hAnsi="Cambria"/>
          <w:color w:val="auto"/>
          <w:sz w:val="20"/>
        </w:rPr>
        <w:t>ees</w:t>
      </w:r>
      <w:proofErr w:type="spellEnd"/>
      <w:r w:rsidRPr="004D6894">
        <w:rPr>
          <w:rFonts w:ascii="Cambria" w:hAnsi="Cambria"/>
          <w:color w:val="auto"/>
          <w:sz w:val="20"/>
        </w:rPr>
        <w:t xml:space="preserve"> (each unique) differ in terms of </w:t>
      </w:r>
      <w:r w:rsidRPr="004D6894">
        <w:rPr>
          <w:rFonts w:ascii="Cambria" w:hAnsi="Cambria"/>
          <w:color w:val="FF0000"/>
          <w:sz w:val="20"/>
        </w:rPr>
        <w:t>QUALITY</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effective leadership process results when leader &amp; </w:t>
      </w:r>
      <w:proofErr w:type="spellStart"/>
      <w:r w:rsidRPr="004D6894">
        <w:rPr>
          <w:rFonts w:ascii="Cambria" w:hAnsi="Cambria"/>
          <w:color w:val="auto"/>
          <w:sz w:val="20"/>
        </w:rPr>
        <w:t>ees</w:t>
      </w:r>
      <w:proofErr w:type="spellEnd"/>
      <w:r w:rsidRPr="004D6894">
        <w:rPr>
          <w:rFonts w:ascii="Cambria" w:hAnsi="Cambria"/>
          <w:color w:val="auto"/>
          <w:sz w:val="20"/>
        </w:rPr>
        <w:t xml:space="preserve"> maintain </w:t>
      </w:r>
      <w:r w:rsidRPr="004D6894">
        <w:rPr>
          <w:rFonts w:ascii="Cambria" w:hAnsi="Cambria"/>
          <w:b/>
          <w:color w:val="auto"/>
          <w:sz w:val="20"/>
          <w:u w:val="single"/>
        </w:rPr>
        <w:t>HIGH QUALITY</w:t>
      </w:r>
      <w:r w:rsidRPr="004D6894">
        <w:rPr>
          <w:rFonts w:ascii="Cambria" w:hAnsi="Cambria"/>
          <w:color w:val="auto"/>
          <w:sz w:val="20"/>
        </w:rPr>
        <w:t xml:space="preserve"> social exchange relationships </w:t>
      </w:r>
    </w:p>
    <w:p w14:paraId="45863AE0" w14:textId="77777777" w:rsidR="00FE3EE1" w:rsidRPr="004D6894" w:rsidRDefault="00FE3EE1" w:rsidP="003B027F">
      <w:pPr>
        <w:pStyle w:val="Body"/>
        <w:numPr>
          <w:ilvl w:val="0"/>
          <w:numId w:val="38"/>
        </w:numPr>
        <w:rPr>
          <w:rFonts w:ascii="Cambria" w:hAnsi="Cambria"/>
          <w:color w:val="auto"/>
          <w:sz w:val="20"/>
        </w:rPr>
      </w:pPr>
      <w:r w:rsidRPr="004D6894">
        <w:rPr>
          <w:rFonts w:ascii="Cambria" w:hAnsi="Cambria"/>
          <w:b/>
          <w:color w:val="auto"/>
          <w:sz w:val="20"/>
        </w:rPr>
        <w:t>Research Evidence:</w:t>
      </w:r>
    </w:p>
    <w:p w14:paraId="498D8F32" w14:textId="77777777" w:rsidR="00FE3EE1" w:rsidRPr="004D6894" w:rsidRDefault="00FE3EE1" w:rsidP="003B027F">
      <w:pPr>
        <w:pStyle w:val="Body"/>
        <w:numPr>
          <w:ilvl w:val="1"/>
          <w:numId w:val="38"/>
        </w:numPr>
        <w:rPr>
          <w:rFonts w:ascii="Cambria" w:hAnsi="Cambria"/>
          <w:color w:val="auto"/>
          <w:sz w:val="20"/>
        </w:rPr>
      </w:pPr>
      <w:r w:rsidRPr="004D6894">
        <w:rPr>
          <w:rFonts w:ascii="Cambria" w:hAnsi="Cambria"/>
          <w:color w:val="auto"/>
          <w:sz w:val="20"/>
          <w:u w:val="single"/>
        </w:rPr>
        <w:t xml:space="preserve">High LMX </w:t>
      </w:r>
      <w:r w:rsidRPr="004D6894">
        <w:rPr>
          <w:rFonts w:ascii="Cambria" w:hAnsi="Cambria"/>
          <w:color w:val="auto"/>
          <w:sz w:val="20"/>
          <w:u w:val="single"/>
        </w:rPr>
        <w:sym w:font="Wingdings" w:char="F0E0"/>
      </w:r>
      <w:r w:rsidRPr="004D6894">
        <w:rPr>
          <w:rFonts w:ascii="Cambria" w:hAnsi="Cambria"/>
          <w:color w:val="auto"/>
          <w:sz w:val="20"/>
        </w:rPr>
        <w:t xml:space="preserve"> involve high mutual influence &amp; obligation, trust, loyalty, respect b/n leader &amp; </w:t>
      </w:r>
      <w:proofErr w:type="spellStart"/>
      <w:r w:rsidRPr="004D6894">
        <w:rPr>
          <w:rFonts w:ascii="Cambria" w:hAnsi="Cambria"/>
          <w:color w:val="auto"/>
          <w:sz w:val="20"/>
        </w:rPr>
        <w:t>ee</w:t>
      </w:r>
      <w:proofErr w:type="spellEnd"/>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provides </w:t>
      </w:r>
      <w:proofErr w:type="spellStart"/>
      <w:r w:rsidRPr="004D6894">
        <w:rPr>
          <w:rFonts w:ascii="Cambria" w:hAnsi="Cambria"/>
          <w:color w:val="auto"/>
          <w:sz w:val="20"/>
        </w:rPr>
        <w:t>ees</w:t>
      </w:r>
      <w:proofErr w:type="spellEnd"/>
      <w:r w:rsidRPr="004D6894">
        <w:rPr>
          <w:rFonts w:ascii="Cambria" w:hAnsi="Cambria"/>
          <w:color w:val="auto"/>
          <w:sz w:val="20"/>
        </w:rPr>
        <w:t xml:space="preserve"> with challenging tasks &amp; opportunities, greater latitude &amp; discretion, task-related resources, and recognition </w:t>
      </w:r>
      <w:r w:rsidRPr="004D6894">
        <w:rPr>
          <w:rFonts w:ascii="Cambria" w:hAnsi="Cambria"/>
          <w:color w:val="auto"/>
          <w:sz w:val="20"/>
        </w:rPr>
        <w:sym w:font="Wingdings" w:char="F0E0"/>
      </w:r>
      <w:r w:rsidRPr="004D6894">
        <w:rPr>
          <w:rFonts w:ascii="Cambria" w:hAnsi="Cambria"/>
          <w:color w:val="auto"/>
          <w:sz w:val="20"/>
        </w:rPr>
        <w:t xml:space="preserve"> </w:t>
      </w:r>
      <w:proofErr w:type="spellStart"/>
      <w:r w:rsidRPr="004D6894">
        <w:rPr>
          <w:rFonts w:ascii="Cambria" w:hAnsi="Cambria"/>
          <w:color w:val="auto"/>
          <w:sz w:val="20"/>
        </w:rPr>
        <w:t>ees</w:t>
      </w:r>
      <w:proofErr w:type="spellEnd"/>
      <w:r w:rsidRPr="004D6894">
        <w:rPr>
          <w:rFonts w:ascii="Cambria" w:hAnsi="Cambria"/>
          <w:color w:val="auto"/>
          <w:sz w:val="20"/>
        </w:rPr>
        <w:t xml:space="preserve"> perform tasks beyond job descriptions</w:t>
      </w:r>
    </w:p>
    <w:p w14:paraId="56BB599D" w14:textId="77777777" w:rsidR="00FE3EE1" w:rsidRPr="004D6894" w:rsidRDefault="00FE3EE1" w:rsidP="003B027F">
      <w:pPr>
        <w:pStyle w:val="Body"/>
        <w:numPr>
          <w:ilvl w:val="1"/>
          <w:numId w:val="38"/>
        </w:numPr>
        <w:rPr>
          <w:rFonts w:ascii="Cambria" w:hAnsi="Cambria"/>
          <w:color w:val="auto"/>
          <w:sz w:val="20"/>
        </w:rPr>
      </w:pPr>
      <w:r w:rsidRPr="004D6894">
        <w:rPr>
          <w:rFonts w:ascii="Cambria" w:hAnsi="Cambria"/>
          <w:color w:val="auto"/>
          <w:sz w:val="20"/>
          <w:u w:val="single"/>
        </w:rPr>
        <w:t xml:space="preserve">Low LMX </w:t>
      </w:r>
      <w:r w:rsidRPr="004D6894">
        <w:rPr>
          <w:rFonts w:ascii="Cambria" w:hAnsi="Cambria"/>
          <w:color w:val="auto"/>
          <w:sz w:val="20"/>
          <w:u w:val="single"/>
        </w:rPr>
        <w:sym w:font="Wingdings" w:char="F0E0"/>
      </w:r>
      <w:r w:rsidRPr="004D6894">
        <w:rPr>
          <w:rFonts w:ascii="Cambria" w:hAnsi="Cambria"/>
          <w:color w:val="auto"/>
          <w:sz w:val="20"/>
        </w:rPr>
        <w:t xml:space="preserve"> low trust, respect, obligation, mutual support </w:t>
      </w:r>
      <w:r w:rsidRPr="004D6894">
        <w:rPr>
          <w:rFonts w:ascii="Cambria" w:hAnsi="Cambria"/>
          <w:color w:val="auto"/>
          <w:sz w:val="20"/>
        </w:rPr>
        <w:sym w:font="Wingdings" w:char="F0E0"/>
      </w:r>
      <w:r w:rsidRPr="004D6894">
        <w:rPr>
          <w:rFonts w:ascii="Cambria" w:hAnsi="Cambria"/>
          <w:color w:val="auto"/>
          <w:sz w:val="20"/>
        </w:rPr>
        <w:t xml:space="preserve"> leader provides less attention &amp; latitude to </w:t>
      </w:r>
      <w:proofErr w:type="spellStart"/>
      <w:r w:rsidRPr="004D6894">
        <w:rPr>
          <w:rFonts w:ascii="Cambria" w:hAnsi="Cambria"/>
          <w:color w:val="auto"/>
          <w:sz w:val="20"/>
        </w:rPr>
        <w:t>ees</w:t>
      </w:r>
      <w:proofErr w:type="spellEnd"/>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w:t>
      </w:r>
      <w:proofErr w:type="spellStart"/>
      <w:r w:rsidRPr="004D6894">
        <w:rPr>
          <w:rFonts w:ascii="Cambria" w:hAnsi="Cambria"/>
          <w:color w:val="auto"/>
          <w:sz w:val="20"/>
        </w:rPr>
        <w:t>ees</w:t>
      </w:r>
      <w:proofErr w:type="spellEnd"/>
      <w:r w:rsidRPr="004D6894">
        <w:rPr>
          <w:rFonts w:ascii="Cambria" w:hAnsi="Cambria"/>
          <w:color w:val="auto"/>
          <w:sz w:val="20"/>
        </w:rPr>
        <w:t xml:space="preserve"> do only what job description &amp; formal role requirements demand </w:t>
      </w:r>
    </w:p>
    <w:p w14:paraId="6C69BDD0" w14:textId="77777777" w:rsidR="00FE3EE1" w:rsidRPr="004D6894" w:rsidRDefault="00FE3EE1" w:rsidP="003B027F">
      <w:pPr>
        <w:pStyle w:val="Body"/>
        <w:numPr>
          <w:ilvl w:val="1"/>
          <w:numId w:val="38"/>
        </w:numPr>
        <w:rPr>
          <w:rFonts w:ascii="Cambria" w:hAnsi="Cambria"/>
          <w:color w:val="0000FF"/>
          <w:sz w:val="20"/>
        </w:rPr>
      </w:pPr>
      <w:r w:rsidRPr="004D6894">
        <w:rPr>
          <w:rFonts w:ascii="Cambria" w:hAnsi="Cambria"/>
          <w:color w:val="0000FF"/>
          <w:sz w:val="20"/>
        </w:rPr>
        <w:t xml:space="preserve">Quality of LMX is related to a # of </w:t>
      </w:r>
      <w:proofErr w:type="spellStart"/>
      <w:r w:rsidRPr="004D6894">
        <w:rPr>
          <w:rFonts w:ascii="Cambria" w:hAnsi="Cambria"/>
          <w:color w:val="0000FF"/>
          <w:sz w:val="20"/>
        </w:rPr>
        <w:t>ee</w:t>
      </w:r>
      <w:proofErr w:type="spellEnd"/>
      <w:r w:rsidRPr="004D6894">
        <w:rPr>
          <w:rFonts w:ascii="Cambria" w:hAnsi="Cambria"/>
          <w:color w:val="0000FF"/>
          <w:sz w:val="20"/>
        </w:rPr>
        <w:t xml:space="preserve"> outcomes including higher overall satisfaction, satisfaction with supervision, org commitment, org citizenship </w:t>
      </w:r>
      <w:proofErr w:type="spellStart"/>
      <w:r w:rsidRPr="004D6894">
        <w:rPr>
          <w:rFonts w:ascii="Cambria" w:hAnsi="Cambria"/>
          <w:color w:val="0000FF"/>
          <w:sz w:val="20"/>
        </w:rPr>
        <w:t>behaviour</w:t>
      </w:r>
      <w:proofErr w:type="spellEnd"/>
      <w:r w:rsidRPr="004D6894">
        <w:rPr>
          <w:rFonts w:ascii="Cambria" w:hAnsi="Cambria"/>
          <w:color w:val="0000FF"/>
          <w:sz w:val="20"/>
        </w:rPr>
        <w:t xml:space="preserve">, role clarity, job performance and lower role conflict &amp; turnover intentions </w:t>
      </w:r>
    </w:p>
    <w:p w14:paraId="2FA3D657" w14:textId="77777777" w:rsidR="00FE3EE1" w:rsidRPr="004D6894" w:rsidRDefault="00FE3EE1" w:rsidP="003B027F">
      <w:pPr>
        <w:pStyle w:val="Body"/>
        <w:rPr>
          <w:rFonts w:ascii="Cambria" w:hAnsi="Cambria"/>
          <w:b/>
          <w:color w:val="auto"/>
          <w:sz w:val="20"/>
        </w:rPr>
      </w:pPr>
    </w:p>
    <w:p w14:paraId="3B629229" w14:textId="77777777" w:rsidR="00FE3EE1" w:rsidRPr="004D6894" w:rsidRDefault="00FE3EE1" w:rsidP="003B027F">
      <w:pPr>
        <w:pStyle w:val="Body"/>
        <w:rPr>
          <w:rFonts w:ascii="Cambria" w:hAnsi="Cambria"/>
          <w:b/>
          <w:color w:val="auto"/>
          <w:sz w:val="20"/>
        </w:rPr>
      </w:pPr>
      <w:r w:rsidRPr="004D6894">
        <w:rPr>
          <w:rFonts w:ascii="Cambria" w:hAnsi="Cambria"/>
          <w:b/>
          <w:color w:val="auto"/>
          <w:sz w:val="20"/>
        </w:rPr>
        <w:t>Transactional + Transformational Leadership</w:t>
      </w:r>
    </w:p>
    <w:p w14:paraId="4F8DFE78" w14:textId="77777777" w:rsidR="00FE3EE1" w:rsidRPr="004D6894" w:rsidRDefault="00FE3EE1" w:rsidP="003B027F">
      <w:pPr>
        <w:pStyle w:val="Body"/>
        <w:numPr>
          <w:ilvl w:val="0"/>
          <w:numId w:val="39"/>
        </w:numPr>
        <w:rPr>
          <w:rFonts w:ascii="Cambria" w:hAnsi="Cambria"/>
          <w:color w:val="auto"/>
          <w:sz w:val="20"/>
        </w:rPr>
      </w:pPr>
      <w:r w:rsidRPr="004D6894">
        <w:rPr>
          <w:rFonts w:ascii="Cambria" w:hAnsi="Cambria"/>
          <w:color w:val="auto"/>
          <w:sz w:val="20"/>
          <w:highlight w:val="yellow"/>
        </w:rPr>
        <w:t>Transactional Leadership</w:t>
      </w:r>
      <w:r w:rsidRPr="004D6894">
        <w:rPr>
          <w:rFonts w:ascii="Cambria" w:hAnsi="Cambria"/>
          <w:color w:val="auto"/>
          <w:sz w:val="20"/>
        </w:rPr>
        <w:t xml:space="preserve">: leadership based on a straightforward exchange relationship b/n the leader and the followers </w:t>
      </w:r>
    </w:p>
    <w:p w14:paraId="156817B0" w14:textId="77777777" w:rsidR="00FE3EE1" w:rsidRPr="004D6894" w:rsidRDefault="00FE3EE1" w:rsidP="003B027F">
      <w:pPr>
        <w:pStyle w:val="Body"/>
        <w:numPr>
          <w:ilvl w:val="1"/>
          <w:numId w:val="39"/>
        </w:numPr>
        <w:rPr>
          <w:rFonts w:ascii="Cambria" w:hAnsi="Cambria"/>
          <w:color w:val="auto"/>
          <w:sz w:val="20"/>
        </w:rPr>
      </w:pPr>
      <w:proofErr w:type="spellStart"/>
      <w:r w:rsidRPr="004D6894">
        <w:rPr>
          <w:rFonts w:ascii="Cambria" w:hAnsi="Cambria"/>
          <w:color w:val="auto"/>
          <w:sz w:val="20"/>
        </w:rPr>
        <w:t>Ees</w:t>
      </w:r>
      <w:proofErr w:type="spellEnd"/>
      <w:r w:rsidRPr="004D6894">
        <w:rPr>
          <w:rFonts w:ascii="Cambria" w:hAnsi="Cambria"/>
          <w:color w:val="auto"/>
          <w:sz w:val="20"/>
        </w:rPr>
        <w:t xml:space="preserve"> perform well &amp; leader rewards them</w:t>
      </w:r>
    </w:p>
    <w:p w14:paraId="55618976" w14:textId="77777777" w:rsidR="00FE3EE1" w:rsidRPr="004D6894" w:rsidRDefault="00FE3EE1" w:rsidP="003B027F">
      <w:pPr>
        <w:pStyle w:val="Body"/>
        <w:numPr>
          <w:ilvl w:val="1"/>
          <w:numId w:val="39"/>
        </w:numPr>
        <w:rPr>
          <w:rFonts w:ascii="Cambria" w:hAnsi="Cambria"/>
          <w:color w:val="auto"/>
          <w:sz w:val="20"/>
        </w:rPr>
      </w:pPr>
      <w:r w:rsidRPr="004D6894">
        <w:rPr>
          <w:rFonts w:ascii="Cambria" w:hAnsi="Cambria"/>
          <w:color w:val="auto"/>
          <w:sz w:val="20"/>
        </w:rPr>
        <w:t xml:space="preserve">Leader uses a participatory style &amp; </w:t>
      </w:r>
      <w:proofErr w:type="spellStart"/>
      <w:r w:rsidRPr="004D6894">
        <w:rPr>
          <w:rFonts w:ascii="Cambria" w:hAnsi="Cambria"/>
          <w:color w:val="auto"/>
          <w:sz w:val="20"/>
        </w:rPr>
        <w:t>ees</w:t>
      </w:r>
      <w:proofErr w:type="spellEnd"/>
      <w:r w:rsidRPr="004D6894">
        <w:rPr>
          <w:rFonts w:ascii="Cambria" w:hAnsi="Cambria"/>
          <w:color w:val="auto"/>
          <w:sz w:val="20"/>
        </w:rPr>
        <w:t xml:space="preserve"> come up with good ideas</w:t>
      </w:r>
    </w:p>
    <w:p w14:paraId="19E35B7F" w14:textId="77777777" w:rsidR="00FE3EE1" w:rsidRPr="004D6894" w:rsidRDefault="00FE3EE1" w:rsidP="003B027F">
      <w:pPr>
        <w:pStyle w:val="Body"/>
        <w:numPr>
          <w:ilvl w:val="1"/>
          <w:numId w:val="39"/>
        </w:numPr>
        <w:rPr>
          <w:rFonts w:ascii="Cambria" w:hAnsi="Cambria"/>
          <w:color w:val="auto"/>
          <w:sz w:val="20"/>
        </w:rPr>
      </w:pPr>
      <w:r w:rsidRPr="004D6894">
        <w:rPr>
          <w:rFonts w:ascii="Cambria" w:hAnsi="Cambria"/>
          <w:color w:val="auto"/>
          <w:sz w:val="20"/>
        </w:rPr>
        <w:t xml:space="preserve">Involves </w:t>
      </w:r>
      <w:r w:rsidRPr="004D6894">
        <w:rPr>
          <w:rFonts w:ascii="Cambria" w:hAnsi="Cambria"/>
          <w:b/>
          <w:i/>
          <w:color w:val="FF0000"/>
          <w:sz w:val="20"/>
        </w:rPr>
        <w:t xml:space="preserve">contingent reward </w:t>
      </w:r>
      <w:proofErr w:type="spellStart"/>
      <w:r w:rsidRPr="004D6894">
        <w:rPr>
          <w:rFonts w:ascii="Cambria" w:hAnsi="Cambria"/>
          <w:b/>
          <w:i/>
          <w:color w:val="FF0000"/>
          <w:sz w:val="20"/>
        </w:rPr>
        <w:t>behaviour</w:t>
      </w:r>
      <w:proofErr w:type="spellEnd"/>
      <w:r w:rsidRPr="004D6894">
        <w:rPr>
          <w:rFonts w:ascii="Cambria" w:hAnsi="Cambria"/>
          <w:i/>
          <w:color w:val="auto"/>
          <w:sz w:val="20"/>
        </w:rPr>
        <w:t xml:space="preserve"> </w:t>
      </w:r>
      <w:r w:rsidRPr="004D6894">
        <w:rPr>
          <w:rFonts w:ascii="Cambria" w:hAnsi="Cambria"/>
          <w:color w:val="auto"/>
          <w:sz w:val="20"/>
        </w:rPr>
        <w:t>&amp;</w:t>
      </w:r>
      <w:r w:rsidRPr="004D6894">
        <w:rPr>
          <w:rFonts w:ascii="Cambria" w:hAnsi="Cambria"/>
          <w:i/>
          <w:color w:val="auto"/>
          <w:sz w:val="20"/>
        </w:rPr>
        <w:t xml:space="preserve"> </w:t>
      </w:r>
      <w:r w:rsidRPr="004D6894">
        <w:rPr>
          <w:rFonts w:ascii="Cambria" w:hAnsi="Cambria"/>
          <w:color w:val="auto"/>
          <w:sz w:val="20"/>
          <w:highlight w:val="yellow"/>
        </w:rPr>
        <w:t>Management By Exception</w:t>
      </w:r>
      <w:r w:rsidRPr="004D6894">
        <w:rPr>
          <w:rFonts w:ascii="Cambria" w:hAnsi="Cambria"/>
          <w:color w:val="auto"/>
          <w:sz w:val="20"/>
        </w:rPr>
        <w:t>:</w:t>
      </w:r>
      <w:r w:rsidRPr="004D6894">
        <w:rPr>
          <w:rFonts w:ascii="Cambria" w:hAnsi="Cambria"/>
          <w:b/>
          <w:color w:val="auto"/>
          <w:sz w:val="20"/>
        </w:rPr>
        <w:t xml:space="preserve"> </w:t>
      </w:r>
      <w:r w:rsidRPr="004D6894">
        <w:rPr>
          <w:rFonts w:ascii="Cambria" w:hAnsi="Cambria"/>
          <w:color w:val="auto"/>
          <w:sz w:val="20"/>
        </w:rPr>
        <w:t xml:space="preserve">involves the leader taking corrective action on the basis of results of leader-follower transactions </w:t>
      </w:r>
      <w:r w:rsidRPr="004D6894">
        <w:rPr>
          <w:rFonts w:ascii="Cambria" w:hAnsi="Cambria"/>
          <w:color w:val="auto"/>
          <w:sz w:val="20"/>
        </w:rPr>
        <w:sym w:font="Wingdings" w:char="F0E0"/>
      </w:r>
      <w:r w:rsidRPr="004D6894">
        <w:rPr>
          <w:rFonts w:ascii="Cambria" w:hAnsi="Cambria"/>
          <w:color w:val="auto"/>
          <w:sz w:val="20"/>
        </w:rPr>
        <w:t xml:space="preserve"> they monitor follower </w:t>
      </w:r>
      <w:proofErr w:type="spellStart"/>
      <w:r w:rsidRPr="004D6894">
        <w:rPr>
          <w:rFonts w:ascii="Cambria" w:hAnsi="Cambria"/>
          <w:color w:val="auto"/>
          <w:sz w:val="20"/>
        </w:rPr>
        <w:t>beh</w:t>
      </w:r>
      <w:proofErr w:type="spellEnd"/>
      <w:r w:rsidRPr="004D6894">
        <w:rPr>
          <w:rFonts w:ascii="Cambria" w:hAnsi="Cambria"/>
          <w:color w:val="auto"/>
          <w:sz w:val="20"/>
        </w:rPr>
        <w:t xml:space="preserve">, anticipate problems, and take corrective actions before the </w:t>
      </w:r>
      <w:proofErr w:type="spellStart"/>
      <w:r w:rsidRPr="004D6894">
        <w:rPr>
          <w:rFonts w:ascii="Cambria" w:hAnsi="Cambria"/>
          <w:color w:val="auto"/>
          <w:sz w:val="20"/>
        </w:rPr>
        <w:t>beh</w:t>
      </w:r>
      <w:proofErr w:type="spellEnd"/>
      <w:r w:rsidRPr="004D6894">
        <w:rPr>
          <w:rFonts w:ascii="Cambria" w:hAnsi="Cambria"/>
          <w:color w:val="auto"/>
          <w:sz w:val="20"/>
        </w:rPr>
        <w:t xml:space="preserve"> creates serious problems</w:t>
      </w:r>
    </w:p>
    <w:p w14:paraId="4239D2A1" w14:textId="77777777" w:rsidR="00FE3EE1" w:rsidRPr="004D6894" w:rsidRDefault="00FE3EE1" w:rsidP="003B027F">
      <w:pPr>
        <w:pStyle w:val="Body"/>
        <w:numPr>
          <w:ilvl w:val="1"/>
          <w:numId w:val="39"/>
        </w:numPr>
        <w:rPr>
          <w:rFonts w:ascii="Cambria" w:hAnsi="Cambria"/>
          <w:color w:val="auto"/>
          <w:sz w:val="20"/>
        </w:rPr>
      </w:pPr>
      <w:r w:rsidRPr="004D6894">
        <w:rPr>
          <w:rFonts w:ascii="Cambria" w:hAnsi="Cambria"/>
          <w:color w:val="auto"/>
          <w:sz w:val="20"/>
        </w:rPr>
        <w:t xml:space="preserve">Transactional leadership = routine </w:t>
      </w:r>
      <w:r w:rsidRPr="004D6894">
        <w:rPr>
          <w:rFonts w:ascii="Cambria" w:hAnsi="Cambria"/>
          <w:color w:val="auto"/>
          <w:sz w:val="20"/>
        </w:rPr>
        <w:sym w:font="Wingdings" w:char="F0E0"/>
      </w:r>
      <w:r w:rsidRPr="004D6894">
        <w:rPr>
          <w:rFonts w:ascii="Cambria" w:hAnsi="Cambria"/>
          <w:color w:val="auto"/>
          <w:sz w:val="20"/>
        </w:rPr>
        <w:t xml:space="preserve"> brings </w:t>
      </w:r>
      <w:proofErr w:type="spellStart"/>
      <w:r w:rsidRPr="004D6894">
        <w:rPr>
          <w:rFonts w:ascii="Cambria" w:hAnsi="Cambria"/>
          <w:color w:val="auto"/>
          <w:sz w:val="20"/>
        </w:rPr>
        <w:t>ee</w:t>
      </w:r>
      <w:proofErr w:type="spellEnd"/>
      <w:r w:rsidRPr="004D6894">
        <w:rPr>
          <w:rFonts w:ascii="Cambria" w:hAnsi="Cambria"/>
          <w:color w:val="auto"/>
          <w:sz w:val="20"/>
        </w:rPr>
        <w:t xml:space="preserve"> </w:t>
      </w:r>
      <w:proofErr w:type="spellStart"/>
      <w:r w:rsidRPr="004D6894">
        <w:rPr>
          <w:rFonts w:ascii="Cambria" w:hAnsi="Cambria"/>
          <w:color w:val="auto"/>
          <w:sz w:val="20"/>
        </w:rPr>
        <w:t>beh</w:t>
      </w:r>
      <w:proofErr w:type="spellEnd"/>
      <w:r w:rsidRPr="004D6894">
        <w:rPr>
          <w:rFonts w:ascii="Cambria" w:hAnsi="Cambria"/>
          <w:color w:val="auto"/>
          <w:sz w:val="20"/>
        </w:rPr>
        <w:t xml:space="preserve"> &amp; org goals together</w:t>
      </w:r>
    </w:p>
    <w:p w14:paraId="3F524CDF" w14:textId="77777777" w:rsidR="00FE3EE1" w:rsidRPr="004D6894" w:rsidRDefault="00FE3EE1" w:rsidP="003B027F">
      <w:pPr>
        <w:pStyle w:val="Body"/>
        <w:numPr>
          <w:ilvl w:val="0"/>
          <w:numId w:val="39"/>
        </w:numPr>
        <w:rPr>
          <w:rFonts w:ascii="Cambria" w:hAnsi="Cambria"/>
          <w:color w:val="FF0000"/>
          <w:sz w:val="20"/>
        </w:rPr>
      </w:pPr>
      <w:r w:rsidRPr="004D6894">
        <w:rPr>
          <w:rFonts w:ascii="Cambria" w:hAnsi="Cambria"/>
          <w:color w:val="auto"/>
          <w:sz w:val="20"/>
          <w:highlight w:val="yellow"/>
        </w:rPr>
        <w:t>Transformational Leadership:</w:t>
      </w:r>
      <w:r w:rsidRPr="004D6894">
        <w:rPr>
          <w:rFonts w:ascii="Cambria" w:hAnsi="Cambria"/>
          <w:color w:val="auto"/>
          <w:sz w:val="20"/>
        </w:rPr>
        <w:t xml:space="preserve"> leadership that </w:t>
      </w:r>
      <w:r w:rsidRPr="004D6894">
        <w:rPr>
          <w:rFonts w:ascii="Cambria" w:hAnsi="Cambria"/>
          <w:color w:val="FF0000"/>
          <w:sz w:val="20"/>
        </w:rPr>
        <w:t xml:space="preserve">provides followers with a new vision that instills true commitment </w:t>
      </w:r>
    </w:p>
    <w:p w14:paraId="535BCD72" w14:textId="77777777" w:rsidR="00FE3EE1" w:rsidRPr="004D6894" w:rsidRDefault="00FE3EE1" w:rsidP="003B027F">
      <w:pPr>
        <w:pStyle w:val="Body"/>
        <w:numPr>
          <w:ilvl w:val="1"/>
          <w:numId w:val="39"/>
        </w:numPr>
        <w:rPr>
          <w:rFonts w:ascii="Cambria" w:hAnsi="Cambria"/>
          <w:color w:val="auto"/>
          <w:sz w:val="20"/>
        </w:rPr>
      </w:pPr>
      <w:r w:rsidRPr="004D6894">
        <w:rPr>
          <w:rFonts w:ascii="Cambria" w:hAnsi="Cambria"/>
          <w:color w:val="auto"/>
          <w:sz w:val="20"/>
        </w:rPr>
        <w:t xml:space="preserve">Leader </w:t>
      </w:r>
      <w:r w:rsidRPr="004D6894">
        <w:rPr>
          <w:rFonts w:ascii="Cambria" w:hAnsi="Cambria"/>
          <w:color w:val="auto"/>
          <w:sz w:val="20"/>
          <w:u w:val="single"/>
        </w:rPr>
        <w:t>changes beliefs &amp; attitudes</w:t>
      </w:r>
      <w:r w:rsidRPr="004D6894">
        <w:rPr>
          <w:rFonts w:ascii="Cambria" w:hAnsi="Cambria"/>
          <w:color w:val="auto"/>
          <w:sz w:val="20"/>
        </w:rPr>
        <w:t xml:space="preserve"> of followers to correspond to new vision &amp; motivates </w:t>
      </w:r>
      <w:proofErr w:type="spellStart"/>
      <w:r w:rsidRPr="004D6894">
        <w:rPr>
          <w:rFonts w:ascii="Cambria" w:hAnsi="Cambria"/>
          <w:color w:val="auto"/>
          <w:sz w:val="20"/>
        </w:rPr>
        <w:t>ees</w:t>
      </w:r>
      <w:proofErr w:type="spellEnd"/>
      <w:r w:rsidRPr="004D6894">
        <w:rPr>
          <w:rFonts w:ascii="Cambria" w:hAnsi="Cambria"/>
          <w:color w:val="auto"/>
          <w:sz w:val="20"/>
        </w:rPr>
        <w:t xml:space="preserve"> to achieve performance beyond expectations</w:t>
      </w:r>
    </w:p>
    <w:p w14:paraId="03E55E5E" w14:textId="77777777" w:rsidR="00FE3EE1" w:rsidRPr="004D6894" w:rsidRDefault="00FE3EE1" w:rsidP="003B027F">
      <w:pPr>
        <w:pStyle w:val="Body"/>
        <w:numPr>
          <w:ilvl w:val="1"/>
          <w:numId w:val="39"/>
        </w:numPr>
        <w:rPr>
          <w:rFonts w:ascii="Cambria" w:hAnsi="Cambria"/>
          <w:color w:val="auto"/>
          <w:sz w:val="20"/>
        </w:rPr>
      </w:pPr>
      <w:r w:rsidRPr="004D6894">
        <w:rPr>
          <w:rFonts w:ascii="Cambria" w:hAnsi="Cambria"/>
          <w:color w:val="auto"/>
          <w:sz w:val="20"/>
        </w:rPr>
        <w:t xml:space="preserve">These types of leaders are good at transactional aspects of clarifying paths to goals &amp; rewarding good performance </w:t>
      </w:r>
    </w:p>
    <w:p w14:paraId="1161E85C" w14:textId="77777777" w:rsidR="00FE3EE1" w:rsidRPr="004D6894" w:rsidRDefault="00FE3EE1" w:rsidP="003B027F">
      <w:pPr>
        <w:pStyle w:val="Body"/>
        <w:numPr>
          <w:ilvl w:val="1"/>
          <w:numId w:val="39"/>
        </w:numPr>
        <w:rPr>
          <w:rFonts w:ascii="Cambria" w:hAnsi="Cambria"/>
          <w:color w:val="auto"/>
          <w:sz w:val="20"/>
        </w:rPr>
      </w:pPr>
      <w:r w:rsidRPr="004D6894">
        <w:rPr>
          <w:rFonts w:ascii="Cambria" w:hAnsi="Cambria"/>
          <w:color w:val="auto"/>
          <w:sz w:val="20"/>
          <w:highlight w:val="cyan"/>
        </w:rPr>
        <w:t>4 KEY ASPECTS OF TRANSFORMATIONAL LEADER BEHAVIOUR</w:t>
      </w:r>
      <w:r w:rsidRPr="004D6894">
        <w:rPr>
          <w:rFonts w:ascii="Cambria" w:hAnsi="Cambria"/>
          <w:color w:val="auto"/>
          <w:sz w:val="20"/>
        </w:rPr>
        <w:t>:</w:t>
      </w:r>
    </w:p>
    <w:p w14:paraId="741BCB57" w14:textId="77777777" w:rsidR="00FE3EE1" w:rsidRPr="004D6894" w:rsidRDefault="00FE3EE1" w:rsidP="003B027F">
      <w:pPr>
        <w:pStyle w:val="Body"/>
        <w:numPr>
          <w:ilvl w:val="2"/>
          <w:numId w:val="40"/>
        </w:numPr>
        <w:rPr>
          <w:rFonts w:ascii="Cambria" w:hAnsi="Cambria"/>
          <w:color w:val="auto"/>
          <w:sz w:val="20"/>
        </w:rPr>
      </w:pPr>
      <w:r w:rsidRPr="004D6894">
        <w:rPr>
          <w:rFonts w:ascii="Cambria" w:hAnsi="Cambria"/>
          <w:b/>
          <w:i/>
          <w:color w:val="FF0000"/>
          <w:sz w:val="20"/>
        </w:rPr>
        <w:t>Intellectual Stimulation</w:t>
      </w:r>
      <w:r w:rsidRPr="004D6894">
        <w:rPr>
          <w:rFonts w:ascii="Cambria" w:hAnsi="Cambria"/>
          <w:b/>
          <w:i/>
          <w:color w:val="auto"/>
          <w:sz w:val="20"/>
        </w:rPr>
        <w:t xml:space="preserve"> </w:t>
      </w:r>
      <w:r w:rsidRPr="004D6894">
        <w:rPr>
          <w:rFonts w:ascii="Cambria" w:hAnsi="Cambria"/>
          <w:b/>
          <w:color w:val="auto"/>
          <w:sz w:val="20"/>
        </w:rPr>
        <w:sym w:font="Wingdings" w:char="F0E0"/>
      </w:r>
      <w:proofErr w:type="spellStart"/>
      <w:r w:rsidRPr="004D6894">
        <w:rPr>
          <w:rFonts w:ascii="Cambria" w:hAnsi="Cambria"/>
          <w:color w:val="auto"/>
          <w:sz w:val="20"/>
        </w:rPr>
        <w:t>ppl</w:t>
      </w:r>
      <w:proofErr w:type="spellEnd"/>
      <w:r w:rsidRPr="004D6894">
        <w:rPr>
          <w:rFonts w:ascii="Cambria" w:hAnsi="Cambria"/>
          <w:color w:val="auto"/>
          <w:sz w:val="20"/>
        </w:rPr>
        <w:t xml:space="preserve"> are stimulated to think about problems, issues, and strategies in new ways; leader challenges assumptions, takes risks and solicits followers’ ideas; creativity &amp; novelty</w:t>
      </w:r>
    </w:p>
    <w:p w14:paraId="6954B21A" w14:textId="77777777" w:rsidR="00FE3EE1" w:rsidRPr="004D6894" w:rsidRDefault="00FE3EE1" w:rsidP="003B027F">
      <w:pPr>
        <w:pStyle w:val="Body"/>
        <w:numPr>
          <w:ilvl w:val="2"/>
          <w:numId w:val="40"/>
        </w:numPr>
        <w:rPr>
          <w:rFonts w:ascii="Cambria" w:hAnsi="Cambria"/>
          <w:color w:val="auto"/>
          <w:sz w:val="20"/>
        </w:rPr>
      </w:pPr>
      <w:r w:rsidRPr="004D6894">
        <w:rPr>
          <w:rFonts w:ascii="Cambria" w:hAnsi="Cambria"/>
          <w:b/>
          <w:i/>
          <w:color w:val="FF0000"/>
          <w:sz w:val="20"/>
        </w:rPr>
        <w:t>Individualized Consideration</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treating </w:t>
      </w:r>
      <w:proofErr w:type="spellStart"/>
      <w:r w:rsidRPr="004D6894">
        <w:rPr>
          <w:rFonts w:ascii="Cambria" w:hAnsi="Cambria"/>
          <w:color w:val="auto"/>
          <w:sz w:val="20"/>
        </w:rPr>
        <w:t>ees</w:t>
      </w:r>
      <w:proofErr w:type="spellEnd"/>
      <w:r w:rsidRPr="004D6894">
        <w:rPr>
          <w:rFonts w:ascii="Cambria" w:hAnsi="Cambria"/>
          <w:color w:val="auto"/>
          <w:sz w:val="20"/>
        </w:rPr>
        <w:t xml:space="preserve"> as distinct </w:t>
      </w:r>
      <w:proofErr w:type="spellStart"/>
      <w:r w:rsidRPr="004D6894">
        <w:rPr>
          <w:rFonts w:ascii="Cambria" w:hAnsi="Cambria"/>
          <w:color w:val="auto"/>
          <w:sz w:val="20"/>
        </w:rPr>
        <w:t>ppl</w:t>
      </w:r>
      <w:proofErr w:type="spellEnd"/>
      <w:r w:rsidRPr="004D6894">
        <w:rPr>
          <w:rFonts w:ascii="Cambria" w:hAnsi="Cambria"/>
          <w:color w:val="auto"/>
          <w:sz w:val="20"/>
        </w:rPr>
        <w:t>, indicating concern for their needs &amp; personal development, and serving as a mentor/coach; emphasis = one-on-one attempt to meet concerns &amp; needs of individual in question in the context of the overall goal/mission</w:t>
      </w:r>
    </w:p>
    <w:p w14:paraId="7141860E" w14:textId="77777777" w:rsidR="00FE3EE1" w:rsidRPr="004D6894" w:rsidRDefault="00FE3EE1" w:rsidP="003B027F">
      <w:pPr>
        <w:pStyle w:val="Body"/>
        <w:numPr>
          <w:ilvl w:val="2"/>
          <w:numId w:val="40"/>
        </w:numPr>
        <w:rPr>
          <w:rFonts w:ascii="Cambria" w:hAnsi="Cambria"/>
          <w:color w:val="auto"/>
          <w:sz w:val="20"/>
        </w:rPr>
      </w:pPr>
      <w:r w:rsidRPr="004D6894">
        <w:rPr>
          <w:rFonts w:ascii="Cambria" w:hAnsi="Cambria"/>
          <w:b/>
          <w:i/>
          <w:color w:val="FF0000"/>
          <w:sz w:val="20"/>
        </w:rPr>
        <w:t>Inspirational Motivation</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communication of visions that are appealing &amp; inspiring to followers, stimulate enthusiasm, challenge followers with high standards, communicate optimism about future goal attainment and provide meaning for task at hand; leaders have a strong vision for the future based on values &amp; ideas</w:t>
      </w:r>
    </w:p>
    <w:p w14:paraId="79C0B587" w14:textId="77777777" w:rsidR="00FE3EE1" w:rsidRPr="004D6894" w:rsidRDefault="00FE3EE1" w:rsidP="003B027F">
      <w:pPr>
        <w:pStyle w:val="Body"/>
        <w:numPr>
          <w:ilvl w:val="2"/>
          <w:numId w:val="40"/>
        </w:numPr>
        <w:rPr>
          <w:rFonts w:ascii="Cambria" w:hAnsi="Cambria"/>
          <w:color w:val="auto"/>
          <w:sz w:val="20"/>
        </w:rPr>
      </w:pPr>
      <w:r w:rsidRPr="004D6894">
        <w:rPr>
          <w:rFonts w:ascii="Cambria" w:hAnsi="Cambria"/>
          <w:b/>
          <w:i/>
          <w:color w:val="FF0000"/>
          <w:sz w:val="20"/>
        </w:rPr>
        <w:t>Charisma/Idealized Influence</w:t>
      </w:r>
      <w:r w:rsidRPr="004D6894">
        <w:rPr>
          <w:rFonts w:ascii="Cambria" w:hAnsi="Cambria"/>
          <w:b/>
          <w:i/>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w:t>
      </w:r>
      <w:r w:rsidRPr="004D6894">
        <w:rPr>
          <w:rFonts w:ascii="Cambria" w:hAnsi="Cambria"/>
          <w:b/>
          <w:i/>
          <w:color w:val="auto"/>
          <w:sz w:val="20"/>
          <w:u w:val="single"/>
        </w:rPr>
        <w:t>most important aspect of transformational leadership</w:t>
      </w:r>
    </w:p>
    <w:p w14:paraId="7100F25A" w14:textId="77777777" w:rsidR="00FE3EE1" w:rsidRPr="004D6894" w:rsidRDefault="00FE3EE1" w:rsidP="003B027F">
      <w:pPr>
        <w:pStyle w:val="Body"/>
        <w:numPr>
          <w:ilvl w:val="0"/>
          <w:numId w:val="41"/>
        </w:numPr>
        <w:rPr>
          <w:rFonts w:ascii="Cambria" w:hAnsi="Cambria"/>
          <w:color w:val="auto"/>
          <w:sz w:val="20"/>
        </w:rPr>
      </w:pPr>
      <w:r w:rsidRPr="004D6894">
        <w:rPr>
          <w:rFonts w:ascii="Cambria" w:hAnsi="Cambria"/>
          <w:color w:val="auto"/>
          <w:sz w:val="20"/>
          <w:highlight w:val="yellow"/>
        </w:rPr>
        <w:t>Charisma</w:t>
      </w:r>
      <w:r w:rsidRPr="004D6894">
        <w:rPr>
          <w:rFonts w:ascii="Cambria" w:hAnsi="Cambria"/>
          <w:b/>
          <w:color w:val="auto"/>
          <w:sz w:val="20"/>
        </w:rPr>
        <w:t xml:space="preserve">: </w:t>
      </w:r>
      <w:r w:rsidRPr="004D6894">
        <w:rPr>
          <w:rFonts w:ascii="Cambria" w:hAnsi="Cambria"/>
          <w:color w:val="auto"/>
          <w:sz w:val="20"/>
        </w:rPr>
        <w:t>ability to command strong loyalty &amp; devotion from followers &amp; thus have the potential for strong influence among them</w:t>
      </w:r>
    </w:p>
    <w:p w14:paraId="4C5E5FB4" w14:textId="77777777" w:rsidR="00FE3EE1" w:rsidRPr="004D6894" w:rsidRDefault="00FE3EE1" w:rsidP="003B027F">
      <w:pPr>
        <w:pStyle w:val="Body"/>
        <w:numPr>
          <w:ilvl w:val="0"/>
          <w:numId w:val="41"/>
        </w:numPr>
        <w:rPr>
          <w:rFonts w:ascii="Cambria" w:hAnsi="Cambria"/>
          <w:color w:val="auto"/>
          <w:sz w:val="20"/>
        </w:rPr>
      </w:pPr>
      <w:r w:rsidRPr="004D6894">
        <w:rPr>
          <w:rFonts w:ascii="Cambria" w:hAnsi="Cambria"/>
          <w:color w:val="auto"/>
          <w:sz w:val="20"/>
        </w:rPr>
        <w:t>Command strong loyalty &amp; devotion which inspires enthusiastic dedication &amp; effort directed toward the leader’s mission</w:t>
      </w:r>
    </w:p>
    <w:p w14:paraId="5B8A63B7" w14:textId="77777777" w:rsidR="00FE3EE1" w:rsidRPr="004D6894" w:rsidRDefault="00FE3EE1" w:rsidP="003B027F">
      <w:pPr>
        <w:pStyle w:val="Body"/>
        <w:numPr>
          <w:ilvl w:val="0"/>
          <w:numId w:val="41"/>
        </w:numPr>
        <w:rPr>
          <w:rFonts w:ascii="Cambria" w:hAnsi="Cambria"/>
          <w:color w:val="auto"/>
          <w:sz w:val="20"/>
        </w:rPr>
      </w:pPr>
      <w:r w:rsidRPr="004D6894">
        <w:rPr>
          <w:rFonts w:ascii="Cambria" w:hAnsi="Cambria"/>
          <w:color w:val="auto"/>
          <w:sz w:val="20"/>
        </w:rPr>
        <w:t xml:space="preserve">Followers come to trust </w:t>
      </w:r>
      <w:r w:rsidRPr="004D6894">
        <w:rPr>
          <w:rFonts w:ascii="Cambria" w:hAnsi="Cambria"/>
          <w:color w:val="0000FF"/>
          <w:sz w:val="20"/>
        </w:rPr>
        <w:t xml:space="preserve">&amp; </w:t>
      </w:r>
      <w:r w:rsidRPr="004D6894">
        <w:rPr>
          <w:rFonts w:ascii="Cambria" w:hAnsi="Cambria"/>
          <w:i/>
          <w:color w:val="0000FF"/>
          <w:sz w:val="20"/>
        </w:rPr>
        <w:t>identify</w:t>
      </w:r>
      <w:r w:rsidRPr="004D6894">
        <w:rPr>
          <w:rFonts w:ascii="Cambria" w:hAnsi="Cambria"/>
          <w:i/>
          <w:color w:val="auto"/>
          <w:sz w:val="20"/>
        </w:rPr>
        <w:t xml:space="preserve"> </w:t>
      </w:r>
      <w:r w:rsidRPr="004D6894">
        <w:rPr>
          <w:rFonts w:ascii="Cambria" w:hAnsi="Cambria"/>
          <w:color w:val="auto"/>
          <w:sz w:val="20"/>
        </w:rPr>
        <w:t xml:space="preserve">with charismatic leaders &amp; to </w:t>
      </w:r>
      <w:r w:rsidRPr="004D6894">
        <w:rPr>
          <w:rFonts w:ascii="Cambria" w:hAnsi="Cambria"/>
          <w:i/>
          <w:color w:val="auto"/>
          <w:sz w:val="20"/>
        </w:rPr>
        <w:t>i</w:t>
      </w:r>
      <w:r w:rsidRPr="004D6894">
        <w:rPr>
          <w:rFonts w:ascii="Cambria" w:hAnsi="Cambria"/>
          <w:i/>
          <w:color w:val="0000FF"/>
          <w:sz w:val="20"/>
        </w:rPr>
        <w:t>nternaliz</w:t>
      </w:r>
      <w:r w:rsidRPr="004D6894">
        <w:rPr>
          <w:rFonts w:ascii="Cambria" w:hAnsi="Cambria"/>
          <w:i/>
          <w:color w:val="auto"/>
          <w:sz w:val="20"/>
        </w:rPr>
        <w:t xml:space="preserve">e </w:t>
      </w:r>
      <w:r w:rsidRPr="004D6894">
        <w:rPr>
          <w:rFonts w:ascii="Cambria" w:hAnsi="Cambria"/>
          <w:color w:val="auto"/>
          <w:sz w:val="20"/>
        </w:rPr>
        <w:t xml:space="preserve">the values &amp; goals they hold </w:t>
      </w:r>
    </w:p>
    <w:p w14:paraId="67204FD3" w14:textId="77777777" w:rsidR="00FE3EE1" w:rsidRPr="004D6894" w:rsidRDefault="00FE3EE1" w:rsidP="003B027F">
      <w:pPr>
        <w:pStyle w:val="Body"/>
        <w:numPr>
          <w:ilvl w:val="0"/>
          <w:numId w:val="41"/>
        </w:numPr>
        <w:rPr>
          <w:rFonts w:ascii="Cambria" w:hAnsi="Cambria"/>
          <w:color w:val="auto"/>
          <w:sz w:val="20"/>
        </w:rPr>
      </w:pPr>
      <w:r w:rsidRPr="004D6894">
        <w:rPr>
          <w:rFonts w:ascii="Cambria" w:hAnsi="Cambria"/>
          <w:color w:val="auto"/>
          <w:sz w:val="20"/>
          <w:highlight w:val="cyan"/>
        </w:rPr>
        <w:t xml:space="preserve">Charisma = </w:t>
      </w:r>
      <w:r w:rsidRPr="004D6894">
        <w:rPr>
          <w:rFonts w:ascii="Cambria" w:hAnsi="Cambria"/>
          <w:b/>
          <w:i/>
          <w:color w:val="auto"/>
          <w:sz w:val="20"/>
          <w:highlight w:val="cyan"/>
          <w:u w:val="single"/>
        </w:rPr>
        <w:t>emotional aspect</w:t>
      </w:r>
      <w:r w:rsidRPr="004D6894">
        <w:rPr>
          <w:rFonts w:ascii="Cambria" w:hAnsi="Cambria"/>
          <w:color w:val="auto"/>
          <w:sz w:val="20"/>
        </w:rPr>
        <w:t xml:space="preserve"> of transformational leadership </w:t>
      </w:r>
    </w:p>
    <w:p w14:paraId="5DA34484" w14:textId="77777777" w:rsidR="00FE3EE1" w:rsidRPr="004D6894" w:rsidRDefault="00FE3EE1" w:rsidP="003B027F">
      <w:pPr>
        <w:pStyle w:val="Body"/>
        <w:numPr>
          <w:ilvl w:val="0"/>
          <w:numId w:val="41"/>
        </w:numPr>
        <w:rPr>
          <w:rFonts w:ascii="Cambria" w:hAnsi="Cambria"/>
          <w:color w:val="auto"/>
          <w:sz w:val="20"/>
        </w:rPr>
      </w:pPr>
      <w:r w:rsidRPr="004D6894">
        <w:rPr>
          <w:rFonts w:ascii="Cambria" w:hAnsi="Cambria"/>
          <w:color w:val="auto"/>
          <w:sz w:val="20"/>
        </w:rPr>
        <w:t xml:space="preserve">Emergence of charisma = </w:t>
      </w:r>
      <w:r w:rsidRPr="004D6894">
        <w:rPr>
          <w:rFonts w:ascii="Cambria" w:hAnsi="Cambria"/>
          <w:color w:val="auto"/>
          <w:sz w:val="20"/>
          <w:highlight w:val="yellow"/>
        </w:rPr>
        <w:t xml:space="preserve">complex function of </w:t>
      </w:r>
      <w:r w:rsidRPr="004D6894">
        <w:rPr>
          <w:rFonts w:ascii="Cambria" w:hAnsi="Cambria"/>
          <w:b/>
          <w:color w:val="FF0000"/>
          <w:sz w:val="20"/>
          <w:highlight w:val="yellow"/>
        </w:rPr>
        <w:t xml:space="preserve">traits </w:t>
      </w:r>
      <w:r w:rsidRPr="004D6894">
        <w:rPr>
          <w:rFonts w:ascii="Cambria" w:hAnsi="Cambria"/>
          <w:color w:val="FF0000"/>
          <w:sz w:val="20"/>
          <w:highlight w:val="yellow"/>
        </w:rPr>
        <w:t>(confidence, dominance, strong conviction in one’s beliefs),</w:t>
      </w:r>
      <w:r w:rsidRPr="004D6894">
        <w:rPr>
          <w:rFonts w:ascii="Cambria" w:hAnsi="Cambria"/>
          <w:b/>
          <w:color w:val="auto"/>
          <w:sz w:val="20"/>
          <w:highlight w:val="yellow"/>
        </w:rPr>
        <w:t xml:space="preserve"> </w:t>
      </w:r>
      <w:proofErr w:type="spellStart"/>
      <w:r w:rsidRPr="004D6894">
        <w:rPr>
          <w:rFonts w:ascii="Cambria" w:hAnsi="Cambria"/>
          <w:b/>
          <w:color w:val="FF0000"/>
          <w:sz w:val="20"/>
          <w:highlight w:val="yellow"/>
        </w:rPr>
        <w:t>behaviours</w:t>
      </w:r>
      <w:proofErr w:type="spellEnd"/>
      <w:r w:rsidRPr="004D6894">
        <w:rPr>
          <w:rFonts w:ascii="Cambria" w:hAnsi="Cambria"/>
          <w:b/>
          <w:color w:val="FF0000"/>
          <w:sz w:val="20"/>
          <w:highlight w:val="yellow"/>
        </w:rPr>
        <w:t xml:space="preserve"> &amp; being in the right place at the right time</w:t>
      </w:r>
    </w:p>
    <w:p w14:paraId="5B886740" w14:textId="77777777" w:rsidR="00FE3EE1" w:rsidRPr="004D6894" w:rsidRDefault="00FE3EE1" w:rsidP="003B027F">
      <w:pPr>
        <w:pStyle w:val="Body"/>
        <w:numPr>
          <w:ilvl w:val="0"/>
          <w:numId w:val="41"/>
        </w:numPr>
        <w:rPr>
          <w:rFonts w:ascii="Cambria" w:hAnsi="Cambria"/>
          <w:color w:val="auto"/>
          <w:sz w:val="20"/>
        </w:rPr>
      </w:pPr>
      <w:r w:rsidRPr="004D6894">
        <w:rPr>
          <w:rFonts w:ascii="Cambria" w:hAnsi="Cambria"/>
          <w:color w:val="auto"/>
          <w:sz w:val="20"/>
        </w:rPr>
        <w:t xml:space="preserve">They hold high expectations for follower performance while expressing confidence in follower’s abilities </w:t>
      </w:r>
    </w:p>
    <w:p w14:paraId="1AEDE04A" w14:textId="77777777" w:rsidR="00FE3EE1" w:rsidRPr="004D6894" w:rsidRDefault="00FE3EE1" w:rsidP="003B027F">
      <w:pPr>
        <w:pStyle w:val="Body"/>
        <w:numPr>
          <w:ilvl w:val="0"/>
          <w:numId w:val="41"/>
        </w:numPr>
        <w:rPr>
          <w:rFonts w:ascii="Cambria" w:hAnsi="Cambria"/>
          <w:color w:val="auto"/>
          <w:sz w:val="20"/>
        </w:rPr>
      </w:pPr>
      <w:r w:rsidRPr="004D6894">
        <w:rPr>
          <w:rFonts w:ascii="Cambria" w:hAnsi="Cambria"/>
          <w:color w:val="auto"/>
          <w:sz w:val="20"/>
        </w:rPr>
        <w:t xml:space="preserve">They often emerge to articulate feelings of followers in times of stress or discord </w:t>
      </w:r>
      <w:r w:rsidRPr="004D6894">
        <w:rPr>
          <w:rFonts w:ascii="Cambria" w:hAnsi="Cambria"/>
          <w:color w:val="auto"/>
          <w:sz w:val="20"/>
        </w:rPr>
        <w:sym w:font="Wingdings" w:char="F0E0"/>
      </w:r>
      <w:r w:rsidRPr="004D6894">
        <w:rPr>
          <w:rFonts w:ascii="Cambria" w:hAnsi="Cambria"/>
          <w:color w:val="auto"/>
          <w:sz w:val="20"/>
        </w:rPr>
        <w:t xml:space="preserve"> if these feelings go against an existing power structure, the leader might be perceived as especially courageous; </w:t>
      </w:r>
    </w:p>
    <w:p w14:paraId="32C228C9" w14:textId="77777777" w:rsidR="00FE3EE1" w:rsidRPr="004D6894" w:rsidRDefault="00FE3EE1" w:rsidP="003B027F">
      <w:pPr>
        <w:pStyle w:val="Body"/>
        <w:numPr>
          <w:ilvl w:val="0"/>
          <w:numId w:val="41"/>
        </w:numPr>
        <w:rPr>
          <w:rFonts w:ascii="Cambria" w:hAnsi="Cambria"/>
          <w:color w:val="auto"/>
          <w:sz w:val="20"/>
        </w:rPr>
      </w:pPr>
      <w:r w:rsidRPr="004D6894">
        <w:rPr>
          <w:rFonts w:ascii="Cambria" w:hAnsi="Cambria"/>
          <w:color w:val="auto"/>
          <w:sz w:val="20"/>
        </w:rPr>
        <w:t xml:space="preserve">Goals set by charismatic leaders have moral/ideological </w:t>
      </w:r>
      <w:proofErr w:type="spellStart"/>
      <w:r w:rsidRPr="004D6894">
        <w:rPr>
          <w:rFonts w:ascii="Cambria" w:hAnsi="Cambria"/>
          <w:color w:val="auto"/>
          <w:sz w:val="20"/>
        </w:rPr>
        <w:t>flavour</w:t>
      </w:r>
      <w:proofErr w:type="spellEnd"/>
    </w:p>
    <w:p w14:paraId="5DA37FCF" w14:textId="77777777" w:rsidR="00FE3EE1" w:rsidRPr="004D6894" w:rsidRDefault="00FE3EE1" w:rsidP="003B027F">
      <w:pPr>
        <w:pStyle w:val="Body"/>
        <w:numPr>
          <w:ilvl w:val="0"/>
          <w:numId w:val="41"/>
        </w:numPr>
        <w:rPr>
          <w:rFonts w:ascii="Cambria" w:hAnsi="Cambria"/>
          <w:color w:val="auto"/>
          <w:sz w:val="20"/>
        </w:rPr>
      </w:pPr>
      <w:r w:rsidRPr="004D6894">
        <w:rPr>
          <w:rFonts w:ascii="Cambria" w:hAnsi="Cambria"/>
          <w:color w:val="auto"/>
          <w:sz w:val="20"/>
        </w:rPr>
        <w:t>Charisma has been treated as a distinct theory of leadership &amp; studied independently</w:t>
      </w:r>
    </w:p>
    <w:p w14:paraId="646B0B67" w14:textId="77777777" w:rsidR="00FE3EE1" w:rsidRPr="004D6894" w:rsidRDefault="00FE3EE1" w:rsidP="003B027F">
      <w:pPr>
        <w:pStyle w:val="Body"/>
        <w:numPr>
          <w:ilvl w:val="0"/>
          <w:numId w:val="41"/>
        </w:numPr>
        <w:rPr>
          <w:rFonts w:ascii="Cambria" w:hAnsi="Cambria"/>
          <w:color w:val="auto"/>
          <w:sz w:val="20"/>
        </w:rPr>
      </w:pPr>
      <w:r w:rsidRPr="004D6894">
        <w:rPr>
          <w:rFonts w:ascii="Cambria" w:hAnsi="Cambria"/>
          <w:b/>
          <w:color w:val="auto"/>
          <w:sz w:val="20"/>
          <w:highlight w:val="green"/>
        </w:rPr>
        <w:t>FINDINGS:</w:t>
      </w:r>
      <w:r w:rsidRPr="004D6894">
        <w:rPr>
          <w:rFonts w:ascii="Cambria" w:hAnsi="Cambria"/>
          <w:b/>
          <w:color w:val="auto"/>
          <w:sz w:val="20"/>
        </w:rPr>
        <w:t xml:space="preserve"> </w:t>
      </w:r>
      <w:r w:rsidRPr="004D6894">
        <w:rPr>
          <w:rFonts w:ascii="Cambria" w:hAnsi="Cambria"/>
          <w:color w:val="auto"/>
          <w:sz w:val="20"/>
        </w:rPr>
        <w:t>charismatic leadership is strongly related to follower satisfaction &amp; leadership effectiveness</w:t>
      </w:r>
    </w:p>
    <w:p w14:paraId="79A15B23" w14:textId="77777777" w:rsidR="00FE3EE1" w:rsidRPr="004D6894" w:rsidRDefault="00FE3EE1" w:rsidP="003B027F">
      <w:pPr>
        <w:pStyle w:val="Body"/>
        <w:numPr>
          <w:ilvl w:val="0"/>
          <w:numId w:val="41"/>
        </w:numPr>
        <w:rPr>
          <w:rFonts w:ascii="Cambria" w:hAnsi="Cambria"/>
          <w:color w:val="auto"/>
          <w:sz w:val="20"/>
        </w:rPr>
      </w:pPr>
      <w:r w:rsidRPr="004D6894">
        <w:rPr>
          <w:rFonts w:ascii="Cambria" w:hAnsi="Cambria"/>
          <w:color w:val="auto"/>
          <w:sz w:val="20"/>
        </w:rPr>
        <w:t xml:space="preserve">Although CEOs who are perceived to be more charismatic tend to be perceived as more effective, </w:t>
      </w:r>
      <w:r w:rsidRPr="004D6894">
        <w:rPr>
          <w:rFonts w:ascii="Cambria" w:hAnsi="Cambria"/>
          <w:color w:val="auto"/>
          <w:sz w:val="20"/>
          <w:highlight w:val="green"/>
          <w:u w:val="single"/>
        </w:rPr>
        <w:t>only 1 study has found charismatic leadership to be directly related to firm</w:t>
      </w:r>
      <w:r w:rsidRPr="004D6894">
        <w:rPr>
          <w:rFonts w:ascii="Cambria" w:hAnsi="Cambria"/>
          <w:color w:val="auto"/>
          <w:sz w:val="20"/>
          <w:highlight w:val="green"/>
        </w:rPr>
        <w:t xml:space="preserve"> </w:t>
      </w:r>
      <w:r w:rsidRPr="004D6894">
        <w:rPr>
          <w:rFonts w:ascii="Cambria" w:hAnsi="Cambria"/>
          <w:color w:val="auto"/>
          <w:sz w:val="20"/>
          <w:highlight w:val="green"/>
          <w:u w:val="single"/>
        </w:rPr>
        <w:t>performance</w:t>
      </w:r>
      <w:r w:rsidRPr="004D6894">
        <w:rPr>
          <w:rFonts w:ascii="Cambria" w:hAnsi="Cambria"/>
          <w:color w:val="auto"/>
          <w:sz w:val="20"/>
          <w:highlight w:val="green"/>
        </w:rPr>
        <w:t xml:space="preserve"> B</w:t>
      </w:r>
      <w:r w:rsidRPr="004D6894">
        <w:rPr>
          <w:rFonts w:ascii="Cambria" w:hAnsi="Cambria"/>
          <w:color w:val="auto"/>
          <w:sz w:val="20"/>
        </w:rPr>
        <w:t>UT…CEO transformational leadership = positively related to org. performance</w:t>
      </w:r>
    </w:p>
    <w:p w14:paraId="3E323D0F" w14:textId="77777777" w:rsidR="00FE3EE1" w:rsidRPr="004D6894" w:rsidRDefault="00FE3EE1" w:rsidP="003B027F">
      <w:pPr>
        <w:pStyle w:val="Body"/>
        <w:numPr>
          <w:ilvl w:val="0"/>
          <w:numId w:val="41"/>
        </w:numPr>
        <w:rPr>
          <w:rFonts w:ascii="Cambria" w:hAnsi="Cambria"/>
          <w:color w:val="auto"/>
          <w:sz w:val="20"/>
        </w:rPr>
      </w:pPr>
      <w:r w:rsidRPr="004D6894">
        <w:rPr>
          <w:rFonts w:ascii="Cambria" w:hAnsi="Cambria"/>
          <w:color w:val="auto"/>
          <w:sz w:val="20"/>
        </w:rPr>
        <w:t>Charisma has a dark sick when leaders abuse their strong influence over others to pursue a reckless goal (ex. Hitler)</w:t>
      </w:r>
    </w:p>
    <w:p w14:paraId="285D3F4B" w14:textId="77777777" w:rsidR="00FE3EE1" w:rsidRPr="004D6894" w:rsidRDefault="00FE3EE1" w:rsidP="003B027F">
      <w:pPr>
        <w:pStyle w:val="Body"/>
        <w:rPr>
          <w:rFonts w:ascii="Cambria" w:hAnsi="Cambria"/>
          <w:color w:val="auto"/>
          <w:sz w:val="20"/>
        </w:rPr>
      </w:pPr>
      <w:r w:rsidRPr="004D6894">
        <w:rPr>
          <w:rFonts w:ascii="Cambria" w:hAnsi="Cambria"/>
          <w:b/>
          <w:color w:val="auto"/>
          <w:sz w:val="20"/>
        </w:rPr>
        <w:t>Research Evidence:</w:t>
      </w:r>
    </w:p>
    <w:p w14:paraId="1C51E7BB" w14:textId="77777777" w:rsidR="00FE3EE1" w:rsidRPr="004D6894" w:rsidRDefault="00FE3EE1" w:rsidP="003B027F">
      <w:pPr>
        <w:pStyle w:val="Body"/>
        <w:numPr>
          <w:ilvl w:val="0"/>
          <w:numId w:val="41"/>
        </w:numPr>
        <w:rPr>
          <w:rFonts w:ascii="Cambria" w:hAnsi="Cambria"/>
          <w:color w:val="FF0000"/>
          <w:sz w:val="20"/>
        </w:rPr>
      </w:pPr>
      <w:r w:rsidRPr="004D6894">
        <w:rPr>
          <w:rFonts w:ascii="Cambria" w:hAnsi="Cambria"/>
          <w:color w:val="FF0000"/>
          <w:sz w:val="20"/>
        </w:rPr>
        <w:t xml:space="preserve">Transformational leadership is related to </w:t>
      </w:r>
      <w:r w:rsidRPr="004D6894">
        <w:rPr>
          <w:rFonts w:ascii="Cambria" w:hAnsi="Cambria"/>
          <w:b/>
          <w:color w:val="FF0000"/>
          <w:sz w:val="20"/>
        </w:rPr>
        <w:t xml:space="preserve">follower motivation &amp; satisfaction </w:t>
      </w:r>
      <w:r w:rsidRPr="004D6894">
        <w:rPr>
          <w:rFonts w:ascii="Cambria" w:hAnsi="Cambria"/>
          <w:color w:val="FF0000"/>
          <w:sz w:val="20"/>
        </w:rPr>
        <w:t xml:space="preserve">(satisfaction with leader &amp; job satisfaction), </w:t>
      </w:r>
      <w:r w:rsidRPr="004D6894">
        <w:rPr>
          <w:rFonts w:ascii="Cambria" w:hAnsi="Cambria"/>
          <w:b/>
          <w:color w:val="FF0000"/>
          <w:sz w:val="20"/>
        </w:rPr>
        <w:t>leader performance, leader effectiveness, individual, group, &amp; org performance</w:t>
      </w:r>
    </w:p>
    <w:p w14:paraId="0D33AF5A" w14:textId="77777777" w:rsidR="00FE3EE1" w:rsidRPr="004D6894" w:rsidRDefault="00FE3EE1" w:rsidP="003B027F">
      <w:pPr>
        <w:pStyle w:val="Body"/>
        <w:numPr>
          <w:ilvl w:val="0"/>
          <w:numId w:val="41"/>
        </w:numPr>
        <w:rPr>
          <w:rFonts w:ascii="Cambria" w:hAnsi="Cambria"/>
          <w:color w:val="auto"/>
          <w:sz w:val="20"/>
        </w:rPr>
      </w:pPr>
      <w:r w:rsidRPr="004D6894">
        <w:rPr>
          <w:rFonts w:ascii="Cambria" w:hAnsi="Cambria"/>
          <w:color w:val="auto"/>
          <w:sz w:val="20"/>
        </w:rPr>
        <w:t xml:space="preserve">Contingent reward leadership </w:t>
      </w:r>
      <w:proofErr w:type="spellStart"/>
      <w:r w:rsidRPr="004D6894">
        <w:rPr>
          <w:rFonts w:ascii="Cambria" w:hAnsi="Cambria"/>
          <w:color w:val="auto"/>
          <w:sz w:val="20"/>
        </w:rPr>
        <w:t>beh</w:t>
      </w:r>
      <w:proofErr w:type="spellEnd"/>
      <w:r w:rsidRPr="004D6894">
        <w:rPr>
          <w:rFonts w:ascii="Cambria" w:hAnsi="Cambria"/>
          <w:color w:val="auto"/>
          <w:sz w:val="20"/>
        </w:rPr>
        <w:t xml:space="preserve"> was also strongly related to all of these outcomes &amp; mgmt. by exception was moderately related to follower motivation, satisfaction with leader, leader job performance, and leader effectiveness</w:t>
      </w:r>
    </w:p>
    <w:p w14:paraId="12DACEF0" w14:textId="77777777" w:rsidR="00FE3EE1" w:rsidRPr="004D6894" w:rsidRDefault="00FE3EE1" w:rsidP="003B027F">
      <w:pPr>
        <w:pStyle w:val="Body"/>
        <w:numPr>
          <w:ilvl w:val="0"/>
          <w:numId w:val="41"/>
        </w:numPr>
        <w:rPr>
          <w:rFonts w:ascii="Cambria" w:hAnsi="Cambria"/>
          <w:color w:val="auto"/>
          <w:sz w:val="20"/>
        </w:rPr>
      </w:pPr>
      <w:r w:rsidRPr="004D6894">
        <w:rPr>
          <w:rFonts w:ascii="Cambria" w:hAnsi="Cambria"/>
          <w:color w:val="auto"/>
          <w:sz w:val="20"/>
        </w:rPr>
        <w:t xml:space="preserve">Transformational leadership &amp; contingent reward </w:t>
      </w:r>
      <w:proofErr w:type="spellStart"/>
      <w:r w:rsidRPr="004D6894">
        <w:rPr>
          <w:rFonts w:ascii="Cambria" w:hAnsi="Cambria"/>
          <w:color w:val="auto"/>
          <w:sz w:val="20"/>
        </w:rPr>
        <w:t>behs</w:t>
      </w:r>
      <w:proofErr w:type="spellEnd"/>
      <w:r w:rsidRPr="004D6894">
        <w:rPr>
          <w:rFonts w:ascii="Cambria" w:hAnsi="Cambria"/>
          <w:color w:val="auto"/>
          <w:sz w:val="20"/>
        </w:rPr>
        <w:t xml:space="preserve"> indicated that:</w:t>
      </w:r>
    </w:p>
    <w:p w14:paraId="6F418C59" w14:textId="77777777" w:rsidR="00FE3EE1" w:rsidRPr="004D6894" w:rsidRDefault="00FE3EE1" w:rsidP="003B027F">
      <w:pPr>
        <w:pStyle w:val="Body"/>
        <w:numPr>
          <w:ilvl w:val="1"/>
          <w:numId w:val="41"/>
        </w:numPr>
        <w:rPr>
          <w:rFonts w:ascii="Cambria" w:hAnsi="Cambria"/>
          <w:color w:val="auto"/>
          <w:sz w:val="20"/>
        </w:rPr>
      </w:pPr>
      <w:r w:rsidRPr="004D6894">
        <w:rPr>
          <w:rFonts w:ascii="Cambria" w:hAnsi="Cambria"/>
          <w:color w:val="auto"/>
          <w:sz w:val="20"/>
          <w:u w:val="single"/>
        </w:rPr>
        <w:t>Transformational leadership =</w:t>
      </w:r>
      <w:r w:rsidRPr="004D6894">
        <w:rPr>
          <w:rFonts w:ascii="Cambria" w:hAnsi="Cambria"/>
          <w:color w:val="auto"/>
          <w:sz w:val="20"/>
        </w:rPr>
        <w:t xml:space="preserve"> more strongly related to follower satisfaction with leader &amp; leader effectiveness</w:t>
      </w:r>
    </w:p>
    <w:p w14:paraId="40B23741" w14:textId="77777777" w:rsidR="00FE3EE1" w:rsidRPr="004D6894" w:rsidRDefault="00FE3EE1" w:rsidP="003B027F">
      <w:pPr>
        <w:pStyle w:val="Body"/>
        <w:numPr>
          <w:ilvl w:val="1"/>
          <w:numId w:val="41"/>
        </w:numPr>
        <w:rPr>
          <w:rFonts w:ascii="Cambria" w:hAnsi="Cambria"/>
          <w:color w:val="auto"/>
          <w:sz w:val="20"/>
        </w:rPr>
      </w:pPr>
      <w:r w:rsidRPr="004D6894">
        <w:rPr>
          <w:rFonts w:ascii="Cambria" w:hAnsi="Cambria"/>
          <w:color w:val="auto"/>
          <w:sz w:val="20"/>
          <w:u w:val="single"/>
        </w:rPr>
        <w:t>Contingent reward =</w:t>
      </w:r>
      <w:r w:rsidRPr="004D6894">
        <w:rPr>
          <w:rFonts w:ascii="Cambria" w:hAnsi="Cambria"/>
          <w:color w:val="auto"/>
          <w:sz w:val="20"/>
        </w:rPr>
        <w:t xml:space="preserve"> more strongly related to follower job satisfaction &amp; leader job performance</w:t>
      </w:r>
    </w:p>
    <w:p w14:paraId="0FFE9B72" w14:textId="77777777" w:rsidR="00FE3EE1" w:rsidRPr="004D6894" w:rsidRDefault="00FE3EE1" w:rsidP="003B027F">
      <w:pPr>
        <w:pStyle w:val="Body"/>
        <w:numPr>
          <w:ilvl w:val="0"/>
          <w:numId w:val="41"/>
        </w:numPr>
        <w:rPr>
          <w:rFonts w:ascii="Cambria" w:hAnsi="Cambria"/>
          <w:color w:val="auto"/>
          <w:sz w:val="20"/>
        </w:rPr>
      </w:pPr>
      <w:r w:rsidRPr="004D6894">
        <w:rPr>
          <w:rFonts w:ascii="Cambria" w:hAnsi="Cambria"/>
          <w:color w:val="auto"/>
          <w:sz w:val="20"/>
        </w:rPr>
        <w:t xml:space="preserve">Transformational leadership = especially effective during times of change &amp; for obtaining </w:t>
      </w:r>
      <w:proofErr w:type="spellStart"/>
      <w:r w:rsidRPr="004D6894">
        <w:rPr>
          <w:rFonts w:ascii="Cambria" w:hAnsi="Cambria"/>
          <w:color w:val="auto"/>
          <w:sz w:val="20"/>
        </w:rPr>
        <w:t>ee’s</w:t>
      </w:r>
      <w:proofErr w:type="spellEnd"/>
      <w:r w:rsidRPr="004D6894">
        <w:rPr>
          <w:rFonts w:ascii="Cambria" w:hAnsi="Cambria"/>
          <w:color w:val="auto"/>
          <w:sz w:val="20"/>
        </w:rPr>
        <w:t xml:space="preserve"> commitment to a change</w:t>
      </w:r>
    </w:p>
    <w:p w14:paraId="359E2E4B" w14:textId="77777777" w:rsidR="00FE3EE1" w:rsidRPr="004D6894" w:rsidRDefault="00FE3EE1" w:rsidP="003B027F">
      <w:pPr>
        <w:pStyle w:val="Body"/>
        <w:ind w:left="2357"/>
        <w:rPr>
          <w:rFonts w:ascii="Cambria" w:hAnsi="Cambria"/>
          <w:color w:val="auto"/>
          <w:sz w:val="20"/>
        </w:rPr>
      </w:pPr>
    </w:p>
    <w:p w14:paraId="1062D0D6" w14:textId="77777777" w:rsidR="00FE3EE1" w:rsidRPr="004D6894" w:rsidRDefault="00FE3EE1" w:rsidP="003B027F">
      <w:pPr>
        <w:pStyle w:val="Body"/>
        <w:numPr>
          <w:ilvl w:val="0"/>
          <w:numId w:val="41"/>
        </w:numPr>
        <w:rPr>
          <w:rFonts w:ascii="Cambria" w:hAnsi="Cambria"/>
          <w:color w:val="auto"/>
          <w:sz w:val="20"/>
        </w:rPr>
      </w:pPr>
      <w:r w:rsidRPr="004D6894">
        <w:rPr>
          <w:rFonts w:ascii="Cambria" w:hAnsi="Cambria"/>
          <w:b/>
          <w:color w:val="auto"/>
          <w:sz w:val="20"/>
          <w:u w:val="single"/>
        </w:rPr>
        <w:t>Why are transformational leaders so effective</w:t>
      </w:r>
      <w:r w:rsidRPr="004D6894">
        <w:rPr>
          <w:rFonts w:ascii="Cambria" w:hAnsi="Cambria"/>
          <w:color w:val="auto"/>
          <w:sz w:val="20"/>
        </w:rPr>
        <w:t>?</w:t>
      </w:r>
    </w:p>
    <w:p w14:paraId="39F25033" w14:textId="77777777" w:rsidR="00FE3EE1" w:rsidRPr="004D6894" w:rsidRDefault="00FE3EE1" w:rsidP="003B027F">
      <w:pPr>
        <w:pStyle w:val="Body"/>
        <w:numPr>
          <w:ilvl w:val="1"/>
          <w:numId w:val="41"/>
        </w:numPr>
        <w:rPr>
          <w:rFonts w:ascii="Cambria" w:hAnsi="Cambria"/>
          <w:color w:val="auto"/>
          <w:sz w:val="20"/>
        </w:rPr>
      </w:pPr>
      <w:r w:rsidRPr="004D6894">
        <w:rPr>
          <w:rFonts w:ascii="Cambria" w:hAnsi="Cambria"/>
          <w:color w:val="auto"/>
          <w:sz w:val="20"/>
        </w:rPr>
        <w:t xml:space="preserve">They develop high-quality LMX relationships, identification with one’s work unit, self-efficacy, and for enhancing </w:t>
      </w:r>
      <w:proofErr w:type="spellStart"/>
      <w:r w:rsidRPr="004D6894">
        <w:rPr>
          <w:rFonts w:ascii="Cambria" w:hAnsi="Cambria"/>
          <w:color w:val="auto"/>
          <w:sz w:val="20"/>
        </w:rPr>
        <w:t>ees</w:t>
      </w:r>
      <w:proofErr w:type="spellEnd"/>
      <w:r w:rsidRPr="004D6894">
        <w:rPr>
          <w:rFonts w:ascii="Cambria" w:hAnsi="Cambria"/>
          <w:color w:val="auto"/>
          <w:sz w:val="20"/>
        </w:rPr>
        <w:t xml:space="preserve">’ perceptions of the 5 core job characteristics </w:t>
      </w:r>
    </w:p>
    <w:p w14:paraId="1FFB7FAF" w14:textId="77777777" w:rsidR="00FE3EE1" w:rsidRPr="004D6894" w:rsidRDefault="00FE3EE1" w:rsidP="003B027F">
      <w:pPr>
        <w:pStyle w:val="Body"/>
        <w:numPr>
          <w:ilvl w:val="0"/>
          <w:numId w:val="41"/>
        </w:numPr>
        <w:rPr>
          <w:rFonts w:ascii="Cambria" w:hAnsi="Cambria"/>
          <w:color w:val="FF0000"/>
          <w:sz w:val="20"/>
        </w:rPr>
      </w:pPr>
      <w:r w:rsidRPr="004D6894">
        <w:rPr>
          <w:rFonts w:ascii="Cambria" w:hAnsi="Cambria"/>
          <w:color w:val="FF0000"/>
          <w:sz w:val="20"/>
        </w:rPr>
        <w:t>THE BEST LEADERS ARE BOTH TRANSACTIONAL &amp; TRANSFORMATIONAL!!!</w:t>
      </w:r>
    </w:p>
    <w:p w14:paraId="0E5E172C" w14:textId="77777777" w:rsidR="00FE3EE1" w:rsidRPr="004D6894" w:rsidRDefault="00FE3EE1" w:rsidP="003B027F">
      <w:pPr>
        <w:pStyle w:val="Body"/>
        <w:ind w:left="720" w:hanging="720"/>
        <w:rPr>
          <w:rFonts w:ascii="Cambria" w:hAnsi="Cambria"/>
          <w:b/>
          <w:color w:val="auto"/>
          <w:sz w:val="20"/>
          <w:u w:val="single"/>
        </w:rPr>
      </w:pPr>
      <w:r w:rsidRPr="004D6894">
        <w:rPr>
          <w:rFonts w:ascii="Cambria" w:hAnsi="Cambria"/>
          <w:b/>
          <w:color w:val="auto"/>
          <w:sz w:val="20"/>
          <w:u w:val="single"/>
        </w:rPr>
        <w:t>Ethical &amp; Authentic Leadership</w:t>
      </w:r>
    </w:p>
    <w:p w14:paraId="4AABA81C" w14:textId="77777777" w:rsidR="00FE3EE1" w:rsidRPr="004D6894" w:rsidRDefault="00FE3EE1" w:rsidP="003B027F">
      <w:pPr>
        <w:pStyle w:val="Body"/>
        <w:numPr>
          <w:ilvl w:val="0"/>
          <w:numId w:val="42"/>
        </w:numPr>
        <w:rPr>
          <w:rFonts w:ascii="Cambria" w:hAnsi="Cambria"/>
          <w:color w:val="auto"/>
          <w:sz w:val="20"/>
        </w:rPr>
      </w:pPr>
      <w:r w:rsidRPr="004D6894">
        <w:rPr>
          <w:rFonts w:ascii="Cambria" w:hAnsi="Cambria"/>
          <w:color w:val="auto"/>
          <w:sz w:val="20"/>
          <w:highlight w:val="yellow"/>
        </w:rPr>
        <w:t>Ethical Leadership</w:t>
      </w:r>
      <w:r w:rsidRPr="004D6894">
        <w:rPr>
          <w:rFonts w:ascii="Cambria" w:hAnsi="Cambria"/>
          <w:color w:val="auto"/>
          <w:sz w:val="20"/>
        </w:rPr>
        <w:t>: demonstration of normatively appropriate conduct (openness + honesty) through personal actions &amp; interpersonal relationships, and the promotion of such conduct to followers through 2 way communication, reinforcement, and decision making</w:t>
      </w:r>
    </w:p>
    <w:p w14:paraId="365D0BB2" w14:textId="77777777" w:rsidR="00FE3EE1" w:rsidRPr="004D6894" w:rsidRDefault="00FE3EE1" w:rsidP="003B027F">
      <w:pPr>
        <w:pStyle w:val="Body"/>
        <w:numPr>
          <w:ilvl w:val="0"/>
          <w:numId w:val="42"/>
        </w:numPr>
        <w:rPr>
          <w:rFonts w:ascii="Cambria" w:hAnsi="Cambria"/>
          <w:color w:val="auto"/>
          <w:sz w:val="20"/>
        </w:rPr>
      </w:pPr>
      <w:r w:rsidRPr="004D6894">
        <w:rPr>
          <w:rFonts w:ascii="Cambria" w:hAnsi="Cambria"/>
          <w:color w:val="auto"/>
          <w:sz w:val="20"/>
        </w:rPr>
        <w:t xml:space="preserve">Reward ethical conduct &amp; disciple those who don’t follow ethical standards </w:t>
      </w:r>
      <w:r w:rsidRPr="004D6894">
        <w:rPr>
          <w:rFonts w:ascii="Cambria" w:hAnsi="Cambria"/>
          <w:color w:val="auto"/>
          <w:sz w:val="20"/>
        </w:rPr>
        <w:sym w:font="Wingdings" w:char="F0E0"/>
      </w:r>
      <w:r w:rsidRPr="004D6894">
        <w:rPr>
          <w:rFonts w:ascii="Cambria" w:hAnsi="Cambria"/>
          <w:color w:val="auto"/>
          <w:sz w:val="20"/>
        </w:rPr>
        <w:t xml:space="preserve"> use of contingent leader reward &amp; punishment </w:t>
      </w:r>
      <w:proofErr w:type="spellStart"/>
      <w:r w:rsidRPr="004D6894">
        <w:rPr>
          <w:rFonts w:ascii="Cambria" w:hAnsi="Cambria"/>
          <w:color w:val="auto"/>
          <w:sz w:val="20"/>
        </w:rPr>
        <w:t>beh</w:t>
      </w:r>
      <w:proofErr w:type="spellEnd"/>
    </w:p>
    <w:p w14:paraId="2A96771E" w14:textId="77777777" w:rsidR="00FE3EE1" w:rsidRPr="004D6894" w:rsidRDefault="00FE3EE1" w:rsidP="003B027F">
      <w:pPr>
        <w:pStyle w:val="Body"/>
        <w:numPr>
          <w:ilvl w:val="1"/>
          <w:numId w:val="42"/>
        </w:numPr>
        <w:rPr>
          <w:rFonts w:ascii="Cambria" w:hAnsi="Cambria"/>
          <w:color w:val="FF0000"/>
          <w:sz w:val="20"/>
        </w:rPr>
      </w:pPr>
      <w:r w:rsidRPr="004D6894">
        <w:rPr>
          <w:rFonts w:ascii="Cambria" w:hAnsi="Cambria"/>
          <w:i/>
          <w:color w:val="FF0000"/>
          <w:sz w:val="20"/>
        </w:rPr>
        <w:t>Communicate a clear &amp; consistent positive ethics message from the top</w:t>
      </w:r>
    </w:p>
    <w:p w14:paraId="6964905D" w14:textId="77777777" w:rsidR="00FE3EE1" w:rsidRPr="004D6894" w:rsidRDefault="00FE3EE1" w:rsidP="003B027F">
      <w:pPr>
        <w:pStyle w:val="Body"/>
        <w:numPr>
          <w:ilvl w:val="1"/>
          <w:numId w:val="42"/>
        </w:numPr>
        <w:rPr>
          <w:rFonts w:ascii="Cambria" w:hAnsi="Cambria"/>
          <w:color w:val="FF0000"/>
          <w:sz w:val="20"/>
        </w:rPr>
      </w:pPr>
      <w:r w:rsidRPr="004D6894">
        <w:rPr>
          <w:rFonts w:ascii="Cambria" w:hAnsi="Cambria"/>
          <w:i/>
          <w:color w:val="FF0000"/>
          <w:sz w:val="20"/>
        </w:rPr>
        <w:t>Create &amp; embrace opportunities for everyone in org to communicate positive ethics, values &amp; practices</w:t>
      </w:r>
    </w:p>
    <w:p w14:paraId="52033127" w14:textId="77777777" w:rsidR="00FE3EE1" w:rsidRPr="004D6894" w:rsidRDefault="00FE3EE1" w:rsidP="003B027F">
      <w:pPr>
        <w:pStyle w:val="Body"/>
        <w:numPr>
          <w:ilvl w:val="1"/>
          <w:numId w:val="42"/>
        </w:numPr>
        <w:rPr>
          <w:rFonts w:ascii="Cambria" w:hAnsi="Cambria"/>
          <w:color w:val="FF0000"/>
          <w:sz w:val="20"/>
        </w:rPr>
      </w:pPr>
      <w:r w:rsidRPr="004D6894">
        <w:rPr>
          <w:rFonts w:ascii="Cambria" w:hAnsi="Cambria"/>
          <w:i/>
          <w:color w:val="FF0000"/>
          <w:sz w:val="20"/>
        </w:rPr>
        <w:t xml:space="preserve">Ensure consequences for ethical &amp; unethical conduct </w:t>
      </w:r>
    </w:p>
    <w:p w14:paraId="5F817830" w14:textId="77777777" w:rsidR="00FE3EE1" w:rsidRPr="004D6894" w:rsidRDefault="00FE3EE1" w:rsidP="003B027F">
      <w:pPr>
        <w:pStyle w:val="Body"/>
        <w:ind w:left="1440"/>
        <w:rPr>
          <w:rFonts w:ascii="Cambria" w:hAnsi="Cambria"/>
          <w:color w:val="FF0000"/>
          <w:sz w:val="20"/>
        </w:rPr>
      </w:pPr>
    </w:p>
    <w:p w14:paraId="04ECAD2C" w14:textId="77777777" w:rsidR="00FE3EE1" w:rsidRPr="004D6894" w:rsidRDefault="00FE3EE1" w:rsidP="003B027F">
      <w:pPr>
        <w:pStyle w:val="Body"/>
        <w:numPr>
          <w:ilvl w:val="0"/>
          <w:numId w:val="42"/>
        </w:numPr>
        <w:rPr>
          <w:rFonts w:ascii="Cambria" w:hAnsi="Cambria"/>
          <w:color w:val="auto"/>
          <w:sz w:val="20"/>
        </w:rPr>
      </w:pPr>
      <w:r w:rsidRPr="004D6894">
        <w:rPr>
          <w:rFonts w:ascii="Cambria" w:hAnsi="Cambria"/>
          <w:b/>
          <w:color w:val="auto"/>
          <w:sz w:val="20"/>
        </w:rPr>
        <w:t xml:space="preserve">Research Evidence: </w:t>
      </w:r>
    </w:p>
    <w:p w14:paraId="06BC1B66" w14:textId="77777777" w:rsidR="00FE3EE1" w:rsidRPr="004D6894" w:rsidRDefault="00FE3EE1" w:rsidP="003B027F">
      <w:pPr>
        <w:pStyle w:val="Body"/>
        <w:numPr>
          <w:ilvl w:val="1"/>
          <w:numId w:val="42"/>
        </w:numPr>
        <w:rPr>
          <w:rFonts w:ascii="Cambria" w:hAnsi="Cambria"/>
          <w:color w:val="auto"/>
          <w:sz w:val="20"/>
          <w:u w:val="single"/>
        </w:rPr>
      </w:pPr>
      <w:r w:rsidRPr="004D6894">
        <w:rPr>
          <w:rFonts w:ascii="Cambria" w:hAnsi="Cambria"/>
          <w:color w:val="auto"/>
          <w:sz w:val="20"/>
          <w:u w:val="single"/>
        </w:rPr>
        <w:t xml:space="preserve">Ethical leadership = positively associated with </w:t>
      </w:r>
      <w:proofErr w:type="spellStart"/>
      <w:r w:rsidRPr="004D6894">
        <w:rPr>
          <w:rFonts w:ascii="Cambria" w:hAnsi="Cambria"/>
          <w:color w:val="auto"/>
          <w:sz w:val="20"/>
          <w:u w:val="single"/>
        </w:rPr>
        <w:t>ee</w:t>
      </w:r>
      <w:proofErr w:type="spellEnd"/>
      <w:r w:rsidRPr="004D6894">
        <w:rPr>
          <w:rFonts w:ascii="Cambria" w:hAnsi="Cambria"/>
          <w:color w:val="auto"/>
          <w:sz w:val="20"/>
          <w:u w:val="single"/>
        </w:rPr>
        <w:t xml:space="preserve"> perceptions of honesty, fairness, and effectiveness, with less counterproductive </w:t>
      </w:r>
      <w:proofErr w:type="spellStart"/>
      <w:r w:rsidRPr="004D6894">
        <w:rPr>
          <w:rFonts w:ascii="Cambria" w:hAnsi="Cambria"/>
          <w:color w:val="auto"/>
          <w:sz w:val="20"/>
          <w:u w:val="single"/>
        </w:rPr>
        <w:t>beh</w:t>
      </w:r>
      <w:proofErr w:type="spellEnd"/>
    </w:p>
    <w:p w14:paraId="7973C42F" w14:textId="77777777" w:rsidR="00FE3EE1" w:rsidRPr="004D6894" w:rsidRDefault="00FE3EE1" w:rsidP="003B027F">
      <w:pPr>
        <w:pStyle w:val="Body"/>
        <w:numPr>
          <w:ilvl w:val="1"/>
          <w:numId w:val="42"/>
        </w:numPr>
        <w:rPr>
          <w:rFonts w:ascii="Cambria" w:hAnsi="Cambria"/>
          <w:color w:val="auto"/>
          <w:sz w:val="20"/>
        </w:rPr>
      </w:pPr>
      <w:proofErr w:type="spellStart"/>
      <w:r w:rsidRPr="004D6894">
        <w:rPr>
          <w:rFonts w:ascii="Cambria" w:hAnsi="Cambria"/>
          <w:color w:val="auto"/>
          <w:sz w:val="20"/>
        </w:rPr>
        <w:t>Ees</w:t>
      </w:r>
      <w:proofErr w:type="spellEnd"/>
      <w:r w:rsidRPr="004D6894">
        <w:rPr>
          <w:rFonts w:ascii="Cambria" w:hAnsi="Cambria"/>
          <w:color w:val="auto"/>
          <w:sz w:val="20"/>
        </w:rPr>
        <w:t xml:space="preserve"> of ethical leaders = more satisfied with their supervisor, more willing to devote extra effort to one’s job, more willing to report problems to mgmt.</w:t>
      </w:r>
    </w:p>
    <w:p w14:paraId="693A3EC0" w14:textId="77777777" w:rsidR="00FE3EE1" w:rsidRPr="004D6894" w:rsidRDefault="00FE3EE1" w:rsidP="003B027F">
      <w:pPr>
        <w:pStyle w:val="Body"/>
        <w:numPr>
          <w:ilvl w:val="1"/>
          <w:numId w:val="42"/>
        </w:numPr>
        <w:rPr>
          <w:rFonts w:ascii="Cambria" w:hAnsi="Cambria"/>
          <w:color w:val="auto"/>
          <w:sz w:val="20"/>
        </w:rPr>
      </w:pPr>
      <w:r w:rsidRPr="004D6894">
        <w:rPr>
          <w:rFonts w:ascii="Cambria" w:hAnsi="Cambria"/>
          <w:color w:val="auto"/>
          <w:sz w:val="20"/>
        </w:rPr>
        <w:t xml:space="preserve">Ethical </w:t>
      </w:r>
      <w:proofErr w:type="spellStart"/>
      <w:r w:rsidRPr="004D6894">
        <w:rPr>
          <w:rFonts w:ascii="Cambria" w:hAnsi="Cambria"/>
          <w:color w:val="auto"/>
          <w:sz w:val="20"/>
        </w:rPr>
        <w:t>beh</w:t>
      </w:r>
      <w:proofErr w:type="spellEnd"/>
      <w:r w:rsidRPr="004D6894">
        <w:rPr>
          <w:rFonts w:ascii="Cambria" w:hAnsi="Cambria"/>
          <w:color w:val="auto"/>
          <w:sz w:val="20"/>
        </w:rPr>
        <w:t xml:space="preserve"> of leaders had a significant influence on the ethical culture of the org </w:t>
      </w:r>
    </w:p>
    <w:p w14:paraId="7A86395E" w14:textId="77777777" w:rsidR="00FE3EE1" w:rsidRPr="004D6894" w:rsidRDefault="00FE3EE1" w:rsidP="003B027F">
      <w:pPr>
        <w:pStyle w:val="Body"/>
        <w:numPr>
          <w:ilvl w:val="1"/>
          <w:numId w:val="42"/>
        </w:numPr>
        <w:rPr>
          <w:rFonts w:ascii="Cambria" w:hAnsi="Cambria"/>
          <w:color w:val="auto"/>
          <w:sz w:val="20"/>
        </w:rPr>
      </w:pPr>
      <w:r w:rsidRPr="004D6894">
        <w:rPr>
          <w:rFonts w:ascii="Cambria" w:hAnsi="Cambria"/>
          <w:color w:val="auto"/>
          <w:sz w:val="20"/>
        </w:rPr>
        <w:t xml:space="preserve">Ethical leadership of immediate supervisors is likely to have the greatest effect on </w:t>
      </w:r>
      <w:proofErr w:type="spellStart"/>
      <w:r w:rsidRPr="004D6894">
        <w:rPr>
          <w:rFonts w:ascii="Cambria" w:hAnsi="Cambria"/>
          <w:color w:val="auto"/>
          <w:sz w:val="20"/>
        </w:rPr>
        <w:t>ees</w:t>
      </w:r>
      <w:proofErr w:type="spellEnd"/>
      <w:r w:rsidRPr="004D6894">
        <w:rPr>
          <w:rFonts w:ascii="Cambria" w:hAnsi="Cambria"/>
          <w:color w:val="auto"/>
          <w:sz w:val="20"/>
        </w:rPr>
        <w:t xml:space="preserve"> </w:t>
      </w:r>
    </w:p>
    <w:p w14:paraId="0A53C164" w14:textId="77777777" w:rsidR="00FE3EE1" w:rsidRPr="004D6894" w:rsidRDefault="00FE3EE1" w:rsidP="003B027F">
      <w:pPr>
        <w:pStyle w:val="Body"/>
        <w:rPr>
          <w:rFonts w:ascii="Cambria" w:hAnsi="Cambria"/>
          <w:b/>
          <w:color w:val="auto"/>
          <w:sz w:val="20"/>
        </w:rPr>
      </w:pPr>
      <w:r w:rsidRPr="004D6894">
        <w:rPr>
          <w:rFonts w:ascii="Cambria" w:hAnsi="Cambria"/>
          <w:b/>
          <w:color w:val="auto"/>
          <w:sz w:val="20"/>
        </w:rPr>
        <w:t>Authentic Leadership</w:t>
      </w:r>
    </w:p>
    <w:p w14:paraId="4A2EBEB8" w14:textId="77777777" w:rsidR="00FE3EE1" w:rsidRPr="004D6894" w:rsidRDefault="00FE3EE1" w:rsidP="003B027F">
      <w:pPr>
        <w:pStyle w:val="Body"/>
        <w:numPr>
          <w:ilvl w:val="0"/>
          <w:numId w:val="43"/>
        </w:numPr>
        <w:rPr>
          <w:rFonts w:ascii="Cambria" w:hAnsi="Cambria"/>
          <w:color w:val="auto"/>
          <w:sz w:val="20"/>
        </w:rPr>
      </w:pPr>
      <w:r w:rsidRPr="004D6894">
        <w:rPr>
          <w:rFonts w:ascii="Cambria" w:hAnsi="Cambria"/>
          <w:color w:val="auto"/>
          <w:sz w:val="20"/>
          <w:highlight w:val="yellow"/>
        </w:rPr>
        <w:t>Authentic Leadership</w:t>
      </w:r>
      <w:r w:rsidRPr="004D6894">
        <w:rPr>
          <w:rFonts w:ascii="Cambria" w:hAnsi="Cambria"/>
          <w:color w:val="auto"/>
          <w:sz w:val="20"/>
        </w:rPr>
        <w:t xml:space="preserve">: a positive form of leadership that involves being true to oneself </w:t>
      </w:r>
      <w:r w:rsidRPr="004D6894">
        <w:rPr>
          <w:rFonts w:ascii="Cambria" w:hAnsi="Cambria"/>
          <w:color w:val="auto"/>
          <w:sz w:val="20"/>
        </w:rPr>
        <w:sym w:font="Wingdings" w:char="F0E0"/>
      </w:r>
      <w:r w:rsidRPr="004D6894">
        <w:rPr>
          <w:rFonts w:ascii="Cambria" w:hAnsi="Cambria"/>
          <w:color w:val="auto"/>
          <w:sz w:val="20"/>
        </w:rPr>
        <w:t xml:space="preserve"> authentic leaders know &amp; act upon their true values, beliefs, and strengths, and they help others do the same</w:t>
      </w:r>
    </w:p>
    <w:p w14:paraId="7E5764D1" w14:textId="77777777" w:rsidR="00FE3EE1" w:rsidRPr="004D6894" w:rsidRDefault="00FE3EE1" w:rsidP="003B027F">
      <w:pPr>
        <w:pStyle w:val="Body"/>
        <w:numPr>
          <w:ilvl w:val="0"/>
          <w:numId w:val="43"/>
        </w:numPr>
        <w:rPr>
          <w:rFonts w:ascii="Cambria" w:hAnsi="Cambria"/>
          <w:color w:val="auto"/>
          <w:sz w:val="20"/>
        </w:rPr>
      </w:pPr>
      <w:r w:rsidRPr="004D6894">
        <w:rPr>
          <w:rFonts w:ascii="Cambria" w:hAnsi="Cambria"/>
          <w:color w:val="auto"/>
          <w:sz w:val="20"/>
        </w:rPr>
        <w:t xml:space="preserve">Their conduct &amp; </w:t>
      </w:r>
      <w:proofErr w:type="spellStart"/>
      <w:r w:rsidRPr="004D6894">
        <w:rPr>
          <w:rFonts w:ascii="Cambria" w:hAnsi="Cambria"/>
          <w:color w:val="auto"/>
          <w:sz w:val="20"/>
        </w:rPr>
        <w:t>beh</w:t>
      </w:r>
      <w:proofErr w:type="spellEnd"/>
      <w:r w:rsidRPr="004D6894">
        <w:rPr>
          <w:rFonts w:ascii="Cambria" w:hAnsi="Cambria"/>
          <w:color w:val="auto"/>
          <w:sz w:val="20"/>
        </w:rPr>
        <w:t xml:space="preserve"> = guided by their internal values </w:t>
      </w:r>
      <w:r w:rsidRPr="004D6894">
        <w:rPr>
          <w:rFonts w:ascii="Cambria" w:hAnsi="Cambria"/>
          <w:color w:val="auto"/>
          <w:sz w:val="20"/>
        </w:rPr>
        <w:sym w:font="Wingdings" w:char="F0E0"/>
      </w:r>
      <w:r w:rsidRPr="004D6894">
        <w:rPr>
          <w:rFonts w:ascii="Cambria" w:hAnsi="Cambria"/>
          <w:color w:val="auto"/>
          <w:sz w:val="20"/>
        </w:rPr>
        <w:t xml:space="preserve"> consistency b/n their values, beliefs, and actions, thus earn respect of their followers</w:t>
      </w:r>
    </w:p>
    <w:p w14:paraId="79C3AD2B" w14:textId="77777777" w:rsidR="00FE3EE1" w:rsidRPr="004D6894" w:rsidRDefault="00FE3EE1" w:rsidP="003B027F">
      <w:pPr>
        <w:pStyle w:val="Body"/>
        <w:numPr>
          <w:ilvl w:val="0"/>
          <w:numId w:val="43"/>
        </w:numPr>
        <w:rPr>
          <w:rFonts w:ascii="Cambria" w:hAnsi="Cambria"/>
          <w:color w:val="auto"/>
          <w:sz w:val="20"/>
        </w:rPr>
      </w:pPr>
      <w:r w:rsidRPr="004D6894">
        <w:rPr>
          <w:rFonts w:ascii="Cambria" w:hAnsi="Cambria"/>
          <w:color w:val="auto"/>
          <w:sz w:val="20"/>
          <w:highlight w:val="cyan"/>
        </w:rPr>
        <w:t>4 DIMENSIONS OF AUTHENTIC LEADERSHIP</w:t>
      </w:r>
      <w:r w:rsidRPr="004D6894">
        <w:rPr>
          <w:rFonts w:ascii="Cambria" w:hAnsi="Cambria"/>
          <w:color w:val="auto"/>
          <w:sz w:val="20"/>
        </w:rPr>
        <w:t>:</w:t>
      </w:r>
    </w:p>
    <w:p w14:paraId="62D74594" w14:textId="77777777" w:rsidR="00FE3EE1" w:rsidRPr="004D6894" w:rsidRDefault="00FE3EE1" w:rsidP="003B027F">
      <w:pPr>
        <w:pStyle w:val="Body"/>
        <w:numPr>
          <w:ilvl w:val="1"/>
          <w:numId w:val="45"/>
        </w:numPr>
        <w:rPr>
          <w:rFonts w:ascii="Cambria" w:hAnsi="Cambria"/>
          <w:color w:val="auto"/>
          <w:sz w:val="20"/>
        </w:rPr>
      </w:pPr>
      <w:r w:rsidRPr="004D6894">
        <w:rPr>
          <w:rFonts w:ascii="Cambria" w:hAnsi="Cambria"/>
          <w:b/>
          <w:color w:val="FF0000"/>
          <w:sz w:val="20"/>
        </w:rPr>
        <w:t>SELF AWARENESS</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i/>
          <w:color w:val="auto"/>
          <w:sz w:val="20"/>
        </w:rPr>
        <w:t xml:space="preserve"> </w:t>
      </w:r>
      <w:r w:rsidRPr="004D6894">
        <w:rPr>
          <w:rFonts w:ascii="Cambria" w:hAnsi="Cambria"/>
          <w:color w:val="auto"/>
          <w:sz w:val="20"/>
        </w:rPr>
        <w:t>an understanding of one’s own strengths and weaknesses &amp; an awareness of one’s impact on others</w:t>
      </w:r>
    </w:p>
    <w:p w14:paraId="77951B73" w14:textId="77777777" w:rsidR="00FE3EE1" w:rsidRPr="004D6894" w:rsidRDefault="00FE3EE1" w:rsidP="003B027F">
      <w:pPr>
        <w:pStyle w:val="Body"/>
        <w:numPr>
          <w:ilvl w:val="1"/>
          <w:numId w:val="45"/>
        </w:numPr>
        <w:rPr>
          <w:rFonts w:ascii="Cambria" w:hAnsi="Cambria"/>
          <w:color w:val="auto"/>
          <w:sz w:val="20"/>
        </w:rPr>
      </w:pPr>
      <w:r w:rsidRPr="004D6894">
        <w:rPr>
          <w:rFonts w:ascii="Cambria" w:hAnsi="Cambria"/>
          <w:b/>
          <w:color w:val="FF0000"/>
          <w:sz w:val="20"/>
        </w:rPr>
        <w:t>RELATIONSHIP TRANSPARENCY</w:t>
      </w:r>
      <w:r w:rsidRPr="004D6894">
        <w:rPr>
          <w:rFonts w:ascii="Cambria" w:hAnsi="Cambria"/>
          <w:i/>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presenting of one’s true/authentic self to others</w:t>
      </w:r>
    </w:p>
    <w:p w14:paraId="2E4AFF11" w14:textId="77777777" w:rsidR="00FE3EE1" w:rsidRPr="004D6894" w:rsidRDefault="00FE3EE1" w:rsidP="003B027F">
      <w:pPr>
        <w:pStyle w:val="Body"/>
        <w:numPr>
          <w:ilvl w:val="1"/>
          <w:numId w:val="45"/>
        </w:numPr>
        <w:rPr>
          <w:rFonts w:ascii="Cambria" w:hAnsi="Cambria"/>
          <w:color w:val="auto"/>
          <w:sz w:val="20"/>
        </w:rPr>
      </w:pPr>
      <w:r w:rsidRPr="004D6894">
        <w:rPr>
          <w:rFonts w:ascii="Cambria" w:hAnsi="Cambria"/>
          <w:b/>
          <w:color w:val="FF0000"/>
          <w:sz w:val="20"/>
        </w:rPr>
        <w:t>BALANCED PROCESSING</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objective analysis of relevant info before making a decision &amp; consideration of views that challenge one’s own position</w:t>
      </w:r>
    </w:p>
    <w:p w14:paraId="0E28056C" w14:textId="77777777" w:rsidR="00FE3EE1" w:rsidRPr="004D6894" w:rsidRDefault="00FE3EE1" w:rsidP="003B027F">
      <w:pPr>
        <w:pStyle w:val="Body"/>
        <w:numPr>
          <w:ilvl w:val="1"/>
          <w:numId w:val="45"/>
        </w:numPr>
        <w:rPr>
          <w:rFonts w:ascii="Cambria" w:hAnsi="Cambria"/>
          <w:color w:val="auto"/>
          <w:sz w:val="20"/>
        </w:rPr>
      </w:pPr>
      <w:r w:rsidRPr="004D6894">
        <w:rPr>
          <w:rFonts w:ascii="Cambria" w:hAnsi="Cambria"/>
          <w:b/>
          <w:color w:val="FF0000"/>
          <w:sz w:val="20"/>
        </w:rPr>
        <w:t>INTERNALIZED MORAL PERSPECTIVE</w:t>
      </w:r>
      <w:r w:rsidRPr="004D6894">
        <w:rPr>
          <w:rFonts w:ascii="Cambria" w:hAnsi="Cambria"/>
          <w:i/>
          <w:color w:val="auto"/>
          <w:sz w:val="20"/>
        </w:rPr>
        <w:t xml:space="preserve"> </w:t>
      </w:r>
      <w:r w:rsidRPr="004D6894">
        <w:rPr>
          <w:rFonts w:ascii="Cambria" w:hAnsi="Cambria"/>
          <w:color w:val="auto"/>
          <w:sz w:val="20"/>
        </w:rPr>
        <w:sym w:font="Wingdings" w:char="F0E0"/>
      </w:r>
      <w:r w:rsidRPr="004D6894">
        <w:rPr>
          <w:rFonts w:ascii="Cambria" w:hAnsi="Cambria"/>
          <w:i/>
          <w:color w:val="auto"/>
          <w:sz w:val="20"/>
        </w:rPr>
        <w:t xml:space="preserve"> </w:t>
      </w:r>
      <w:r w:rsidRPr="004D6894">
        <w:rPr>
          <w:rFonts w:ascii="Cambria" w:hAnsi="Cambria"/>
          <w:color w:val="auto"/>
          <w:sz w:val="20"/>
        </w:rPr>
        <w:t xml:space="preserve">internal moral standards &amp; values that guide one’s </w:t>
      </w:r>
      <w:proofErr w:type="spellStart"/>
      <w:r w:rsidRPr="004D6894">
        <w:rPr>
          <w:rFonts w:ascii="Cambria" w:hAnsi="Cambria"/>
          <w:color w:val="auto"/>
          <w:sz w:val="20"/>
        </w:rPr>
        <w:t>beh</w:t>
      </w:r>
      <w:proofErr w:type="spellEnd"/>
      <w:r w:rsidRPr="004D6894">
        <w:rPr>
          <w:rFonts w:ascii="Cambria" w:hAnsi="Cambria"/>
          <w:color w:val="auto"/>
          <w:sz w:val="20"/>
        </w:rPr>
        <w:t xml:space="preserve"> &amp; decision making; exhibit </w:t>
      </w:r>
      <w:proofErr w:type="spellStart"/>
      <w:r w:rsidRPr="004D6894">
        <w:rPr>
          <w:rFonts w:ascii="Cambria" w:hAnsi="Cambria"/>
          <w:color w:val="auto"/>
          <w:sz w:val="20"/>
        </w:rPr>
        <w:t>beh</w:t>
      </w:r>
      <w:proofErr w:type="spellEnd"/>
      <w:r w:rsidRPr="004D6894">
        <w:rPr>
          <w:rFonts w:ascii="Cambria" w:hAnsi="Cambria"/>
          <w:color w:val="auto"/>
          <w:sz w:val="20"/>
        </w:rPr>
        <w:t xml:space="preserve"> that is consistent with their internal values &amp; standards </w:t>
      </w:r>
    </w:p>
    <w:p w14:paraId="3064B655" w14:textId="77777777" w:rsidR="00FE3EE1" w:rsidRPr="004D6894" w:rsidRDefault="00FE3EE1" w:rsidP="003B027F">
      <w:pPr>
        <w:pStyle w:val="Body"/>
        <w:numPr>
          <w:ilvl w:val="0"/>
          <w:numId w:val="43"/>
        </w:numPr>
        <w:rPr>
          <w:rFonts w:ascii="Cambria" w:hAnsi="Cambria"/>
          <w:color w:val="auto"/>
          <w:sz w:val="20"/>
        </w:rPr>
      </w:pPr>
      <w:r w:rsidRPr="004D6894">
        <w:rPr>
          <w:rFonts w:ascii="Cambria" w:hAnsi="Cambria"/>
          <w:b/>
          <w:color w:val="auto"/>
          <w:sz w:val="20"/>
        </w:rPr>
        <w:t xml:space="preserve">Research Evidence: </w:t>
      </w:r>
    </w:p>
    <w:p w14:paraId="22B3BA44" w14:textId="77777777" w:rsidR="00FE3EE1" w:rsidRPr="004D6894" w:rsidRDefault="00FE3EE1" w:rsidP="003B027F">
      <w:pPr>
        <w:pStyle w:val="Body"/>
        <w:numPr>
          <w:ilvl w:val="1"/>
          <w:numId w:val="43"/>
        </w:numPr>
        <w:rPr>
          <w:rFonts w:ascii="Cambria" w:hAnsi="Cambria"/>
          <w:color w:val="0000FF"/>
          <w:sz w:val="20"/>
        </w:rPr>
      </w:pPr>
      <w:r w:rsidRPr="004D6894">
        <w:rPr>
          <w:rFonts w:ascii="Cambria" w:hAnsi="Cambria"/>
          <w:color w:val="auto"/>
          <w:sz w:val="20"/>
        </w:rPr>
        <w:t xml:space="preserve">Followers of authentic leaders </w:t>
      </w:r>
      <w:r w:rsidRPr="004D6894">
        <w:rPr>
          <w:rFonts w:ascii="Cambria" w:hAnsi="Cambria"/>
          <w:color w:val="0000FF"/>
          <w:sz w:val="20"/>
        </w:rPr>
        <w:t xml:space="preserve">report higher org citizenship </w:t>
      </w:r>
      <w:proofErr w:type="spellStart"/>
      <w:r w:rsidRPr="004D6894">
        <w:rPr>
          <w:rFonts w:ascii="Cambria" w:hAnsi="Cambria"/>
          <w:color w:val="0000FF"/>
          <w:sz w:val="20"/>
        </w:rPr>
        <w:t>beh</w:t>
      </w:r>
      <w:proofErr w:type="spellEnd"/>
      <w:r w:rsidRPr="004D6894">
        <w:rPr>
          <w:rFonts w:ascii="Cambria" w:hAnsi="Cambria"/>
          <w:color w:val="0000FF"/>
          <w:sz w:val="20"/>
        </w:rPr>
        <w:t xml:space="preserve">, org commitment, job satisfaction, job performance, and satisfaction with their supervisor </w:t>
      </w:r>
    </w:p>
    <w:p w14:paraId="63FD7EF2" w14:textId="77777777" w:rsidR="00FE3EE1" w:rsidRPr="004D6894" w:rsidRDefault="00FE3EE1" w:rsidP="003B027F">
      <w:pPr>
        <w:pStyle w:val="Body"/>
        <w:numPr>
          <w:ilvl w:val="1"/>
          <w:numId w:val="43"/>
        </w:numPr>
        <w:rPr>
          <w:rFonts w:ascii="Cambria" w:hAnsi="Cambria"/>
          <w:color w:val="auto"/>
          <w:sz w:val="20"/>
        </w:rPr>
      </w:pPr>
      <w:r w:rsidRPr="004D6894">
        <w:rPr>
          <w:rFonts w:ascii="Cambria" w:hAnsi="Cambria"/>
          <w:color w:val="auto"/>
          <w:sz w:val="20"/>
        </w:rPr>
        <w:t>Authentic leadership promotes trust &amp; respect towards org leaders and it is thought to generalize across cultures</w:t>
      </w:r>
    </w:p>
    <w:p w14:paraId="0EFBE541" w14:textId="77777777" w:rsidR="00FE3EE1" w:rsidRPr="004D6894" w:rsidRDefault="00FE3EE1" w:rsidP="003B027F">
      <w:pPr>
        <w:pStyle w:val="Body"/>
        <w:rPr>
          <w:rFonts w:ascii="Cambria" w:hAnsi="Cambria"/>
          <w:b/>
          <w:color w:val="auto"/>
          <w:sz w:val="20"/>
          <w:u w:val="single"/>
        </w:rPr>
      </w:pPr>
      <w:r w:rsidRPr="004D6894">
        <w:rPr>
          <w:rFonts w:ascii="Cambria" w:hAnsi="Cambria"/>
          <w:b/>
          <w:color w:val="auto"/>
          <w:sz w:val="20"/>
          <w:u w:val="single"/>
        </w:rPr>
        <w:t xml:space="preserve">Culture &amp; Global Leadership </w:t>
      </w:r>
    </w:p>
    <w:p w14:paraId="7096B232" w14:textId="77777777" w:rsidR="00FE3EE1" w:rsidRPr="004D6894" w:rsidRDefault="00FE3EE1" w:rsidP="003B027F">
      <w:pPr>
        <w:pStyle w:val="Body"/>
        <w:numPr>
          <w:ilvl w:val="0"/>
          <w:numId w:val="44"/>
        </w:numPr>
        <w:rPr>
          <w:rFonts w:ascii="Cambria" w:hAnsi="Cambria"/>
          <w:color w:val="auto"/>
          <w:sz w:val="20"/>
        </w:rPr>
      </w:pPr>
      <w:r w:rsidRPr="004D6894">
        <w:rPr>
          <w:rFonts w:ascii="Cambria" w:hAnsi="Cambria"/>
          <w:color w:val="auto"/>
          <w:sz w:val="20"/>
          <w:highlight w:val="cyan"/>
        </w:rPr>
        <w:t xml:space="preserve">GLOBE (global leadership &amp; org </w:t>
      </w:r>
      <w:proofErr w:type="spellStart"/>
      <w:r w:rsidRPr="004D6894">
        <w:rPr>
          <w:rFonts w:ascii="Cambria" w:hAnsi="Cambria"/>
          <w:color w:val="auto"/>
          <w:sz w:val="20"/>
          <w:highlight w:val="cyan"/>
        </w:rPr>
        <w:t>beh</w:t>
      </w:r>
      <w:proofErr w:type="spellEnd"/>
      <w:r w:rsidRPr="004D6894">
        <w:rPr>
          <w:rFonts w:ascii="Cambria" w:hAnsi="Cambria"/>
          <w:color w:val="auto"/>
          <w:sz w:val="20"/>
          <w:highlight w:val="cyan"/>
        </w:rPr>
        <w:t xml:space="preserve">) identified </w:t>
      </w:r>
      <w:r w:rsidRPr="004D6894">
        <w:rPr>
          <w:rFonts w:ascii="Cambria" w:hAnsi="Cambria"/>
          <w:b/>
          <w:color w:val="auto"/>
          <w:sz w:val="20"/>
          <w:highlight w:val="cyan"/>
          <w:u w:val="single"/>
        </w:rPr>
        <w:t>9 cultural dimensions</w:t>
      </w:r>
      <w:r w:rsidRPr="004D6894">
        <w:rPr>
          <w:rFonts w:ascii="Cambria" w:hAnsi="Cambria"/>
          <w:color w:val="auto"/>
          <w:sz w:val="20"/>
          <w:highlight w:val="cyan"/>
        </w:rPr>
        <w:t xml:space="preserve"> that distinguish 1 society from another &amp; have important managerial implications</w:t>
      </w:r>
      <w:r w:rsidRPr="004D6894">
        <w:rPr>
          <w:rFonts w:ascii="Cambria" w:hAnsi="Cambria"/>
          <w:color w:val="auto"/>
          <w:sz w:val="20"/>
        </w:rPr>
        <w:t>:</w:t>
      </w:r>
    </w:p>
    <w:p w14:paraId="603F2238" w14:textId="77777777" w:rsidR="00FE3EE1" w:rsidRPr="004D6894" w:rsidRDefault="00FE3EE1" w:rsidP="003B027F">
      <w:pPr>
        <w:pStyle w:val="Body"/>
        <w:numPr>
          <w:ilvl w:val="1"/>
          <w:numId w:val="46"/>
        </w:numPr>
        <w:rPr>
          <w:rFonts w:ascii="Cambria" w:hAnsi="Cambria"/>
          <w:color w:val="auto"/>
          <w:sz w:val="20"/>
        </w:rPr>
      </w:pPr>
      <w:proofErr w:type="gramStart"/>
      <w:r w:rsidRPr="004D6894">
        <w:rPr>
          <w:rFonts w:ascii="Cambria" w:hAnsi="Cambria"/>
          <w:b/>
          <w:i/>
          <w:color w:val="FF0000"/>
          <w:sz w:val="20"/>
        </w:rPr>
        <w:t>performance</w:t>
      </w:r>
      <w:proofErr w:type="gramEnd"/>
      <w:r w:rsidRPr="004D6894">
        <w:rPr>
          <w:rFonts w:ascii="Cambria" w:hAnsi="Cambria"/>
          <w:b/>
          <w:i/>
          <w:color w:val="FF0000"/>
          <w:sz w:val="20"/>
        </w:rPr>
        <w:t xml:space="preserve"> orientation</w:t>
      </w:r>
      <w:r w:rsidRPr="004D6894">
        <w:rPr>
          <w:rFonts w:ascii="Cambria" w:hAnsi="Cambria"/>
          <w:b/>
          <w:i/>
          <w:color w:val="auto"/>
          <w:sz w:val="20"/>
        </w:rPr>
        <w:t xml:space="preserve">: </w:t>
      </w:r>
      <w:r w:rsidRPr="004D6894">
        <w:rPr>
          <w:rFonts w:ascii="Cambria" w:hAnsi="Cambria"/>
          <w:color w:val="auto"/>
          <w:sz w:val="20"/>
        </w:rPr>
        <w:t>degree to which a collective encourages &amp; rewards its members for improvement &amp; excellence in their performance</w:t>
      </w:r>
    </w:p>
    <w:p w14:paraId="7110BA7F" w14:textId="77777777" w:rsidR="00FE3EE1" w:rsidRPr="004D6894" w:rsidRDefault="00FE3EE1" w:rsidP="003B027F">
      <w:pPr>
        <w:pStyle w:val="Body"/>
        <w:numPr>
          <w:ilvl w:val="1"/>
          <w:numId w:val="46"/>
        </w:numPr>
        <w:rPr>
          <w:rFonts w:ascii="Cambria" w:hAnsi="Cambria"/>
          <w:color w:val="auto"/>
          <w:sz w:val="20"/>
        </w:rPr>
      </w:pPr>
      <w:proofErr w:type="gramStart"/>
      <w:r w:rsidRPr="004D6894">
        <w:rPr>
          <w:rFonts w:ascii="Cambria" w:hAnsi="Cambria"/>
          <w:b/>
          <w:i/>
          <w:color w:val="FF0000"/>
          <w:sz w:val="20"/>
        </w:rPr>
        <w:t>assertiveness</w:t>
      </w:r>
      <w:proofErr w:type="gramEnd"/>
      <w:r w:rsidRPr="004D6894">
        <w:rPr>
          <w:rFonts w:ascii="Cambria" w:hAnsi="Cambria"/>
          <w:b/>
          <w:i/>
          <w:color w:val="auto"/>
          <w:sz w:val="20"/>
        </w:rPr>
        <w:t xml:space="preserve">: </w:t>
      </w:r>
      <w:r w:rsidRPr="004D6894">
        <w:rPr>
          <w:rFonts w:ascii="Cambria" w:hAnsi="Cambria"/>
          <w:color w:val="auto"/>
          <w:sz w:val="20"/>
        </w:rPr>
        <w:t xml:space="preserve">degree to which </w:t>
      </w:r>
      <w:proofErr w:type="spellStart"/>
      <w:r w:rsidRPr="004D6894">
        <w:rPr>
          <w:rFonts w:ascii="Cambria" w:hAnsi="Cambria"/>
          <w:color w:val="auto"/>
          <w:sz w:val="20"/>
        </w:rPr>
        <w:t>ppl</w:t>
      </w:r>
      <w:proofErr w:type="spellEnd"/>
      <w:r w:rsidRPr="004D6894">
        <w:rPr>
          <w:rFonts w:ascii="Cambria" w:hAnsi="Cambria"/>
          <w:color w:val="auto"/>
          <w:sz w:val="20"/>
        </w:rPr>
        <w:t xml:space="preserve"> are assertive, confrontational, &amp; aggressive in their interactions with others</w:t>
      </w:r>
    </w:p>
    <w:p w14:paraId="29CF9984" w14:textId="77777777" w:rsidR="00FE3EE1" w:rsidRPr="004D6894" w:rsidRDefault="00FE3EE1" w:rsidP="003B027F">
      <w:pPr>
        <w:pStyle w:val="Body"/>
        <w:numPr>
          <w:ilvl w:val="1"/>
          <w:numId w:val="46"/>
        </w:numPr>
        <w:rPr>
          <w:rFonts w:ascii="Cambria" w:hAnsi="Cambria"/>
          <w:color w:val="auto"/>
          <w:sz w:val="20"/>
        </w:rPr>
      </w:pPr>
      <w:proofErr w:type="gramStart"/>
      <w:r w:rsidRPr="004D6894">
        <w:rPr>
          <w:rFonts w:ascii="Cambria" w:hAnsi="Cambria"/>
          <w:b/>
          <w:i/>
          <w:color w:val="FF0000"/>
          <w:sz w:val="20"/>
        </w:rPr>
        <w:t>future</w:t>
      </w:r>
      <w:proofErr w:type="gramEnd"/>
      <w:r w:rsidRPr="004D6894">
        <w:rPr>
          <w:rFonts w:ascii="Cambria" w:hAnsi="Cambria"/>
          <w:b/>
          <w:i/>
          <w:color w:val="FF0000"/>
          <w:sz w:val="20"/>
        </w:rPr>
        <w:t xml:space="preserve"> orientation</w:t>
      </w:r>
      <w:r w:rsidRPr="004D6894">
        <w:rPr>
          <w:rFonts w:ascii="Cambria" w:hAnsi="Cambria"/>
          <w:b/>
          <w:i/>
          <w:color w:val="auto"/>
          <w:sz w:val="20"/>
        </w:rPr>
        <w:t xml:space="preserve">: </w:t>
      </w:r>
      <w:r w:rsidRPr="004D6894">
        <w:rPr>
          <w:rFonts w:ascii="Cambria" w:hAnsi="Cambria"/>
          <w:color w:val="auto"/>
          <w:sz w:val="20"/>
        </w:rPr>
        <w:t xml:space="preserve">extent to which </w:t>
      </w:r>
      <w:proofErr w:type="spellStart"/>
      <w:r w:rsidRPr="004D6894">
        <w:rPr>
          <w:rFonts w:ascii="Cambria" w:hAnsi="Cambria"/>
          <w:color w:val="auto"/>
          <w:sz w:val="20"/>
        </w:rPr>
        <w:t>ppl</w:t>
      </w:r>
      <w:proofErr w:type="spellEnd"/>
      <w:r w:rsidRPr="004D6894">
        <w:rPr>
          <w:rFonts w:ascii="Cambria" w:hAnsi="Cambria"/>
          <w:color w:val="auto"/>
          <w:sz w:val="20"/>
        </w:rPr>
        <w:t xml:space="preserve"> prepare for the future (ex. delaying gratification, planning ahead)</w:t>
      </w:r>
    </w:p>
    <w:p w14:paraId="1C412EB4" w14:textId="77777777" w:rsidR="00FE3EE1" w:rsidRPr="004D6894" w:rsidRDefault="00FE3EE1" w:rsidP="003B027F">
      <w:pPr>
        <w:pStyle w:val="Body"/>
        <w:numPr>
          <w:ilvl w:val="1"/>
          <w:numId w:val="46"/>
        </w:numPr>
        <w:rPr>
          <w:rFonts w:ascii="Cambria" w:hAnsi="Cambria"/>
          <w:color w:val="auto"/>
          <w:sz w:val="20"/>
        </w:rPr>
      </w:pPr>
      <w:proofErr w:type="gramStart"/>
      <w:r w:rsidRPr="004D6894">
        <w:rPr>
          <w:rFonts w:ascii="Cambria" w:hAnsi="Cambria"/>
          <w:b/>
          <w:i/>
          <w:color w:val="FF0000"/>
          <w:sz w:val="20"/>
        </w:rPr>
        <w:t>humane</w:t>
      </w:r>
      <w:proofErr w:type="gramEnd"/>
      <w:r w:rsidRPr="004D6894">
        <w:rPr>
          <w:rFonts w:ascii="Cambria" w:hAnsi="Cambria"/>
          <w:b/>
          <w:i/>
          <w:color w:val="FF0000"/>
          <w:sz w:val="20"/>
        </w:rPr>
        <w:t xml:space="preserve"> orientation</w:t>
      </w:r>
      <w:r w:rsidRPr="004D6894">
        <w:rPr>
          <w:rFonts w:ascii="Cambria" w:hAnsi="Cambria"/>
          <w:b/>
          <w:i/>
          <w:color w:val="auto"/>
          <w:sz w:val="20"/>
        </w:rPr>
        <w:t xml:space="preserve">: </w:t>
      </w:r>
      <w:r w:rsidRPr="004D6894">
        <w:rPr>
          <w:rFonts w:ascii="Cambria" w:hAnsi="Cambria"/>
          <w:color w:val="auto"/>
          <w:sz w:val="20"/>
        </w:rPr>
        <w:t xml:space="preserve">degree to which a collective encourages &amp; rewards </w:t>
      </w:r>
      <w:proofErr w:type="spellStart"/>
      <w:r w:rsidRPr="004D6894">
        <w:rPr>
          <w:rFonts w:ascii="Cambria" w:hAnsi="Cambria"/>
          <w:color w:val="auto"/>
          <w:sz w:val="20"/>
        </w:rPr>
        <w:t>ppl</w:t>
      </w:r>
      <w:proofErr w:type="spellEnd"/>
      <w:r w:rsidRPr="004D6894">
        <w:rPr>
          <w:rFonts w:ascii="Cambria" w:hAnsi="Cambria"/>
          <w:color w:val="auto"/>
          <w:sz w:val="20"/>
        </w:rPr>
        <w:t xml:space="preserve"> for their fairness, altruism, generosity, caring, &amp; kindness to others</w:t>
      </w:r>
    </w:p>
    <w:p w14:paraId="0BA96963" w14:textId="77777777" w:rsidR="00FE3EE1" w:rsidRPr="004D6894" w:rsidRDefault="00FE3EE1" w:rsidP="003B027F">
      <w:pPr>
        <w:pStyle w:val="Body"/>
        <w:numPr>
          <w:ilvl w:val="1"/>
          <w:numId w:val="46"/>
        </w:numPr>
        <w:rPr>
          <w:rFonts w:ascii="Cambria" w:hAnsi="Cambria"/>
          <w:color w:val="auto"/>
          <w:sz w:val="20"/>
        </w:rPr>
      </w:pPr>
      <w:proofErr w:type="gramStart"/>
      <w:r w:rsidRPr="004D6894">
        <w:rPr>
          <w:rFonts w:ascii="Cambria" w:hAnsi="Cambria"/>
          <w:b/>
          <w:i/>
          <w:color w:val="FF0000"/>
          <w:sz w:val="20"/>
        </w:rPr>
        <w:t>institutional</w:t>
      </w:r>
      <w:proofErr w:type="gramEnd"/>
      <w:r w:rsidRPr="004D6894">
        <w:rPr>
          <w:rFonts w:ascii="Cambria" w:hAnsi="Cambria"/>
          <w:b/>
          <w:i/>
          <w:color w:val="FF0000"/>
          <w:sz w:val="20"/>
        </w:rPr>
        <w:t xml:space="preserve"> collectivism</w:t>
      </w:r>
      <w:r w:rsidRPr="004D6894">
        <w:rPr>
          <w:rFonts w:ascii="Cambria" w:hAnsi="Cambria"/>
          <w:b/>
          <w:color w:val="auto"/>
          <w:sz w:val="20"/>
        </w:rPr>
        <w:t xml:space="preserve">: </w:t>
      </w:r>
      <w:r w:rsidRPr="004D6894">
        <w:rPr>
          <w:rFonts w:ascii="Cambria" w:hAnsi="Cambria"/>
          <w:color w:val="auto"/>
          <w:sz w:val="20"/>
        </w:rPr>
        <w:t xml:space="preserve">degree to which the institutional practices of orgs &amp; society encourage and reward collective distribution of resources and collective action </w:t>
      </w:r>
    </w:p>
    <w:p w14:paraId="7D3CC511" w14:textId="77777777" w:rsidR="00FE3EE1" w:rsidRPr="004D6894" w:rsidRDefault="00FE3EE1" w:rsidP="003B027F">
      <w:pPr>
        <w:pStyle w:val="Body"/>
        <w:numPr>
          <w:ilvl w:val="1"/>
          <w:numId w:val="46"/>
        </w:numPr>
        <w:rPr>
          <w:rFonts w:ascii="Cambria" w:hAnsi="Cambria"/>
          <w:color w:val="auto"/>
          <w:sz w:val="20"/>
        </w:rPr>
      </w:pPr>
      <w:proofErr w:type="gramStart"/>
      <w:r w:rsidRPr="004D6894">
        <w:rPr>
          <w:rFonts w:ascii="Cambria" w:hAnsi="Cambria"/>
          <w:b/>
          <w:i/>
          <w:color w:val="FF0000"/>
          <w:sz w:val="20"/>
        </w:rPr>
        <w:t>in</w:t>
      </w:r>
      <w:proofErr w:type="gramEnd"/>
      <w:r w:rsidRPr="004D6894">
        <w:rPr>
          <w:rFonts w:ascii="Cambria" w:hAnsi="Cambria"/>
          <w:b/>
          <w:i/>
          <w:color w:val="FF0000"/>
          <w:sz w:val="20"/>
        </w:rPr>
        <w:t>-group collectivism</w:t>
      </w:r>
      <w:r w:rsidRPr="004D6894">
        <w:rPr>
          <w:rFonts w:ascii="Cambria" w:hAnsi="Cambria"/>
          <w:b/>
          <w:i/>
          <w:color w:val="auto"/>
          <w:sz w:val="20"/>
        </w:rPr>
        <w:t xml:space="preserve">: </w:t>
      </w:r>
      <w:r w:rsidRPr="004D6894">
        <w:rPr>
          <w:rFonts w:ascii="Cambria" w:hAnsi="Cambria"/>
          <w:color w:val="auto"/>
          <w:sz w:val="20"/>
        </w:rPr>
        <w:t xml:space="preserve">degree to which </w:t>
      </w:r>
      <w:proofErr w:type="spellStart"/>
      <w:r w:rsidRPr="004D6894">
        <w:rPr>
          <w:rFonts w:ascii="Cambria" w:hAnsi="Cambria"/>
          <w:color w:val="auto"/>
          <w:sz w:val="20"/>
        </w:rPr>
        <w:t>ppl</w:t>
      </w:r>
      <w:proofErr w:type="spellEnd"/>
      <w:r w:rsidRPr="004D6894">
        <w:rPr>
          <w:rFonts w:ascii="Cambria" w:hAnsi="Cambria"/>
          <w:color w:val="auto"/>
          <w:sz w:val="20"/>
        </w:rPr>
        <w:t xml:space="preserve"> express pride, loyalty, &amp; cohesiveness in their families/orgs</w:t>
      </w:r>
    </w:p>
    <w:p w14:paraId="1F610FAB" w14:textId="77777777" w:rsidR="00FE3EE1" w:rsidRPr="004D6894" w:rsidRDefault="00FE3EE1" w:rsidP="003B027F">
      <w:pPr>
        <w:pStyle w:val="Body"/>
        <w:numPr>
          <w:ilvl w:val="1"/>
          <w:numId w:val="46"/>
        </w:numPr>
        <w:rPr>
          <w:rFonts w:ascii="Cambria" w:hAnsi="Cambria"/>
          <w:color w:val="auto"/>
          <w:sz w:val="20"/>
        </w:rPr>
      </w:pPr>
      <w:proofErr w:type="gramStart"/>
      <w:r w:rsidRPr="004D6894">
        <w:rPr>
          <w:rFonts w:ascii="Cambria" w:hAnsi="Cambria"/>
          <w:b/>
          <w:i/>
          <w:color w:val="FF0000"/>
          <w:sz w:val="20"/>
        </w:rPr>
        <w:t>gender</w:t>
      </w:r>
      <w:proofErr w:type="gramEnd"/>
      <w:r w:rsidRPr="004D6894">
        <w:rPr>
          <w:rFonts w:ascii="Cambria" w:hAnsi="Cambria"/>
          <w:b/>
          <w:i/>
          <w:color w:val="FF0000"/>
          <w:sz w:val="20"/>
        </w:rPr>
        <w:t xml:space="preserve"> egalitarianism</w:t>
      </w:r>
      <w:r w:rsidRPr="004D6894">
        <w:rPr>
          <w:rFonts w:ascii="Cambria" w:hAnsi="Cambria"/>
          <w:b/>
          <w:i/>
          <w:color w:val="auto"/>
          <w:sz w:val="20"/>
        </w:rPr>
        <w:t xml:space="preserve">: </w:t>
      </w:r>
      <w:r w:rsidRPr="004D6894">
        <w:rPr>
          <w:rFonts w:ascii="Cambria" w:hAnsi="Cambria"/>
          <w:color w:val="auto"/>
          <w:sz w:val="20"/>
        </w:rPr>
        <w:t>degree to which a collective minimizes gender inequality</w:t>
      </w:r>
    </w:p>
    <w:p w14:paraId="69A2DB93" w14:textId="77777777" w:rsidR="00FE3EE1" w:rsidRPr="004D6894" w:rsidRDefault="00FE3EE1" w:rsidP="003B027F">
      <w:pPr>
        <w:pStyle w:val="Body"/>
        <w:numPr>
          <w:ilvl w:val="1"/>
          <w:numId w:val="46"/>
        </w:numPr>
        <w:rPr>
          <w:rFonts w:ascii="Cambria" w:hAnsi="Cambria"/>
          <w:color w:val="auto"/>
          <w:sz w:val="20"/>
        </w:rPr>
      </w:pPr>
      <w:proofErr w:type="gramStart"/>
      <w:r w:rsidRPr="004D6894">
        <w:rPr>
          <w:rFonts w:ascii="Cambria" w:hAnsi="Cambria"/>
          <w:b/>
          <w:i/>
          <w:color w:val="FF0000"/>
          <w:sz w:val="20"/>
        </w:rPr>
        <w:t>power</w:t>
      </w:r>
      <w:proofErr w:type="gramEnd"/>
      <w:r w:rsidRPr="004D6894">
        <w:rPr>
          <w:rFonts w:ascii="Cambria" w:hAnsi="Cambria"/>
          <w:b/>
          <w:i/>
          <w:color w:val="FF0000"/>
          <w:sz w:val="20"/>
        </w:rPr>
        <w:t xml:space="preserve"> distance</w:t>
      </w:r>
      <w:r w:rsidRPr="004D6894">
        <w:rPr>
          <w:rFonts w:ascii="Cambria" w:hAnsi="Cambria"/>
          <w:b/>
          <w:i/>
          <w:color w:val="auto"/>
          <w:sz w:val="20"/>
        </w:rPr>
        <w:t xml:space="preserve">: </w:t>
      </w:r>
      <w:r w:rsidRPr="004D6894">
        <w:rPr>
          <w:rFonts w:ascii="Cambria" w:hAnsi="Cambria"/>
          <w:color w:val="auto"/>
          <w:sz w:val="20"/>
        </w:rPr>
        <w:t>degree to which members of a collective expect power to be distributed evenly</w:t>
      </w:r>
    </w:p>
    <w:p w14:paraId="27CE890B" w14:textId="77777777" w:rsidR="00FE3EE1" w:rsidRPr="004D6894" w:rsidRDefault="00FE3EE1" w:rsidP="003B027F">
      <w:pPr>
        <w:pStyle w:val="Body"/>
        <w:numPr>
          <w:ilvl w:val="1"/>
          <w:numId w:val="46"/>
        </w:numPr>
        <w:rPr>
          <w:rFonts w:ascii="Cambria" w:hAnsi="Cambria"/>
          <w:color w:val="auto"/>
          <w:sz w:val="20"/>
        </w:rPr>
      </w:pPr>
      <w:proofErr w:type="gramStart"/>
      <w:r w:rsidRPr="004D6894">
        <w:rPr>
          <w:rFonts w:ascii="Cambria" w:hAnsi="Cambria"/>
          <w:b/>
          <w:i/>
          <w:color w:val="FF0000"/>
          <w:sz w:val="20"/>
        </w:rPr>
        <w:t>uncertainty</w:t>
      </w:r>
      <w:proofErr w:type="gramEnd"/>
      <w:r w:rsidRPr="004D6894">
        <w:rPr>
          <w:rFonts w:ascii="Cambria" w:hAnsi="Cambria"/>
          <w:b/>
          <w:i/>
          <w:color w:val="FF0000"/>
          <w:sz w:val="20"/>
        </w:rPr>
        <w:t xml:space="preserve"> avoidance</w:t>
      </w:r>
      <w:r w:rsidRPr="004D6894">
        <w:rPr>
          <w:rFonts w:ascii="Cambria" w:hAnsi="Cambria"/>
          <w:b/>
          <w:i/>
          <w:color w:val="auto"/>
          <w:sz w:val="20"/>
        </w:rPr>
        <w:t xml:space="preserve">: </w:t>
      </w:r>
      <w:r w:rsidRPr="004D6894">
        <w:rPr>
          <w:rFonts w:ascii="Cambria" w:hAnsi="Cambria"/>
          <w:color w:val="auto"/>
          <w:sz w:val="20"/>
        </w:rPr>
        <w:t>extent to which a society, org, or group relies on social norms, rules, procedures to lessen the unpredictability of future events</w:t>
      </w:r>
    </w:p>
    <w:p w14:paraId="396C4164" w14:textId="77777777" w:rsidR="00FE3EE1" w:rsidRPr="004D6894" w:rsidRDefault="00FE3EE1" w:rsidP="003B027F">
      <w:pPr>
        <w:pStyle w:val="Body"/>
        <w:numPr>
          <w:ilvl w:val="0"/>
          <w:numId w:val="44"/>
        </w:numPr>
        <w:rPr>
          <w:rFonts w:ascii="Cambria" w:hAnsi="Cambria"/>
          <w:color w:val="auto"/>
          <w:sz w:val="20"/>
        </w:rPr>
      </w:pPr>
      <w:r w:rsidRPr="004D6894">
        <w:rPr>
          <w:rFonts w:ascii="Cambria" w:hAnsi="Cambria"/>
          <w:color w:val="auto"/>
          <w:sz w:val="20"/>
          <w:highlight w:val="yellow"/>
        </w:rPr>
        <w:t>Implicit Leadership Theory</w:t>
      </w:r>
      <w:r w:rsidRPr="004D6894">
        <w:rPr>
          <w:rFonts w:ascii="Cambria" w:hAnsi="Cambria"/>
          <w:b/>
          <w:color w:val="auto"/>
          <w:sz w:val="20"/>
        </w:rPr>
        <w:t xml:space="preserve">: </w:t>
      </w:r>
      <w:proofErr w:type="spellStart"/>
      <w:r w:rsidRPr="004D6894">
        <w:rPr>
          <w:rFonts w:ascii="Cambria" w:hAnsi="Cambria"/>
          <w:color w:val="auto"/>
          <w:sz w:val="20"/>
        </w:rPr>
        <w:t>ppl</w:t>
      </w:r>
      <w:proofErr w:type="spellEnd"/>
      <w:r w:rsidRPr="004D6894">
        <w:rPr>
          <w:rFonts w:ascii="Cambria" w:hAnsi="Cambria"/>
          <w:color w:val="auto"/>
          <w:sz w:val="20"/>
        </w:rPr>
        <w:t xml:space="preserve"> hold a set of beliefs about the kinds of attributes, personality characteristics, skills &amp; </w:t>
      </w:r>
      <w:proofErr w:type="spellStart"/>
      <w:r w:rsidRPr="004D6894">
        <w:rPr>
          <w:rFonts w:ascii="Cambria" w:hAnsi="Cambria"/>
          <w:color w:val="auto"/>
          <w:sz w:val="20"/>
        </w:rPr>
        <w:t>behs</w:t>
      </w:r>
      <w:proofErr w:type="spellEnd"/>
      <w:r w:rsidRPr="004D6894">
        <w:rPr>
          <w:rFonts w:ascii="Cambria" w:hAnsi="Cambria"/>
          <w:color w:val="auto"/>
          <w:sz w:val="20"/>
        </w:rPr>
        <w:t xml:space="preserve"> that contribute to or impede outstanding leadership</w:t>
      </w:r>
    </w:p>
    <w:p w14:paraId="09155D5E" w14:textId="77777777" w:rsidR="00FE3EE1" w:rsidRPr="004D6894" w:rsidRDefault="00FE3EE1" w:rsidP="003B027F">
      <w:pPr>
        <w:pStyle w:val="Body"/>
        <w:numPr>
          <w:ilvl w:val="1"/>
          <w:numId w:val="44"/>
        </w:numPr>
        <w:rPr>
          <w:rFonts w:ascii="Cambria" w:hAnsi="Cambria"/>
          <w:b/>
          <w:i/>
          <w:color w:val="auto"/>
          <w:sz w:val="20"/>
        </w:rPr>
      </w:pPr>
      <w:r w:rsidRPr="004D6894">
        <w:rPr>
          <w:rFonts w:ascii="Cambria" w:hAnsi="Cambria"/>
          <w:color w:val="auto"/>
          <w:sz w:val="20"/>
        </w:rPr>
        <w:t xml:space="preserve">These belief systems are shared among </w:t>
      </w:r>
      <w:proofErr w:type="spellStart"/>
      <w:r w:rsidRPr="004D6894">
        <w:rPr>
          <w:rFonts w:ascii="Cambria" w:hAnsi="Cambria"/>
          <w:color w:val="auto"/>
          <w:sz w:val="20"/>
        </w:rPr>
        <w:t>ppl</w:t>
      </w:r>
      <w:proofErr w:type="spellEnd"/>
      <w:r w:rsidRPr="004D6894">
        <w:rPr>
          <w:rFonts w:ascii="Cambria" w:hAnsi="Cambria"/>
          <w:color w:val="auto"/>
          <w:sz w:val="20"/>
        </w:rPr>
        <w:t xml:space="preserve"> in common cultures (</w:t>
      </w:r>
      <w:r w:rsidRPr="004D6894">
        <w:rPr>
          <w:rFonts w:ascii="Cambria" w:hAnsi="Cambria"/>
          <w:b/>
          <w:i/>
          <w:color w:val="FF0000"/>
          <w:sz w:val="20"/>
        </w:rPr>
        <w:t>culturally endorsed implicit leadership theory= CLT</w:t>
      </w:r>
      <w:r w:rsidRPr="004D6894">
        <w:rPr>
          <w:rFonts w:ascii="Cambria" w:hAnsi="Cambria"/>
          <w:color w:val="auto"/>
          <w:sz w:val="20"/>
        </w:rPr>
        <w:t>)</w:t>
      </w:r>
      <w:r w:rsidRPr="004D6894">
        <w:rPr>
          <w:rFonts w:ascii="Cambria" w:hAnsi="Cambria"/>
          <w:b/>
          <w:i/>
          <w:color w:val="FF0000"/>
          <w:sz w:val="20"/>
        </w:rPr>
        <w:t xml:space="preserve"> </w:t>
      </w:r>
      <w:r w:rsidRPr="004D6894">
        <w:rPr>
          <w:rFonts w:ascii="Cambria" w:hAnsi="Cambria"/>
          <w:color w:val="auto"/>
          <w:sz w:val="20"/>
        </w:rPr>
        <w:t>and are</w:t>
      </w:r>
      <w:r w:rsidRPr="004D6894">
        <w:rPr>
          <w:rFonts w:ascii="Cambria" w:hAnsi="Cambria"/>
          <w:b/>
          <w:i/>
          <w:color w:val="FF0000"/>
          <w:sz w:val="20"/>
        </w:rPr>
        <w:t xml:space="preserve"> </w:t>
      </w:r>
      <w:r w:rsidRPr="004D6894">
        <w:rPr>
          <w:rFonts w:ascii="Cambria" w:hAnsi="Cambria"/>
          <w:color w:val="auto"/>
          <w:sz w:val="20"/>
        </w:rPr>
        <w:t>assumed to effect the extent to which one accepts &amp; responds to others as leaders</w:t>
      </w:r>
    </w:p>
    <w:p w14:paraId="13AB8FEE" w14:textId="77777777" w:rsidR="00FE3EE1" w:rsidRPr="004D6894" w:rsidRDefault="00FE3EE1" w:rsidP="003B027F">
      <w:pPr>
        <w:pStyle w:val="Body"/>
        <w:numPr>
          <w:ilvl w:val="0"/>
          <w:numId w:val="44"/>
        </w:numPr>
        <w:rPr>
          <w:rFonts w:ascii="Cambria" w:hAnsi="Cambria"/>
          <w:color w:val="auto"/>
          <w:sz w:val="20"/>
        </w:rPr>
      </w:pPr>
      <w:r w:rsidRPr="004D6894">
        <w:rPr>
          <w:rFonts w:ascii="Cambria" w:hAnsi="Cambria"/>
          <w:color w:val="auto"/>
          <w:sz w:val="20"/>
          <w:highlight w:val="cyan"/>
        </w:rPr>
        <w:t>6 GLOBAL LEADERSHIP DIMENSIONS THAT ARE CONTRIBUTORS/INHIBITORS TO GOOD LEADERSHIP</w:t>
      </w:r>
      <w:r w:rsidRPr="004D6894">
        <w:rPr>
          <w:rFonts w:ascii="Cambria" w:hAnsi="Cambria"/>
          <w:color w:val="auto"/>
          <w:sz w:val="20"/>
        </w:rPr>
        <w:t xml:space="preserve">: </w:t>
      </w:r>
    </w:p>
    <w:p w14:paraId="37BD5A74" w14:textId="77777777" w:rsidR="00FE3EE1" w:rsidRPr="004D6894" w:rsidRDefault="00FE3EE1" w:rsidP="003B027F">
      <w:pPr>
        <w:pStyle w:val="Body"/>
        <w:numPr>
          <w:ilvl w:val="1"/>
          <w:numId w:val="47"/>
        </w:numPr>
        <w:rPr>
          <w:rFonts w:ascii="Cambria" w:hAnsi="Cambria"/>
          <w:color w:val="auto"/>
          <w:sz w:val="20"/>
        </w:rPr>
      </w:pPr>
      <w:r w:rsidRPr="004D6894">
        <w:rPr>
          <w:rFonts w:ascii="Cambria" w:hAnsi="Cambria"/>
          <w:b/>
          <w:color w:val="FF0000"/>
          <w:sz w:val="20"/>
        </w:rPr>
        <w:t>CHARISMATIC/VALUE-BASED</w:t>
      </w:r>
      <w:r w:rsidRPr="004D6894">
        <w:rPr>
          <w:rFonts w:ascii="Cambria" w:hAnsi="Cambria"/>
          <w:b/>
          <w:i/>
          <w:color w:val="auto"/>
          <w:sz w:val="20"/>
        </w:rPr>
        <w:t xml:space="preserve"> </w:t>
      </w:r>
      <w:r w:rsidRPr="004D6894">
        <w:rPr>
          <w:rFonts w:ascii="Cambria" w:hAnsi="Cambria"/>
          <w:b/>
          <w:color w:val="auto"/>
          <w:sz w:val="20"/>
        </w:rPr>
        <w:sym w:font="Wingdings" w:char="F0E0"/>
      </w:r>
      <w:r w:rsidRPr="004D6894">
        <w:rPr>
          <w:rFonts w:ascii="Cambria" w:hAnsi="Cambria"/>
          <w:b/>
          <w:i/>
          <w:color w:val="auto"/>
          <w:sz w:val="20"/>
        </w:rPr>
        <w:t xml:space="preserve"> </w:t>
      </w:r>
      <w:r w:rsidRPr="004D6894">
        <w:rPr>
          <w:rFonts w:ascii="Cambria" w:hAnsi="Cambria"/>
          <w:color w:val="auto"/>
          <w:sz w:val="20"/>
        </w:rPr>
        <w:t>ability to inspire, motivate, to expect high performance outcomes from others</w:t>
      </w:r>
    </w:p>
    <w:p w14:paraId="7643E86F" w14:textId="77777777" w:rsidR="00FE3EE1" w:rsidRPr="004D6894" w:rsidRDefault="00FE3EE1" w:rsidP="003B027F">
      <w:pPr>
        <w:pStyle w:val="Body"/>
        <w:numPr>
          <w:ilvl w:val="1"/>
          <w:numId w:val="47"/>
        </w:numPr>
        <w:rPr>
          <w:rFonts w:ascii="Cambria" w:hAnsi="Cambria"/>
          <w:color w:val="auto"/>
          <w:sz w:val="20"/>
        </w:rPr>
      </w:pPr>
      <w:r w:rsidRPr="004D6894">
        <w:rPr>
          <w:rFonts w:ascii="Cambria" w:hAnsi="Cambria"/>
          <w:b/>
          <w:color w:val="FF0000"/>
          <w:sz w:val="20"/>
        </w:rPr>
        <w:t>TEAM ORIENTED</w:t>
      </w:r>
      <w:r w:rsidRPr="004D6894">
        <w:rPr>
          <w:rFonts w:ascii="Cambria" w:hAnsi="Cambria"/>
          <w:b/>
          <w:i/>
          <w:color w:val="auto"/>
          <w:sz w:val="20"/>
        </w:rPr>
        <w:t xml:space="preserve"> </w:t>
      </w:r>
      <w:r w:rsidRPr="004D6894">
        <w:rPr>
          <w:rFonts w:ascii="Cambria" w:hAnsi="Cambria"/>
          <w:b/>
          <w:color w:val="auto"/>
          <w:sz w:val="20"/>
        </w:rPr>
        <w:sym w:font="Wingdings" w:char="F0E0"/>
      </w:r>
      <w:r w:rsidRPr="004D6894">
        <w:rPr>
          <w:rFonts w:ascii="Cambria" w:hAnsi="Cambria"/>
          <w:color w:val="auto"/>
          <w:sz w:val="20"/>
        </w:rPr>
        <w:t>emphasizes effective team building &amp; implementation of a common purpose or goal among team members</w:t>
      </w:r>
    </w:p>
    <w:p w14:paraId="2638D16D" w14:textId="77777777" w:rsidR="00FE3EE1" w:rsidRPr="004D6894" w:rsidRDefault="00FE3EE1" w:rsidP="003B027F">
      <w:pPr>
        <w:pStyle w:val="Body"/>
        <w:numPr>
          <w:ilvl w:val="1"/>
          <w:numId w:val="47"/>
        </w:numPr>
        <w:rPr>
          <w:rFonts w:ascii="Cambria" w:hAnsi="Cambria"/>
          <w:color w:val="auto"/>
          <w:sz w:val="20"/>
        </w:rPr>
      </w:pPr>
      <w:r w:rsidRPr="004D6894">
        <w:rPr>
          <w:rFonts w:ascii="Cambria" w:hAnsi="Cambria"/>
          <w:b/>
          <w:color w:val="FF0000"/>
          <w:sz w:val="20"/>
        </w:rPr>
        <w:t>PARTICIPATIVE</w:t>
      </w:r>
      <w:r w:rsidRPr="004D6894">
        <w:rPr>
          <w:rFonts w:ascii="Cambria" w:hAnsi="Cambria"/>
          <w:b/>
          <w:i/>
          <w:color w:val="auto"/>
          <w:sz w:val="20"/>
        </w:rPr>
        <w:t xml:space="preserve"> </w:t>
      </w:r>
      <w:r w:rsidRPr="004D6894">
        <w:rPr>
          <w:rFonts w:ascii="Cambria" w:hAnsi="Cambria"/>
          <w:b/>
          <w:color w:val="auto"/>
          <w:sz w:val="20"/>
        </w:rPr>
        <w:sym w:font="Wingdings" w:char="F0E0"/>
      </w:r>
      <w:r w:rsidRPr="004D6894">
        <w:rPr>
          <w:rFonts w:ascii="Cambria" w:hAnsi="Cambria"/>
          <w:color w:val="auto"/>
          <w:sz w:val="20"/>
        </w:rPr>
        <w:t xml:space="preserve"> degree to which managers involve others in making &amp; implementing decisions</w:t>
      </w:r>
    </w:p>
    <w:p w14:paraId="6CC71A09" w14:textId="77777777" w:rsidR="00FE3EE1" w:rsidRPr="004D6894" w:rsidRDefault="00FE3EE1" w:rsidP="003B027F">
      <w:pPr>
        <w:pStyle w:val="Body"/>
        <w:numPr>
          <w:ilvl w:val="1"/>
          <w:numId w:val="47"/>
        </w:numPr>
        <w:rPr>
          <w:rFonts w:ascii="Cambria" w:hAnsi="Cambria"/>
          <w:color w:val="auto"/>
          <w:sz w:val="20"/>
        </w:rPr>
      </w:pPr>
      <w:r w:rsidRPr="004D6894">
        <w:rPr>
          <w:rFonts w:ascii="Cambria" w:hAnsi="Cambria"/>
          <w:b/>
          <w:color w:val="FF0000"/>
          <w:sz w:val="20"/>
        </w:rPr>
        <w:t>HUMANE-ORIENTED</w:t>
      </w:r>
      <w:r w:rsidRPr="004D6894">
        <w:rPr>
          <w:rFonts w:ascii="Cambria" w:hAnsi="Cambria"/>
          <w:b/>
          <w:i/>
          <w:color w:val="auto"/>
          <w:sz w:val="20"/>
        </w:rPr>
        <w:t xml:space="preserve"> </w:t>
      </w:r>
      <w:r w:rsidRPr="004D6894">
        <w:rPr>
          <w:rFonts w:ascii="Cambria" w:hAnsi="Cambria"/>
          <w:b/>
          <w:i/>
          <w:color w:val="auto"/>
          <w:sz w:val="20"/>
        </w:rPr>
        <w:softHyphen/>
      </w:r>
      <w:r w:rsidRPr="004D6894">
        <w:rPr>
          <w:rFonts w:ascii="Cambria" w:hAnsi="Cambria"/>
          <w:b/>
          <w:i/>
          <w:color w:val="auto"/>
          <w:sz w:val="20"/>
        </w:rPr>
        <w:softHyphen/>
      </w:r>
      <w:r w:rsidRPr="004D6894">
        <w:rPr>
          <w:rFonts w:ascii="Cambria" w:hAnsi="Cambria"/>
          <w:b/>
          <w:color w:val="auto"/>
          <w:sz w:val="20"/>
        </w:rPr>
        <w:sym w:font="Wingdings" w:char="F0E0"/>
      </w:r>
      <w:r w:rsidRPr="004D6894">
        <w:rPr>
          <w:rFonts w:ascii="Cambria" w:hAnsi="Cambria"/>
          <w:b/>
          <w:i/>
          <w:color w:val="auto"/>
          <w:sz w:val="20"/>
        </w:rPr>
        <w:t xml:space="preserve"> </w:t>
      </w:r>
      <w:r w:rsidRPr="004D6894">
        <w:rPr>
          <w:rFonts w:ascii="Cambria" w:hAnsi="Cambria"/>
          <w:color w:val="auto"/>
          <w:sz w:val="20"/>
        </w:rPr>
        <w:t>reflects supportive &amp; considerate leadership, but also includes compassion &amp; generosity</w:t>
      </w:r>
    </w:p>
    <w:p w14:paraId="2D3ECA80" w14:textId="77777777" w:rsidR="00FE3EE1" w:rsidRPr="004D6894" w:rsidRDefault="00FE3EE1" w:rsidP="003B027F">
      <w:pPr>
        <w:pStyle w:val="Body"/>
        <w:numPr>
          <w:ilvl w:val="1"/>
          <w:numId w:val="47"/>
        </w:numPr>
        <w:rPr>
          <w:rFonts w:ascii="Cambria" w:hAnsi="Cambria"/>
          <w:color w:val="auto"/>
          <w:sz w:val="20"/>
        </w:rPr>
      </w:pPr>
      <w:r w:rsidRPr="004D6894">
        <w:rPr>
          <w:rFonts w:ascii="Cambria" w:hAnsi="Cambria"/>
          <w:b/>
          <w:color w:val="FF0000"/>
          <w:sz w:val="20"/>
        </w:rPr>
        <w:t>AUTONOMOUS</w:t>
      </w:r>
      <w:r w:rsidRPr="004D6894">
        <w:rPr>
          <w:rFonts w:ascii="Cambria" w:hAnsi="Cambria"/>
          <w:b/>
          <w:i/>
          <w:color w:val="auto"/>
          <w:sz w:val="20"/>
        </w:rPr>
        <w:t xml:space="preserve"> </w:t>
      </w:r>
      <w:r w:rsidRPr="004D6894">
        <w:rPr>
          <w:rFonts w:ascii="Cambria" w:hAnsi="Cambria"/>
          <w:b/>
          <w:color w:val="auto"/>
          <w:sz w:val="20"/>
        </w:rPr>
        <w:sym w:font="Wingdings" w:char="F0E0"/>
      </w:r>
      <w:r w:rsidRPr="004D6894">
        <w:rPr>
          <w:rFonts w:ascii="Cambria" w:hAnsi="Cambria"/>
          <w:b/>
          <w:i/>
          <w:color w:val="auto"/>
          <w:sz w:val="20"/>
        </w:rPr>
        <w:t xml:space="preserve"> </w:t>
      </w:r>
      <w:r w:rsidRPr="004D6894">
        <w:rPr>
          <w:rFonts w:ascii="Cambria" w:hAnsi="Cambria"/>
          <w:color w:val="auto"/>
          <w:sz w:val="20"/>
        </w:rPr>
        <w:t>independent &amp; individualistic leadership</w:t>
      </w:r>
    </w:p>
    <w:p w14:paraId="5CEB5475" w14:textId="77777777" w:rsidR="00FE3EE1" w:rsidRPr="004D6894" w:rsidRDefault="00FE3EE1" w:rsidP="003B027F">
      <w:pPr>
        <w:pStyle w:val="Body"/>
        <w:numPr>
          <w:ilvl w:val="1"/>
          <w:numId w:val="47"/>
        </w:numPr>
        <w:rPr>
          <w:rFonts w:ascii="Cambria" w:hAnsi="Cambria"/>
          <w:color w:val="auto"/>
          <w:sz w:val="20"/>
        </w:rPr>
      </w:pPr>
      <w:r w:rsidRPr="004D6894">
        <w:rPr>
          <w:rFonts w:ascii="Cambria" w:hAnsi="Cambria"/>
          <w:b/>
          <w:color w:val="FF0000"/>
          <w:sz w:val="20"/>
        </w:rPr>
        <w:t>SELF-PROTECTIVE</w:t>
      </w:r>
      <w:r w:rsidRPr="004D6894">
        <w:rPr>
          <w:rFonts w:ascii="Cambria" w:hAnsi="Cambria"/>
          <w:b/>
          <w:i/>
          <w:color w:val="auto"/>
          <w:sz w:val="20"/>
        </w:rPr>
        <w:t xml:space="preserve"> </w:t>
      </w:r>
      <w:r w:rsidRPr="004D6894">
        <w:rPr>
          <w:rFonts w:ascii="Cambria" w:hAnsi="Cambria"/>
          <w:b/>
          <w:color w:val="auto"/>
          <w:sz w:val="20"/>
        </w:rPr>
        <w:sym w:font="Wingdings" w:char="F0E0"/>
      </w:r>
      <w:r w:rsidRPr="004D6894">
        <w:rPr>
          <w:rFonts w:ascii="Cambria" w:hAnsi="Cambria"/>
          <w:b/>
          <w:i/>
          <w:color w:val="auto"/>
          <w:sz w:val="20"/>
        </w:rPr>
        <w:t xml:space="preserve"> </w:t>
      </w:r>
      <w:r w:rsidRPr="004D6894">
        <w:rPr>
          <w:rFonts w:ascii="Cambria" w:hAnsi="Cambria"/>
          <w:color w:val="auto"/>
          <w:sz w:val="20"/>
        </w:rPr>
        <w:t xml:space="preserve">focuses = ensuring safety &amp; security of </w:t>
      </w:r>
      <w:proofErr w:type="spellStart"/>
      <w:r w:rsidRPr="004D6894">
        <w:rPr>
          <w:rFonts w:ascii="Cambria" w:hAnsi="Cambria"/>
          <w:color w:val="auto"/>
          <w:sz w:val="20"/>
        </w:rPr>
        <w:t>ppl</w:t>
      </w:r>
      <w:proofErr w:type="spellEnd"/>
      <w:r w:rsidRPr="004D6894">
        <w:rPr>
          <w:rFonts w:ascii="Cambria" w:hAnsi="Cambria"/>
          <w:i/>
          <w:color w:val="auto"/>
          <w:sz w:val="20"/>
        </w:rPr>
        <w:t xml:space="preserve"> </w:t>
      </w:r>
    </w:p>
    <w:p w14:paraId="4B14030A" w14:textId="77777777" w:rsidR="00FE3EE1" w:rsidRPr="004D6894" w:rsidRDefault="00FE3EE1" w:rsidP="003B027F">
      <w:pPr>
        <w:pStyle w:val="Body"/>
        <w:numPr>
          <w:ilvl w:val="0"/>
          <w:numId w:val="44"/>
        </w:numPr>
        <w:rPr>
          <w:rFonts w:ascii="Cambria" w:hAnsi="Cambria"/>
          <w:color w:val="auto"/>
          <w:sz w:val="20"/>
        </w:rPr>
      </w:pPr>
      <w:r w:rsidRPr="004D6894">
        <w:rPr>
          <w:rFonts w:ascii="Cambria" w:hAnsi="Cambria"/>
          <w:b/>
          <w:color w:val="auto"/>
          <w:sz w:val="20"/>
          <w:highlight w:val="green"/>
          <w:u w:val="single"/>
        </w:rPr>
        <w:t>FINDINGS</w:t>
      </w:r>
      <w:r w:rsidRPr="004D6894">
        <w:rPr>
          <w:rFonts w:ascii="Cambria" w:hAnsi="Cambria"/>
          <w:b/>
          <w:color w:val="auto"/>
          <w:sz w:val="20"/>
          <w:highlight w:val="green"/>
        </w:rPr>
        <w:t>:</w:t>
      </w:r>
      <w:r w:rsidRPr="004D6894">
        <w:rPr>
          <w:rFonts w:ascii="Cambria" w:hAnsi="Cambria"/>
          <w:i/>
          <w:color w:val="auto"/>
          <w:sz w:val="20"/>
        </w:rPr>
        <w:t xml:space="preserve"> </w:t>
      </w:r>
      <w:r w:rsidRPr="004D6894">
        <w:rPr>
          <w:rFonts w:ascii="Cambria" w:hAnsi="Cambria"/>
          <w:color w:val="auto"/>
          <w:sz w:val="20"/>
        </w:rPr>
        <w:t>cultures differ significantly on all 6 global leader dimensions</w:t>
      </w:r>
      <w:r w:rsidRPr="004D6894">
        <w:rPr>
          <w:rFonts w:ascii="Cambria" w:hAnsi="Cambria"/>
          <w:i/>
          <w:color w:val="auto"/>
          <w:sz w:val="20"/>
        </w:rPr>
        <w:t xml:space="preserve"> </w:t>
      </w:r>
    </w:p>
    <w:p w14:paraId="59C57E1C" w14:textId="77777777" w:rsidR="00FE3EE1" w:rsidRPr="004D6894" w:rsidRDefault="00FE3EE1" w:rsidP="003B027F">
      <w:pPr>
        <w:pStyle w:val="Body"/>
        <w:numPr>
          <w:ilvl w:val="1"/>
          <w:numId w:val="44"/>
        </w:numPr>
        <w:rPr>
          <w:rFonts w:ascii="Cambria" w:hAnsi="Cambria"/>
          <w:color w:val="0000FF"/>
          <w:sz w:val="20"/>
        </w:rPr>
      </w:pPr>
      <w:r w:rsidRPr="004D6894">
        <w:rPr>
          <w:rFonts w:ascii="Cambria" w:hAnsi="Cambria"/>
          <w:color w:val="0000FF"/>
          <w:sz w:val="20"/>
        </w:rPr>
        <w:t>Canada &amp; US score HIGH on charismatic/value based, participative, human-oriented &amp; LOW on self-protective &amp; MEDIUM on team-oriented, autonomous</w:t>
      </w:r>
    </w:p>
    <w:p w14:paraId="0883CC18" w14:textId="77777777" w:rsidR="00FE3EE1" w:rsidRPr="004D6894" w:rsidRDefault="00FE3EE1" w:rsidP="003B027F">
      <w:pPr>
        <w:pStyle w:val="Body"/>
        <w:numPr>
          <w:ilvl w:val="0"/>
          <w:numId w:val="44"/>
        </w:numPr>
        <w:rPr>
          <w:rFonts w:ascii="Cambria" w:hAnsi="Cambria"/>
          <w:color w:val="auto"/>
          <w:sz w:val="20"/>
        </w:rPr>
      </w:pPr>
      <w:r w:rsidRPr="004D6894">
        <w:rPr>
          <w:rFonts w:ascii="Cambria" w:hAnsi="Cambria"/>
          <w:b/>
          <w:color w:val="auto"/>
          <w:sz w:val="20"/>
          <w:highlight w:val="green"/>
          <w:u w:val="single"/>
        </w:rPr>
        <w:t>FINDINGS:</w:t>
      </w:r>
      <w:r w:rsidRPr="004D6894">
        <w:rPr>
          <w:rFonts w:ascii="Cambria" w:hAnsi="Cambria"/>
          <w:b/>
          <w:color w:val="auto"/>
          <w:sz w:val="20"/>
        </w:rPr>
        <w:t xml:space="preserve"> </w:t>
      </w:r>
      <w:r w:rsidRPr="004D6894">
        <w:rPr>
          <w:rFonts w:ascii="Cambria" w:hAnsi="Cambria"/>
          <w:color w:val="auto"/>
          <w:sz w:val="20"/>
        </w:rPr>
        <w:t xml:space="preserve">being honest, decisive, motivational, dynamic = universally desirable </w:t>
      </w:r>
      <w:r w:rsidRPr="004D6894">
        <w:rPr>
          <w:rFonts w:ascii="Cambria" w:hAnsi="Cambria"/>
          <w:color w:val="auto"/>
          <w:sz w:val="20"/>
        </w:rPr>
        <w:sym w:font="Wingdings" w:char="F0E0"/>
      </w:r>
      <w:r w:rsidRPr="004D6894">
        <w:rPr>
          <w:rFonts w:ascii="Cambria" w:hAnsi="Cambria"/>
          <w:color w:val="auto"/>
          <w:sz w:val="20"/>
        </w:rPr>
        <w:t xml:space="preserve"> facilitate outstanding leadership in all GLOBE countries</w:t>
      </w:r>
    </w:p>
    <w:p w14:paraId="433978FB" w14:textId="77777777" w:rsidR="00FE3EE1" w:rsidRPr="004D6894" w:rsidRDefault="00FE3EE1" w:rsidP="003B027F">
      <w:pPr>
        <w:pStyle w:val="Body"/>
        <w:numPr>
          <w:ilvl w:val="1"/>
          <w:numId w:val="44"/>
        </w:numPr>
        <w:rPr>
          <w:rFonts w:ascii="Cambria" w:hAnsi="Cambria"/>
          <w:color w:val="auto"/>
          <w:sz w:val="20"/>
        </w:rPr>
      </w:pPr>
      <w:r w:rsidRPr="004D6894">
        <w:rPr>
          <w:rFonts w:ascii="Cambria" w:hAnsi="Cambria"/>
          <w:color w:val="auto"/>
          <w:sz w:val="20"/>
        </w:rPr>
        <w:t xml:space="preserve">Loners, irritable, egocentric, ruthless = ineffective </w:t>
      </w:r>
    </w:p>
    <w:p w14:paraId="0EE2FADF" w14:textId="77777777" w:rsidR="00FE3EE1" w:rsidRPr="004D6894" w:rsidRDefault="00FE3EE1" w:rsidP="003B027F">
      <w:pPr>
        <w:pStyle w:val="Body"/>
        <w:numPr>
          <w:ilvl w:val="0"/>
          <w:numId w:val="44"/>
        </w:numPr>
        <w:rPr>
          <w:rFonts w:ascii="Cambria" w:hAnsi="Cambria"/>
          <w:color w:val="auto"/>
          <w:sz w:val="20"/>
        </w:rPr>
      </w:pPr>
      <w:r w:rsidRPr="004D6894">
        <w:rPr>
          <w:rFonts w:ascii="Cambria" w:hAnsi="Cambria"/>
          <w:b/>
          <w:color w:val="auto"/>
          <w:sz w:val="20"/>
          <w:highlight w:val="green"/>
          <w:u w:val="single"/>
        </w:rPr>
        <w:t>FINDING</w:t>
      </w:r>
      <w:r w:rsidRPr="004D6894">
        <w:rPr>
          <w:rFonts w:ascii="Cambria" w:hAnsi="Cambria"/>
          <w:b/>
          <w:color w:val="auto"/>
          <w:sz w:val="20"/>
          <w:u w:val="single"/>
        </w:rPr>
        <w:t>S:</w:t>
      </w:r>
      <w:r w:rsidRPr="004D6894">
        <w:rPr>
          <w:rFonts w:ascii="Cambria" w:hAnsi="Cambria"/>
          <w:b/>
          <w:color w:val="auto"/>
          <w:sz w:val="20"/>
        </w:rPr>
        <w:t xml:space="preserve"> </w:t>
      </w:r>
      <w:r w:rsidRPr="004D6894">
        <w:rPr>
          <w:rFonts w:ascii="Cambria" w:hAnsi="Cambria"/>
          <w:color w:val="auto"/>
          <w:sz w:val="20"/>
        </w:rPr>
        <w:t xml:space="preserve">GLOBE found that some attributes = </w:t>
      </w:r>
      <w:r w:rsidRPr="004D6894">
        <w:rPr>
          <w:rFonts w:ascii="Cambria" w:hAnsi="Cambria"/>
          <w:i/>
          <w:color w:val="auto"/>
          <w:sz w:val="20"/>
          <w:highlight w:val="yellow"/>
          <w:u w:val="single"/>
        </w:rPr>
        <w:t>culturally contingent</w:t>
      </w:r>
      <w:r w:rsidRPr="004D6894">
        <w:rPr>
          <w:rFonts w:ascii="Cambria" w:hAnsi="Cambria"/>
          <w:i/>
          <w:color w:val="auto"/>
          <w:sz w:val="20"/>
          <w:u w:val="single"/>
        </w:rPr>
        <w:t xml:space="preserve"> </w:t>
      </w:r>
      <w:r w:rsidRPr="004D6894">
        <w:rPr>
          <w:rFonts w:ascii="Cambria" w:hAnsi="Cambria"/>
          <w:color w:val="auto"/>
          <w:sz w:val="20"/>
        </w:rPr>
        <w:sym w:font="Wingdings" w:char="F0E0"/>
      </w:r>
      <w:r w:rsidRPr="004D6894">
        <w:rPr>
          <w:rFonts w:ascii="Cambria" w:hAnsi="Cambria"/>
          <w:color w:val="auto"/>
          <w:sz w:val="20"/>
        </w:rPr>
        <w:t xml:space="preserve"> some effective in 1 culture, can be ineffective in another </w:t>
      </w:r>
    </w:p>
    <w:p w14:paraId="34BEEDA4" w14:textId="77777777" w:rsidR="00FE3EE1" w:rsidRPr="004D6894" w:rsidRDefault="00FE3EE1" w:rsidP="003B027F">
      <w:pPr>
        <w:pStyle w:val="Body"/>
        <w:numPr>
          <w:ilvl w:val="1"/>
          <w:numId w:val="44"/>
        </w:numPr>
        <w:rPr>
          <w:rFonts w:ascii="Cambria" w:hAnsi="Cambria"/>
          <w:color w:val="auto"/>
          <w:sz w:val="20"/>
        </w:rPr>
      </w:pPr>
      <w:r w:rsidRPr="004D6894">
        <w:rPr>
          <w:rFonts w:ascii="Cambria" w:hAnsi="Cambria"/>
          <w:color w:val="auto"/>
          <w:sz w:val="20"/>
        </w:rPr>
        <w:t>Managers must need to understand the similarities &amp; differences in what makes someone an effective leader across cultures</w:t>
      </w:r>
    </w:p>
    <w:p w14:paraId="1BAF8200" w14:textId="77777777" w:rsidR="00FE3EE1" w:rsidRPr="004D6894" w:rsidRDefault="00FE3EE1" w:rsidP="003B027F">
      <w:pPr>
        <w:pStyle w:val="Body"/>
        <w:rPr>
          <w:rFonts w:ascii="Cambria" w:hAnsi="Cambria"/>
          <w:b/>
          <w:color w:val="auto"/>
          <w:sz w:val="20"/>
        </w:rPr>
      </w:pPr>
      <w:r w:rsidRPr="004D6894">
        <w:rPr>
          <w:rFonts w:ascii="Cambria" w:hAnsi="Cambria"/>
          <w:b/>
          <w:color w:val="auto"/>
          <w:sz w:val="20"/>
        </w:rPr>
        <w:t>Global Leadership</w:t>
      </w:r>
    </w:p>
    <w:p w14:paraId="371AF02D" w14:textId="77777777" w:rsidR="00FE3EE1" w:rsidRPr="004D6894" w:rsidRDefault="00FE3EE1" w:rsidP="003B027F">
      <w:pPr>
        <w:pStyle w:val="Body"/>
        <w:numPr>
          <w:ilvl w:val="0"/>
          <w:numId w:val="48"/>
        </w:numPr>
        <w:rPr>
          <w:rFonts w:ascii="Cambria" w:hAnsi="Cambria"/>
          <w:color w:val="auto"/>
          <w:sz w:val="20"/>
        </w:rPr>
      </w:pPr>
      <w:r w:rsidRPr="004D6894">
        <w:rPr>
          <w:rFonts w:ascii="Cambria" w:hAnsi="Cambria"/>
          <w:color w:val="auto"/>
          <w:sz w:val="20"/>
          <w:highlight w:val="yellow"/>
        </w:rPr>
        <w:t>Global Leadership</w:t>
      </w:r>
      <w:r w:rsidRPr="004D6894">
        <w:rPr>
          <w:rFonts w:ascii="Cambria" w:hAnsi="Cambria"/>
          <w:color w:val="auto"/>
          <w:sz w:val="20"/>
        </w:rPr>
        <w:t>: set of leadership capabilities required to function effectively in diff cultures &amp; the ability to cross language, social, economic, political borders</w:t>
      </w:r>
    </w:p>
    <w:p w14:paraId="1F7CAE57" w14:textId="77777777" w:rsidR="00FE3EE1" w:rsidRPr="004D6894" w:rsidRDefault="00FE3EE1" w:rsidP="003B027F">
      <w:pPr>
        <w:pStyle w:val="Body"/>
        <w:numPr>
          <w:ilvl w:val="1"/>
          <w:numId w:val="48"/>
        </w:numPr>
        <w:rPr>
          <w:rFonts w:ascii="Cambria" w:hAnsi="Cambria"/>
          <w:color w:val="auto"/>
          <w:sz w:val="20"/>
        </w:rPr>
      </w:pPr>
      <w:r w:rsidRPr="004D6894">
        <w:rPr>
          <w:rFonts w:ascii="Cambria" w:hAnsi="Cambria"/>
          <w:b/>
          <w:color w:val="auto"/>
          <w:sz w:val="20"/>
        </w:rPr>
        <w:t>ESSENCE</w:t>
      </w:r>
      <w:r w:rsidRPr="004D6894">
        <w:rPr>
          <w:rFonts w:ascii="Cambria" w:hAnsi="Cambria"/>
          <w:color w:val="auto"/>
          <w:sz w:val="20"/>
        </w:rPr>
        <w:t xml:space="preserve"> = ability to influence </w:t>
      </w:r>
      <w:proofErr w:type="spellStart"/>
      <w:r w:rsidRPr="004D6894">
        <w:rPr>
          <w:rFonts w:ascii="Cambria" w:hAnsi="Cambria"/>
          <w:color w:val="auto"/>
          <w:sz w:val="20"/>
        </w:rPr>
        <w:t>ppl</w:t>
      </w:r>
      <w:proofErr w:type="spellEnd"/>
      <w:r w:rsidRPr="004D6894">
        <w:rPr>
          <w:rFonts w:ascii="Cambria" w:hAnsi="Cambria"/>
          <w:color w:val="auto"/>
          <w:sz w:val="20"/>
        </w:rPr>
        <w:t xml:space="preserve"> who aren’t like the leader &amp; come from diff cultural backgrounds </w:t>
      </w:r>
    </w:p>
    <w:p w14:paraId="0D38F7BB" w14:textId="77777777" w:rsidR="00FE3EE1" w:rsidRPr="004D6894" w:rsidRDefault="00FE3EE1" w:rsidP="003B027F">
      <w:pPr>
        <w:pStyle w:val="Body"/>
        <w:numPr>
          <w:ilvl w:val="0"/>
          <w:numId w:val="48"/>
        </w:numPr>
        <w:rPr>
          <w:rFonts w:ascii="Cambria" w:hAnsi="Cambria"/>
          <w:b/>
          <w:color w:val="0000FF"/>
          <w:sz w:val="20"/>
        </w:rPr>
      </w:pPr>
      <w:r w:rsidRPr="004D6894">
        <w:rPr>
          <w:rFonts w:ascii="Cambria" w:hAnsi="Cambria"/>
          <w:b/>
          <w:color w:val="0000FF"/>
          <w:sz w:val="20"/>
        </w:rPr>
        <w:t>DIAGRAM PG.309</w:t>
      </w:r>
    </w:p>
    <w:p w14:paraId="5D847648" w14:textId="77777777" w:rsidR="00FE3EE1" w:rsidRPr="004D6894" w:rsidRDefault="00FE3EE1" w:rsidP="003B027F">
      <w:pPr>
        <w:pStyle w:val="Body"/>
        <w:numPr>
          <w:ilvl w:val="0"/>
          <w:numId w:val="48"/>
        </w:numPr>
        <w:rPr>
          <w:rFonts w:ascii="Cambria" w:hAnsi="Cambria"/>
          <w:color w:val="auto"/>
          <w:sz w:val="20"/>
        </w:rPr>
      </w:pPr>
      <w:r w:rsidRPr="004D6894">
        <w:rPr>
          <w:rFonts w:ascii="Cambria" w:hAnsi="Cambria"/>
          <w:color w:val="auto"/>
          <w:sz w:val="20"/>
          <w:highlight w:val="cyan"/>
        </w:rPr>
        <w:t>GLOBAL LEADERS HAVE THE FOLLOWING CHARACTERISTICS</w:t>
      </w:r>
      <w:r w:rsidRPr="004D6894">
        <w:rPr>
          <w:rFonts w:ascii="Cambria" w:hAnsi="Cambria"/>
          <w:b/>
          <w:color w:val="auto"/>
          <w:sz w:val="20"/>
        </w:rPr>
        <w:t>:</w:t>
      </w:r>
    </w:p>
    <w:p w14:paraId="3DBA8E95" w14:textId="77777777" w:rsidR="00FE3EE1" w:rsidRPr="004D6894" w:rsidRDefault="00FE3EE1" w:rsidP="003B027F">
      <w:pPr>
        <w:pStyle w:val="Body"/>
        <w:numPr>
          <w:ilvl w:val="1"/>
          <w:numId w:val="49"/>
        </w:numPr>
        <w:rPr>
          <w:rFonts w:ascii="Cambria" w:hAnsi="Cambria"/>
          <w:color w:val="auto"/>
          <w:sz w:val="20"/>
        </w:rPr>
      </w:pPr>
      <w:proofErr w:type="gramStart"/>
      <w:r w:rsidRPr="004D6894">
        <w:rPr>
          <w:rFonts w:ascii="Cambria" w:hAnsi="Cambria"/>
          <w:b/>
          <w:i/>
          <w:color w:val="FF0000"/>
          <w:sz w:val="20"/>
        </w:rPr>
        <w:t>unbridled</w:t>
      </w:r>
      <w:proofErr w:type="gramEnd"/>
      <w:r w:rsidRPr="004D6894">
        <w:rPr>
          <w:rFonts w:ascii="Cambria" w:hAnsi="Cambria"/>
          <w:b/>
          <w:i/>
          <w:color w:val="FF0000"/>
          <w:sz w:val="20"/>
        </w:rPr>
        <w:t xml:space="preserve"> inquisitiveness</w:t>
      </w:r>
      <w:r w:rsidRPr="004D6894">
        <w:rPr>
          <w:rFonts w:ascii="Cambria" w:hAnsi="Cambria"/>
          <w:b/>
          <w:i/>
          <w:color w:val="auto"/>
          <w:sz w:val="20"/>
        </w:rPr>
        <w:t xml:space="preserve">: </w:t>
      </w:r>
      <w:r w:rsidRPr="004D6894">
        <w:rPr>
          <w:rFonts w:ascii="Cambria" w:hAnsi="Cambria"/>
          <w:color w:val="auto"/>
          <w:sz w:val="20"/>
        </w:rPr>
        <w:t>enjoy opportunity to see/experience new things &amp; be able to function effectively in different cultures</w:t>
      </w:r>
    </w:p>
    <w:p w14:paraId="38FCCF95" w14:textId="77777777" w:rsidR="00FE3EE1" w:rsidRPr="004D6894" w:rsidRDefault="00FE3EE1" w:rsidP="003B027F">
      <w:pPr>
        <w:pStyle w:val="Body"/>
        <w:numPr>
          <w:ilvl w:val="1"/>
          <w:numId w:val="49"/>
        </w:numPr>
        <w:rPr>
          <w:rFonts w:ascii="Cambria" w:hAnsi="Cambria"/>
          <w:color w:val="auto"/>
          <w:sz w:val="20"/>
        </w:rPr>
      </w:pPr>
      <w:proofErr w:type="gramStart"/>
      <w:r w:rsidRPr="004D6894">
        <w:rPr>
          <w:rFonts w:ascii="Cambria" w:hAnsi="Cambria"/>
          <w:b/>
          <w:i/>
          <w:color w:val="FF0000"/>
          <w:sz w:val="20"/>
        </w:rPr>
        <w:t>personal</w:t>
      </w:r>
      <w:proofErr w:type="gramEnd"/>
      <w:r w:rsidRPr="004D6894">
        <w:rPr>
          <w:rFonts w:ascii="Cambria" w:hAnsi="Cambria"/>
          <w:b/>
          <w:i/>
          <w:color w:val="FF0000"/>
          <w:sz w:val="20"/>
        </w:rPr>
        <w:t xml:space="preserve"> character</w:t>
      </w:r>
      <w:r w:rsidRPr="004D6894">
        <w:rPr>
          <w:rFonts w:ascii="Cambria" w:hAnsi="Cambria"/>
          <w:b/>
          <w:i/>
          <w:color w:val="auto"/>
          <w:sz w:val="20"/>
        </w:rPr>
        <w:t xml:space="preserve">: </w:t>
      </w:r>
      <w:r w:rsidRPr="004D6894">
        <w:rPr>
          <w:rFonts w:ascii="Cambria" w:hAnsi="Cambria"/>
          <w:color w:val="auto"/>
          <w:sz w:val="20"/>
        </w:rPr>
        <w:t xml:space="preserve">2 components </w:t>
      </w:r>
      <w:r w:rsidRPr="004D6894">
        <w:rPr>
          <w:rFonts w:ascii="Cambria" w:hAnsi="Cambria"/>
          <w:color w:val="auto"/>
          <w:sz w:val="20"/>
        </w:rPr>
        <w:sym w:font="Wingdings" w:char="F0E0"/>
      </w:r>
      <w:r w:rsidRPr="004D6894">
        <w:rPr>
          <w:rFonts w:ascii="Cambria" w:hAnsi="Cambria"/>
          <w:color w:val="auto"/>
          <w:sz w:val="20"/>
        </w:rPr>
        <w:t xml:space="preserve"> </w:t>
      </w:r>
      <w:r w:rsidRPr="004D6894">
        <w:rPr>
          <w:rFonts w:ascii="Cambria" w:hAnsi="Cambria"/>
          <w:b/>
          <w:color w:val="auto"/>
          <w:sz w:val="20"/>
        </w:rPr>
        <w:t xml:space="preserve">1) emotional connection to </w:t>
      </w:r>
      <w:proofErr w:type="spellStart"/>
      <w:r w:rsidRPr="004D6894">
        <w:rPr>
          <w:rFonts w:ascii="Cambria" w:hAnsi="Cambria"/>
          <w:b/>
          <w:color w:val="auto"/>
          <w:sz w:val="20"/>
        </w:rPr>
        <w:t>ppl</w:t>
      </w:r>
      <w:proofErr w:type="spellEnd"/>
      <w:r w:rsidRPr="004D6894">
        <w:rPr>
          <w:rFonts w:ascii="Cambria" w:hAnsi="Cambria"/>
          <w:b/>
          <w:color w:val="auto"/>
          <w:sz w:val="20"/>
        </w:rPr>
        <w:t xml:space="preserve"> in diff cultures 2) uncompromising integrity</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maintaining high ethical standards &amp; loyalty to their org’s values</w:t>
      </w:r>
    </w:p>
    <w:p w14:paraId="55B45EB8" w14:textId="77777777" w:rsidR="00FE3EE1" w:rsidRPr="004D6894" w:rsidRDefault="00FE3EE1" w:rsidP="003B027F">
      <w:pPr>
        <w:pStyle w:val="Body"/>
        <w:numPr>
          <w:ilvl w:val="1"/>
          <w:numId w:val="49"/>
        </w:numPr>
        <w:rPr>
          <w:rFonts w:ascii="Cambria" w:hAnsi="Cambria"/>
          <w:color w:val="auto"/>
          <w:sz w:val="20"/>
        </w:rPr>
      </w:pPr>
      <w:proofErr w:type="gramStart"/>
      <w:r w:rsidRPr="004D6894">
        <w:rPr>
          <w:rFonts w:ascii="Cambria" w:hAnsi="Cambria"/>
          <w:b/>
          <w:i/>
          <w:color w:val="FF0000"/>
          <w:sz w:val="20"/>
        </w:rPr>
        <w:t>duality</w:t>
      </w:r>
      <w:proofErr w:type="gramEnd"/>
      <w:r w:rsidRPr="004D6894">
        <w:rPr>
          <w:rFonts w:ascii="Cambria" w:hAnsi="Cambria"/>
          <w:b/>
          <w:i/>
          <w:color w:val="auto"/>
          <w:sz w:val="20"/>
        </w:rPr>
        <w:t xml:space="preserve">: </w:t>
      </w:r>
      <w:r w:rsidRPr="004D6894">
        <w:rPr>
          <w:rFonts w:ascii="Cambria" w:hAnsi="Cambria"/>
          <w:color w:val="auto"/>
          <w:sz w:val="20"/>
        </w:rPr>
        <w:t>able to manage uncertainty and balance global &amp; local tension</w:t>
      </w:r>
    </w:p>
    <w:p w14:paraId="03A29FA6" w14:textId="77777777" w:rsidR="00FE3EE1" w:rsidRPr="004D6894" w:rsidRDefault="00FE3EE1" w:rsidP="003B027F">
      <w:pPr>
        <w:pStyle w:val="Body"/>
        <w:numPr>
          <w:ilvl w:val="1"/>
          <w:numId w:val="49"/>
        </w:numPr>
        <w:rPr>
          <w:rFonts w:ascii="Cambria" w:hAnsi="Cambria"/>
          <w:color w:val="auto"/>
          <w:sz w:val="20"/>
        </w:rPr>
      </w:pPr>
      <w:proofErr w:type="gramStart"/>
      <w:r w:rsidRPr="004D6894">
        <w:rPr>
          <w:rFonts w:ascii="Cambria" w:hAnsi="Cambria"/>
          <w:b/>
          <w:i/>
          <w:color w:val="FF0000"/>
          <w:sz w:val="20"/>
        </w:rPr>
        <w:t>savvy</w:t>
      </w:r>
      <w:proofErr w:type="gramEnd"/>
      <w:r w:rsidRPr="004D6894">
        <w:rPr>
          <w:rFonts w:ascii="Cambria" w:hAnsi="Cambria"/>
          <w:b/>
          <w:i/>
          <w:color w:val="auto"/>
          <w:sz w:val="20"/>
        </w:rPr>
        <w:t xml:space="preserve">: </w:t>
      </w:r>
      <w:r w:rsidRPr="004D6894">
        <w:rPr>
          <w:rFonts w:ascii="Cambria" w:hAnsi="Cambria"/>
          <w:color w:val="auto"/>
          <w:sz w:val="20"/>
        </w:rPr>
        <w:t xml:space="preserve">b/c it’s more challenging to manage abroad, they have to be business &amp; org savvy </w:t>
      </w:r>
      <w:r w:rsidRPr="004D6894">
        <w:rPr>
          <w:rFonts w:ascii="Cambria" w:hAnsi="Cambria"/>
          <w:color w:val="auto"/>
          <w:sz w:val="20"/>
        </w:rPr>
        <w:sym w:font="Wingdings" w:char="F0E0"/>
      </w:r>
      <w:r w:rsidRPr="004D6894">
        <w:rPr>
          <w:rFonts w:ascii="Cambria" w:hAnsi="Cambria"/>
          <w:color w:val="auto"/>
          <w:sz w:val="20"/>
        </w:rPr>
        <w:t xml:space="preserve"> have to recognize new market opportunities;  must be well informed of their org’s capabilities &amp; international ventures</w:t>
      </w:r>
    </w:p>
    <w:p w14:paraId="10D35EE0" w14:textId="77777777" w:rsidR="00FE3EE1" w:rsidRPr="004D6894" w:rsidRDefault="00FE3EE1" w:rsidP="003B027F">
      <w:pPr>
        <w:pStyle w:val="Body"/>
        <w:numPr>
          <w:ilvl w:val="0"/>
          <w:numId w:val="48"/>
        </w:numPr>
        <w:rPr>
          <w:rFonts w:ascii="Cambria" w:hAnsi="Cambria"/>
          <w:color w:val="auto"/>
          <w:sz w:val="20"/>
        </w:rPr>
      </w:pPr>
      <w:r w:rsidRPr="004D6894">
        <w:rPr>
          <w:rFonts w:ascii="Cambria" w:hAnsi="Cambria"/>
          <w:color w:val="auto"/>
          <w:sz w:val="20"/>
        </w:rPr>
        <w:t xml:space="preserve">Effective global leaders are </w:t>
      </w:r>
      <w:r w:rsidRPr="004D6894">
        <w:rPr>
          <w:rFonts w:ascii="Cambria" w:hAnsi="Cambria"/>
          <w:b/>
          <w:i/>
          <w:color w:val="auto"/>
          <w:sz w:val="20"/>
          <w:u w:val="single"/>
        </w:rPr>
        <w:t>BORN AND MADE</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most powerful strategy for developing global leaders = </w:t>
      </w:r>
      <w:r w:rsidRPr="004D6894">
        <w:rPr>
          <w:rFonts w:ascii="Cambria" w:hAnsi="Cambria"/>
          <w:color w:val="FF0000"/>
          <w:sz w:val="20"/>
        </w:rPr>
        <w:t xml:space="preserve">work experience, transfers, international assignments </w:t>
      </w:r>
    </w:p>
    <w:p w14:paraId="17EB7A5D" w14:textId="77777777" w:rsidR="00FE3EE1" w:rsidRPr="004D6894" w:rsidRDefault="00FE3EE1" w:rsidP="003B027F">
      <w:pPr>
        <w:pStyle w:val="Body"/>
        <w:numPr>
          <w:ilvl w:val="0"/>
          <w:numId w:val="48"/>
        </w:numPr>
        <w:rPr>
          <w:rFonts w:ascii="Cambria" w:hAnsi="Cambria"/>
          <w:color w:val="auto"/>
          <w:sz w:val="20"/>
        </w:rPr>
      </w:pPr>
      <w:r w:rsidRPr="004D6894">
        <w:rPr>
          <w:rFonts w:ascii="Cambria" w:hAnsi="Cambria"/>
          <w:color w:val="auto"/>
          <w:sz w:val="20"/>
        </w:rPr>
        <w:t xml:space="preserve">Canada, Sweden, Switzerland that are all middle economy countries dependent on foreign trade, so they must be able to understand &amp; empathize with </w:t>
      </w:r>
      <w:proofErr w:type="spellStart"/>
      <w:r w:rsidRPr="004D6894">
        <w:rPr>
          <w:rFonts w:ascii="Cambria" w:hAnsi="Cambria"/>
          <w:color w:val="auto"/>
          <w:sz w:val="20"/>
        </w:rPr>
        <w:t>ppl</w:t>
      </w:r>
      <w:proofErr w:type="spellEnd"/>
      <w:r w:rsidRPr="004D6894">
        <w:rPr>
          <w:rFonts w:ascii="Cambria" w:hAnsi="Cambria"/>
          <w:color w:val="auto"/>
          <w:sz w:val="20"/>
        </w:rPr>
        <w:t xml:space="preserve"> in other cultures </w:t>
      </w:r>
      <w:r w:rsidRPr="004D6894">
        <w:rPr>
          <w:rFonts w:ascii="Cambria" w:hAnsi="Cambria"/>
          <w:color w:val="auto"/>
          <w:sz w:val="20"/>
        </w:rPr>
        <w:sym w:font="Wingdings" w:char="F0E0"/>
      </w:r>
      <w:r w:rsidRPr="004D6894">
        <w:rPr>
          <w:rFonts w:ascii="Cambria" w:hAnsi="Cambria"/>
          <w:color w:val="auto"/>
          <w:sz w:val="20"/>
        </w:rPr>
        <w:t xml:space="preserve"> for Canadians this comes naturally b/c they take into account other perspectives = key requirement of global managers </w:t>
      </w:r>
    </w:p>
    <w:p w14:paraId="3FC20419" w14:textId="77777777" w:rsidR="00FE3EE1" w:rsidRPr="004D6894" w:rsidRDefault="00FE3EE1" w:rsidP="003B027F">
      <w:pPr>
        <w:pStyle w:val="Body"/>
        <w:rPr>
          <w:rFonts w:ascii="Cambria" w:hAnsi="Cambria"/>
          <w:b/>
          <w:color w:val="auto"/>
          <w:sz w:val="20"/>
        </w:rPr>
      </w:pPr>
    </w:p>
    <w:p w14:paraId="11240369" w14:textId="77777777" w:rsidR="00FE3EE1" w:rsidRPr="004D6894" w:rsidRDefault="00FE3EE1" w:rsidP="003B027F">
      <w:pPr>
        <w:pStyle w:val="Body"/>
        <w:rPr>
          <w:rFonts w:ascii="Cambria" w:hAnsi="Cambria"/>
          <w:b/>
          <w:color w:val="auto"/>
          <w:sz w:val="20"/>
        </w:rPr>
      </w:pPr>
    </w:p>
    <w:p w14:paraId="2DA37BD5" w14:textId="77777777" w:rsidR="00FE3EE1" w:rsidRPr="004D6894" w:rsidRDefault="00FE3EE1" w:rsidP="003B027F">
      <w:pPr>
        <w:pStyle w:val="Body"/>
        <w:rPr>
          <w:rFonts w:ascii="Cambria" w:hAnsi="Cambria"/>
          <w:b/>
          <w:color w:val="auto"/>
          <w:sz w:val="20"/>
        </w:rPr>
      </w:pPr>
      <w:r w:rsidRPr="004D6894">
        <w:rPr>
          <w:rFonts w:ascii="Cambria" w:hAnsi="Cambria"/>
          <w:b/>
          <w:color w:val="auto"/>
          <w:sz w:val="20"/>
        </w:rPr>
        <w:t>Gender &amp; Leadership</w:t>
      </w:r>
    </w:p>
    <w:p w14:paraId="73D2660E" w14:textId="77777777" w:rsidR="00FE3EE1" w:rsidRPr="004D6894" w:rsidRDefault="00FE3EE1" w:rsidP="003B027F">
      <w:pPr>
        <w:pStyle w:val="Body"/>
        <w:numPr>
          <w:ilvl w:val="0"/>
          <w:numId w:val="50"/>
        </w:numPr>
        <w:rPr>
          <w:rFonts w:ascii="Cambria" w:hAnsi="Cambria"/>
          <w:color w:val="auto"/>
          <w:sz w:val="20"/>
        </w:rPr>
      </w:pPr>
      <w:r w:rsidRPr="004D6894">
        <w:rPr>
          <w:rFonts w:ascii="Cambria" w:hAnsi="Cambria"/>
          <w:color w:val="auto"/>
          <w:sz w:val="20"/>
        </w:rPr>
        <w:t>Women leaders = more intuitive, less hierarchically oriented, more collaborative</w:t>
      </w:r>
    </w:p>
    <w:p w14:paraId="69A21275" w14:textId="77777777" w:rsidR="00FE3EE1" w:rsidRPr="004D6894" w:rsidRDefault="00FE3EE1" w:rsidP="003B027F">
      <w:pPr>
        <w:pStyle w:val="Body"/>
        <w:numPr>
          <w:ilvl w:val="0"/>
          <w:numId w:val="50"/>
        </w:numPr>
        <w:rPr>
          <w:rFonts w:ascii="Cambria" w:hAnsi="Cambria"/>
          <w:color w:val="auto"/>
          <w:sz w:val="20"/>
        </w:rPr>
      </w:pPr>
      <w:r w:rsidRPr="004D6894">
        <w:rPr>
          <w:rFonts w:ascii="Cambria" w:hAnsi="Cambria"/>
          <w:b/>
          <w:color w:val="auto"/>
          <w:sz w:val="20"/>
          <w:highlight w:val="green"/>
          <w:u w:val="single"/>
        </w:rPr>
        <w:t>FINDINGS</w:t>
      </w:r>
      <w:r w:rsidRPr="004D6894">
        <w:rPr>
          <w:rFonts w:ascii="Cambria" w:hAnsi="Cambria"/>
          <w:b/>
          <w:color w:val="auto"/>
          <w:sz w:val="20"/>
          <w:u w:val="single"/>
        </w:rPr>
        <w:t xml:space="preserve">: </w:t>
      </w:r>
      <w:r w:rsidRPr="004D6894">
        <w:rPr>
          <w:rFonts w:ascii="Cambria" w:hAnsi="Cambria"/>
          <w:color w:val="auto"/>
          <w:sz w:val="20"/>
        </w:rPr>
        <w:t xml:space="preserve">women have tendency to be more participative or democratic, have better social skills, avoid autocratic b/c of </w:t>
      </w:r>
      <w:proofErr w:type="spellStart"/>
      <w:r w:rsidRPr="004D6894">
        <w:rPr>
          <w:rFonts w:ascii="Cambria" w:hAnsi="Cambria"/>
          <w:color w:val="auto"/>
          <w:sz w:val="20"/>
        </w:rPr>
        <w:t>neg</w:t>
      </w:r>
      <w:proofErr w:type="spellEnd"/>
      <w:r w:rsidRPr="004D6894">
        <w:rPr>
          <w:rFonts w:ascii="Cambria" w:hAnsi="Cambria"/>
          <w:color w:val="auto"/>
          <w:sz w:val="20"/>
        </w:rPr>
        <w:t xml:space="preserve"> gender stereotypes, women are perceived by themselves &amp; their co-workers as performing significantly better as managers than do men</w:t>
      </w:r>
    </w:p>
    <w:p w14:paraId="09AAF796" w14:textId="77777777" w:rsidR="00FE3EE1" w:rsidRPr="004D6894" w:rsidRDefault="00FE3EE1" w:rsidP="003B027F">
      <w:pPr>
        <w:pStyle w:val="Body"/>
        <w:numPr>
          <w:ilvl w:val="0"/>
          <w:numId w:val="50"/>
        </w:numPr>
        <w:rPr>
          <w:rFonts w:ascii="Cambria" w:hAnsi="Cambria"/>
          <w:color w:val="auto"/>
          <w:sz w:val="20"/>
        </w:rPr>
      </w:pPr>
      <w:r w:rsidRPr="004D6894">
        <w:rPr>
          <w:rFonts w:ascii="Cambria" w:hAnsi="Cambria"/>
          <w:b/>
          <w:color w:val="auto"/>
          <w:sz w:val="20"/>
          <w:u w:val="single"/>
        </w:rPr>
        <w:t>FINDINGS:</w:t>
      </w:r>
      <w:r w:rsidRPr="004D6894">
        <w:rPr>
          <w:rFonts w:ascii="Cambria" w:hAnsi="Cambria"/>
          <w:color w:val="auto"/>
          <w:sz w:val="20"/>
        </w:rPr>
        <w:t xml:space="preserve"> women leaders were found to be more transformational &amp; engage in more contingent reward </w:t>
      </w:r>
      <w:proofErr w:type="spellStart"/>
      <w:r w:rsidRPr="004D6894">
        <w:rPr>
          <w:rFonts w:ascii="Cambria" w:hAnsi="Cambria"/>
          <w:color w:val="auto"/>
          <w:sz w:val="20"/>
        </w:rPr>
        <w:t>behs</w:t>
      </w:r>
      <w:proofErr w:type="spellEnd"/>
      <w:r w:rsidRPr="004D6894">
        <w:rPr>
          <w:rFonts w:ascii="Cambria" w:hAnsi="Cambria"/>
          <w:color w:val="auto"/>
          <w:sz w:val="20"/>
        </w:rPr>
        <w:t xml:space="preserve"> associated with transactional leadership; while, men do more mgmt. by exception &amp; </w:t>
      </w:r>
      <w:r w:rsidRPr="004D6894">
        <w:rPr>
          <w:rFonts w:ascii="Cambria" w:hAnsi="Cambria"/>
          <w:color w:val="auto"/>
          <w:sz w:val="20"/>
          <w:highlight w:val="yellow"/>
        </w:rPr>
        <w:t>Laissez-Faire Leadership</w:t>
      </w:r>
      <w:r w:rsidRPr="004D6894">
        <w:rPr>
          <w:rFonts w:ascii="Cambria" w:hAnsi="Cambria"/>
          <w:color w:val="auto"/>
          <w:sz w:val="20"/>
        </w:rPr>
        <w:t>: style of leadership that involves the avoidance/absence of leadership</w:t>
      </w:r>
    </w:p>
    <w:p w14:paraId="7EE8EA3D" w14:textId="77777777" w:rsidR="00FE3EE1" w:rsidRPr="004D6894" w:rsidRDefault="00FE3EE1" w:rsidP="003B027F">
      <w:pPr>
        <w:pStyle w:val="Body"/>
        <w:numPr>
          <w:ilvl w:val="0"/>
          <w:numId w:val="50"/>
        </w:numPr>
        <w:rPr>
          <w:rFonts w:ascii="Cambria" w:hAnsi="Cambria"/>
          <w:color w:val="auto"/>
          <w:sz w:val="20"/>
        </w:rPr>
      </w:pPr>
      <w:r w:rsidRPr="004D6894">
        <w:rPr>
          <w:rFonts w:ascii="Cambria" w:hAnsi="Cambria"/>
          <w:color w:val="auto"/>
          <w:sz w:val="20"/>
        </w:rPr>
        <w:t xml:space="preserve">The aspects of leadership style in which women exceed men are all positively related to leadership effectiveness, while those leadership aspects in which men exceed women have weak, negative, or null relations to leadership effectiveness </w:t>
      </w:r>
      <w:r w:rsidRPr="004D6894">
        <w:rPr>
          <w:rFonts w:ascii="Cambria" w:hAnsi="Cambria"/>
          <w:color w:val="auto"/>
          <w:sz w:val="20"/>
        </w:rPr>
        <w:sym w:font="Wingdings" w:char="F0E0"/>
      </w:r>
      <w:r w:rsidRPr="004D6894">
        <w:rPr>
          <w:rFonts w:ascii="Cambria" w:hAnsi="Cambria"/>
          <w:color w:val="auto"/>
          <w:sz w:val="20"/>
        </w:rPr>
        <w:t xml:space="preserve"> women = highly effective leaders </w:t>
      </w:r>
    </w:p>
    <w:p w14:paraId="486F2191" w14:textId="77777777" w:rsidR="00FE3EE1" w:rsidRPr="004D6894" w:rsidRDefault="00FE3EE1" w:rsidP="003B027F">
      <w:pPr>
        <w:pStyle w:val="Body"/>
        <w:numPr>
          <w:ilvl w:val="0"/>
          <w:numId w:val="50"/>
        </w:numPr>
        <w:rPr>
          <w:rFonts w:ascii="Cambria" w:hAnsi="Cambria"/>
          <w:color w:val="auto"/>
          <w:sz w:val="20"/>
        </w:rPr>
      </w:pPr>
      <w:r w:rsidRPr="004D6894">
        <w:rPr>
          <w:rFonts w:ascii="Cambria" w:hAnsi="Cambria"/>
          <w:color w:val="auto"/>
          <w:sz w:val="20"/>
        </w:rPr>
        <w:t xml:space="preserve">However, women hold less high up positions </w:t>
      </w:r>
      <w:r w:rsidRPr="004D6894">
        <w:rPr>
          <w:rFonts w:ascii="Cambria" w:hAnsi="Cambria"/>
          <w:color w:val="auto"/>
          <w:sz w:val="20"/>
        </w:rPr>
        <w:sym w:font="Wingdings" w:char="F0E0"/>
      </w:r>
      <w:r w:rsidRPr="004D6894">
        <w:rPr>
          <w:rFonts w:ascii="Cambria" w:hAnsi="Cambria"/>
          <w:color w:val="auto"/>
          <w:sz w:val="20"/>
        </w:rPr>
        <w:t xml:space="preserve"> 47.1% of total workforce &amp; 37.2% of mgmt. positions </w:t>
      </w:r>
    </w:p>
    <w:p w14:paraId="6A6797CE" w14:textId="77777777" w:rsidR="00FE3EE1" w:rsidRPr="004D6894" w:rsidRDefault="00FE3EE1" w:rsidP="003B027F">
      <w:pPr>
        <w:pStyle w:val="Body"/>
        <w:numPr>
          <w:ilvl w:val="0"/>
          <w:numId w:val="50"/>
        </w:numPr>
        <w:rPr>
          <w:rFonts w:ascii="Cambria" w:hAnsi="Cambria"/>
          <w:color w:val="auto"/>
          <w:sz w:val="20"/>
        </w:rPr>
      </w:pPr>
      <w:r w:rsidRPr="004D6894">
        <w:rPr>
          <w:rFonts w:ascii="Cambria" w:hAnsi="Cambria"/>
          <w:color w:val="auto"/>
          <w:sz w:val="20"/>
          <w:highlight w:val="yellow"/>
        </w:rPr>
        <w:t>Glass Ceiling</w:t>
      </w:r>
      <w:r w:rsidRPr="004D6894">
        <w:rPr>
          <w:rFonts w:ascii="Cambria" w:hAnsi="Cambria"/>
          <w:color w:val="auto"/>
          <w:sz w:val="20"/>
        </w:rPr>
        <w:t xml:space="preserve">: an invisible barrier that prevents women from advancing to senior leadership positions in org’s </w:t>
      </w:r>
      <w:r w:rsidRPr="004D6894">
        <w:rPr>
          <w:rFonts w:ascii="Cambria" w:hAnsi="Cambria"/>
          <w:color w:val="auto"/>
          <w:sz w:val="20"/>
        </w:rPr>
        <w:sym w:font="Wingdings" w:char="F0E0"/>
      </w:r>
      <w:r w:rsidRPr="004D6894">
        <w:rPr>
          <w:rFonts w:ascii="Cambria" w:hAnsi="Cambria"/>
          <w:color w:val="auto"/>
          <w:sz w:val="20"/>
        </w:rPr>
        <w:t xml:space="preserve"> now describes as</w:t>
      </w:r>
      <w:r w:rsidRPr="004D6894">
        <w:rPr>
          <w:rFonts w:ascii="Cambria" w:hAnsi="Cambria"/>
          <w:color w:val="auto"/>
          <w:sz w:val="20"/>
          <w:highlight w:val="cyan"/>
        </w:rPr>
        <w:t xml:space="preserve">: </w:t>
      </w:r>
      <w:r w:rsidRPr="004D6894">
        <w:rPr>
          <w:rFonts w:ascii="Cambria" w:hAnsi="Cambria"/>
          <w:b/>
          <w:i/>
          <w:color w:val="auto"/>
          <w:sz w:val="20"/>
          <w:highlight w:val="cyan"/>
        </w:rPr>
        <w:t>Labyrinth</w:t>
      </w:r>
      <w:r w:rsidRPr="004D6894">
        <w:rPr>
          <w:rFonts w:ascii="Cambria" w:hAnsi="Cambria"/>
          <w:b/>
          <w:i/>
          <w:color w:val="auto"/>
          <w:sz w:val="20"/>
        </w:rPr>
        <w:t xml:space="preserve"> </w:t>
      </w:r>
      <w:r w:rsidRPr="004D6894">
        <w:rPr>
          <w:rFonts w:ascii="Cambria" w:hAnsi="Cambria"/>
          <w:b/>
          <w:color w:val="auto"/>
          <w:sz w:val="20"/>
        </w:rPr>
        <w:sym w:font="Wingdings" w:char="F0E0"/>
      </w:r>
      <w:r w:rsidRPr="004D6894">
        <w:rPr>
          <w:rFonts w:ascii="Cambria" w:hAnsi="Cambria"/>
          <w:color w:val="auto"/>
          <w:sz w:val="20"/>
        </w:rPr>
        <w:t xml:space="preserve"> b/c</w:t>
      </w:r>
      <w:r w:rsidRPr="004D6894">
        <w:rPr>
          <w:rFonts w:ascii="Cambria" w:hAnsi="Cambria"/>
          <w:b/>
          <w:color w:val="auto"/>
          <w:sz w:val="20"/>
        </w:rPr>
        <w:t xml:space="preserve"> </w:t>
      </w:r>
      <w:r w:rsidRPr="004D6894">
        <w:rPr>
          <w:rFonts w:ascii="Cambria" w:hAnsi="Cambria"/>
          <w:color w:val="auto"/>
          <w:sz w:val="20"/>
        </w:rPr>
        <w:t>many twists, turns, detours, and dead ends that women encounter along their way up org</w:t>
      </w:r>
    </w:p>
    <w:p w14:paraId="2337BBC4" w14:textId="77777777" w:rsidR="00FE3EE1" w:rsidRPr="004D6894" w:rsidRDefault="00FE3EE1" w:rsidP="003B027F">
      <w:pPr>
        <w:pStyle w:val="Body"/>
        <w:ind w:left="720"/>
        <w:rPr>
          <w:rFonts w:ascii="Cambria" w:hAnsi="Cambria"/>
          <w:color w:val="auto"/>
          <w:sz w:val="20"/>
        </w:rPr>
      </w:pPr>
    </w:p>
    <w:p w14:paraId="2C2B0055" w14:textId="77777777" w:rsidR="00FE3EE1" w:rsidRPr="004D6894" w:rsidRDefault="00FE3EE1" w:rsidP="003B027F">
      <w:pPr>
        <w:pStyle w:val="Body"/>
        <w:numPr>
          <w:ilvl w:val="0"/>
          <w:numId w:val="50"/>
        </w:numPr>
        <w:rPr>
          <w:rFonts w:ascii="Cambria" w:hAnsi="Cambria"/>
          <w:color w:val="auto"/>
          <w:sz w:val="20"/>
        </w:rPr>
      </w:pPr>
      <w:r w:rsidRPr="004D6894">
        <w:rPr>
          <w:rFonts w:ascii="Cambria" w:hAnsi="Cambria"/>
          <w:color w:val="auto"/>
          <w:sz w:val="20"/>
          <w:highlight w:val="cyan"/>
        </w:rPr>
        <w:t>Barriers than women encounter in orgs</w:t>
      </w:r>
      <w:r w:rsidRPr="004D6894">
        <w:rPr>
          <w:rFonts w:ascii="Cambria" w:hAnsi="Cambria"/>
          <w:color w:val="auto"/>
          <w:sz w:val="20"/>
        </w:rPr>
        <w:t>:</w:t>
      </w:r>
    </w:p>
    <w:p w14:paraId="08B88437" w14:textId="77777777" w:rsidR="00FE3EE1" w:rsidRPr="004D6894" w:rsidRDefault="00FE3EE1" w:rsidP="003B027F">
      <w:pPr>
        <w:pStyle w:val="Body"/>
        <w:numPr>
          <w:ilvl w:val="1"/>
          <w:numId w:val="50"/>
        </w:numPr>
        <w:rPr>
          <w:rFonts w:ascii="Cambria" w:hAnsi="Cambria"/>
          <w:color w:val="auto"/>
          <w:sz w:val="20"/>
        </w:rPr>
      </w:pPr>
      <w:r w:rsidRPr="004D6894">
        <w:rPr>
          <w:rFonts w:ascii="Cambria" w:hAnsi="Cambria"/>
          <w:b/>
          <w:color w:val="FF0000"/>
          <w:sz w:val="20"/>
        </w:rPr>
        <w:t>Vestiges of Prejudice</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men continue to receive higher wages &amp; faster promotions than women with equal qualifications </w:t>
      </w:r>
    </w:p>
    <w:p w14:paraId="29B4E276" w14:textId="77777777" w:rsidR="00FE3EE1" w:rsidRPr="004D6894" w:rsidRDefault="00FE3EE1" w:rsidP="003B027F">
      <w:pPr>
        <w:pStyle w:val="Body"/>
        <w:numPr>
          <w:ilvl w:val="1"/>
          <w:numId w:val="50"/>
        </w:numPr>
        <w:rPr>
          <w:rFonts w:ascii="Cambria" w:hAnsi="Cambria"/>
          <w:color w:val="auto"/>
          <w:sz w:val="20"/>
        </w:rPr>
      </w:pPr>
      <w:r w:rsidRPr="004D6894">
        <w:rPr>
          <w:rFonts w:ascii="Cambria" w:hAnsi="Cambria"/>
          <w:b/>
          <w:color w:val="FF0000"/>
          <w:sz w:val="20"/>
        </w:rPr>
        <w:t>Resistance to Women’s Leadership</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men are perceived as having </w:t>
      </w:r>
      <w:proofErr w:type="spellStart"/>
      <w:r w:rsidRPr="004D6894">
        <w:rPr>
          <w:rFonts w:ascii="Cambria" w:hAnsi="Cambria"/>
          <w:i/>
          <w:color w:val="auto"/>
          <w:sz w:val="20"/>
          <w:u w:val="single"/>
        </w:rPr>
        <w:t>agentic</w:t>
      </w:r>
      <w:proofErr w:type="spellEnd"/>
      <w:r w:rsidRPr="004D6894">
        <w:rPr>
          <w:rFonts w:ascii="Cambria" w:hAnsi="Cambria"/>
          <w:i/>
          <w:color w:val="auto"/>
          <w:sz w:val="20"/>
          <w:u w:val="single"/>
        </w:rPr>
        <w:t xml:space="preserve"> traits</w:t>
      </w:r>
      <w:r w:rsidRPr="004D6894">
        <w:rPr>
          <w:rFonts w:ascii="Cambria" w:hAnsi="Cambria"/>
          <w:i/>
          <w:color w:val="auto"/>
          <w:sz w:val="20"/>
        </w:rPr>
        <w:t xml:space="preserve"> </w:t>
      </w:r>
      <w:r w:rsidRPr="004D6894">
        <w:rPr>
          <w:rFonts w:ascii="Cambria" w:hAnsi="Cambria"/>
          <w:color w:val="auto"/>
          <w:sz w:val="20"/>
        </w:rPr>
        <w:t xml:space="preserve">(convey command/control &amp; more associated with effective leadership), while women have </w:t>
      </w:r>
      <w:r w:rsidRPr="004D6894">
        <w:rPr>
          <w:rFonts w:ascii="Cambria" w:hAnsi="Cambria"/>
          <w:i/>
          <w:color w:val="auto"/>
          <w:sz w:val="20"/>
          <w:u w:val="single"/>
        </w:rPr>
        <w:t>communal traits</w:t>
      </w:r>
      <w:r w:rsidRPr="004D6894">
        <w:rPr>
          <w:rFonts w:ascii="Cambria" w:hAnsi="Cambria"/>
          <w:color w:val="auto"/>
          <w:sz w:val="20"/>
        </w:rPr>
        <w:t xml:space="preserve"> (convey compassion)</w:t>
      </w:r>
    </w:p>
    <w:p w14:paraId="1B60905A" w14:textId="77777777" w:rsidR="00FE3EE1" w:rsidRPr="004D6894" w:rsidRDefault="00FE3EE1" w:rsidP="003B027F">
      <w:pPr>
        <w:pStyle w:val="Body"/>
        <w:numPr>
          <w:ilvl w:val="1"/>
          <w:numId w:val="50"/>
        </w:numPr>
        <w:rPr>
          <w:rFonts w:ascii="Cambria" w:hAnsi="Cambria"/>
          <w:color w:val="auto"/>
          <w:sz w:val="20"/>
        </w:rPr>
      </w:pPr>
      <w:r w:rsidRPr="004D6894">
        <w:rPr>
          <w:rFonts w:ascii="Cambria" w:hAnsi="Cambria"/>
          <w:b/>
          <w:color w:val="FF0000"/>
          <w:sz w:val="20"/>
        </w:rPr>
        <w:t>Issues if Leadership Style</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women leaders often struggle to find appropriate leadership style that reconciles the communal &amp; </w:t>
      </w:r>
      <w:proofErr w:type="spellStart"/>
      <w:r w:rsidRPr="004D6894">
        <w:rPr>
          <w:rFonts w:ascii="Cambria" w:hAnsi="Cambria"/>
          <w:color w:val="auto"/>
          <w:sz w:val="20"/>
        </w:rPr>
        <w:t>agentic</w:t>
      </w:r>
      <w:proofErr w:type="spellEnd"/>
      <w:r w:rsidRPr="004D6894">
        <w:rPr>
          <w:rFonts w:ascii="Cambria" w:hAnsi="Cambria"/>
          <w:color w:val="auto"/>
          <w:sz w:val="20"/>
        </w:rPr>
        <w:t xml:space="preserve"> traits b/c when they show an </w:t>
      </w:r>
      <w:proofErr w:type="spellStart"/>
      <w:r w:rsidRPr="004D6894">
        <w:rPr>
          <w:rFonts w:ascii="Cambria" w:hAnsi="Cambria"/>
          <w:color w:val="auto"/>
          <w:sz w:val="20"/>
        </w:rPr>
        <w:t>agentic</w:t>
      </w:r>
      <w:proofErr w:type="spellEnd"/>
      <w:r w:rsidRPr="004D6894">
        <w:rPr>
          <w:rFonts w:ascii="Cambria" w:hAnsi="Cambria"/>
          <w:color w:val="auto"/>
          <w:sz w:val="20"/>
        </w:rPr>
        <w:t xml:space="preserve"> style they are criticized for lacking communal and vice versa</w:t>
      </w:r>
    </w:p>
    <w:p w14:paraId="628E8B1C" w14:textId="77777777" w:rsidR="00FE3EE1" w:rsidRPr="004D6894" w:rsidRDefault="00FE3EE1" w:rsidP="003B027F">
      <w:pPr>
        <w:pStyle w:val="Body"/>
        <w:numPr>
          <w:ilvl w:val="0"/>
          <w:numId w:val="50"/>
        </w:numPr>
        <w:rPr>
          <w:rFonts w:ascii="Cambria" w:hAnsi="Cambria"/>
          <w:color w:val="auto"/>
          <w:sz w:val="20"/>
        </w:rPr>
      </w:pPr>
      <w:r w:rsidRPr="004D6894">
        <w:rPr>
          <w:rFonts w:ascii="Cambria" w:hAnsi="Cambria"/>
          <w:color w:val="auto"/>
          <w:sz w:val="20"/>
          <w:highlight w:val="cyan"/>
        </w:rPr>
        <w:t xml:space="preserve">However, many qualities of successful women executives are </w:t>
      </w:r>
      <w:proofErr w:type="spellStart"/>
      <w:r w:rsidRPr="004D6894">
        <w:rPr>
          <w:rFonts w:ascii="Cambria" w:hAnsi="Cambria"/>
          <w:color w:val="auto"/>
          <w:sz w:val="20"/>
          <w:highlight w:val="cyan"/>
        </w:rPr>
        <w:t>agentic</w:t>
      </w:r>
      <w:proofErr w:type="spellEnd"/>
      <w:r w:rsidRPr="004D6894">
        <w:rPr>
          <w:rFonts w:ascii="Cambria" w:hAnsi="Cambria"/>
          <w:color w:val="auto"/>
          <w:sz w:val="20"/>
        </w:rPr>
        <w:t>:</w:t>
      </w:r>
    </w:p>
    <w:p w14:paraId="117B96C7" w14:textId="77777777" w:rsidR="00FE3EE1" w:rsidRPr="004D6894" w:rsidRDefault="00FE3EE1" w:rsidP="003B027F">
      <w:pPr>
        <w:pStyle w:val="Body"/>
        <w:numPr>
          <w:ilvl w:val="1"/>
          <w:numId w:val="50"/>
        </w:numPr>
        <w:rPr>
          <w:rFonts w:ascii="Cambria" w:hAnsi="Cambria"/>
          <w:color w:val="auto"/>
          <w:sz w:val="20"/>
        </w:rPr>
      </w:pPr>
      <w:r w:rsidRPr="004D6894">
        <w:rPr>
          <w:rFonts w:ascii="Cambria" w:hAnsi="Cambria"/>
          <w:b/>
          <w:color w:val="FF0000"/>
          <w:sz w:val="20"/>
        </w:rPr>
        <w:t>Demands of Family Life</w:t>
      </w:r>
      <w:r w:rsidRPr="004D6894">
        <w:rPr>
          <w:rFonts w:ascii="Cambria" w:hAnsi="Cambria"/>
          <w:b/>
          <w:color w:val="auto"/>
          <w:sz w:val="20"/>
        </w:rPr>
        <w:t xml:space="preserve"> </w:t>
      </w:r>
      <w:r w:rsidRPr="004D6894">
        <w:rPr>
          <w:rFonts w:ascii="Cambria" w:hAnsi="Cambria"/>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women remain more responsible for domestic work &amp; child rearing, thus have fewer years of work experience &amp; employment </w:t>
      </w:r>
      <w:r w:rsidRPr="004D6894">
        <w:rPr>
          <w:rFonts w:ascii="Cambria" w:hAnsi="Cambria"/>
          <w:color w:val="auto"/>
          <w:sz w:val="20"/>
        </w:rPr>
        <w:sym w:font="Wingdings" w:char="F0E0"/>
      </w:r>
      <w:r w:rsidRPr="004D6894">
        <w:rPr>
          <w:rFonts w:ascii="Cambria" w:hAnsi="Cambria"/>
          <w:color w:val="auto"/>
          <w:sz w:val="20"/>
        </w:rPr>
        <w:t xml:space="preserve"> slows career progress/pay</w:t>
      </w:r>
    </w:p>
    <w:p w14:paraId="4D540F75" w14:textId="77777777" w:rsidR="00FE3EE1" w:rsidRPr="004D6894" w:rsidRDefault="00FE3EE1" w:rsidP="003B027F">
      <w:pPr>
        <w:pStyle w:val="Body"/>
        <w:numPr>
          <w:ilvl w:val="1"/>
          <w:numId w:val="50"/>
        </w:numPr>
        <w:rPr>
          <w:rFonts w:ascii="Cambria" w:hAnsi="Cambria"/>
          <w:color w:val="auto"/>
          <w:sz w:val="20"/>
        </w:rPr>
      </w:pPr>
      <w:r w:rsidRPr="004D6894">
        <w:rPr>
          <w:rFonts w:ascii="Cambria" w:hAnsi="Cambria"/>
          <w:b/>
          <w:color w:val="FF0000"/>
          <w:sz w:val="20"/>
        </w:rPr>
        <w:t>Underinvestment in Social Capital</w:t>
      </w:r>
      <w:r w:rsidRPr="004D6894">
        <w:rPr>
          <w:rFonts w:ascii="Cambria" w:hAnsi="Cambria"/>
          <w:b/>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women have less time for socializing with colleagues and developing social networks &amp; often have difficulty breaking in to social networks that are male </w:t>
      </w:r>
      <w:r w:rsidRPr="004D6894">
        <w:rPr>
          <w:rFonts w:ascii="Cambria" w:hAnsi="Cambria"/>
          <w:color w:val="auto"/>
          <w:sz w:val="20"/>
        </w:rPr>
        <w:sym w:font="Wingdings" w:char="F0E0"/>
      </w:r>
      <w:r w:rsidRPr="004D6894">
        <w:rPr>
          <w:rFonts w:ascii="Cambria" w:hAnsi="Cambria"/>
          <w:color w:val="auto"/>
          <w:sz w:val="20"/>
        </w:rPr>
        <w:t xml:space="preserve"> less social capital</w:t>
      </w:r>
    </w:p>
    <w:p w14:paraId="2CE1DA11" w14:textId="77777777" w:rsidR="00FE3EE1" w:rsidRPr="004D6894" w:rsidRDefault="00FE3EE1" w:rsidP="003B027F">
      <w:pPr>
        <w:pStyle w:val="Body"/>
        <w:numPr>
          <w:ilvl w:val="0"/>
          <w:numId w:val="50"/>
        </w:numPr>
        <w:rPr>
          <w:rFonts w:ascii="Cambria" w:hAnsi="Cambria"/>
          <w:color w:val="auto"/>
          <w:sz w:val="20"/>
        </w:rPr>
      </w:pPr>
      <w:r w:rsidRPr="004D6894">
        <w:rPr>
          <w:rFonts w:ascii="Cambria" w:hAnsi="Cambria"/>
          <w:b/>
          <w:color w:val="auto"/>
          <w:sz w:val="20"/>
        </w:rPr>
        <w:t xml:space="preserve">FINDINGS: </w:t>
      </w:r>
      <w:r w:rsidRPr="004D6894">
        <w:rPr>
          <w:rFonts w:ascii="Cambria" w:hAnsi="Cambria"/>
          <w:color w:val="auto"/>
          <w:sz w:val="20"/>
        </w:rPr>
        <w:t>determination &amp; perseverance = more common quality of successful women execs</w:t>
      </w:r>
    </w:p>
    <w:p w14:paraId="6F777A7E" w14:textId="77777777" w:rsidR="00FE3EE1" w:rsidRPr="004D6894" w:rsidRDefault="00FE3EE1" w:rsidP="003B027F">
      <w:pPr>
        <w:pStyle w:val="Body"/>
        <w:numPr>
          <w:ilvl w:val="0"/>
          <w:numId w:val="50"/>
        </w:numPr>
        <w:rPr>
          <w:rFonts w:ascii="Cambria" w:hAnsi="Cambria"/>
          <w:color w:val="auto"/>
          <w:sz w:val="20"/>
          <w:highlight w:val="yellow"/>
        </w:rPr>
      </w:pPr>
      <w:r w:rsidRPr="004D6894">
        <w:rPr>
          <w:rFonts w:ascii="Cambria" w:hAnsi="Cambria"/>
          <w:b/>
          <w:color w:val="auto"/>
          <w:sz w:val="20"/>
          <w:highlight w:val="yellow"/>
        </w:rPr>
        <w:t>If org want to remove barriers that prevent women from advancing to leadership roles, they should:</w:t>
      </w:r>
    </w:p>
    <w:p w14:paraId="55A31614" w14:textId="77777777" w:rsidR="00FE3EE1" w:rsidRPr="004D6894" w:rsidRDefault="00FE3EE1" w:rsidP="003B027F">
      <w:pPr>
        <w:pStyle w:val="Body"/>
        <w:numPr>
          <w:ilvl w:val="1"/>
          <w:numId w:val="50"/>
        </w:numPr>
        <w:rPr>
          <w:rFonts w:ascii="Cambria" w:hAnsi="Cambria"/>
          <w:color w:val="auto"/>
          <w:sz w:val="20"/>
        </w:rPr>
      </w:pPr>
      <w:r w:rsidRPr="004D6894">
        <w:rPr>
          <w:rFonts w:ascii="Cambria" w:hAnsi="Cambria"/>
          <w:color w:val="auto"/>
          <w:sz w:val="20"/>
        </w:rPr>
        <w:t xml:space="preserve">Increase awareness of psych drivers of prejudice toward female leaders </w:t>
      </w:r>
    </w:p>
    <w:p w14:paraId="6C92E317" w14:textId="77777777" w:rsidR="00FE3EE1" w:rsidRPr="004D6894" w:rsidRDefault="00FE3EE1" w:rsidP="003B027F">
      <w:pPr>
        <w:pStyle w:val="Body"/>
        <w:numPr>
          <w:ilvl w:val="1"/>
          <w:numId w:val="50"/>
        </w:numPr>
        <w:rPr>
          <w:rFonts w:ascii="Cambria" w:hAnsi="Cambria"/>
          <w:color w:val="auto"/>
          <w:sz w:val="20"/>
        </w:rPr>
      </w:pPr>
      <w:r w:rsidRPr="004D6894">
        <w:rPr>
          <w:rFonts w:ascii="Cambria" w:hAnsi="Cambria"/>
          <w:color w:val="auto"/>
          <w:sz w:val="20"/>
        </w:rPr>
        <w:t>Change long hours norm</w:t>
      </w:r>
    </w:p>
    <w:p w14:paraId="5A1EE3C9" w14:textId="77777777" w:rsidR="00FE3EE1" w:rsidRPr="004D6894" w:rsidRDefault="00FE3EE1" w:rsidP="003B027F">
      <w:pPr>
        <w:pStyle w:val="Body"/>
        <w:numPr>
          <w:ilvl w:val="1"/>
          <w:numId w:val="50"/>
        </w:numPr>
        <w:rPr>
          <w:rFonts w:ascii="Cambria" w:hAnsi="Cambria"/>
          <w:color w:val="auto"/>
          <w:sz w:val="20"/>
        </w:rPr>
      </w:pPr>
      <w:r w:rsidRPr="004D6894">
        <w:rPr>
          <w:rFonts w:ascii="Cambria" w:hAnsi="Cambria"/>
          <w:color w:val="auto"/>
          <w:sz w:val="20"/>
        </w:rPr>
        <w:t xml:space="preserve">Reduce subjectivity of performance </w:t>
      </w:r>
      <w:proofErr w:type="spellStart"/>
      <w:r w:rsidRPr="004D6894">
        <w:rPr>
          <w:rFonts w:ascii="Cambria" w:hAnsi="Cambria"/>
          <w:color w:val="auto"/>
          <w:sz w:val="20"/>
        </w:rPr>
        <w:t>evals</w:t>
      </w:r>
      <w:proofErr w:type="spellEnd"/>
    </w:p>
    <w:p w14:paraId="6E158EBA" w14:textId="77777777" w:rsidR="00FE3EE1" w:rsidRPr="004D6894" w:rsidRDefault="00FE3EE1" w:rsidP="003B027F">
      <w:pPr>
        <w:pStyle w:val="Body"/>
        <w:numPr>
          <w:ilvl w:val="1"/>
          <w:numId w:val="50"/>
        </w:numPr>
        <w:rPr>
          <w:rFonts w:ascii="Cambria" w:hAnsi="Cambria"/>
          <w:color w:val="auto"/>
          <w:sz w:val="20"/>
        </w:rPr>
      </w:pPr>
      <w:r w:rsidRPr="004D6894">
        <w:rPr>
          <w:rFonts w:ascii="Cambria" w:hAnsi="Cambria"/>
          <w:color w:val="auto"/>
          <w:sz w:val="20"/>
        </w:rPr>
        <w:t xml:space="preserve">Use open-recruitment tools </w:t>
      </w:r>
      <w:r w:rsidRPr="004D6894">
        <w:rPr>
          <w:rFonts w:ascii="Cambria" w:hAnsi="Cambria"/>
          <w:color w:val="auto"/>
          <w:sz w:val="20"/>
        </w:rPr>
        <w:sym w:font="Wingdings" w:char="F0E0"/>
      </w:r>
      <w:r w:rsidRPr="004D6894">
        <w:rPr>
          <w:rFonts w:ascii="Cambria" w:hAnsi="Cambria"/>
          <w:color w:val="auto"/>
          <w:sz w:val="20"/>
        </w:rPr>
        <w:t xml:space="preserve"> advertising &amp; employment agencies</w:t>
      </w:r>
    </w:p>
    <w:p w14:paraId="4C116750" w14:textId="77777777" w:rsidR="00FE3EE1" w:rsidRPr="004D6894" w:rsidRDefault="00FE3EE1" w:rsidP="003B027F">
      <w:pPr>
        <w:pStyle w:val="Body"/>
        <w:numPr>
          <w:ilvl w:val="1"/>
          <w:numId w:val="50"/>
        </w:numPr>
        <w:rPr>
          <w:rFonts w:ascii="Cambria" w:hAnsi="Cambria"/>
          <w:color w:val="auto"/>
          <w:sz w:val="20"/>
        </w:rPr>
      </w:pPr>
      <w:r w:rsidRPr="004D6894">
        <w:rPr>
          <w:rFonts w:ascii="Cambria" w:hAnsi="Cambria"/>
          <w:color w:val="auto"/>
          <w:sz w:val="20"/>
        </w:rPr>
        <w:t>Ensure a mass of women in exec positions</w:t>
      </w:r>
    </w:p>
    <w:p w14:paraId="52B537B6" w14:textId="77777777" w:rsidR="00FE3EE1" w:rsidRPr="004D6894" w:rsidRDefault="00FE3EE1" w:rsidP="003B027F">
      <w:pPr>
        <w:pStyle w:val="Body"/>
        <w:numPr>
          <w:ilvl w:val="1"/>
          <w:numId w:val="50"/>
        </w:numPr>
        <w:rPr>
          <w:rFonts w:ascii="Cambria" w:hAnsi="Cambria"/>
          <w:color w:val="auto"/>
          <w:sz w:val="20"/>
        </w:rPr>
      </w:pPr>
      <w:r w:rsidRPr="004D6894">
        <w:rPr>
          <w:rFonts w:ascii="Cambria" w:hAnsi="Cambria"/>
          <w:color w:val="auto"/>
          <w:sz w:val="20"/>
        </w:rPr>
        <w:t>Prepare women for line mgmt.</w:t>
      </w:r>
    </w:p>
    <w:p w14:paraId="0D271E2E" w14:textId="77777777" w:rsidR="00FE3EE1" w:rsidRPr="004D6894" w:rsidRDefault="00FE3EE1" w:rsidP="003B027F">
      <w:pPr>
        <w:pStyle w:val="Body"/>
        <w:numPr>
          <w:ilvl w:val="1"/>
          <w:numId w:val="50"/>
        </w:numPr>
        <w:rPr>
          <w:rFonts w:ascii="Cambria" w:hAnsi="Cambria"/>
          <w:color w:val="auto"/>
          <w:sz w:val="20"/>
        </w:rPr>
      </w:pPr>
      <w:r w:rsidRPr="004D6894">
        <w:rPr>
          <w:rFonts w:ascii="Cambria" w:hAnsi="Cambria"/>
          <w:color w:val="auto"/>
          <w:sz w:val="20"/>
        </w:rPr>
        <w:t>Est. family-friendly HR practices</w:t>
      </w:r>
    </w:p>
    <w:p w14:paraId="30BD951E" w14:textId="77777777" w:rsidR="00FE3EE1" w:rsidRPr="004D6894" w:rsidRDefault="00FE3EE1" w:rsidP="003B027F">
      <w:pPr>
        <w:pStyle w:val="Body"/>
        <w:rPr>
          <w:rFonts w:ascii="Cambria" w:hAnsi="Cambria"/>
          <w:color w:val="auto"/>
          <w:sz w:val="20"/>
        </w:rPr>
      </w:pPr>
    </w:p>
    <w:p w14:paraId="740E6188" w14:textId="77777777" w:rsidR="00FE3EE1" w:rsidRPr="004D6894" w:rsidRDefault="00FE3EE1" w:rsidP="003B027F">
      <w:pPr>
        <w:rPr>
          <w:rFonts w:ascii="Cambria" w:hAnsi="Cambria"/>
          <w:sz w:val="20"/>
          <w:szCs w:val="20"/>
        </w:rPr>
      </w:pPr>
    </w:p>
    <w:p w14:paraId="66C0A31A" w14:textId="77777777" w:rsidR="00FE3EE1" w:rsidRPr="004D6894" w:rsidRDefault="00FE3EE1" w:rsidP="003B027F">
      <w:pPr>
        <w:rPr>
          <w:rFonts w:ascii="Cambria" w:hAnsi="Cambria"/>
          <w:sz w:val="20"/>
          <w:szCs w:val="20"/>
        </w:rPr>
      </w:pPr>
    </w:p>
    <w:p w14:paraId="073E10AA" w14:textId="77777777" w:rsidR="00EC5DEE" w:rsidRPr="004D6894" w:rsidRDefault="00EC5DEE" w:rsidP="003B027F">
      <w:pPr>
        <w:rPr>
          <w:rFonts w:ascii="Cambria" w:hAnsi="Cambria"/>
          <w:sz w:val="20"/>
          <w:szCs w:val="20"/>
        </w:rPr>
      </w:pPr>
    </w:p>
    <w:p w14:paraId="7311F2AA" w14:textId="77777777" w:rsidR="00EC5DEE" w:rsidRPr="004D6894" w:rsidRDefault="00EC5DEE" w:rsidP="003B027F">
      <w:pPr>
        <w:rPr>
          <w:rFonts w:ascii="Cambria" w:hAnsi="Cambria"/>
          <w:sz w:val="20"/>
          <w:szCs w:val="20"/>
        </w:rPr>
      </w:pPr>
    </w:p>
    <w:p w14:paraId="12976AB5" w14:textId="77777777" w:rsidR="00EC5DEE" w:rsidRPr="004D6894" w:rsidRDefault="00EC5DEE" w:rsidP="003B027F">
      <w:pPr>
        <w:rPr>
          <w:rFonts w:ascii="Cambria" w:hAnsi="Cambria"/>
          <w:sz w:val="20"/>
          <w:szCs w:val="20"/>
        </w:rPr>
      </w:pPr>
    </w:p>
    <w:p w14:paraId="55E55A79" w14:textId="77777777" w:rsidR="00EC5DEE" w:rsidRPr="004D6894" w:rsidRDefault="00EC5DEE" w:rsidP="003B027F">
      <w:pPr>
        <w:rPr>
          <w:rFonts w:ascii="Cambria" w:hAnsi="Cambria"/>
          <w:sz w:val="20"/>
          <w:szCs w:val="20"/>
        </w:rPr>
      </w:pPr>
    </w:p>
    <w:p w14:paraId="5ACCC10D" w14:textId="77777777" w:rsidR="00EC5DEE" w:rsidRPr="004D6894" w:rsidRDefault="00EC5DEE" w:rsidP="003B027F">
      <w:pPr>
        <w:rPr>
          <w:rFonts w:ascii="Cambria" w:hAnsi="Cambria"/>
          <w:sz w:val="20"/>
          <w:szCs w:val="20"/>
        </w:rPr>
      </w:pPr>
    </w:p>
    <w:p w14:paraId="7C16FB8B" w14:textId="77777777" w:rsidR="00EC5DEE" w:rsidRPr="004D6894" w:rsidRDefault="00EC5DEE" w:rsidP="003B027F">
      <w:pPr>
        <w:rPr>
          <w:rFonts w:ascii="Cambria" w:hAnsi="Cambria"/>
          <w:sz w:val="20"/>
          <w:szCs w:val="20"/>
        </w:rPr>
      </w:pPr>
    </w:p>
    <w:p w14:paraId="18BCEBF3" w14:textId="77777777" w:rsidR="00EC5DEE" w:rsidRPr="004D6894" w:rsidRDefault="00EC5DEE" w:rsidP="003B027F">
      <w:pPr>
        <w:rPr>
          <w:rFonts w:ascii="Cambria" w:hAnsi="Cambria"/>
          <w:sz w:val="20"/>
          <w:szCs w:val="20"/>
        </w:rPr>
      </w:pPr>
    </w:p>
    <w:p w14:paraId="22B484D9" w14:textId="77777777" w:rsidR="00EC5DEE" w:rsidRPr="004D6894" w:rsidRDefault="00EC5DEE" w:rsidP="003B027F">
      <w:pPr>
        <w:rPr>
          <w:rFonts w:ascii="Cambria" w:hAnsi="Cambria"/>
          <w:sz w:val="20"/>
          <w:szCs w:val="20"/>
        </w:rPr>
      </w:pPr>
    </w:p>
    <w:p w14:paraId="02593BD2" w14:textId="77777777" w:rsidR="00EC5DEE" w:rsidRPr="004D6894" w:rsidRDefault="00EC5DEE" w:rsidP="003B027F">
      <w:pPr>
        <w:rPr>
          <w:rFonts w:ascii="Cambria" w:hAnsi="Cambria"/>
          <w:sz w:val="20"/>
          <w:szCs w:val="20"/>
        </w:rPr>
      </w:pPr>
    </w:p>
    <w:p w14:paraId="3458A99A" w14:textId="77777777" w:rsidR="00EC5DEE" w:rsidRPr="004D6894" w:rsidRDefault="00EC5DEE" w:rsidP="003B027F">
      <w:pPr>
        <w:rPr>
          <w:rFonts w:ascii="Cambria" w:hAnsi="Cambria"/>
          <w:sz w:val="20"/>
          <w:szCs w:val="20"/>
        </w:rPr>
      </w:pPr>
    </w:p>
    <w:p w14:paraId="486F4945" w14:textId="77777777" w:rsidR="00EC5DEE" w:rsidRPr="004D6894" w:rsidRDefault="00EC5DEE" w:rsidP="003B027F">
      <w:pPr>
        <w:rPr>
          <w:rFonts w:ascii="Cambria" w:hAnsi="Cambria"/>
          <w:sz w:val="20"/>
          <w:szCs w:val="20"/>
        </w:rPr>
      </w:pPr>
    </w:p>
    <w:p w14:paraId="705AC21E" w14:textId="77777777" w:rsidR="00EC5DEE" w:rsidRPr="004D6894" w:rsidRDefault="00EC5DEE" w:rsidP="003B027F">
      <w:pPr>
        <w:rPr>
          <w:rFonts w:ascii="Cambria" w:hAnsi="Cambria"/>
          <w:sz w:val="20"/>
          <w:szCs w:val="20"/>
        </w:rPr>
      </w:pPr>
    </w:p>
    <w:p w14:paraId="64D5E1DF" w14:textId="77777777" w:rsidR="00EC5DEE" w:rsidRPr="004D6894" w:rsidRDefault="00EC5DEE" w:rsidP="003B027F">
      <w:pPr>
        <w:rPr>
          <w:rFonts w:ascii="Cambria" w:hAnsi="Cambria"/>
          <w:sz w:val="20"/>
          <w:szCs w:val="20"/>
        </w:rPr>
      </w:pPr>
    </w:p>
    <w:p w14:paraId="7C471448" w14:textId="77777777" w:rsidR="00EC5DEE" w:rsidRPr="004D6894" w:rsidRDefault="00EC5DEE" w:rsidP="003B027F">
      <w:pPr>
        <w:rPr>
          <w:rFonts w:ascii="Cambria" w:hAnsi="Cambria"/>
          <w:sz w:val="20"/>
          <w:szCs w:val="20"/>
        </w:rPr>
      </w:pPr>
    </w:p>
    <w:p w14:paraId="25F05490" w14:textId="77777777" w:rsidR="00EC5DEE" w:rsidRPr="004D6894" w:rsidRDefault="00EC5DEE" w:rsidP="003B027F">
      <w:pPr>
        <w:rPr>
          <w:rFonts w:ascii="Cambria" w:hAnsi="Cambria"/>
          <w:sz w:val="20"/>
          <w:szCs w:val="20"/>
        </w:rPr>
      </w:pPr>
    </w:p>
    <w:p w14:paraId="39066BB2" w14:textId="77777777" w:rsidR="00713DB2" w:rsidRPr="004D6894" w:rsidRDefault="00713DB2" w:rsidP="003B027F">
      <w:pPr>
        <w:rPr>
          <w:rFonts w:ascii="Cambria" w:hAnsi="Cambria"/>
          <w:sz w:val="20"/>
          <w:szCs w:val="20"/>
        </w:rPr>
      </w:pPr>
    </w:p>
    <w:p w14:paraId="0FE8D801" w14:textId="77777777" w:rsidR="00EC5DEE" w:rsidRPr="004D6894" w:rsidRDefault="00EC5DEE" w:rsidP="003B027F">
      <w:pPr>
        <w:contextualSpacing/>
        <w:rPr>
          <w:rFonts w:ascii="Cambria" w:hAnsi="Cambria"/>
          <w:b/>
          <w:sz w:val="20"/>
          <w:szCs w:val="20"/>
          <w:u w:val="single"/>
        </w:rPr>
      </w:pPr>
      <w:r w:rsidRPr="004D6894">
        <w:rPr>
          <w:rFonts w:ascii="Cambria" w:hAnsi="Cambria"/>
          <w:b/>
          <w:sz w:val="20"/>
          <w:szCs w:val="20"/>
          <w:u w:val="single"/>
        </w:rPr>
        <w:t xml:space="preserve">Chapter 10 – Communication </w:t>
      </w:r>
    </w:p>
    <w:p w14:paraId="72B360F9" w14:textId="77777777" w:rsidR="00EC5DEE" w:rsidRPr="004D6894" w:rsidRDefault="00EC5DEE" w:rsidP="003B027F">
      <w:pPr>
        <w:contextualSpacing/>
        <w:rPr>
          <w:rFonts w:ascii="Cambria" w:hAnsi="Cambria"/>
          <w:b/>
          <w:sz w:val="20"/>
          <w:szCs w:val="20"/>
          <w:u w:val="single"/>
        </w:rPr>
      </w:pPr>
    </w:p>
    <w:p w14:paraId="669C1CA7" w14:textId="77777777" w:rsidR="00EC5DEE" w:rsidRPr="004D6894" w:rsidRDefault="00EC5DEE" w:rsidP="003B027F">
      <w:pPr>
        <w:pStyle w:val="ListParagraph"/>
        <w:numPr>
          <w:ilvl w:val="0"/>
          <w:numId w:val="70"/>
        </w:numPr>
        <w:spacing w:after="0"/>
        <w:rPr>
          <w:b/>
          <w:sz w:val="20"/>
          <w:szCs w:val="20"/>
          <w:u w:val="single"/>
        </w:rPr>
      </w:pPr>
      <w:r w:rsidRPr="004D6894">
        <w:rPr>
          <w:sz w:val="20"/>
          <w:szCs w:val="20"/>
        </w:rPr>
        <w:t xml:space="preserve">The Rumor Mill, informal Q&amp;A sessions with President Alastair </w:t>
      </w:r>
      <w:proofErr w:type="spellStart"/>
      <w:r w:rsidRPr="004D6894">
        <w:rPr>
          <w:sz w:val="20"/>
          <w:szCs w:val="20"/>
        </w:rPr>
        <w:t>Summarlee</w:t>
      </w:r>
      <w:proofErr w:type="spellEnd"/>
      <w:r w:rsidRPr="004D6894">
        <w:rPr>
          <w:sz w:val="20"/>
          <w:szCs w:val="20"/>
        </w:rPr>
        <w:t xml:space="preserve"> of Guelph, are communicating with faculty, staff, and students in the uncertain economic times</w:t>
      </w:r>
    </w:p>
    <w:p w14:paraId="0E04179A" w14:textId="77777777" w:rsidR="00EC5DEE" w:rsidRPr="004D6894" w:rsidRDefault="00EC5DEE" w:rsidP="003B027F">
      <w:pPr>
        <w:contextualSpacing/>
        <w:rPr>
          <w:rFonts w:ascii="Cambria" w:hAnsi="Cambria"/>
          <w:b/>
          <w:sz w:val="20"/>
          <w:szCs w:val="20"/>
          <w:u w:val="single"/>
        </w:rPr>
      </w:pPr>
      <w:r w:rsidRPr="004D6894">
        <w:rPr>
          <w:rFonts w:ascii="Cambria" w:hAnsi="Cambria"/>
          <w:b/>
          <w:sz w:val="20"/>
          <w:szCs w:val="20"/>
          <w:u w:val="single"/>
        </w:rPr>
        <w:t>What Is Communication?</w:t>
      </w:r>
    </w:p>
    <w:p w14:paraId="4E0A15C2" w14:textId="77777777" w:rsidR="00EC5DEE" w:rsidRPr="004D6894" w:rsidRDefault="00EC5DEE" w:rsidP="003B027F">
      <w:pPr>
        <w:pStyle w:val="Body"/>
        <w:numPr>
          <w:ilvl w:val="0"/>
          <w:numId w:val="51"/>
        </w:numPr>
        <w:contextualSpacing/>
        <w:rPr>
          <w:rFonts w:ascii="Cambria" w:hAnsi="Cambria"/>
          <w:color w:val="auto"/>
          <w:sz w:val="20"/>
        </w:rPr>
      </w:pPr>
      <w:r w:rsidRPr="004D6894">
        <w:rPr>
          <w:rFonts w:ascii="Cambria" w:hAnsi="Cambria"/>
          <w:color w:val="auto"/>
          <w:sz w:val="20"/>
          <w:highlight w:val="yellow"/>
        </w:rPr>
        <w:t>Communication</w:t>
      </w:r>
      <w:r w:rsidRPr="004D6894">
        <w:rPr>
          <w:rFonts w:ascii="Cambria" w:hAnsi="Cambria"/>
          <w:color w:val="auto"/>
          <w:sz w:val="20"/>
        </w:rPr>
        <w:t>: process by which info is exchanged b/n a sender &amp; a receiver</w:t>
      </w:r>
    </w:p>
    <w:p w14:paraId="73F190C2" w14:textId="77777777" w:rsidR="00EC5DEE" w:rsidRPr="004D6894" w:rsidRDefault="00EC5DEE" w:rsidP="003B027F">
      <w:pPr>
        <w:pStyle w:val="Body"/>
        <w:numPr>
          <w:ilvl w:val="1"/>
          <w:numId w:val="51"/>
        </w:numPr>
        <w:contextualSpacing/>
        <w:rPr>
          <w:rFonts w:ascii="Cambria" w:hAnsi="Cambria"/>
          <w:color w:val="auto"/>
          <w:sz w:val="20"/>
        </w:rPr>
      </w:pPr>
      <w:r w:rsidRPr="004D6894">
        <w:rPr>
          <w:rFonts w:ascii="Cambria" w:hAnsi="Cambria"/>
          <w:color w:val="FF0000"/>
          <w:sz w:val="20"/>
        </w:rPr>
        <w:t>Interpersonal Communication</w:t>
      </w:r>
      <w:r w:rsidRPr="004D6894">
        <w:rPr>
          <w:rFonts w:ascii="Cambria" w:hAnsi="Cambria"/>
          <w:color w:val="auto"/>
          <w:sz w:val="20"/>
        </w:rPr>
        <w:t xml:space="preserve"> = exchange of info b/n </w:t>
      </w:r>
      <w:proofErr w:type="spellStart"/>
      <w:r w:rsidRPr="004D6894">
        <w:rPr>
          <w:rFonts w:ascii="Cambria" w:hAnsi="Cambria"/>
          <w:color w:val="auto"/>
          <w:sz w:val="20"/>
        </w:rPr>
        <w:t>ppl</w:t>
      </w:r>
      <w:proofErr w:type="spellEnd"/>
    </w:p>
    <w:p w14:paraId="154B6827" w14:textId="77777777" w:rsidR="00EC5DEE" w:rsidRPr="004D6894" w:rsidRDefault="00EC5DEE" w:rsidP="003B027F">
      <w:pPr>
        <w:pStyle w:val="Body"/>
        <w:numPr>
          <w:ilvl w:val="0"/>
          <w:numId w:val="51"/>
        </w:numPr>
        <w:contextualSpacing/>
        <w:rPr>
          <w:rFonts w:ascii="Cambria" w:hAnsi="Cambria"/>
          <w:color w:val="auto"/>
          <w:sz w:val="20"/>
        </w:rPr>
      </w:pPr>
      <w:r w:rsidRPr="004D6894">
        <w:rPr>
          <w:rFonts w:ascii="Cambria" w:hAnsi="Cambria"/>
          <w:color w:val="auto"/>
          <w:sz w:val="20"/>
          <w:highlight w:val="cyan"/>
        </w:rPr>
        <w:t>Communication Process</w:t>
      </w:r>
      <w:r w:rsidRPr="004D6894">
        <w:rPr>
          <w:rFonts w:ascii="Cambria" w:hAnsi="Cambria"/>
          <w:color w:val="auto"/>
          <w:sz w:val="20"/>
        </w:rPr>
        <w:t>:</w:t>
      </w:r>
    </w:p>
    <w:p w14:paraId="08E75572" w14:textId="77777777" w:rsidR="00EC5DEE" w:rsidRPr="004D6894" w:rsidRDefault="00EC5DEE" w:rsidP="003B027F">
      <w:pPr>
        <w:pStyle w:val="Body"/>
        <w:numPr>
          <w:ilvl w:val="1"/>
          <w:numId w:val="51"/>
        </w:numPr>
        <w:contextualSpacing/>
        <w:rPr>
          <w:rFonts w:ascii="Cambria" w:hAnsi="Cambria"/>
          <w:color w:val="auto"/>
          <w:sz w:val="20"/>
        </w:rPr>
      </w:pPr>
      <w:r w:rsidRPr="004D6894">
        <w:rPr>
          <w:rFonts w:ascii="Cambria" w:hAnsi="Cambria"/>
          <w:b/>
          <w:color w:val="FF0000"/>
          <w:sz w:val="20"/>
        </w:rPr>
        <w:t xml:space="preserve">THINKING </w:t>
      </w:r>
      <w:r w:rsidRPr="004D6894">
        <w:rPr>
          <w:rFonts w:ascii="Cambria" w:hAnsi="Cambria"/>
          <w:b/>
          <w:color w:val="FF0000"/>
          <w:sz w:val="20"/>
        </w:rPr>
        <w:sym w:font="Wingdings" w:char="F0E0"/>
      </w:r>
      <w:r w:rsidRPr="004D6894">
        <w:rPr>
          <w:rFonts w:ascii="Cambria" w:hAnsi="Cambria"/>
          <w:b/>
          <w:color w:val="FF0000"/>
          <w:sz w:val="20"/>
        </w:rPr>
        <w:t xml:space="preserve"> ENCODING </w:t>
      </w:r>
      <w:r w:rsidRPr="004D6894">
        <w:rPr>
          <w:rFonts w:ascii="Cambria" w:hAnsi="Cambria"/>
          <w:b/>
          <w:color w:val="FF0000"/>
          <w:sz w:val="20"/>
        </w:rPr>
        <w:sym w:font="Wingdings" w:char="F0E0"/>
      </w:r>
      <w:r w:rsidRPr="004D6894">
        <w:rPr>
          <w:rFonts w:ascii="Cambria" w:hAnsi="Cambria"/>
          <w:b/>
          <w:color w:val="FF0000"/>
          <w:sz w:val="20"/>
        </w:rPr>
        <w:t xml:space="preserve"> TRANSMITTING </w:t>
      </w:r>
      <w:r w:rsidRPr="004D6894">
        <w:rPr>
          <w:rFonts w:ascii="Cambria" w:hAnsi="Cambria"/>
          <w:b/>
          <w:color w:val="FF0000"/>
          <w:sz w:val="20"/>
        </w:rPr>
        <w:sym w:font="Wingdings" w:char="F0E0"/>
      </w:r>
      <w:r w:rsidRPr="004D6894">
        <w:rPr>
          <w:rFonts w:ascii="Cambria" w:hAnsi="Cambria"/>
          <w:b/>
          <w:color w:val="FF0000"/>
          <w:sz w:val="20"/>
        </w:rPr>
        <w:t xml:space="preserve"> PERCEIVING </w:t>
      </w:r>
      <w:r w:rsidRPr="004D6894">
        <w:rPr>
          <w:rFonts w:ascii="Cambria" w:hAnsi="Cambria"/>
          <w:b/>
          <w:color w:val="FF0000"/>
          <w:sz w:val="20"/>
        </w:rPr>
        <w:sym w:font="Wingdings" w:char="F0E0"/>
      </w:r>
      <w:r w:rsidRPr="004D6894">
        <w:rPr>
          <w:rFonts w:ascii="Cambria" w:hAnsi="Cambria"/>
          <w:b/>
          <w:color w:val="FF0000"/>
          <w:sz w:val="20"/>
        </w:rPr>
        <w:t xml:space="preserve"> DECODING </w:t>
      </w:r>
      <w:r w:rsidRPr="004D6894">
        <w:rPr>
          <w:rFonts w:ascii="Cambria" w:hAnsi="Cambria"/>
          <w:b/>
          <w:color w:val="FF0000"/>
          <w:sz w:val="20"/>
        </w:rPr>
        <w:sym w:font="Wingdings" w:char="F0E0"/>
      </w:r>
      <w:r w:rsidRPr="004D6894">
        <w:rPr>
          <w:rFonts w:ascii="Cambria" w:hAnsi="Cambria"/>
          <w:b/>
          <w:color w:val="FF0000"/>
          <w:sz w:val="20"/>
        </w:rPr>
        <w:t xml:space="preserve"> UNDERSTANDING</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w:t>
      </w:r>
      <w:r w:rsidRPr="004D6894">
        <w:rPr>
          <w:rFonts w:ascii="Cambria" w:hAnsi="Cambria"/>
          <w:b/>
          <w:color w:val="auto"/>
          <w:sz w:val="20"/>
          <w:u w:val="single"/>
        </w:rPr>
        <w:t>feedback</w:t>
      </w:r>
      <w:r w:rsidRPr="004D6894">
        <w:rPr>
          <w:rFonts w:ascii="Cambria" w:hAnsi="Cambria"/>
          <w:color w:val="auto"/>
          <w:sz w:val="20"/>
        </w:rPr>
        <w:t xml:space="preserve"> could be given to tell manager: “I know what you want me to do”</w:t>
      </w:r>
    </w:p>
    <w:p w14:paraId="2DC5AF83" w14:textId="77777777" w:rsidR="00EC5DEE" w:rsidRPr="004D6894" w:rsidRDefault="00EC5DEE" w:rsidP="003B027F">
      <w:pPr>
        <w:pStyle w:val="Body"/>
        <w:numPr>
          <w:ilvl w:val="0"/>
          <w:numId w:val="51"/>
        </w:numPr>
        <w:contextualSpacing/>
        <w:rPr>
          <w:rFonts w:ascii="Cambria" w:hAnsi="Cambria"/>
          <w:color w:val="auto"/>
          <w:sz w:val="20"/>
        </w:rPr>
      </w:pPr>
      <w:r w:rsidRPr="004D6894">
        <w:rPr>
          <w:rFonts w:ascii="Cambria" w:hAnsi="Cambria"/>
          <w:color w:val="auto"/>
          <w:sz w:val="20"/>
        </w:rPr>
        <w:t xml:space="preserve">Error can happen if the message is ambiguous/emotional/if a slip of the finger on the keyboard occurs, etc. </w:t>
      </w:r>
    </w:p>
    <w:p w14:paraId="13EAF7CE" w14:textId="77777777" w:rsidR="00EC5DEE" w:rsidRPr="004D6894" w:rsidRDefault="00EC5DEE" w:rsidP="003B027F">
      <w:pPr>
        <w:pStyle w:val="Body"/>
        <w:numPr>
          <w:ilvl w:val="0"/>
          <w:numId w:val="51"/>
        </w:numPr>
        <w:contextualSpacing/>
        <w:rPr>
          <w:rFonts w:ascii="Cambria" w:hAnsi="Cambria"/>
          <w:color w:val="auto"/>
          <w:sz w:val="20"/>
        </w:rPr>
      </w:pPr>
      <w:r w:rsidRPr="004D6894">
        <w:rPr>
          <w:rFonts w:ascii="Cambria" w:hAnsi="Cambria"/>
          <w:color w:val="auto"/>
          <w:sz w:val="20"/>
          <w:highlight w:val="yellow"/>
        </w:rPr>
        <w:t>Effective Communication</w:t>
      </w:r>
      <w:r w:rsidRPr="004D6894">
        <w:rPr>
          <w:rFonts w:ascii="Cambria" w:hAnsi="Cambria"/>
          <w:color w:val="auto"/>
          <w:sz w:val="20"/>
        </w:rPr>
        <w:t xml:space="preserve">: occurs when the right </w:t>
      </w:r>
      <w:proofErr w:type="spellStart"/>
      <w:r w:rsidRPr="004D6894">
        <w:rPr>
          <w:rFonts w:ascii="Cambria" w:hAnsi="Cambria"/>
          <w:color w:val="auto"/>
          <w:sz w:val="20"/>
        </w:rPr>
        <w:t>ppl</w:t>
      </w:r>
      <w:proofErr w:type="spellEnd"/>
      <w:r w:rsidRPr="004D6894">
        <w:rPr>
          <w:rFonts w:ascii="Cambria" w:hAnsi="Cambria"/>
          <w:color w:val="auto"/>
          <w:sz w:val="20"/>
        </w:rPr>
        <w:t xml:space="preserve"> receive the right info in a timely manner</w:t>
      </w:r>
    </w:p>
    <w:p w14:paraId="38314AB1" w14:textId="77777777" w:rsidR="00EC5DEE" w:rsidRPr="004D6894" w:rsidRDefault="00EC5DEE" w:rsidP="003B027F">
      <w:pPr>
        <w:pStyle w:val="Body"/>
        <w:contextualSpacing/>
        <w:rPr>
          <w:rFonts w:ascii="Cambria" w:hAnsi="Cambria"/>
          <w:b/>
          <w:color w:val="auto"/>
          <w:sz w:val="20"/>
          <w:u w:val="single"/>
        </w:rPr>
      </w:pPr>
      <w:r w:rsidRPr="004D6894">
        <w:rPr>
          <w:rFonts w:ascii="Cambria" w:hAnsi="Cambria"/>
          <w:b/>
          <w:color w:val="auto"/>
          <w:sz w:val="20"/>
          <w:u w:val="single"/>
        </w:rPr>
        <w:t>Basics of Org Communication</w:t>
      </w:r>
    </w:p>
    <w:p w14:paraId="560B2C42"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Communication by Strict Chain of Command</w:t>
      </w:r>
    </w:p>
    <w:p w14:paraId="05ADD684" w14:textId="77777777" w:rsidR="00EC5DEE" w:rsidRPr="004D6894" w:rsidRDefault="00EC5DEE" w:rsidP="003B027F">
      <w:pPr>
        <w:pStyle w:val="Body"/>
        <w:numPr>
          <w:ilvl w:val="0"/>
          <w:numId w:val="52"/>
        </w:numPr>
        <w:contextualSpacing/>
        <w:rPr>
          <w:rFonts w:ascii="Cambria" w:hAnsi="Cambria"/>
          <w:color w:val="auto"/>
          <w:sz w:val="20"/>
        </w:rPr>
      </w:pPr>
      <w:r w:rsidRPr="004D6894">
        <w:rPr>
          <w:rFonts w:ascii="Cambria" w:hAnsi="Cambria"/>
          <w:color w:val="auto"/>
          <w:sz w:val="20"/>
          <w:highlight w:val="yellow"/>
        </w:rPr>
        <w:t>Chain of Command</w:t>
      </w:r>
      <w:r w:rsidRPr="004D6894">
        <w:rPr>
          <w:rFonts w:ascii="Cambria" w:hAnsi="Cambria"/>
          <w:color w:val="auto"/>
          <w:sz w:val="20"/>
        </w:rPr>
        <w:t>: lines of authority and formal reporting relationships</w:t>
      </w:r>
    </w:p>
    <w:p w14:paraId="790B4710" w14:textId="77777777" w:rsidR="00EC5DEE" w:rsidRPr="004D6894" w:rsidRDefault="00EC5DEE" w:rsidP="003B027F">
      <w:pPr>
        <w:pStyle w:val="Body"/>
        <w:numPr>
          <w:ilvl w:val="1"/>
          <w:numId w:val="52"/>
        </w:numPr>
        <w:contextualSpacing/>
        <w:rPr>
          <w:rFonts w:ascii="Cambria" w:hAnsi="Cambria"/>
          <w:color w:val="auto"/>
          <w:sz w:val="20"/>
        </w:rPr>
      </w:pPr>
      <w:r w:rsidRPr="004D6894">
        <w:rPr>
          <w:rFonts w:ascii="Cambria" w:hAnsi="Cambria"/>
          <w:color w:val="auto"/>
          <w:sz w:val="20"/>
          <w:highlight w:val="cyan"/>
        </w:rPr>
        <w:t>3 forms of communication can be accomplished</w:t>
      </w:r>
      <w:r w:rsidRPr="004D6894">
        <w:rPr>
          <w:rFonts w:ascii="Cambria" w:hAnsi="Cambria"/>
          <w:color w:val="auto"/>
          <w:sz w:val="20"/>
        </w:rPr>
        <w:t>:</w:t>
      </w:r>
    </w:p>
    <w:p w14:paraId="40B22B19" w14:textId="77777777" w:rsidR="00EC5DEE" w:rsidRPr="004D6894" w:rsidRDefault="00EC5DEE" w:rsidP="003B027F">
      <w:pPr>
        <w:pStyle w:val="Body"/>
        <w:numPr>
          <w:ilvl w:val="2"/>
          <w:numId w:val="52"/>
        </w:numPr>
        <w:contextualSpacing/>
        <w:rPr>
          <w:rFonts w:ascii="Cambria" w:hAnsi="Cambria"/>
          <w:color w:val="auto"/>
          <w:sz w:val="20"/>
        </w:rPr>
      </w:pPr>
      <w:r w:rsidRPr="004D6894">
        <w:rPr>
          <w:rFonts w:ascii="Cambria" w:hAnsi="Cambria"/>
          <w:color w:val="auto"/>
          <w:sz w:val="20"/>
          <w:highlight w:val="yellow"/>
        </w:rPr>
        <w:t>Downward Communication</w:t>
      </w:r>
      <w:r w:rsidRPr="004D6894">
        <w:rPr>
          <w:rFonts w:ascii="Cambria" w:hAnsi="Cambria"/>
          <w:color w:val="auto"/>
          <w:sz w:val="20"/>
        </w:rPr>
        <w:t>: info that flows from top of org toward bottom</w:t>
      </w:r>
    </w:p>
    <w:p w14:paraId="0E2C2258" w14:textId="77777777" w:rsidR="00EC5DEE" w:rsidRPr="004D6894" w:rsidRDefault="00EC5DEE" w:rsidP="003B027F">
      <w:pPr>
        <w:pStyle w:val="Body"/>
        <w:numPr>
          <w:ilvl w:val="2"/>
          <w:numId w:val="52"/>
        </w:numPr>
        <w:contextualSpacing/>
        <w:rPr>
          <w:rFonts w:ascii="Cambria" w:hAnsi="Cambria"/>
          <w:color w:val="auto"/>
          <w:sz w:val="20"/>
        </w:rPr>
      </w:pPr>
      <w:r w:rsidRPr="004D6894">
        <w:rPr>
          <w:rFonts w:ascii="Cambria" w:hAnsi="Cambria"/>
          <w:color w:val="auto"/>
          <w:sz w:val="20"/>
          <w:highlight w:val="yellow"/>
        </w:rPr>
        <w:t>Upward Communication</w:t>
      </w:r>
      <w:r w:rsidRPr="004D6894">
        <w:rPr>
          <w:rFonts w:ascii="Cambria" w:hAnsi="Cambria"/>
          <w:color w:val="auto"/>
          <w:sz w:val="20"/>
        </w:rPr>
        <w:t>: info that flows from bottom of org toward top</w:t>
      </w:r>
    </w:p>
    <w:p w14:paraId="4E2E4FA7" w14:textId="77777777" w:rsidR="00EC5DEE" w:rsidRPr="004D6894" w:rsidRDefault="00EC5DEE" w:rsidP="003B027F">
      <w:pPr>
        <w:pStyle w:val="Body"/>
        <w:numPr>
          <w:ilvl w:val="2"/>
          <w:numId w:val="52"/>
        </w:numPr>
        <w:contextualSpacing/>
        <w:rPr>
          <w:rFonts w:ascii="Cambria" w:hAnsi="Cambria"/>
          <w:color w:val="auto"/>
          <w:sz w:val="20"/>
        </w:rPr>
      </w:pPr>
      <w:r w:rsidRPr="004D6894">
        <w:rPr>
          <w:rFonts w:ascii="Cambria" w:hAnsi="Cambria"/>
          <w:color w:val="auto"/>
          <w:sz w:val="20"/>
          <w:highlight w:val="yellow"/>
        </w:rPr>
        <w:t>Horizontal Communication</w:t>
      </w:r>
      <w:r w:rsidRPr="004D6894">
        <w:rPr>
          <w:rFonts w:ascii="Cambria" w:hAnsi="Cambria"/>
          <w:color w:val="auto"/>
          <w:sz w:val="20"/>
        </w:rPr>
        <w:t>: info that flows b/n departments/ functional units, usually as a means of coordinating effort</w:t>
      </w:r>
    </w:p>
    <w:p w14:paraId="61B290A8" w14:textId="77777777" w:rsidR="00EC5DEE" w:rsidRPr="004D6894" w:rsidRDefault="00EC5DEE" w:rsidP="003B027F">
      <w:pPr>
        <w:pStyle w:val="Body"/>
        <w:numPr>
          <w:ilvl w:val="0"/>
          <w:numId w:val="52"/>
        </w:numPr>
        <w:contextualSpacing/>
        <w:rPr>
          <w:rFonts w:ascii="Cambria" w:hAnsi="Cambria"/>
          <w:color w:val="auto"/>
          <w:sz w:val="20"/>
        </w:rPr>
      </w:pPr>
      <w:r w:rsidRPr="004D6894">
        <w:rPr>
          <w:rFonts w:ascii="Cambria" w:hAnsi="Cambria"/>
          <w:color w:val="auto"/>
          <w:sz w:val="20"/>
        </w:rPr>
        <w:t xml:space="preserve">Formal chain of command = incomplete &amp; sometimes ineffective path of communication </w:t>
      </w:r>
      <w:r w:rsidRPr="004D6894">
        <w:rPr>
          <w:rFonts w:ascii="Cambria" w:hAnsi="Cambria"/>
          <w:color w:val="auto"/>
          <w:sz w:val="20"/>
        </w:rPr>
        <w:sym w:font="Wingdings" w:char="F0E0"/>
      </w:r>
      <w:r w:rsidRPr="004D6894">
        <w:rPr>
          <w:rFonts w:ascii="Cambria" w:hAnsi="Cambria"/>
          <w:color w:val="auto"/>
          <w:sz w:val="20"/>
        </w:rPr>
        <w:t xml:space="preserve"> </w:t>
      </w:r>
      <w:r w:rsidRPr="004D6894">
        <w:rPr>
          <w:rFonts w:ascii="Cambria" w:hAnsi="Cambria"/>
          <w:color w:val="FF0000"/>
          <w:sz w:val="20"/>
        </w:rPr>
        <w:t>STRICTLY STICKING TO CHAIN OF COMMAND = INEFFECTIVE!!</w:t>
      </w:r>
    </w:p>
    <w:p w14:paraId="1A6478D1"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Deficiencies in the Chain of Command</w:t>
      </w:r>
    </w:p>
    <w:p w14:paraId="1B7BA01A" w14:textId="77777777" w:rsidR="00EC5DEE" w:rsidRPr="004D6894" w:rsidRDefault="00EC5DEE" w:rsidP="003B027F">
      <w:pPr>
        <w:pStyle w:val="Body"/>
        <w:numPr>
          <w:ilvl w:val="0"/>
          <w:numId w:val="53"/>
        </w:numPr>
        <w:contextualSpacing/>
        <w:rPr>
          <w:rFonts w:ascii="Cambria" w:hAnsi="Cambria"/>
          <w:color w:val="auto"/>
          <w:sz w:val="20"/>
        </w:rPr>
      </w:pPr>
      <w:r w:rsidRPr="004D6894">
        <w:rPr>
          <w:rFonts w:ascii="Cambria" w:hAnsi="Cambria"/>
          <w:b/>
          <w:color w:val="auto"/>
          <w:sz w:val="20"/>
        </w:rPr>
        <w:t>Informal communication:</w:t>
      </w:r>
    </w:p>
    <w:p w14:paraId="70B9C56E" w14:textId="77777777" w:rsidR="00EC5DEE" w:rsidRPr="004D6894" w:rsidRDefault="00EC5DEE" w:rsidP="003B027F">
      <w:pPr>
        <w:pStyle w:val="Body"/>
        <w:numPr>
          <w:ilvl w:val="1"/>
          <w:numId w:val="53"/>
        </w:numPr>
        <w:contextualSpacing/>
        <w:rPr>
          <w:rFonts w:ascii="Cambria" w:hAnsi="Cambria"/>
          <w:color w:val="auto"/>
          <w:sz w:val="20"/>
        </w:rPr>
      </w:pPr>
      <w:r w:rsidRPr="004D6894">
        <w:rPr>
          <w:rFonts w:ascii="Cambria" w:hAnsi="Cambria"/>
          <w:color w:val="auto"/>
          <w:sz w:val="20"/>
        </w:rPr>
        <w:t xml:space="preserve">Chain of command doesn’t account for informal communication b/n members </w:t>
      </w:r>
      <w:r w:rsidRPr="004D6894">
        <w:rPr>
          <w:rFonts w:ascii="Cambria" w:hAnsi="Cambria"/>
          <w:color w:val="auto"/>
          <w:sz w:val="20"/>
        </w:rPr>
        <w:sym w:font="Wingdings" w:char="F0E0"/>
      </w:r>
      <w:r w:rsidRPr="004D6894">
        <w:rPr>
          <w:rFonts w:ascii="Cambria" w:hAnsi="Cambria"/>
          <w:color w:val="auto"/>
          <w:sz w:val="20"/>
        </w:rPr>
        <w:t xml:space="preserve"> informal communication can benefit the org but also hurt it (rumors in the grapevine) </w:t>
      </w:r>
    </w:p>
    <w:p w14:paraId="21D811D0" w14:textId="77777777" w:rsidR="00EC5DEE" w:rsidRPr="004D6894" w:rsidRDefault="00EC5DEE" w:rsidP="003B027F">
      <w:pPr>
        <w:pStyle w:val="Body"/>
        <w:numPr>
          <w:ilvl w:val="0"/>
          <w:numId w:val="53"/>
        </w:numPr>
        <w:contextualSpacing/>
        <w:rPr>
          <w:rFonts w:ascii="Cambria" w:hAnsi="Cambria"/>
          <w:color w:val="auto"/>
          <w:sz w:val="20"/>
        </w:rPr>
      </w:pPr>
      <w:r w:rsidRPr="004D6894">
        <w:rPr>
          <w:rFonts w:ascii="Cambria" w:hAnsi="Cambria"/>
          <w:b/>
          <w:color w:val="auto"/>
          <w:sz w:val="20"/>
        </w:rPr>
        <w:t>Filtering:</w:t>
      </w:r>
      <w:r w:rsidRPr="004D6894">
        <w:rPr>
          <w:rFonts w:ascii="Cambria" w:hAnsi="Cambria"/>
          <w:color w:val="auto"/>
          <w:sz w:val="20"/>
        </w:rPr>
        <w:t xml:space="preserve"> </w:t>
      </w:r>
    </w:p>
    <w:p w14:paraId="79300DFC" w14:textId="77777777" w:rsidR="00EC5DEE" w:rsidRPr="004D6894" w:rsidRDefault="00EC5DEE" w:rsidP="003B027F">
      <w:pPr>
        <w:pStyle w:val="Body"/>
        <w:numPr>
          <w:ilvl w:val="1"/>
          <w:numId w:val="53"/>
        </w:numPr>
        <w:contextualSpacing/>
        <w:rPr>
          <w:rFonts w:ascii="Cambria" w:hAnsi="Cambria"/>
          <w:color w:val="auto"/>
          <w:sz w:val="20"/>
        </w:rPr>
      </w:pPr>
      <w:r w:rsidRPr="004D6894">
        <w:rPr>
          <w:rFonts w:ascii="Cambria" w:hAnsi="Cambria"/>
          <w:color w:val="auto"/>
          <w:sz w:val="20"/>
          <w:highlight w:val="yellow"/>
        </w:rPr>
        <w:t>Filtering</w:t>
      </w:r>
      <w:r w:rsidRPr="004D6894">
        <w:rPr>
          <w:rFonts w:ascii="Cambria" w:hAnsi="Cambria"/>
          <w:color w:val="auto"/>
          <w:sz w:val="20"/>
        </w:rPr>
        <w:t xml:space="preserve">: tendency for a message to be watered down or stopped during transmission </w:t>
      </w:r>
      <w:r w:rsidRPr="004D6894">
        <w:rPr>
          <w:rFonts w:ascii="Cambria" w:hAnsi="Cambria"/>
          <w:color w:val="auto"/>
          <w:sz w:val="20"/>
        </w:rPr>
        <w:sym w:font="Wingdings" w:char="F0E0"/>
      </w:r>
      <w:r w:rsidRPr="004D6894">
        <w:rPr>
          <w:rFonts w:ascii="Cambria" w:hAnsi="Cambria"/>
          <w:color w:val="auto"/>
          <w:sz w:val="20"/>
        </w:rPr>
        <w:t xml:space="preserve"> double-edged sword</w:t>
      </w:r>
    </w:p>
    <w:p w14:paraId="439569F1" w14:textId="77777777" w:rsidR="00EC5DEE" w:rsidRPr="004D6894" w:rsidRDefault="00EC5DEE" w:rsidP="003B027F">
      <w:pPr>
        <w:pStyle w:val="Body"/>
        <w:numPr>
          <w:ilvl w:val="1"/>
          <w:numId w:val="53"/>
        </w:numPr>
        <w:contextualSpacing/>
        <w:rPr>
          <w:rFonts w:ascii="Cambria" w:hAnsi="Cambria"/>
          <w:color w:val="auto"/>
          <w:sz w:val="20"/>
        </w:rPr>
      </w:pPr>
      <w:r w:rsidRPr="004D6894">
        <w:rPr>
          <w:rFonts w:ascii="Cambria" w:hAnsi="Cambria"/>
          <w:color w:val="auto"/>
          <w:sz w:val="20"/>
        </w:rPr>
        <w:t xml:space="preserve">Upward filtering occurs b/c </w:t>
      </w:r>
      <w:proofErr w:type="spellStart"/>
      <w:r w:rsidRPr="004D6894">
        <w:rPr>
          <w:rFonts w:ascii="Cambria" w:hAnsi="Cambria"/>
          <w:color w:val="auto"/>
          <w:sz w:val="20"/>
        </w:rPr>
        <w:t>ees</w:t>
      </w:r>
      <w:proofErr w:type="spellEnd"/>
      <w:r w:rsidRPr="004D6894">
        <w:rPr>
          <w:rFonts w:ascii="Cambria" w:hAnsi="Cambria"/>
          <w:color w:val="auto"/>
          <w:sz w:val="20"/>
        </w:rPr>
        <w:t xml:space="preserve"> are afraid that their boss will use info against them…downward filtering is often due to time pressures or simple lack of attention to detail but more sinister motives may be at work (make coworker look bad)</w:t>
      </w:r>
    </w:p>
    <w:p w14:paraId="560E23E2" w14:textId="77777777" w:rsidR="00EC5DEE" w:rsidRPr="004D6894" w:rsidRDefault="00EC5DEE" w:rsidP="003B027F">
      <w:pPr>
        <w:pStyle w:val="Body"/>
        <w:numPr>
          <w:ilvl w:val="1"/>
          <w:numId w:val="53"/>
        </w:numPr>
        <w:contextualSpacing/>
        <w:rPr>
          <w:rFonts w:ascii="Cambria" w:hAnsi="Cambria"/>
          <w:color w:val="auto"/>
          <w:sz w:val="20"/>
        </w:rPr>
      </w:pPr>
      <w:r w:rsidRPr="004D6894">
        <w:rPr>
          <w:rFonts w:ascii="Cambria" w:hAnsi="Cambria"/>
          <w:color w:val="auto"/>
          <w:sz w:val="20"/>
        </w:rPr>
        <w:t xml:space="preserve">Potential for filtering increases as # of links in communication chain increases </w:t>
      </w:r>
      <w:r w:rsidRPr="004D6894">
        <w:rPr>
          <w:rFonts w:ascii="Cambria" w:hAnsi="Cambria"/>
          <w:color w:val="auto"/>
          <w:sz w:val="20"/>
        </w:rPr>
        <w:sym w:font="Wingdings" w:char="F0E0"/>
      </w:r>
      <w:r w:rsidRPr="004D6894">
        <w:rPr>
          <w:rFonts w:ascii="Cambria" w:hAnsi="Cambria"/>
          <w:color w:val="auto"/>
          <w:sz w:val="20"/>
        </w:rPr>
        <w:t xml:space="preserve"> to fix this managers enforce </w:t>
      </w:r>
      <w:r w:rsidRPr="004D6894">
        <w:rPr>
          <w:rFonts w:ascii="Cambria" w:hAnsi="Cambria"/>
          <w:color w:val="auto"/>
          <w:sz w:val="20"/>
          <w:highlight w:val="yellow"/>
        </w:rPr>
        <w:t>Open Door Policy</w:t>
      </w:r>
      <w:r w:rsidRPr="004D6894">
        <w:rPr>
          <w:rFonts w:ascii="Cambria" w:hAnsi="Cambria"/>
          <w:color w:val="auto"/>
          <w:sz w:val="20"/>
        </w:rPr>
        <w:t>:</w:t>
      </w:r>
      <w:r w:rsidRPr="004D6894">
        <w:rPr>
          <w:rFonts w:ascii="Cambria" w:hAnsi="Cambria"/>
          <w:b/>
          <w:color w:val="auto"/>
          <w:sz w:val="20"/>
        </w:rPr>
        <w:t xml:space="preserve"> </w:t>
      </w:r>
      <w:r w:rsidRPr="004D6894">
        <w:rPr>
          <w:rFonts w:ascii="Cambria" w:hAnsi="Cambria"/>
          <w:color w:val="auto"/>
          <w:sz w:val="20"/>
        </w:rPr>
        <w:t xml:space="preserve">opportunity for </w:t>
      </w:r>
      <w:proofErr w:type="spellStart"/>
      <w:r w:rsidRPr="004D6894">
        <w:rPr>
          <w:rFonts w:ascii="Cambria" w:hAnsi="Cambria"/>
          <w:color w:val="auto"/>
          <w:sz w:val="20"/>
        </w:rPr>
        <w:t>ees</w:t>
      </w:r>
      <w:proofErr w:type="spellEnd"/>
      <w:r w:rsidRPr="004D6894">
        <w:rPr>
          <w:rFonts w:ascii="Cambria" w:hAnsi="Cambria"/>
          <w:color w:val="auto"/>
          <w:sz w:val="20"/>
        </w:rPr>
        <w:t xml:space="preserve"> to communicate directly with a manager without going through the chain of command </w:t>
      </w:r>
      <w:r w:rsidRPr="004D6894">
        <w:rPr>
          <w:rFonts w:ascii="Cambria" w:hAnsi="Cambria"/>
          <w:color w:val="auto"/>
          <w:sz w:val="20"/>
        </w:rPr>
        <w:sym w:font="Wingdings" w:char="F0E0"/>
      </w:r>
      <w:r w:rsidRPr="004D6894">
        <w:rPr>
          <w:rFonts w:ascii="Cambria" w:hAnsi="Cambria"/>
          <w:color w:val="auto"/>
          <w:sz w:val="20"/>
        </w:rPr>
        <w:t xml:space="preserve"> should decrease upward filtering &amp; having CEO communicate directly with </w:t>
      </w:r>
      <w:proofErr w:type="spellStart"/>
      <w:r w:rsidRPr="004D6894">
        <w:rPr>
          <w:rFonts w:ascii="Cambria" w:hAnsi="Cambria"/>
          <w:color w:val="auto"/>
          <w:sz w:val="20"/>
        </w:rPr>
        <w:t>ppl</w:t>
      </w:r>
      <w:proofErr w:type="spellEnd"/>
      <w:r w:rsidRPr="004D6894">
        <w:rPr>
          <w:rFonts w:ascii="Cambria" w:hAnsi="Cambria"/>
          <w:color w:val="auto"/>
          <w:sz w:val="20"/>
        </w:rPr>
        <w:t xml:space="preserve"> should decrease downward filtering</w:t>
      </w:r>
    </w:p>
    <w:p w14:paraId="77836D10" w14:textId="77777777" w:rsidR="00EC5DEE" w:rsidRPr="004D6894" w:rsidRDefault="00EC5DEE" w:rsidP="003B027F">
      <w:pPr>
        <w:pStyle w:val="Body"/>
        <w:numPr>
          <w:ilvl w:val="0"/>
          <w:numId w:val="53"/>
        </w:numPr>
        <w:contextualSpacing/>
        <w:rPr>
          <w:rFonts w:ascii="Cambria" w:hAnsi="Cambria"/>
          <w:color w:val="auto"/>
          <w:sz w:val="20"/>
        </w:rPr>
      </w:pPr>
      <w:r w:rsidRPr="004D6894">
        <w:rPr>
          <w:rFonts w:ascii="Cambria" w:hAnsi="Cambria"/>
          <w:b/>
          <w:color w:val="auto"/>
          <w:sz w:val="20"/>
        </w:rPr>
        <w:t>Slowness:</w:t>
      </w:r>
      <w:r w:rsidRPr="004D6894">
        <w:rPr>
          <w:rFonts w:ascii="Cambria" w:hAnsi="Cambria"/>
          <w:color w:val="auto"/>
          <w:sz w:val="20"/>
        </w:rPr>
        <w:t xml:space="preserve"> </w:t>
      </w:r>
    </w:p>
    <w:p w14:paraId="07FC0876" w14:textId="77777777" w:rsidR="00EC5DEE" w:rsidRPr="004D6894" w:rsidRDefault="00EC5DEE" w:rsidP="003B027F">
      <w:pPr>
        <w:pStyle w:val="Body"/>
        <w:numPr>
          <w:ilvl w:val="1"/>
          <w:numId w:val="53"/>
        </w:numPr>
        <w:contextualSpacing/>
        <w:rPr>
          <w:rFonts w:ascii="Cambria" w:hAnsi="Cambria"/>
          <w:color w:val="auto"/>
          <w:sz w:val="20"/>
        </w:rPr>
      </w:pPr>
      <w:r w:rsidRPr="004D6894">
        <w:rPr>
          <w:rFonts w:ascii="Cambria" w:hAnsi="Cambria"/>
          <w:color w:val="auto"/>
          <w:sz w:val="20"/>
        </w:rPr>
        <w:t xml:space="preserve">Even when messages are given faithfully, it can be very slow </w:t>
      </w:r>
    </w:p>
    <w:p w14:paraId="6ADD3DE7" w14:textId="77777777" w:rsidR="00EC5DEE" w:rsidRPr="004D6894" w:rsidRDefault="00EC5DEE" w:rsidP="003B027F">
      <w:pPr>
        <w:pStyle w:val="Body"/>
        <w:numPr>
          <w:ilvl w:val="1"/>
          <w:numId w:val="53"/>
        </w:numPr>
        <w:contextualSpacing/>
        <w:rPr>
          <w:rFonts w:ascii="Cambria" w:hAnsi="Cambria"/>
          <w:color w:val="auto"/>
          <w:sz w:val="20"/>
        </w:rPr>
      </w:pPr>
      <w:r w:rsidRPr="004D6894">
        <w:rPr>
          <w:rFonts w:ascii="Cambria" w:hAnsi="Cambria"/>
          <w:color w:val="auto"/>
          <w:sz w:val="20"/>
        </w:rPr>
        <w:t xml:space="preserve">Cross functional teams &amp; </w:t>
      </w:r>
      <w:proofErr w:type="spellStart"/>
      <w:r w:rsidRPr="004D6894">
        <w:rPr>
          <w:rFonts w:ascii="Cambria" w:hAnsi="Cambria"/>
          <w:color w:val="auto"/>
          <w:sz w:val="20"/>
        </w:rPr>
        <w:t>ee</w:t>
      </w:r>
      <w:proofErr w:type="spellEnd"/>
      <w:r w:rsidRPr="004D6894">
        <w:rPr>
          <w:rFonts w:ascii="Cambria" w:hAnsi="Cambria"/>
          <w:color w:val="auto"/>
          <w:sz w:val="20"/>
        </w:rPr>
        <w:t xml:space="preserve"> empowerment = introduced to improve communication by short-circuiting the chain of command </w:t>
      </w:r>
    </w:p>
    <w:p w14:paraId="449CB91C" w14:textId="77777777" w:rsidR="00EC5DEE" w:rsidRPr="004D6894" w:rsidRDefault="00EC5DEE" w:rsidP="003B027F">
      <w:pPr>
        <w:pStyle w:val="Body"/>
        <w:numPr>
          <w:ilvl w:val="0"/>
          <w:numId w:val="53"/>
        </w:numPr>
        <w:contextualSpacing/>
        <w:rPr>
          <w:rFonts w:ascii="Cambria" w:hAnsi="Cambria"/>
          <w:color w:val="auto"/>
          <w:sz w:val="20"/>
        </w:rPr>
      </w:pPr>
      <w:r w:rsidRPr="004D6894">
        <w:rPr>
          <w:rFonts w:ascii="Cambria" w:hAnsi="Cambria"/>
          <w:color w:val="auto"/>
          <w:sz w:val="20"/>
        </w:rPr>
        <w:t xml:space="preserve">Informal communication &amp; recognition of filtering &amp; time constraints guarantee that the org will develop channels of communication beyond the strict chain of command </w:t>
      </w:r>
    </w:p>
    <w:p w14:paraId="4B763A1E" w14:textId="77777777" w:rsidR="00EC5DEE" w:rsidRPr="004D6894" w:rsidRDefault="00EC5DEE" w:rsidP="003B027F">
      <w:pPr>
        <w:pStyle w:val="Body"/>
        <w:contextualSpacing/>
        <w:rPr>
          <w:rFonts w:ascii="Cambria" w:hAnsi="Cambria"/>
          <w:b/>
          <w:color w:val="auto"/>
          <w:sz w:val="20"/>
          <w:u w:val="single"/>
        </w:rPr>
      </w:pPr>
      <w:r w:rsidRPr="004D6894">
        <w:rPr>
          <w:rFonts w:ascii="Cambria" w:hAnsi="Cambria"/>
          <w:b/>
          <w:color w:val="auto"/>
          <w:sz w:val="20"/>
          <w:u w:val="single"/>
        </w:rPr>
        <w:t>Manager-Employee Communication</w:t>
      </w:r>
    </w:p>
    <w:p w14:paraId="11A06DAA" w14:textId="77777777" w:rsidR="00EC5DEE" w:rsidRPr="004D6894" w:rsidRDefault="00EC5DEE" w:rsidP="003B027F">
      <w:pPr>
        <w:pStyle w:val="Body"/>
        <w:numPr>
          <w:ilvl w:val="0"/>
          <w:numId w:val="54"/>
        </w:numPr>
        <w:contextualSpacing/>
        <w:rPr>
          <w:rFonts w:ascii="Cambria" w:hAnsi="Cambria"/>
          <w:color w:val="auto"/>
          <w:sz w:val="20"/>
        </w:rPr>
      </w:pPr>
      <w:r w:rsidRPr="004D6894">
        <w:rPr>
          <w:rFonts w:ascii="Cambria" w:hAnsi="Cambria"/>
          <w:color w:val="auto"/>
          <w:sz w:val="20"/>
        </w:rPr>
        <w:t xml:space="preserve">Consists of the one-to-one exchange of info b/n a boss and an </w:t>
      </w:r>
      <w:proofErr w:type="spellStart"/>
      <w:r w:rsidRPr="004D6894">
        <w:rPr>
          <w:rFonts w:ascii="Cambria" w:hAnsi="Cambria"/>
          <w:color w:val="auto"/>
          <w:sz w:val="20"/>
        </w:rPr>
        <w:t>ee</w:t>
      </w:r>
      <w:proofErr w:type="spellEnd"/>
    </w:p>
    <w:p w14:paraId="529BC14A"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How Good Is Manager-Employee Communication?</w:t>
      </w:r>
    </w:p>
    <w:p w14:paraId="3C530601" w14:textId="77777777" w:rsidR="00EC5DEE" w:rsidRPr="004D6894" w:rsidRDefault="00EC5DEE" w:rsidP="003B027F">
      <w:pPr>
        <w:pStyle w:val="Body"/>
        <w:numPr>
          <w:ilvl w:val="0"/>
          <w:numId w:val="54"/>
        </w:numPr>
        <w:contextualSpacing/>
        <w:rPr>
          <w:rFonts w:ascii="Cambria" w:hAnsi="Cambria"/>
          <w:i/>
          <w:color w:val="auto"/>
          <w:sz w:val="20"/>
        </w:rPr>
      </w:pPr>
      <w:r w:rsidRPr="004D6894">
        <w:rPr>
          <w:rFonts w:ascii="Cambria" w:hAnsi="Cambria"/>
          <w:color w:val="auto"/>
          <w:sz w:val="20"/>
          <w:u w:val="single"/>
        </w:rPr>
        <w:t xml:space="preserve">Managers &amp; </w:t>
      </w:r>
      <w:proofErr w:type="spellStart"/>
      <w:r w:rsidRPr="004D6894">
        <w:rPr>
          <w:rFonts w:ascii="Cambria" w:hAnsi="Cambria"/>
          <w:color w:val="auto"/>
          <w:sz w:val="20"/>
          <w:u w:val="single"/>
        </w:rPr>
        <w:t>ees</w:t>
      </w:r>
      <w:proofErr w:type="spellEnd"/>
      <w:r w:rsidRPr="004D6894">
        <w:rPr>
          <w:rFonts w:ascii="Cambria" w:hAnsi="Cambria"/>
          <w:color w:val="auto"/>
          <w:sz w:val="20"/>
          <w:u w:val="single"/>
        </w:rPr>
        <w:t xml:space="preserve"> often differ in perceptions of the following</w:t>
      </w:r>
      <w:r w:rsidRPr="004D6894">
        <w:rPr>
          <w:rFonts w:ascii="Cambria" w:hAnsi="Cambria"/>
          <w:color w:val="auto"/>
          <w:sz w:val="20"/>
        </w:rPr>
        <w:t>:</w:t>
      </w:r>
    </w:p>
    <w:p w14:paraId="581A3133" w14:textId="77777777" w:rsidR="00EC5DEE" w:rsidRPr="004D6894" w:rsidRDefault="00EC5DEE" w:rsidP="003B027F">
      <w:pPr>
        <w:pStyle w:val="Body"/>
        <w:numPr>
          <w:ilvl w:val="1"/>
          <w:numId w:val="54"/>
        </w:numPr>
        <w:contextualSpacing/>
        <w:rPr>
          <w:rFonts w:ascii="Cambria" w:hAnsi="Cambria"/>
          <w:i/>
          <w:color w:val="auto"/>
          <w:sz w:val="20"/>
        </w:rPr>
      </w:pPr>
      <w:r w:rsidRPr="004D6894">
        <w:rPr>
          <w:rFonts w:ascii="Cambria" w:hAnsi="Cambria"/>
          <w:i/>
          <w:color w:val="auto"/>
          <w:sz w:val="20"/>
        </w:rPr>
        <w:t xml:space="preserve">How </w:t>
      </w:r>
      <w:proofErr w:type="spellStart"/>
      <w:r w:rsidRPr="004D6894">
        <w:rPr>
          <w:rFonts w:ascii="Cambria" w:hAnsi="Cambria"/>
          <w:i/>
          <w:color w:val="auto"/>
          <w:sz w:val="20"/>
        </w:rPr>
        <w:t>ees</w:t>
      </w:r>
      <w:proofErr w:type="spellEnd"/>
      <w:r w:rsidRPr="004D6894">
        <w:rPr>
          <w:rFonts w:ascii="Cambria" w:hAnsi="Cambria"/>
          <w:i/>
          <w:color w:val="auto"/>
          <w:sz w:val="20"/>
        </w:rPr>
        <w:t xml:space="preserve"> should &amp; do allocate time, how long it takes to learn a job, importance </w:t>
      </w:r>
      <w:proofErr w:type="spellStart"/>
      <w:r w:rsidRPr="004D6894">
        <w:rPr>
          <w:rFonts w:ascii="Cambria" w:hAnsi="Cambria"/>
          <w:i/>
          <w:color w:val="auto"/>
          <w:sz w:val="20"/>
        </w:rPr>
        <w:t>ees</w:t>
      </w:r>
      <w:proofErr w:type="spellEnd"/>
      <w:r w:rsidRPr="004D6894">
        <w:rPr>
          <w:rFonts w:ascii="Cambria" w:hAnsi="Cambria"/>
          <w:i/>
          <w:color w:val="auto"/>
          <w:sz w:val="20"/>
        </w:rPr>
        <w:t xml:space="preserve"> attach to pay, amount of authority the </w:t>
      </w:r>
      <w:proofErr w:type="spellStart"/>
      <w:r w:rsidRPr="004D6894">
        <w:rPr>
          <w:rFonts w:ascii="Cambria" w:hAnsi="Cambria"/>
          <w:i/>
          <w:color w:val="auto"/>
          <w:sz w:val="20"/>
        </w:rPr>
        <w:t>ee</w:t>
      </w:r>
      <w:proofErr w:type="spellEnd"/>
      <w:r w:rsidRPr="004D6894">
        <w:rPr>
          <w:rFonts w:ascii="Cambria" w:hAnsi="Cambria"/>
          <w:i/>
          <w:color w:val="auto"/>
          <w:sz w:val="20"/>
        </w:rPr>
        <w:t xml:space="preserve"> has, </w:t>
      </w:r>
      <w:proofErr w:type="spellStart"/>
      <w:r w:rsidRPr="004D6894">
        <w:rPr>
          <w:rFonts w:ascii="Cambria" w:hAnsi="Cambria"/>
          <w:i/>
          <w:color w:val="auto"/>
          <w:sz w:val="20"/>
        </w:rPr>
        <w:t>ees</w:t>
      </w:r>
      <w:proofErr w:type="spellEnd"/>
      <w:r w:rsidRPr="004D6894">
        <w:rPr>
          <w:rFonts w:ascii="Cambria" w:hAnsi="Cambria"/>
          <w:i/>
          <w:color w:val="auto"/>
          <w:sz w:val="20"/>
        </w:rPr>
        <w:t xml:space="preserve"> skills &amp; abilities, </w:t>
      </w:r>
      <w:proofErr w:type="spellStart"/>
      <w:r w:rsidRPr="004D6894">
        <w:rPr>
          <w:rFonts w:ascii="Cambria" w:hAnsi="Cambria"/>
          <w:i/>
          <w:color w:val="auto"/>
          <w:sz w:val="20"/>
        </w:rPr>
        <w:t>ees</w:t>
      </w:r>
      <w:proofErr w:type="spellEnd"/>
      <w:r w:rsidRPr="004D6894">
        <w:rPr>
          <w:rFonts w:ascii="Cambria" w:hAnsi="Cambria"/>
          <w:i/>
          <w:color w:val="auto"/>
          <w:sz w:val="20"/>
        </w:rPr>
        <w:t xml:space="preserve"> performance &amp; obstacles to good performance, manager’s leadership style</w:t>
      </w:r>
    </w:p>
    <w:p w14:paraId="7FDE4D63" w14:textId="77777777" w:rsidR="00EC5DEE" w:rsidRPr="004D6894" w:rsidRDefault="00EC5DEE" w:rsidP="003B027F">
      <w:pPr>
        <w:pStyle w:val="Body"/>
        <w:numPr>
          <w:ilvl w:val="0"/>
          <w:numId w:val="54"/>
        </w:numPr>
        <w:contextualSpacing/>
        <w:rPr>
          <w:rFonts w:ascii="Cambria" w:hAnsi="Cambria"/>
          <w:i/>
          <w:color w:val="auto"/>
          <w:sz w:val="20"/>
        </w:rPr>
      </w:pPr>
      <w:r w:rsidRPr="004D6894">
        <w:rPr>
          <w:rFonts w:ascii="Cambria" w:hAnsi="Cambria"/>
          <w:color w:val="auto"/>
          <w:sz w:val="20"/>
        </w:rPr>
        <w:t xml:space="preserve">Perceptual Differences in these suggest </w:t>
      </w:r>
      <w:r w:rsidRPr="004D6894">
        <w:rPr>
          <w:rFonts w:ascii="Cambria" w:hAnsi="Cambria"/>
          <w:color w:val="auto"/>
          <w:sz w:val="20"/>
        </w:rPr>
        <w:sym w:font="Wingdings" w:char="F0E0"/>
      </w:r>
      <w:r w:rsidRPr="004D6894">
        <w:rPr>
          <w:rFonts w:ascii="Cambria" w:hAnsi="Cambria"/>
          <w:color w:val="auto"/>
          <w:sz w:val="20"/>
        </w:rPr>
        <w:t xml:space="preserve"> </w:t>
      </w:r>
      <w:r w:rsidRPr="004D6894">
        <w:rPr>
          <w:rFonts w:ascii="Cambria" w:hAnsi="Cambria"/>
          <w:i/>
          <w:color w:val="FF0000"/>
          <w:sz w:val="20"/>
        </w:rPr>
        <w:t>a lack of openness resulting in role conflict, ambiguity, less job satisfaction</w:t>
      </w:r>
    </w:p>
    <w:p w14:paraId="0E4BC355"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Barriers to Effective Manager-Employee Communication</w:t>
      </w:r>
    </w:p>
    <w:p w14:paraId="0B914ACE" w14:textId="77777777" w:rsidR="00EC5DEE" w:rsidRPr="004D6894" w:rsidRDefault="00EC5DEE" w:rsidP="003B027F">
      <w:pPr>
        <w:pStyle w:val="Body"/>
        <w:numPr>
          <w:ilvl w:val="0"/>
          <w:numId w:val="55"/>
        </w:numPr>
        <w:contextualSpacing/>
        <w:rPr>
          <w:rFonts w:ascii="Cambria" w:hAnsi="Cambria"/>
          <w:b/>
          <w:color w:val="auto"/>
          <w:sz w:val="20"/>
        </w:rPr>
      </w:pPr>
      <w:r w:rsidRPr="004D6894">
        <w:rPr>
          <w:rFonts w:ascii="Cambria" w:hAnsi="Cambria"/>
          <w:b/>
          <w:color w:val="auto"/>
          <w:sz w:val="20"/>
        </w:rPr>
        <w:t xml:space="preserve">Conflicting Role Demands: </w:t>
      </w:r>
    </w:p>
    <w:p w14:paraId="5FEF79C8" w14:textId="77777777" w:rsidR="00EC5DEE" w:rsidRPr="004D6894" w:rsidRDefault="00EC5DEE" w:rsidP="003B027F">
      <w:pPr>
        <w:pStyle w:val="Body"/>
        <w:numPr>
          <w:ilvl w:val="1"/>
          <w:numId w:val="55"/>
        </w:numPr>
        <w:contextualSpacing/>
        <w:rPr>
          <w:rFonts w:ascii="Cambria" w:hAnsi="Cambria"/>
          <w:b/>
          <w:color w:val="auto"/>
          <w:sz w:val="20"/>
        </w:rPr>
      </w:pPr>
      <w:r w:rsidRPr="004D6894">
        <w:rPr>
          <w:rFonts w:ascii="Cambria" w:hAnsi="Cambria"/>
          <w:color w:val="auto"/>
          <w:sz w:val="20"/>
        </w:rPr>
        <w:t>Managers have trouble w/ balancing task &amp; social-emotional functions</w:t>
      </w:r>
    </w:p>
    <w:p w14:paraId="011FC94C" w14:textId="77777777" w:rsidR="00EC5DEE" w:rsidRPr="004D6894" w:rsidRDefault="00EC5DEE" w:rsidP="003B027F">
      <w:pPr>
        <w:pStyle w:val="Body"/>
        <w:numPr>
          <w:ilvl w:val="2"/>
          <w:numId w:val="55"/>
        </w:numPr>
        <w:contextualSpacing/>
        <w:rPr>
          <w:rFonts w:ascii="Cambria" w:hAnsi="Cambria"/>
          <w:b/>
          <w:color w:val="auto"/>
          <w:sz w:val="20"/>
        </w:rPr>
      </w:pPr>
      <w:r w:rsidRPr="004D6894">
        <w:rPr>
          <w:rFonts w:ascii="Cambria" w:hAnsi="Cambria"/>
          <w:color w:val="auto"/>
          <w:sz w:val="20"/>
        </w:rPr>
        <w:t xml:space="preserve">Ex. you’re good but improve sales </w:t>
      </w:r>
      <w:r w:rsidRPr="004D6894">
        <w:rPr>
          <w:rFonts w:ascii="Cambria" w:hAnsi="Cambria"/>
          <w:color w:val="auto"/>
          <w:sz w:val="20"/>
        </w:rPr>
        <w:sym w:font="Wingdings" w:char="F0E0"/>
      </w:r>
      <w:r w:rsidRPr="004D6894">
        <w:rPr>
          <w:rFonts w:ascii="Cambria" w:hAnsi="Cambria"/>
          <w:color w:val="auto"/>
          <w:sz w:val="20"/>
        </w:rPr>
        <w:t xml:space="preserve"> 2 separate communiqués = necessary (1 dealing with congrats &amp; other with room for improvement to be made)</w:t>
      </w:r>
    </w:p>
    <w:p w14:paraId="3B7A21B5" w14:textId="77777777" w:rsidR="00EC5DEE" w:rsidRPr="004D6894" w:rsidRDefault="00EC5DEE" w:rsidP="003B027F">
      <w:pPr>
        <w:pStyle w:val="Body"/>
        <w:numPr>
          <w:ilvl w:val="0"/>
          <w:numId w:val="55"/>
        </w:numPr>
        <w:contextualSpacing/>
        <w:rPr>
          <w:rFonts w:ascii="Cambria" w:hAnsi="Cambria"/>
          <w:color w:val="auto"/>
          <w:sz w:val="20"/>
        </w:rPr>
      </w:pPr>
      <w:r w:rsidRPr="004D6894">
        <w:rPr>
          <w:rFonts w:ascii="Cambria" w:hAnsi="Cambria"/>
          <w:b/>
          <w:color w:val="auto"/>
          <w:sz w:val="20"/>
        </w:rPr>
        <w:t xml:space="preserve">Mum Effect: </w:t>
      </w:r>
    </w:p>
    <w:p w14:paraId="576BDFF7" w14:textId="77777777" w:rsidR="00EC5DEE" w:rsidRPr="004D6894" w:rsidRDefault="00EC5DEE" w:rsidP="003B027F">
      <w:pPr>
        <w:pStyle w:val="Body"/>
        <w:numPr>
          <w:ilvl w:val="1"/>
          <w:numId w:val="55"/>
        </w:numPr>
        <w:contextualSpacing/>
        <w:rPr>
          <w:rFonts w:ascii="Cambria" w:hAnsi="Cambria"/>
          <w:color w:val="auto"/>
          <w:sz w:val="20"/>
        </w:rPr>
      </w:pPr>
      <w:r w:rsidRPr="004D6894">
        <w:rPr>
          <w:rFonts w:ascii="Cambria" w:hAnsi="Cambria"/>
          <w:color w:val="auto"/>
          <w:sz w:val="20"/>
          <w:highlight w:val="yellow"/>
        </w:rPr>
        <w:t>Mum Effect</w:t>
      </w:r>
      <w:r w:rsidRPr="004D6894">
        <w:rPr>
          <w:rFonts w:ascii="Cambria" w:hAnsi="Cambria"/>
          <w:color w:val="auto"/>
          <w:sz w:val="20"/>
        </w:rPr>
        <w:t xml:space="preserve">: tendency to avoid communicating </w:t>
      </w:r>
      <w:proofErr w:type="spellStart"/>
      <w:r w:rsidRPr="004D6894">
        <w:rPr>
          <w:rFonts w:ascii="Cambria" w:hAnsi="Cambria"/>
          <w:color w:val="auto"/>
          <w:sz w:val="20"/>
        </w:rPr>
        <w:t>unfavourable</w:t>
      </w:r>
      <w:proofErr w:type="spellEnd"/>
      <w:r w:rsidRPr="004D6894">
        <w:rPr>
          <w:rFonts w:ascii="Cambria" w:hAnsi="Cambria"/>
          <w:color w:val="auto"/>
          <w:sz w:val="20"/>
        </w:rPr>
        <w:t xml:space="preserve"> news to others</w:t>
      </w:r>
    </w:p>
    <w:p w14:paraId="607BE969" w14:textId="77777777" w:rsidR="00EC5DEE" w:rsidRPr="004D6894" w:rsidRDefault="00EC5DEE" w:rsidP="003B027F">
      <w:pPr>
        <w:pStyle w:val="Body"/>
        <w:numPr>
          <w:ilvl w:val="1"/>
          <w:numId w:val="55"/>
        </w:numPr>
        <w:contextualSpacing/>
        <w:rPr>
          <w:rFonts w:ascii="Cambria" w:hAnsi="Cambria"/>
          <w:color w:val="auto"/>
          <w:sz w:val="20"/>
        </w:rPr>
      </w:pPr>
      <w:r w:rsidRPr="004D6894">
        <w:rPr>
          <w:rFonts w:ascii="Cambria" w:hAnsi="Cambria"/>
          <w:color w:val="auto"/>
          <w:sz w:val="20"/>
        </w:rPr>
        <w:t xml:space="preserve">Rather “keep mum” than convey bad news </w:t>
      </w:r>
      <w:r w:rsidRPr="004D6894">
        <w:rPr>
          <w:rFonts w:ascii="Cambria" w:hAnsi="Cambria"/>
          <w:color w:val="auto"/>
          <w:sz w:val="20"/>
        </w:rPr>
        <w:sym w:font="Wingdings" w:char="F0E0"/>
      </w:r>
      <w:r w:rsidRPr="004D6894">
        <w:rPr>
          <w:rFonts w:ascii="Cambria" w:hAnsi="Cambria"/>
          <w:color w:val="auto"/>
          <w:sz w:val="20"/>
        </w:rPr>
        <w:t xml:space="preserve"> senders doesn’t have to be responsible for the bad new for the mum effect to occur…</w:t>
      </w:r>
      <w:proofErr w:type="gramStart"/>
      <w:r w:rsidRPr="004D6894">
        <w:rPr>
          <w:rFonts w:ascii="Cambria" w:hAnsi="Cambria"/>
          <w:color w:val="auto"/>
          <w:sz w:val="20"/>
        </w:rPr>
        <w:t>.BUT</w:t>
      </w:r>
      <w:proofErr w:type="gramEnd"/>
      <w:r w:rsidRPr="004D6894">
        <w:rPr>
          <w:rFonts w:ascii="Cambria" w:hAnsi="Cambria"/>
          <w:color w:val="auto"/>
          <w:sz w:val="20"/>
        </w:rPr>
        <w:t xml:space="preserve">…. </w:t>
      </w:r>
    </w:p>
    <w:p w14:paraId="0CB64374" w14:textId="77777777" w:rsidR="00EC5DEE" w:rsidRPr="004D6894" w:rsidRDefault="00EC5DEE" w:rsidP="003B027F">
      <w:pPr>
        <w:pStyle w:val="Body"/>
        <w:numPr>
          <w:ilvl w:val="1"/>
          <w:numId w:val="55"/>
        </w:numPr>
        <w:contextualSpacing/>
        <w:rPr>
          <w:rFonts w:ascii="Cambria" w:hAnsi="Cambria"/>
          <w:color w:val="auto"/>
          <w:sz w:val="20"/>
        </w:rPr>
      </w:pPr>
      <w:r w:rsidRPr="004D6894">
        <w:rPr>
          <w:rFonts w:ascii="Cambria" w:hAnsi="Cambria"/>
          <w:color w:val="auto"/>
          <w:sz w:val="20"/>
        </w:rPr>
        <w:t>Mum effect = more likely when the sender is responsible for the bad news (</w:t>
      </w:r>
      <w:proofErr w:type="spellStart"/>
      <w:r w:rsidRPr="004D6894">
        <w:rPr>
          <w:rFonts w:ascii="Cambria" w:hAnsi="Cambria"/>
          <w:color w:val="auto"/>
          <w:sz w:val="20"/>
        </w:rPr>
        <w:t>ees</w:t>
      </w:r>
      <w:proofErr w:type="spellEnd"/>
      <w:r w:rsidRPr="004D6894">
        <w:rPr>
          <w:rFonts w:ascii="Cambria" w:hAnsi="Cambria"/>
          <w:color w:val="auto"/>
          <w:sz w:val="20"/>
        </w:rPr>
        <w:t xml:space="preserve"> may want to impress their boss so they withhold bad news…also managers may not want to give their </w:t>
      </w:r>
      <w:proofErr w:type="spellStart"/>
      <w:r w:rsidRPr="004D6894">
        <w:rPr>
          <w:rFonts w:ascii="Cambria" w:hAnsi="Cambria"/>
          <w:color w:val="auto"/>
          <w:sz w:val="20"/>
        </w:rPr>
        <w:t>ees</w:t>
      </w:r>
      <w:proofErr w:type="spellEnd"/>
      <w:r w:rsidRPr="004D6894">
        <w:rPr>
          <w:rFonts w:ascii="Cambria" w:hAnsi="Cambria"/>
          <w:color w:val="auto"/>
          <w:sz w:val="20"/>
        </w:rPr>
        <w:t xml:space="preserve"> bad performance ratings) </w:t>
      </w:r>
    </w:p>
    <w:p w14:paraId="4746789B" w14:textId="77777777" w:rsidR="00EC5DEE" w:rsidRPr="004D6894" w:rsidRDefault="00EC5DEE" w:rsidP="003B027F">
      <w:pPr>
        <w:pStyle w:val="Body"/>
        <w:contextualSpacing/>
        <w:rPr>
          <w:rFonts w:ascii="Cambria" w:hAnsi="Cambria"/>
          <w:b/>
          <w:color w:val="auto"/>
          <w:sz w:val="20"/>
          <w:u w:val="single"/>
        </w:rPr>
      </w:pPr>
      <w:r w:rsidRPr="004D6894">
        <w:rPr>
          <w:rFonts w:ascii="Cambria" w:hAnsi="Cambria"/>
          <w:b/>
          <w:color w:val="auto"/>
          <w:sz w:val="20"/>
          <w:u w:val="single"/>
        </w:rPr>
        <w:t>The Grapevine</w:t>
      </w:r>
    </w:p>
    <w:p w14:paraId="758DA660"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Characteristics of the Grapevine</w:t>
      </w:r>
    </w:p>
    <w:p w14:paraId="5634A96F" w14:textId="77777777" w:rsidR="00EC5DEE" w:rsidRPr="004D6894" w:rsidRDefault="00EC5DEE" w:rsidP="003B027F">
      <w:pPr>
        <w:pStyle w:val="Body"/>
        <w:numPr>
          <w:ilvl w:val="0"/>
          <w:numId w:val="56"/>
        </w:numPr>
        <w:contextualSpacing/>
        <w:rPr>
          <w:rFonts w:ascii="Cambria" w:hAnsi="Cambria"/>
          <w:color w:val="auto"/>
          <w:sz w:val="20"/>
        </w:rPr>
      </w:pPr>
      <w:r w:rsidRPr="004D6894">
        <w:rPr>
          <w:rFonts w:ascii="Cambria" w:hAnsi="Cambria"/>
          <w:color w:val="auto"/>
          <w:sz w:val="20"/>
          <w:highlight w:val="yellow"/>
        </w:rPr>
        <w:t>Grapevine</w:t>
      </w:r>
      <w:r w:rsidRPr="004D6894">
        <w:rPr>
          <w:rFonts w:ascii="Cambria" w:hAnsi="Cambria"/>
          <w:color w:val="auto"/>
          <w:sz w:val="20"/>
        </w:rPr>
        <w:t>: informal communication network of an org</w:t>
      </w:r>
    </w:p>
    <w:p w14:paraId="3D54EB34" w14:textId="77777777" w:rsidR="00EC5DEE" w:rsidRPr="004D6894" w:rsidRDefault="00EC5DEE" w:rsidP="003B027F">
      <w:pPr>
        <w:pStyle w:val="Body"/>
        <w:numPr>
          <w:ilvl w:val="0"/>
          <w:numId w:val="56"/>
        </w:numPr>
        <w:contextualSpacing/>
        <w:rPr>
          <w:rFonts w:ascii="Cambria" w:hAnsi="Cambria"/>
          <w:color w:val="auto"/>
          <w:sz w:val="20"/>
        </w:rPr>
      </w:pPr>
      <w:r w:rsidRPr="004D6894">
        <w:rPr>
          <w:rFonts w:ascii="Cambria" w:hAnsi="Cambria"/>
          <w:color w:val="auto"/>
          <w:sz w:val="20"/>
          <w:highlight w:val="cyan"/>
        </w:rPr>
        <w:t>Features of the Grapevine</w:t>
      </w:r>
      <w:r w:rsidRPr="004D6894">
        <w:rPr>
          <w:rFonts w:ascii="Cambria" w:hAnsi="Cambria"/>
          <w:color w:val="auto"/>
          <w:sz w:val="20"/>
        </w:rPr>
        <w:t>:</w:t>
      </w:r>
    </w:p>
    <w:p w14:paraId="7DD00899" w14:textId="77777777" w:rsidR="00EC5DEE" w:rsidRPr="004D6894" w:rsidRDefault="00EC5DEE" w:rsidP="003B027F">
      <w:pPr>
        <w:pStyle w:val="Body"/>
        <w:numPr>
          <w:ilvl w:val="1"/>
          <w:numId w:val="71"/>
        </w:numPr>
        <w:contextualSpacing/>
        <w:rPr>
          <w:rFonts w:ascii="Cambria" w:hAnsi="Cambria"/>
          <w:color w:val="FF0000"/>
          <w:sz w:val="20"/>
        </w:rPr>
      </w:pPr>
      <w:r w:rsidRPr="004D6894">
        <w:rPr>
          <w:rFonts w:ascii="Cambria" w:hAnsi="Cambria"/>
          <w:color w:val="FF0000"/>
          <w:sz w:val="20"/>
        </w:rPr>
        <w:t>We think of it being word-of-mouth but can be fax/email etc.</w:t>
      </w:r>
    </w:p>
    <w:p w14:paraId="30E6C633" w14:textId="77777777" w:rsidR="00EC5DEE" w:rsidRPr="004D6894" w:rsidRDefault="00EC5DEE" w:rsidP="003B027F">
      <w:pPr>
        <w:pStyle w:val="Body"/>
        <w:numPr>
          <w:ilvl w:val="1"/>
          <w:numId w:val="71"/>
        </w:numPr>
        <w:contextualSpacing/>
        <w:rPr>
          <w:rFonts w:ascii="Cambria" w:hAnsi="Cambria"/>
          <w:color w:val="FF0000"/>
          <w:sz w:val="20"/>
        </w:rPr>
      </w:pPr>
      <w:r w:rsidRPr="004D6894">
        <w:rPr>
          <w:rFonts w:ascii="Cambria" w:hAnsi="Cambria"/>
          <w:color w:val="FF0000"/>
          <w:sz w:val="20"/>
        </w:rPr>
        <w:t>Several grapevine systems (ex. secretary who’s part of the office grapevine can pass info to mailroom carrier who passes it onto warehouse grapevine)</w:t>
      </w:r>
    </w:p>
    <w:p w14:paraId="204E6CAB" w14:textId="77777777" w:rsidR="00EC5DEE" w:rsidRPr="004D6894" w:rsidRDefault="00EC5DEE" w:rsidP="003B027F">
      <w:pPr>
        <w:pStyle w:val="Body"/>
        <w:numPr>
          <w:ilvl w:val="1"/>
          <w:numId w:val="71"/>
        </w:numPr>
        <w:contextualSpacing/>
        <w:rPr>
          <w:rFonts w:ascii="Cambria" w:hAnsi="Cambria"/>
          <w:color w:val="FF0000"/>
          <w:sz w:val="20"/>
        </w:rPr>
      </w:pPr>
      <w:r w:rsidRPr="004D6894">
        <w:rPr>
          <w:rFonts w:ascii="Cambria" w:hAnsi="Cambria"/>
          <w:color w:val="FF0000"/>
          <w:sz w:val="20"/>
        </w:rPr>
        <w:t>Transmits info related to performance of org &amp; personal gossip</w:t>
      </w:r>
    </w:p>
    <w:p w14:paraId="7BABA34D" w14:textId="77777777" w:rsidR="00EC5DEE" w:rsidRPr="004D6894" w:rsidRDefault="00EC5DEE" w:rsidP="003B027F">
      <w:pPr>
        <w:pStyle w:val="Body"/>
        <w:numPr>
          <w:ilvl w:val="0"/>
          <w:numId w:val="56"/>
        </w:numPr>
        <w:contextualSpacing/>
        <w:rPr>
          <w:rFonts w:ascii="Cambria" w:hAnsi="Cambria"/>
          <w:color w:val="auto"/>
          <w:sz w:val="20"/>
        </w:rPr>
      </w:pPr>
      <w:r w:rsidRPr="004D6894">
        <w:rPr>
          <w:rFonts w:ascii="Cambria" w:hAnsi="Cambria"/>
          <w:color w:val="auto"/>
          <w:sz w:val="20"/>
        </w:rPr>
        <w:t>75% of non-controversial grapevine info = correct</w:t>
      </w:r>
    </w:p>
    <w:p w14:paraId="02A4B03F" w14:textId="77777777" w:rsidR="00EC5DEE" w:rsidRPr="004D6894" w:rsidRDefault="00EC5DEE" w:rsidP="003B027F">
      <w:pPr>
        <w:pStyle w:val="Body"/>
        <w:numPr>
          <w:ilvl w:val="0"/>
          <w:numId w:val="56"/>
        </w:numPr>
        <w:contextualSpacing/>
        <w:rPr>
          <w:rFonts w:ascii="Cambria" w:hAnsi="Cambria"/>
          <w:color w:val="auto"/>
          <w:sz w:val="20"/>
        </w:rPr>
      </w:pPr>
      <w:r w:rsidRPr="004D6894">
        <w:rPr>
          <w:rFonts w:ascii="Cambria" w:hAnsi="Cambria"/>
          <w:color w:val="auto"/>
          <w:sz w:val="20"/>
        </w:rPr>
        <w:t>Personal info + emotionally charged info = most likely to be distorted</w:t>
      </w:r>
    </w:p>
    <w:p w14:paraId="030A0A53" w14:textId="77777777" w:rsidR="00EC5DEE" w:rsidRPr="004D6894" w:rsidRDefault="00EC5DEE" w:rsidP="003B027F">
      <w:pPr>
        <w:pStyle w:val="Body"/>
        <w:numPr>
          <w:ilvl w:val="0"/>
          <w:numId w:val="56"/>
        </w:numPr>
        <w:contextualSpacing/>
        <w:rPr>
          <w:rFonts w:ascii="Cambria" w:hAnsi="Cambria"/>
          <w:color w:val="auto"/>
          <w:sz w:val="20"/>
        </w:rPr>
      </w:pPr>
      <w:r w:rsidRPr="004D6894">
        <w:rPr>
          <w:rFonts w:ascii="Cambria" w:hAnsi="Cambria"/>
          <w:color w:val="auto"/>
          <w:sz w:val="20"/>
        </w:rPr>
        <w:t xml:space="preserve">Only a proportion of those who receive grapevine news pass it on </w:t>
      </w:r>
      <w:r w:rsidRPr="004D6894">
        <w:rPr>
          <w:rFonts w:ascii="Cambria" w:hAnsi="Cambria"/>
          <w:color w:val="auto"/>
          <w:sz w:val="20"/>
        </w:rPr>
        <w:sym w:font="Wingdings" w:char="F0E0"/>
      </w:r>
      <w:r w:rsidRPr="004D6894">
        <w:rPr>
          <w:rFonts w:ascii="Cambria" w:hAnsi="Cambria"/>
          <w:color w:val="auto"/>
          <w:sz w:val="20"/>
        </w:rPr>
        <w:t xml:space="preserve"> net effect that more “know” than “tell”</w:t>
      </w:r>
    </w:p>
    <w:p w14:paraId="333AD6CA"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 xml:space="preserve">Who Participates in the </w:t>
      </w:r>
      <w:proofErr w:type="gramStart"/>
      <w:r w:rsidRPr="004D6894">
        <w:rPr>
          <w:rFonts w:ascii="Cambria" w:hAnsi="Cambria"/>
          <w:b/>
          <w:i/>
          <w:color w:val="auto"/>
          <w:sz w:val="20"/>
        </w:rPr>
        <w:t>Grapevine</w:t>
      </w:r>
      <w:proofErr w:type="gramEnd"/>
    </w:p>
    <w:p w14:paraId="734EDC8A" w14:textId="77777777" w:rsidR="00EC5DEE" w:rsidRPr="004D6894" w:rsidRDefault="00EC5DEE" w:rsidP="003B027F">
      <w:pPr>
        <w:pStyle w:val="Body"/>
        <w:numPr>
          <w:ilvl w:val="0"/>
          <w:numId w:val="56"/>
        </w:numPr>
        <w:contextualSpacing/>
        <w:rPr>
          <w:rFonts w:ascii="Cambria" w:hAnsi="Cambria"/>
          <w:color w:val="auto"/>
          <w:sz w:val="20"/>
        </w:rPr>
      </w:pPr>
      <w:r w:rsidRPr="004D6894">
        <w:rPr>
          <w:rFonts w:ascii="Cambria" w:hAnsi="Cambria"/>
          <w:color w:val="auto"/>
          <w:sz w:val="20"/>
        </w:rPr>
        <w:t xml:space="preserve">Personality has to do with it </w:t>
      </w:r>
      <w:r w:rsidRPr="004D6894">
        <w:rPr>
          <w:rFonts w:ascii="Cambria" w:hAnsi="Cambria"/>
          <w:color w:val="auto"/>
          <w:sz w:val="20"/>
        </w:rPr>
        <w:sym w:font="Wingdings" w:char="F0E0"/>
      </w:r>
      <w:r w:rsidRPr="004D6894">
        <w:rPr>
          <w:rFonts w:ascii="Cambria" w:hAnsi="Cambria"/>
          <w:color w:val="auto"/>
          <w:sz w:val="20"/>
        </w:rPr>
        <w:t xml:space="preserve"> extraverts &amp; </w:t>
      </w:r>
      <w:proofErr w:type="spellStart"/>
      <w:r w:rsidRPr="004D6894">
        <w:rPr>
          <w:rFonts w:ascii="Cambria" w:hAnsi="Cambria"/>
          <w:color w:val="auto"/>
          <w:sz w:val="20"/>
        </w:rPr>
        <w:t>ppl</w:t>
      </w:r>
      <w:proofErr w:type="spellEnd"/>
      <w:r w:rsidRPr="004D6894">
        <w:rPr>
          <w:rFonts w:ascii="Cambria" w:hAnsi="Cambria"/>
          <w:color w:val="auto"/>
          <w:sz w:val="20"/>
        </w:rPr>
        <w:t xml:space="preserve"> with low self-esteem = more likely to pass on info than introverts</w:t>
      </w:r>
    </w:p>
    <w:p w14:paraId="336F988A" w14:textId="77777777" w:rsidR="00EC5DEE" w:rsidRPr="004D6894" w:rsidRDefault="00EC5DEE" w:rsidP="003B027F">
      <w:pPr>
        <w:pStyle w:val="Body"/>
        <w:numPr>
          <w:ilvl w:val="0"/>
          <w:numId w:val="56"/>
        </w:numPr>
        <w:contextualSpacing/>
        <w:rPr>
          <w:rFonts w:ascii="Cambria" w:hAnsi="Cambria"/>
          <w:color w:val="auto"/>
          <w:sz w:val="20"/>
        </w:rPr>
      </w:pPr>
      <w:r w:rsidRPr="004D6894">
        <w:rPr>
          <w:rFonts w:ascii="Cambria" w:hAnsi="Cambria"/>
          <w:color w:val="auto"/>
          <w:sz w:val="20"/>
        </w:rPr>
        <w:t>Nature of the info (doctor getting promotion vs. his affair)</w:t>
      </w:r>
    </w:p>
    <w:p w14:paraId="5B3BAA17" w14:textId="77777777" w:rsidR="00EC5DEE" w:rsidRPr="004D6894" w:rsidRDefault="00EC5DEE" w:rsidP="003B027F">
      <w:pPr>
        <w:pStyle w:val="Body"/>
        <w:numPr>
          <w:ilvl w:val="0"/>
          <w:numId w:val="56"/>
        </w:numPr>
        <w:contextualSpacing/>
        <w:rPr>
          <w:rFonts w:ascii="Cambria" w:hAnsi="Cambria"/>
          <w:color w:val="auto"/>
          <w:sz w:val="20"/>
        </w:rPr>
      </w:pPr>
      <w:r w:rsidRPr="004D6894">
        <w:rPr>
          <w:rFonts w:ascii="Cambria" w:hAnsi="Cambria"/>
          <w:color w:val="auto"/>
          <w:sz w:val="20"/>
        </w:rPr>
        <w:t>Physical location of the org members (in a place with lots of traffic)</w:t>
      </w:r>
    </w:p>
    <w:p w14:paraId="1AF92AE5"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Pros and Cons of the Grapevine</w:t>
      </w:r>
    </w:p>
    <w:p w14:paraId="63EF544D" w14:textId="77777777" w:rsidR="00EC5DEE" w:rsidRPr="004D6894" w:rsidRDefault="00EC5DEE" w:rsidP="003B027F">
      <w:pPr>
        <w:pStyle w:val="Body"/>
        <w:numPr>
          <w:ilvl w:val="0"/>
          <w:numId w:val="56"/>
        </w:numPr>
        <w:contextualSpacing/>
        <w:rPr>
          <w:rFonts w:ascii="Cambria" w:hAnsi="Cambria"/>
          <w:color w:val="auto"/>
          <w:sz w:val="20"/>
        </w:rPr>
      </w:pPr>
      <w:r w:rsidRPr="004D6894">
        <w:rPr>
          <w:rFonts w:ascii="Cambria" w:hAnsi="Cambria"/>
          <w:b/>
          <w:color w:val="auto"/>
          <w:sz w:val="20"/>
        </w:rPr>
        <w:t xml:space="preserve">GOOD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keep </w:t>
      </w:r>
      <w:proofErr w:type="spellStart"/>
      <w:r w:rsidRPr="004D6894">
        <w:rPr>
          <w:rFonts w:ascii="Cambria" w:hAnsi="Cambria"/>
          <w:color w:val="auto"/>
          <w:sz w:val="20"/>
        </w:rPr>
        <w:t>ees</w:t>
      </w:r>
      <w:proofErr w:type="spellEnd"/>
      <w:r w:rsidRPr="004D6894">
        <w:rPr>
          <w:rFonts w:ascii="Cambria" w:hAnsi="Cambria"/>
          <w:color w:val="auto"/>
          <w:sz w:val="20"/>
        </w:rPr>
        <w:t xml:space="preserve"> informed, can provide a test of </w:t>
      </w:r>
      <w:proofErr w:type="spellStart"/>
      <w:r w:rsidRPr="004D6894">
        <w:rPr>
          <w:rFonts w:ascii="Cambria" w:hAnsi="Cambria"/>
          <w:color w:val="auto"/>
          <w:sz w:val="20"/>
        </w:rPr>
        <w:t>ee</w:t>
      </w:r>
      <w:proofErr w:type="spellEnd"/>
      <w:r w:rsidRPr="004D6894">
        <w:rPr>
          <w:rFonts w:ascii="Cambria" w:hAnsi="Cambria"/>
          <w:color w:val="auto"/>
          <w:sz w:val="20"/>
        </w:rPr>
        <w:t xml:space="preserve"> reactions to proposed changes without making formal commitments, informal recruiting source if info flows outside orgs </w:t>
      </w:r>
    </w:p>
    <w:p w14:paraId="6F820841" w14:textId="77777777" w:rsidR="00EC5DEE" w:rsidRPr="004D6894" w:rsidRDefault="00EC5DEE" w:rsidP="003B027F">
      <w:pPr>
        <w:pStyle w:val="Body"/>
        <w:numPr>
          <w:ilvl w:val="0"/>
          <w:numId w:val="56"/>
        </w:numPr>
        <w:contextualSpacing/>
        <w:rPr>
          <w:rFonts w:ascii="Cambria" w:hAnsi="Cambria"/>
          <w:color w:val="auto"/>
          <w:sz w:val="20"/>
        </w:rPr>
      </w:pPr>
      <w:r w:rsidRPr="004D6894">
        <w:rPr>
          <w:rFonts w:ascii="Cambria" w:hAnsi="Cambria"/>
          <w:b/>
          <w:color w:val="auto"/>
          <w:sz w:val="20"/>
        </w:rPr>
        <w:t xml:space="preserve">BAD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if it becomes pipeline for rumors </w:t>
      </w:r>
      <w:r w:rsidRPr="004D6894">
        <w:rPr>
          <w:rFonts w:ascii="Cambria" w:hAnsi="Cambria"/>
          <w:color w:val="auto"/>
          <w:sz w:val="20"/>
        </w:rPr>
        <w:sym w:font="Wingdings" w:char="F0E0"/>
      </w:r>
      <w:r w:rsidRPr="004D6894">
        <w:rPr>
          <w:rFonts w:ascii="Cambria" w:hAnsi="Cambria"/>
          <w:color w:val="auto"/>
          <w:sz w:val="20"/>
        </w:rPr>
        <w:t xml:space="preserve"> </w:t>
      </w:r>
      <w:r w:rsidRPr="004D6894">
        <w:rPr>
          <w:rFonts w:ascii="Cambria" w:hAnsi="Cambria"/>
          <w:color w:val="auto"/>
          <w:sz w:val="20"/>
          <w:highlight w:val="yellow"/>
        </w:rPr>
        <w:t>Rumor</w:t>
      </w:r>
      <w:r w:rsidRPr="004D6894">
        <w:rPr>
          <w:rFonts w:ascii="Cambria" w:hAnsi="Cambria"/>
          <w:color w:val="auto"/>
          <w:sz w:val="20"/>
        </w:rPr>
        <w:t xml:space="preserve">: unverified belief in general circulation </w:t>
      </w:r>
    </w:p>
    <w:p w14:paraId="6A83903C" w14:textId="77777777" w:rsidR="00EC5DEE" w:rsidRPr="004D6894" w:rsidRDefault="00EC5DEE" w:rsidP="003B027F">
      <w:pPr>
        <w:pStyle w:val="Body"/>
        <w:numPr>
          <w:ilvl w:val="0"/>
          <w:numId w:val="56"/>
        </w:numPr>
        <w:contextualSpacing/>
        <w:rPr>
          <w:rFonts w:ascii="Cambria" w:hAnsi="Cambria"/>
          <w:color w:val="auto"/>
          <w:sz w:val="20"/>
        </w:rPr>
      </w:pPr>
      <w:r w:rsidRPr="004D6894">
        <w:rPr>
          <w:rFonts w:ascii="Cambria" w:hAnsi="Cambria"/>
          <w:color w:val="auto"/>
          <w:sz w:val="20"/>
          <w:highlight w:val="cyan"/>
        </w:rPr>
        <w:t>Rumors spread the farthest &amp; fastest when info is</w:t>
      </w:r>
      <w:r w:rsidRPr="004D6894">
        <w:rPr>
          <w:rFonts w:ascii="Cambria" w:hAnsi="Cambria"/>
          <w:color w:val="auto"/>
          <w:sz w:val="20"/>
        </w:rPr>
        <w:t>:</w:t>
      </w:r>
    </w:p>
    <w:p w14:paraId="544139EB" w14:textId="77777777" w:rsidR="00EC5DEE" w:rsidRPr="004D6894" w:rsidRDefault="00EC5DEE" w:rsidP="003B027F">
      <w:pPr>
        <w:pStyle w:val="Body"/>
        <w:numPr>
          <w:ilvl w:val="1"/>
          <w:numId w:val="56"/>
        </w:numPr>
        <w:contextualSpacing/>
        <w:rPr>
          <w:rFonts w:ascii="Cambria" w:hAnsi="Cambria"/>
          <w:color w:val="FF0000"/>
          <w:sz w:val="20"/>
        </w:rPr>
      </w:pPr>
      <w:r w:rsidRPr="004D6894">
        <w:rPr>
          <w:rFonts w:ascii="Cambria" w:hAnsi="Cambria"/>
          <w:color w:val="FF0000"/>
          <w:sz w:val="20"/>
        </w:rPr>
        <w:t xml:space="preserve">Ambiguous </w:t>
      </w:r>
    </w:p>
    <w:p w14:paraId="6557CA54" w14:textId="77777777" w:rsidR="00EC5DEE" w:rsidRPr="004D6894" w:rsidRDefault="00EC5DEE" w:rsidP="003B027F">
      <w:pPr>
        <w:pStyle w:val="Body"/>
        <w:numPr>
          <w:ilvl w:val="1"/>
          <w:numId w:val="56"/>
        </w:numPr>
        <w:contextualSpacing/>
        <w:rPr>
          <w:rFonts w:ascii="Cambria" w:hAnsi="Cambria"/>
          <w:color w:val="FF0000"/>
          <w:sz w:val="20"/>
        </w:rPr>
      </w:pPr>
      <w:r w:rsidRPr="004D6894">
        <w:rPr>
          <w:rFonts w:ascii="Cambria" w:hAnsi="Cambria"/>
          <w:color w:val="FF0000"/>
          <w:sz w:val="20"/>
        </w:rPr>
        <w:t xml:space="preserve">Content = important to those involved </w:t>
      </w:r>
    </w:p>
    <w:p w14:paraId="73F9F02C" w14:textId="77777777" w:rsidR="00EC5DEE" w:rsidRPr="004D6894" w:rsidRDefault="00EC5DEE" w:rsidP="003B027F">
      <w:pPr>
        <w:pStyle w:val="Body"/>
        <w:numPr>
          <w:ilvl w:val="1"/>
          <w:numId w:val="56"/>
        </w:numPr>
        <w:contextualSpacing/>
        <w:rPr>
          <w:rFonts w:ascii="Cambria" w:hAnsi="Cambria"/>
          <w:color w:val="FF0000"/>
          <w:sz w:val="20"/>
        </w:rPr>
      </w:pPr>
      <w:proofErr w:type="spellStart"/>
      <w:r w:rsidRPr="004D6894">
        <w:rPr>
          <w:rFonts w:ascii="Cambria" w:hAnsi="Cambria"/>
          <w:color w:val="FF0000"/>
          <w:sz w:val="20"/>
        </w:rPr>
        <w:t>Rumour</w:t>
      </w:r>
      <w:proofErr w:type="spellEnd"/>
      <w:r w:rsidRPr="004D6894">
        <w:rPr>
          <w:rFonts w:ascii="Cambria" w:hAnsi="Cambria"/>
          <w:color w:val="FF0000"/>
          <w:sz w:val="20"/>
        </w:rPr>
        <w:t xml:space="preserve"> seems credible </w:t>
      </w:r>
    </w:p>
    <w:p w14:paraId="567FCB42" w14:textId="77777777" w:rsidR="00EC5DEE" w:rsidRPr="004D6894" w:rsidRDefault="00EC5DEE" w:rsidP="003B027F">
      <w:pPr>
        <w:pStyle w:val="Body"/>
        <w:numPr>
          <w:ilvl w:val="1"/>
          <w:numId w:val="56"/>
        </w:numPr>
        <w:contextualSpacing/>
        <w:rPr>
          <w:rFonts w:ascii="Cambria" w:hAnsi="Cambria"/>
          <w:color w:val="FF0000"/>
          <w:sz w:val="20"/>
        </w:rPr>
      </w:pPr>
      <w:r w:rsidRPr="004D6894">
        <w:rPr>
          <w:rFonts w:ascii="Cambria" w:hAnsi="Cambria"/>
          <w:color w:val="FF0000"/>
          <w:sz w:val="20"/>
        </w:rPr>
        <w:t>Recipient = anxious</w:t>
      </w:r>
    </w:p>
    <w:p w14:paraId="7FA585CE" w14:textId="77777777" w:rsidR="00EC5DEE" w:rsidRPr="004D6894" w:rsidRDefault="00EC5DEE" w:rsidP="003B027F">
      <w:pPr>
        <w:pStyle w:val="Body"/>
        <w:contextualSpacing/>
        <w:rPr>
          <w:rFonts w:ascii="Cambria" w:hAnsi="Cambria"/>
          <w:b/>
          <w:color w:val="auto"/>
          <w:sz w:val="20"/>
          <w:u w:val="single"/>
        </w:rPr>
      </w:pPr>
      <w:r w:rsidRPr="004D6894">
        <w:rPr>
          <w:rFonts w:ascii="Cambria" w:hAnsi="Cambria"/>
          <w:b/>
          <w:color w:val="auto"/>
          <w:sz w:val="20"/>
          <w:u w:val="single"/>
        </w:rPr>
        <w:t>The Verbal Language of Work</w:t>
      </w:r>
    </w:p>
    <w:p w14:paraId="0C0B2015" w14:textId="77777777" w:rsidR="00EC5DEE" w:rsidRPr="004D6894" w:rsidRDefault="00EC5DEE" w:rsidP="003B027F">
      <w:pPr>
        <w:pStyle w:val="Body"/>
        <w:numPr>
          <w:ilvl w:val="0"/>
          <w:numId w:val="57"/>
        </w:numPr>
        <w:contextualSpacing/>
        <w:rPr>
          <w:rFonts w:ascii="Cambria" w:hAnsi="Cambria"/>
          <w:b/>
          <w:color w:val="auto"/>
          <w:sz w:val="20"/>
          <w:u w:val="single"/>
        </w:rPr>
      </w:pPr>
      <w:r w:rsidRPr="004D6894">
        <w:rPr>
          <w:rFonts w:ascii="Cambria" w:hAnsi="Cambria"/>
          <w:color w:val="auto"/>
          <w:sz w:val="20"/>
          <w:highlight w:val="yellow"/>
        </w:rPr>
        <w:t>Jargon</w:t>
      </w:r>
      <w:r w:rsidRPr="004D6894">
        <w:rPr>
          <w:rFonts w:ascii="Cambria" w:hAnsi="Cambria"/>
          <w:color w:val="auto"/>
          <w:sz w:val="20"/>
        </w:rPr>
        <w:t>: specialized language used by job holders/members of particular occupations/orgs</w:t>
      </w:r>
    </w:p>
    <w:p w14:paraId="21DA7D01" w14:textId="77777777" w:rsidR="00EC5DEE" w:rsidRPr="004D6894" w:rsidRDefault="00EC5DEE" w:rsidP="003B027F">
      <w:pPr>
        <w:pStyle w:val="Body"/>
        <w:numPr>
          <w:ilvl w:val="1"/>
          <w:numId w:val="57"/>
        </w:numPr>
        <w:contextualSpacing/>
        <w:rPr>
          <w:rFonts w:ascii="Cambria" w:hAnsi="Cambria"/>
          <w:b/>
          <w:color w:val="auto"/>
          <w:sz w:val="20"/>
          <w:u w:val="single"/>
        </w:rPr>
      </w:pPr>
      <w:r w:rsidRPr="004D6894">
        <w:rPr>
          <w:rFonts w:ascii="Cambria" w:hAnsi="Cambria"/>
          <w:color w:val="auto"/>
          <w:sz w:val="20"/>
        </w:rPr>
        <w:t xml:space="preserve">Ex. OB = org </w:t>
      </w:r>
      <w:proofErr w:type="spellStart"/>
      <w:r w:rsidRPr="004D6894">
        <w:rPr>
          <w:rFonts w:ascii="Cambria" w:hAnsi="Cambria"/>
          <w:color w:val="auto"/>
          <w:sz w:val="20"/>
        </w:rPr>
        <w:t>beh</w:t>
      </w:r>
      <w:proofErr w:type="spellEnd"/>
      <w:r w:rsidRPr="004D6894">
        <w:rPr>
          <w:rFonts w:ascii="Cambria" w:hAnsi="Cambria"/>
          <w:color w:val="auto"/>
          <w:sz w:val="20"/>
        </w:rPr>
        <w:t xml:space="preserve"> to us, but Obstetrics to physicians </w:t>
      </w:r>
    </w:p>
    <w:p w14:paraId="55FA4BC1" w14:textId="77777777" w:rsidR="00EC5DEE" w:rsidRPr="004D6894" w:rsidRDefault="00EC5DEE" w:rsidP="003B027F">
      <w:pPr>
        <w:pStyle w:val="Body"/>
        <w:numPr>
          <w:ilvl w:val="0"/>
          <w:numId w:val="57"/>
        </w:numPr>
        <w:contextualSpacing/>
        <w:rPr>
          <w:rFonts w:ascii="Cambria" w:hAnsi="Cambria"/>
          <w:b/>
          <w:color w:val="auto"/>
          <w:sz w:val="20"/>
          <w:u w:val="single"/>
        </w:rPr>
      </w:pPr>
      <w:r w:rsidRPr="004D6894">
        <w:rPr>
          <w:rFonts w:ascii="Cambria" w:hAnsi="Cambria"/>
          <w:b/>
          <w:color w:val="auto"/>
          <w:sz w:val="20"/>
        </w:rPr>
        <w:t xml:space="preserve">STUDY: </w:t>
      </w:r>
      <w:r w:rsidRPr="004D6894">
        <w:rPr>
          <w:rFonts w:ascii="Cambria" w:hAnsi="Cambria"/>
          <w:color w:val="auto"/>
          <w:sz w:val="20"/>
        </w:rPr>
        <w:t xml:space="preserve">attempt to foster </w:t>
      </w:r>
      <w:r w:rsidRPr="004D6894">
        <w:rPr>
          <w:rFonts w:ascii="Cambria" w:hAnsi="Cambria"/>
          <w:color w:val="auto"/>
          <w:sz w:val="20"/>
          <w:u w:val="single"/>
        </w:rPr>
        <w:t>COMVOC</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“common vocabulary”, among </w:t>
      </w:r>
      <w:proofErr w:type="spellStart"/>
      <w:r w:rsidRPr="004D6894">
        <w:rPr>
          <w:rFonts w:ascii="Cambria" w:hAnsi="Cambria"/>
          <w:color w:val="auto"/>
          <w:sz w:val="20"/>
        </w:rPr>
        <w:t>ees</w:t>
      </w:r>
      <w:proofErr w:type="spellEnd"/>
      <w:r w:rsidRPr="004D6894">
        <w:rPr>
          <w:rFonts w:ascii="Cambria" w:hAnsi="Cambria"/>
          <w:color w:val="auto"/>
          <w:sz w:val="20"/>
        </w:rPr>
        <w:t xml:space="preserve"> who are geographically separated by providing a common basis for interaction among virtual strangers</w:t>
      </w:r>
    </w:p>
    <w:p w14:paraId="7E391462" w14:textId="77777777" w:rsidR="00EC5DEE" w:rsidRPr="004D6894" w:rsidRDefault="00EC5DEE" w:rsidP="003B027F">
      <w:pPr>
        <w:pStyle w:val="Body"/>
        <w:numPr>
          <w:ilvl w:val="0"/>
          <w:numId w:val="57"/>
        </w:numPr>
        <w:contextualSpacing/>
        <w:rPr>
          <w:rFonts w:ascii="Cambria" w:hAnsi="Cambria"/>
          <w:b/>
          <w:color w:val="auto"/>
          <w:sz w:val="20"/>
          <w:u w:val="single"/>
        </w:rPr>
      </w:pPr>
      <w:r w:rsidRPr="004D6894">
        <w:rPr>
          <w:rFonts w:ascii="Cambria" w:hAnsi="Cambria"/>
          <w:color w:val="auto"/>
          <w:sz w:val="20"/>
        </w:rPr>
        <w:t>Jargon = efficient BUT can also be a BARRIER to communication with others within the org/outside of the org/profession</w:t>
      </w:r>
    </w:p>
    <w:p w14:paraId="6ECFFBAB" w14:textId="77777777" w:rsidR="00EC5DEE" w:rsidRPr="004D6894" w:rsidRDefault="00EC5DEE" w:rsidP="003B027F">
      <w:pPr>
        <w:pStyle w:val="Body"/>
        <w:contextualSpacing/>
        <w:rPr>
          <w:rFonts w:ascii="Cambria" w:hAnsi="Cambria"/>
          <w:b/>
          <w:color w:val="auto"/>
          <w:sz w:val="20"/>
          <w:u w:val="single"/>
        </w:rPr>
      </w:pPr>
      <w:r w:rsidRPr="004D6894">
        <w:rPr>
          <w:rFonts w:ascii="Cambria" w:hAnsi="Cambria"/>
          <w:b/>
          <w:color w:val="auto"/>
          <w:sz w:val="20"/>
          <w:u w:val="single"/>
        </w:rPr>
        <w:t xml:space="preserve">The Non-Verbal Language of Work </w:t>
      </w:r>
    </w:p>
    <w:p w14:paraId="3BF6C9EE" w14:textId="77777777" w:rsidR="00EC5DEE" w:rsidRPr="004D6894" w:rsidRDefault="00EC5DEE" w:rsidP="003B027F">
      <w:pPr>
        <w:pStyle w:val="Body"/>
        <w:numPr>
          <w:ilvl w:val="0"/>
          <w:numId w:val="58"/>
        </w:numPr>
        <w:contextualSpacing/>
        <w:rPr>
          <w:rFonts w:ascii="Cambria" w:hAnsi="Cambria"/>
          <w:b/>
          <w:color w:val="auto"/>
          <w:sz w:val="20"/>
          <w:u w:val="single"/>
        </w:rPr>
      </w:pPr>
      <w:r w:rsidRPr="004D6894">
        <w:rPr>
          <w:rFonts w:ascii="Cambria" w:hAnsi="Cambria"/>
          <w:color w:val="auto"/>
          <w:sz w:val="20"/>
          <w:highlight w:val="yellow"/>
        </w:rPr>
        <w:t>Non-Verbal Communication</w:t>
      </w:r>
      <w:r w:rsidRPr="004D6894">
        <w:rPr>
          <w:rFonts w:ascii="Cambria" w:hAnsi="Cambria"/>
          <w:color w:val="auto"/>
          <w:sz w:val="20"/>
        </w:rPr>
        <w:t xml:space="preserve">: transmission of messages by some medium other than speech or writing </w:t>
      </w:r>
      <w:r w:rsidRPr="004D6894">
        <w:rPr>
          <w:rFonts w:ascii="Cambria" w:hAnsi="Cambria"/>
          <w:color w:val="auto"/>
          <w:sz w:val="20"/>
        </w:rPr>
        <w:sym w:font="Wingdings" w:char="F0E0"/>
      </w:r>
      <w:r w:rsidRPr="004D6894">
        <w:rPr>
          <w:rFonts w:ascii="Cambria" w:hAnsi="Cambria"/>
          <w:color w:val="auto"/>
          <w:sz w:val="20"/>
        </w:rPr>
        <w:t xml:space="preserve"> can be powerful b/c they convey “the real stuff” while words serve as a smoke screen</w:t>
      </w:r>
    </w:p>
    <w:p w14:paraId="05AD7E37"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Body Language</w:t>
      </w:r>
    </w:p>
    <w:p w14:paraId="6BCFB3C8" w14:textId="77777777" w:rsidR="00EC5DEE" w:rsidRPr="004D6894" w:rsidRDefault="00EC5DEE" w:rsidP="003B027F">
      <w:pPr>
        <w:pStyle w:val="Body"/>
        <w:numPr>
          <w:ilvl w:val="0"/>
          <w:numId w:val="58"/>
        </w:numPr>
        <w:contextualSpacing/>
        <w:rPr>
          <w:rFonts w:ascii="Cambria" w:hAnsi="Cambria"/>
          <w:color w:val="auto"/>
          <w:sz w:val="20"/>
        </w:rPr>
      </w:pPr>
      <w:r w:rsidRPr="004D6894">
        <w:rPr>
          <w:rFonts w:ascii="Cambria" w:hAnsi="Cambria"/>
          <w:color w:val="auto"/>
          <w:sz w:val="20"/>
          <w:highlight w:val="yellow"/>
        </w:rPr>
        <w:t>Body Language</w:t>
      </w:r>
      <w:r w:rsidRPr="004D6894">
        <w:rPr>
          <w:rFonts w:ascii="Cambria" w:hAnsi="Cambria"/>
          <w:color w:val="auto"/>
          <w:sz w:val="20"/>
        </w:rPr>
        <w:t xml:space="preserve">: non-verbal communication by means of a sender’s bodily motions &amp; facial expressions or physical location in relation to the receiver </w:t>
      </w:r>
    </w:p>
    <w:p w14:paraId="1A30FB84" w14:textId="77777777" w:rsidR="00EC5DEE" w:rsidRPr="004D6894" w:rsidRDefault="00EC5DEE" w:rsidP="003B027F">
      <w:pPr>
        <w:pStyle w:val="Body"/>
        <w:numPr>
          <w:ilvl w:val="1"/>
          <w:numId w:val="58"/>
        </w:numPr>
        <w:contextualSpacing/>
        <w:rPr>
          <w:rFonts w:ascii="Cambria" w:hAnsi="Cambria"/>
          <w:color w:val="auto"/>
          <w:sz w:val="20"/>
        </w:rPr>
      </w:pPr>
      <w:r w:rsidRPr="004D6894">
        <w:rPr>
          <w:rFonts w:ascii="Cambria" w:hAnsi="Cambria"/>
          <w:color w:val="auto"/>
          <w:sz w:val="20"/>
        </w:rPr>
        <w:t>2 important messages = the extent to which the sender:</w:t>
      </w:r>
    </w:p>
    <w:p w14:paraId="642DB42B" w14:textId="77777777" w:rsidR="00EC5DEE" w:rsidRPr="004D6894" w:rsidRDefault="00EC5DEE" w:rsidP="003B027F">
      <w:pPr>
        <w:pStyle w:val="Body"/>
        <w:numPr>
          <w:ilvl w:val="2"/>
          <w:numId w:val="58"/>
        </w:numPr>
        <w:contextualSpacing/>
        <w:rPr>
          <w:rFonts w:ascii="Cambria" w:hAnsi="Cambria"/>
          <w:color w:val="FF0000"/>
          <w:sz w:val="20"/>
        </w:rPr>
      </w:pPr>
      <w:r w:rsidRPr="004D6894">
        <w:rPr>
          <w:rFonts w:ascii="Cambria" w:hAnsi="Cambria"/>
          <w:color w:val="FF0000"/>
          <w:sz w:val="20"/>
        </w:rPr>
        <w:t xml:space="preserve">Likes &amp; is interested in the receiver </w:t>
      </w:r>
    </w:p>
    <w:p w14:paraId="4865BED2" w14:textId="77777777" w:rsidR="00EC5DEE" w:rsidRPr="004D6894" w:rsidRDefault="00EC5DEE" w:rsidP="003B027F">
      <w:pPr>
        <w:pStyle w:val="Body"/>
        <w:numPr>
          <w:ilvl w:val="2"/>
          <w:numId w:val="58"/>
        </w:numPr>
        <w:contextualSpacing/>
        <w:rPr>
          <w:rFonts w:ascii="Cambria" w:hAnsi="Cambria"/>
          <w:color w:val="FF0000"/>
          <w:sz w:val="20"/>
        </w:rPr>
      </w:pPr>
      <w:r w:rsidRPr="004D6894">
        <w:rPr>
          <w:rFonts w:ascii="Cambria" w:hAnsi="Cambria"/>
          <w:color w:val="FF0000"/>
          <w:sz w:val="20"/>
        </w:rPr>
        <w:t>Sender’s views concerning the relative status of the sender and the receiver</w:t>
      </w:r>
    </w:p>
    <w:p w14:paraId="02565908" w14:textId="77777777" w:rsidR="00EC5DEE" w:rsidRPr="004D6894" w:rsidRDefault="00EC5DEE" w:rsidP="003B027F">
      <w:pPr>
        <w:pStyle w:val="Body"/>
        <w:numPr>
          <w:ilvl w:val="0"/>
          <w:numId w:val="58"/>
        </w:numPr>
        <w:contextualSpacing/>
        <w:rPr>
          <w:rFonts w:ascii="Cambria" w:hAnsi="Cambria"/>
          <w:color w:val="auto"/>
          <w:sz w:val="20"/>
        </w:rPr>
      </w:pPr>
      <w:r w:rsidRPr="004D6894">
        <w:rPr>
          <w:rFonts w:ascii="Cambria" w:hAnsi="Cambria"/>
          <w:color w:val="auto"/>
          <w:sz w:val="20"/>
          <w:highlight w:val="cyan"/>
        </w:rPr>
        <w:t>Senders communicate liking &amp; interest in the receiver when they</w:t>
      </w:r>
      <w:r w:rsidRPr="004D6894">
        <w:rPr>
          <w:rFonts w:ascii="Cambria" w:hAnsi="Cambria"/>
          <w:color w:val="auto"/>
          <w:sz w:val="20"/>
        </w:rPr>
        <w:t>:</w:t>
      </w:r>
    </w:p>
    <w:p w14:paraId="45A23A1C" w14:textId="77777777" w:rsidR="00EC5DEE" w:rsidRPr="004D6894" w:rsidRDefault="00EC5DEE" w:rsidP="003B027F">
      <w:pPr>
        <w:pStyle w:val="Body"/>
        <w:numPr>
          <w:ilvl w:val="1"/>
          <w:numId w:val="58"/>
        </w:numPr>
        <w:contextualSpacing/>
        <w:rPr>
          <w:rFonts w:ascii="Cambria" w:hAnsi="Cambria"/>
          <w:color w:val="FF0000"/>
          <w:sz w:val="20"/>
        </w:rPr>
      </w:pPr>
      <w:r w:rsidRPr="004D6894">
        <w:rPr>
          <w:rFonts w:ascii="Cambria" w:hAnsi="Cambria"/>
          <w:color w:val="FF0000"/>
          <w:sz w:val="20"/>
        </w:rPr>
        <w:t>Position themselves physically close to the receiver</w:t>
      </w:r>
    </w:p>
    <w:p w14:paraId="7B9C1279" w14:textId="77777777" w:rsidR="00EC5DEE" w:rsidRPr="004D6894" w:rsidRDefault="00EC5DEE" w:rsidP="003B027F">
      <w:pPr>
        <w:pStyle w:val="Body"/>
        <w:numPr>
          <w:ilvl w:val="1"/>
          <w:numId w:val="58"/>
        </w:numPr>
        <w:contextualSpacing/>
        <w:rPr>
          <w:rFonts w:ascii="Cambria" w:hAnsi="Cambria"/>
          <w:color w:val="FF0000"/>
          <w:sz w:val="20"/>
        </w:rPr>
      </w:pPr>
      <w:r w:rsidRPr="004D6894">
        <w:rPr>
          <w:rFonts w:ascii="Cambria" w:hAnsi="Cambria"/>
          <w:color w:val="FF0000"/>
          <w:sz w:val="20"/>
        </w:rPr>
        <w:t>Touch the receiver during interaction</w:t>
      </w:r>
    </w:p>
    <w:p w14:paraId="2D7D95AF" w14:textId="77777777" w:rsidR="00EC5DEE" w:rsidRPr="004D6894" w:rsidRDefault="00EC5DEE" w:rsidP="003B027F">
      <w:pPr>
        <w:pStyle w:val="Body"/>
        <w:numPr>
          <w:ilvl w:val="1"/>
          <w:numId w:val="58"/>
        </w:numPr>
        <w:contextualSpacing/>
        <w:rPr>
          <w:rFonts w:ascii="Cambria" w:hAnsi="Cambria"/>
          <w:color w:val="FF0000"/>
          <w:sz w:val="20"/>
        </w:rPr>
      </w:pPr>
      <w:r w:rsidRPr="004D6894">
        <w:rPr>
          <w:rFonts w:ascii="Cambria" w:hAnsi="Cambria"/>
          <w:color w:val="FF0000"/>
          <w:sz w:val="20"/>
        </w:rPr>
        <w:t>Maintain eye contact with receiver</w:t>
      </w:r>
    </w:p>
    <w:p w14:paraId="45E41970" w14:textId="77777777" w:rsidR="00EC5DEE" w:rsidRPr="004D6894" w:rsidRDefault="00EC5DEE" w:rsidP="003B027F">
      <w:pPr>
        <w:pStyle w:val="Body"/>
        <w:numPr>
          <w:ilvl w:val="1"/>
          <w:numId w:val="58"/>
        </w:numPr>
        <w:contextualSpacing/>
        <w:rPr>
          <w:rFonts w:ascii="Cambria" w:hAnsi="Cambria"/>
          <w:color w:val="FF0000"/>
          <w:sz w:val="20"/>
        </w:rPr>
      </w:pPr>
      <w:r w:rsidRPr="004D6894">
        <w:rPr>
          <w:rFonts w:ascii="Cambria" w:hAnsi="Cambria"/>
          <w:color w:val="FF0000"/>
          <w:sz w:val="20"/>
        </w:rPr>
        <w:t>Lean forward during interaction</w:t>
      </w:r>
    </w:p>
    <w:p w14:paraId="5AB0C6BC" w14:textId="77777777" w:rsidR="00EC5DEE" w:rsidRPr="004D6894" w:rsidRDefault="00EC5DEE" w:rsidP="003B027F">
      <w:pPr>
        <w:pStyle w:val="Body"/>
        <w:numPr>
          <w:ilvl w:val="1"/>
          <w:numId w:val="58"/>
        </w:numPr>
        <w:contextualSpacing/>
        <w:rPr>
          <w:rFonts w:ascii="Cambria" w:hAnsi="Cambria"/>
          <w:color w:val="FF0000"/>
          <w:sz w:val="20"/>
        </w:rPr>
      </w:pPr>
      <w:r w:rsidRPr="004D6894">
        <w:rPr>
          <w:rFonts w:ascii="Cambria" w:hAnsi="Cambria"/>
          <w:color w:val="FF0000"/>
          <w:sz w:val="20"/>
        </w:rPr>
        <w:t>Direct torso toward receiver</w:t>
      </w:r>
    </w:p>
    <w:p w14:paraId="4AC50D76" w14:textId="77777777" w:rsidR="00EC5DEE" w:rsidRPr="004D6894" w:rsidRDefault="00EC5DEE" w:rsidP="003B027F">
      <w:pPr>
        <w:pStyle w:val="Body"/>
        <w:numPr>
          <w:ilvl w:val="0"/>
          <w:numId w:val="58"/>
        </w:numPr>
        <w:contextualSpacing/>
        <w:rPr>
          <w:rFonts w:ascii="Cambria" w:hAnsi="Cambria"/>
          <w:color w:val="auto"/>
          <w:sz w:val="20"/>
        </w:rPr>
      </w:pPr>
      <w:r w:rsidRPr="004D6894">
        <w:rPr>
          <w:rFonts w:ascii="Cambria" w:hAnsi="Cambria"/>
          <w:color w:val="auto"/>
          <w:sz w:val="20"/>
          <w:highlight w:val="cyan"/>
        </w:rPr>
        <w:t>Senders who feel their of higher status than the receiver act more relaxed</w:t>
      </w:r>
      <w:r w:rsidRPr="004D6894">
        <w:rPr>
          <w:rFonts w:ascii="Cambria" w:hAnsi="Cambria"/>
          <w:color w:val="auto"/>
          <w:sz w:val="20"/>
        </w:rPr>
        <w:t>:</w:t>
      </w:r>
    </w:p>
    <w:p w14:paraId="04A248AE" w14:textId="77777777" w:rsidR="00EC5DEE" w:rsidRPr="004D6894" w:rsidRDefault="00EC5DEE" w:rsidP="003B027F">
      <w:pPr>
        <w:pStyle w:val="Body"/>
        <w:numPr>
          <w:ilvl w:val="1"/>
          <w:numId w:val="58"/>
        </w:numPr>
        <w:contextualSpacing/>
        <w:rPr>
          <w:rFonts w:ascii="Cambria" w:hAnsi="Cambria"/>
          <w:color w:val="FF0000"/>
          <w:sz w:val="20"/>
        </w:rPr>
      </w:pPr>
      <w:r w:rsidRPr="004D6894">
        <w:rPr>
          <w:rFonts w:ascii="Cambria" w:hAnsi="Cambria"/>
          <w:color w:val="FF0000"/>
          <w:sz w:val="20"/>
        </w:rPr>
        <w:t>Casual, asymmetrical placement of arms and legs</w:t>
      </w:r>
    </w:p>
    <w:p w14:paraId="60CAE266" w14:textId="77777777" w:rsidR="00EC5DEE" w:rsidRPr="004D6894" w:rsidRDefault="00EC5DEE" w:rsidP="003B027F">
      <w:pPr>
        <w:pStyle w:val="Body"/>
        <w:numPr>
          <w:ilvl w:val="1"/>
          <w:numId w:val="58"/>
        </w:numPr>
        <w:contextualSpacing/>
        <w:rPr>
          <w:rFonts w:ascii="Cambria" w:hAnsi="Cambria"/>
          <w:color w:val="FF0000"/>
          <w:sz w:val="20"/>
        </w:rPr>
      </w:pPr>
      <w:r w:rsidRPr="004D6894">
        <w:rPr>
          <w:rFonts w:ascii="Cambria" w:hAnsi="Cambria"/>
          <w:color w:val="FF0000"/>
          <w:sz w:val="20"/>
        </w:rPr>
        <w:t>Reclining, non-erect seating position</w:t>
      </w:r>
    </w:p>
    <w:p w14:paraId="625C3CD1" w14:textId="77777777" w:rsidR="00EC5DEE" w:rsidRPr="004D6894" w:rsidRDefault="00EC5DEE" w:rsidP="003B027F">
      <w:pPr>
        <w:pStyle w:val="Body"/>
        <w:numPr>
          <w:ilvl w:val="1"/>
          <w:numId w:val="58"/>
        </w:numPr>
        <w:contextualSpacing/>
        <w:rPr>
          <w:rFonts w:ascii="Cambria" w:hAnsi="Cambria"/>
          <w:color w:val="FF0000"/>
          <w:sz w:val="20"/>
        </w:rPr>
      </w:pPr>
      <w:r w:rsidRPr="004D6894">
        <w:rPr>
          <w:rFonts w:ascii="Cambria" w:hAnsi="Cambria"/>
          <w:color w:val="FF0000"/>
          <w:sz w:val="20"/>
        </w:rPr>
        <w:t>Lack of fidgeting and nervous activity</w:t>
      </w:r>
    </w:p>
    <w:p w14:paraId="07960EFF" w14:textId="77777777" w:rsidR="00EC5DEE" w:rsidRPr="004D6894" w:rsidRDefault="00EC5DEE" w:rsidP="003B027F">
      <w:pPr>
        <w:pStyle w:val="Body"/>
        <w:numPr>
          <w:ilvl w:val="0"/>
          <w:numId w:val="58"/>
        </w:numPr>
        <w:contextualSpacing/>
        <w:rPr>
          <w:rFonts w:ascii="Cambria" w:hAnsi="Cambria"/>
          <w:color w:val="auto"/>
          <w:sz w:val="20"/>
        </w:rPr>
      </w:pPr>
      <w:r w:rsidRPr="004D6894">
        <w:rPr>
          <w:rFonts w:ascii="Cambria" w:hAnsi="Cambria"/>
          <w:color w:val="auto"/>
          <w:sz w:val="20"/>
        </w:rPr>
        <w:t xml:space="preserve">Greater the difference in </w:t>
      </w:r>
      <w:r w:rsidRPr="004D6894">
        <w:rPr>
          <w:rFonts w:ascii="Cambria" w:hAnsi="Cambria"/>
          <w:b/>
          <w:color w:val="auto"/>
          <w:sz w:val="20"/>
          <w:u w:val="single"/>
        </w:rPr>
        <w:t>RELAXATION</w:t>
      </w:r>
      <w:r w:rsidRPr="004D6894">
        <w:rPr>
          <w:rFonts w:ascii="Cambria" w:hAnsi="Cambria"/>
          <w:color w:val="auto"/>
          <w:sz w:val="20"/>
        </w:rPr>
        <w:t xml:space="preserve"> b/n 2 parties the more they communicate a status differential to each other</w:t>
      </w:r>
    </w:p>
    <w:p w14:paraId="22CA03C9" w14:textId="77777777" w:rsidR="00EC5DEE" w:rsidRPr="004D6894" w:rsidRDefault="00EC5DEE" w:rsidP="003B027F">
      <w:pPr>
        <w:pStyle w:val="Body"/>
        <w:numPr>
          <w:ilvl w:val="0"/>
          <w:numId w:val="58"/>
        </w:numPr>
        <w:contextualSpacing/>
        <w:rPr>
          <w:rFonts w:ascii="Cambria" w:hAnsi="Cambria"/>
          <w:color w:val="auto"/>
          <w:sz w:val="20"/>
        </w:rPr>
      </w:pPr>
      <w:r w:rsidRPr="004D6894">
        <w:rPr>
          <w:rFonts w:ascii="Cambria" w:hAnsi="Cambria"/>
          <w:color w:val="auto"/>
          <w:sz w:val="20"/>
        </w:rPr>
        <w:t xml:space="preserve">Showing our “true” feelings, “editing” our feelings or trying to actively deceive others = ways of using non-verbal </w:t>
      </w:r>
      <w:proofErr w:type="spellStart"/>
      <w:r w:rsidRPr="004D6894">
        <w:rPr>
          <w:rFonts w:ascii="Cambria" w:hAnsi="Cambria"/>
          <w:color w:val="auto"/>
          <w:sz w:val="20"/>
        </w:rPr>
        <w:t>beh</w:t>
      </w:r>
      <w:proofErr w:type="spellEnd"/>
      <w:r w:rsidRPr="004D6894">
        <w:rPr>
          <w:rFonts w:ascii="Cambria" w:hAnsi="Cambria"/>
          <w:color w:val="auto"/>
          <w:sz w:val="20"/>
        </w:rPr>
        <w:t xml:space="preserve">…but they are hard to regulate non verbal </w:t>
      </w:r>
      <w:proofErr w:type="spellStart"/>
      <w:r w:rsidRPr="004D6894">
        <w:rPr>
          <w:rFonts w:ascii="Cambria" w:hAnsi="Cambria"/>
          <w:color w:val="auto"/>
          <w:sz w:val="20"/>
        </w:rPr>
        <w:t>beh</w:t>
      </w:r>
      <w:proofErr w:type="spellEnd"/>
      <w:r w:rsidRPr="004D6894">
        <w:rPr>
          <w:rFonts w:ascii="Cambria" w:hAnsi="Cambria"/>
          <w:color w:val="auto"/>
          <w:sz w:val="20"/>
        </w:rPr>
        <w:t xml:space="preserve"> if you are feeling strong emotions </w:t>
      </w:r>
      <w:r w:rsidRPr="004D6894">
        <w:rPr>
          <w:rFonts w:ascii="Cambria" w:hAnsi="Cambria"/>
          <w:color w:val="auto"/>
          <w:sz w:val="20"/>
        </w:rPr>
        <w:sym w:font="Wingdings" w:char="F0E0"/>
      </w:r>
      <w:r w:rsidRPr="004D6894">
        <w:rPr>
          <w:rFonts w:ascii="Cambria" w:hAnsi="Cambria"/>
          <w:color w:val="auto"/>
          <w:sz w:val="20"/>
        </w:rPr>
        <w:t xml:space="preserve"> but some people are good at non-verbal “posing” such as looking relaxed when their not…but observers also show some capacity to detect such posing </w:t>
      </w:r>
    </w:p>
    <w:p w14:paraId="3B0003DF" w14:textId="77777777" w:rsidR="00EC5DEE" w:rsidRPr="004D6894" w:rsidRDefault="00EC5DEE" w:rsidP="003B027F">
      <w:pPr>
        <w:pStyle w:val="Body"/>
        <w:numPr>
          <w:ilvl w:val="0"/>
          <w:numId w:val="58"/>
        </w:numPr>
        <w:contextualSpacing/>
        <w:rPr>
          <w:rFonts w:ascii="Cambria" w:hAnsi="Cambria"/>
          <w:color w:val="auto"/>
          <w:sz w:val="20"/>
        </w:rPr>
      </w:pPr>
      <w:r w:rsidRPr="004D6894">
        <w:rPr>
          <w:rFonts w:ascii="Cambria" w:hAnsi="Cambria"/>
          <w:color w:val="auto"/>
          <w:sz w:val="20"/>
        </w:rPr>
        <w:t xml:space="preserve">In interviews, interviewers may look at non-verbal cues b/c of the assumption that “body doesn’t lie” </w:t>
      </w:r>
      <w:r w:rsidRPr="004D6894">
        <w:rPr>
          <w:rFonts w:ascii="Cambria" w:hAnsi="Cambria"/>
          <w:color w:val="auto"/>
          <w:sz w:val="20"/>
        </w:rPr>
        <w:sym w:font="Wingdings" w:char="F0E0"/>
      </w:r>
      <w:r w:rsidRPr="004D6894">
        <w:rPr>
          <w:rFonts w:ascii="Cambria" w:hAnsi="Cambria"/>
          <w:color w:val="auto"/>
          <w:sz w:val="20"/>
        </w:rPr>
        <w:t xml:space="preserve"> it’s unlikely that body language such as smiling &amp; maintaining eye contact can overcome bad credentials/poor verbal performance but increased body language may give a unique edge to applicants </w:t>
      </w:r>
      <w:r w:rsidRPr="004D6894">
        <w:rPr>
          <w:rFonts w:ascii="Cambria" w:hAnsi="Cambria"/>
          <w:color w:val="auto"/>
          <w:sz w:val="20"/>
        </w:rPr>
        <w:sym w:font="Wingdings" w:char="F0E0"/>
      </w:r>
      <w:r w:rsidRPr="004D6894">
        <w:rPr>
          <w:rFonts w:ascii="Cambria" w:hAnsi="Cambria"/>
          <w:color w:val="auto"/>
          <w:sz w:val="20"/>
        </w:rPr>
        <w:t xml:space="preserve"> not always what you say, but also what you do!</w:t>
      </w:r>
    </w:p>
    <w:p w14:paraId="0AA1514A"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Props, Artifacts, and Costumes</w:t>
      </w:r>
    </w:p>
    <w:p w14:paraId="69B83E1A" w14:textId="77777777" w:rsidR="00EC5DEE" w:rsidRPr="004D6894" w:rsidRDefault="00EC5DEE" w:rsidP="003B027F">
      <w:pPr>
        <w:pStyle w:val="Body"/>
        <w:numPr>
          <w:ilvl w:val="0"/>
          <w:numId w:val="59"/>
        </w:numPr>
        <w:contextualSpacing/>
        <w:rPr>
          <w:rFonts w:ascii="Cambria" w:hAnsi="Cambria"/>
          <w:b/>
          <w:color w:val="auto"/>
          <w:sz w:val="20"/>
        </w:rPr>
      </w:pPr>
      <w:r w:rsidRPr="004D6894">
        <w:rPr>
          <w:rFonts w:ascii="Cambria" w:hAnsi="Cambria"/>
          <w:b/>
          <w:color w:val="auto"/>
          <w:sz w:val="20"/>
        </w:rPr>
        <w:t xml:space="preserve">Office Decor and Arrangement: </w:t>
      </w:r>
    </w:p>
    <w:p w14:paraId="5C334A74" w14:textId="77777777" w:rsidR="00EC5DEE" w:rsidRPr="004D6894" w:rsidRDefault="00EC5DEE" w:rsidP="003B027F">
      <w:pPr>
        <w:pStyle w:val="Body"/>
        <w:numPr>
          <w:ilvl w:val="1"/>
          <w:numId w:val="59"/>
        </w:numPr>
        <w:contextualSpacing/>
        <w:rPr>
          <w:rFonts w:ascii="Cambria" w:hAnsi="Cambria"/>
          <w:b/>
          <w:color w:val="auto"/>
          <w:sz w:val="20"/>
        </w:rPr>
      </w:pPr>
      <w:r w:rsidRPr="004D6894">
        <w:rPr>
          <w:rFonts w:ascii="Cambria" w:hAnsi="Cambria"/>
          <w:b/>
          <w:color w:val="auto"/>
          <w:sz w:val="20"/>
        </w:rPr>
        <w:t xml:space="preserve">FINDINGS: </w:t>
      </w:r>
      <w:r w:rsidRPr="004D6894">
        <w:rPr>
          <w:rFonts w:ascii="Cambria" w:hAnsi="Cambria"/>
          <w:color w:val="auto"/>
          <w:sz w:val="20"/>
        </w:rPr>
        <w:t xml:space="preserve">students feel more welcome &amp; comfortable in professors’ offices when the office was: </w:t>
      </w:r>
    </w:p>
    <w:p w14:paraId="36BC2A45" w14:textId="77777777" w:rsidR="00EC5DEE" w:rsidRPr="004D6894" w:rsidRDefault="00EC5DEE" w:rsidP="003B027F">
      <w:pPr>
        <w:pStyle w:val="Body"/>
        <w:numPr>
          <w:ilvl w:val="2"/>
          <w:numId w:val="59"/>
        </w:numPr>
        <w:contextualSpacing/>
        <w:rPr>
          <w:rFonts w:ascii="Cambria" w:hAnsi="Cambria"/>
          <w:b/>
          <w:color w:val="auto"/>
          <w:sz w:val="20"/>
        </w:rPr>
      </w:pPr>
      <w:r w:rsidRPr="004D6894">
        <w:rPr>
          <w:rFonts w:ascii="Cambria" w:hAnsi="Cambria"/>
          <w:color w:val="FF0000"/>
          <w:sz w:val="20"/>
        </w:rPr>
        <w:t>Tidy</w:t>
      </w:r>
      <w:r w:rsidRPr="004D6894">
        <w:rPr>
          <w:rFonts w:ascii="Cambria" w:hAnsi="Cambria"/>
          <w:color w:val="auto"/>
          <w:sz w:val="20"/>
        </w:rPr>
        <w:t xml:space="preserve"> (neatness = cue for organized &amp; had time to talk) </w:t>
      </w:r>
    </w:p>
    <w:p w14:paraId="6BAE62A5" w14:textId="77777777" w:rsidR="00EC5DEE" w:rsidRPr="004D6894" w:rsidRDefault="00EC5DEE" w:rsidP="003B027F">
      <w:pPr>
        <w:pStyle w:val="Body"/>
        <w:numPr>
          <w:ilvl w:val="2"/>
          <w:numId w:val="59"/>
        </w:numPr>
        <w:contextualSpacing/>
        <w:rPr>
          <w:rFonts w:ascii="Cambria" w:hAnsi="Cambria"/>
          <w:b/>
          <w:color w:val="auto"/>
          <w:sz w:val="20"/>
        </w:rPr>
      </w:pPr>
      <w:r w:rsidRPr="004D6894">
        <w:rPr>
          <w:rFonts w:ascii="Cambria" w:hAnsi="Cambria"/>
          <w:color w:val="FF0000"/>
          <w:sz w:val="20"/>
        </w:rPr>
        <w:t>Decorated with posters &amp; plants</w:t>
      </w:r>
      <w:r w:rsidRPr="004D6894">
        <w:rPr>
          <w:rFonts w:ascii="Cambria" w:hAnsi="Cambria"/>
          <w:color w:val="auto"/>
          <w:sz w:val="20"/>
        </w:rPr>
        <w:t xml:space="preserve"> (personal stuff says “I’m human”)</w:t>
      </w:r>
    </w:p>
    <w:p w14:paraId="1C0B3C05" w14:textId="77777777" w:rsidR="00EC5DEE" w:rsidRPr="004D6894" w:rsidRDefault="00EC5DEE" w:rsidP="003B027F">
      <w:pPr>
        <w:pStyle w:val="Body"/>
        <w:numPr>
          <w:ilvl w:val="2"/>
          <w:numId w:val="59"/>
        </w:numPr>
        <w:contextualSpacing/>
        <w:rPr>
          <w:rFonts w:ascii="Cambria" w:hAnsi="Cambria"/>
          <w:b/>
          <w:color w:val="auto"/>
          <w:sz w:val="20"/>
        </w:rPr>
      </w:pPr>
      <w:r w:rsidRPr="004D6894">
        <w:rPr>
          <w:rFonts w:ascii="Cambria" w:hAnsi="Cambria"/>
          <w:color w:val="FF0000"/>
          <w:sz w:val="20"/>
        </w:rPr>
        <w:t>Desk against the wall</w:t>
      </w:r>
      <w:r w:rsidRPr="004D6894">
        <w:rPr>
          <w:rFonts w:ascii="Cambria" w:hAnsi="Cambria"/>
          <w:color w:val="auto"/>
          <w:sz w:val="20"/>
        </w:rPr>
        <w:t xml:space="preserve"> instead of b/n student &amp; professor (no barriers)</w:t>
      </w:r>
    </w:p>
    <w:p w14:paraId="760A4AD4" w14:textId="77777777" w:rsidR="00EC5DEE" w:rsidRPr="004D6894" w:rsidRDefault="00EC5DEE" w:rsidP="003B027F">
      <w:pPr>
        <w:pStyle w:val="Body"/>
        <w:numPr>
          <w:ilvl w:val="1"/>
          <w:numId w:val="59"/>
        </w:numPr>
        <w:contextualSpacing/>
        <w:rPr>
          <w:rFonts w:ascii="Cambria" w:hAnsi="Cambria"/>
          <w:b/>
          <w:color w:val="auto"/>
          <w:sz w:val="20"/>
        </w:rPr>
      </w:pPr>
      <w:r w:rsidRPr="004D6894">
        <w:rPr>
          <w:rFonts w:ascii="Cambria" w:hAnsi="Cambria"/>
          <w:b/>
          <w:color w:val="auto"/>
          <w:sz w:val="20"/>
        </w:rPr>
        <w:t>FINDINGS</w:t>
      </w:r>
      <w:r w:rsidRPr="004D6894">
        <w:rPr>
          <w:rFonts w:ascii="Cambria" w:hAnsi="Cambria"/>
          <w:color w:val="auto"/>
          <w:sz w:val="20"/>
        </w:rPr>
        <w:t>: neatness = cue for CONTIENTIOUSNESS &amp; distinctive décor for OPENNESS</w:t>
      </w:r>
    </w:p>
    <w:p w14:paraId="03E59E01" w14:textId="77777777" w:rsidR="00EC5DEE" w:rsidRPr="004D6894" w:rsidRDefault="00EC5DEE" w:rsidP="003B027F">
      <w:pPr>
        <w:pStyle w:val="Body"/>
        <w:numPr>
          <w:ilvl w:val="0"/>
          <w:numId w:val="59"/>
        </w:numPr>
        <w:contextualSpacing/>
        <w:rPr>
          <w:rFonts w:ascii="Cambria" w:hAnsi="Cambria"/>
          <w:b/>
          <w:color w:val="auto"/>
          <w:sz w:val="20"/>
        </w:rPr>
      </w:pPr>
      <w:r w:rsidRPr="004D6894">
        <w:rPr>
          <w:rFonts w:ascii="Cambria" w:hAnsi="Cambria"/>
          <w:b/>
          <w:color w:val="auto"/>
          <w:sz w:val="20"/>
        </w:rPr>
        <w:t xml:space="preserve">Does Clothing Communicate: </w:t>
      </w:r>
    </w:p>
    <w:p w14:paraId="1AEB50ED" w14:textId="77777777" w:rsidR="00EC5DEE" w:rsidRPr="004D6894" w:rsidRDefault="00EC5DEE" w:rsidP="003B027F">
      <w:pPr>
        <w:pStyle w:val="Body"/>
        <w:numPr>
          <w:ilvl w:val="1"/>
          <w:numId w:val="59"/>
        </w:numPr>
        <w:contextualSpacing/>
        <w:rPr>
          <w:rFonts w:ascii="Cambria" w:hAnsi="Cambria"/>
          <w:b/>
          <w:color w:val="auto"/>
          <w:sz w:val="20"/>
        </w:rPr>
      </w:pPr>
      <w:r w:rsidRPr="004D6894">
        <w:rPr>
          <w:rFonts w:ascii="Cambria" w:hAnsi="Cambria"/>
          <w:color w:val="auto"/>
          <w:sz w:val="20"/>
        </w:rPr>
        <w:t xml:space="preserve">YES </w:t>
      </w:r>
      <w:r w:rsidRPr="004D6894">
        <w:rPr>
          <w:rFonts w:ascii="Cambria" w:hAnsi="Cambria"/>
          <w:color w:val="auto"/>
          <w:sz w:val="20"/>
        </w:rPr>
        <w:sym w:font="Wingdings" w:char="F0E0"/>
      </w:r>
      <w:r w:rsidRPr="004D6894">
        <w:rPr>
          <w:rFonts w:ascii="Cambria" w:hAnsi="Cambria"/>
          <w:color w:val="auto"/>
          <w:sz w:val="20"/>
        </w:rPr>
        <w:t xml:space="preserve"> clothing </w:t>
      </w:r>
      <w:proofErr w:type="spellStart"/>
      <w:r w:rsidRPr="004D6894">
        <w:rPr>
          <w:rFonts w:ascii="Cambria" w:hAnsi="Cambria"/>
          <w:color w:val="auto"/>
          <w:sz w:val="20"/>
        </w:rPr>
        <w:t>ppl</w:t>
      </w:r>
      <w:proofErr w:type="spellEnd"/>
      <w:r w:rsidRPr="004D6894">
        <w:rPr>
          <w:rFonts w:ascii="Cambria" w:hAnsi="Cambria"/>
          <w:color w:val="auto"/>
          <w:sz w:val="20"/>
        </w:rPr>
        <w:t xml:space="preserve"> wear signals: competence, seriousness and </w:t>
      </w:r>
      <w:proofErr w:type="spellStart"/>
      <w:r w:rsidRPr="004D6894">
        <w:rPr>
          <w:rFonts w:ascii="Cambria" w:hAnsi="Cambria"/>
          <w:color w:val="auto"/>
          <w:sz w:val="20"/>
        </w:rPr>
        <w:t>promotability</w:t>
      </w:r>
      <w:proofErr w:type="spellEnd"/>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receivers unconsciously attach certain stereotyped meanings to various clothing &amp; then treat the wearer accordingly</w:t>
      </w:r>
    </w:p>
    <w:p w14:paraId="508C4F4A" w14:textId="77777777" w:rsidR="00EC5DEE" w:rsidRPr="004D6894" w:rsidRDefault="00EC5DEE" w:rsidP="003B027F">
      <w:pPr>
        <w:pStyle w:val="Body"/>
        <w:numPr>
          <w:ilvl w:val="2"/>
          <w:numId w:val="59"/>
        </w:numPr>
        <w:contextualSpacing/>
        <w:rPr>
          <w:rFonts w:ascii="Cambria" w:hAnsi="Cambria"/>
          <w:b/>
          <w:color w:val="auto"/>
          <w:sz w:val="20"/>
        </w:rPr>
      </w:pPr>
      <w:r w:rsidRPr="004D6894">
        <w:rPr>
          <w:rFonts w:ascii="Cambria" w:hAnsi="Cambria"/>
          <w:color w:val="auto"/>
          <w:sz w:val="20"/>
        </w:rPr>
        <w:t>Ex. black raincoats = lower-class while beige = “exec” treatment</w:t>
      </w:r>
    </w:p>
    <w:p w14:paraId="31CAB6C1" w14:textId="77777777" w:rsidR="00EC5DEE" w:rsidRPr="004D6894" w:rsidRDefault="00EC5DEE" w:rsidP="003B027F">
      <w:pPr>
        <w:pStyle w:val="Body"/>
        <w:numPr>
          <w:ilvl w:val="0"/>
          <w:numId w:val="59"/>
        </w:numPr>
        <w:contextualSpacing/>
        <w:rPr>
          <w:rFonts w:ascii="Cambria" w:hAnsi="Cambria"/>
          <w:b/>
          <w:color w:val="auto"/>
          <w:sz w:val="20"/>
        </w:rPr>
      </w:pPr>
      <w:r w:rsidRPr="004D6894">
        <w:rPr>
          <w:rFonts w:ascii="Cambria" w:hAnsi="Cambria"/>
          <w:color w:val="auto"/>
          <w:sz w:val="20"/>
        </w:rPr>
        <w:t>Clothing CAN’T make up for a lack of intelligence or ambition but it can PREVENT others from detecting these qualities!</w:t>
      </w:r>
    </w:p>
    <w:p w14:paraId="48D1E108" w14:textId="77777777" w:rsidR="00EC5DEE" w:rsidRPr="004D6894" w:rsidRDefault="00EC5DEE" w:rsidP="003B027F">
      <w:pPr>
        <w:pStyle w:val="Body"/>
        <w:numPr>
          <w:ilvl w:val="0"/>
          <w:numId w:val="59"/>
        </w:numPr>
        <w:contextualSpacing/>
        <w:rPr>
          <w:rFonts w:ascii="Cambria" w:hAnsi="Cambria"/>
          <w:b/>
          <w:color w:val="auto"/>
          <w:sz w:val="20"/>
        </w:rPr>
      </w:pPr>
      <w:r w:rsidRPr="004D6894">
        <w:rPr>
          <w:rFonts w:ascii="Cambria" w:hAnsi="Cambria"/>
          <w:b/>
          <w:color w:val="auto"/>
          <w:sz w:val="20"/>
        </w:rPr>
        <w:t xml:space="preserve">FIDNINGS: </w:t>
      </w:r>
      <w:r w:rsidRPr="004D6894">
        <w:rPr>
          <w:rFonts w:ascii="Cambria" w:hAnsi="Cambria"/>
          <w:color w:val="auto"/>
          <w:sz w:val="20"/>
        </w:rPr>
        <w:t>women dressed more masculine = more likely to be selected for exec jobs, but when it becomes “too masculine” it damages prospects”</w:t>
      </w:r>
    </w:p>
    <w:p w14:paraId="36B2BE5B" w14:textId="77777777" w:rsidR="00EC5DEE" w:rsidRPr="004D6894" w:rsidRDefault="00EC5DEE" w:rsidP="003B027F">
      <w:pPr>
        <w:pStyle w:val="Body"/>
        <w:numPr>
          <w:ilvl w:val="0"/>
          <w:numId w:val="59"/>
        </w:numPr>
        <w:contextualSpacing/>
        <w:rPr>
          <w:rFonts w:ascii="Cambria" w:hAnsi="Cambria"/>
          <w:color w:val="auto"/>
          <w:sz w:val="20"/>
        </w:rPr>
      </w:pPr>
      <w:r w:rsidRPr="004D6894">
        <w:rPr>
          <w:rFonts w:ascii="Cambria" w:hAnsi="Cambria"/>
          <w:color w:val="auto"/>
          <w:sz w:val="20"/>
        </w:rPr>
        <w:t>Impact clothing has on communication may be partly b/c of impact it has on the wearer’s self-image</w:t>
      </w:r>
    </w:p>
    <w:p w14:paraId="023D89B8" w14:textId="77777777" w:rsidR="00EC5DEE" w:rsidRPr="004D6894" w:rsidRDefault="00EC5DEE" w:rsidP="003B027F">
      <w:pPr>
        <w:pStyle w:val="Body"/>
        <w:contextualSpacing/>
        <w:rPr>
          <w:rFonts w:ascii="Cambria" w:hAnsi="Cambria"/>
          <w:b/>
          <w:color w:val="auto"/>
          <w:sz w:val="20"/>
          <w:u w:val="single"/>
        </w:rPr>
      </w:pPr>
    </w:p>
    <w:p w14:paraId="0DD91776" w14:textId="77777777" w:rsidR="00EC5DEE" w:rsidRPr="004D6894" w:rsidRDefault="00EC5DEE" w:rsidP="003B027F">
      <w:pPr>
        <w:pStyle w:val="Body"/>
        <w:contextualSpacing/>
        <w:rPr>
          <w:rFonts w:ascii="Cambria" w:hAnsi="Cambria"/>
          <w:b/>
          <w:color w:val="auto"/>
          <w:sz w:val="20"/>
          <w:u w:val="single"/>
        </w:rPr>
      </w:pPr>
    </w:p>
    <w:p w14:paraId="5C65C583" w14:textId="77777777" w:rsidR="00EC5DEE" w:rsidRPr="004D6894" w:rsidRDefault="00EC5DEE" w:rsidP="003B027F">
      <w:pPr>
        <w:pStyle w:val="Body"/>
        <w:contextualSpacing/>
        <w:rPr>
          <w:rFonts w:ascii="Cambria" w:hAnsi="Cambria"/>
          <w:b/>
          <w:color w:val="auto"/>
          <w:sz w:val="20"/>
          <w:u w:val="single"/>
        </w:rPr>
      </w:pPr>
    </w:p>
    <w:p w14:paraId="4757138C" w14:textId="77777777" w:rsidR="00EC5DEE" w:rsidRPr="004D6894" w:rsidRDefault="00EC5DEE" w:rsidP="003B027F">
      <w:pPr>
        <w:pStyle w:val="Body"/>
        <w:contextualSpacing/>
        <w:rPr>
          <w:rFonts w:ascii="Cambria" w:hAnsi="Cambria"/>
          <w:b/>
          <w:color w:val="auto"/>
          <w:sz w:val="20"/>
          <w:u w:val="single"/>
        </w:rPr>
      </w:pPr>
      <w:r w:rsidRPr="004D6894">
        <w:rPr>
          <w:rFonts w:ascii="Cambria" w:hAnsi="Cambria"/>
          <w:b/>
          <w:color w:val="auto"/>
          <w:sz w:val="20"/>
          <w:u w:val="single"/>
        </w:rPr>
        <w:t>Gender Differences In Communication</w:t>
      </w:r>
    </w:p>
    <w:p w14:paraId="7295BD58" w14:textId="77777777" w:rsidR="00EC5DEE" w:rsidRPr="004D6894" w:rsidRDefault="00EC5DEE" w:rsidP="003B027F">
      <w:pPr>
        <w:pStyle w:val="Body"/>
        <w:numPr>
          <w:ilvl w:val="0"/>
          <w:numId w:val="60"/>
        </w:numPr>
        <w:contextualSpacing/>
        <w:rPr>
          <w:rFonts w:ascii="Cambria" w:hAnsi="Cambria"/>
          <w:color w:val="auto"/>
          <w:sz w:val="20"/>
        </w:rPr>
      </w:pPr>
      <w:r w:rsidRPr="004D6894">
        <w:rPr>
          <w:rFonts w:ascii="Cambria" w:hAnsi="Cambria"/>
          <w:color w:val="auto"/>
          <w:sz w:val="20"/>
        </w:rPr>
        <w:t xml:space="preserve">Girls see </w:t>
      </w:r>
      <w:proofErr w:type="spellStart"/>
      <w:r w:rsidRPr="004D6894">
        <w:rPr>
          <w:rFonts w:ascii="Cambria" w:hAnsi="Cambria"/>
          <w:color w:val="auto"/>
          <w:sz w:val="20"/>
        </w:rPr>
        <w:t>convos</w:t>
      </w:r>
      <w:proofErr w:type="spellEnd"/>
      <w:r w:rsidRPr="004D6894">
        <w:rPr>
          <w:rFonts w:ascii="Cambria" w:hAnsi="Cambria"/>
          <w:color w:val="auto"/>
          <w:sz w:val="20"/>
        </w:rPr>
        <w:t xml:space="preserve"> as a way to develop relationships and networks of connection and intimacy, while boys see </w:t>
      </w:r>
      <w:proofErr w:type="spellStart"/>
      <w:r w:rsidRPr="004D6894">
        <w:rPr>
          <w:rFonts w:ascii="Cambria" w:hAnsi="Cambria"/>
          <w:color w:val="auto"/>
          <w:sz w:val="20"/>
        </w:rPr>
        <w:t>convos</w:t>
      </w:r>
      <w:proofErr w:type="spellEnd"/>
      <w:r w:rsidRPr="004D6894">
        <w:rPr>
          <w:rFonts w:ascii="Cambria" w:hAnsi="Cambria"/>
          <w:color w:val="auto"/>
          <w:sz w:val="20"/>
        </w:rPr>
        <w:t xml:space="preserve"> as a way for them to achieve status within groups and to maintain independence</w:t>
      </w:r>
    </w:p>
    <w:p w14:paraId="758DD0DA" w14:textId="77777777" w:rsidR="00EC5DEE" w:rsidRPr="004D6894" w:rsidRDefault="00EC5DEE" w:rsidP="003B027F">
      <w:pPr>
        <w:pStyle w:val="Body"/>
        <w:numPr>
          <w:ilvl w:val="0"/>
          <w:numId w:val="60"/>
        </w:numPr>
        <w:contextualSpacing/>
        <w:rPr>
          <w:rFonts w:ascii="Cambria" w:hAnsi="Cambria"/>
          <w:color w:val="auto"/>
          <w:sz w:val="20"/>
        </w:rPr>
      </w:pPr>
      <w:r w:rsidRPr="004D6894">
        <w:rPr>
          <w:rFonts w:ascii="Cambria" w:hAnsi="Cambria"/>
          <w:color w:val="FF0000"/>
          <w:sz w:val="20"/>
          <w:u w:val="single"/>
        </w:rPr>
        <w:t>“</w:t>
      </w:r>
      <w:r w:rsidRPr="004D6894">
        <w:rPr>
          <w:rFonts w:ascii="Cambria" w:hAnsi="Cambria"/>
          <w:b/>
          <w:i/>
          <w:color w:val="FF0000"/>
          <w:sz w:val="20"/>
          <w:u w:val="single"/>
        </w:rPr>
        <w:t>ONE UP ONE DOWN POSITION”</w:t>
      </w:r>
      <w:r w:rsidRPr="004D6894">
        <w:rPr>
          <w:rFonts w:ascii="Cambria" w:hAnsi="Cambria"/>
          <w:b/>
          <w:i/>
          <w:color w:val="auto"/>
          <w:sz w:val="20"/>
        </w:rPr>
        <w:t xml:space="preserve"> </w:t>
      </w:r>
      <w:r w:rsidRPr="004D6894">
        <w:rPr>
          <w:rFonts w:ascii="Cambria" w:hAnsi="Cambria"/>
          <w:color w:val="auto"/>
          <w:sz w:val="20"/>
        </w:rPr>
        <w:sym w:font="Wingdings" w:char="F0E0"/>
      </w:r>
      <w:r w:rsidRPr="004D6894">
        <w:rPr>
          <w:rFonts w:ascii="Cambria" w:hAnsi="Cambria"/>
          <w:b/>
          <w:i/>
          <w:color w:val="auto"/>
          <w:sz w:val="20"/>
        </w:rPr>
        <w:t xml:space="preserve"> </w:t>
      </w:r>
      <w:r w:rsidRPr="004D6894">
        <w:rPr>
          <w:rFonts w:ascii="Cambria" w:hAnsi="Cambria"/>
          <w:color w:val="auto"/>
          <w:sz w:val="20"/>
        </w:rPr>
        <w:t>men tend to be more sensitive to power dynamics &amp; will use communication as a way to position themselves in a one-up situation…women are more concerned with rapport building and they communicate in ways that avoid putting others down…as a result, women often find themselves in a one-down position, which can have a negative effect on the rewards they receive &amp; their career</w:t>
      </w:r>
    </w:p>
    <w:p w14:paraId="5C922D03" w14:textId="77777777" w:rsidR="00EC5DEE" w:rsidRPr="004D6894" w:rsidRDefault="00EC5DEE" w:rsidP="003B027F">
      <w:pPr>
        <w:pStyle w:val="Body"/>
        <w:numPr>
          <w:ilvl w:val="0"/>
          <w:numId w:val="60"/>
        </w:numPr>
        <w:contextualSpacing/>
        <w:rPr>
          <w:rFonts w:ascii="Cambria" w:hAnsi="Cambria"/>
          <w:color w:val="auto"/>
          <w:sz w:val="20"/>
        </w:rPr>
      </w:pPr>
      <w:r w:rsidRPr="004D6894">
        <w:rPr>
          <w:rFonts w:ascii="Cambria" w:hAnsi="Cambria"/>
          <w:color w:val="auto"/>
          <w:sz w:val="20"/>
          <w:highlight w:val="cyan"/>
        </w:rPr>
        <w:t>Diffs in male &amp; female communication that put women in a one-down position:</w:t>
      </w:r>
    </w:p>
    <w:p w14:paraId="6ED5A2A1" w14:textId="77777777" w:rsidR="00EC5DEE" w:rsidRPr="004D6894" w:rsidRDefault="00EC5DEE" w:rsidP="003B027F">
      <w:pPr>
        <w:pStyle w:val="Body"/>
        <w:numPr>
          <w:ilvl w:val="1"/>
          <w:numId w:val="60"/>
        </w:numPr>
        <w:contextualSpacing/>
        <w:rPr>
          <w:rFonts w:ascii="Cambria" w:hAnsi="Cambria"/>
          <w:color w:val="auto"/>
          <w:sz w:val="20"/>
        </w:rPr>
      </w:pPr>
      <w:proofErr w:type="gramStart"/>
      <w:r w:rsidRPr="004D6894">
        <w:rPr>
          <w:rFonts w:ascii="Cambria" w:hAnsi="Cambria"/>
          <w:b/>
          <w:i/>
          <w:color w:val="FF0000"/>
          <w:sz w:val="20"/>
        </w:rPr>
        <w:t>getting</w:t>
      </w:r>
      <w:proofErr w:type="gramEnd"/>
      <w:r w:rsidRPr="004D6894">
        <w:rPr>
          <w:rFonts w:ascii="Cambria" w:hAnsi="Cambria"/>
          <w:b/>
          <w:i/>
          <w:color w:val="FF0000"/>
          <w:sz w:val="20"/>
        </w:rPr>
        <w:t xml:space="preserve"> credit</w:t>
      </w:r>
      <w:r w:rsidRPr="004D6894">
        <w:rPr>
          <w:rFonts w:ascii="Cambria" w:hAnsi="Cambria"/>
          <w:i/>
          <w:color w:val="auto"/>
          <w:sz w:val="20"/>
        </w:rPr>
        <w:t xml:space="preserve"> </w:t>
      </w:r>
      <w:r w:rsidRPr="004D6894">
        <w:rPr>
          <w:rFonts w:ascii="Cambria" w:hAnsi="Cambria"/>
          <w:color w:val="auto"/>
          <w:sz w:val="20"/>
        </w:rPr>
        <w:sym w:font="Wingdings" w:char="F0E0"/>
      </w:r>
      <w:r w:rsidRPr="004D6894">
        <w:rPr>
          <w:rFonts w:ascii="Cambria" w:hAnsi="Cambria"/>
          <w:i/>
          <w:color w:val="auto"/>
          <w:sz w:val="20"/>
        </w:rPr>
        <w:t xml:space="preserve"> </w:t>
      </w:r>
      <w:r w:rsidRPr="004D6894">
        <w:rPr>
          <w:rFonts w:ascii="Cambria" w:hAnsi="Cambria"/>
          <w:color w:val="auto"/>
          <w:sz w:val="20"/>
        </w:rPr>
        <w:t>men more likely than women to toot their own horn</w:t>
      </w:r>
    </w:p>
    <w:p w14:paraId="14CCF2D3" w14:textId="77777777" w:rsidR="00EC5DEE" w:rsidRPr="004D6894" w:rsidRDefault="00EC5DEE" w:rsidP="003B027F">
      <w:pPr>
        <w:pStyle w:val="Body"/>
        <w:numPr>
          <w:ilvl w:val="1"/>
          <w:numId w:val="60"/>
        </w:numPr>
        <w:contextualSpacing/>
        <w:rPr>
          <w:rFonts w:ascii="Cambria" w:hAnsi="Cambria"/>
          <w:color w:val="auto"/>
          <w:sz w:val="20"/>
        </w:rPr>
      </w:pPr>
      <w:proofErr w:type="gramStart"/>
      <w:r w:rsidRPr="004D6894">
        <w:rPr>
          <w:rFonts w:ascii="Cambria" w:hAnsi="Cambria"/>
          <w:b/>
          <w:i/>
          <w:color w:val="FF0000"/>
          <w:sz w:val="20"/>
        </w:rPr>
        <w:t>confidence</w:t>
      </w:r>
      <w:proofErr w:type="gramEnd"/>
      <w:r w:rsidRPr="004D6894">
        <w:rPr>
          <w:rFonts w:ascii="Cambria" w:hAnsi="Cambria"/>
          <w:b/>
          <w:i/>
          <w:color w:val="FF0000"/>
          <w:sz w:val="20"/>
        </w:rPr>
        <w:t xml:space="preserve"> + boasting</w:t>
      </w:r>
      <w:r w:rsidRPr="004D6894">
        <w:rPr>
          <w:rFonts w:ascii="Cambria" w:hAnsi="Cambria"/>
          <w:i/>
          <w:color w:val="auto"/>
          <w:sz w:val="20"/>
        </w:rPr>
        <w:t xml:space="preserve"> </w:t>
      </w:r>
      <w:r w:rsidRPr="004D6894">
        <w:rPr>
          <w:rFonts w:ascii="Cambria" w:hAnsi="Cambria"/>
          <w:color w:val="auto"/>
          <w:sz w:val="20"/>
        </w:rPr>
        <w:sym w:font="Wingdings" w:char="F0E0"/>
      </w:r>
      <w:r w:rsidRPr="004D6894">
        <w:rPr>
          <w:rFonts w:ascii="Cambria" w:hAnsi="Cambria"/>
          <w:i/>
          <w:color w:val="auto"/>
          <w:sz w:val="20"/>
        </w:rPr>
        <w:t xml:space="preserve"> </w:t>
      </w:r>
      <w:r w:rsidRPr="004D6894">
        <w:rPr>
          <w:rFonts w:ascii="Cambria" w:hAnsi="Cambria"/>
          <w:color w:val="auto"/>
          <w:sz w:val="20"/>
        </w:rPr>
        <w:t>men more boastful about capabilities while women downplay their certainty</w:t>
      </w:r>
    </w:p>
    <w:p w14:paraId="158C57B4" w14:textId="77777777" w:rsidR="00EC5DEE" w:rsidRPr="004D6894" w:rsidRDefault="00EC5DEE" w:rsidP="003B027F">
      <w:pPr>
        <w:pStyle w:val="Body"/>
        <w:numPr>
          <w:ilvl w:val="1"/>
          <w:numId w:val="60"/>
        </w:numPr>
        <w:contextualSpacing/>
        <w:rPr>
          <w:rFonts w:ascii="Cambria" w:hAnsi="Cambria"/>
          <w:color w:val="auto"/>
          <w:sz w:val="20"/>
        </w:rPr>
      </w:pPr>
      <w:proofErr w:type="gramStart"/>
      <w:r w:rsidRPr="004D6894">
        <w:rPr>
          <w:rFonts w:ascii="Cambria" w:hAnsi="Cambria"/>
          <w:b/>
          <w:i/>
          <w:color w:val="FF0000"/>
          <w:sz w:val="20"/>
        </w:rPr>
        <w:t>asking</w:t>
      </w:r>
      <w:proofErr w:type="gramEnd"/>
      <w:r w:rsidRPr="004D6894">
        <w:rPr>
          <w:rFonts w:ascii="Cambria" w:hAnsi="Cambria"/>
          <w:b/>
          <w:i/>
          <w:color w:val="FF0000"/>
          <w:sz w:val="20"/>
        </w:rPr>
        <w:t xml:space="preserve"> questions</w:t>
      </w:r>
      <w:r w:rsidRPr="004D6894">
        <w:rPr>
          <w:rFonts w:ascii="Cambria" w:hAnsi="Cambria"/>
          <w:i/>
          <w:color w:val="auto"/>
          <w:sz w:val="20"/>
        </w:rPr>
        <w:t xml:space="preserve"> </w:t>
      </w:r>
      <w:r w:rsidRPr="004D6894">
        <w:rPr>
          <w:rFonts w:ascii="Cambria" w:hAnsi="Cambria"/>
          <w:color w:val="auto"/>
          <w:sz w:val="20"/>
        </w:rPr>
        <w:sym w:font="Wingdings" w:char="F0E0"/>
      </w:r>
      <w:r w:rsidRPr="004D6894">
        <w:rPr>
          <w:rFonts w:ascii="Cambria" w:hAnsi="Cambria"/>
          <w:i/>
          <w:color w:val="auto"/>
          <w:sz w:val="20"/>
        </w:rPr>
        <w:t xml:space="preserve"> </w:t>
      </w:r>
      <w:r w:rsidRPr="004D6894">
        <w:rPr>
          <w:rFonts w:ascii="Cambria" w:hAnsi="Cambria"/>
          <w:color w:val="auto"/>
          <w:sz w:val="20"/>
        </w:rPr>
        <w:t>men see asking questions as a sign of weakness and puts them in a one-down position...men less likely to ask questions</w:t>
      </w:r>
    </w:p>
    <w:p w14:paraId="440D6011" w14:textId="77777777" w:rsidR="00EC5DEE" w:rsidRPr="004D6894" w:rsidRDefault="00EC5DEE" w:rsidP="003B027F">
      <w:pPr>
        <w:pStyle w:val="Body"/>
        <w:numPr>
          <w:ilvl w:val="1"/>
          <w:numId w:val="60"/>
        </w:numPr>
        <w:contextualSpacing/>
        <w:rPr>
          <w:rFonts w:ascii="Cambria" w:hAnsi="Cambria"/>
          <w:color w:val="auto"/>
          <w:sz w:val="20"/>
        </w:rPr>
      </w:pPr>
      <w:proofErr w:type="gramStart"/>
      <w:r w:rsidRPr="004D6894">
        <w:rPr>
          <w:rFonts w:ascii="Cambria" w:hAnsi="Cambria"/>
          <w:b/>
          <w:i/>
          <w:color w:val="FF0000"/>
          <w:sz w:val="20"/>
        </w:rPr>
        <w:t>apologies</w:t>
      </w:r>
      <w:proofErr w:type="gramEnd"/>
      <w:r w:rsidRPr="004D6894">
        <w:rPr>
          <w:rFonts w:ascii="Cambria" w:hAnsi="Cambria"/>
          <w:b/>
          <w:i/>
          <w:color w:val="FF0000"/>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men feel apologies are weaknesses, but women use them to establish a rapport </w:t>
      </w:r>
    </w:p>
    <w:p w14:paraId="502B578C" w14:textId="77777777" w:rsidR="00EC5DEE" w:rsidRPr="004D6894" w:rsidRDefault="00EC5DEE" w:rsidP="003B027F">
      <w:pPr>
        <w:pStyle w:val="Body"/>
        <w:numPr>
          <w:ilvl w:val="1"/>
          <w:numId w:val="60"/>
        </w:numPr>
        <w:contextualSpacing/>
        <w:rPr>
          <w:rFonts w:ascii="Cambria" w:hAnsi="Cambria"/>
          <w:color w:val="auto"/>
          <w:sz w:val="20"/>
        </w:rPr>
      </w:pPr>
      <w:proofErr w:type="gramStart"/>
      <w:r w:rsidRPr="004D6894">
        <w:rPr>
          <w:rFonts w:ascii="Cambria" w:hAnsi="Cambria"/>
          <w:b/>
          <w:i/>
          <w:color w:val="FF0000"/>
          <w:sz w:val="20"/>
        </w:rPr>
        <w:t>feedback</w:t>
      </w:r>
      <w:proofErr w:type="gramEnd"/>
      <w:r w:rsidRPr="004D6894">
        <w:rPr>
          <w:rFonts w:ascii="Cambria" w:hAnsi="Cambria"/>
          <w:i/>
          <w:color w:val="auto"/>
          <w:sz w:val="20"/>
        </w:rPr>
        <w:t xml:space="preserve"> </w:t>
      </w:r>
      <w:r w:rsidRPr="004D6894">
        <w:rPr>
          <w:rFonts w:ascii="Cambria" w:hAnsi="Cambria"/>
          <w:color w:val="auto"/>
          <w:sz w:val="20"/>
        </w:rPr>
        <w:sym w:font="Wingdings" w:char="F0E0"/>
      </w:r>
      <w:r w:rsidRPr="004D6894">
        <w:rPr>
          <w:rFonts w:ascii="Cambria" w:hAnsi="Cambria"/>
          <w:i/>
          <w:color w:val="auto"/>
          <w:sz w:val="20"/>
        </w:rPr>
        <w:t xml:space="preserve"> </w:t>
      </w:r>
      <w:r w:rsidRPr="004D6894">
        <w:rPr>
          <w:rFonts w:ascii="Cambria" w:hAnsi="Cambria"/>
          <w:color w:val="auto"/>
          <w:sz w:val="20"/>
        </w:rPr>
        <w:t xml:space="preserve">women will buffer criticism by beginning with praise as a way to save face for person receiving criticism and avoid putting them in a one-down position while men are more blunt and straightforward </w:t>
      </w:r>
    </w:p>
    <w:p w14:paraId="29CA7ADD" w14:textId="77777777" w:rsidR="00EC5DEE" w:rsidRPr="004D6894" w:rsidRDefault="00EC5DEE" w:rsidP="003B027F">
      <w:pPr>
        <w:pStyle w:val="Body"/>
        <w:numPr>
          <w:ilvl w:val="1"/>
          <w:numId w:val="60"/>
        </w:numPr>
        <w:contextualSpacing/>
        <w:rPr>
          <w:rFonts w:ascii="Cambria" w:hAnsi="Cambria"/>
          <w:color w:val="auto"/>
          <w:sz w:val="20"/>
        </w:rPr>
      </w:pPr>
      <w:proofErr w:type="gramStart"/>
      <w:r w:rsidRPr="004D6894">
        <w:rPr>
          <w:rFonts w:ascii="Cambria" w:hAnsi="Cambria"/>
          <w:b/>
          <w:i/>
          <w:color w:val="FF0000"/>
          <w:sz w:val="20"/>
        </w:rPr>
        <w:t>compliments</w:t>
      </w:r>
      <w:proofErr w:type="gramEnd"/>
      <w:r w:rsidRPr="004D6894">
        <w:rPr>
          <w:rFonts w:ascii="Cambria" w:hAnsi="Cambria"/>
          <w:i/>
          <w:color w:val="auto"/>
          <w:sz w:val="20"/>
        </w:rPr>
        <w:t xml:space="preserve"> </w:t>
      </w:r>
      <w:r w:rsidRPr="004D6894">
        <w:rPr>
          <w:rFonts w:ascii="Cambria" w:hAnsi="Cambria"/>
          <w:color w:val="auto"/>
          <w:sz w:val="20"/>
        </w:rPr>
        <w:sym w:font="Wingdings" w:char="F0E0"/>
      </w:r>
      <w:r w:rsidRPr="004D6894">
        <w:rPr>
          <w:rFonts w:ascii="Cambria" w:hAnsi="Cambria"/>
          <w:i/>
          <w:color w:val="auto"/>
          <w:sz w:val="20"/>
        </w:rPr>
        <w:t xml:space="preserve"> </w:t>
      </w:r>
      <w:r w:rsidRPr="004D6894">
        <w:rPr>
          <w:rFonts w:ascii="Cambria" w:hAnsi="Cambria"/>
          <w:color w:val="auto"/>
          <w:sz w:val="20"/>
        </w:rPr>
        <w:t>women will compliment, while men will critique</w:t>
      </w:r>
    </w:p>
    <w:p w14:paraId="57D8446E" w14:textId="77777777" w:rsidR="00EC5DEE" w:rsidRPr="004D6894" w:rsidRDefault="00EC5DEE" w:rsidP="003B027F">
      <w:pPr>
        <w:pStyle w:val="Body"/>
        <w:numPr>
          <w:ilvl w:val="1"/>
          <w:numId w:val="60"/>
        </w:numPr>
        <w:contextualSpacing/>
        <w:rPr>
          <w:rFonts w:ascii="Cambria" w:hAnsi="Cambria"/>
          <w:color w:val="auto"/>
          <w:sz w:val="20"/>
        </w:rPr>
      </w:pPr>
      <w:proofErr w:type="gramStart"/>
      <w:r w:rsidRPr="004D6894">
        <w:rPr>
          <w:rFonts w:ascii="Cambria" w:hAnsi="Cambria"/>
          <w:b/>
          <w:i/>
          <w:color w:val="FF0000"/>
          <w:sz w:val="20"/>
        </w:rPr>
        <w:t>ritual</w:t>
      </w:r>
      <w:proofErr w:type="gramEnd"/>
      <w:r w:rsidRPr="004D6894">
        <w:rPr>
          <w:rFonts w:ascii="Cambria" w:hAnsi="Cambria"/>
          <w:b/>
          <w:i/>
          <w:color w:val="FF0000"/>
          <w:sz w:val="20"/>
        </w:rPr>
        <w:t xml:space="preserve"> opposition</w:t>
      </w:r>
      <w:r w:rsidRPr="004D6894">
        <w:rPr>
          <w:rFonts w:ascii="Cambria" w:hAnsi="Cambria"/>
          <w:i/>
          <w:color w:val="auto"/>
          <w:sz w:val="20"/>
        </w:rPr>
        <w:t xml:space="preserve"> </w:t>
      </w:r>
      <w:r w:rsidRPr="004D6894">
        <w:rPr>
          <w:rFonts w:ascii="Cambria" w:hAnsi="Cambria"/>
          <w:color w:val="auto"/>
          <w:sz w:val="20"/>
        </w:rPr>
        <w:sym w:font="Wingdings" w:char="F0E0"/>
      </w:r>
      <w:r w:rsidRPr="004D6894">
        <w:rPr>
          <w:rFonts w:ascii="Cambria" w:hAnsi="Cambria"/>
          <w:i/>
          <w:color w:val="auto"/>
          <w:sz w:val="20"/>
        </w:rPr>
        <w:t xml:space="preserve"> </w:t>
      </w:r>
      <w:r w:rsidRPr="004D6894">
        <w:rPr>
          <w:rFonts w:ascii="Cambria" w:hAnsi="Cambria"/>
          <w:color w:val="auto"/>
          <w:sz w:val="20"/>
        </w:rPr>
        <w:t xml:space="preserve">men: attacking others’ point of view, challenging them in public, being argumentative…for women ritual opposition is seen as a personal attack </w:t>
      </w:r>
    </w:p>
    <w:p w14:paraId="1EC60921" w14:textId="77777777" w:rsidR="00EC5DEE" w:rsidRPr="004D6894" w:rsidRDefault="00EC5DEE" w:rsidP="003B027F">
      <w:pPr>
        <w:pStyle w:val="Body"/>
        <w:numPr>
          <w:ilvl w:val="1"/>
          <w:numId w:val="60"/>
        </w:numPr>
        <w:contextualSpacing/>
        <w:rPr>
          <w:rFonts w:ascii="Cambria" w:hAnsi="Cambria"/>
          <w:color w:val="auto"/>
          <w:sz w:val="20"/>
        </w:rPr>
      </w:pPr>
      <w:proofErr w:type="gramStart"/>
      <w:r w:rsidRPr="004D6894">
        <w:rPr>
          <w:rFonts w:ascii="Cambria" w:hAnsi="Cambria"/>
          <w:b/>
          <w:i/>
          <w:color w:val="FF0000"/>
          <w:sz w:val="20"/>
        </w:rPr>
        <w:t>managing</w:t>
      </w:r>
      <w:proofErr w:type="gramEnd"/>
      <w:r w:rsidRPr="004D6894">
        <w:rPr>
          <w:rFonts w:ascii="Cambria" w:hAnsi="Cambria"/>
          <w:b/>
          <w:i/>
          <w:color w:val="FF0000"/>
          <w:sz w:val="20"/>
        </w:rPr>
        <w:t xml:space="preserve"> up &amp; down</w:t>
      </w:r>
      <w:r w:rsidRPr="004D6894">
        <w:rPr>
          <w:rFonts w:ascii="Cambria" w:hAnsi="Cambria"/>
          <w:i/>
          <w:color w:val="auto"/>
          <w:sz w:val="20"/>
        </w:rPr>
        <w:t xml:space="preserve"> </w:t>
      </w:r>
      <w:r w:rsidRPr="004D6894">
        <w:rPr>
          <w:rFonts w:ascii="Cambria" w:hAnsi="Cambria"/>
          <w:color w:val="auto"/>
          <w:sz w:val="20"/>
        </w:rPr>
        <w:sym w:font="Wingdings" w:char="F0E0"/>
      </w:r>
      <w:r w:rsidRPr="004D6894">
        <w:rPr>
          <w:rFonts w:ascii="Cambria" w:hAnsi="Cambria"/>
          <w:i/>
          <w:color w:val="auto"/>
          <w:sz w:val="20"/>
        </w:rPr>
        <w:t xml:space="preserve"> </w:t>
      </w:r>
      <w:r w:rsidRPr="004D6894">
        <w:rPr>
          <w:rFonts w:ascii="Cambria" w:hAnsi="Cambria"/>
          <w:color w:val="auto"/>
          <w:sz w:val="20"/>
        </w:rPr>
        <w:t xml:space="preserve">women believe that to be recognized and rewarded, what matters most is doing a good job but its not always the case b/c  what also matters is who you communicate with and what you discuss…men spend much more time communicating with superiors and talking about their achievements which influences who gets recognized &amp; promoted </w:t>
      </w:r>
      <w:r w:rsidRPr="004D6894">
        <w:rPr>
          <w:rFonts w:ascii="Cambria" w:hAnsi="Cambria"/>
          <w:color w:val="auto"/>
          <w:sz w:val="20"/>
        </w:rPr>
        <w:sym w:font="Wingdings" w:char="F0E0"/>
      </w:r>
      <w:r w:rsidRPr="004D6894">
        <w:rPr>
          <w:rFonts w:ascii="Cambria" w:hAnsi="Cambria"/>
          <w:color w:val="auto"/>
          <w:sz w:val="20"/>
        </w:rPr>
        <w:t xml:space="preserve"> when in positions of power, women tend to downplay their superiority leading others to believe they can’t project authority </w:t>
      </w:r>
    </w:p>
    <w:p w14:paraId="2E58F04F" w14:textId="77777777" w:rsidR="00EC5DEE" w:rsidRPr="004D6894" w:rsidRDefault="00EC5DEE" w:rsidP="003B027F">
      <w:pPr>
        <w:pStyle w:val="Body"/>
        <w:numPr>
          <w:ilvl w:val="1"/>
          <w:numId w:val="60"/>
        </w:numPr>
        <w:contextualSpacing/>
        <w:rPr>
          <w:rFonts w:ascii="Cambria" w:hAnsi="Cambria"/>
          <w:color w:val="auto"/>
          <w:sz w:val="20"/>
        </w:rPr>
      </w:pPr>
      <w:proofErr w:type="gramStart"/>
      <w:r w:rsidRPr="004D6894">
        <w:rPr>
          <w:rFonts w:ascii="Cambria" w:hAnsi="Cambria"/>
          <w:b/>
          <w:i/>
          <w:color w:val="FF0000"/>
          <w:sz w:val="20"/>
        </w:rPr>
        <w:t>indirectness</w:t>
      </w:r>
      <w:proofErr w:type="gramEnd"/>
      <w:r w:rsidRPr="004D6894">
        <w:rPr>
          <w:rFonts w:ascii="Cambria" w:hAnsi="Cambria"/>
          <w:i/>
          <w:color w:val="auto"/>
          <w:sz w:val="20"/>
        </w:rPr>
        <w:t xml:space="preserve"> </w:t>
      </w:r>
      <w:r w:rsidRPr="004D6894">
        <w:rPr>
          <w:rFonts w:ascii="Cambria" w:hAnsi="Cambria"/>
          <w:color w:val="auto"/>
          <w:sz w:val="20"/>
        </w:rPr>
        <w:sym w:font="Wingdings" w:char="F0E0"/>
      </w:r>
      <w:r w:rsidRPr="004D6894">
        <w:rPr>
          <w:rFonts w:ascii="Cambria" w:hAnsi="Cambria"/>
          <w:i/>
          <w:color w:val="auto"/>
          <w:sz w:val="20"/>
        </w:rPr>
        <w:t xml:space="preserve"> </w:t>
      </w:r>
      <w:r w:rsidRPr="004D6894">
        <w:rPr>
          <w:rFonts w:ascii="Cambria" w:hAnsi="Cambria"/>
          <w:color w:val="auto"/>
          <w:sz w:val="20"/>
        </w:rPr>
        <w:t xml:space="preserve">women in positions of authority tend </w:t>
      </w:r>
      <w:proofErr w:type="spellStart"/>
      <w:r w:rsidRPr="004D6894">
        <w:rPr>
          <w:rFonts w:ascii="Cambria" w:hAnsi="Cambria"/>
          <w:color w:val="auto"/>
          <w:sz w:val="20"/>
        </w:rPr>
        <w:t>ot</w:t>
      </w:r>
      <w:proofErr w:type="spellEnd"/>
      <w:r w:rsidRPr="004D6894">
        <w:rPr>
          <w:rFonts w:ascii="Cambria" w:hAnsi="Cambria"/>
          <w:color w:val="auto"/>
          <w:sz w:val="20"/>
        </w:rPr>
        <w:t xml:space="preserve"> be indirect when giving orders </w:t>
      </w:r>
      <w:r w:rsidRPr="004D6894">
        <w:rPr>
          <w:rFonts w:ascii="Cambria" w:hAnsi="Cambria"/>
          <w:color w:val="auto"/>
          <w:sz w:val="20"/>
        </w:rPr>
        <w:sym w:font="Wingdings" w:char="F0E0"/>
      </w:r>
      <w:r w:rsidRPr="004D6894">
        <w:rPr>
          <w:rFonts w:ascii="Cambria" w:hAnsi="Cambria"/>
          <w:color w:val="auto"/>
          <w:sz w:val="20"/>
        </w:rPr>
        <w:t xml:space="preserve"> indirectness can lead to misunderstandings &amp; be perceived as a lack of appropriate demeanor/confidence</w:t>
      </w:r>
    </w:p>
    <w:p w14:paraId="2507DED1" w14:textId="77777777" w:rsidR="00EC5DEE" w:rsidRPr="004D6894" w:rsidRDefault="00EC5DEE" w:rsidP="003B027F">
      <w:pPr>
        <w:pStyle w:val="Body"/>
        <w:numPr>
          <w:ilvl w:val="0"/>
          <w:numId w:val="60"/>
        </w:numPr>
        <w:contextualSpacing/>
        <w:rPr>
          <w:rFonts w:ascii="Cambria" w:hAnsi="Cambria"/>
          <w:color w:val="auto"/>
          <w:sz w:val="20"/>
        </w:rPr>
      </w:pPr>
      <w:r w:rsidRPr="004D6894">
        <w:rPr>
          <w:rFonts w:ascii="Cambria" w:hAnsi="Cambria"/>
          <w:color w:val="auto"/>
          <w:sz w:val="20"/>
        </w:rPr>
        <w:t xml:space="preserve">Differences b/n styles almost always reflect negatively on women, placing them in a one-down position </w:t>
      </w:r>
    </w:p>
    <w:p w14:paraId="39FBC2C8" w14:textId="77777777" w:rsidR="00EC5DEE" w:rsidRPr="004D6894" w:rsidRDefault="00EC5DEE" w:rsidP="003B027F">
      <w:pPr>
        <w:pStyle w:val="Body"/>
        <w:numPr>
          <w:ilvl w:val="0"/>
          <w:numId w:val="60"/>
        </w:numPr>
        <w:contextualSpacing/>
        <w:rPr>
          <w:rFonts w:ascii="Cambria" w:hAnsi="Cambria"/>
          <w:color w:val="auto"/>
          <w:sz w:val="20"/>
        </w:rPr>
      </w:pPr>
      <w:r w:rsidRPr="004D6894">
        <w:rPr>
          <w:rFonts w:ascii="Cambria" w:hAnsi="Cambria"/>
          <w:color w:val="auto"/>
          <w:sz w:val="20"/>
        </w:rPr>
        <w:t xml:space="preserve">Problems arise when communicators do not understand each other’s rituals and styles </w:t>
      </w:r>
      <w:r w:rsidRPr="004D6894">
        <w:rPr>
          <w:rFonts w:ascii="Cambria" w:hAnsi="Cambria"/>
          <w:color w:val="auto"/>
          <w:sz w:val="20"/>
        </w:rPr>
        <w:sym w:font="Wingdings" w:char="F0E0"/>
      </w:r>
      <w:r w:rsidRPr="004D6894">
        <w:rPr>
          <w:rFonts w:ascii="Cambria" w:hAnsi="Cambria"/>
          <w:color w:val="auto"/>
          <w:sz w:val="20"/>
        </w:rPr>
        <w:t xml:space="preserve"> </w:t>
      </w:r>
      <w:proofErr w:type="spellStart"/>
      <w:r w:rsidRPr="004D6894">
        <w:rPr>
          <w:rFonts w:ascii="Cambria" w:hAnsi="Cambria"/>
          <w:color w:val="auto"/>
          <w:sz w:val="20"/>
        </w:rPr>
        <w:t>ppl</w:t>
      </w:r>
      <w:proofErr w:type="spellEnd"/>
      <w:r w:rsidRPr="004D6894">
        <w:rPr>
          <w:rFonts w:ascii="Cambria" w:hAnsi="Cambria"/>
          <w:color w:val="auto"/>
          <w:sz w:val="20"/>
        </w:rPr>
        <w:t xml:space="preserve"> need to adjust their styles for diff situations</w:t>
      </w:r>
    </w:p>
    <w:p w14:paraId="0A6C37BE" w14:textId="77777777" w:rsidR="00EC5DEE" w:rsidRPr="004D6894" w:rsidRDefault="00EC5DEE" w:rsidP="003B027F">
      <w:pPr>
        <w:pStyle w:val="Body"/>
        <w:contextualSpacing/>
        <w:rPr>
          <w:rFonts w:ascii="Cambria" w:hAnsi="Cambria"/>
          <w:b/>
          <w:color w:val="auto"/>
          <w:sz w:val="20"/>
          <w:u w:val="single"/>
        </w:rPr>
      </w:pPr>
    </w:p>
    <w:p w14:paraId="74A339A1" w14:textId="77777777" w:rsidR="00EC5DEE" w:rsidRPr="004D6894" w:rsidRDefault="00EC5DEE" w:rsidP="003B027F">
      <w:pPr>
        <w:pStyle w:val="Body"/>
        <w:contextualSpacing/>
        <w:rPr>
          <w:rFonts w:ascii="Cambria" w:hAnsi="Cambria"/>
          <w:b/>
          <w:color w:val="auto"/>
          <w:sz w:val="20"/>
          <w:u w:val="single"/>
        </w:rPr>
      </w:pPr>
    </w:p>
    <w:p w14:paraId="34E6CBE0" w14:textId="77777777" w:rsidR="00EC5DEE" w:rsidRPr="004D6894" w:rsidRDefault="00EC5DEE" w:rsidP="003B027F">
      <w:pPr>
        <w:pStyle w:val="Body"/>
        <w:contextualSpacing/>
        <w:rPr>
          <w:rFonts w:ascii="Cambria" w:hAnsi="Cambria"/>
          <w:b/>
          <w:color w:val="auto"/>
          <w:sz w:val="20"/>
          <w:u w:val="single"/>
        </w:rPr>
      </w:pPr>
    </w:p>
    <w:p w14:paraId="152829EB" w14:textId="77777777" w:rsidR="00EC5DEE" w:rsidRPr="004D6894" w:rsidRDefault="00EC5DEE" w:rsidP="003B027F">
      <w:pPr>
        <w:pStyle w:val="Body"/>
        <w:contextualSpacing/>
        <w:rPr>
          <w:rFonts w:ascii="Cambria" w:hAnsi="Cambria"/>
          <w:b/>
          <w:color w:val="auto"/>
          <w:sz w:val="20"/>
          <w:u w:val="single"/>
        </w:rPr>
      </w:pPr>
    </w:p>
    <w:p w14:paraId="40DCD22B" w14:textId="77777777" w:rsidR="00EC5DEE" w:rsidRPr="004D6894" w:rsidRDefault="00EC5DEE" w:rsidP="003B027F">
      <w:pPr>
        <w:pStyle w:val="Body"/>
        <w:contextualSpacing/>
        <w:rPr>
          <w:rFonts w:ascii="Cambria" w:hAnsi="Cambria"/>
          <w:b/>
          <w:color w:val="auto"/>
          <w:sz w:val="20"/>
          <w:u w:val="single"/>
        </w:rPr>
      </w:pPr>
    </w:p>
    <w:p w14:paraId="7277A57E" w14:textId="77777777" w:rsidR="00EC5DEE" w:rsidRPr="004D6894" w:rsidRDefault="00EC5DEE" w:rsidP="003B027F">
      <w:pPr>
        <w:pStyle w:val="Body"/>
        <w:contextualSpacing/>
        <w:rPr>
          <w:rFonts w:ascii="Cambria" w:hAnsi="Cambria"/>
          <w:b/>
          <w:color w:val="auto"/>
          <w:sz w:val="20"/>
          <w:u w:val="single"/>
        </w:rPr>
      </w:pPr>
      <w:r w:rsidRPr="004D6894">
        <w:rPr>
          <w:rFonts w:ascii="Cambria" w:hAnsi="Cambria"/>
          <w:b/>
          <w:color w:val="auto"/>
          <w:sz w:val="20"/>
          <w:u w:val="single"/>
        </w:rPr>
        <w:t>Cross-Cultural Communication</w:t>
      </w:r>
    </w:p>
    <w:p w14:paraId="7314C5DC" w14:textId="77777777" w:rsidR="00EC5DEE" w:rsidRPr="004D6894" w:rsidRDefault="00EC5DEE" w:rsidP="003B027F">
      <w:pPr>
        <w:pStyle w:val="Body"/>
        <w:numPr>
          <w:ilvl w:val="0"/>
          <w:numId w:val="61"/>
        </w:numPr>
        <w:contextualSpacing/>
        <w:rPr>
          <w:rFonts w:ascii="Cambria" w:hAnsi="Cambria"/>
          <w:color w:val="auto"/>
          <w:sz w:val="20"/>
        </w:rPr>
      </w:pPr>
      <w:r w:rsidRPr="004D6894">
        <w:rPr>
          <w:rFonts w:ascii="Cambria" w:hAnsi="Cambria"/>
          <w:color w:val="auto"/>
          <w:sz w:val="20"/>
        </w:rPr>
        <w:t>A surprising # of managers do not work well on international assignments</w:t>
      </w:r>
    </w:p>
    <w:p w14:paraId="7EF7891F"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Language Differences</w:t>
      </w:r>
    </w:p>
    <w:p w14:paraId="7954625E" w14:textId="77777777" w:rsidR="00EC5DEE" w:rsidRPr="004D6894" w:rsidRDefault="00EC5DEE" w:rsidP="003B027F">
      <w:pPr>
        <w:pStyle w:val="Body"/>
        <w:numPr>
          <w:ilvl w:val="0"/>
          <w:numId w:val="61"/>
        </w:numPr>
        <w:contextualSpacing/>
        <w:rPr>
          <w:rFonts w:ascii="Cambria" w:hAnsi="Cambria"/>
          <w:color w:val="auto"/>
          <w:sz w:val="20"/>
        </w:rPr>
      </w:pPr>
      <w:r w:rsidRPr="004D6894">
        <w:rPr>
          <w:rFonts w:ascii="Cambria" w:hAnsi="Cambria"/>
          <w:color w:val="auto"/>
          <w:sz w:val="20"/>
        </w:rPr>
        <w:t xml:space="preserve">Communication = better when it’s b/n </w:t>
      </w:r>
      <w:proofErr w:type="spellStart"/>
      <w:r w:rsidRPr="004D6894">
        <w:rPr>
          <w:rFonts w:ascii="Cambria" w:hAnsi="Cambria"/>
          <w:color w:val="auto"/>
          <w:sz w:val="20"/>
        </w:rPr>
        <w:t>indivs</w:t>
      </w:r>
      <w:proofErr w:type="spellEnd"/>
      <w:r w:rsidRPr="004D6894">
        <w:rPr>
          <w:rFonts w:ascii="Cambria" w:hAnsi="Cambria"/>
          <w:color w:val="auto"/>
          <w:sz w:val="20"/>
        </w:rPr>
        <w:t>/groups who share the same cultural values &amp; the same language</w:t>
      </w:r>
    </w:p>
    <w:p w14:paraId="354EB6F2" w14:textId="77777777" w:rsidR="00EC5DEE" w:rsidRPr="004D6894" w:rsidRDefault="00EC5DEE" w:rsidP="003B027F">
      <w:pPr>
        <w:pStyle w:val="Body"/>
        <w:numPr>
          <w:ilvl w:val="0"/>
          <w:numId w:val="61"/>
        </w:numPr>
        <w:contextualSpacing/>
        <w:rPr>
          <w:rFonts w:ascii="Cambria" w:hAnsi="Cambria"/>
          <w:color w:val="auto"/>
          <w:sz w:val="20"/>
        </w:rPr>
      </w:pPr>
      <w:r w:rsidRPr="004D6894">
        <w:rPr>
          <w:rFonts w:ascii="Cambria" w:hAnsi="Cambria"/>
          <w:color w:val="auto"/>
          <w:sz w:val="20"/>
        </w:rPr>
        <w:t xml:space="preserve">Speaking the same language is no guarantee of perfect communication </w:t>
      </w:r>
      <w:r w:rsidRPr="004D6894">
        <w:rPr>
          <w:rFonts w:ascii="Cambria" w:hAnsi="Cambria"/>
          <w:color w:val="auto"/>
          <w:sz w:val="20"/>
        </w:rPr>
        <w:sym w:font="Wingdings" w:char="F0E0"/>
      </w:r>
      <w:r w:rsidRPr="004D6894">
        <w:rPr>
          <w:rFonts w:ascii="Cambria" w:hAnsi="Cambria"/>
          <w:color w:val="auto"/>
          <w:sz w:val="20"/>
        </w:rPr>
        <w:t xml:space="preserve"> learning a 2</w:t>
      </w:r>
      <w:r w:rsidRPr="004D6894">
        <w:rPr>
          <w:rFonts w:ascii="Cambria" w:hAnsi="Cambria"/>
          <w:color w:val="auto"/>
          <w:sz w:val="20"/>
          <w:vertAlign w:val="superscript"/>
        </w:rPr>
        <w:t>nd</w:t>
      </w:r>
      <w:r w:rsidRPr="004D6894">
        <w:rPr>
          <w:rFonts w:ascii="Cambria" w:hAnsi="Cambria"/>
          <w:color w:val="auto"/>
          <w:sz w:val="20"/>
        </w:rPr>
        <w:t xml:space="preserve"> language should facilitate cross-cultural communication</w:t>
      </w:r>
    </w:p>
    <w:p w14:paraId="27CD3310"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Differences b/n Non-Verbal Communication Across Cultures</w:t>
      </w:r>
    </w:p>
    <w:p w14:paraId="062CBBCA" w14:textId="77777777" w:rsidR="00EC5DEE" w:rsidRPr="004D6894" w:rsidRDefault="00EC5DEE" w:rsidP="003B027F">
      <w:pPr>
        <w:pStyle w:val="Body"/>
        <w:numPr>
          <w:ilvl w:val="0"/>
          <w:numId w:val="62"/>
        </w:numPr>
        <w:contextualSpacing/>
        <w:rPr>
          <w:rFonts w:ascii="Cambria" w:hAnsi="Cambria"/>
          <w:color w:val="auto"/>
          <w:sz w:val="20"/>
        </w:rPr>
      </w:pPr>
      <w:r w:rsidRPr="004D6894">
        <w:rPr>
          <w:rFonts w:ascii="Cambria" w:hAnsi="Cambria"/>
          <w:b/>
          <w:color w:val="FF0000"/>
          <w:sz w:val="20"/>
        </w:rPr>
        <w:t>Facial Expressions</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proofErr w:type="spellStart"/>
      <w:r w:rsidRPr="004D6894">
        <w:rPr>
          <w:rFonts w:ascii="Cambria" w:hAnsi="Cambria"/>
          <w:color w:val="auto"/>
          <w:sz w:val="20"/>
        </w:rPr>
        <w:t>ppl</w:t>
      </w:r>
      <w:proofErr w:type="spellEnd"/>
      <w:r w:rsidRPr="004D6894">
        <w:rPr>
          <w:rFonts w:ascii="Cambria" w:hAnsi="Cambria"/>
          <w:color w:val="auto"/>
          <w:sz w:val="20"/>
        </w:rPr>
        <w:t xml:space="preserve"> are good at decoding basic, simple emotions in facial expressions, even across cultures…but sometimes doesn’t work b/c some cultures frown on the display of negative facial expressions </w:t>
      </w:r>
    </w:p>
    <w:p w14:paraId="7D2CF917" w14:textId="77777777" w:rsidR="00EC5DEE" w:rsidRPr="004D6894" w:rsidRDefault="00EC5DEE" w:rsidP="003B027F">
      <w:pPr>
        <w:pStyle w:val="Body"/>
        <w:numPr>
          <w:ilvl w:val="0"/>
          <w:numId w:val="62"/>
        </w:numPr>
        <w:contextualSpacing/>
        <w:rPr>
          <w:rFonts w:ascii="Cambria" w:hAnsi="Cambria"/>
          <w:color w:val="auto"/>
          <w:sz w:val="20"/>
        </w:rPr>
      </w:pPr>
      <w:r w:rsidRPr="004D6894">
        <w:rPr>
          <w:rFonts w:ascii="Cambria" w:hAnsi="Cambria"/>
          <w:b/>
          <w:color w:val="FF0000"/>
          <w:sz w:val="20"/>
        </w:rPr>
        <w:t>Gestures</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except for literal imitation, gestures do not translate well across cultures b/c they involve symbolism that is not shared </w:t>
      </w:r>
      <w:r w:rsidRPr="004D6894">
        <w:rPr>
          <w:rFonts w:ascii="Cambria" w:hAnsi="Cambria"/>
          <w:color w:val="auto"/>
          <w:sz w:val="20"/>
        </w:rPr>
        <w:sym w:font="Wingdings" w:char="F0E0"/>
      </w:r>
      <w:r w:rsidRPr="004D6894">
        <w:rPr>
          <w:rFonts w:ascii="Cambria" w:hAnsi="Cambria"/>
          <w:color w:val="auto"/>
          <w:sz w:val="20"/>
        </w:rPr>
        <w:t xml:space="preserve"> same gesture has diff meanings across cultures (thumbs up signal = good job in US, but an insult in Greece)</w:t>
      </w:r>
    </w:p>
    <w:p w14:paraId="415CD6D9" w14:textId="77777777" w:rsidR="00EC5DEE" w:rsidRPr="004D6894" w:rsidRDefault="00EC5DEE" w:rsidP="003B027F">
      <w:pPr>
        <w:pStyle w:val="Body"/>
        <w:numPr>
          <w:ilvl w:val="0"/>
          <w:numId w:val="62"/>
        </w:numPr>
        <w:contextualSpacing/>
        <w:rPr>
          <w:rFonts w:ascii="Cambria" w:hAnsi="Cambria"/>
          <w:color w:val="auto"/>
          <w:sz w:val="20"/>
        </w:rPr>
      </w:pPr>
      <w:r w:rsidRPr="004D6894">
        <w:rPr>
          <w:rFonts w:ascii="Cambria" w:hAnsi="Cambria"/>
          <w:b/>
          <w:color w:val="FF0000"/>
          <w:sz w:val="20"/>
        </w:rPr>
        <w:t>Gaze</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color w:val="auto"/>
          <w:sz w:val="20"/>
        </w:rPr>
        <w:t xml:space="preserve">cross cultural diffs in the extent of looking at others directly in the eye </w:t>
      </w:r>
      <w:r w:rsidRPr="004D6894">
        <w:rPr>
          <w:rFonts w:ascii="Cambria" w:hAnsi="Cambria"/>
          <w:color w:val="auto"/>
          <w:sz w:val="20"/>
        </w:rPr>
        <w:sym w:font="Wingdings" w:char="F0E0"/>
      </w:r>
      <w:r w:rsidRPr="004D6894">
        <w:rPr>
          <w:rFonts w:ascii="Cambria" w:hAnsi="Cambria"/>
          <w:color w:val="auto"/>
          <w:sz w:val="20"/>
        </w:rPr>
        <w:t xml:space="preserve"> some places like intense eye contact (NA) &amp; some hate it (Europeans) </w:t>
      </w:r>
    </w:p>
    <w:p w14:paraId="21AB2777" w14:textId="77777777" w:rsidR="00EC5DEE" w:rsidRPr="004D6894" w:rsidRDefault="00EC5DEE" w:rsidP="003B027F">
      <w:pPr>
        <w:pStyle w:val="Body"/>
        <w:numPr>
          <w:ilvl w:val="0"/>
          <w:numId w:val="62"/>
        </w:numPr>
        <w:contextualSpacing/>
        <w:rPr>
          <w:rFonts w:ascii="Cambria" w:hAnsi="Cambria"/>
          <w:color w:val="auto"/>
          <w:sz w:val="20"/>
        </w:rPr>
      </w:pPr>
      <w:r w:rsidRPr="004D6894">
        <w:rPr>
          <w:rFonts w:ascii="Cambria" w:hAnsi="Cambria"/>
          <w:b/>
          <w:color w:val="FF0000"/>
          <w:sz w:val="20"/>
        </w:rPr>
        <w:t>Touch</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people tend to stand close to one another when meeting &amp; often touch each other as an adjunct to convo; other places may prefer to “keep their distance”</w:t>
      </w:r>
    </w:p>
    <w:p w14:paraId="3E15B189" w14:textId="77777777" w:rsidR="00EC5DEE" w:rsidRPr="004D6894" w:rsidRDefault="00EC5DEE" w:rsidP="003B027F">
      <w:pPr>
        <w:pStyle w:val="Body"/>
        <w:numPr>
          <w:ilvl w:val="0"/>
          <w:numId w:val="62"/>
        </w:numPr>
        <w:contextualSpacing/>
        <w:rPr>
          <w:rFonts w:ascii="Cambria" w:hAnsi="Cambria"/>
          <w:color w:val="auto"/>
          <w:sz w:val="20"/>
        </w:rPr>
      </w:pPr>
      <w:r w:rsidRPr="004D6894">
        <w:rPr>
          <w:rFonts w:ascii="Cambria" w:hAnsi="Cambria"/>
          <w:b/>
          <w:color w:val="auto"/>
          <w:sz w:val="20"/>
        </w:rPr>
        <w:t xml:space="preserve">STUDY: </w:t>
      </w:r>
      <w:r w:rsidRPr="004D6894">
        <w:rPr>
          <w:rFonts w:ascii="Cambria" w:hAnsi="Cambria"/>
          <w:color w:val="auto"/>
          <w:sz w:val="20"/>
        </w:rPr>
        <w:t xml:space="preserve">gave English </w:t>
      </w:r>
      <w:proofErr w:type="spellStart"/>
      <w:r w:rsidRPr="004D6894">
        <w:rPr>
          <w:rFonts w:ascii="Cambria" w:hAnsi="Cambria"/>
          <w:color w:val="auto"/>
          <w:sz w:val="20"/>
        </w:rPr>
        <w:t>ppl</w:t>
      </w:r>
      <w:proofErr w:type="spellEnd"/>
      <w:r w:rsidRPr="004D6894">
        <w:rPr>
          <w:rFonts w:ascii="Cambria" w:hAnsi="Cambria"/>
          <w:color w:val="auto"/>
          <w:sz w:val="20"/>
        </w:rPr>
        <w:t xml:space="preserve"> training in Arab social skills &amp; then introduced Arabs to trained &amp; control subjects </w:t>
      </w:r>
    </w:p>
    <w:p w14:paraId="61489C2D" w14:textId="77777777" w:rsidR="00EC5DEE" w:rsidRPr="004D6894" w:rsidRDefault="00EC5DEE" w:rsidP="003B027F">
      <w:pPr>
        <w:pStyle w:val="Body"/>
        <w:numPr>
          <w:ilvl w:val="1"/>
          <w:numId w:val="62"/>
        </w:numPr>
        <w:contextualSpacing/>
        <w:rPr>
          <w:rFonts w:ascii="Cambria" w:hAnsi="Cambria"/>
          <w:color w:val="auto"/>
          <w:sz w:val="20"/>
        </w:rPr>
      </w:pPr>
      <w:r w:rsidRPr="004D6894">
        <w:rPr>
          <w:rFonts w:ascii="Cambria" w:hAnsi="Cambria"/>
          <w:b/>
          <w:color w:val="auto"/>
          <w:sz w:val="20"/>
        </w:rPr>
        <w:t>FINDINGS:</w:t>
      </w:r>
      <w:r w:rsidRPr="004D6894">
        <w:rPr>
          <w:rFonts w:ascii="Cambria" w:hAnsi="Cambria"/>
          <w:color w:val="auto"/>
          <w:sz w:val="20"/>
        </w:rPr>
        <w:t xml:space="preserve"> Arabs preferred </w:t>
      </w:r>
      <w:proofErr w:type="spellStart"/>
      <w:r w:rsidRPr="004D6894">
        <w:rPr>
          <w:rFonts w:ascii="Cambria" w:hAnsi="Cambria"/>
          <w:color w:val="auto"/>
          <w:sz w:val="20"/>
        </w:rPr>
        <w:t>ppl</w:t>
      </w:r>
      <w:proofErr w:type="spellEnd"/>
      <w:r w:rsidRPr="004D6894">
        <w:rPr>
          <w:rFonts w:ascii="Cambria" w:hAnsi="Cambria"/>
          <w:color w:val="auto"/>
          <w:sz w:val="20"/>
        </w:rPr>
        <w:t xml:space="preserve"> who had received training in their own non-verbal communication style </w:t>
      </w:r>
      <w:r w:rsidRPr="004D6894">
        <w:rPr>
          <w:rFonts w:ascii="Cambria" w:hAnsi="Cambria"/>
          <w:color w:val="auto"/>
          <w:sz w:val="20"/>
        </w:rPr>
        <w:sym w:font="Wingdings" w:char="F0E0"/>
      </w:r>
      <w:r w:rsidRPr="004D6894">
        <w:rPr>
          <w:rFonts w:ascii="Cambria" w:hAnsi="Cambria"/>
          <w:color w:val="auto"/>
          <w:sz w:val="20"/>
        </w:rPr>
        <w:t xml:space="preserve"> stands/sits close, looking directly in the eye, extensive touching, smiling, handshaking </w:t>
      </w:r>
    </w:p>
    <w:p w14:paraId="399C4829"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Etiquette &amp; Politeness Across Cultures</w:t>
      </w:r>
    </w:p>
    <w:p w14:paraId="3B891041" w14:textId="77777777" w:rsidR="00EC5DEE" w:rsidRPr="004D6894" w:rsidRDefault="00EC5DEE" w:rsidP="003B027F">
      <w:pPr>
        <w:pStyle w:val="Body"/>
        <w:numPr>
          <w:ilvl w:val="0"/>
          <w:numId w:val="63"/>
        </w:numPr>
        <w:contextualSpacing/>
        <w:rPr>
          <w:rFonts w:ascii="Cambria" w:hAnsi="Cambria"/>
          <w:color w:val="auto"/>
          <w:sz w:val="20"/>
        </w:rPr>
      </w:pPr>
      <w:r w:rsidRPr="004D6894">
        <w:rPr>
          <w:rFonts w:ascii="Cambria" w:hAnsi="Cambria"/>
          <w:color w:val="auto"/>
          <w:sz w:val="20"/>
        </w:rPr>
        <w:t xml:space="preserve">Involves saying things that one does not literally mean </w:t>
      </w:r>
      <w:r w:rsidRPr="004D6894">
        <w:rPr>
          <w:rFonts w:ascii="Cambria" w:hAnsi="Cambria"/>
          <w:color w:val="auto"/>
          <w:sz w:val="20"/>
        </w:rPr>
        <w:sym w:font="Wingdings" w:char="F0E0"/>
      </w:r>
      <w:r w:rsidRPr="004D6894">
        <w:rPr>
          <w:rFonts w:ascii="Cambria" w:hAnsi="Cambria"/>
          <w:color w:val="auto"/>
          <w:sz w:val="20"/>
        </w:rPr>
        <w:t xml:space="preserve"> careful decoding is necessary to avoid confusion + embarrassment</w:t>
      </w:r>
    </w:p>
    <w:p w14:paraId="144172C5" w14:textId="77777777" w:rsidR="00EC5DEE" w:rsidRPr="004D6894" w:rsidRDefault="00EC5DEE" w:rsidP="003B027F">
      <w:pPr>
        <w:pStyle w:val="Body"/>
        <w:numPr>
          <w:ilvl w:val="0"/>
          <w:numId w:val="63"/>
        </w:numPr>
        <w:contextualSpacing/>
        <w:rPr>
          <w:rFonts w:ascii="Cambria" w:hAnsi="Cambria"/>
          <w:color w:val="auto"/>
          <w:sz w:val="20"/>
        </w:rPr>
      </w:pPr>
      <w:r w:rsidRPr="004D6894">
        <w:rPr>
          <w:rFonts w:ascii="Cambria" w:hAnsi="Cambria"/>
          <w:color w:val="auto"/>
          <w:sz w:val="20"/>
        </w:rPr>
        <w:t>Literal decoding will almost always lead to trouble</w:t>
      </w:r>
    </w:p>
    <w:p w14:paraId="2DDCAB49" w14:textId="77777777" w:rsidR="00EC5DEE" w:rsidRPr="004D6894" w:rsidRDefault="00EC5DEE" w:rsidP="003B027F">
      <w:pPr>
        <w:pStyle w:val="Body"/>
        <w:numPr>
          <w:ilvl w:val="0"/>
          <w:numId w:val="63"/>
        </w:numPr>
        <w:contextualSpacing/>
        <w:rPr>
          <w:rFonts w:ascii="Cambria" w:hAnsi="Cambria"/>
          <w:color w:val="auto"/>
          <w:sz w:val="20"/>
        </w:rPr>
      </w:pPr>
      <w:r w:rsidRPr="004D6894">
        <w:rPr>
          <w:rFonts w:ascii="Cambria" w:hAnsi="Cambria"/>
          <w:color w:val="auto"/>
          <w:sz w:val="20"/>
        </w:rPr>
        <w:t>In some cultures, politeness is expressed with modesty that seems excessive to NAs</w:t>
      </w:r>
    </w:p>
    <w:p w14:paraId="05A3E072" w14:textId="77777777" w:rsidR="00EC5DEE" w:rsidRPr="004D6894" w:rsidRDefault="00EC5DEE" w:rsidP="003B027F">
      <w:pPr>
        <w:pStyle w:val="Body"/>
        <w:numPr>
          <w:ilvl w:val="0"/>
          <w:numId w:val="63"/>
        </w:numPr>
        <w:contextualSpacing/>
        <w:rPr>
          <w:rFonts w:ascii="Cambria" w:hAnsi="Cambria"/>
          <w:color w:val="auto"/>
          <w:sz w:val="20"/>
        </w:rPr>
      </w:pPr>
      <w:r w:rsidRPr="004D6894">
        <w:rPr>
          <w:rFonts w:ascii="Cambria" w:hAnsi="Cambria"/>
          <w:color w:val="auto"/>
          <w:sz w:val="20"/>
        </w:rPr>
        <w:t xml:space="preserve">Japanese = interested in maintaining interdependence &amp; harmony </w:t>
      </w:r>
      <w:r w:rsidRPr="004D6894">
        <w:rPr>
          <w:rFonts w:ascii="Cambria" w:hAnsi="Cambria"/>
          <w:color w:val="auto"/>
          <w:sz w:val="20"/>
        </w:rPr>
        <w:sym w:font="Wingdings" w:char="F0E0"/>
      </w:r>
      <w:r w:rsidRPr="004D6894">
        <w:rPr>
          <w:rFonts w:ascii="Cambria" w:hAnsi="Cambria"/>
          <w:color w:val="auto"/>
          <w:sz w:val="20"/>
        </w:rPr>
        <w:t xml:space="preserve"> they use “lubricant expressions” to express sympathy &amp; understanding, soften rejection, say no indirectly or facilitate apology...they may seem at best to be small talk and at worst to be insincere from perspective of NA</w:t>
      </w:r>
    </w:p>
    <w:p w14:paraId="7AE62F7B"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Social Conventions Across Cultures</w:t>
      </w:r>
    </w:p>
    <w:p w14:paraId="6BB8791E" w14:textId="77777777" w:rsidR="00EC5DEE" w:rsidRPr="004D6894" w:rsidRDefault="00EC5DEE" w:rsidP="003B027F">
      <w:pPr>
        <w:pStyle w:val="Body"/>
        <w:numPr>
          <w:ilvl w:val="0"/>
          <w:numId w:val="63"/>
        </w:numPr>
        <w:contextualSpacing/>
        <w:rPr>
          <w:rFonts w:ascii="Cambria" w:hAnsi="Cambria"/>
          <w:color w:val="auto"/>
          <w:sz w:val="20"/>
        </w:rPr>
      </w:pPr>
      <w:r w:rsidRPr="004D6894">
        <w:rPr>
          <w:rFonts w:ascii="Cambria" w:hAnsi="Cambria"/>
          <w:color w:val="auto"/>
          <w:sz w:val="20"/>
        </w:rPr>
        <w:t>Social conventions vary across cultures &amp; can lead to communication problems</w:t>
      </w:r>
    </w:p>
    <w:p w14:paraId="1F0B626C" w14:textId="77777777" w:rsidR="00EC5DEE" w:rsidRPr="004D6894" w:rsidRDefault="00EC5DEE" w:rsidP="003B027F">
      <w:pPr>
        <w:pStyle w:val="Body"/>
        <w:numPr>
          <w:ilvl w:val="0"/>
          <w:numId w:val="63"/>
        </w:numPr>
        <w:contextualSpacing/>
        <w:rPr>
          <w:rFonts w:ascii="Cambria" w:hAnsi="Cambria"/>
          <w:color w:val="auto"/>
          <w:sz w:val="20"/>
        </w:rPr>
      </w:pPr>
      <w:r w:rsidRPr="004D6894">
        <w:rPr>
          <w:rFonts w:ascii="Cambria" w:hAnsi="Cambria"/>
          <w:b/>
          <w:color w:val="auto"/>
          <w:sz w:val="20"/>
        </w:rPr>
        <w:t>Directness</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NA likes to “get down to biz” whereas Arab wants to chat first</w:t>
      </w:r>
    </w:p>
    <w:p w14:paraId="12CB79B7" w14:textId="77777777" w:rsidR="00EC5DEE" w:rsidRPr="004D6894" w:rsidRDefault="00EC5DEE" w:rsidP="003B027F">
      <w:pPr>
        <w:pStyle w:val="Body"/>
        <w:numPr>
          <w:ilvl w:val="0"/>
          <w:numId w:val="63"/>
        </w:numPr>
        <w:contextualSpacing/>
        <w:rPr>
          <w:rFonts w:ascii="Cambria" w:hAnsi="Cambria"/>
          <w:color w:val="auto"/>
          <w:sz w:val="20"/>
        </w:rPr>
      </w:pPr>
      <w:r w:rsidRPr="004D6894">
        <w:rPr>
          <w:rFonts w:ascii="Cambria" w:hAnsi="Cambria"/>
          <w:b/>
          <w:color w:val="auto"/>
          <w:sz w:val="20"/>
        </w:rPr>
        <w:t>Saying hello</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NA says “hey how are you” even if don’t mean it, others: “where are you going”…NA thinks that’s intrusive</w:t>
      </w:r>
    </w:p>
    <w:p w14:paraId="230928F7" w14:textId="77777777" w:rsidR="00EC5DEE" w:rsidRPr="004D6894" w:rsidRDefault="00EC5DEE" w:rsidP="003B027F">
      <w:pPr>
        <w:pStyle w:val="Body"/>
        <w:numPr>
          <w:ilvl w:val="0"/>
          <w:numId w:val="63"/>
        </w:numPr>
        <w:contextualSpacing/>
        <w:rPr>
          <w:rFonts w:ascii="Cambria" w:hAnsi="Cambria"/>
          <w:color w:val="auto"/>
          <w:sz w:val="20"/>
        </w:rPr>
      </w:pPr>
      <w:r w:rsidRPr="004D6894">
        <w:rPr>
          <w:rFonts w:ascii="Cambria" w:hAnsi="Cambria"/>
          <w:b/>
          <w:color w:val="auto"/>
          <w:sz w:val="20"/>
        </w:rPr>
        <w:t>Loudness</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w:t>
      </w:r>
      <w:proofErr w:type="spellStart"/>
      <w:r w:rsidRPr="004D6894">
        <w:rPr>
          <w:rFonts w:ascii="Cambria" w:hAnsi="Cambria"/>
          <w:color w:val="auto"/>
          <w:sz w:val="20"/>
        </w:rPr>
        <w:t>ppl</w:t>
      </w:r>
      <w:proofErr w:type="spellEnd"/>
      <w:r w:rsidRPr="004D6894">
        <w:rPr>
          <w:rFonts w:ascii="Cambria" w:hAnsi="Cambria"/>
          <w:color w:val="auto"/>
          <w:sz w:val="20"/>
        </w:rPr>
        <w:t xml:space="preserve"> from quieter societies see </w:t>
      </w:r>
      <w:proofErr w:type="spellStart"/>
      <w:r w:rsidRPr="004D6894">
        <w:rPr>
          <w:rFonts w:ascii="Cambria" w:hAnsi="Cambria"/>
          <w:color w:val="auto"/>
          <w:sz w:val="20"/>
        </w:rPr>
        <w:t>ppl</w:t>
      </w:r>
      <w:proofErr w:type="spellEnd"/>
      <w:r w:rsidRPr="004D6894">
        <w:rPr>
          <w:rFonts w:ascii="Cambria" w:hAnsi="Cambria"/>
          <w:color w:val="auto"/>
          <w:sz w:val="20"/>
        </w:rPr>
        <w:t xml:space="preserve"> from louder as pushy/intimidating</w:t>
      </w:r>
    </w:p>
    <w:p w14:paraId="31754A26" w14:textId="77777777" w:rsidR="00EC5DEE" w:rsidRPr="004D6894" w:rsidRDefault="00EC5DEE" w:rsidP="003B027F">
      <w:pPr>
        <w:pStyle w:val="Body"/>
        <w:numPr>
          <w:ilvl w:val="0"/>
          <w:numId w:val="63"/>
        </w:numPr>
        <w:contextualSpacing/>
        <w:rPr>
          <w:rFonts w:ascii="Cambria" w:hAnsi="Cambria"/>
          <w:color w:val="auto"/>
          <w:sz w:val="20"/>
        </w:rPr>
      </w:pPr>
      <w:r w:rsidRPr="004D6894">
        <w:rPr>
          <w:rFonts w:ascii="Cambria" w:hAnsi="Cambria"/>
          <w:b/>
          <w:color w:val="auto"/>
          <w:sz w:val="20"/>
        </w:rPr>
        <w:t>Punctuality</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being late = successful in Brazil but being early = successful in NA</w:t>
      </w:r>
    </w:p>
    <w:p w14:paraId="7BAA530A" w14:textId="77777777" w:rsidR="00EC5DEE" w:rsidRPr="004D6894" w:rsidRDefault="00EC5DEE" w:rsidP="003B027F">
      <w:pPr>
        <w:pStyle w:val="Body"/>
        <w:numPr>
          <w:ilvl w:val="0"/>
          <w:numId w:val="63"/>
        </w:numPr>
        <w:contextualSpacing/>
        <w:rPr>
          <w:rFonts w:ascii="Cambria" w:hAnsi="Cambria"/>
          <w:color w:val="auto"/>
          <w:sz w:val="20"/>
        </w:rPr>
      </w:pPr>
      <w:r w:rsidRPr="004D6894">
        <w:rPr>
          <w:rFonts w:ascii="Cambria" w:hAnsi="Cambria"/>
          <w:b/>
          <w:color w:val="auto"/>
          <w:sz w:val="20"/>
        </w:rPr>
        <w:t xml:space="preserve">FIDNINGS: </w:t>
      </w:r>
      <w:r w:rsidRPr="004D6894">
        <w:rPr>
          <w:rFonts w:ascii="Cambria" w:hAnsi="Cambria"/>
          <w:color w:val="auto"/>
          <w:sz w:val="20"/>
        </w:rPr>
        <w:t xml:space="preserve">Japan = most time conscious, Indonesia = leisurely </w:t>
      </w:r>
      <w:r w:rsidRPr="004D6894">
        <w:rPr>
          <w:rFonts w:ascii="Cambria" w:hAnsi="Cambria"/>
          <w:color w:val="auto"/>
          <w:sz w:val="20"/>
        </w:rPr>
        <w:sym w:font="Wingdings" w:char="F0E0"/>
      </w:r>
      <w:r w:rsidRPr="004D6894">
        <w:rPr>
          <w:rFonts w:ascii="Cambria" w:hAnsi="Cambria"/>
          <w:color w:val="auto"/>
          <w:sz w:val="20"/>
        </w:rPr>
        <w:t xml:space="preserve"> diffs likely to provoke communication problems when we attribute them to a </w:t>
      </w:r>
      <w:r w:rsidRPr="004D6894">
        <w:rPr>
          <w:rFonts w:ascii="Cambria" w:hAnsi="Cambria"/>
          <w:b/>
          <w:i/>
          <w:color w:val="auto"/>
          <w:sz w:val="20"/>
        </w:rPr>
        <w:t>person</w:t>
      </w:r>
      <w:r w:rsidRPr="004D6894">
        <w:rPr>
          <w:rFonts w:ascii="Cambria" w:hAnsi="Cambria"/>
          <w:color w:val="auto"/>
          <w:sz w:val="20"/>
        </w:rPr>
        <w:t xml:space="preserve"> and ignore the overall influence of the culture</w:t>
      </w:r>
    </w:p>
    <w:p w14:paraId="5040B286" w14:textId="77777777" w:rsidR="00EC5DEE" w:rsidRPr="004D6894" w:rsidRDefault="00EC5DEE" w:rsidP="003B027F">
      <w:pPr>
        <w:pStyle w:val="Body"/>
        <w:numPr>
          <w:ilvl w:val="0"/>
          <w:numId w:val="63"/>
        </w:numPr>
        <w:contextualSpacing/>
        <w:rPr>
          <w:rFonts w:ascii="Cambria" w:hAnsi="Cambria"/>
          <w:color w:val="auto"/>
          <w:sz w:val="20"/>
        </w:rPr>
      </w:pPr>
      <w:r w:rsidRPr="004D6894">
        <w:rPr>
          <w:rFonts w:ascii="Cambria" w:hAnsi="Cambria"/>
          <w:b/>
          <w:color w:val="auto"/>
          <w:sz w:val="20"/>
        </w:rPr>
        <w:t xml:space="preserve">FINDINGS: </w:t>
      </w:r>
      <w:r w:rsidRPr="004D6894">
        <w:rPr>
          <w:rFonts w:ascii="Cambria" w:hAnsi="Cambria"/>
          <w:color w:val="auto"/>
          <w:sz w:val="20"/>
        </w:rPr>
        <w:t>nepotism (</w:t>
      </w:r>
      <w:proofErr w:type="spellStart"/>
      <w:r w:rsidRPr="004D6894">
        <w:rPr>
          <w:rFonts w:ascii="Cambria" w:hAnsi="Cambria"/>
          <w:color w:val="auto"/>
          <w:sz w:val="20"/>
        </w:rPr>
        <w:t>favouring</w:t>
      </w:r>
      <w:proofErr w:type="spellEnd"/>
      <w:r w:rsidRPr="004D6894">
        <w:rPr>
          <w:rFonts w:ascii="Cambria" w:hAnsi="Cambria"/>
          <w:color w:val="auto"/>
          <w:sz w:val="20"/>
        </w:rPr>
        <w:t>/helping one’s relatives in spite of their qualifications) = seen as bad in individualist society (NA), but seen as good in collectivist ones (Africa &amp; Latin Am)</w:t>
      </w:r>
    </w:p>
    <w:p w14:paraId="5D0D9D50"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Cultural Context</w:t>
      </w:r>
    </w:p>
    <w:p w14:paraId="6E58EFB5" w14:textId="77777777" w:rsidR="00EC5DEE" w:rsidRPr="004D6894" w:rsidRDefault="00EC5DEE" w:rsidP="003B027F">
      <w:pPr>
        <w:pStyle w:val="Body"/>
        <w:numPr>
          <w:ilvl w:val="0"/>
          <w:numId w:val="64"/>
        </w:numPr>
        <w:contextualSpacing/>
        <w:rPr>
          <w:rFonts w:ascii="Cambria" w:hAnsi="Cambria"/>
          <w:color w:val="auto"/>
          <w:sz w:val="20"/>
        </w:rPr>
      </w:pPr>
      <w:r w:rsidRPr="004D6894">
        <w:rPr>
          <w:rFonts w:ascii="Cambria" w:hAnsi="Cambria"/>
          <w:color w:val="auto"/>
          <w:sz w:val="20"/>
          <w:highlight w:val="yellow"/>
        </w:rPr>
        <w:t>Cultural Context</w:t>
      </w:r>
      <w:r w:rsidRPr="004D6894">
        <w:rPr>
          <w:rFonts w:ascii="Cambria" w:hAnsi="Cambria"/>
          <w:color w:val="auto"/>
          <w:sz w:val="20"/>
        </w:rPr>
        <w:t>:</w:t>
      </w:r>
      <w:r w:rsidRPr="004D6894">
        <w:rPr>
          <w:rFonts w:ascii="Cambria" w:hAnsi="Cambria"/>
          <w:b/>
          <w:color w:val="auto"/>
          <w:sz w:val="20"/>
        </w:rPr>
        <w:t xml:space="preserve"> </w:t>
      </w:r>
      <w:r w:rsidRPr="004D6894">
        <w:rPr>
          <w:rFonts w:ascii="Cambria" w:hAnsi="Cambria"/>
          <w:color w:val="auto"/>
          <w:sz w:val="20"/>
        </w:rPr>
        <w:t xml:space="preserve">cultural info that surrounds a communication episode </w:t>
      </w:r>
      <w:r w:rsidRPr="004D6894">
        <w:rPr>
          <w:rFonts w:ascii="Cambria" w:hAnsi="Cambria"/>
          <w:color w:val="auto"/>
          <w:sz w:val="20"/>
        </w:rPr>
        <w:sym w:font="Wingdings" w:char="F0E0"/>
      </w:r>
      <w:r w:rsidRPr="004D6894">
        <w:rPr>
          <w:rFonts w:ascii="Cambria" w:hAnsi="Cambria"/>
          <w:color w:val="auto"/>
          <w:sz w:val="20"/>
        </w:rPr>
        <w:t xml:space="preserve"> context is always important in accurately decoding a message</w:t>
      </w:r>
    </w:p>
    <w:p w14:paraId="64F0F74D" w14:textId="77777777" w:rsidR="00EC5DEE" w:rsidRPr="004D6894" w:rsidRDefault="00EC5DEE" w:rsidP="003B027F">
      <w:pPr>
        <w:pStyle w:val="Body"/>
        <w:numPr>
          <w:ilvl w:val="0"/>
          <w:numId w:val="64"/>
        </w:numPr>
        <w:contextualSpacing/>
        <w:rPr>
          <w:rFonts w:ascii="Cambria" w:hAnsi="Cambria"/>
          <w:color w:val="auto"/>
          <w:sz w:val="20"/>
        </w:rPr>
      </w:pPr>
      <w:r w:rsidRPr="004D6894">
        <w:rPr>
          <w:rFonts w:ascii="Cambria" w:hAnsi="Cambria"/>
          <w:color w:val="auto"/>
          <w:sz w:val="20"/>
        </w:rPr>
        <w:t>Cultures tend to differ in the importance to which context influences the meaning to be put on communications</w:t>
      </w:r>
    </w:p>
    <w:p w14:paraId="0B4C2B41" w14:textId="77777777" w:rsidR="00EC5DEE" w:rsidRPr="004D6894" w:rsidRDefault="00EC5DEE" w:rsidP="003B027F">
      <w:pPr>
        <w:pStyle w:val="Body"/>
        <w:numPr>
          <w:ilvl w:val="0"/>
          <w:numId w:val="64"/>
        </w:numPr>
        <w:contextualSpacing/>
        <w:rPr>
          <w:rFonts w:ascii="Cambria" w:hAnsi="Cambria"/>
          <w:color w:val="auto"/>
          <w:sz w:val="20"/>
        </w:rPr>
      </w:pPr>
      <w:r w:rsidRPr="004D6894">
        <w:rPr>
          <w:rFonts w:ascii="Cambria" w:hAnsi="Cambria"/>
          <w:b/>
          <w:color w:val="auto"/>
          <w:sz w:val="20"/>
        </w:rPr>
        <w:t xml:space="preserve">East Asian, Latin American, African, Arab </w:t>
      </w:r>
      <w:r w:rsidRPr="004D6894">
        <w:rPr>
          <w:rFonts w:ascii="Cambria" w:hAnsi="Cambria"/>
          <w:color w:val="auto"/>
          <w:sz w:val="20"/>
        </w:rPr>
        <w:t xml:space="preserve">= </w:t>
      </w:r>
      <w:r w:rsidRPr="004D6894">
        <w:rPr>
          <w:rFonts w:ascii="Cambria" w:hAnsi="Cambria"/>
          <w:b/>
          <w:color w:val="FF0000"/>
          <w:sz w:val="20"/>
          <w:u w:val="single"/>
        </w:rPr>
        <w:t>high-context cultures</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message contained in communication = strongly influence by the context in which the message is sent</w:t>
      </w:r>
    </w:p>
    <w:p w14:paraId="04240DC5" w14:textId="77777777" w:rsidR="00EC5DEE" w:rsidRPr="004D6894" w:rsidRDefault="00EC5DEE" w:rsidP="003B027F">
      <w:pPr>
        <w:pStyle w:val="Body"/>
        <w:numPr>
          <w:ilvl w:val="1"/>
          <w:numId w:val="64"/>
        </w:numPr>
        <w:contextualSpacing/>
        <w:rPr>
          <w:rFonts w:ascii="Cambria" w:hAnsi="Cambria"/>
          <w:color w:val="auto"/>
          <w:sz w:val="20"/>
        </w:rPr>
      </w:pPr>
      <w:r w:rsidRPr="004D6894">
        <w:rPr>
          <w:rFonts w:ascii="Cambria" w:hAnsi="Cambria"/>
          <w:color w:val="auto"/>
          <w:sz w:val="20"/>
        </w:rPr>
        <w:t>In high-context cultures, literal interpretations = often incorrect</w:t>
      </w:r>
    </w:p>
    <w:p w14:paraId="7630F809" w14:textId="77777777" w:rsidR="00EC5DEE" w:rsidRPr="004D6894" w:rsidRDefault="00EC5DEE" w:rsidP="003B027F">
      <w:pPr>
        <w:pStyle w:val="Body"/>
        <w:numPr>
          <w:ilvl w:val="0"/>
          <w:numId w:val="64"/>
        </w:numPr>
        <w:contextualSpacing/>
        <w:rPr>
          <w:rFonts w:ascii="Cambria" w:hAnsi="Cambria"/>
          <w:color w:val="auto"/>
          <w:sz w:val="20"/>
        </w:rPr>
      </w:pPr>
      <w:r w:rsidRPr="004D6894">
        <w:rPr>
          <w:rFonts w:ascii="Cambria" w:hAnsi="Cambria"/>
          <w:b/>
          <w:color w:val="auto"/>
          <w:sz w:val="20"/>
        </w:rPr>
        <w:t>NA, Australia, Northern Europe (not France), Scandinavia</w:t>
      </w:r>
      <w:r w:rsidRPr="004D6894">
        <w:rPr>
          <w:rFonts w:ascii="Cambria" w:hAnsi="Cambria"/>
          <w:color w:val="auto"/>
          <w:sz w:val="20"/>
        </w:rPr>
        <w:t xml:space="preserve"> = </w:t>
      </w:r>
      <w:r w:rsidRPr="004D6894">
        <w:rPr>
          <w:rFonts w:ascii="Cambria" w:hAnsi="Cambria"/>
          <w:b/>
          <w:color w:val="FF0000"/>
          <w:sz w:val="20"/>
          <w:u w:val="single"/>
        </w:rPr>
        <w:t>low context cultures</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messages can be interpreted more literally b/c more meaning resides in the message than in the context in which the communication occurs </w:t>
      </w:r>
    </w:p>
    <w:p w14:paraId="4FA85752" w14:textId="77777777" w:rsidR="00EC5DEE" w:rsidRPr="004D6894" w:rsidRDefault="00EC5DEE" w:rsidP="003B027F">
      <w:pPr>
        <w:pStyle w:val="Body"/>
        <w:numPr>
          <w:ilvl w:val="1"/>
          <w:numId w:val="64"/>
        </w:numPr>
        <w:contextualSpacing/>
        <w:rPr>
          <w:rFonts w:ascii="Cambria" w:hAnsi="Cambria"/>
          <w:color w:val="auto"/>
          <w:sz w:val="20"/>
        </w:rPr>
      </w:pPr>
      <w:r w:rsidRPr="004D6894">
        <w:rPr>
          <w:rFonts w:ascii="Cambria" w:hAnsi="Cambria"/>
          <w:color w:val="auto"/>
          <w:sz w:val="20"/>
        </w:rPr>
        <w:t xml:space="preserve">Ex. “straight talk” that Americans favour </w:t>
      </w:r>
      <w:r w:rsidRPr="004D6894">
        <w:rPr>
          <w:rFonts w:ascii="Cambria" w:hAnsi="Cambria"/>
          <w:color w:val="auto"/>
          <w:sz w:val="20"/>
        </w:rPr>
        <w:sym w:font="Wingdings" w:char="F0E0"/>
      </w:r>
      <w:r w:rsidRPr="004D6894">
        <w:rPr>
          <w:rFonts w:ascii="Cambria" w:hAnsi="Cambria"/>
          <w:color w:val="auto"/>
          <w:sz w:val="20"/>
        </w:rPr>
        <w:t xml:space="preserve"> but straight talk is not any straighter in meaning than that heard in high-context cultures if one learns to attend to the context when decoding messages </w:t>
      </w:r>
    </w:p>
    <w:p w14:paraId="082ACDEB" w14:textId="77777777" w:rsidR="00EC5DEE" w:rsidRPr="004D6894" w:rsidRDefault="00EC5DEE" w:rsidP="003B027F">
      <w:pPr>
        <w:pStyle w:val="Body"/>
        <w:numPr>
          <w:ilvl w:val="0"/>
          <w:numId w:val="64"/>
        </w:numPr>
        <w:contextualSpacing/>
        <w:rPr>
          <w:rFonts w:ascii="Cambria" w:hAnsi="Cambria"/>
          <w:color w:val="auto"/>
          <w:sz w:val="20"/>
        </w:rPr>
      </w:pPr>
      <w:r w:rsidRPr="004D6894">
        <w:rPr>
          <w:rFonts w:ascii="Cambria" w:hAnsi="Cambria"/>
          <w:color w:val="auto"/>
          <w:sz w:val="20"/>
        </w:rPr>
        <w:t xml:space="preserve">People from high-context cultures want to know about you &amp; the company that you represent in great detail </w:t>
      </w:r>
      <w:r w:rsidRPr="004D6894">
        <w:rPr>
          <w:rFonts w:ascii="Cambria" w:hAnsi="Cambria"/>
          <w:color w:val="auto"/>
          <w:sz w:val="20"/>
        </w:rPr>
        <w:sym w:font="Wingdings" w:char="F0E0"/>
      </w:r>
      <w:r w:rsidRPr="004D6894">
        <w:rPr>
          <w:rFonts w:ascii="Cambria" w:hAnsi="Cambria"/>
          <w:color w:val="auto"/>
          <w:sz w:val="20"/>
        </w:rPr>
        <w:t xml:space="preserve"> this personal &amp; org info provides a context for understanding your messages to them</w:t>
      </w:r>
    </w:p>
    <w:p w14:paraId="6D2A5DC6" w14:textId="77777777" w:rsidR="00EC5DEE" w:rsidRPr="004D6894" w:rsidRDefault="00EC5DEE" w:rsidP="003B027F">
      <w:pPr>
        <w:pStyle w:val="Body"/>
        <w:numPr>
          <w:ilvl w:val="0"/>
          <w:numId w:val="64"/>
        </w:numPr>
        <w:contextualSpacing/>
        <w:rPr>
          <w:rFonts w:ascii="Cambria" w:hAnsi="Cambria"/>
          <w:color w:val="auto"/>
          <w:sz w:val="20"/>
        </w:rPr>
      </w:pPr>
      <w:r w:rsidRPr="004D6894">
        <w:rPr>
          <w:rFonts w:ascii="Cambria" w:hAnsi="Cambria"/>
          <w:color w:val="auto"/>
          <w:sz w:val="20"/>
        </w:rPr>
        <w:t xml:space="preserve">Getting to the point quickly is not a style of communication that </w:t>
      </w:r>
      <w:proofErr w:type="spellStart"/>
      <w:r w:rsidRPr="004D6894">
        <w:rPr>
          <w:rFonts w:ascii="Cambria" w:hAnsi="Cambria"/>
          <w:color w:val="auto"/>
          <w:sz w:val="20"/>
        </w:rPr>
        <w:t>ppl</w:t>
      </w:r>
      <w:proofErr w:type="spellEnd"/>
      <w:r w:rsidRPr="004D6894">
        <w:rPr>
          <w:rFonts w:ascii="Cambria" w:hAnsi="Cambria"/>
          <w:color w:val="auto"/>
          <w:sz w:val="20"/>
        </w:rPr>
        <w:t xml:space="preserve"> in high context cultures favour </w:t>
      </w:r>
      <w:r w:rsidRPr="004D6894">
        <w:rPr>
          <w:rFonts w:ascii="Cambria" w:hAnsi="Cambria"/>
          <w:color w:val="auto"/>
          <w:sz w:val="20"/>
        </w:rPr>
        <w:sym w:font="Wingdings" w:char="F0E0"/>
      </w:r>
      <w:r w:rsidRPr="004D6894">
        <w:rPr>
          <w:rFonts w:ascii="Cambria" w:hAnsi="Cambria"/>
          <w:color w:val="auto"/>
          <w:sz w:val="20"/>
        </w:rPr>
        <w:t xml:space="preserve"> longer presentations &amp; meetings allow </w:t>
      </w:r>
      <w:proofErr w:type="spellStart"/>
      <w:r w:rsidRPr="004D6894">
        <w:rPr>
          <w:rFonts w:ascii="Cambria" w:hAnsi="Cambria"/>
          <w:color w:val="auto"/>
          <w:sz w:val="20"/>
        </w:rPr>
        <w:t>ppl</w:t>
      </w:r>
      <w:proofErr w:type="spellEnd"/>
      <w:r w:rsidRPr="004D6894">
        <w:rPr>
          <w:rFonts w:ascii="Cambria" w:hAnsi="Cambria"/>
          <w:color w:val="auto"/>
          <w:sz w:val="20"/>
        </w:rPr>
        <w:t xml:space="preserve"> to get to know one another </w:t>
      </w:r>
    </w:p>
    <w:p w14:paraId="0D5C77FC" w14:textId="77777777" w:rsidR="00EC5DEE" w:rsidRPr="004D6894" w:rsidRDefault="00EC5DEE" w:rsidP="003B027F">
      <w:pPr>
        <w:pStyle w:val="Body"/>
        <w:numPr>
          <w:ilvl w:val="0"/>
          <w:numId w:val="64"/>
        </w:numPr>
        <w:contextualSpacing/>
        <w:rPr>
          <w:rFonts w:ascii="Cambria" w:hAnsi="Cambria"/>
          <w:color w:val="auto"/>
          <w:sz w:val="20"/>
        </w:rPr>
      </w:pPr>
      <w:r w:rsidRPr="004D6894">
        <w:rPr>
          <w:rFonts w:ascii="Cambria" w:hAnsi="Cambria"/>
          <w:color w:val="auto"/>
          <w:sz w:val="20"/>
        </w:rPr>
        <w:t xml:space="preserve">When communicating with </w:t>
      </w:r>
      <w:proofErr w:type="spellStart"/>
      <w:r w:rsidRPr="004D6894">
        <w:rPr>
          <w:rFonts w:ascii="Cambria" w:hAnsi="Cambria"/>
          <w:color w:val="auto"/>
          <w:sz w:val="20"/>
        </w:rPr>
        <w:t>ppl</w:t>
      </w:r>
      <w:proofErr w:type="spellEnd"/>
      <w:r w:rsidRPr="004D6894">
        <w:rPr>
          <w:rFonts w:ascii="Cambria" w:hAnsi="Cambria"/>
          <w:color w:val="auto"/>
          <w:sz w:val="20"/>
        </w:rPr>
        <w:t xml:space="preserve"> from a high-context culture, give careful consideration to the age &amp; rank of the communicator </w:t>
      </w:r>
      <w:r w:rsidRPr="004D6894">
        <w:rPr>
          <w:rFonts w:ascii="Cambria" w:hAnsi="Cambria"/>
          <w:color w:val="auto"/>
          <w:sz w:val="20"/>
        </w:rPr>
        <w:sym w:font="Wingdings" w:char="F0E0"/>
      </w:r>
      <w:r w:rsidRPr="004D6894">
        <w:rPr>
          <w:rFonts w:ascii="Cambria" w:hAnsi="Cambria"/>
          <w:color w:val="auto"/>
          <w:sz w:val="20"/>
        </w:rPr>
        <w:t xml:space="preserve"> age and seniority = valued in high-context cultures &amp; status of the communicator is an important contextual factor that gives credibility to a message </w:t>
      </w:r>
      <w:r w:rsidRPr="004D6894">
        <w:rPr>
          <w:rFonts w:ascii="Cambria" w:hAnsi="Cambria"/>
          <w:color w:val="auto"/>
          <w:sz w:val="20"/>
        </w:rPr>
        <w:sym w:font="Wingdings" w:char="F0E0"/>
      </w:r>
      <w:r w:rsidRPr="004D6894">
        <w:rPr>
          <w:rFonts w:ascii="Cambria" w:hAnsi="Cambria"/>
          <w:color w:val="auto"/>
          <w:sz w:val="20"/>
        </w:rPr>
        <w:t>younger fast-trackers will do fine in low-context cultures where “it’s the message that counts”</w:t>
      </w:r>
    </w:p>
    <w:p w14:paraId="2F73A62F" w14:textId="77777777" w:rsidR="00EC5DEE" w:rsidRPr="004D6894" w:rsidRDefault="00EC5DEE" w:rsidP="003B027F">
      <w:pPr>
        <w:pStyle w:val="Body"/>
        <w:numPr>
          <w:ilvl w:val="0"/>
          <w:numId w:val="64"/>
        </w:numPr>
        <w:contextualSpacing/>
        <w:rPr>
          <w:rFonts w:ascii="Cambria" w:hAnsi="Cambria"/>
          <w:color w:val="auto"/>
          <w:sz w:val="20"/>
        </w:rPr>
      </w:pPr>
      <w:r w:rsidRPr="004D6894">
        <w:rPr>
          <w:rFonts w:ascii="Cambria" w:hAnsi="Cambria"/>
          <w:color w:val="auto"/>
          <w:sz w:val="20"/>
        </w:rPr>
        <w:t xml:space="preserve">B/c they tend to devalue cultural context, </w:t>
      </w:r>
      <w:proofErr w:type="spellStart"/>
      <w:r w:rsidRPr="004D6894">
        <w:rPr>
          <w:rFonts w:ascii="Cambria" w:hAnsi="Cambria"/>
          <w:color w:val="auto"/>
          <w:sz w:val="20"/>
        </w:rPr>
        <w:t>ppl</w:t>
      </w:r>
      <w:proofErr w:type="spellEnd"/>
      <w:r w:rsidRPr="004D6894">
        <w:rPr>
          <w:rFonts w:ascii="Cambria" w:hAnsi="Cambria"/>
          <w:color w:val="auto"/>
          <w:sz w:val="20"/>
        </w:rPr>
        <w:t xml:space="preserve"> from low-context cultures tend to favour very detailed biz contracts </w:t>
      </w:r>
      <w:r w:rsidRPr="004D6894">
        <w:rPr>
          <w:rFonts w:ascii="Cambria" w:hAnsi="Cambria"/>
          <w:color w:val="auto"/>
          <w:sz w:val="20"/>
        </w:rPr>
        <w:sym w:font="Wingdings" w:char="F0E0"/>
      </w:r>
      <w:r w:rsidRPr="004D6894">
        <w:rPr>
          <w:rFonts w:ascii="Cambria" w:hAnsi="Cambria"/>
          <w:color w:val="auto"/>
          <w:sz w:val="20"/>
        </w:rPr>
        <w:t xml:space="preserve"> high context cultures place less emphasis on lengthy contracts b/c the context in which the deal is sealed is critical </w:t>
      </w:r>
    </w:p>
    <w:p w14:paraId="02BB364A" w14:textId="77777777" w:rsidR="00EC5DEE" w:rsidRPr="004D6894" w:rsidRDefault="00EC5DEE" w:rsidP="003B027F">
      <w:pPr>
        <w:pStyle w:val="Body"/>
        <w:numPr>
          <w:ilvl w:val="0"/>
          <w:numId w:val="64"/>
        </w:numPr>
        <w:contextualSpacing/>
        <w:rPr>
          <w:rFonts w:ascii="Cambria" w:hAnsi="Cambria"/>
          <w:color w:val="0000FF"/>
          <w:sz w:val="20"/>
        </w:rPr>
      </w:pPr>
      <w:r w:rsidRPr="004D6894">
        <w:rPr>
          <w:rFonts w:ascii="Cambria" w:hAnsi="Cambria"/>
          <w:b/>
          <w:color w:val="0000FF"/>
          <w:sz w:val="20"/>
        </w:rPr>
        <w:t>DIAGRAM PG. 342!!!!</w:t>
      </w:r>
    </w:p>
    <w:p w14:paraId="631E66DC" w14:textId="77777777" w:rsidR="00EC5DEE" w:rsidRPr="004D6894" w:rsidRDefault="00EC5DEE" w:rsidP="003B027F">
      <w:pPr>
        <w:pStyle w:val="Body"/>
        <w:contextualSpacing/>
        <w:rPr>
          <w:rFonts w:ascii="Cambria" w:hAnsi="Cambria"/>
          <w:b/>
          <w:color w:val="auto"/>
          <w:sz w:val="20"/>
          <w:u w:val="single"/>
        </w:rPr>
      </w:pPr>
      <w:r w:rsidRPr="004D6894">
        <w:rPr>
          <w:rFonts w:ascii="Cambria" w:hAnsi="Cambria"/>
          <w:b/>
          <w:color w:val="auto"/>
          <w:sz w:val="20"/>
          <w:u w:val="single"/>
        </w:rPr>
        <w:t xml:space="preserve">Computer Mediated Communication </w:t>
      </w:r>
    </w:p>
    <w:p w14:paraId="205CE5AF" w14:textId="77777777" w:rsidR="00EC5DEE" w:rsidRPr="004D6894" w:rsidRDefault="00EC5DEE" w:rsidP="003B027F">
      <w:pPr>
        <w:pStyle w:val="Body"/>
        <w:numPr>
          <w:ilvl w:val="0"/>
          <w:numId w:val="65"/>
        </w:numPr>
        <w:contextualSpacing/>
        <w:rPr>
          <w:rFonts w:ascii="Cambria" w:hAnsi="Cambria"/>
          <w:b/>
          <w:color w:val="auto"/>
          <w:sz w:val="20"/>
          <w:u w:val="single"/>
        </w:rPr>
      </w:pPr>
      <w:r w:rsidRPr="004D6894">
        <w:rPr>
          <w:rFonts w:ascii="Cambria" w:hAnsi="Cambria"/>
          <w:color w:val="auto"/>
          <w:sz w:val="20"/>
          <w:highlight w:val="yellow"/>
        </w:rPr>
        <w:t>Information Richness</w:t>
      </w:r>
      <w:r w:rsidRPr="004D6894">
        <w:rPr>
          <w:rFonts w:ascii="Cambria" w:hAnsi="Cambria"/>
          <w:color w:val="auto"/>
          <w:sz w:val="20"/>
        </w:rPr>
        <w:t xml:space="preserve">: potential info carrying capacity of a communication medium </w:t>
      </w:r>
    </w:p>
    <w:p w14:paraId="26E43A4D" w14:textId="77777777" w:rsidR="00EC5DEE" w:rsidRPr="004D6894" w:rsidRDefault="00EC5DEE" w:rsidP="003B027F">
      <w:pPr>
        <w:pStyle w:val="Body"/>
        <w:numPr>
          <w:ilvl w:val="0"/>
          <w:numId w:val="65"/>
        </w:numPr>
        <w:contextualSpacing/>
        <w:rPr>
          <w:rFonts w:ascii="Cambria" w:hAnsi="Cambria"/>
          <w:b/>
          <w:color w:val="auto"/>
          <w:sz w:val="20"/>
          <w:u w:val="single"/>
        </w:rPr>
      </w:pPr>
      <w:r w:rsidRPr="004D6894">
        <w:rPr>
          <w:rFonts w:ascii="Cambria" w:hAnsi="Cambria"/>
          <w:color w:val="auto"/>
          <w:sz w:val="20"/>
        </w:rPr>
        <w:t xml:space="preserve">Face-to-face transmission of info = high in richness b/c sender is present, audio &amp; visual channels are used, body language &amp; verbal language are occurring, and feedback to sender is immediate &amp; ongoing </w:t>
      </w:r>
    </w:p>
    <w:p w14:paraId="1C9D59A4" w14:textId="77777777" w:rsidR="00EC5DEE" w:rsidRPr="004D6894" w:rsidRDefault="00EC5DEE" w:rsidP="003B027F">
      <w:pPr>
        <w:pStyle w:val="Body"/>
        <w:numPr>
          <w:ilvl w:val="0"/>
          <w:numId w:val="65"/>
        </w:numPr>
        <w:contextualSpacing/>
        <w:rPr>
          <w:rFonts w:ascii="Cambria" w:hAnsi="Cambria"/>
          <w:b/>
          <w:color w:val="auto"/>
          <w:sz w:val="20"/>
          <w:u w:val="single"/>
        </w:rPr>
      </w:pPr>
      <w:r w:rsidRPr="004D6894">
        <w:rPr>
          <w:rFonts w:ascii="Cambria" w:hAnsi="Cambria"/>
          <w:color w:val="auto"/>
          <w:sz w:val="20"/>
        </w:rPr>
        <w:t xml:space="preserve">A telephone convo is also fairly rich but it is limited to the audio channel, no body language is observable </w:t>
      </w:r>
    </w:p>
    <w:p w14:paraId="5B84AEDC" w14:textId="77777777" w:rsidR="00EC5DEE" w:rsidRPr="004D6894" w:rsidRDefault="00EC5DEE" w:rsidP="003B027F">
      <w:pPr>
        <w:pStyle w:val="Body"/>
        <w:numPr>
          <w:ilvl w:val="0"/>
          <w:numId w:val="65"/>
        </w:numPr>
        <w:contextualSpacing/>
        <w:rPr>
          <w:rFonts w:ascii="Cambria" w:hAnsi="Cambria"/>
          <w:b/>
          <w:color w:val="auto"/>
          <w:sz w:val="20"/>
          <w:u w:val="single"/>
        </w:rPr>
      </w:pPr>
      <w:r w:rsidRPr="004D6894">
        <w:rPr>
          <w:rFonts w:ascii="Cambria" w:hAnsi="Cambria"/>
          <w:color w:val="auto"/>
          <w:sz w:val="20"/>
        </w:rPr>
        <w:t>Communication via numeric computer output = LOWEST in richness b/c it is impersonal &amp; uses only #’s</w:t>
      </w:r>
    </w:p>
    <w:p w14:paraId="0C35164D" w14:textId="77777777" w:rsidR="00EC5DEE" w:rsidRPr="004D6894" w:rsidRDefault="00EC5DEE" w:rsidP="003B027F">
      <w:pPr>
        <w:pStyle w:val="Body"/>
        <w:numPr>
          <w:ilvl w:val="0"/>
          <w:numId w:val="65"/>
        </w:numPr>
        <w:contextualSpacing/>
        <w:rPr>
          <w:rFonts w:ascii="Cambria" w:hAnsi="Cambria"/>
          <w:b/>
          <w:color w:val="auto"/>
          <w:sz w:val="20"/>
          <w:u w:val="single"/>
        </w:rPr>
      </w:pPr>
      <w:r w:rsidRPr="004D6894">
        <w:rPr>
          <w:rFonts w:ascii="Cambria" w:hAnsi="Cambria"/>
          <w:color w:val="auto"/>
          <w:sz w:val="20"/>
          <w:highlight w:val="cyan"/>
        </w:rPr>
        <w:t>2 dimensions of info richness</w:t>
      </w:r>
      <w:r w:rsidRPr="004D6894">
        <w:rPr>
          <w:rFonts w:ascii="Cambria" w:hAnsi="Cambria"/>
          <w:b/>
          <w:color w:val="auto"/>
          <w:sz w:val="20"/>
        </w:rPr>
        <w:t>:</w:t>
      </w:r>
    </w:p>
    <w:p w14:paraId="6BA53C6C" w14:textId="77777777" w:rsidR="00EC5DEE" w:rsidRPr="004D6894" w:rsidRDefault="00EC5DEE" w:rsidP="003B027F">
      <w:pPr>
        <w:pStyle w:val="Body"/>
        <w:ind w:left="1440"/>
        <w:contextualSpacing/>
        <w:rPr>
          <w:rFonts w:ascii="Cambria" w:hAnsi="Cambria"/>
          <w:b/>
          <w:color w:val="FF0000"/>
          <w:sz w:val="20"/>
          <w:u w:val="single"/>
        </w:rPr>
      </w:pPr>
      <w:r w:rsidRPr="004D6894">
        <w:rPr>
          <w:rFonts w:ascii="Cambria" w:hAnsi="Cambria"/>
          <w:b/>
          <w:color w:val="FF0000"/>
          <w:sz w:val="20"/>
        </w:rPr>
        <w:t>1) Degree to which info is synchronous b/n senders &amp; receivers</w:t>
      </w:r>
    </w:p>
    <w:p w14:paraId="3D0BDAC5" w14:textId="77777777" w:rsidR="00EC5DEE" w:rsidRPr="004D6894" w:rsidRDefault="00EC5DEE" w:rsidP="003B027F">
      <w:pPr>
        <w:pStyle w:val="Body"/>
        <w:ind w:left="1440"/>
        <w:contextualSpacing/>
        <w:rPr>
          <w:rFonts w:ascii="Cambria" w:hAnsi="Cambria"/>
          <w:b/>
          <w:color w:val="FF0000"/>
          <w:sz w:val="20"/>
          <w:u w:val="single"/>
        </w:rPr>
      </w:pPr>
      <w:r w:rsidRPr="004D6894">
        <w:rPr>
          <w:rFonts w:ascii="Cambria" w:hAnsi="Cambria"/>
          <w:b/>
          <w:color w:val="FF0000"/>
          <w:sz w:val="20"/>
        </w:rPr>
        <w:t xml:space="preserve">2) Extent to which both parties can receive non-verbal &amp; </w:t>
      </w:r>
      <w:proofErr w:type="spellStart"/>
      <w:r w:rsidRPr="004D6894">
        <w:rPr>
          <w:rFonts w:ascii="Cambria" w:hAnsi="Cambria"/>
          <w:b/>
          <w:color w:val="FF0000"/>
          <w:sz w:val="20"/>
        </w:rPr>
        <w:t>paraverbal</w:t>
      </w:r>
      <w:proofErr w:type="spellEnd"/>
      <w:r w:rsidRPr="004D6894">
        <w:rPr>
          <w:rFonts w:ascii="Cambria" w:hAnsi="Cambria"/>
          <w:b/>
          <w:color w:val="FF0000"/>
          <w:sz w:val="20"/>
        </w:rPr>
        <w:t xml:space="preserve"> cues</w:t>
      </w:r>
    </w:p>
    <w:p w14:paraId="0AD481D3" w14:textId="77777777" w:rsidR="00EC5DEE" w:rsidRPr="004D6894" w:rsidRDefault="00EC5DEE" w:rsidP="003B027F">
      <w:pPr>
        <w:pStyle w:val="Body"/>
        <w:numPr>
          <w:ilvl w:val="0"/>
          <w:numId w:val="66"/>
        </w:numPr>
        <w:contextualSpacing/>
        <w:rPr>
          <w:rFonts w:ascii="Cambria" w:hAnsi="Cambria"/>
          <w:b/>
          <w:color w:val="0000FF"/>
          <w:sz w:val="20"/>
        </w:rPr>
      </w:pPr>
      <w:r w:rsidRPr="004D6894">
        <w:rPr>
          <w:rFonts w:ascii="Cambria" w:hAnsi="Cambria"/>
          <w:b/>
          <w:color w:val="0000FF"/>
          <w:sz w:val="20"/>
        </w:rPr>
        <w:t xml:space="preserve">DIAGRAM PG. 344 </w:t>
      </w:r>
      <w:r w:rsidRPr="004D6894">
        <w:rPr>
          <w:rFonts w:ascii="Cambria" w:hAnsi="Cambria"/>
          <w:color w:val="auto"/>
          <w:sz w:val="20"/>
        </w:rPr>
        <w:sym w:font="Wingdings" w:char="F0E0"/>
      </w:r>
      <w:r w:rsidRPr="004D6894">
        <w:rPr>
          <w:rFonts w:ascii="Cambria" w:hAnsi="Cambria"/>
          <w:color w:val="auto"/>
          <w:sz w:val="20"/>
        </w:rPr>
        <w:t xml:space="preserve"> media in upper right sector (high synchronization &amp; high in non-verbal and </w:t>
      </w:r>
      <w:proofErr w:type="spellStart"/>
      <w:r w:rsidRPr="004D6894">
        <w:rPr>
          <w:rFonts w:ascii="Cambria" w:hAnsi="Cambria"/>
          <w:color w:val="auto"/>
          <w:sz w:val="20"/>
        </w:rPr>
        <w:t>paraverbal</w:t>
      </w:r>
      <w:proofErr w:type="spellEnd"/>
      <w:r w:rsidRPr="004D6894">
        <w:rPr>
          <w:rFonts w:ascii="Cambria" w:hAnsi="Cambria"/>
          <w:color w:val="auto"/>
          <w:sz w:val="20"/>
        </w:rPr>
        <w:t xml:space="preserve"> cues) = MOST INFO RICHNESS (ex. face-to-face, </w:t>
      </w:r>
      <w:proofErr w:type="spellStart"/>
      <w:r w:rsidRPr="004D6894">
        <w:rPr>
          <w:rFonts w:ascii="Cambria" w:hAnsi="Cambria"/>
          <w:color w:val="auto"/>
          <w:sz w:val="20"/>
        </w:rPr>
        <w:t>videoconfrencing</w:t>
      </w:r>
      <w:proofErr w:type="spellEnd"/>
      <w:r w:rsidRPr="004D6894">
        <w:rPr>
          <w:rFonts w:ascii="Cambria" w:hAnsi="Cambria"/>
          <w:color w:val="auto"/>
          <w:sz w:val="20"/>
        </w:rPr>
        <w:t>, teleconferencing)…while lowest = memo/letter, e-mail, chat</w:t>
      </w:r>
    </w:p>
    <w:p w14:paraId="15852F5B" w14:textId="77777777" w:rsidR="00EC5DEE" w:rsidRPr="004D6894" w:rsidRDefault="00EC5DEE" w:rsidP="003B027F">
      <w:pPr>
        <w:pStyle w:val="Body"/>
        <w:numPr>
          <w:ilvl w:val="0"/>
          <w:numId w:val="66"/>
        </w:numPr>
        <w:contextualSpacing/>
        <w:rPr>
          <w:rFonts w:ascii="Cambria" w:hAnsi="Cambria"/>
          <w:color w:val="auto"/>
          <w:sz w:val="20"/>
        </w:rPr>
      </w:pPr>
      <w:r w:rsidRPr="004D6894">
        <w:rPr>
          <w:rFonts w:ascii="Cambria" w:hAnsi="Cambria"/>
          <w:color w:val="auto"/>
          <w:sz w:val="20"/>
        </w:rPr>
        <w:t xml:space="preserve">Email, chat systems, teleconferencing, and videoconferencing = </w:t>
      </w:r>
      <w:r w:rsidRPr="004D6894">
        <w:rPr>
          <w:rFonts w:ascii="Cambria" w:hAnsi="Cambria"/>
          <w:color w:val="auto"/>
          <w:sz w:val="20"/>
          <w:highlight w:val="yellow"/>
        </w:rPr>
        <w:t>Computer-Mediated Communication (CMC):</w:t>
      </w:r>
      <w:r w:rsidRPr="004D6894">
        <w:rPr>
          <w:rFonts w:ascii="Cambria" w:hAnsi="Cambria"/>
          <w:color w:val="auto"/>
          <w:sz w:val="20"/>
        </w:rPr>
        <w:t xml:space="preserve"> forms of communication that rely on computer technology to facilitate info exchange </w:t>
      </w:r>
      <w:r w:rsidRPr="004D6894">
        <w:rPr>
          <w:rFonts w:ascii="Cambria" w:hAnsi="Cambria"/>
          <w:color w:val="auto"/>
          <w:sz w:val="20"/>
        </w:rPr>
        <w:sym w:font="Wingdings" w:char="F0E0"/>
      </w:r>
      <w:r w:rsidRPr="004D6894">
        <w:rPr>
          <w:rFonts w:ascii="Cambria" w:hAnsi="Cambria"/>
          <w:color w:val="auto"/>
          <w:sz w:val="20"/>
        </w:rPr>
        <w:t xml:space="preserve"> they all permit discussion &amp; decision making without </w:t>
      </w:r>
      <w:proofErr w:type="spellStart"/>
      <w:r w:rsidRPr="004D6894">
        <w:rPr>
          <w:rFonts w:ascii="Cambria" w:hAnsi="Cambria"/>
          <w:color w:val="auto"/>
          <w:sz w:val="20"/>
        </w:rPr>
        <w:t>ees</w:t>
      </w:r>
      <w:proofErr w:type="spellEnd"/>
      <w:r w:rsidRPr="004D6894">
        <w:rPr>
          <w:rFonts w:ascii="Cambria" w:hAnsi="Cambria"/>
          <w:color w:val="auto"/>
          <w:sz w:val="20"/>
        </w:rPr>
        <w:t xml:space="preserve"> having to be in the same location, potentially saving time, money, travel hassles</w:t>
      </w:r>
    </w:p>
    <w:p w14:paraId="31767646" w14:textId="77777777" w:rsidR="00EC5DEE" w:rsidRPr="004D6894" w:rsidRDefault="00EC5DEE" w:rsidP="003B027F">
      <w:pPr>
        <w:pStyle w:val="Body"/>
        <w:numPr>
          <w:ilvl w:val="0"/>
          <w:numId w:val="66"/>
        </w:numPr>
        <w:contextualSpacing/>
        <w:rPr>
          <w:rFonts w:ascii="Cambria" w:hAnsi="Cambria"/>
          <w:color w:val="auto"/>
          <w:sz w:val="20"/>
        </w:rPr>
      </w:pPr>
      <w:r w:rsidRPr="004D6894">
        <w:rPr>
          <w:rFonts w:ascii="Cambria" w:hAnsi="Cambria"/>
          <w:color w:val="auto"/>
          <w:sz w:val="20"/>
          <w:u w:val="single"/>
        </w:rPr>
        <w:t>‘CHAT’ type group decision support systems</w:t>
      </w:r>
      <w:r w:rsidRPr="004D6894">
        <w:rPr>
          <w:rFonts w:ascii="Cambria" w:hAnsi="Cambria"/>
          <w:color w:val="auto"/>
          <w:sz w:val="20"/>
        </w:rPr>
        <w:t xml:space="preserve"> that rely on text-based comp conferencing to generate ideas and make decisions = </w:t>
      </w:r>
      <w:r w:rsidRPr="004D6894">
        <w:rPr>
          <w:rFonts w:ascii="Cambria" w:hAnsi="Cambria"/>
          <w:color w:val="auto"/>
          <w:sz w:val="20"/>
          <w:u w:val="single"/>
        </w:rPr>
        <w:t xml:space="preserve">INCREASE # OF IDEAS </w:t>
      </w:r>
      <w:r w:rsidRPr="004D6894">
        <w:rPr>
          <w:rFonts w:ascii="Cambria" w:hAnsi="Cambria"/>
          <w:color w:val="auto"/>
          <w:sz w:val="20"/>
        </w:rPr>
        <w:t xml:space="preserve">b/c </w:t>
      </w:r>
      <w:proofErr w:type="spellStart"/>
      <w:r w:rsidRPr="004D6894">
        <w:rPr>
          <w:rFonts w:ascii="Cambria" w:hAnsi="Cambria"/>
          <w:color w:val="auto"/>
          <w:sz w:val="20"/>
        </w:rPr>
        <w:t>ppl</w:t>
      </w:r>
      <w:proofErr w:type="spellEnd"/>
      <w:r w:rsidRPr="004D6894">
        <w:rPr>
          <w:rFonts w:ascii="Cambria" w:hAnsi="Cambria"/>
          <w:color w:val="auto"/>
          <w:sz w:val="20"/>
        </w:rPr>
        <w:t xml:space="preserve"> who are shy can submit anonymous ideas &amp; the anonymity erases perceived or actual status diffs</w:t>
      </w:r>
    </w:p>
    <w:p w14:paraId="28A42875" w14:textId="77777777" w:rsidR="00EC5DEE" w:rsidRPr="004D6894" w:rsidRDefault="00EC5DEE" w:rsidP="003B027F">
      <w:pPr>
        <w:pStyle w:val="Body"/>
        <w:numPr>
          <w:ilvl w:val="0"/>
          <w:numId w:val="66"/>
        </w:numPr>
        <w:contextualSpacing/>
        <w:rPr>
          <w:rFonts w:ascii="Cambria" w:hAnsi="Cambria"/>
          <w:color w:val="auto"/>
          <w:sz w:val="20"/>
        </w:rPr>
      </w:pPr>
      <w:r w:rsidRPr="004D6894">
        <w:rPr>
          <w:rFonts w:ascii="Cambria" w:hAnsi="Cambria"/>
          <w:b/>
          <w:color w:val="auto"/>
          <w:sz w:val="20"/>
        </w:rPr>
        <w:t xml:space="preserve">FINDINGS: </w:t>
      </w:r>
      <w:r w:rsidRPr="004D6894">
        <w:rPr>
          <w:rFonts w:ascii="Cambria" w:hAnsi="Cambria"/>
          <w:color w:val="auto"/>
          <w:sz w:val="20"/>
        </w:rPr>
        <w:t>men = 5x more likely than women to offer an initial idea in a face-to-face meeting…but men + women were equally likely to offer 1</w:t>
      </w:r>
      <w:r w:rsidRPr="004D6894">
        <w:rPr>
          <w:rFonts w:ascii="Cambria" w:hAnsi="Cambria"/>
          <w:color w:val="auto"/>
          <w:sz w:val="20"/>
          <w:vertAlign w:val="superscript"/>
        </w:rPr>
        <w:t>st</w:t>
      </w:r>
      <w:r w:rsidRPr="004D6894">
        <w:rPr>
          <w:rFonts w:ascii="Cambria" w:hAnsi="Cambria"/>
          <w:color w:val="auto"/>
          <w:sz w:val="20"/>
        </w:rPr>
        <w:t xml:space="preserve"> idea in an electronic meeting</w:t>
      </w:r>
    </w:p>
    <w:p w14:paraId="3CB0DFDA" w14:textId="77777777" w:rsidR="00EC5DEE" w:rsidRPr="004D6894" w:rsidRDefault="00EC5DEE" w:rsidP="003B027F">
      <w:pPr>
        <w:pStyle w:val="Body"/>
        <w:numPr>
          <w:ilvl w:val="0"/>
          <w:numId w:val="66"/>
        </w:numPr>
        <w:contextualSpacing/>
        <w:rPr>
          <w:rFonts w:ascii="Cambria" w:hAnsi="Cambria"/>
          <w:color w:val="auto"/>
          <w:sz w:val="20"/>
        </w:rPr>
      </w:pPr>
      <w:r w:rsidRPr="004D6894">
        <w:rPr>
          <w:rFonts w:ascii="Cambria" w:hAnsi="Cambria"/>
          <w:color w:val="auto"/>
          <w:sz w:val="20"/>
        </w:rPr>
        <w:t xml:space="preserve">But other than generating ideas, CMC performs more poorly than face-to-face &amp; takes more time, makes less effective decisions, and has less satisfied members </w:t>
      </w:r>
      <w:r w:rsidRPr="004D6894">
        <w:rPr>
          <w:rFonts w:ascii="Cambria" w:hAnsi="Cambria"/>
          <w:color w:val="auto"/>
          <w:sz w:val="20"/>
        </w:rPr>
        <w:sym w:font="Wingdings" w:char="F0E0"/>
      </w:r>
      <w:r w:rsidRPr="004D6894">
        <w:rPr>
          <w:rFonts w:ascii="Cambria" w:hAnsi="Cambria"/>
          <w:color w:val="auto"/>
          <w:sz w:val="20"/>
        </w:rPr>
        <w:t xml:space="preserve"> but some research has shown that CMC slowly develops increased trust &amp; cooperation </w:t>
      </w:r>
    </w:p>
    <w:p w14:paraId="688895BE" w14:textId="77777777" w:rsidR="00EC5DEE" w:rsidRPr="004D6894" w:rsidRDefault="00EC5DEE" w:rsidP="003B027F">
      <w:pPr>
        <w:pStyle w:val="Body"/>
        <w:numPr>
          <w:ilvl w:val="0"/>
          <w:numId w:val="66"/>
        </w:numPr>
        <w:contextualSpacing/>
        <w:rPr>
          <w:rFonts w:ascii="Cambria" w:hAnsi="Cambria"/>
          <w:color w:val="auto"/>
          <w:sz w:val="20"/>
        </w:rPr>
      </w:pPr>
      <w:r w:rsidRPr="004D6894">
        <w:rPr>
          <w:rFonts w:ascii="Cambria" w:hAnsi="Cambria"/>
          <w:b/>
          <w:i/>
          <w:color w:val="auto"/>
          <w:sz w:val="20"/>
        </w:rPr>
        <w:t>What accounts for slow development of trust using CMC?</w:t>
      </w:r>
    </w:p>
    <w:p w14:paraId="5AE59B46" w14:textId="77777777" w:rsidR="00EC5DEE" w:rsidRPr="004D6894" w:rsidRDefault="00EC5DEE" w:rsidP="003B027F">
      <w:pPr>
        <w:pStyle w:val="Body"/>
        <w:numPr>
          <w:ilvl w:val="1"/>
          <w:numId w:val="66"/>
        </w:numPr>
        <w:contextualSpacing/>
        <w:rPr>
          <w:rFonts w:ascii="Cambria" w:hAnsi="Cambria"/>
          <w:color w:val="auto"/>
          <w:sz w:val="20"/>
        </w:rPr>
      </w:pPr>
      <w:r w:rsidRPr="004D6894">
        <w:rPr>
          <w:rFonts w:ascii="Cambria" w:hAnsi="Cambria"/>
          <w:color w:val="auto"/>
          <w:sz w:val="20"/>
        </w:rPr>
        <w:t>The detachment of electronic communication can give rise to rude, impulsive message &amp; to expression of extreme views (“flaming”)</w:t>
      </w:r>
    </w:p>
    <w:p w14:paraId="3582B2EF" w14:textId="77777777" w:rsidR="00EC5DEE" w:rsidRPr="004D6894" w:rsidRDefault="00EC5DEE" w:rsidP="003B027F">
      <w:pPr>
        <w:pStyle w:val="Body"/>
        <w:numPr>
          <w:ilvl w:val="1"/>
          <w:numId w:val="66"/>
        </w:numPr>
        <w:contextualSpacing/>
        <w:rPr>
          <w:rFonts w:ascii="Cambria" w:hAnsi="Cambria"/>
          <w:color w:val="auto"/>
          <w:sz w:val="20"/>
        </w:rPr>
      </w:pPr>
      <w:r w:rsidRPr="004D6894">
        <w:rPr>
          <w:rFonts w:ascii="Cambria" w:hAnsi="Cambria"/>
          <w:color w:val="auto"/>
          <w:sz w:val="20"/>
        </w:rPr>
        <w:t>Electronic media elicits informal communication of expression prone to misinterpretation</w:t>
      </w:r>
    </w:p>
    <w:p w14:paraId="721740E1" w14:textId="77777777" w:rsidR="00EC5DEE" w:rsidRPr="004D6894" w:rsidRDefault="00EC5DEE" w:rsidP="003B027F">
      <w:pPr>
        <w:pStyle w:val="Body"/>
        <w:numPr>
          <w:ilvl w:val="1"/>
          <w:numId w:val="66"/>
        </w:numPr>
        <w:contextualSpacing/>
        <w:rPr>
          <w:rFonts w:ascii="Cambria" w:hAnsi="Cambria"/>
          <w:color w:val="auto"/>
          <w:sz w:val="20"/>
        </w:rPr>
      </w:pPr>
      <w:proofErr w:type="spellStart"/>
      <w:r w:rsidRPr="004D6894">
        <w:rPr>
          <w:rFonts w:ascii="Cambria" w:hAnsi="Cambria"/>
          <w:color w:val="auto"/>
          <w:sz w:val="20"/>
        </w:rPr>
        <w:t>Ppl</w:t>
      </w:r>
      <w:proofErr w:type="spellEnd"/>
      <w:r w:rsidRPr="004D6894">
        <w:rPr>
          <w:rFonts w:ascii="Cambria" w:hAnsi="Cambria"/>
          <w:color w:val="auto"/>
          <w:sz w:val="20"/>
        </w:rPr>
        <w:t xml:space="preserve"> exhibit some accuracy in deducting whether a message was sent by a man vs. woman </w:t>
      </w:r>
    </w:p>
    <w:p w14:paraId="0120F193" w14:textId="77777777" w:rsidR="00EC5DEE" w:rsidRPr="004D6894" w:rsidRDefault="00EC5DEE" w:rsidP="003B027F">
      <w:pPr>
        <w:pStyle w:val="Body"/>
        <w:numPr>
          <w:ilvl w:val="1"/>
          <w:numId w:val="66"/>
        </w:numPr>
        <w:contextualSpacing/>
        <w:rPr>
          <w:rFonts w:ascii="Cambria" w:hAnsi="Cambria"/>
          <w:color w:val="auto"/>
          <w:sz w:val="20"/>
        </w:rPr>
      </w:pPr>
      <w:r w:rsidRPr="004D6894">
        <w:rPr>
          <w:rFonts w:ascii="Cambria" w:hAnsi="Cambria"/>
          <w:color w:val="auto"/>
          <w:sz w:val="20"/>
        </w:rPr>
        <w:t xml:space="preserve">Email = more prone to miscommunication &amp; </w:t>
      </w:r>
      <w:proofErr w:type="spellStart"/>
      <w:r w:rsidRPr="004D6894">
        <w:rPr>
          <w:rFonts w:ascii="Cambria" w:hAnsi="Cambria"/>
          <w:color w:val="auto"/>
          <w:sz w:val="20"/>
        </w:rPr>
        <w:t>ppl</w:t>
      </w:r>
      <w:proofErr w:type="spellEnd"/>
      <w:r w:rsidRPr="004D6894">
        <w:rPr>
          <w:rFonts w:ascii="Cambria" w:hAnsi="Cambria"/>
          <w:color w:val="auto"/>
          <w:sz w:val="20"/>
        </w:rPr>
        <w:t xml:space="preserve"> overestimate how good they are at detecting/communicating </w:t>
      </w:r>
      <w:proofErr w:type="spellStart"/>
      <w:r w:rsidRPr="004D6894">
        <w:rPr>
          <w:rFonts w:ascii="Cambria" w:hAnsi="Cambria"/>
          <w:color w:val="auto"/>
          <w:sz w:val="20"/>
        </w:rPr>
        <w:t>humour</w:t>
      </w:r>
      <w:proofErr w:type="spellEnd"/>
      <w:r w:rsidRPr="004D6894">
        <w:rPr>
          <w:rFonts w:ascii="Cambria" w:hAnsi="Cambria"/>
          <w:color w:val="auto"/>
          <w:sz w:val="20"/>
        </w:rPr>
        <w:t xml:space="preserve">, sarcasm, and emotions </w:t>
      </w:r>
      <w:r w:rsidRPr="004D6894">
        <w:rPr>
          <w:rFonts w:ascii="Cambria" w:hAnsi="Cambria"/>
          <w:color w:val="auto"/>
          <w:sz w:val="20"/>
        </w:rPr>
        <w:sym w:font="Wingdings" w:char="F0E0"/>
      </w:r>
      <w:r w:rsidRPr="004D6894">
        <w:rPr>
          <w:rFonts w:ascii="Cambria" w:hAnsi="Cambria"/>
          <w:color w:val="auto"/>
          <w:sz w:val="20"/>
        </w:rPr>
        <w:t xml:space="preserve"> </w:t>
      </w:r>
      <w:proofErr w:type="spellStart"/>
      <w:r w:rsidRPr="004D6894">
        <w:rPr>
          <w:rFonts w:ascii="Cambria" w:hAnsi="Cambria"/>
          <w:color w:val="auto"/>
          <w:sz w:val="20"/>
        </w:rPr>
        <w:t>ppl</w:t>
      </w:r>
      <w:proofErr w:type="spellEnd"/>
      <w:r w:rsidRPr="004D6894">
        <w:rPr>
          <w:rFonts w:ascii="Cambria" w:hAnsi="Cambria"/>
          <w:color w:val="auto"/>
          <w:sz w:val="20"/>
        </w:rPr>
        <w:t xml:space="preserve"> tend to be egocentric (over exaggerate extent to which others share their views)</w:t>
      </w:r>
    </w:p>
    <w:p w14:paraId="67E0555D" w14:textId="77777777" w:rsidR="00EC5DEE" w:rsidRPr="004D6894" w:rsidRDefault="00EC5DEE" w:rsidP="003B027F">
      <w:pPr>
        <w:pStyle w:val="Body"/>
        <w:numPr>
          <w:ilvl w:val="0"/>
          <w:numId w:val="66"/>
        </w:numPr>
        <w:contextualSpacing/>
        <w:rPr>
          <w:rFonts w:ascii="Cambria" w:hAnsi="Cambria"/>
          <w:color w:val="auto"/>
          <w:sz w:val="20"/>
        </w:rPr>
      </w:pPr>
      <w:r w:rsidRPr="004D6894">
        <w:rPr>
          <w:rFonts w:ascii="Cambria" w:hAnsi="Cambria"/>
          <w:color w:val="auto"/>
          <w:sz w:val="20"/>
        </w:rPr>
        <w:t xml:space="preserve">Telecommuting can lead to professional isolation from bosses &amp; coworkers presumably due to less face-to-face interaction, but some research says this isn’t a problem but another study said its less likely to happen when richer media is available (ex. audio &amp; video conferencing) </w:t>
      </w:r>
    </w:p>
    <w:p w14:paraId="2437BD22" w14:textId="77777777" w:rsidR="00EC5DEE" w:rsidRPr="004D6894" w:rsidRDefault="00EC5DEE" w:rsidP="003B027F">
      <w:pPr>
        <w:pStyle w:val="Body"/>
        <w:numPr>
          <w:ilvl w:val="0"/>
          <w:numId w:val="66"/>
        </w:numPr>
        <w:contextualSpacing/>
        <w:rPr>
          <w:rFonts w:ascii="Cambria" w:hAnsi="Cambria"/>
          <w:color w:val="auto"/>
          <w:sz w:val="20"/>
        </w:rPr>
      </w:pPr>
      <w:r w:rsidRPr="004D6894">
        <w:rPr>
          <w:rFonts w:ascii="Cambria" w:hAnsi="Cambria"/>
          <w:color w:val="auto"/>
          <w:sz w:val="20"/>
        </w:rPr>
        <w:t xml:space="preserve">All in all, less routine communication requires richer communication media </w:t>
      </w:r>
    </w:p>
    <w:p w14:paraId="095F9952" w14:textId="77777777" w:rsidR="00EC5DEE" w:rsidRPr="004D6894" w:rsidRDefault="00EC5DEE" w:rsidP="003B027F">
      <w:pPr>
        <w:pStyle w:val="Body"/>
        <w:contextualSpacing/>
        <w:rPr>
          <w:rFonts w:ascii="Cambria" w:hAnsi="Cambria"/>
          <w:b/>
          <w:color w:val="auto"/>
          <w:sz w:val="20"/>
          <w:u w:val="single"/>
        </w:rPr>
      </w:pPr>
      <w:r w:rsidRPr="004D6894">
        <w:rPr>
          <w:rFonts w:ascii="Cambria" w:hAnsi="Cambria"/>
          <w:b/>
          <w:color w:val="auto"/>
          <w:sz w:val="20"/>
          <w:u w:val="single"/>
        </w:rPr>
        <w:t>Personal Approaches to Improving Communication</w:t>
      </w:r>
    </w:p>
    <w:p w14:paraId="33899BB5" w14:textId="77777777" w:rsidR="00EC5DEE" w:rsidRPr="004D6894" w:rsidRDefault="00EC5DEE" w:rsidP="003B027F">
      <w:pPr>
        <w:pStyle w:val="Body"/>
        <w:numPr>
          <w:ilvl w:val="0"/>
          <w:numId w:val="72"/>
        </w:numPr>
        <w:contextualSpacing/>
        <w:rPr>
          <w:rFonts w:ascii="Cambria" w:hAnsi="Cambria"/>
          <w:color w:val="auto"/>
          <w:sz w:val="20"/>
        </w:rPr>
      </w:pPr>
      <w:r w:rsidRPr="004D6894">
        <w:rPr>
          <w:rFonts w:ascii="Cambria" w:hAnsi="Cambria"/>
          <w:color w:val="auto"/>
          <w:sz w:val="20"/>
          <w:highlight w:val="cyan"/>
        </w:rPr>
        <w:t>2 factors = critical to perceived fairness of controversial policies</w:t>
      </w:r>
      <w:r w:rsidRPr="004D6894">
        <w:rPr>
          <w:rFonts w:ascii="Cambria" w:hAnsi="Cambria"/>
          <w:color w:val="auto"/>
          <w:sz w:val="20"/>
        </w:rPr>
        <w:t>:</w:t>
      </w:r>
    </w:p>
    <w:p w14:paraId="41273C15" w14:textId="77777777" w:rsidR="00EC5DEE" w:rsidRPr="004D6894" w:rsidRDefault="00EC5DEE" w:rsidP="003B027F">
      <w:pPr>
        <w:pStyle w:val="Body"/>
        <w:numPr>
          <w:ilvl w:val="1"/>
          <w:numId w:val="73"/>
        </w:numPr>
        <w:contextualSpacing/>
        <w:rPr>
          <w:rFonts w:ascii="Cambria" w:hAnsi="Cambria"/>
          <w:color w:val="auto"/>
          <w:sz w:val="20"/>
        </w:rPr>
      </w:pPr>
      <w:r w:rsidRPr="004D6894">
        <w:rPr>
          <w:rFonts w:ascii="Cambria" w:hAnsi="Cambria"/>
          <w:color w:val="FF0000"/>
          <w:sz w:val="20"/>
        </w:rPr>
        <w:t>Adequacy of the explanation</w:t>
      </w:r>
      <w:r w:rsidRPr="004D6894">
        <w:rPr>
          <w:rFonts w:ascii="Cambria" w:hAnsi="Cambria"/>
          <w:color w:val="auto"/>
          <w:sz w:val="20"/>
        </w:rPr>
        <w:t xml:space="preserve"> (specific &amp; detailed) </w:t>
      </w:r>
    </w:p>
    <w:p w14:paraId="1938B67E" w14:textId="77777777" w:rsidR="00EC5DEE" w:rsidRPr="004D6894" w:rsidRDefault="00EC5DEE" w:rsidP="003B027F">
      <w:pPr>
        <w:pStyle w:val="Body"/>
        <w:numPr>
          <w:ilvl w:val="1"/>
          <w:numId w:val="73"/>
        </w:numPr>
        <w:contextualSpacing/>
        <w:rPr>
          <w:rFonts w:ascii="Cambria" w:hAnsi="Cambria"/>
          <w:color w:val="auto"/>
          <w:sz w:val="20"/>
        </w:rPr>
      </w:pPr>
      <w:r w:rsidRPr="004D6894">
        <w:rPr>
          <w:rFonts w:ascii="Cambria" w:hAnsi="Cambria"/>
          <w:color w:val="FF0000"/>
          <w:sz w:val="20"/>
        </w:rPr>
        <w:t>Style with which its delivered</w:t>
      </w:r>
      <w:r w:rsidRPr="004D6894">
        <w:rPr>
          <w:rFonts w:ascii="Cambria" w:hAnsi="Cambria"/>
          <w:color w:val="auto"/>
          <w:sz w:val="20"/>
        </w:rPr>
        <w:t xml:space="preserve"> (truthful, sincere, respectful, sensitive)</w:t>
      </w:r>
    </w:p>
    <w:p w14:paraId="2FBDB07A"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Basic Principles of Effective Communication</w:t>
      </w:r>
    </w:p>
    <w:p w14:paraId="1B2814B6" w14:textId="77777777" w:rsidR="00EC5DEE" w:rsidRPr="004D6894" w:rsidRDefault="00EC5DEE" w:rsidP="003B027F">
      <w:pPr>
        <w:pStyle w:val="Body"/>
        <w:numPr>
          <w:ilvl w:val="0"/>
          <w:numId w:val="67"/>
        </w:numPr>
        <w:contextualSpacing/>
        <w:rPr>
          <w:rFonts w:ascii="Cambria" w:hAnsi="Cambria"/>
          <w:b/>
          <w:i/>
          <w:color w:val="auto"/>
          <w:sz w:val="20"/>
        </w:rPr>
      </w:pPr>
      <w:r w:rsidRPr="004D6894">
        <w:rPr>
          <w:rFonts w:ascii="Cambria" w:hAnsi="Cambria"/>
          <w:b/>
          <w:color w:val="FF0000"/>
          <w:sz w:val="20"/>
        </w:rPr>
        <w:t>Take the Time</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good communication takes time…managers have to devote extra effort to developing good rapport with </w:t>
      </w:r>
      <w:proofErr w:type="spellStart"/>
      <w:r w:rsidRPr="004D6894">
        <w:rPr>
          <w:rFonts w:ascii="Cambria" w:hAnsi="Cambria"/>
          <w:color w:val="auto"/>
          <w:sz w:val="20"/>
        </w:rPr>
        <w:t>ees</w:t>
      </w:r>
      <w:proofErr w:type="spellEnd"/>
      <w:r w:rsidRPr="004D6894">
        <w:rPr>
          <w:rFonts w:ascii="Cambria" w:hAnsi="Cambria"/>
          <w:color w:val="auto"/>
          <w:sz w:val="20"/>
        </w:rPr>
        <w:t xml:space="preserve"> (don’t send 130 </w:t>
      </w:r>
      <w:proofErr w:type="spellStart"/>
      <w:r w:rsidRPr="004D6894">
        <w:rPr>
          <w:rFonts w:ascii="Cambria" w:hAnsi="Cambria"/>
          <w:color w:val="auto"/>
          <w:sz w:val="20"/>
        </w:rPr>
        <w:t>ppl</w:t>
      </w:r>
      <w:proofErr w:type="spellEnd"/>
      <w:r w:rsidRPr="004D6894">
        <w:rPr>
          <w:rFonts w:ascii="Cambria" w:hAnsi="Cambria"/>
          <w:color w:val="auto"/>
          <w:sz w:val="20"/>
        </w:rPr>
        <w:t xml:space="preserve"> an email for which 2 </w:t>
      </w:r>
      <w:proofErr w:type="spellStart"/>
      <w:r w:rsidRPr="004D6894">
        <w:rPr>
          <w:rFonts w:ascii="Cambria" w:hAnsi="Cambria"/>
          <w:color w:val="auto"/>
          <w:sz w:val="20"/>
        </w:rPr>
        <w:t>ppl</w:t>
      </w:r>
      <w:proofErr w:type="spellEnd"/>
      <w:r w:rsidRPr="004D6894">
        <w:rPr>
          <w:rFonts w:ascii="Cambria" w:hAnsi="Cambria"/>
          <w:color w:val="auto"/>
          <w:sz w:val="20"/>
        </w:rPr>
        <w:t xml:space="preserve"> made mistake)</w:t>
      </w:r>
    </w:p>
    <w:p w14:paraId="6BAF3C2B" w14:textId="77777777" w:rsidR="00EC5DEE" w:rsidRPr="004D6894" w:rsidRDefault="00EC5DEE" w:rsidP="003B027F">
      <w:pPr>
        <w:pStyle w:val="Body"/>
        <w:numPr>
          <w:ilvl w:val="0"/>
          <w:numId w:val="67"/>
        </w:numPr>
        <w:contextualSpacing/>
        <w:rPr>
          <w:rFonts w:ascii="Cambria" w:hAnsi="Cambria"/>
          <w:b/>
          <w:i/>
          <w:color w:val="auto"/>
          <w:sz w:val="20"/>
        </w:rPr>
      </w:pPr>
      <w:r w:rsidRPr="004D6894">
        <w:rPr>
          <w:rFonts w:ascii="Cambria" w:hAnsi="Cambria"/>
          <w:b/>
          <w:color w:val="FF0000"/>
          <w:sz w:val="20"/>
        </w:rPr>
        <w:t>Be Accepting of the Other Person</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make sure you are giving </w:t>
      </w:r>
      <w:proofErr w:type="spellStart"/>
      <w:r w:rsidRPr="004D6894">
        <w:rPr>
          <w:rFonts w:ascii="Cambria" w:hAnsi="Cambria"/>
          <w:color w:val="auto"/>
          <w:sz w:val="20"/>
        </w:rPr>
        <w:t>indiv</w:t>
      </w:r>
      <w:proofErr w:type="spellEnd"/>
      <w:r w:rsidRPr="004D6894">
        <w:rPr>
          <w:rFonts w:ascii="Cambria" w:hAnsi="Cambria"/>
          <w:color w:val="auto"/>
          <w:sz w:val="20"/>
        </w:rPr>
        <w:t xml:space="preserve"> the right to have feelings &amp; perceptions that may differ from your own…have empathy not arrogance</w:t>
      </w:r>
    </w:p>
    <w:p w14:paraId="3CA42459" w14:textId="77777777" w:rsidR="00EC5DEE" w:rsidRPr="004D6894" w:rsidRDefault="00EC5DEE" w:rsidP="003B027F">
      <w:pPr>
        <w:pStyle w:val="Body"/>
        <w:numPr>
          <w:ilvl w:val="0"/>
          <w:numId w:val="67"/>
        </w:numPr>
        <w:contextualSpacing/>
        <w:rPr>
          <w:rFonts w:ascii="Cambria" w:hAnsi="Cambria"/>
          <w:b/>
          <w:i/>
          <w:color w:val="auto"/>
          <w:sz w:val="20"/>
        </w:rPr>
      </w:pPr>
      <w:r w:rsidRPr="004D6894">
        <w:rPr>
          <w:rFonts w:ascii="Cambria" w:hAnsi="Cambria"/>
          <w:b/>
          <w:color w:val="FF0000"/>
          <w:sz w:val="20"/>
        </w:rPr>
        <w:t>Do Not Confuse the Person with the Problem</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focus should be more on what the person did, not who the person is…be more descriptive than evaluative</w:t>
      </w:r>
    </w:p>
    <w:p w14:paraId="00134560" w14:textId="77777777" w:rsidR="00EC5DEE" w:rsidRPr="004D6894" w:rsidRDefault="00EC5DEE" w:rsidP="003B027F">
      <w:pPr>
        <w:pStyle w:val="Body"/>
        <w:numPr>
          <w:ilvl w:val="0"/>
          <w:numId w:val="67"/>
        </w:numPr>
        <w:contextualSpacing/>
        <w:rPr>
          <w:rFonts w:ascii="Cambria" w:hAnsi="Cambria"/>
          <w:b/>
          <w:i/>
          <w:color w:val="auto"/>
          <w:sz w:val="20"/>
        </w:rPr>
      </w:pPr>
      <w:r w:rsidRPr="004D6894">
        <w:rPr>
          <w:rFonts w:ascii="Cambria" w:hAnsi="Cambria"/>
          <w:b/>
          <w:color w:val="FF0000"/>
          <w:sz w:val="20"/>
        </w:rPr>
        <w:t>Say What You Feel</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be sure that your words, thoughts, feelings, actions show </w:t>
      </w:r>
      <w:r w:rsidRPr="004D6894">
        <w:rPr>
          <w:rFonts w:ascii="Cambria" w:hAnsi="Cambria"/>
          <w:color w:val="auto"/>
          <w:sz w:val="20"/>
          <w:highlight w:val="yellow"/>
        </w:rPr>
        <w:t>Congruence</w:t>
      </w:r>
      <w:r w:rsidRPr="004D6894">
        <w:rPr>
          <w:rFonts w:ascii="Cambria" w:hAnsi="Cambria"/>
          <w:color w:val="auto"/>
          <w:sz w:val="20"/>
        </w:rPr>
        <w:t xml:space="preserve">: a condition in which a person’s words, thoughts, feelings, and actions all contain the same message </w:t>
      </w:r>
      <w:r w:rsidRPr="004D6894">
        <w:rPr>
          <w:rFonts w:ascii="Cambria" w:hAnsi="Cambria"/>
          <w:color w:val="auto"/>
          <w:sz w:val="20"/>
        </w:rPr>
        <w:sym w:font="Wingdings" w:char="F0E0"/>
      </w:r>
      <w:r w:rsidRPr="004D6894">
        <w:rPr>
          <w:rFonts w:ascii="Cambria" w:hAnsi="Cambria"/>
          <w:color w:val="auto"/>
          <w:sz w:val="20"/>
        </w:rPr>
        <w:t xml:space="preserve"> honesty/authenticity </w:t>
      </w:r>
      <w:r w:rsidRPr="004D6894">
        <w:rPr>
          <w:rFonts w:ascii="Cambria" w:hAnsi="Cambria"/>
          <w:color w:val="auto"/>
          <w:sz w:val="20"/>
        </w:rPr>
        <w:sym w:font="Wingdings" w:char="F0E0"/>
      </w:r>
      <w:r w:rsidRPr="004D6894">
        <w:rPr>
          <w:rFonts w:ascii="Cambria" w:hAnsi="Cambria"/>
          <w:color w:val="auto"/>
          <w:sz w:val="20"/>
        </w:rPr>
        <w:t xml:space="preserve"> but don’t confuse it with brutal frankness/cruelty </w:t>
      </w:r>
    </w:p>
    <w:p w14:paraId="7E591B95" w14:textId="77777777" w:rsidR="00EC5DEE" w:rsidRPr="004D6894" w:rsidRDefault="00EC5DEE" w:rsidP="003B027F">
      <w:pPr>
        <w:pStyle w:val="Body"/>
        <w:numPr>
          <w:ilvl w:val="0"/>
          <w:numId w:val="67"/>
        </w:numPr>
        <w:contextualSpacing/>
        <w:rPr>
          <w:rFonts w:ascii="Cambria" w:hAnsi="Cambria"/>
          <w:b/>
          <w:i/>
          <w:color w:val="auto"/>
          <w:sz w:val="20"/>
        </w:rPr>
      </w:pPr>
      <w:r w:rsidRPr="004D6894">
        <w:rPr>
          <w:rFonts w:ascii="Cambria" w:hAnsi="Cambria"/>
          <w:b/>
          <w:color w:val="FF0000"/>
          <w:sz w:val="20"/>
        </w:rPr>
        <w:t>Listen Actively</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effective communication requires good listening…can’t just hear what you expect to hear or be preoccupied with yourself </w:t>
      </w:r>
      <w:r w:rsidRPr="004D6894">
        <w:rPr>
          <w:rFonts w:ascii="Cambria" w:hAnsi="Cambria"/>
          <w:color w:val="auto"/>
          <w:sz w:val="20"/>
        </w:rPr>
        <w:sym w:font="Wingdings" w:char="F0E0"/>
      </w:r>
      <w:r w:rsidRPr="004D6894">
        <w:rPr>
          <w:rFonts w:ascii="Cambria" w:hAnsi="Cambria"/>
          <w:color w:val="auto"/>
          <w:sz w:val="20"/>
        </w:rPr>
        <w:t xml:space="preserve"> </w:t>
      </w:r>
      <w:r w:rsidRPr="004D6894">
        <w:rPr>
          <w:rFonts w:ascii="Cambria" w:hAnsi="Cambria"/>
          <w:color w:val="auto"/>
          <w:sz w:val="20"/>
          <w:highlight w:val="yellow"/>
        </w:rPr>
        <w:t>Active Listening</w:t>
      </w:r>
      <w:r w:rsidRPr="004D6894">
        <w:rPr>
          <w:rFonts w:ascii="Cambria" w:hAnsi="Cambria"/>
          <w:color w:val="auto"/>
          <w:sz w:val="20"/>
        </w:rPr>
        <w:t>: technique for improving the accuracy of info reception by paying close attention to the sender</w:t>
      </w:r>
    </w:p>
    <w:p w14:paraId="3B842DAC" w14:textId="77777777" w:rsidR="00EC5DEE" w:rsidRPr="004D6894" w:rsidRDefault="00EC5DEE" w:rsidP="003B027F">
      <w:pPr>
        <w:pStyle w:val="Body"/>
        <w:numPr>
          <w:ilvl w:val="0"/>
          <w:numId w:val="67"/>
        </w:numPr>
        <w:contextualSpacing/>
        <w:rPr>
          <w:rFonts w:ascii="Cambria" w:hAnsi="Cambria"/>
          <w:b/>
          <w:i/>
          <w:color w:val="auto"/>
          <w:sz w:val="20"/>
        </w:rPr>
      </w:pPr>
      <w:r w:rsidRPr="004D6894">
        <w:rPr>
          <w:rFonts w:ascii="Cambria" w:hAnsi="Cambria"/>
          <w:color w:val="auto"/>
          <w:sz w:val="20"/>
          <w:highlight w:val="cyan"/>
        </w:rPr>
        <w:t>Techniques of Active Listening</w:t>
      </w:r>
      <w:r w:rsidRPr="004D6894">
        <w:rPr>
          <w:rFonts w:ascii="Cambria" w:hAnsi="Cambria"/>
          <w:b/>
          <w:color w:val="auto"/>
          <w:sz w:val="20"/>
        </w:rPr>
        <w:t xml:space="preserve">: </w:t>
      </w:r>
    </w:p>
    <w:p w14:paraId="58D9016A" w14:textId="77777777" w:rsidR="00EC5DEE" w:rsidRPr="004D6894" w:rsidRDefault="00EC5DEE" w:rsidP="003B027F">
      <w:pPr>
        <w:pStyle w:val="Body"/>
        <w:numPr>
          <w:ilvl w:val="1"/>
          <w:numId w:val="67"/>
        </w:numPr>
        <w:contextualSpacing/>
        <w:rPr>
          <w:rFonts w:ascii="Cambria" w:hAnsi="Cambria"/>
          <w:b/>
          <w:i/>
          <w:color w:val="auto"/>
          <w:sz w:val="20"/>
        </w:rPr>
      </w:pPr>
      <w:proofErr w:type="gramStart"/>
      <w:r w:rsidRPr="004D6894">
        <w:rPr>
          <w:rFonts w:ascii="Cambria" w:hAnsi="Cambria"/>
          <w:b/>
          <w:i/>
          <w:color w:val="auto"/>
          <w:sz w:val="20"/>
        </w:rPr>
        <w:t>watch</w:t>
      </w:r>
      <w:proofErr w:type="gramEnd"/>
      <w:r w:rsidRPr="004D6894">
        <w:rPr>
          <w:rFonts w:ascii="Cambria" w:hAnsi="Cambria"/>
          <w:b/>
          <w:i/>
          <w:color w:val="auto"/>
          <w:sz w:val="20"/>
        </w:rPr>
        <w:t xml:space="preserve"> your body language</w:t>
      </w:r>
      <w:r w:rsidRPr="004D6894">
        <w:rPr>
          <w:rFonts w:ascii="Cambria" w:hAnsi="Cambria"/>
          <w:i/>
          <w:color w:val="auto"/>
          <w:sz w:val="20"/>
        </w:rPr>
        <w:t xml:space="preserve"> </w:t>
      </w:r>
      <w:r w:rsidRPr="004D6894">
        <w:rPr>
          <w:rFonts w:ascii="Cambria" w:hAnsi="Cambria"/>
          <w:color w:val="auto"/>
          <w:sz w:val="20"/>
        </w:rPr>
        <w:sym w:font="Wingdings" w:char="F0E0"/>
      </w:r>
      <w:r w:rsidRPr="004D6894">
        <w:rPr>
          <w:rFonts w:ascii="Cambria" w:hAnsi="Cambria"/>
          <w:i/>
          <w:color w:val="auto"/>
          <w:sz w:val="20"/>
        </w:rPr>
        <w:t xml:space="preserve"> </w:t>
      </w:r>
      <w:r w:rsidRPr="004D6894">
        <w:rPr>
          <w:rFonts w:ascii="Cambria" w:hAnsi="Cambria"/>
          <w:color w:val="auto"/>
          <w:sz w:val="20"/>
        </w:rPr>
        <w:t>maintain eye contact, sit up straight, lean forward</w:t>
      </w:r>
    </w:p>
    <w:p w14:paraId="181828DC" w14:textId="77777777" w:rsidR="00EC5DEE" w:rsidRPr="004D6894" w:rsidRDefault="00EC5DEE" w:rsidP="003B027F">
      <w:pPr>
        <w:pStyle w:val="Body"/>
        <w:numPr>
          <w:ilvl w:val="1"/>
          <w:numId w:val="67"/>
        </w:numPr>
        <w:contextualSpacing/>
        <w:rPr>
          <w:rFonts w:ascii="Cambria" w:hAnsi="Cambria"/>
          <w:b/>
          <w:i/>
          <w:color w:val="auto"/>
          <w:sz w:val="20"/>
        </w:rPr>
      </w:pPr>
      <w:proofErr w:type="gramStart"/>
      <w:r w:rsidRPr="004D6894">
        <w:rPr>
          <w:rFonts w:ascii="Cambria" w:hAnsi="Cambria"/>
          <w:b/>
          <w:i/>
          <w:color w:val="auto"/>
          <w:sz w:val="20"/>
        </w:rPr>
        <w:t>paraphrase</w:t>
      </w:r>
      <w:proofErr w:type="gramEnd"/>
      <w:r w:rsidRPr="004D6894">
        <w:rPr>
          <w:rFonts w:ascii="Cambria" w:hAnsi="Cambria"/>
          <w:b/>
          <w:i/>
          <w:color w:val="auto"/>
          <w:sz w:val="20"/>
        </w:rPr>
        <w:t xml:space="preserve"> what speaker means</w:t>
      </w:r>
      <w:r w:rsidRPr="004D6894">
        <w:rPr>
          <w:rFonts w:ascii="Cambria" w:hAnsi="Cambria"/>
          <w:i/>
          <w:color w:val="auto"/>
          <w:sz w:val="20"/>
        </w:rPr>
        <w:t xml:space="preserve"> </w:t>
      </w:r>
      <w:r w:rsidRPr="004D6894">
        <w:rPr>
          <w:rFonts w:ascii="Cambria" w:hAnsi="Cambria"/>
          <w:color w:val="auto"/>
          <w:sz w:val="20"/>
        </w:rPr>
        <w:sym w:font="Wingdings" w:char="F0E0"/>
      </w:r>
      <w:r w:rsidRPr="004D6894">
        <w:rPr>
          <w:rFonts w:ascii="Cambria" w:hAnsi="Cambria"/>
          <w:i/>
          <w:color w:val="auto"/>
          <w:sz w:val="20"/>
        </w:rPr>
        <w:t xml:space="preserve"> </w:t>
      </w:r>
      <w:r w:rsidRPr="004D6894">
        <w:rPr>
          <w:rFonts w:ascii="Cambria" w:hAnsi="Cambria"/>
          <w:color w:val="auto"/>
          <w:sz w:val="20"/>
        </w:rPr>
        <w:t>shows interest &amp; ensures you have received correct message</w:t>
      </w:r>
    </w:p>
    <w:p w14:paraId="71E4423B" w14:textId="77777777" w:rsidR="00EC5DEE" w:rsidRPr="004D6894" w:rsidRDefault="00EC5DEE" w:rsidP="003B027F">
      <w:pPr>
        <w:pStyle w:val="Body"/>
        <w:numPr>
          <w:ilvl w:val="1"/>
          <w:numId w:val="67"/>
        </w:numPr>
        <w:contextualSpacing/>
        <w:rPr>
          <w:rFonts w:ascii="Cambria" w:hAnsi="Cambria"/>
          <w:b/>
          <w:i/>
          <w:color w:val="auto"/>
          <w:sz w:val="20"/>
        </w:rPr>
      </w:pPr>
      <w:proofErr w:type="gramStart"/>
      <w:r w:rsidRPr="004D6894">
        <w:rPr>
          <w:rFonts w:ascii="Cambria" w:hAnsi="Cambria"/>
          <w:b/>
          <w:i/>
          <w:color w:val="auto"/>
          <w:sz w:val="20"/>
        </w:rPr>
        <w:t>show</w:t>
      </w:r>
      <w:proofErr w:type="gramEnd"/>
      <w:r w:rsidRPr="004D6894">
        <w:rPr>
          <w:rFonts w:ascii="Cambria" w:hAnsi="Cambria"/>
          <w:b/>
          <w:i/>
          <w:color w:val="auto"/>
          <w:sz w:val="20"/>
        </w:rPr>
        <w:t xml:space="preserve"> empathy</w:t>
      </w:r>
      <w:r w:rsidRPr="004D6894">
        <w:rPr>
          <w:rFonts w:ascii="Cambria" w:hAnsi="Cambria"/>
          <w:i/>
          <w:color w:val="auto"/>
          <w:sz w:val="20"/>
        </w:rPr>
        <w:t xml:space="preserve"> </w:t>
      </w:r>
      <w:r w:rsidRPr="004D6894">
        <w:rPr>
          <w:rFonts w:ascii="Cambria" w:hAnsi="Cambria"/>
          <w:color w:val="auto"/>
          <w:sz w:val="20"/>
        </w:rPr>
        <w:sym w:font="Wingdings" w:char="F0E0"/>
      </w:r>
      <w:r w:rsidRPr="004D6894">
        <w:rPr>
          <w:rFonts w:ascii="Cambria" w:hAnsi="Cambria"/>
          <w:i/>
          <w:color w:val="auto"/>
          <w:sz w:val="20"/>
        </w:rPr>
        <w:t xml:space="preserve"> </w:t>
      </w:r>
      <w:r w:rsidRPr="004D6894">
        <w:rPr>
          <w:rFonts w:ascii="Cambria" w:hAnsi="Cambria"/>
          <w:color w:val="auto"/>
          <w:sz w:val="20"/>
        </w:rPr>
        <w:t xml:space="preserve">show you understand what reader is trying to convey </w:t>
      </w:r>
    </w:p>
    <w:p w14:paraId="5CCDC81E" w14:textId="77777777" w:rsidR="00EC5DEE" w:rsidRPr="004D6894" w:rsidRDefault="00EC5DEE" w:rsidP="003B027F">
      <w:pPr>
        <w:pStyle w:val="Body"/>
        <w:numPr>
          <w:ilvl w:val="1"/>
          <w:numId w:val="67"/>
        </w:numPr>
        <w:contextualSpacing/>
        <w:rPr>
          <w:rFonts w:ascii="Cambria" w:hAnsi="Cambria"/>
          <w:b/>
          <w:i/>
          <w:color w:val="auto"/>
          <w:sz w:val="20"/>
        </w:rPr>
      </w:pPr>
      <w:proofErr w:type="gramStart"/>
      <w:r w:rsidRPr="004D6894">
        <w:rPr>
          <w:rFonts w:ascii="Cambria" w:hAnsi="Cambria"/>
          <w:b/>
          <w:i/>
          <w:color w:val="auto"/>
          <w:sz w:val="20"/>
        </w:rPr>
        <w:t>ask</w:t>
      </w:r>
      <w:proofErr w:type="gramEnd"/>
      <w:r w:rsidRPr="004D6894">
        <w:rPr>
          <w:rFonts w:ascii="Cambria" w:hAnsi="Cambria"/>
          <w:b/>
          <w:i/>
          <w:color w:val="auto"/>
          <w:sz w:val="20"/>
        </w:rPr>
        <w:t xml:space="preserve"> questions</w:t>
      </w:r>
      <w:r w:rsidRPr="004D6894">
        <w:rPr>
          <w:rFonts w:ascii="Cambria" w:hAnsi="Cambria"/>
          <w:i/>
          <w:color w:val="auto"/>
          <w:sz w:val="20"/>
        </w:rPr>
        <w:t xml:space="preserve"> </w:t>
      </w:r>
      <w:r w:rsidRPr="004D6894">
        <w:rPr>
          <w:rFonts w:ascii="Cambria" w:hAnsi="Cambria"/>
          <w:color w:val="auto"/>
          <w:sz w:val="20"/>
        </w:rPr>
        <w:sym w:font="Wingdings" w:char="F0E0"/>
      </w:r>
      <w:r w:rsidRPr="004D6894">
        <w:rPr>
          <w:rFonts w:ascii="Cambria" w:hAnsi="Cambria"/>
          <w:i/>
          <w:color w:val="auto"/>
          <w:sz w:val="20"/>
        </w:rPr>
        <w:t xml:space="preserve"> </w:t>
      </w:r>
      <w:r w:rsidRPr="004D6894">
        <w:rPr>
          <w:rFonts w:ascii="Cambria" w:hAnsi="Cambria"/>
          <w:color w:val="auto"/>
          <w:sz w:val="20"/>
        </w:rPr>
        <w:t xml:space="preserve">have them repeat, clarify, elaborate </w:t>
      </w:r>
      <w:r w:rsidRPr="004D6894">
        <w:rPr>
          <w:rFonts w:ascii="Cambria" w:hAnsi="Cambria"/>
          <w:color w:val="auto"/>
          <w:sz w:val="20"/>
        </w:rPr>
        <w:sym w:font="Wingdings" w:char="F0E0"/>
      </w:r>
      <w:r w:rsidRPr="004D6894">
        <w:rPr>
          <w:rFonts w:ascii="Cambria" w:hAnsi="Cambria"/>
          <w:color w:val="auto"/>
          <w:sz w:val="20"/>
        </w:rPr>
        <w:t xml:space="preserve"> avoid leading Qs </w:t>
      </w:r>
    </w:p>
    <w:p w14:paraId="5D831C4F" w14:textId="77777777" w:rsidR="00EC5DEE" w:rsidRPr="004D6894" w:rsidRDefault="00EC5DEE" w:rsidP="003B027F">
      <w:pPr>
        <w:pStyle w:val="Body"/>
        <w:numPr>
          <w:ilvl w:val="1"/>
          <w:numId w:val="67"/>
        </w:numPr>
        <w:contextualSpacing/>
        <w:rPr>
          <w:rFonts w:ascii="Cambria" w:hAnsi="Cambria"/>
          <w:b/>
          <w:i/>
          <w:color w:val="auto"/>
          <w:sz w:val="20"/>
        </w:rPr>
      </w:pPr>
      <w:proofErr w:type="gramStart"/>
      <w:r w:rsidRPr="004D6894">
        <w:rPr>
          <w:rFonts w:ascii="Cambria" w:hAnsi="Cambria"/>
          <w:b/>
          <w:i/>
          <w:color w:val="auto"/>
          <w:sz w:val="20"/>
        </w:rPr>
        <w:t>wait</w:t>
      </w:r>
      <w:proofErr w:type="gramEnd"/>
      <w:r w:rsidRPr="004D6894">
        <w:rPr>
          <w:rFonts w:ascii="Cambria" w:hAnsi="Cambria"/>
          <w:b/>
          <w:i/>
          <w:color w:val="auto"/>
          <w:sz w:val="20"/>
        </w:rPr>
        <w:t xml:space="preserve"> out pauses</w:t>
      </w:r>
      <w:r w:rsidRPr="004D6894">
        <w:rPr>
          <w:rFonts w:ascii="Cambria" w:hAnsi="Cambria"/>
          <w:i/>
          <w:color w:val="auto"/>
          <w:sz w:val="20"/>
        </w:rPr>
        <w:t xml:space="preserve"> </w:t>
      </w:r>
      <w:r w:rsidRPr="004D6894">
        <w:rPr>
          <w:rFonts w:ascii="Cambria" w:hAnsi="Cambria"/>
          <w:color w:val="auto"/>
          <w:sz w:val="20"/>
        </w:rPr>
        <w:sym w:font="Wingdings" w:char="F0E0"/>
      </w:r>
      <w:r w:rsidRPr="004D6894">
        <w:rPr>
          <w:rFonts w:ascii="Cambria" w:hAnsi="Cambria"/>
          <w:i/>
          <w:color w:val="auto"/>
          <w:sz w:val="20"/>
        </w:rPr>
        <w:t xml:space="preserve"> </w:t>
      </w:r>
      <w:r w:rsidRPr="004D6894">
        <w:rPr>
          <w:rFonts w:ascii="Cambria" w:hAnsi="Cambria"/>
          <w:color w:val="auto"/>
          <w:sz w:val="20"/>
        </w:rPr>
        <w:t>don’t talk if he pauses right away, stops them from elaborating</w:t>
      </w:r>
    </w:p>
    <w:p w14:paraId="09E1F4BE" w14:textId="77777777" w:rsidR="00EC5DEE" w:rsidRPr="004D6894" w:rsidRDefault="00EC5DEE" w:rsidP="003B027F">
      <w:pPr>
        <w:pStyle w:val="Body"/>
        <w:numPr>
          <w:ilvl w:val="0"/>
          <w:numId w:val="68"/>
        </w:numPr>
        <w:contextualSpacing/>
        <w:rPr>
          <w:rFonts w:ascii="Cambria" w:hAnsi="Cambria"/>
          <w:color w:val="auto"/>
          <w:sz w:val="20"/>
        </w:rPr>
      </w:pPr>
      <w:r w:rsidRPr="004D6894">
        <w:rPr>
          <w:rFonts w:ascii="Cambria" w:hAnsi="Cambria"/>
          <w:b/>
          <w:color w:val="FF0000"/>
          <w:sz w:val="20"/>
        </w:rPr>
        <w:t>Give Timely &amp; Specific Feedback</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speed maximizes the reinforcement potential of the message &amp; specificity maximizes its usefulness to the recipient </w:t>
      </w:r>
      <w:r w:rsidRPr="004D6894">
        <w:rPr>
          <w:rFonts w:ascii="Cambria" w:hAnsi="Cambria"/>
          <w:color w:val="auto"/>
          <w:sz w:val="20"/>
        </w:rPr>
        <w:sym w:font="Wingdings" w:char="F0E0"/>
      </w:r>
      <w:r w:rsidRPr="004D6894">
        <w:rPr>
          <w:rFonts w:ascii="Cambria" w:hAnsi="Cambria"/>
          <w:color w:val="auto"/>
          <w:sz w:val="20"/>
        </w:rPr>
        <w:t xml:space="preserve"> give feedback SOON &amp; SAY EXACTLY WHAT WAS GOOD/BAD</w:t>
      </w:r>
    </w:p>
    <w:p w14:paraId="3C76E208"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When In Rome…</w:t>
      </w:r>
    </w:p>
    <w:p w14:paraId="37CA31E9" w14:textId="77777777" w:rsidR="00EC5DEE" w:rsidRPr="004D6894" w:rsidRDefault="00EC5DEE" w:rsidP="003B027F">
      <w:pPr>
        <w:pStyle w:val="Body"/>
        <w:numPr>
          <w:ilvl w:val="0"/>
          <w:numId w:val="68"/>
        </w:numPr>
        <w:contextualSpacing/>
        <w:rPr>
          <w:rFonts w:ascii="Cambria" w:hAnsi="Cambria"/>
          <w:color w:val="auto"/>
          <w:sz w:val="20"/>
        </w:rPr>
      </w:pPr>
      <w:r w:rsidRPr="004D6894">
        <w:rPr>
          <w:rFonts w:ascii="Cambria" w:hAnsi="Cambria"/>
          <w:b/>
          <w:color w:val="FF0000"/>
          <w:sz w:val="20"/>
        </w:rPr>
        <w:t>Assume Diffs Until You Know Otherwise</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don’t project your feelings/beliefs onto theirs </w:t>
      </w:r>
    </w:p>
    <w:p w14:paraId="62E98BCA" w14:textId="77777777" w:rsidR="00EC5DEE" w:rsidRPr="004D6894" w:rsidRDefault="00EC5DEE" w:rsidP="003B027F">
      <w:pPr>
        <w:pStyle w:val="Body"/>
        <w:numPr>
          <w:ilvl w:val="0"/>
          <w:numId w:val="68"/>
        </w:numPr>
        <w:contextualSpacing/>
        <w:rPr>
          <w:rFonts w:ascii="Cambria" w:hAnsi="Cambria"/>
          <w:color w:val="auto"/>
          <w:sz w:val="20"/>
        </w:rPr>
      </w:pPr>
      <w:r w:rsidRPr="004D6894">
        <w:rPr>
          <w:rFonts w:ascii="Cambria" w:hAnsi="Cambria"/>
          <w:b/>
          <w:color w:val="FF0000"/>
          <w:sz w:val="20"/>
        </w:rPr>
        <w:t>Recognize Differences Within Cultures</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appreciating diffs B/N cultures can sometimes blind us to diffs WITHIN a culture </w:t>
      </w:r>
      <w:r w:rsidRPr="004D6894">
        <w:rPr>
          <w:rFonts w:ascii="Cambria" w:hAnsi="Cambria"/>
          <w:color w:val="auto"/>
          <w:sz w:val="20"/>
        </w:rPr>
        <w:sym w:font="Wingdings" w:char="F0E0"/>
      </w:r>
      <w:r w:rsidRPr="004D6894">
        <w:rPr>
          <w:rFonts w:ascii="Cambria" w:hAnsi="Cambria"/>
          <w:color w:val="auto"/>
          <w:sz w:val="20"/>
        </w:rPr>
        <w:t xml:space="preserve"> stereotypes!</w:t>
      </w:r>
    </w:p>
    <w:p w14:paraId="34A49D8C" w14:textId="77777777" w:rsidR="00EC5DEE" w:rsidRPr="004D6894" w:rsidRDefault="00EC5DEE" w:rsidP="003B027F">
      <w:pPr>
        <w:pStyle w:val="Body"/>
        <w:numPr>
          <w:ilvl w:val="0"/>
          <w:numId w:val="68"/>
        </w:numPr>
        <w:contextualSpacing/>
        <w:rPr>
          <w:rFonts w:ascii="Cambria" w:hAnsi="Cambria"/>
          <w:color w:val="auto"/>
          <w:sz w:val="20"/>
        </w:rPr>
      </w:pPr>
      <w:r w:rsidRPr="004D6894">
        <w:rPr>
          <w:rFonts w:ascii="Cambria" w:hAnsi="Cambria"/>
          <w:b/>
          <w:color w:val="FF0000"/>
          <w:sz w:val="20"/>
        </w:rPr>
        <w:t>Watch Your Language (&amp; Theirs)</w:t>
      </w:r>
      <w:r w:rsidRPr="004D6894">
        <w:rPr>
          <w:rFonts w:ascii="Cambria" w:hAnsi="Cambria"/>
          <w:b/>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speak slowly, clearly, simply &amp; avoid jargon/slang/clichés </w:t>
      </w:r>
    </w:p>
    <w:p w14:paraId="2A3CE38B" w14:textId="77777777" w:rsidR="00EC5DEE" w:rsidRPr="004D6894" w:rsidRDefault="00EC5DEE" w:rsidP="003B027F">
      <w:pPr>
        <w:pStyle w:val="Body"/>
        <w:contextualSpacing/>
        <w:rPr>
          <w:rFonts w:ascii="Cambria" w:hAnsi="Cambria"/>
          <w:b/>
          <w:color w:val="auto"/>
          <w:sz w:val="20"/>
          <w:u w:val="single"/>
        </w:rPr>
      </w:pPr>
    </w:p>
    <w:p w14:paraId="7CF2239C" w14:textId="77777777" w:rsidR="00EC5DEE" w:rsidRPr="004D6894" w:rsidRDefault="00EC5DEE" w:rsidP="003B027F">
      <w:pPr>
        <w:pStyle w:val="Body"/>
        <w:contextualSpacing/>
        <w:rPr>
          <w:rFonts w:ascii="Cambria" w:hAnsi="Cambria"/>
          <w:b/>
          <w:color w:val="auto"/>
          <w:sz w:val="20"/>
          <w:u w:val="single"/>
        </w:rPr>
      </w:pPr>
    </w:p>
    <w:p w14:paraId="704D08E3" w14:textId="77777777" w:rsidR="00EC5DEE" w:rsidRPr="004D6894" w:rsidRDefault="00EC5DEE" w:rsidP="003B027F">
      <w:pPr>
        <w:pStyle w:val="Body"/>
        <w:contextualSpacing/>
        <w:rPr>
          <w:rFonts w:ascii="Cambria" w:hAnsi="Cambria"/>
          <w:b/>
          <w:color w:val="auto"/>
          <w:sz w:val="20"/>
          <w:u w:val="single"/>
        </w:rPr>
      </w:pPr>
    </w:p>
    <w:p w14:paraId="565AD7FC" w14:textId="77777777" w:rsidR="00EC5DEE" w:rsidRPr="004D6894" w:rsidRDefault="00EC5DEE" w:rsidP="003B027F">
      <w:pPr>
        <w:pStyle w:val="Body"/>
        <w:contextualSpacing/>
        <w:rPr>
          <w:rFonts w:ascii="Cambria" w:hAnsi="Cambria"/>
          <w:b/>
          <w:color w:val="auto"/>
          <w:sz w:val="20"/>
          <w:u w:val="single"/>
        </w:rPr>
      </w:pPr>
      <w:r w:rsidRPr="004D6894">
        <w:rPr>
          <w:rFonts w:ascii="Cambria" w:hAnsi="Cambria"/>
          <w:b/>
          <w:color w:val="auto"/>
          <w:sz w:val="20"/>
          <w:u w:val="single"/>
        </w:rPr>
        <w:t xml:space="preserve">Organizational Approaches to Improving Communication </w:t>
      </w:r>
    </w:p>
    <w:p w14:paraId="761CD18F" w14:textId="77777777" w:rsidR="00EC5DEE" w:rsidRPr="004D6894" w:rsidRDefault="00EC5DEE" w:rsidP="003B027F">
      <w:pPr>
        <w:pStyle w:val="Body"/>
        <w:contextualSpacing/>
        <w:rPr>
          <w:rFonts w:ascii="Cambria" w:hAnsi="Cambria"/>
          <w:b/>
          <w:i/>
          <w:color w:val="auto"/>
          <w:sz w:val="20"/>
        </w:rPr>
      </w:pPr>
      <w:proofErr w:type="gramStart"/>
      <w:r w:rsidRPr="004D6894">
        <w:rPr>
          <w:rFonts w:ascii="Cambria" w:hAnsi="Cambria"/>
          <w:b/>
          <w:i/>
          <w:color w:val="auto"/>
          <w:sz w:val="20"/>
        </w:rPr>
        <w:t>360 Degree</w:t>
      </w:r>
      <w:proofErr w:type="gramEnd"/>
      <w:r w:rsidRPr="004D6894">
        <w:rPr>
          <w:rFonts w:ascii="Cambria" w:hAnsi="Cambria"/>
          <w:b/>
          <w:i/>
          <w:color w:val="auto"/>
          <w:sz w:val="20"/>
        </w:rPr>
        <w:t xml:space="preserve"> Feedback</w:t>
      </w:r>
    </w:p>
    <w:p w14:paraId="4AA0542F" w14:textId="77777777" w:rsidR="00EC5DEE" w:rsidRPr="004D6894" w:rsidRDefault="00EC5DEE" w:rsidP="003B027F">
      <w:pPr>
        <w:pStyle w:val="Body"/>
        <w:numPr>
          <w:ilvl w:val="0"/>
          <w:numId w:val="69"/>
        </w:numPr>
        <w:contextualSpacing/>
        <w:rPr>
          <w:rFonts w:ascii="Cambria" w:hAnsi="Cambria"/>
          <w:b/>
          <w:color w:val="auto"/>
          <w:sz w:val="20"/>
        </w:rPr>
      </w:pPr>
      <w:r w:rsidRPr="004D6894">
        <w:rPr>
          <w:rFonts w:ascii="Cambria" w:hAnsi="Cambria"/>
          <w:color w:val="auto"/>
          <w:sz w:val="20"/>
        </w:rPr>
        <w:t xml:space="preserve">Performance appraisal has become a 2 way communication process where </w:t>
      </w:r>
      <w:proofErr w:type="spellStart"/>
      <w:r w:rsidRPr="004D6894">
        <w:rPr>
          <w:rFonts w:ascii="Cambria" w:hAnsi="Cambria"/>
          <w:color w:val="auto"/>
          <w:sz w:val="20"/>
        </w:rPr>
        <w:t>ees</w:t>
      </w:r>
      <w:proofErr w:type="spellEnd"/>
      <w:r w:rsidRPr="004D6894">
        <w:rPr>
          <w:rFonts w:ascii="Cambria" w:hAnsi="Cambria"/>
          <w:color w:val="auto"/>
          <w:sz w:val="20"/>
        </w:rPr>
        <w:t xml:space="preserve"> are also able to have upward impact concerning their appraisal </w:t>
      </w:r>
    </w:p>
    <w:p w14:paraId="03CA6505" w14:textId="77777777" w:rsidR="00EC5DEE" w:rsidRPr="004D6894" w:rsidRDefault="00EC5DEE" w:rsidP="003B027F">
      <w:pPr>
        <w:pStyle w:val="Body"/>
        <w:numPr>
          <w:ilvl w:val="0"/>
          <w:numId w:val="69"/>
        </w:numPr>
        <w:contextualSpacing/>
        <w:rPr>
          <w:rFonts w:ascii="Cambria" w:hAnsi="Cambria"/>
          <w:color w:val="auto"/>
          <w:sz w:val="20"/>
        </w:rPr>
      </w:pPr>
      <w:r w:rsidRPr="004D6894">
        <w:rPr>
          <w:rFonts w:ascii="Cambria" w:hAnsi="Cambria"/>
          <w:color w:val="auto"/>
          <w:sz w:val="20"/>
        </w:rPr>
        <w:t xml:space="preserve">Some firms have even expanded the communication channels in performance appraisal to include not only superior &amp; self-ratings but also ratings by subordinates, peers, clients or customers </w:t>
      </w:r>
      <w:r w:rsidRPr="004D6894">
        <w:rPr>
          <w:rFonts w:ascii="Cambria" w:hAnsi="Cambria"/>
          <w:color w:val="auto"/>
          <w:sz w:val="20"/>
        </w:rPr>
        <w:sym w:font="Wingdings" w:char="F0E0"/>
      </w:r>
      <w:r w:rsidRPr="004D6894">
        <w:rPr>
          <w:rFonts w:ascii="Cambria" w:hAnsi="Cambria"/>
          <w:color w:val="auto"/>
          <w:sz w:val="20"/>
        </w:rPr>
        <w:t xml:space="preserve">this is called </w:t>
      </w:r>
      <w:r w:rsidRPr="004D6894">
        <w:rPr>
          <w:rFonts w:ascii="Cambria" w:hAnsi="Cambria"/>
          <w:b/>
          <w:i/>
          <w:color w:val="auto"/>
          <w:sz w:val="20"/>
        </w:rPr>
        <w:t>multisource</w:t>
      </w:r>
      <w:r w:rsidRPr="004D6894">
        <w:rPr>
          <w:rFonts w:ascii="Cambria" w:hAnsi="Cambria"/>
          <w:i/>
          <w:color w:val="auto"/>
          <w:sz w:val="20"/>
        </w:rPr>
        <w:t xml:space="preserve"> or </w:t>
      </w:r>
      <w:r w:rsidRPr="004D6894">
        <w:rPr>
          <w:rFonts w:ascii="Cambria" w:hAnsi="Cambria"/>
          <w:color w:val="auto"/>
          <w:sz w:val="20"/>
          <w:highlight w:val="yellow"/>
        </w:rPr>
        <w:t>360 Degree Feedback:</w:t>
      </w:r>
      <w:r w:rsidRPr="004D6894">
        <w:rPr>
          <w:rFonts w:ascii="Cambria" w:hAnsi="Cambria"/>
          <w:color w:val="auto"/>
          <w:sz w:val="20"/>
        </w:rPr>
        <w:t xml:space="preserve"> performance appraisal that uses the input of supervisors, </w:t>
      </w:r>
      <w:proofErr w:type="spellStart"/>
      <w:r w:rsidRPr="004D6894">
        <w:rPr>
          <w:rFonts w:ascii="Cambria" w:hAnsi="Cambria"/>
          <w:color w:val="auto"/>
          <w:sz w:val="20"/>
        </w:rPr>
        <w:t>ees</w:t>
      </w:r>
      <w:proofErr w:type="spellEnd"/>
      <w:r w:rsidRPr="004D6894">
        <w:rPr>
          <w:rFonts w:ascii="Cambria" w:hAnsi="Cambria"/>
          <w:color w:val="auto"/>
          <w:sz w:val="20"/>
        </w:rPr>
        <w:t>, peers, and clients or customers of the appraisal individual</w:t>
      </w:r>
    </w:p>
    <w:p w14:paraId="06923169" w14:textId="77777777" w:rsidR="00EC5DEE" w:rsidRPr="004D6894" w:rsidRDefault="00EC5DEE" w:rsidP="003B027F">
      <w:pPr>
        <w:pStyle w:val="Body"/>
        <w:numPr>
          <w:ilvl w:val="0"/>
          <w:numId w:val="69"/>
        </w:numPr>
        <w:contextualSpacing/>
        <w:rPr>
          <w:rFonts w:ascii="Cambria" w:hAnsi="Cambria"/>
          <w:b/>
          <w:color w:val="auto"/>
          <w:sz w:val="20"/>
        </w:rPr>
      </w:pPr>
      <w:r w:rsidRPr="004D6894">
        <w:rPr>
          <w:rFonts w:ascii="Cambria" w:hAnsi="Cambria"/>
          <w:color w:val="auto"/>
          <w:sz w:val="20"/>
        </w:rPr>
        <w:t xml:space="preserve">360 focuses on required </w:t>
      </w:r>
      <w:proofErr w:type="spellStart"/>
      <w:r w:rsidRPr="004D6894">
        <w:rPr>
          <w:rFonts w:ascii="Cambria" w:hAnsi="Cambria"/>
          <w:color w:val="auto"/>
          <w:sz w:val="20"/>
        </w:rPr>
        <w:t>behavioural</w:t>
      </w:r>
      <w:proofErr w:type="spellEnd"/>
      <w:r w:rsidRPr="004D6894">
        <w:rPr>
          <w:rFonts w:ascii="Cambria" w:hAnsi="Cambria"/>
          <w:color w:val="auto"/>
          <w:sz w:val="20"/>
        </w:rPr>
        <w:t xml:space="preserve"> competencies rather than bottom-line performance</w:t>
      </w:r>
      <w:r w:rsidRPr="004D6894">
        <w:rPr>
          <w:rFonts w:ascii="Cambria" w:hAnsi="Cambria"/>
          <w:b/>
          <w:color w:val="auto"/>
          <w:sz w:val="20"/>
        </w:rPr>
        <w:t xml:space="preserve"> </w:t>
      </w:r>
      <w:r w:rsidRPr="004D6894">
        <w:rPr>
          <w:rFonts w:ascii="Cambria" w:hAnsi="Cambria"/>
          <w:b/>
          <w:color w:val="auto"/>
          <w:sz w:val="20"/>
        </w:rPr>
        <w:sym w:font="Wingdings" w:char="F0E0"/>
      </w:r>
      <w:r w:rsidRPr="004D6894">
        <w:rPr>
          <w:rFonts w:ascii="Cambria" w:hAnsi="Cambria"/>
          <w:b/>
          <w:color w:val="auto"/>
          <w:sz w:val="20"/>
        </w:rPr>
        <w:t xml:space="preserve"> </w:t>
      </w:r>
      <w:r w:rsidRPr="004D6894">
        <w:rPr>
          <w:rFonts w:ascii="Cambria" w:hAnsi="Cambria"/>
          <w:color w:val="auto"/>
          <w:sz w:val="20"/>
        </w:rPr>
        <w:t xml:space="preserve">it’s usually used for </w:t>
      </w:r>
      <w:proofErr w:type="spellStart"/>
      <w:r w:rsidRPr="004D6894">
        <w:rPr>
          <w:rFonts w:ascii="Cambria" w:hAnsi="Cambria"/>
          <w:color w:val="auto"/>
          <w:sz w:val="20"/>
        </w:rPr>
        <w:t>ee</w:t>
      </w:r>
      <w:proofErr w:type="spellEnd"/>
      <w:r w:rsidRPr="004D6894">
        <w:rPr>
          <w:rFonts w:ascii="Cambria" w:hAnsi="Cambria"/>
          <w:color w:val="auto"/>
          <w:sz w:val="20"/>
        </w:rPr>
        <w:t xml:space="preserve"> development rather than salary determination</w:t>
      </w:r>
    </w:p>
    <w:p w14:paraId="317E2C4A" w14:textId="77777777" w:rsidR="00EC5DEE" w:rsidRPr="004D6894" w:rsidRDefault="00EC5DEE" w:rsidP="003B027F">
      <w:pPr>
        <w:pStyle w:val="Body"/>
        <w:numPr>
          <w:ilvl w:val="0"/>
          <w:numId w:val="69"/>
        </w:numPr>
        <w:contextualSpacing/>
        <w:rPr>
          <w:rFonts w:ascii="Cambria" w:hAnsi="Cambria"/>
          <w:b/>
          <w:color w:val="auto"/>
          <w:sz w:val="20"/>
        </w:rPr>
      </w:pPr>
      <w:r w:rsidRPr="004D6894">
        <w:rPr>
          <w:rFonts w:ascii="Cambria" w:hAnsi="Cambria"/>
          <w:color w:val="auto"/>
          <w:sz w:val="20"/>
        </w:rPr>
        <w:t xml:space="preserve">Various sources of feedback could contradict each other but generally it should produce a unique review of person’s performance </w:t>
      </w:r>
    </w:p>
    <w:p w14:paraId="5075CDA0" w14:textId="77777777" w:rsidR="00EC5DEE" w:rsidRPr="004D6894" w:rsidRDefault="00EC5DEE" w:rsidP="003B027F">
      <w:pPr>
        <w:pStyle w:val="Body"/>
        <w:numPr>
          <w:ilvl w:val="0"/>
          <w:numId w:val="69"/>
        </w:numPr>
        <w:contextualSpacing/>
        <w:rPr>
          <w:rFonts w:ascii="Cambria" w:hAnsi="Cambria"/>
          <w:b/>
          <w:color w:val="auto"/>
          <w:sz w:val="20"/>
        </w:rPr>
      </w:pPr>
      <w:r w:rsidRPr="004D6894">
        <w:rPr>
          <w:rFonts w:ascii="Cambria" w:hAnsi="Cambria"/>
          <w:b/>
          <w:color w:val="auto"/>
          <w:sz w:val="20"/>
        </w:rPr>
        <w:t>FINDINGS</w:t>
      </w:r>
      <w:r w:rsidRPr="004D6894">
        <w:rPr>
          <w:rFonts w:ascii="Cambria" w:hAnsi="Cambria"/>
          <w:color w:val="auto"/>
          <w:sz w:val="20"/>
        </w:rPr>
        <w:t xml:space="preserve">: 360 leads to subsequent performance improvements </w:t>
      </w:r>
    </w:p>
    <w:p w14:paraId="525E5C8C"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Employee Surveys &amp; Survey Feedback</w:t>
      </w:r>
    </w:p>
    <w:p w14:paraId="09115682" w14:textId="77777777" w:rsidR="00EC5DEE" w:rsidRPr="004D6894" w:rsidRDefault="00EC5DEE" w:rsidP="003B027F">
      <w:pPr>
        <w:pStyle w:val="Body"/>
        <w:numPr>
          <w:ilvl w:val="0"/>
          <w:numId w:val="74"/>
        </w:numPr>
        <w:contextualSpacing/>
        <w:rPr>
          <w:rFonts w:ascii="Cambria" w:hAnsi="Cambria"/>
          <w:color w:val="auto"/>
          <w:sz w:val="20"/>
        </w:rPr>
      </w:pPr>
      <w:r w:rsidRPr="004D6894">
        <w:rPr>
          <w:rFonts w:ascii="Cambria" w:hAnsi="Cambria"/>
          <w:color w:val="auto"/>
          <w:sz w:val="20"/>
        </w:rPr>
        <w:t xml:space="preserve">Surveys of the attitudes &amp; opinions of current </w:t>
      </w:r>
      <w:proofErr w:type="spellStart"/>
      <w:r w:rsidRPr="004D6894">
        <w:rPr>
          <w:rFonts w:ascii="Cambria" w:hAnsi="Cambria"/>
          <w:color w:val="auto"/>
          <w:sz w:val="20"/>
        </w:rPr>
        <w:t>ees</w:t>
      </w:r>
      <w:proofErr w:type="spellEnd"/>
      <w:r w:rsidRPr="004D6894">
        <w:rPr>
          <w:rFonts w:ascii="Cambria" w:hAnsi="Cambria"/>
          <w:color w:val="auto"/>
          <w:sz w:val="20"/>
        </w:rPr>
        <w:t xml:space="preserve"> can provide a useful means of upward communication </w:t>
      </w:r>
      <w:r w:rsidRPr="004D6894">
        <w:rPr>
          <w:rFonts w:ascii="Cambria" w:hAnsi="Cambria"/>
          <w:color w:val="auto"/>
          <w:sz w:val="20"/>
        </w:rPr>
        <w:sym w:font="Wingdings" w:char="F0E0"/>
      </w:r>
      <w:r w:rsidRPr="004D6894">
        <w:rPr>
          <w:rFonts w:ascii="Cambria" w:hAnsi="Cambria"/>
          <w:color w:val="auto"/>
          <w:sz w:val="20"/>
        </w:rPr>
        <w:t xml:space="preserve"> </w:t>
      </w:r>
      <w:proofErr w:type="spellStart"/>
      <w:r w:rsidRPr="004D6894">
        <w:rPr>
          <w:rFonts w:ascii="Cambria" w:hAnsi="Cambria"/>
          <w:color w:val="auto"/>
          <w:sz w:val="20"/>
        </w:rPr>
        <w:t>ees</w:t>
      </w:r>
      <w:proofErr w:type="spellEnd"/>
      <w:r w:rsidRPr="004D6894">
        <w:rPr>
          <w:rFonts w:ascii="Cambria" w:hAnsi="Cambria"/>
          <w:color w:val="auto"/>
          <w:sz w:val="20"/>
        </w:rPr>
        <w:t xml:space="preserve"> should feel free to voice genuine views b/c it’s anonymous</w:t>
      </w:r>
    </w:p>
    <w:p w14:paraId="79305F10" w14:textId="77777777" w:rsidR="00EC5DEE" w:rsidRPr="004D6894" w:rsidRDefault="00EC5DEE" w:rsidP="003B027F">
      <w:pPr>
        <w:pStyle w:val="Body"/>
        <w:numPr>
          <w:ilvl w:val="0"/>
          <w:numId w:val="74"/>
        </w:numPr>
        <w:contextualSpacing/>
        <w:rPr>
          <w:rFonts w:ascii="Cambria" w:hAnsi="Cambria"/>
          <w:color w:val="auto"/>
          <w:sz w:val="20"/>
        </w:rPr>
      </w:pPr>
      <w:r w:rsidRPr="004D6894">
        <w:rPr>
          <w:rFonts w:ascii="Cambria" w:hAnsi="Cambria"/>
          <w:color w:val="auto"/>
          <w:sz w:val="20"/>
          <w:highlight w:val="yellow"/>
        </w:rPr>
        <w:t>Employee Survey</w:t>
      </w:r>
      <w:r w:rsidRPr="004D6894">
        <w:rPr>
          <w:rFonts w:ascii="Cambria" w:hAnsi="Cambria"/>
          <w:color w:val="auto"/>
          <w:sz w:val="20"/>
        </w:rPr>
        <w:t xml:space="preserve">: anonymous questionnaire that enables </w:t>
      </w:r>
      <w:proofErr w:type="spellStart"/>
      <w:r w:rsidRPr="004D6894">
        <w:rPr>
          <w:rFonts w:ascii="Cambria" w:hAnsi="Cambria"/>
          <w:color w:val="auto"/>
          <w:sz w:val="20"/>
        </w:rPr>
        <w:t>ees</w:t>
      </w:r>
      <w:proofErr w:type="spellEnd"/>
      <w:r w:rsidRPr="004D6894">
        <w:rPr>
          <w:rFonts w:ascii="Cambria" w:hAnsi="Cambria"/>
          <w:color w:val="auto"/>
          <w:sz w:val="20"/>
        </w:rPr>
        <w:t xml:space="preserve"> to state their candid opinions &amp; attitudes about an org and it’s practices </w:t>
      </w:r>
    </w:p>
    <w:p w14:paraId="4FBBDE99" w14:textId="77777777" w:rsidR="00EC5DEE" w:rsidRPr="004D6894" w:rsidRDefault="00EC5DEE" w:rsidP="003B027F">
      <w:pPr>
        <w:pStyle w:val="Body"/>
        <w:numPr>
          <w:ilvl w:val="1"/>
          <w:numId w:val="74"/>
        </w:numPr>
        <w:contextualSpacing/>
        <w:rPr>
          <w:rFonts w:ascii="Cambria" w:hAnsi="Cambria"/>
          <w:color w:val="auto"/>
          <w:sz w:val="20"/>
        </w:rPr>
      </w:pPr>
      <w:r w:rsidRPr="004D6894">
        <w:rPr>
          <w:rFonts w:ascii="Cambria" w:hAnsi="Cambria"/>
          <w:color w:val="auto"/>
          <w:sz w:val="20"/>
        </w:rPr>
        <w:t>Useful when given out periodically so managers can look at changes</w:t>
      </w:r>
    </w:p>
    <w:p w14:paraId="75578219" w14:textId="77777777" w:rsidR="00EC5DEE" w:rsidRPr="004D6894" w:rsidRDefault="00EC5DEE" w:rsidP="003B027F">
      <w:pPr>
        <w:pStyle w:val="Body"/>
        <w:numPr>
          <w:ilvl w:val="1"/>
          <w:numId w:val="74"/>
        </w:numPr>
        <w:contextualSpacing/>
        <w:rPr>
          <w:rFonts w:ascii="Cambria" w:hAnsi="Cambria"/>
          <w:color w:val="auto"/>
          <w:sz w:val="20"/>
        </w:rPr>
      </w:pPr>
      <w:r w:rsidRPr="004D6894">
        <w:rPr>
          <w:rFonts w:ascii="Cambria" w:hAnsi="Cambria"/>
          <w:color w:val="auto"/>
          <w:sz w:val="20"/>
        </w:rPr>
        <w:t xml:space="preserve">Feedback from surveys should enhance downward communication b/c it shows that mgmt. has heard &amp; considered </w:t>
      </w:r>
      <w:proofErr w:type="spellStart"/>
      <w:r w:rsidRPr="004D6894">
        <w:rPr>
          <w:rFonts w:ascii="Cambria" w:hAnsi="Cambria"/>
          <w:color w:val="auto"/>
          <w:sz w:val="20"/>
        </w:rPr>
        <w:t>ees</w:t>
      </w:r>
      <w:proofErr w:type="spellEnd"/>
      <w:r w:rsidRPr="004D6894">
        <w:rPr>
          <w:rFonts w:ascii="Cambria" w:hAnsi="Cambria"/>
          <w:color w:val="auto"/>
          <w:sz w:val="20"/>
        </w:rPr>
        <w:t xml:space="preserve"> comments</w:t>
      </w:r>
    </w:p>
    <w:p w14:paraId="3926F637"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Suggestion Systems and Query Systems</w:t>
      </w:r>
    </w:p>
    <w:p w14:paraId="26C05CA5" w14:textId="77777777" w:rsidR="00EC5DEE" w:rsidRPr="004D6894" w:rsidRDefault="00EC5DEE" w:rsidP="003B027F">
      <w:pPr>
        <w:pStyle w:val="Body"/>
        <w:numPr>
          <w:ilvl w:val="0"/>
          <w:numId w:val="75"/>
        </w:numPr>
        <w:contextualSpacing/>
        <w:rPr>
          <w:rFonts w:ascii="Cambria" w:hAnsi="Cambria"/>
          <w:color w:val="auto"/>
          <w:sz w:val="20"/>
        </w:rPr>
      </w:pPr>
      <w:r w:rsidRPr="004D6894">
        <w:rPr>
          <w:rFonts w:ascii="Cambria" w:hAnsi="Cambria"/>
          <w:color w:val="auto"/>
          <w:sz w:val="20"/>
          <w:highlight w:val="yellow"/>
        </w:rPr>
        <w:t>Suggestion Systems</w:t>
      </w:r>
      <w:r w:rsidRPr="004D6894">
        <w:rPr>
          <w:rFonts w:ascii="Cambria" w:hAnsi="Cambria"/>
          <w:color w:val="auto"/>
          <w:sz w:val="20"/>
        </w:rPr>
        <w:t>: programs</w:t>
      </w:r>
      <w:r w:rsidRPr="004D6894">
        <w:rPr>
          <w:rFonts w:ascii="Cambria" w:hAnsi="Cambria"/>
          <w:b/>
          <w:color w:val="auto"/>
          <w:sz w:val="20"/>
        </w:rPr>
        <w:t xml:space="preserve"> </w:t>
      </w:r>
      <w:r w:rsidRPr="004D6894">
        <w:rPr>
          <w:rFonts w:ascii="Cambria" w:hAnsi="Cambria"/>
          <w:color w:val="auto"/>
          <w:sz w:val="20"/>
        </w:rPr>
        <w:t xml:space="preserve">designed to enhance upward communication by soliciting ideas for improved work operations from </w:t>
      </w:r>
      <w:proofErr w:type="spellStart"/>
      <w:r w:rsidRPr="004D6894">
        <w:rPr>
          <w:rFonts w:ascii="Cambria" w:hAnsi="Cambria"/>
          <w:color w:val="auto"/>
          <w:sz w:val="20"/>
        </w:rPr>
        <w:t>ees</w:t>
      </w:r>
      <w:proofErr w:type="spellEnd"/>
      <w:r w:rsidRPr="004D6894">
        <w:rPr>
          <w:rFonts w:ascii="Cambria" w:hAnsi="Cambria"/>
          <w:color w:val="auto"/>
          <w:sz w:val="20"/>
        </w:rPr>
        <w:t xml:space="preserve"> </w:t>
      </w:r>
    </w:p>
    <w:p w14:paraId="3CAEF66A" w14:textId="77777777" w:rsidR="00EC5DEE" w:rsidRPr="004D6894" w:rsidRDefault="00EC5DEE" w:rsidP="003B027F">
      <w:pPr>
        <w:pStyle w:val="Body"/>
        <w:numPr>
          <w:ilvl w:val="1"/>
          <w:numId w:val="75"/>
        </w:numPr>
        <w:contextualSpacing/>
        <w:rPr>
          <w:rFonts w:ascii="Cambria" w:hAnsi="Cambria"/>
          <w:color w:val="auto"/>
          <w:sz w:val="20"/>
        </w:rPr>
      </w:pPr>
      <w:r w:rsidRPr="004D6894">
        <w:rPr>
          <w:rFonts w:ascii="Cambria" w:hAnsi="Cambria"/>
          <w:color w:val="auto"/>
          <w:sz w:val="20"/>
        </w:rPr>
        <w:t xml:space="preserve">They represent a formal attempt to encourage useful ideas &amp; prevent their filtering through the chain of command </w:t>
      </w:r>
    </w:p>
    <w:p w14:paraId="1F301D7F" w14:textId="77777777" w:rsidR="00EC5DEE" w:rsidRPr="004D6894" w:rsidRDefault="00EC5DEE" w:rsidP="003B027F">
      <w:pPr>
        <w:pStyle w:val="Body"/>
        <w:numPr>
          <w:ilvl w:val="1"/>
          <w:numId w:val="75"/>
        </w:numPr>
        <w:contextualSpacing/>
        <w:rPr>
          <w:rFonts w:ascii="Cambria" w:hAnsi="Cambria"/>
          <w:color w:val="auto"/>
          <w:sz w:val="20"/>
        </w:rPr>
      </w:pPr>
      <w:r w:rsidRPr="004D6894">
        <w:rPr>
          <w:rFonts w:ascii="Cambria" w:hAnsi="Cambria"/>
          <w:color w:val="auto"/>
          <w:sz w:val="20"/>
        </w:rPr>
        <w:t>Ex. suggestion box = not effective b/c there’s no incentive for making a submission &amp; you don’t see mgmt. doing something about it</w:t>
      </w:r>
    </w:p>
    <w:p w14:paraId="13E85493" w14:textId="77777777" w:rsidR="00EC5DEE" w:rsidRPr="004D6894" w:rsidRDefault="00EC5DEE" w:rsidP="003B027F">
      <w:pPr>
        <w:pStyle w:val="Body"/>
        <w:numPr>
          <w:ilvl w:val="0"/>
          <w:numId w:val="75"/>
        </w:numPr>
        <w:contextualSpacing/>
        <w:rPr>
          <w:rFonts w:ascii="Cambria" w:hAnsi="Cambria"/>
          <w:color w:val="auto"/>
          <w:sz w:val="20"/>
        </w:rPr>
      </w:pPr>
      <w:r w:rsidRPr="004D6894">
        <w:rPr>
          <w:rFonts w:ascii="Cambria" w:hAnsi="Cambria"/>
          <w:color w:val="auto"/>
          <w:sz w:val="20"/>
        </w:rPr>
        <w:t xml:space="preserve">Much better = PROGRAMS THAT REWARD </w:t>
      </w:r>
      <w:proofErr w:type="spellStart"/>
      <w:r w:rsidRPr="004D6894">
        <w:rPr>
          <w:rFonts w:ascii="Cambria" w:hAnsi="Cambria"/>
          <w:color w:val="auto"/>
          <w:sz w:val="20"/>
        </w:rPr>
        <w:t>ees</w:t>
      </w:r>
      <w:proofErr w:type="spellEnd"/>
      <w:r w:rsidRPr="004D6894">
        <w:rPr>
          <w:rFonts w:ascii="Cambria" w:hAnsi="Cambria"/>
          <w:color w:val="auto"/>
          <w:sz w:val="20"/>
        </w:rPr>
        <w:t xml:space="preserve"> for suggestions that are actually adopted &amp; provide feedback as to how mgmt. evaluated each suggestion </w:t>
      </w:r>
      <w:r w:rsidRPr="004D6894">
        <w:rPr>
          <w:rFonts w:ascii="Cambria" w:hAnsi="Cambria"/>
          <w:color w:val="auto"/>
          <w:sz w:val="20"/>
        </w:rPr>
        <w:sym w:font="Wingdings" w:char="F0E0"/>
      </w:r>
      <w:r w:rsidRPr="004D6894">
        <w:rPr>
          <w:rFonts w:ascii="Cambria" w:hAnsi="Cambria"/>
          <w:color w:val="auto"/>
          <w:sz w:val="20"/>
        </w:rPr>
        <w:t xml:space="preserve"> for simple suggestions a flat fee is usually paid ($) but for a complex one which results in a lot of savings to the firm, a significant amount of $ if given ($$$)</w:t>
      </w:r>
    </w:p>
    <w:p w14:paraId="53015129" w14:textId="77777777" w:rsidR="00EC5DEE" w:rsidRPr="004D6894" w:rsidRDefault="00EC5DEE" w:rsidP="003B027F">
      <w:pPr>
        <w:pStyle w:val="Body"/>
        <w:numPr>
          <w:ilvl w:val="0"/>
          <w:numId w:val="75"/>
        </w:numPr>
        <w:contextualSpacing/>
        <w:rPr>
          <w:rFonts w:ascii="Cambria" w:hAnsi="Cambria"/>
          <w:color w:val="auto"/>
          <w:sz w:val="20"/>
        </w:rPr>
      </w:pPr>
      <w:r w:rsidRPr="004D6894">
        <w:rPr>
          <w:rFonts w:ascii="Cambria" w:hAnsi="Cambria"/>
          <w:color w:val="auto"/>
          <w:sz w:val="20"/>
        </w:rPr>
        <w:t xml:space="preserve">When strong publicity of the </w:t>
      </w:r>
      <w:proofErr w:type="spellStart"/>
      <w:r w:rsidRPr="004D6894">
        <w:rPr>
          <w:rFonts w:ascii="Cambria" w:hAnsi="Cambria"/>
          <w:color w:val="auto"/>
          <w:sz w:val="20"/>
        </w:rPr>
        <w:t>ee</w:t>
      </w:r>
      <w:proofErr w:type="spellEnd"/>
      <w:r w:rsidRPr="004D6894">
        <w:rPr>
          <w:rFonts w:ascii="Cambria" w:hAnsi="Cambria"/>
          <w:color w:val="auto"/>
          <w:sz w:val="20"/>
        </w:rPr>
        <w:t xml:space="preserve"> follows their adopted suggestions, downward communication = enhanced since </w:t>
      </w:r>
      <w:proofErr w:type="spellStart"/>
      <w:r w:rsidRPr="004D6894">
        <w:rPr>
          <w:rFonts w:ascii="Cambria" w:hAnsi="Cambria"/>
          <w:color w:val="auto"/>
          <w:sz w:val="20"/>
        </w:rPr>
        <w:t>ees</w:t>
      </w:r>
      <w:proofErr w:type="spellEnd"/>
      <w:r w:rsidRPr="004D6894">
        <w:rPr>
          <w:rFonts w:ascii="Cambria" w:hAnsi="Cambria"/>
          <w:color w:val="auto"/>
          <w:sz w:val="20"/>
        </w:rPr>
        <w:t xml:space="preserve"> receive info about the kind of innovations desired</w:t>
      </w:r>
    </w:p>
    <w:p w14:paraId="74936FDA" w14:textId="77777777" w:rsidR="00EC5DEE" w:rsidRPr="004D6894" w:rsidRDefault="00EC5DEE" w:rsidP="003B027F">
      <w:pPr>
        <w:pStyle w:val="Body"/>
        <w:numPr>
          <w:ilvl w:val="0"/>
          <w:numId w:val="75"/>
        </w:numPr>
        <w:contextualSpacing/>
        <w:rPr>
          <w:rFonts w:ascii="Cambria" w:hAnsi="Cambria"/>
          <w:color w:val="auto"/>
          <w:sz w:val="20"/>
        </w:rPr>
      </w:pPr>
      <w:r w:rsidRPr="004D6894">
        <w:rPr>
          <w:rFonts w:ascii="Cambria" w:hAnsi="Cambria"/>
          <w:b/>
          <w:i/>
          <w:color w:val="FF0000"/>
          <w:sz w:val="20"/>
        </w:rPr>
        <w:t>QUERY SYSTEMS</w:t>
      </w:r>
      <w:r w:rsidRPr="004D6894">
        <w:rPr>
          <w:rFonts w:ascii="Cambria" w:hAnsi="Cambria"/>
          <w:i/>
          <w:color w:val="auto"/>
          <w:sz w:val="20"/>
        </w:rPr>
        <w:t xml:space="preserve"> </w:t>
      </w:r>
      <w:r w:rsidRPr="004D6894">
        <w:rPr>
          <w:rFonts w:ascii="Cambria" w:hAnsi="Cambria"/>
          <w:color w:val="auto"/>
          <w:sz w:val="20"/>
        </w:rPr>
        <w:sym w:font="Wingdings" w:char="F0E0"/>
      </w:r>
      <w:r w:rsidRPr="004D6894">
        <w:rPr>
          <w:rFonts w:ascii="Cambria" w:hAnsi="Cambria"/>
          <w:i/>
          <w:color w:val="auto"/>
          <w:sz w:val="20"/>
        </w:rPr>
        <w:t xml:space="preserve"> </w:t>
      </w:r>
      <w:r w:rsidRPr="004D6894">
        <w:rPr>
          <w:rFonts w:ascii="Cambria" w:hAnsi="Cambria"/>
          <w:color w:val="auto"/>
          <w:sz w:val="20"/>
        </w:rPr>
        <w:t xml:space="preserve">provide a formal means of answering questions that </w:t>
      </w:r>
      <w:proofErr w:type="spellStart"/>
      <w:r w:rsidRPr="004D6894">
        <w:rPr>
          <w:rFonts w:ascii="Cambria" w:hAnsi="Cambria"/>
          <w:color w:val="auto"/>
          <w:sz w:val="20"/>
        </w:rPr>
        <w:t>ees</w:t>
      </w:r>
      <w:proofErr w:type="spellEnd"/>
      <w:r w:rsidRPr="004D6894">
        <w:rPr>
          <w:rFonts w:ascii="Cambria" w:hAnsi="Cambria"/>
          <w:color w:val="auto"/>
          <w:sz w:val="20"/>
        </w:rPr>
        <w:t xml:space="preserve"> may have about the org</w:t>
      </w:r>
    </w:p>
    <w:p w14:paraId="5736F5DB" w14:textId="77777777" w:rsidR="00EC5DEE" w:rsidRPr="004D6894" w:rsidRDefault="00EC5DEE" w:rsidP="003B027F">
      <w:pPr>
        <w:pStyle w:val="Body"/>
        <w:numPr>
          <w:ilvl w:val="1"/>
          <w:numId w:val="75"/>
        </w:numPr>
        <w:contextualSpacing/>
        <w:rPr>
          <w:rFonts w:ascii="Cambria" w:hAnsi="Cambria"/>
          <w:color w:val="auto"/>
          <w:sz w:val="20"/>
        </w:rPr>
      </w:pPr>
      <w:r w:rsidRPr="004D6894">
        <w:rPr>
          <w:rFonts w:ascii="Cambria" w:hAnsi="Cambria"/>
          <w:color w:val="auto"/>
          <w:sz w:val="20"/>
        </w:rPr>
        <w:t>Foster 2-way communication &amp; are most effective when questions and answers are widely spread out</w:t>
      </w:r>
    </w:p>
    <w:p w14:paraId="7282AF8B" w14:textId="77777777" w:rsidR="00EC5DEE" w:rsidRPr="004D6894" w:rsidRDefault="00EC5DEE" w:rsidP="003B027F">
      <w:pPr>
        <w:pStyle w:val="Body"/>
        <w:ind w:left="1440"/>
        <w:contextualSpacing/>
        <w:rPr>
          <w:rFonts w:ascii="Cambria" w:hAnsi="Cambria"/>
          <w:color w:val="auto"/>
          <w:sz w:val="20"/>
        </w:rPr>
      </w:pPr>
    </w:p>
    <w:p w14:paraId="1A95514C" w14:textId="77777777" w:rsidR="00EC5DEE" w:rsidRPr="004D6894" w:rsidRDefault="00EC5DEE" w:rsidP="003B027F">
      <w:pPr>
        <w:pStyle w:val="Body"/>
        <w:contextualSpacing/>
        <w:rPr>
          <w:rFonts w:ascii="Cambria" w:hAnsi="Cambria"/>
          <w:b/>
          <w:i/>
          <w:color w:val="auto"/>
          <w:sz w:val="20"/>
        </w:rPr>
      </w:pPr>
      <w:r w:rsidRPr="004D6894">
        <w:rPr>
          <w:rFonts w:ascii="Cambria" w:hAnsi="Cambria"/>
          <w:b/>
          <w:i/>
          <w:color w:val="auto"/>
          <w:sz w:val="20"/>
        </w:rPr>
        <w:t>Telephone Hotlines, Intranets, and Webcasts</w:t>
      </w:r>
    </w:p>
    <w:p w14:paraId="6D5C965D" w14:textId="77777777" w:rsidR="00EC5DEE" w:rsidRPr="004D6894" w:rsidRDefault="00EC5DEE" w:rsidP="003B027F">
      <w:pPr>
        <w:pStyle w:val="Body"/>
        <w:numPr>
          <w:ilvl w:val="0"/>
          <w:numId w:val="76"/>
        </w:numPr>
        <w:contextualSpacing/>
        <w:rPr>
          <w:rFonts w:ascii="Cambria" w:hAnsi="Cambria"/>
          <w:color w:val="auto"/>
          <w:sz w:val="20"/>
        </w:rPr>
      </w:pPr>
      <w:r w:rsidRPr="004D6894">
        <w:rPr>
          <w:rFonts w:ascii="Cambria" w:hAnsi="Cambria"/>
          <w:color w:val="auto"/>
          <w:sz w:val="20"/>
        </w:rPr>
        <w:t xml:space="preserve">Many orgs have adopted </w:t>
      </w:r>
      <w:r w:rsidRPr="004D6894">
        <w:rPr>
          <w:rFonts w:ascii="Cambria" w:hAnsi="Cambria"/>
          <w:b/>
          <w:i/>
          <w:color w:val="FF0000"/>
          <w:sz w:val="20"/>
        </w:rPr>
        <w:t>telephone hotlines</w:t>
      </w:r>
      <w:r w:rsidRPr="004D6894">
        <w:rPr>
          <w:rFonts w:ascii="Cambria" w:hAnsi="Cambria"/>
          <w:color w:val="auto"/>
          <w:sz w:val="20"/>
        </w:rPr>
        <w:t xml:space="preserve"> to further communication </w:t>
      </w:r>
    </w:p>
    <w:p w14:paraId="1401721D" w14:textId="77777777" w:rsidR="00EC5DEE" w:rsidRPr="004D6894" w:rsidRDefault="00EC5DEE" w:rsidP="003B027F">
      <w:pPr>
        <w:pStyle w:val="Body"/>
        <w:numPr>
          <w:ilvl w:val="1"/>
          <w:numId w:val="76"/>
        </w:numPr>
        <w:contextualSpacing/>
        <w:rPr>
          <w:rFonts w:ascii="Cambria" w:hAnsi="Cambria"/>
          <w:color w:val="auto"/>
          <w:sz w:val="20"/>
        </w:rPr>
      </w:pPr>
      <w:r w:rsidRPr="004D6894">
        <w:rPr>
          <w:rFonts w:ascii="Cambria" w:hAnsi="Cambria"/>
          <w:color w:val="auto"/>
          <w:sz w:val="20"/>
        </w:rPr>
        <w:t>News may be presented live at prearranged times or recorded for 24 hr. availability</w:t>
      </w:r>
    </w:p>
    <w:p w14:paraId="16836D9F" w14:textId="77777777" w:rsidR="00EC5DEE" w:rsidRPr="004D6894" w:rsidRDefault="00EC5DEE" w:rsidP="003B027F">
      <w:pPr>
        <w:pStyle w:val="Body"/>
        <w:numPr>
          <w:ilvl w:val="1"/>
          <w:numId w:val="76"/>
        </w:numPr>
        <w:contextualSpacing/>
        <w:rPr>
          <w:rFonts w:ascii="Cambria" w:hAnsi="Cambria"/>
          <w:color w:val="auto"/>
          <w:sz w:val="20"/>
        </w:rPr>
      </w:pPr>
      <w:r w:rsidRPr="004D6894">
        <w:rPr>
          <w:rFonts w:ascii="Cambria" w:hAnsi="Cambria"/>
          <w:color w:val="auto"/>
          <w:sz w:val="20"/>
        </w:rPr>
        <w:t>Proven to be valuable at times of crisis (storms or strikes)</w:t>
      </w:r>
    </w:p>
    <w:p w14:paraId="4B11313F" w14:textId="77777777" w:rsidR="00EC5DEE" w:rsidRPr="004D6894" w:rsidRDefault="00EC5DEE" w:rsidP="003B027F">
      <w:pPr>
        <w:pStyle w:val="Body"/>
        <w:numPr>
          <w:ilvl w:val="1"/>
          <w:numId w:val="76"/>
        </w:numPr>
        <w:contextualSpacing/>
        <w:rPr>
          <w:rFonts w:ascii="Cambria" w:hAnsi="Cambria"/>
          <w:color w:val="auto"/>
          <w:sz w:val="20"/>
        </w:rPr>
      </w:pPr>
      <w:r w:rsidRPr="004D6894">
        <w:rPr>
          <w:rFonts w:ascii="Cambria" w:hAnsi="Cambria"/>
          <w:color w:val="auto"/>
          <w:sz w:val="20"/>
        </w:rPr>
        <w:t>Other hotlines serve as query systems where you can call in for answers to questions</w:t>
      </w:r>
    </w:p>
    <w:p w14:paraId="6D9B1879" w14:textId="77777777" w:rsidR="00EC5DEE" w:rsidRPr="004D6894" w:rsidRDefault="00EC5DEE" w:rsidP="003B027F">
      <w:pPr>
        <w:pStyle w:val="Body"/>
        <w:numPr>
          <w:ilvl w:val="1"/>
          <w:numId w:val="76"/>
        </w:numPr>
        <w:contextualSpacing/>
        <w:rPr>
          <w:rFonts w:ascii="Cambria" w:hAnsi="Cambria"/>
          <w:color w:val="auto"/>
          <w:sz w:val="20"/>
        </w:rPr>
      </w:pPr>
      <w:r w:rsidRPr="004D6894">
        <w:rPr>
          <w:rFonts w:ascii="Cambria" w:hAnsi="Cambria"/>
          <w:color w:val="auto"/>
          <w:sz w:val="20"/>
        </w:rPr>
        <w:t xml:space="preserve">Sometimes companies use hotlines for ethics reporting </w:t>
      </w:r>
      <w:r w:rsidRPr="004D6894">
        <w:rPr>
          <w:rFonts w:ascii="Cambria" w:hAnsi="Cambria"/>
          <w:color w:val="auto"/>
          <w:sz w:val="20"/>
        </w:rPr>
        <w:sym w:font="Wingdings" w:char="F0E0"/>
      </w:r>
      <w:r w:rsidRPr="004D6894">
        <w:rPr>
          <w:rFonts w:ascii="Cambria" w:hAnsi="Cambria"/>
          <w:color w:val="auto"/>
          <w:sz w:val="20"/>
        </w:rPr>
        <w:t xml:space="preserve"> anonymous</w:t>
      </w:r>
    </w:p>
    <w:p w14:paraId="7206CAF2" w14:textId="77777777" w:rsidR="00EC5DEE" w:rsidRPr="004D6894" w:rsidRDefault="00EC5DEE" w:rsidP="003B027F">
      <w:pPr>
        <w:pStyle w:val="Body"/>
        <w:numPr>
          <w:ilvl w:val="0"/>
          <w:numId w:val="76"/>
        </w:numPr>
        <w:contextualSpacing/>
        <w:rPr>
          <w:rFonts w:ascii="Cambria" w:hAnsi="Cambria"/>
          <w:color w:val="auto"/>
          <w:sz w:val="20"/>
        </w:rPr>
      </w:pPr>
      <w:r w:rsidRPr="004D6894">
        <w:rPr>
          <w:rFonts w:ascii="Cambria" w:hAnsi="Cambria"/>
          <w:color w:val="auto"/>
          <w:sz w:val="20"/>
        </w:rPr>
        <w:t xml:space="preserve">Many companies use their corporate </w:t>
      </w:r>
      <w:r w:rsidRPr="004D6894">
        <w:rPr>
          <w:rFonts w:ascii="Cambria" w:hAnsi="Cambria"/>
          <w:b/>
          <w:i/>
          <w:color w:val="FF0000"/>
          <w:sz w:val="20"/>
        </w:rPr>
        <w:t>intranets</w:t>
      </w:r>
      <w:r w:rsidRPr="004D6894">
        <w:rPr>
          <w:rFonts w:ascii="Cambria" w:hAnsi="Cambria"/>
          <w:i/>
          <w:color w:val="FF0000"/>
          <w:sz w:val="20"/>
        </w:rPr>
        <w:t xml:space="preserve"> </w:t>
      </w:r>
      <w:r w:rsidRPr="004D6894">
        <w:rPr>
          <w:rFonts w:ascii="Cambria" w:hAnsi="Cambria"/>
          <w:color w:val="auto"/>
          <w:sz w:val="20"/>
        </w:rPr>
        <w:t xml:space="preserve">as a means of communicating important announcements or engaging </w:t>
      </w:r>
      <w:proofErr w:type="spellStart"/>
      <w:r w:rsidRPr="004D6894">
        <w:rPr>
          <w:rFonts w:ascii="Cambria" w:hAnsi="Cambria"/>
          <w:color w:val="auto"/>
          <w:sz w:val="20"/>
        </w:rPr>
        <w:t>ees</w:t>
      </w:r>
      <w:proofErr w:type="spellEnd"/>
      <w:r w:rsidRPr="004D6894">
        <w:rPr>
          <w:rFonts w:ascii="Cambria" w:hAnsi="Cambria"/>
          <w:color w:val="auto"/>
          <w:sz w:val="20"/>
        </w:rPr>
        <w:t xml:space="preserve"> in electronic discussions</w:t>
      </w:r>
    </w:p>
    <w:p w14:paraId="09A4A2D3" w14:textId="77777777" w:rsidR="00EC5DEE" w:rsidRPr="004D6894" w:rsidRDefault="00EC5DEE" w:rsidP="003B027F">
      <w:pPr>
        <w:pStyle w:val="Body"/>
        <w:numPr>
          <w:ilvl w:val="0"/>
          <w:numId w:val="76"/>
        </w:numPr>
        <w:contextualSpacing/>
        <w:rPr>
          <w:rFonts w:ascii="Cambria" w:hAnsi="Cambria"/>
          <w:color w:val="auto"/>
          <w:sz w:val="20"/>
        </w:rPr>
      </w:pPr>
      <w:r w:rsidRPr="004D6894">
        <w:rPr>
          <w:rFonts w:ascii="Cambria" w:hAnsi="Cambria"/>
          <w:color w:val="auto"/>
          <w:sz w:val="20"/>
        </w:rPr>
        <w:t xml:space="preserve">Corporate </w:t>
      </w:r>
      <w:r w:rsidRPr="004D6894">
        <w:rPr>
          <w:rFonts w:ascii="Cambria" w:hAnsi="Cambria"/>
          <w:b/>
          <w:i/>
          <w:color w:val="FF0000"/>
          <w:sz w:val="20"/>
        </w:rPr>
        <w:t>webcasting</w:t>
      </w:r>
      <w:r w:rsidRPr="004D6894">
        <w:rPr>
          <w:rFonts w:ascii="Cambria" w:hAnsi="Cambria"/>
          <w:color w:val="auto"/>
          <w:sz w:val="20"/>
        </w:rPr>
        <w:t xml:space="preserve"> = rich communication medium which allows for the broadcasting of both audio &amp; video and can reach </w:t>
      </w:r>
      <w:proofErr w:type="spellStart"/>
      <w:r w:rsidRPr="004D6894">
        <w:rPr>
          <w:rFonts w:ascii="Cambria" w:hAnsi="Cambria"/>
          <w:color w:val="auto"/>
          <w:sz w:val="20"/>
        </w:rPr>
        <w:t>ees</w:t>
      </w:r>
      <w:proofErr w:type="spellEnd"/>
      <w:r w:rsidRPr="004D6894">
        <w:rPr>
          <w:rFonts w:ascii="Cambria" w:hAnsi="Cambria"/>
          <w:color w:val="auto"/>
          <w:sz w:val="20"/>
        </w:rPr>
        <w:t xml:space="preserve"> located anywhere in the world</w:t>
      </w:r>
    </w:p>
    <w:p w14:paraId="0C072457" w14:textId="77777777" w:rsidR="00EC5DEE" w:rsidRPr="004D6894" w:rsidRDefault="00EC5DEE" w:rsidP="003B027F">
      <w:pPr>
        <w:pStyle w:val="Body"/>
        <w:numPr>
          <w:ilvl w:val="1"/>
          <w:numId w:val="76"/>
        </w:numPr>
        <w:contextualSpacing/>
        <w:rPr>
          <w:rFonts w:ascii="Cambria" w:hAnsi="Cambria"/>
          <w:color w:val="auto"/>
          <w:sz w:val="20"/>
        </w:rPr>
      </w:pPr>
      <w:r w:rsidRPr="004D6894">
        <w:rPr>
          <w:rFonts w:ascii="Cambria" w:hAnsi="Cambria"/>
          <w:color w:val="auto"/>
          <w:sz w:val="20"/>
        </w:rPr>
        <w:t>Synchronous interactive nature of webcasts supports audience engagement through written &amp; audio questions, video interaction</w:t>
      </w:r>
    </w:p>
    <w:p w14:paraId="0909CD1D" w14:textId="77777777" w:rsidR="00EC5DEE" w:rsidRPr="004D6894" w:rsidRDefault="00EC5DEE" w:rsidP="003B027F">
      <w:pPr>
        <w:pStyle w:val="Body"/>
        <w:numPr>
          <w:ilvl w:val="1"/>
          <w:numId w:val="76"/>
        </w:numPr>
        <w:contextualSpacing/>
        <w:rPr>
          <w:rFonts w:ascii="Cambria" w:hAnsi="Cambria"/>
          <w:color w:val="auto"/>
          <w:sz w:val="20"/>
        </w:rPr>
      </w:pPr>
      <w:r w:rsidRPr="004D6894">
        <w:rPr>
          <w:rFonts w:ascii="Cambria" w:hAnsi="Cambria"/>
          <w:color w:val="auto"/>
          <w:sz w:val="20"/>
        </w:rPr>
        <w:t>Can be stored online &amp; looked at after if someone missed something</w:t>
      </w:r>
    </w:p>
    <w:p w14:paraId="580E8B27" w14:textId="77777777" w:rsidR="00EC5DEE" w:rsidRPr="004D6894" w:rsidRDefault="00EC5DEE" w:rsidP="003B027F">
      <w:pPr>
        <w:pStyle w:val="Body"/>
        <w:numPr>
          <w:ilvl w:val="0"/>
          <w:numId w:val="76"/>
        </w:numPr>
        <w:contextualSpacing/>
        <w:rPr>
          <w:rFonts w:ascii="Cambria" w:hAnsi="Cambria"/>
          <w:color w:val="auto"/>
          <w:sz w:val="20"/>
        </w:rPr>
      </w:pPr>
      <w:r w:rsidRPr="004D6894">
        <w:rPr>
          <w:rFonts w:ascii="Cambria" w:hAnsi="Cambria"/>
          <w:b/>
          <w:i/>
          <w:color w:val="FF0000"/>
          <w:sz w:val="20"/>
        </w:rPr>
        <w:t xml:space="preserve">Podcasts </w:t>
      </w:r>
      <w:r w:rsidRPr="004D6894">
        <w:rPr>
          <w:rFonts w:ascii="Cambria" w:hAnsi="Cambria"/>
          <w:color w:val="auto"/>
          <w:sz w:val="20"/>
        </w:rPr>
        <w:t xml:space="preserve">= good b/c no cameras needed, just audio </w:t>
      </w:r>
      <w:r w:rsidRPr="004D6894">
        <w:rPr>
          <w:rFonts w:ascii="Cambria" w:hAnsi="Cambria"/>
          <w:color w:val="auto"/>
          <w:sz w:val="20"/>
        </w:rPr>
        <w:sym w:font="Wingdings" w:char="F0E0"/>
      </w:r>
      <w:r w:rsidRPr="004D6894">
        <w:rPr>
          <w:rFonts w:ascii="Cambria" w:hAnsi="Cambria"/>
          <w:color w:val="auto"/>
          <w:sz w:val="20"/>
        </w:rPr>
        <w:t xml:space="preserve"> loses richness of video but still capture emotion of the speaker &amp; when used live, allows for audio Q&amp;A periods</w:t>
      </w:r>
    </w:p>
    <w:p w14:paraId="40FD4B28" w14:textId="77777777" w:rsidR="00EC5DEE" w:rsidRPr="004D6894" w:rsidRDefault="00EC5DEE" w:rsidP="003B027F">
      <w:pPr>
        <w:pStyle w:val="Body"/>
        <w:contextualSpacing/>
        <w:rPr>
          <w:rFonts w:ascii="Cambria" w:hAnsi="Cambria"/>
          <w:b/>
          <w:color w:val="auto"/>
          <w:sz w:val="20"/>
          <w:u w:val="single"/>
        </w:rPr>
      </w:pPr>
      <w:r w:rsidRPr="004D6894">
        <w:rPr>
          <w:rFonts w:ascii="Cambria" w:hAnsi="Cambria"/>
          <w:b/>
          <w:color w:val="auto"/>
          <w:sz w:val="20"/>
          <w:u w:val="single"/>
        </w:rPr>
        <w:t xml:space="preserve">Management Training </w:t>
      </w:r>
    </w:p>
    <w:p w14:paraId="50391E43" w14:textId="77777777" w:rsidR="00EC5DEE" w:rsidRPr="004D6894" w:rsidRDefault="00EC5DEE" w:rsidP="003B027F">
      <w:pPr>
        <w:pStyle w:val="Body"/>
        <w:numPr>
          <w:ilvl w:val="0"/>
          <w:numId w:val="77"/>
        </w:numPr>
        <w:contextualSpacing/>
        <w:rPr>
          <w:rFonts w:ascii="Cambria" w:hAnsi="Cambria"/>
          <w:color w:val="auto"/>
          <w:sz w:val="20"/>
        </w:rPr>
      </w:pPr>
      <w:r w:rsidRPr="004D6894">
        <w:rPr>
          <w:rFonts w:ascii="Cambria" w:hAnsi="Cambria"/>
          <w:color w:val="auto"/>
          <w:sz w:val="20"/>
        </w:rPr>
        <w:t xml:space="preserve">Managers face a challenge in balancing social-emotional &amp; task demands in their communication with </w:t>
      </w:r>
      <w:proofErr w:type="spellStart"/>
      <w:r w:rsidRPr="004D6894">
        <w:rPr>
          <w:rFonts w:ascii="Cambria" w:hAnsi="Cambria"/>
          <w:color w:val="auto"/>
          <w:sz w:val="20"/>
        </w:rPr>
        <w:t>ees</w:t>
      </w:r>
      <w:proofErr w:type="spellEnd"/>
      <w:r w:rsidRPr="004D6894">
        <w:rPr>
          <w:rFonts w:ascii="Cambria" w:hAnsi="Cambria"/>
          <w:color w:val="auto"/>
          <w:sz w:val="20"/>
        </w:rPr>
        <w:t xml:space="preserve"> &amp; proper training can improve communication skills of manager</w:t>
      </w:r>
    </w:p>
    <w:p w14:paraId="3A4ADD49" w14:textId="77777777" w:rsidR="00EC5DEE" w:rsidRPr="004D6894" w:rsidRDefault="00EC5DEE" w:rsidP="003B027F">
      <w:pPr>
        <w:pStyle w:val="Body"/>
        <w:numPr>
          <w:ilvl w:val="0"/>
          <w:numId w:val="77"/>
        </w:numPr>
        <w:contextualSpacing/>
        <w:rPr>
          <w:rFonts w:ascii="Cambria" w:hAnsi="Cambria"/>
          <w:color w:val="auto"/>
          <w:sz w:val="20"/>
        </w:rPr>
      </w:pPr>
      <w:r w:rsidRPr="004D6894">
        <w:rPr>
          <w:rFonts w:ascii="Cambria" w:hAnsi="Cambria"/>
          <w:color w:val="auto"/>
          <w:sz w:val="20"/>
        </w:rPr>
        <w:t xml:space="preserve">SKILLS = key word </w:t>
      </w:r>
      <w:r w:rsidRPr="004D6894">
        <w:rPr>
          <w:rFonts w:ascii="Cambria" w:hAnsi="Cambria"/>
          <w:color w:val="auto"/>
          <w:sz w:val="20"/>
        </w:rPr>
        <w:sym w:font="Wingdings" w:char="F0E0"/>
      </w:r>
      <w:r w:rsidRPr="004D6894">
        <w:rPr>
          <w:rFonts w:ascii="Cambria" w:hAnsi="Cambria"/>
          <w:color w:val="auto"/>
          <w:sz w:val="20"/>
        </w:rPr>
        <w:t xml:space="preserve"> lectures about the importance of this isn’t good enough </w:t>
      </w:r>
      <w:r w:rsidRPr="004D6894">
        <w:rPr>
          <w:rFonts w:ascii="Cambria" w:hAnsi="Cambria"/>
          <w:color w:val="auto"/>
          <w:sz w:val="20"/>
        </w:rPr>
        <w:sym w:font="Wingdings" w:char="F0E0"/>
      </w:r>
      <w:r w:rsidRPr="004D6894">
        <w:rPr>
          <w:rFonts w:ascii="Cambria" w:hAnsi="Cambria"/>
          <w:color w:val="auto"/>
          <w:sz w:val="20"/>
        </w:rPr>
        <w:t xml:space="preserve"> isolating specific communication skills &amp; giving the boss an opportunity to practice these skills should have a positive effect </w:t>
      </w:r>
      <w:r w:rsidRPr="004D6894">
        <w:rPr>
          <w:rFonts w:ascii="Cambria" w:hAnsi="Cambria"/>
          <w:color w:val="auto"/>
          <w:sz w:val="20"/>
        </w:rPr>
        <w:sym w:font="Wingdings" w:char="F0E0"/>
      </w:r>
      <w:r w:rsidRPr="004D6894">
        <w:rPr>
          <w:rFonts w:ascii="Cambria" w:hAnsi="Cambria"/>
          <w:color w:val="auto"/>
          <w:sz w:val="20"/>
        </w:rPr>
        <w:t xml:space="preserve"> manager who has confidence in how to handle delicate matters should be better able to handle the balance b/n social-emotional + task demands</w:t>
      </w:r>
    </w:p>
    <w:p w14:paraId="65181767" w14:textId="77777777" w:rsidR="00EC5DEE" w:rsidRPr="004D6894" w:rsidRDefault="00EC5DEE" w:rsidP="003B027F">
      <w:pPr>
        <w:pStyle w:val="Body"/>
        <w:numPr>
          <w:ilvl w:val="0"/>
          <w:numId w:val="77"/>
        </w:numPr>
        <w:contextualSpacing/>
        <w:rPr>
          <w:rFonts w:ascii="Cambria" w:hAnsi="Cambria"/>
          <w:color w:val="auto"/>
          <w:sz w:val="20"/>
        </w:rPr>
      </w:pPr>
      <w:r w:rsidRPr="004D6894">
        <w:rPr>
          <w:rFonts w:ascii="Cambria" w:hAnsi="Cambria"/>
          <w:color w:val="auto"/>
          <w:sz w:val="20"/>
        </w:rPr>
        <w:t>Effective training programs often present videotaped models correctly handling a typical communication problem</w:t>
      </w:r>
    </w:p>
    <w:p w14:paraId="6846BB1C" w14:textId="77777777" w:rsidR="00EC5DEE" w:rsidRPr="004D6894" w:rsidRDefault="00EC5DEE" w:rsidP="003B027F">
      <w:pPr>
        <w:pStyle w:val="Body"/>
        <w:numPr>
          <w:ilvl w:val="0"/>
          <w:numId w:val="77"/>
        </w:numPr>
        <w:contextualSpacing/>
        <w:rPr>
          <w:rFonts w:ascii="Cambria" w:hAnsi="Cambria"/>
          <w:color w:val="auto"/>
          <w:sz w:val="20"/>
        </w:rPr>
      </w:pPr>
      <w:r w:rsidRPr="004D6894">
        <w:rPr>
          <w:rFonts w:ascii="Cambria" w:hAnsi="Cambria"/>
          <w:color w:val="auto"/>
          <w:sz w:val="20"/>
        </w:rPr>
        <w:t>Managers then role-play problem &amp; are reinforced by trainers when they exhibit effective SKILLS</w:t>
      </w:r>
    </w:p>
    <w:p w14:paraId="7C850233" w14:textId="77777777" w:rsidR="00EC5DEE" w:rsidRPr="004D6894" w:rsidRDefault="00EC5DEE" w:rsidP="003B027F">
      <w:pPr>
        <w:pStyle w:val="Body"/>
        <w:numPr>
          <w:ilvl w:val="0"/>
          <w:numId w:val="77"/>
        </w:numPr>
        <w:contextualSpacing/>
        <w:rPr>
          <w:rFonts w:ascii="Cambria" w:hAnsi="Cambria"/>
          <w:color w:val="auto"/>
          <w:sz w:val="20"/>
        </w:rPr>
      </w:pPr>
      <w:r w:rsidRPr="004D6894">
        <w:rPr>
          <w:rFonts w:ascii="Cambria" w:hAnsi="Cambria"/>
          <w:color w:val="FF0000"/>
          <w:sz w:val="20"/>
        </w:rPr>
        <w:t>Managers who can communicate effectively downward can expect increased upward communication</w:t>
      </w:r>
      <w:r w:rsidRPr="004D6894">
        <w:rPr>
          <w:rFonts w:ascii="Cambria" w:hAnsi="Cambria"/>
          <w:color w:val="auto"/>
          <w:sz w:val="20"/>
        </w:rPr>
        <w:t xml:space="preserve"> </w:t>
      </w:r>
      <w:r w:rsidRPr="004D6894">
        <w:rPr>
          <w:rFonts w:ascii="Cambria" w:hAnsi="Cambria"/>
          <w:color w:val="auto"/>
          <w:sz w:val="20"/>
        </w:rPr>
        <w:sym w:font="Wingdings" w:char="F0E0"/>
      </w:r>
      <w:r w:rsidRPr="004D6894">
        <w:rPr>
          <w:rFonts w:ascii="Cambria" w:hAnsi="Cambria"/>
          <w:color w:val="auto"/>
          <w:sz w:val="20"/>
        </w:rPr>
        <w:t xml:space="preserve"> reciprocity </w:t>
      </w:r>
    </w:p>
    <w:p w14:paraId="15B26759" w14:textId="77777777" w:rsidR="00EC5DEE" w:rsidRPr="004D6894" w:rsidRDefault="00EC5DEE" w:rsidP="003B027F">
      <w:pPr>
        <w:contextualSpacing/>
        <w:rPr>
          <w:rFonts w:ascii="Cambria" w:hAnsi="Cambria"/>
          <w:sz w:val="20"/>
          <w:szCs w:val="20"/>
        </w:rPr>
      </w:pPr>
    </w:p>
    <w:p w14:paraId="48669A2D" w14:textId="77777777" w:rsidR="003B027F" w:rsidRPr="004D6894" w:rsidRDefault="003B027F" w:rsidP="003B027F">
      <w:pPr>
        <w:contextualSpacing/>
        <w:rPr>
          <w:rFonts w:ascii="Cambria" w:hAnsi="Cambria"/>
          <w:sz w:val="20"/>
          <w:szCs w:val="20"/>
        </w:rPr>
      </w:pPr>
    </w:p>
    <w:p w14:paraId="23357BE1" w14:textId="681A325B" w:rsidR="003B027F" w:rsidRPr="004D6894" w:rsidRDefault="002C2A0D" w:rsidP="003B027F">
      <w:pPr>
        <w:contextualSpacing/>
        <w:rPr>
          <w:rFonts w:ascii="Cambria" w:hAnsi="Cambria"/>
          <w:sz w:val="20"/>
          <w:szCs w:val="20"/>
        </w:rPr>
      </w:pPr>
      <w:r w:rsidRPr="004D6894">
        <w:rPr>
          <w:rFonts w:ascii="Cambria" w:hAnsi="Cambria"/>
          <w:sz w:val="20"/>
          <w:szCs w:val="20"/>
        </w:rPr>
        <w:t xml:space="preserve"> </w:t>
      </w:r>
    </w:p>
    <w:p w14:paraId="55DE1DCF" w14:textId="77777777" w:rsidR="003B027F" w:rsidRPr="004D6894" w:rsidRDefault="003B027F" w:rsidP="003B027F">
      <w:pPr>
        <w:contextualSpacing/>
        <w:rPr>
          <w:rFonts w:ascii="Cambria" w:hAnsi="Cambria"/>
          <w:sz w:val="20"/>
          <w:szCs w:val="20"/>
        </w:rPr>
      </w:pPr>
    </w:p>
    <w:p w14:paraId="452A7B72" w14:textId="77777777" w:rsidR="003B027F" w:rsidRPr="004D6894" w:rsidRDefault="003B027F" w:rsidP="003B027F">
      <w:pPr>
        <w:contextualSpacing/>
        <w:rPr>
          <w:rFonts w:ascii="Cambria" w:hAnsi="Cambria"/>
          <w:sz w:val="20"/>
          <w:szCs w:val="20"/>
        </w:rPr>
      </w:pPr>
    </w:p>
    <w:p w14:paraId="09CE97D0" w14:textId="77777777" w:rsidR="003B027F" w:rsidRPr="004D6894" w:rsidRDefault="003B027F" w:rsidP="003B027F">
      <w:pPr>
        <w:contextualSpacing/>
        <w:rPr>
          <w:rFonts w:ascii="Cambria" w:hAnsi="Cambria"/>
          <w:sz w:val="20"/>
          <w:szCs w:val="20"/>
        </w:rPr>
      </w:pPr>
    </w:p>
    <w:p w14:paraId="55A2C068" w14:textId="77777777" w:rsidR="003B027F" w:rsidRPr="004D6894" w:rsidRDefault="003B027F" w:rsidP="003B027F">
      <w:pPr>
        <w:contextualSpacing/>
        <w:rPr>
          <w:rFonts w:ascii="Cambria" w:hAnsi="Cambria"/>
          <w:sz w:val="20"/>
          <w:szCs w:val="20"/>
        </w:rPr>
      </w:pPr>
    </w:p>
    <w:p w14:paraId="5FBC384F" w14:textId="77777777" w:rsidR="003B027F" w:rsidRPr="004D6894" w:rsidRDefault="003B027F" w:rsidP="003B027F">
      <w:pPr>
        <w:contextualSpacing/>
        <w:rPr>
          <w:rFonts w:ascii="Cambria" w:hAnsi="Cambria"/>
          <w:sz w:val="20"/>
          <w:szCs w:val="20"/>
        </w:rPr>
      </w:pPr>
    </w:p>
    <w:p w14:paraId="52C9296E" w14:textId="77777777" w:rsidR="003B027F" w:rsidRPr="004D6894" w:rsidRDefault="003B027F" w:rsidP="003B027F">
      <w:pPr>
        <w:contextualSpacing/>
        <w:rPr>
          <w:rFonts w:ascii="Cambria" w:hAnsi="Cambria"/>
          <w:sz w:val="20"/>
          <w:szCs w:val="20"/>
        </w:rPr>
      </w:pPr>
    </w:p>
    <w:p w14:paraId="7EF2EB6A" w14:textId="77777777" w:rsidR="003B027F" w:rsidRPr="004D6894" w:rsidRDefault="003B027F" w:rsidP="003B027F">
      <w:pPr>
        <w:contextualSpacing/>
        <w:rPr>
          <w:rFonts w:ascii="Cambria" w:hAnsi="Cambria"/>
          <w:sz w:val="20"/>
          <w:szCs w:val="20"/>
        </w:rPr>
      </w:pPr>
    </w:p>
    <w:p w14:paraId="1B63534E" w14:textId="77777777" w:rsidR="003B027F" w:rsidRPr="004D6894" w:rsidRDefault="003B027F" w:rsidP="003B027F">
      <w:pPr>
        <w:contextualSpacing/>
        <w:rPr>
          <w:rFonts w:ascii="Cambria" w:hAnsi="Cambria"/>
          <w:b/>
          <w:sz w:val="20"/>
          <w:szCs w:val="20"/>
          <w:u w:val="single"/>
        </w:rPr>
      </w:pPr>
      <w:r w:rsidRPr="004D6894">
        <w:rPr>
          <w:rFonts w:ascii="Cambria" w:hAnsi="Cambria"/>
          <w:b/>
          <w:sz w:val="20"/>
          <w:szCs w:val="20"/>
          <w:u w:val="single"/>
        </w:rPr>
        <w:t xml:space="preserve">Chapter 11 – Decision Making </w:t>
      </w:r>
    </w:p>
    <w:p w14:paraId="4C7F86EA" w14:textId="77777777" w:rsidR="003B027F" w:rsidRPr="004D6894" w:rsidRDefault="003B027F" w:rsidP="003B027F">
      <w:pPr>
        <w:contextualSpacing/>
        <w:rPr>
          <w:rFonts w:ascii="Cambria" w:hAnsi="Cambria"/>
          <w:b/>
          <w:sz w:val="20"/>
          <w:szCs w:val="20"/>
          <w:u w:val="single"/>
        </w:rPr>
      </w:pPr>
      <w:r w:rsidRPr="004D6894">
        <w:rPr>
          <w:rFonts w:ascii="Cambria" w:hAnsi="Cambria"/>
          <w:b/>
          <w:sz w:val="20"/>
          <w:szCs w:val="20"/>
          <w:u w:val="single"/>
        </w:rPr>
        <w:t>What Is Decision Making?</w:t>
      </w:r>
    </w:p>
    <w:p w14:paraId="5367A5F5" w14:textId="77777777" w:rsidR="003B027F" w:rsidRPr="004D6894" w:rsidRDefault="003B027F" w:rsidP="003B027F">
      <w:pPr>
        <w:pStyle w:val="ListParagraph"/>
        <w:numPr>
          <w:ilvl w:val="0"/>
          <w:numId w:val="78"/>
        </w:numPr>
        <w:spacing w:after="0"/>
        <w:rPr>
          <w:sz w:val="20"/>
          <w:szCs w:val="20"/>
        </w:rPr>
      </w:pPr>
      <w:r w:rsidRPr="004D6894">
        <w:rPr>
          <w:sz w:val="20"/>
          <w:szCs w:val="20"/>
          <w:highlight w:val="yellow"/>
        </w:rPr>
        <w:t>Decision Making</w:t>
      </w:r>
      <w:r w:rsidRPr="004D6894">
        <w:rPr>
          <w:sz w:val="20"/>
          <w:szCs w:val="20"/>
        </w:rPr>
        <w:t>: the process of developing a commitment to some course of action</w:t>
      </w:r>
    </w:p>
    <w:p w14:paraId="4A5697DF" w14:textId="77777777" w:rsidR="003B027F" w:rsidRPr="004D6894" w:rsidRDefault="003B027F" w:rsidP="003B027F">
      <w:pPr>
        <w:pStyle w:val="ListParagraph"/>
        <w:numPr>
          <w:ilvl w:val="0"/>
          <w:numId w:val="78"/>
        </w:numPr>
        <w:spacing w:after="0"/>
        <w:rPr>
          <w:sz w:val="20"/>
          <w:szCs w:val="20"/>
        </w:rPr>
      </w:pPr>
      <w:r w:rsidRPr="004D6894">
        <w:rPr>
          <w:b/>
          <w:sz w:val="20"/>
          <w:szCs w:val="20"/>
        </w:rPr>
        <w:t xml:space="preserve">3 THINGS TO NOTE: </w:t>
      </w:r>
    </w:p>
    <w:p w14:paraId="770D271E" w14:textId="77777777" w:rsidR="003B027F" w:rsidRPr="004D6894" w:rsidRDefault="003B027F" w:rsidP="003B027F">
      <w:pPr>
        <w:pStyle w:val="ListParagraph"/>
        <w:numPr>
          <w:ilvl w:val="1"/>
          <w:numId w:val="79"/>
        </w:numPr>
        <w:spacing w:after="0"/>
        <w:rPr>
          <w:sz w:val="20"/>
          <w:szCs w:val="20"/>
        </w:rPr>
      </w:pPr>
      <w:r w:rsidRPr="004D6894">
        <w:rPr>
          <w:sz w:val="20"/>
          <w:szCs w:val="20"/>
        </w:rPr>
        <w:t xml:space="preserve">It involves making a </w:t>
      </w:r>
      <w:r w:rsidRPr="004D6894">
        <w:rPr>
          <w:b/>
          <w:i/>
          <w:color w:val="FF0000"/>
          <w:sz w:val="20"/>
          <w:szCs w:val="20"/>
        </w:rPr>
        <w:t xml:space="preserve">choice </w:t>
      </w:r>
      <w:r w:rsidRPr="004D6894">
        <w:rPr>
          <w:sz w:val="20"/>
          <w:szCs w:val="20"/>
        </w:rPr>
        <w:t>among several action alternatives</w:t>
      </w:r>
    </w:p>
    <w:p w14:paraId="4EA29352" w14:textId="77777777" w:rsidR="003B027F" w:rsidRPr="004D6894" w:rsidRDefault="003B027F" w:rsidP="003B027F">
      <w:pPr>
        <w:pStyle w:val="ListParagraph"/>
        <w:numPr>
          <w:ilvl w:val="1"/>
          <w:numId w:val="79"/>
        </w:numPr>
        <w:spacing w:after="0"/>
        <w:rPr>
          <w:sz w:val="20"/>
          <w:szCs w:val="20"/>
        </w:rPr>
      </w:pPr>
      <w:r w:rsidRPr="004D6894">
        <w:rPr>
          <w:sz w:val="20"/>
          <w:szCs w:val="20"/>
        </w:rPr>
        <w:t xml:space="preserve">It’s a </w:t>
      </w:r>
      <w:r w:rsidRPr="004D6894">
        <w:rPr>
          <w:b/>
          <w:i/>
          <w:color w:val="FF0000"/>
          <w:sz w:val="20"/>
          <w:szCs w:val="20"/>
        </w:rPr>
        <w:t>process</w:t>
      </w:r>
      <w:r w:rsidRPr="004D6894">
        <w:rPr>
          <w:sz w:val="20"/>
          <w:szCs w:val="20"/>
        </w:rPr>
        <w:t xml:space="preserve"> that involves more than just final decision </w:t>
      </w:r>
    </w:p>
    <w:p w14:paraId="4DFAA082" w14:textId="77777777" w:rsidR="003B027F" w:rsidRPr="004D6894" w:rsidRDefault="003B027F" w:rsidP="003B027F">
      <w:pPr>
        <w:pStyle w:val="ListParagraph"/>
        <w:numPr>
          <w:ilvl w:val="1"/>
          <w:numId w:val="79"/>
        </w:numPr>
        <w:spacing w:after="0"/>
        <w:rPr>
          <w:sz w:val="20"/>
          <w:szCs w:val="20"/>
        </w:rPr>
      </w:pPr>
      <w:r w:rsidRPr="004D6894">
        <w:rPr>
          <w:sz w:val="20"/>
          <w:szCs w:val="20"/>
        </w:rPr>
        <w:t xml:space="preserve">It’s a </w:t>
      </w:r>
      <w:r w:rsidRPr="004D6894">
        <w:rPr>
          <w:b/>
          <w:i/>
          <w:color w:val="FF0000"/>
          <w:sz w:val="20"/>
          <w:szCs w:val="20"/>
        </w:rPr>
        <w:t>commitment of resources</w:t>
      </w:r>
      <w:r w:rsidRPr="004D6894">
        <w:rPr>
          <w:sz w:val="20"/>
          <w:szCs w:val="20"/>
        </w:rPr>
        <w:t xml:space="preserve"> (time, money, or personnel)</w:t>
      </w:r>
    </w:p>
    <w:p w14:paraId="22EC6E66" w14:textId="77777777" w:rsidR="003B027F" w:rsidRPr="004D6894" w:rsidRDefault="003B027F" w:rsidP="003B027F">
      <w:pPr>
        <w:pStyle w:val="ListParagraph"/>
        <w:numPr>
          <w:ilvl w:val="1"/>
          <w:numId w:val="79"/>
        </w:numPr>
        <w:spacing w:after="0"/>
        <w:rPr>
          <w:sz w:val="20"/>
          <w:szCs w:val="20"/>
        </w:rPr>
      </w:pPr>
      <w:r w:rsidRPr="004D6894">
        <w:rPr>
          <w:sz w:val="20"/>
          <w:szCs w:val="20"/>
        </w:rPr>
        <w:t xml:space="preserve">It’s a </w:t>
      </w:r>
      <w:r w:rsidRPr="004D6894">
        <w:rPr>
          <w:b/>
          <w:i/>
          <w:color w:val="FF0000"/>
          <w:sz w:val="20"/>
          <w:szCs w:val="20"/>
        </w:rPr>
        <w:t>process of problem solving</w:t>
      </w:r>
      <w:r w:rsidRPr="004D6894">
        <w:rPr>
          <w:sz w:val="20"/>
          <w:szCs w:val="20"/>
        </w:rPr>
        <w:t xml:space="preserve"> </w:t>
      </w:r>
    </w:p>
    <w:p w14:paraId="63540A5B" w14:textId="77777777" w:rsidR="003B027F" w:rsidRPr="004D6894" w:rsidRDefault="003B027F" w:rsidP="003B027F">
      <w:pPr>
        <w:pStyle w:val="ListParagraph"/>
        <w:numPr>
          <w:ilvl w:val="0"/>
          <w:numId w:val="78"/>
        </w:numPr>
        <w:spacing w:after="0"/>
        <w:rPr>
          <w:sz w:val="20"/>
          <w:szCs w:val="20"/>
        </w:rPr>
      </w:pPr>
      <w:r w:rsidRPr="004D6894">
        <w:rPr>
          <w:sz w:val="20"/>
          <w:szCs w:val="20"/>
          <w:highlight w:val="yellow"/>
        </w:rPr>
        <w:t>Problem</w:t>
      </w:r>
      <w:r w:rsidRPr="004D6894">
        <w:rPr>
          <w:sz w:val="20"/>
          <w:szCs w:val="20"/>
        </w:rPr>
        <w:t xml:space="preserve">: a perceived gap b/n an existing state &amp; a desired state </w:t>
      </w:r>
    </w:p>
    <w:p w14:paraId="2A1E33F4" w14:textId="77777777" w:rsidR="003B027F" w:rsidRPr="004D6894" w:rsidRDefault="003B027F" w:rsidP="003B027F">
      <w:pPr>
        <w:pStyle w:val="ListParagraph"/>
        <w:numPr>
          <w:ilvl w:val="1"/>
          <w:numId w:val="78"/>
        </w:numPr>
        <w:spacing w:after="0"/>
        <w:rPr>
          <w:sz w:val="20"/>
          <w:szCs w:val="20"/>
        </w:rPr>
      </w:pPr>
      <w:r w:rsidRPr="004D6894">
        <w:rPr>
          <w:sz w:val="20"/>
          <w:szCs w:val="20"/>
        </w:rPr>
        <w:t xml:space="preserve">Steps that one needs to take to move from existing to desired state  </w:t>
      </w:r>
    </w:p>
    <w:p w14:paraId="63BBEAE2" w14:textId="77777777" w:rsidR="003B027F" w:rsidRPr="004D6894" w:rsidRDefault="003B027F" w:rsidP="003B027F">
      <w:pPr>
        <w:contextualSpacing/>
        <w:rPr>
          <w:rFonts w:ascii="Cambria" w:hAnsi="Cambria"/>
          <w:b/>
          <w:sz w:val="20"/>
          <w:szCs w:val="20"/>
        </w:rPr>
      </w:pPr>
      <w:r w:rsidRPr="004D6894">
        <w:rPr>
          <w:rFonts w:ascii="Cambria" w:hAnsi="Cambria"/>
          <w:b/>
          <w:sz w:val="20"/>
          <w:szCs w:val="20"/>
        </w:rPr>
        <w:t>Well-Structured Problems</w:t>
      </w:r>
    </w:p>
    <w:p w14:paraId="3B2ED8BD" w14:textId="77777777" w:rsidR="003B027F" w:rsidRPr="004D6894" w:rsidRDefault="003B027F" w:rsidP="003B027F">
      <w:pPr>
        <w:pStyle w:val="Body"/>
        <w:numPr>
          <w:ilvl w:val="0"/>
          <w:numId w:val="99"/>
        </w:numPr>
        <w:contextualSpacing/>
        <w:rPr>
          <w:rFonts w:ascii="Cambria" w:hAnsi="Cambria"/>
          <w:b/>
          <w:i/>
          <w:sz w:val="20"/>
        </w:rPr>
      </w:pPr>
      <w:r w:rsidRPr="004D6894">
        <w:rPr>
          <w:rFonts w:ascii="Cambria" w:hAnsi="Cambria"/>
          <w:sz w:val="20"/>
          <w:highlight w:val="yellow"/>
        </w:rPr>
        <w:t>Well Structured Problem</w:t>
      </w:r>
      <w:r w:rsidRPr="004D6894">
        <w:rPr>
          <w:rFonts w:ascii="Cambria" w:hAnsi="Cambria"/>
          <w:sz w:val="20"/>
        </w:rPr>
        <w:t>: problem for which the existing state and the desired state is clear &amp; how to get from one state to the other is fairly obvious</w:t>
      </w:r>
    </w:p>
    <w:p w14:paraId="0F3D8F13" w14:textId="77777777" w:rsidR="003B027F" w:rsidRPr="004D6894" w:rsidRDefault="003B027F" w:rsidP="003B027F">
      <w:pPr>
        <w:pStyle w:val="Body"/>
        <w:numPr>
          <w:ilvl w:val="0"/>
          <w:numId w:val="99"/>
        </w:numPr>
        <w:contextualSpacing/>
        <w:rPr>
          <w:rFonts w:ascii="Cambria" w:hAnsi="Cambria"/>
          <w:b/>
          <w:i/>
          <w:sz w:val="20"/>
        </w:rPr>
      </w:pPr>
      <w:r w:rsidRPr="004D6894">
        <w:rPr>
          <w:rFonts w:ascii="Cambria" w:hAnsi="Cambria"/>
          <w:sz w:val="20"/>
          <w:highlight w:val="yellow"/>
        </w:rPr>
        <w:t>Program</w:t>
      </w:r>
      <w:r w:rsidRPr="004D6894">
        <w:rPr>
          <w:rFonts w:ascii="Cambria" w:hAnsi="Cambria"/>
          <w:sz w:val="20"/>
        </w:rPr>
        <w:t>: a standardized way of solving a problem</w:t>
      </w:r>
    </w:p>
    <w:p w14:paraId="47A67929" w14:textId="77777777" w:rsidR="003B027F" w:rsidRPr="004D6894" w:rsidRDefault="003B027F" w:rsidP="003B027F">
      <w:pPr>
        <w:pStyle w:val="Body"/>
        <w:numPr>
          <w:ilvl w:val="0"/>
          <w:numId w:val="99"/>
        </w:numPr>
        <w:contextualSpacing/>
        <w:rPr>
          <w:rFonts w:ascii="Cambria" w:hAnsi="Cambria"/>
          <w:b/>
          <w:i/>
          <w:sz w:val="20"/>
        </w:rPr>
      </w:pPr>
      <w:r w:rsidRPr="004D6894">
        <w:rPr>
          <w:rFonts w:ascii="Cambria" w:hAnsi="Cambria"/>
          <w:sz w:val="20"/>
        </w:rPr>
        <w:t xml:space="preserve">They short-circuit the decision making process by enabling the decision maker to go directly from problem identification to solution </w:t>
      </w:r>
      <w:r w:rsidRPr="004D6894">
        <w:rPr>
          <w:rFonts w:ascii="Cambria" w:hAnsi="Cambria"/>
          <w:sz w:val="20"/>
        </w:rPr>
        <w:sym w:font="Wingdings" w:char="F0E0"/>
      </w:r>
      <w:r w:rsidRPr="004D6894">
        <w:rPr>
          <w:rFonts w:ascii="Cambria" w:hAnsi="Cambria"/>
          <w:sz w:val="20"/>
        </w:rPr>
        <w:t xml:space="preserve"> some programs come from experience &amp; exist only in our heads, while others are formal (computerized) </w:t>
      </w:r>
    </w:p>
    <w:p w14:paraId="5882E8A5" w14:textId="77777777" w:rsidR="003B027F" w:rsidRPr="004D6894" w:rsidRDefault="003B027F" w:rsidP="003B027F">
      <w:pPr>
        <w:pStyle w:val="Body"/>
        <w:numPr>
          <w:ilvl w:val="0"/>
          <w:numId w:val="99"/>
        </w:numPr>
        <w:contextualSpacing/>
        <w:rPr>
          <w:rFonts w:ascii="Cambria" w:hAnsi="Cambria"/>
          <w:b/>
          <w:i/>
          <w:sz w:val="20"/>
        </w:rPr>
      </w:pPr>
      <w:r w:rsidRPr="004D6894">
        <w:rPr>
          <w:rFonts w:ascii="Cambria" w:hAnsi="Cambria"/>
          <w:sz w:val="20"/>
        </w:rPr>
        <w:t xml:space="preserve">Many problems in orgs are well structured and programmed decision making provides a useful means for solving these problems </w:t>
      </w:r>
      <w:r w:rsidRPr="004D6894">
        <w:rPr>
          <w:rFonts w:ascii="Cambria" w:hAnsi="Cambria"/>
          <w:sz w:val="20"/>
        </w:rPr>
        <w:sym w:font="Wingdings" w:char="F0E0"/>
      </w:r>
      <w:r w:rsidRPr="004D6894">
        <w:rPr>
          <w:rFonts w:ascii="Cambria" w:hAnsi="Cambria"/>
          <w:sz w:val="20"/>
        </w:rPr>
        <w:t xml:space="preserve"> but programs are only as good as the decision-making process that led to the adoption of the program </w:t>
      </w:r>
    </w:p>
    <w:p w14:paraId="3123D81C" w14:textId="77777777" w:rsidR="003B027F" w:rsidRPr="004D6894" w:rsidRDefault="003B027F" w:rsidP="003B027F">
      <w:pPr>
        <w:pStyle w:val="Body"/>
        <w:rPr>
          <w:rFonts w:ascii="Cambria" w:hAnsi="Cambria"/>
          <w:sz w:val="20"/>
        </w:rPr>
      </w:pPr>
      <w:r w:rsidRPr="004D6894">
        <w:rPr>
          <w:rFonts w:ascii="Cambria" w:hAnsi="Cambria"/>
          <w:sz w:val="20"/>
        </w:rPr>
        <w:t xml:space="preserve">Ill-Structured Problems </w:t>
      </w:r>
    </w:p>
    <w:p w14:paraId="47267FAA" w14:textId="77777777" w:rsidR="003B027F" w:rsidRPr="004D6894" w:rsidRDefault="003B027F" w:rsidP="003B027F">
      <w:pPr>
        <w:pStyle w:val="Body"/>
        <w:numPr>
          <w:ilvl w:val="0"/>
          <w:numId w:val="100"/>
        </w:numPr>
        <w:contextualSpacing/>
        <w:rPr>
          <w:rFonts w:ascii="Cambria" w:hAnsi="Cambria"/>
          <w:b/>
          <w:sz w:val="20"/>
        </w:rPr>
      </w:pPr>
      <w:r w:rsidRPr="004D6894">
        <w:rPr>
          <w:rFonts w:ascii="Cambria" w:hAnsi="Cambria"/>
          <w:sz w:val="20"/>
          <w:highlight w:val="yellow"/>
        </w:rPr>
        <w:t>Ill-Structured Problems</w:t>
      </w:r>
      <w:r w:rsidRPr="004D6894">
        <w:rPr>
          <w:rFonts w:ascii="Cambria" w:hAnsi="Cambria"/>
          <w:sz w:val="20"/>
        </w:rPr>
        <w:t>: problem for which the existing and desired states are unclear &amp; the method of getting to the desired state is unknown</w:t>
      </w:r>
    </w:p>
    <w:p w14:paraId="2AFC8044" w14:textId="77777777" w:rsidR="003B027F" w:rsidRPr="004D6894" w:rsidRDefault="003B027F" w:rsidP="003B027F">
      <w:pPr>
        <w:pStyle w:val="Body"/>
        <w:numPr>
          <w:ilvl w:val="1"/>
          <w:numId w:val="100"/>
        </w:numPr>
        <w:contextualSpacing/>
        <w:rPr>
          <w:rFonts w:ascii="Cambria" w:hAnsi="Cambria"/>
          <w:b/>
          <w:sz w:val="20"/>
        </w:rPr>
      </w:pPr>
      <w:r w:rsidRPr="004D6894">
        <w:rPr>
          <w:rFonts w:ascii="Cambria" w:hAnsi="Cambria"/>
          <w:color w:val="FF0000"/>
          <w:sz w:val="20"/>
        </w:rPr>
        <w:t>Unique</w:t>
      </w:r>
      <w:r w:rsidRPr="004D6894">
        <w:rPr>
          <w:rFonts w:ascii="Cambria" w:hAnsi="Cambria"/>
          <w:sz w:val="20"/>
        </w:rPr>
        <w:t xml:space="preserve"> </w:t>
      </w:r>
      <w:r w:rsidRPr="004D6894">
        <w:rPr>
          <w:rFonts w:ascii="Cambria" w:hAnsi="Cambria"/>
          <w:sz w:val="20"/>
        </w:rPr>
        <w:sym w:font="Wingdings" w:char="F0E0"/>
      </w:r>
      <w:r w:rsidRPr="004D6894">
        <w:rPr>
          <w:rFonts w:ascii="Cambria" w:hAnsi="Cambria"/>
          <w:sz w:val="20"/>
        </w:rPr>
        <w:t xml:space="preserve"> unusual &amp; haven’t been encountered before (while well-structured = routine)</w:t>
      </w:r>
    </w:p>
    <w:p w14:paraId="33D16C92" w14:textId="77777777" w:rsidR="003B027F" w:rsidRPr="004D6894" w:rsidRDefault="003B027F" w:rsidP="003B027F">
      <w:pPr>
        <w:pStyle w:val="Body"/>
        <w:numPr>
          <w:ilvl w:val="1"/>
          <w:numId w:val="100"/>
        </w:numPr>
        <w:contextualSpacing/>
        <w:rPr>
          <w:rFonts w:ascii="Cambria" w:hAnsi="Cambria"/>
          <w:b/>
          <w:sz w:val="20"/>
        </w:rPr>
      </w:pPr>
      <w:r w:rsidRPr="004D6894">
        <w:rPr>
          <w:rFonts w:ascii="Cambria" w:hAnsi="Cambria"/>
          <w:color w:val="FF0000"/>
          <w:sz w:val="20"/>
        </w:rPr>
        <w:t>Complex &amp; involve a high degree of uncertainty</w:t>
      </w:r>
      <w:r w:rsidRPr="004D6894">
        <w:rPr>
          <w:rFonts w:ascii="Cambria" w:hAnsi="Cambria"/>
          <w:sz w:val="20"/>
        </w:rPr>
        <w:t xml:space="preserve"> </w:t>
      </w:r>
      <w:r w:rsidRPr="004D6894">
        <w:rPr>
          <w:rFonts w:ascii="Cambria" w:hAnsi="Cambria"/>
          <w:sz w:val="20"/>
        </w:rPr>
        <w:sym w:font="Wingdings" w:char="F0E0"/>
      </w:r>
      <w:r w:rsidRPr="004D6894">
        <w:rPr>
          <w:rFonts w:ascii="Cambria" w:hAnsi="Cambria"/>
          <w:sz w:val="20"/>
        </w:rPr>
        <w:t xml:space="preserve"> frequently arouse controversy &amp; conflict among the </w:t>
      </w:r>
      <w:proofErr w:type="spellStart"/>
      <w:r w:rsidRPr="004D6894">
        <w:rPr>
          <w:rFonts w:ascii="Cambria" w:hAnsi="Cambria"/>
          <w:sz w:val="20"/>
        </w:rPr>
        <w:t>ppl</w:t>
      </w:r>
      <w:proofErr w:type="spellEnd"/>
      <w:r w:rsidRPr="004D6894">
        <w:rPr>
          <w:rFonts w:ascii="Cambria" w:hAnsi="Cambria"/>
          <w:sz w:val="20"/>
        </w:rPr>
        <w:t xml:space="preserve"> who are interested in the decision </w:t>
      </w:r>
    </w:p>
    <w:p w14:paraId="043EFBE7" w14:textId="77777777" w:rsidR="003B027F" w:rsidRPr="004D6894" w:rsidRDefault="003B027F" w:rsidP="003B027F">
      <w:pPr>
        <w:pStyle w:val="Body"/>
        <w:numPr>
          <w:ilvl w:val="0"/>
          <w:numId w:val="100"/>
        </w:numPr>
        <w:contextualSpacing/>
        <w:rPr>
          <w:rFonts w:ascii="Cambria" w:hAnsi="Cambria"/>
          <w:b/>
          <w:sz w:val="20"/>
        </w:rPr>
      </w:pPr>
      <w:r w:rsidRPr="004D6894">
        <w:rPr>
          <w:rFonts w:ascii="Cambria" w:hAnsi="Cambria"/>
          <w:sz w:val="20"/>
        </w:rPr>
        <w:t xml:space="preserve">Decision maker must resort to </w:t>
      </w:r>
      <w:r w:rsidRPr="004D6894">
        <w:rPr>
          <w:rFonts w:ascii="Cambria" w:hAnsi="Cambria"/>
          <w:color w:val="FF0000"/>
          <w:sz w:val="20"/>
          <w:u w:val="single"/>
        </w:rPr>
        <w:t>NON-PROGRAMMED</w:t>
      </w:r>
      <w:r w:rsidRPr="004D6894">
        <w:rPr>
          <w:rFonts w:ascii="Cambria" w:hAnsi="Cambria"/>
          <w:sz w:val="20"/>
        </w:rPr>
        <w:t xml:space="preserve"> decision making </w:t>
      </w:r>
      <w:r w:rsidRPr="004D6894">
        <w:rPr>
          <w:rFonts w:ascii="Cambria" w:hAnsi="Cambria"/>
          <w:sz w:val="20"/>
        </w:rPr>
        <w:sym w:font="Wingdings" w:char="F0E0"/>
      </w:r>
      <w:r w:rsidRPr="004D6894">
        <w:rPr>
          <w:rFonts w:ascii="Cambria" w:hAnsi="Cambria"/>
          <w:sz w:val="20"/>
        </w:rPr>
        <w:t xml:space="preserve"> try to gather more info &amp; be more self-consciously analytical </w:t>
      </w:r>
    </w:p>
    <w:p w14:paraId="7F527EBE" w14:textId="77777777" w:rsidR="003B027F" w:rsidRPr="004D6894" w:rsidRDefault="003B027F" w:rsidP="003B027F">
      <w:pPr>
        <w:pStyle w:val="Body"/>
        <w:numPr>
          <w:ilvl w:val="0"/>
          <w:numId w:val="100"/>
        </w:numPr>
        <w:contextualSpacing/>
        <w:rPr>
          <w:rFonts w:ascii="Cambria" w:hAnsi="Cambria"/>
          <w:b/>
          <w:sz w:val="20"/>
        </w:rPr>
      </w:pPr>
      <w:r w:rsidRPr="004D6894">
        <w:rPr>
          <w:rFonts w:ascii="Cambria" w:hAnsi="Cambria"/>
          <w:sz w:val="20"/>
        </w:rPr>
        <w:t>Entail high risk &amp; stimulate strong political considerations</w:t>
      </w:r>
    </w:p>
    <w:p w14:paraId="1AD53736" w14:textId="77777777" w:rsidR="003B027F" w:rsidRPr="004D6894" w:rsidRDefault="003B027F" w:rsidP="003B027F">
      <w:pPr>
        <w:pStyle w:val="Body"/>
        <w:rPr>
          <w:rFonts w:ascii="Cambria" w:hAnsi="Cambria"/>
          <w:sz w:val="20"/>
          <w:u w:val="single"/>
        </w:rPr>
      </w:pPr>
      <w:r w:rsidRPr="004D6894">
        <w:rPr>
          <w:rFonts w:ascii="Cambria" w:hAnsi="Cambria"/>
          <w:sz w:val="20"/>
          <w:u w:val="single"/>
        </w:rPr>
        <w:t xml:space="preserve">The </w:t>
      </w:r>
      <w:proofErr w:type="spellStart"/>
      <w:r w:rsidRPr="004D6894">
        <w:rPr>
          <w:rFonts w:ascii="Cambria" w:hAnsi="Cambria"/>
          <w:sz w:val="20"/>
          <w:u w:val="single"/>
        </w:rPr>
        <w:t>Compleat</w:t>
      </w:r>
      <w:proofErr w:type="spellEnd"/>
      <w:r w:rsidRPr="004D6894">
        <w:rPr>
          <w:rFonts w:ascii="Cambria" w:hAnsi="Cambria"/>
          <w:sz w:val="20"/>
          <w:u w:val="single"/>
        </w:rPr>
        <w:t xml:space="preserve"> Decision Maker – A Rational Decision-Making Model </w:t>
      </w:r>
    </w:p>
    <w:p w14:paraId="00B3D396" w14:textId="77777777" w:rsidR="003B027F" w:rsidRPr="004D6894" w:rsidRDefault="003B027F" w:rsidP="003B027F">
      <w:pPr>
        <w:pStyle w:val="Body"/>
        <w:numPr>
          <w:ilvl w:val="0"/>
          <w:numId w:val="101"/>
        </w:numPr>
        <w:contextualSpacing/>
        <w:rPr>
          <w:rFonts w:ascii="Cambria" w:hAnsi="Cambria"/>
          <w:b/>
          <w:sz w:val="20"/>
        </w:rPr>
      </w:pPr>
      <w:r w:rsidRPr="004D6894">
        <w:rPr>
          <w:rFonts w:ascii="Cambria" w:hAnsi="Cambria"/>
          <w:sz w:val="20"/>
          <w:highlight w:val="yellow"/>
        </w:rPr>
        <w:t>Rational Decision Making Process</w:t>
      </w:r>
      <w:r w:rsidRPr="004D6894">
        <w:rPr>
          <w:rFonts w:ascii="Cambria" w:hAnsi="Cambria"/>
          <w:sz w:val="20"/>
        </w:rPr>
        <w:t xml:space="preserve">: </w:t>
      </w:r>
      <w:r w:rsidRPr="004D6894">
        <w:rPr>
          <w:rFonts w:ascii="Cambria" w:hAnsi="Cambria"/>
          <w:color w:val="0000FF"/>
          <w:sz w:val="20"/>
        </w:rPr>
        <w:t xml:space="preserve">IDENTIFY PROBLEM </w:t>
      </w:r>
      <w:r w:rsidRPr="004D6894">
        <w:rPr>
          <w:rFonts w:ascii="Cambria" w:hAnsi="Cambria"/>
          <w:color w:val="0000FF"/>
          <w:sz w:val="20"/>
        </w:rPr>
        <w:sym w:font="Wingdings" w:char="F0E0"/>
      </w:r>
      <w:r w:rsidRPr="004D6894">
        <w:rPr>
          <w:rFonts w:ascii="Cambria" w:hAnsi="Cambria"/>
          <w:color w:val="0000FF"/>
          <w:sz w:val="20"/>
        </w:rPr>
        <w:t xml:space="preserve"> SEARCH FOR RELEVANT INFO </w:t>
      </w:r>
      <w:r w:rsidRPr="004D6894">
        <w:rPr>
          <w:rFonts w:ascii="Cambria" w:hAnsi="Cambria"/>
          <w:color w:val="0000FF"/>
          <w:sz w:val="20"/>
        </w:rPr>
        <w:sym w:font="Wingdings" w:char="F0E0"/>
      </w:r>
      <w:r w:rsidRPr="004D6894">
        <w:rPr>
          <w:rFonts w:ascii="Cambria" w:hAnsi="Cambria"/>
          <w:color w:val="0000FF"/>
          <w:sz w:val="20"/>
        </w:rPr>
        <w:t xml:space="preserve"> DEVELOP ALTERNATIVE SOLUTIONS TO THE PROBLEM </w:t>
      </w:r>
      <w:r w:rsidRPr="004D6894">
        <w:rPr>
          <w:rFonts w:ascii="Cambria" w:hAnsi="Cambria"/>
          <w:color w:val="0000FF"/>
          <w:sz w:val="20"/>
        </w:rPr>
        <w:sym w:font="Wingdings" w:char="F0E0"/>
      </w:r>
      <w:r w:rsidRPr="004D6894">
        <w:rPr>
          <w:rFonts w:ascii="Cambria" w:hAnsi="Cambria"/>
          <w:color w:val="0000FF"/>
          <w:sz w:val="20"/>
        </w:rPr>
        <w:t xml:space="preserve"> EVALUATE ALTERNATIVE SOLUTIONS </w:t>
      </w:r>
      <w:r w:rsidRPr="004D6894">
        <w:rPr>
          <w:rFonts w:ascii="Cambria" w:hAnsi="Cambria"/>
          <w:color w:val="0000FF"/>
          <w:sz w:val="20"/>
        </w:rPr>
        <w:sym w:font="Wingdings" w:char="F0E0"/>
      </w:r>
      <w:r w:rsidRPr="004D6894">
        <w:rPr>
          <w:rFonts w:ascii="Cambria" w:hAnsi="Cambria"/>
          <w:color w:val="0000FF"/>
          <w:sz w:val="20"/>
        </w:rPr>
        <w:t xml:space="preserve"> CHOOSE BEST SOLUTION </w:t>
      </w:r>
      <w:r w:rsidRPr="004D6894">
        <w:rPr>
          <w:rFonts w:ascii="Cambria" w:hAnsi="Cambria"/>
          <w:color w:val="0000FF"/>
          <w:sz w:val="20"/>
        </w:rPr>
        <w:sym w:font="Wingdings" w:char="F0E0"/>
      </w:r>
      <w:r w:rsidRPr="004D6894">
        <w:rPr>
          <w:rFonts w:ascii="Cambria" w:hAnsi="Cambria"/>
          <w:color w:val="0000FF"/>
          <w:sz w:val="20"/>
        </w:rPr>
        <w:t xml:space="preserve"> IMPLEMENT CHOSEN SOLUTION </w:t>
      </w:r>
      <w:r w:rsidRPr="004D6894">
        <w:rPr>
          <w:rFonts w:ascii="Cambria" w:hAnsi="Cambria"/>
          <w:color w:val="0000FF"/>
          <w:sz w:val="20"/>
        </w:rPr>
        <w:sym w:font="Wingdings" w:char="F0E0"/>
      </w:r>
      <w:r w:rsidRPr="004D6894">
        <w:rPr>
          <w:rFonts w:ascii="Cambria" w:hAnsi="Cambria"/>
          <w:color w:val="0000FF"/>
          <w:sz w:val="20"/>
        </w:rPr>
        <w:t xml:space="preserve"> MONITOR &amp; EVALUATE CHOSEN SOLUTION</w:t>
      </w:r>
    </w:p>
    <w:p w14:paraId="0DC8C11E" w14:textId="77777777" w:rsidR="003B027F" w:rsidRPr="004D6894" w:rsidRDefault="003B027F" w:rsidP="003B027F">
      <w:pPr>
        <w:pStyle w:val="Body"/>
        <w:numPr>
          <w:ilvl w:val="1"/>
          <w:numId w:val="101"/>
        </w:numPr>
        <w:contextualSpacing/>
        <w:rPr>
          <w:rFonts w:ascii="Cambria" w:hAnsi="Cambria"/>
          <w:b/>
          <w:sz w:val="20"/>
        </w:rPr>
      </w:pPr>
      <w:r w:rsidRPr="004D6894">
        <w:rPr>
          <w:rFonts w:ascii="Cambria" w:hAnsi="Cambria"/>
          <w:sz w:val="20"/>
        </w:rPr>
        <w:t xml:space="preserve">If difficulties occur at any point in the process, repetition/recycling may be affected </w:t>
      </w:r>
    </w:p>
    <w:p w14:paraId="69A54209" w14:textId="77777777" w:rsidR="003B027F" w:rsidRPr="004D6894" w:rsidRDefault="003B027F" w:rsidP="003B027F">
      <w:pPr>
        <w:pStyle w:val="Body"/>
        <w:rPr>
          <w:rFonts w:ascii="Cambria" w:hAnsi="Cambria"/>
          <w:sz w:val="20"/>
        </w:rPr>
      </w:pPr>
      <w:r w:rsidRPr="004D6894">
        <w:rPr>
          <w:rFonts w:ascii="Cambria" w:hAnsi="Cambria"/>
          <w:sz w:val="20"/>
        </w:rPr>
        <w:t>Perfect Vs. Bounded Rationality</w:t>
      </w:r>
    </w:p>
    <w:p w14:paraId="03E34A13" w14:textId="77777777" w:rsidR="003B027F" w:rsidRPr="004D6894" w:rsidRDefault="003B027F" w:rsidP="003B027F">
      <w:pPr>
        <w:pStyle w:val="Body"/>
        <w:numPr>
          <w:ilvl w:val="0"/>
          <w:numId w:val="101"/>
        </w:numPr>
        <w:contextualSpacing/>
        <w:rPr>
          <w:rFonts w:ascii="Cambria" w:hAnsi="Cambria"/>
          <w:b/>
          <w:sz w:val="20"/>
        </w:rPr>
      </w:pPr>
      <w:r w:rsidRPr="004D6894">
        <w:rPr>
          <w:rFonts w:ascii="Cambria" w:hAnsi="Cambria"/>
          <w:sz w:val="20"/>
          <w:highlight w:val="yellow"/>
        </w:rPr>
        <w:t>Perfect Rationality</w:t>
      </w:r>
      <w:r w:rsidRPr="004D6894">
        <w:rPr>
          <w:rFonts w:ascii="Cambria" w:hAnsi="Cambria"/>
          <w:sz w:val="20"/>
        </w:rPr>
        <w:t>: a decision strategy that is completely informed, perfectly logical, and oriented toward economic gain</w:t>
      </w:r>
    </w:p>
    <w:p w14:paraId="419D5AD2" w14:textId="77777777" w:rsidR="003B027F" w:rsidRPr="004D6894" w:rsidRDefault="003B027F" w:rsidP="003B027F">
      <w:pPr>
        <w:pStyle w:val="Body"/>
        <w:numPr>
          <w:ilvl w:val="1"/>
          <w:numId w:val="101"/>
        </w:numPr>
        <w:contextualSpacing/>
        <w:rPr>
          <w:rFonts w:ascii="Cambria" w:hAnsi="Cambria"/>
          <w:b/>
          <w:sz w:val="20"/>
        </w:rPr>
      </w:pPr>
      <w:r w:rsidRPr="004D6894">
        <w:rPr>
          <w:rFonts w:ascii="Cambria" w:hAnsi="Cambria"/>
          <w:sz w:val="20"/>
          <w:u w:val="single"/>
        </w:rPr>
        <w:t>Perfect Rationality = Economic Person who’s</w:t>
      </w:r>
      <w:r w:rsidRPr="004D6894">
        <w:rPr>
          <w:rFonts w:ascii="Cambria" w:hAnsi="Cambria"/>
          <w:sz w:val="20"/>
        </w:rPr>
        <w:t>:</w:t>
      </w:r>
    </w:p>
    <w:p w14:paraId="4CB212AA" w14:textId="77777777" w:rsidR="003B027F" w:rsidRPr="004D6894" w:rsidRDefault="003B027F" w:rsidP="003B027F">
      <w:pPr>
        <w:pStyle w:val="Body"/>
        <w:numPr>
          <w:ilvl w:val="2"/>
          <w:numId w:val="101"/>
        </w:numPr>
        <w:contextualSpacing/>
        <w:rPr>
          <w:rFonts w:ascii="Cambria" w:hAnsi="Cambria"/>
          <w:b/>
          <w:color w:val="FF0000"/>
          <w:sz w:val="20"/>
        </w:rPr>
      </w:pPr>
      <w:r w:rsidRPr="004D6894">
        <w:rPr>
          <w:rFonts w:ascii="Cambria" w:hAnsi="Cambria"/>
          <w:color w:val="FF0000"/>
          <w:sz w:val="20"/>
        </w:rPr>
        <w:t>Perfect, cool, calculating decision maker</w:t>
      </w:r>
    </w:p>
    <w:p w14:paraId="6682DE92" w14:textId="77777777" w:rsidR="003B027F" w:rsidRPr="004D6894" w:rsidRDefault="003B027F" w:rsidP="003B027F">
      <w:pPr>
        <w:pStyle w:val="Body"/>
        <w:numPr>
          <w:ilvl w:val="2"/>
          <w:numId w:val="101"/>
        </w:numPr>
        <w:contextualSpacing/>
        <w:rPr>
          <w:rFonts w:ascii="Cambria" w:hAnsi="Cambria"/>
          <w:color w:val="FF0000"/>
          <w:sz w:val="20"/>
        </w:rPr>
      </w:pPr>
      <w:r w:rsidRPr="004D6894">
        <w:rPr>
          <w:rFonts w:ascii="Cambria" w:hAnsi="Cambria"/>
          <w:color w:val="FF0000"/>
          <w:sz w:val="20"/>
        </w:rPr>
        <w:t xml:space="preserve">Can gather info about problems &amp; solutions without cost </w:t>
      </w:r>
      <w:r w:rsidRPr="004D6894">
        <w:rPr>
          <w:rFonts w:ascii="Cambria" w:hAnsi="Cambria"/>
          <w:color w:val="FF0000"/>
          <w:sz w:val="20"/>
        </w:rPr>
        <w:sym w:font="Wingdings" w:char="F0E0"/>
      </w:r>
      <w:r w:rsidRPr="004D6894">
        <w:rPr>
          <w:rFonts w:ascii="Cambria" w:hAnsi="Cambria"/>
          <w:color w:val="FF0000"/>
          <w:sz w:val="20"/>
        </w:rPr>
        <w:t xml:space="preserve"> completely informed</w:t>
      </w:r>
    </w:p>
    <w:p w14:paraId="45A16693" w14:textId="77777777" w:rsidR="003B027F" w:rsidRPr="004D6894" w:rsidRDefault="003B027F" w:rsidP="003B027F">
      <w:pPr>
        <w:pStyle w:val="Body"/>
        <w:numPr>
          <w:ilvl w:val="2"/>
          <w:numId w:val="101"/>
        </w:numPr>
        <w:contextualSpacing/>
        <w:rPr>
          <w:rFonts w:ascii="Cambria" w:hAnsi="Cambria"/>
          <w:b/>
          <w:color w:val="FF0000"/>
          <w:sz w:val="20"/>
        </w:rPr>
      </w:pPr>
      <w:r w:rsidRPr="004D6894">
        <w:rPr>
          <w:rFonts w:ascii="Cambria" w:hAnsi="Cambria"/>
          <w:color w:val="FF0000"/>
          <w:sz w:val="20"/>
        </w:rPr>
        <w:t>Logical</w:t>
      </w:r>
    </w:p>
    <w:p w14:paraId="5BE8DF94" w14:textId="77777777" w:rsidR="003B027F" w:rsidRPr="004D6894" w:rsidRDefault="003B027F" w:rsidP="003B027F">
      <w:pPr>
        <w:pStyle w:val="Body"/>
        <w:numPr>
          <w:ilvl w:val="2"/>
          <w:numId w:val="101"/>
        </w:numPr>
        <w:contextualSpacing/>
        <w:rPr>
          <w:rFonts w:ascii="Cambria" w:hAnsi="Cambria"/>
          <w:b/>
          <w:color w:val="FF0000"/>
          <w:sz w:val="20"/>
        </w:rPr>
      </w:pPr>
      <w:r w:rsidRPr="004D6894">
        <w:rPr>
          <w:rFonts w:ascii="Cambria" w:hAnsi="Cambria"/>
          <w:color w:val="FF0000"/>
          <w:sz w:val="20"/>
        </w:rPr>
        <w:t xml:space="preserve">Has 1 criterion for decision making </w:t>
      </w:r>
      <w:r w:rsidRPr="004D6894">
        <w:rPr>
          <w:rFonts w:ascii="Cambria" w:hAnsi="Cambria"/>
          <w:color w:val="FF0000"/>
          <w:sz w:val="20"/>
        </w:rPr>
        <w:sym w:font="Wingdings" w:char="F0E0"/>
      </w:r>
      <w:r w:rsidRPr="004D6894">
        <w:rPr>
          <w:rFonts w:ascii="Cambria" w:hAnsi="Cambria"/>
          <w:color w:val="FF0000"/>
          <w:sz w:val="20"/>
        </w:rPr>
        <w:t xml:space="preserve"> economic gain</w:t>
      </w:r>
    </w:p>
    <w:p w14:paraId="0FD62A3A" w14:textId="77777777" w:rsidR="003B027F" w:rsidRPr="004D6894" w:rsidRDefault="003B027F" w:rsidP="003B027F">
      <w:pPr>
        <w:pStyle w:val="Body"/>
        <w:numPr>
          <w:ilvl w:val="0"/>
          <w:numId w:val="101"/>
        </w:numPr>
        <w:contextualSpacing/>
        <w:rPr>
          <w:rFonts w:ascii="Cambria" w:hAnsi="Cambria"/>
          <w:b/>
          <w:sz w:val="20"/>
        </w:rPr>
      </w:pPr>
      <w:r w:rsidRPr="004D6894">
        <w:rPr>
          <w:rFonts w:ascii="Cambria" w:hAnsi="Cambria"/>
          <w:sz w:val="20"/>
        </w:rPr>
        <w:t xml:space="preserve">The characteristics of an economic person do not exist in real decision makers </w:t>
      </w:r>
      <w:r w:rsidRPr="004D6894">
        <w:rPr>
          <w:rFonts w:ascii="Cambria" w:hAnsi="Cambria"/>
          <w:sz w:val="20"/>
        </w:rPr>
        <w:sym w:font="Wingdings" w:char="F0E0"/>
      </w:r>
      <w:r w:rsidRPr="004D6894">
        <w:rPr>
          <w:rFonts w:ascii="Cambria" w:hAnsi="Cambria"/>
          <w:sz w:val="20"/>
        </w:rPr>
        <w:t xml:space="preserve"> </w:t>
      </w:r>
      <w:r w:rsidRPr="004D6894">
        <w:rPr>
          <w:rFonts w:ascii="Cambria" w:hAnsi="Cambria"/>
          <w:i/>
          <w:sz w:val="20"/>
          <w:u w:val="single"/>
        </w:rPr>
        <w:t>managers use bounded rationality!!!</w:t>
      </w:r>
    </w:p>
    <w:p w14:paraId="261EB768" w14:textId="77777777" w:rsidR="003B027F" w:rsidRPr="004D6894" w:rsidRDefault="003B027F" w:rsidP="003B027F">
      <w:pPr>
        <w:pStyle w:val="Body"/>
        <w:numPr>
          <w:ilvl w:val="0"/>
          <w:numId w:val="101"/>
        </w:numPr>
        <w:contextualSpacing/>
        <w:rPr>
          <w:rFonts w:ascii="Cambria" w:hAnsi="Cambria"/>
          <w:b/>
          <w:sz w:val="20"/>
        </w:rPr>
      </w:pPr>
      <w:r w:rsidRPr="004D6894">
        <w:rPr>
          <w:rFonts w:ascii="Cambria" w:hAnsi="Cambria"/>
          <w:sz w:val="20"/>
          <w:highlight w:val="yellow"/>
        </w:rPr>
        <w:t>Bounded Rationality</w:t>
      </w:r>
      <w:r w:rsidRPr="004D6894">
        <w:rPr>
          <w:rFonts w:ascii="Cambria" w:hAnsi="Cambria"/>
          <w:sz w:val="20"/>
        </w:rPr>
        <w:t>: a decision strategy that relies on limited info &amp; reflects time constraints and political considerations</w:t>
      </w:r>
    </w:p>
    <w:p w14:paraId="036EDD70" w14:textId="77777777" w:rsidR="003B027F" w:rsidRPr="004D6894" w:rsidRDefault="003B027F" w:rsidP="003B027F">
      <w:pPr>
        <w:pStyle w:val="Body"/>
        <w:numPr>
          <w:ilvl w:val="0"/>
          <w:numId w:val="101"/>
        </w:numPr>
        <w:contextualSpacing/>
        <w:rPr>
          <w:rFonts w:ascii="Cambria" w:hAnsi="Cambria"/>
          <w:b/>
          <w:sz w:val="20"/>
        </w:rPr>
      </w:pPr>
      <w:r w:rsidRPr="004D6894">
        <w:rPr>
          <w:rFonts w:ascii="Cambria" w:hAnsi="Cambria"/>
          <w:sz w:val="20"/>
          <w:highlight w:val="yellow"/>
        </w:rPr>
        <w:t>Framing</w:t>
      </w:r>
      <w:r w:rsidRPr="004D6894">
        <w:rPr>
          <w:rFonts w:ascii="Cambria" w:hAnsi="Cambria"/>
          <w:sz w:val="20"/>
        </w:rPr>
        <w:t>: aspects of the presentation of info about a problem that are assumed by decision makers</w:t>
      </w:r>
    </w:p>
    <w:p w14:paraId="4F31BE32" w14:textId="77777777" w:rsidR="003B027F" w:rsidRPr="004D6894" w:rsidRDefault="003B027F" w:rsidP="003B027F">
      <w:pPr>
        <w:pStyle w:val="Body"/>
        <w:numPr>
          <w:ilvl w:val="1"/>
          <w:numId w:val="101"/>
        </w:numPr>
        <w:contextualSpacing/>
        <w:rPr>
          <w:rFonts w:ascii="Cambria" w:hAnsi="Cambria"/>
          <w:b/>
          <w:sz w:val="20"/>
        </w:rPr>
      </w:pPr>
      <w:r w:rsidRPr="004D6894">
        <w:rPr>
          <w:rFonts w:ascii="Cambria" w:hAnsi="Cambria"/>
          <w:sz w:val="20"/>
          <w:u w:val="single"/>
        </w:rPr>
        <w:t>Includes</w:t>
      </w:r>
      <w:r w:rsidRPr="004D6894">
        <w:rPr>
          <w:rFonts w:ascii="Cambria" w:hAnsi="Cambria"/>
          <w:sz w:val="20"/>
        </w:rPr>
        <w:t xml:space="preserve">: assumptions about the boundaries of a problem, the possible outcomes of a decision, or the reference points used to decide if a decision is successful </w:t>
      </w:r>
    </w:p>
    <w:p w14:paraId="425A59F5" w14:textId="77777777" w:rsidR="003B027F" w:rsidRPr="004D6894" w:rsidRDefault="003B027F" w:rsidP="003B027F">
      <w:pPr>
        <w:pStyle w:val="Body"/>
        <w:numPr>
          <w:ilvl w:val="0"/>
          <w:numId w:val="101"/>
        </w:numPr>
        <w:contextualSpacing/>
        <w:rPr>
          <w:rFonts w:ascii="Cambria" w:hAnsi="Cambria"/>
          <w:b/>
          <w:sz w:val="20"/>
        </w:rPr>
      </w:pPr>
      <w:r w:rsidRPr="004D6894">
        <w:rPr>
          <w:rFonts w:ascii="Cambria" w:hAnsi="Cambria"/>
          <w:sz w:val="20"/>
          <w:highlight w:val="yellow"/>
        </w:rPr>
        <w:t>Cognitive Biases</w:t>
      </w:r>
      <w:r w:rsidRPr="004D6894">
        <w:rPr>
          <w:rFonts w:ascii="Cambria" w:hAnsi="Cambria"/>
          <w:sz w:val="20"/>
        </w:rPr>
        <w:t>: tendencies to acquire &amp; process info in an error-prone way</w:t>
      </w:r>
    </w:p>
    <w:p w14:paraId="1F39E505" w14:textId="77777777" w:rsidR="003B027F" w:rsidRPr="004D6894" w:rsidRDefault="003B027F" w:rsidP="003B027F">
      <w:pPr>
        <w:pStyle w:val="Body"/>
        <w:numPr>
          <w:ilvl w:val="1"/>
          <w:numId w:val="78"/>
        </w:numPr>
        <w:contextualSpacing/>
        <w:rPr>
          <w:rFonts w:ascii="Cambria" w:hAnsi="Cambria"/>
          <w:sz w:val="20"/>
        </w:rPr>
      </w:pPr>
      <w:r w:rsidRPr="004D6894">
        <w:rPr>
          <w:rFonts w:ascii="Cambria" w:hAnsi="Cambria"/>
          <w:sz w:val="20"/>
        </w:rPr>
        <w:t xml:space="preserve">Can improve decision making efficiency but frequently lead to serious ERRORS IN JUDGMENT </w:t>
      </w:r>
    </w:p>
    <w:p w14:paraId="0B13C291" w14:textId="77777777" w:rsidR="003B027F" w:rsidRPr="004D6894" w:rsidRDefault="003B027F" w:rsidP="003B027F">
      <w:pPr>
        <w:pStyle w:val="Body"/>
        <w:rPr>
          <w:rFonts w:ascii="Cambria" w:hAnsi="Cambria"/>
          <w:sz w:val="20"/>
        </w:rPr>
      </w:pPr>
      <w:r w:rsidRPr="004D6894">
        <w:rPr>
          <w:rFonts w:ascii="Cambria" w:hAnsi="Cambria"/>
          <w:sz w:val="20"/>
          <w:highlight w:val="magenta"/>
        </w:rPr>
        <w:t>1) PROBLEM IDENTIFICATION AND FRAMING</w:t>
      </w:r>
    </w:p>
    <w:p w14:paraId="101BEEAC" w14:textId="77777777" w:rsidR="003B027F" w:rsidRPr="004D6894" w:rsidRDefault="003B027F" w:rsidP="003B027F">
      <w:pPr>
        <w:pStyle w:val="Body"/>
        <w:numPr>
          <w:ilvl w:val="0"/>
          <w:numId w:val="102"/>
        </w:numPr>
        <w:contextualSpacing/>
        <w:rPr>
          <w:rFonts w:ascii="Cambria" w:hAnsi="Cambria"/>
          <w:b/>
          <w:sz w:val="20"/>
        </w:rPr>
      </w:pPr>
      <w:r w:rsidRPr="004D6894">
        <w:rPr>
          <w:rFonts w:ascii="Cambria" w:hAnsi="Cambria"/>
          <w:sz w:val="20"/>
        </w:rPr>
        <w:t xml:space="preserve">The perfectly rational decision maker should be a great problem identifier </w:t>
      </w:r>
    </w:p>
    <w:p w14:paraId="1AA00697" w14:textId="77777777" w:rsidR="003B027F" w:rsidRPr="004D6894" w:rsidRDefault="003B027F" w:rsidP="003B027F">
      <w:pPr>
        <w:pStyle w:val="Body"/>
        <w:numPr>
          <w:ilvl w:val="0"/>
          <w:numId w:val="102"/>
        </w:numPr>
        <w:contextualSpacing/>
        <w:rPr>
          <w:rFonts w:ascii="Cambria" w:hAnsi="Cambria"/>
          <w:b/>
          <w:sz w:val="20"/>
        </w:rPr>
      </w:pPr>
      <w:r w:rsidRPr="004D6894">
        <w:rPr>
          <w:rFonts w:ascii="Cambria" w:hAnsi="Cambria"/>
          <w:sz w:val="20"/>
          <w:u w:val="single"/>
        </w:rPr>
        <w:t>Bounded rationality can lead to the following difficulties in problem identification:</w:t>
      </w:r>
    </w:p>
    <w:p w14:paraId="08299AFD" w14:textId="77777777" w:rsidR="003B027F" w:rsidRPr="004D6894" w:rsidRDefault="003B027F" w:rsidP="003B027F">
      <w:pPr>
        <w:pStyle w:val="Body"/>
        <w:numPr>
          <w:ilvl w:val="1"/>
          <w:numId w:val="102"/>
        </w:numPr>
        <w:contextualSpacing/>
        <w:rPr>
          <w:rFonts w:ascii="Cambria" w:hAnsi="Cambria"/>
          <w:sz w:val="20"/>
        </w:rPr>
      </w:pPr>
      <w:r w:rsidRPr="004D6894">
        <w:rPr>
          <w:rFonts w:ascii="Cambria" w:hAnsi="Cambria"/>
          <w:i/>
          <w:color w:val="FF0000"/>
          <w:sz w:val="20"/>
        </w:rPr>
        <w:t>Perceptual Defense</w:t>
      </w:r>
      <w:r w:rsidRPr="004D6894">
        <w:rPr>
          <w:rFonts w:ascii="Cambria" w:hAnsi="Cambria"/>
          <w:i/>
          <w:sz w:val="20"/>
        </w:rPr>
        <w:t xml:space="preserve"> </w:t>
      </w:r>
      <w:r w:rsidRPr="004D6894">
        <w:rPr>
          <w:rFonts w:ascii="Cambria" w:hAnsi="Cambria"/>
          <w:sz w:val="20"/>
        </w:rPr>
        <w:sym w:font="Wingdings" w:char="F0E0"/>
      </w:r>
      <w:r w:rsidRPr="004D6894">
        <w:rPr>
          <w:rFonts w:ascii="Cambria" w:hAnsi="Cambria"/>
          <w:i/>
          <w:sz w:val="20"/>
        </w:rPr>
        <w:t xml:space="preserve"> </w:t>
      </w:r>
      <w:r w:rsidRPr="004D6894">
        <w:rPr>
          <w:rFonts w:ascii="Cambria" w:hAnsi="Cambria"/>
          <w:sz w:val="20"/>
        </w:rPr>
        <w:t xml:space="preserve">perceptual system may act to defend perceiver against unpleasant perceptions   </w:t>
      </w:r>
    </w:p>
    <w:p w14:paraId="3F2B7E01" w14:textId="77777777" w:rsidR="003B027F" w:rsidRPr="004D6894" w:rsidRDefault="003B027F" w:rsidP="003B027F">
      <w:pPr>
        <w:pStyle w:val="Body"/>
        <w:numPr>
          <w:ilvl w:val="1"/>
          <w:numId w:val="102"/>
        </w:numPr>
        <w:contextualSpacing/>
        <w:rPr>
          <w:rFonts w:ascii="Cambria" w:hAnsi="Cambria"/>
          <w:sz w:val="20"/>
        </w:rPr>
      </w:pPr>
      <w:r w:rsidRPr="004D6894">
        <w:rPr>
          <w:rFonts w:ascii="Cambria" w:hAnsi="Cambria"/>
          <w:i/>
          <w:color w:val="FF0000"/>
          <w:sz w:val="20"/>
        </w:rPr>
        <w:t>Problem Defined in Terms of Functional Specialty</w:t>
      </w:r>
      <w:r w:rsidRPr="004D6894">
        <w:rPr>
          <w:rFonts w:ascii="Cambria" w:hAnsi="Cambria"/>
          <w:i/>
          <w:sz w:val="20"/>
        </w:rPr>
        <w:t xml:space="preserve"> </w:t>
      </w:r>
      <w:r w:rsidRPr="004D6894">
        <w:rPr>
          <w:rFonts w:ascii="Cambria" w:hAnsi="Cambria"/>
          <w:sz w:val="20"/>
        </w:rPr>
        <w:sym w:font="Wingdings" w:char="F0E0"/>
      </w:r>
      <w:r w:rsidRPr="004D6894">
        <w:rPr>
          <w:rFonts w:ascii="Cambria" w:hAnsi="Cambria"/>
          <w:i/>
          <w:sz w:val="20"/>
        </w:rPr>
        <w:t xml:space="preserve"> </w:t>
      </w:r>
      <w:r w:rsidRPr="004D6894">
        <w:rPr>
          <w:rFonts w:ascii="Cambria" w:hAnsi="Cambria"/>
          <w:sz w:val="20"/>
        </w:rPr>
        <w:t>selective perception can cause decision makers to view a problem as being in the domain of their own specialty even when some other perspective might be warranted</w:t>
      </w:r>
    </w:p>
    <w:p w14:paraId="028DB8A5" w14:textId="77777777" w:rsidR="003B027F" w:rsidRPr="004D6894" w:rsidRDefault="003B027F" w:rsidP="003B027F">
      <w:pPr>
        <w:pStyle w:val="Body"/>
        <w:numPr>
          <w:ilvl w:val="1"/>
          <w:numId w:val="102"/>
        </w:numPr>
        <w:contextualSpacing/>
        <w:rPr>
          <w:rFonts w:ascii="Cambria" w:hAnsi="Cambria"/>
          <w:b/>
          <w:sz w:val="20"/>
        </w:rPr>
      </w:pPr>
      <w:r w:rsidRPr="004D6894">
        <w:rPr>
          <w:rFonts w:ascii="Cambria" w:hAnsi="Cambria"/>
          <w:i/>
          <w:color w:val="FF0000"/>
          <w:sz w:val="20"/>
        </w:rPr>
        <w:t xml:space="preserve">Problem Defined in Terms of Solution </w:t>
      </w:r>
      <w:r w:rsidRPr="004D6894">
        <w:rPr>
          <w:rFonts w:ascii="Cambria" w:hAnsi="Cambria"/>
          <w:sz w:val="20"/>
        </w:rPr>
        <w:sym w:font="Wingdings" w:char="F0E0"/>
      </w:r>
      <w:r w:rsidRPr="004D6894">
        <w:rPr>
          <w:rFonts w:ascii="Cambria" w:hAnsi="Cambria"/>
          <w:i/>
          <w:sz w:val="20"/>
        </w:rPr>
        <w:t xml:space="preserve"> </w:t>
      </w:r>
      <w:r w:rsidRPr="004D6894">
        <w:rPr>
          <w:rFonts w:ascii="Cambria" w:hAnsi="Cambria"/>
          <w:sz w:val="20"/>
        </w:rPr>
        <w:t>jumping to conclusions short-circuits the rational decision making process</w:t>
      </w:r>
    </w:p>
    <w:p w14:paraId="11F141F9" w14:textId="77777777" w:rsidR="003B027F" w:rsidRPr="004D6894" w:rsidRDefault="003B027F" w:rsidP="003B027F">
      <w:pPr>
        <w:pStyle w:val="Body"/>
        <w:numPr>
          <w:ilvl w:val="1"/>
          <w:numId w:val="102"/>
        </w:numPr>
        <w:contextualSpacing/>
        <w:rPr>
          <w:rFonts w:ascii="Cambria" w:hAnsi="Cambria"/>
          <w:b/>
          <w:sz w:val="20"/>
        </w:rPr>
      </w:pPr>
      <w:r w:rsidRPr="004D6894">
        <w:rPr>
          <w:rFonts w:ascii="Cambria" w:hAnsi="Cambria"/>
          <w:i/>
          <w:color w:val="FF0000"/>
          <w:sz w:val="20"/>
        </w:rPr>
        <w:t xml:space="preserve">Problem Diagnosed in Terms of Symptoms </w:t>
      </w:r>
      <w:r w:rsidRPr="004D6894">
        <w:rPr>
          <w:rFonts w:ascii="Cambria" w:hAnsi="Cambria"/>
          <w:sz w:val="20"/>
        </w:rPr>
        <w:sym w:font="Wingdings" w:char="F0E0"/>
      </w:r>
      <w:r w:rsidRPr="004D6894">
        <w:rPr>
          <w:rFonts w:ascii="Cambria" w:hAnsi="Cambria"/>
          <w:sz w:val="20"/>
        </w:rPr>
        <w:t xml:space="preserve"> a concentration on surface symptoms will provide the decision maker with few clues about an adequate solution </w:t>
      </w:r>
    </w:p>
    <w:p w14:paraId="6F7CB17E" w14:textId="77777777" w:rsidR="003B027F" w:rsidRPr="004D6894" w:rsidRDefault="003B027F" w:rsidP="003B027F">
      <w:pPr>
        <w:pStyle w:val="Body"/>
        <w:numPr>
          <w:ilvl w:val="2"/>
          <w:numId w:val="102"/>
        </w:numPr>
        <w:contextualSpacing/>
        <w:rPr>
          <w:rFonts w:ascii="Cambria" w:hAnsi="Cambria"/>
          <w:b/>
          <w:sz w:val="20"/>
        </w:rPr>
      </w:pPr>
      <w:r w:rsidRPr="004D6894">
        <w:rPr>
          <w:rFonts w:ascii="Cambria" w:hAnsi="Cambria"/>
          <w:sz w:val="20"/>
        </w:rPr>
        <w:t>Ex. blaming a flood on the river</w:t>
      </w:r>
    </w:p>
    <w:p w14:paraId="1DB21CEC" w14:textId="77777777" w:rsidR="003B027F" w:rsidRPr="004D6894" w:rsidRDefault="003B027F" w:rsidP="003B027F">
      <w:pPr>
        <w:pStyle w:val="Body"/>
        <w:numPr>
          <w:ilvl w:val="0"/>
          <w:numId w:val="102"/>
        </w:numPr>
        <w:contextualSpacing/>
        <w:rPr>
          <w:rFonts w:ascii="Cambria" w:hAnsi="Cambria"/>
          <w:b/>
          <w:sz w:val="20"/>
        </w:rPr>
      </w:pPr>
      <w:r w:rsidRPr="004D6894">
        <w:rPr>
          <w:rFonts w:ascii="Cambria" w:hAnsi="Cambria"/>
          <w:sz w:val="20"/>
        </w:rPr>
        <w:t xml:space="preserve">Once a problem = identified, it’s framed </w:t>
      </w:r>
      <w:r w:rsidRPr="004D6894">
        <w:rPr>
          <w:rFonts w:ascii="Cambria" w:hAnsi="Cambria"/>
          <w:sz w:val="20"/>
        </w:rPr>
        <w:sym w:font="Wingdings" w:char="F0E0"/>
      </w:r>
      <w:r w:rsidRPr="004D6894">
        <w:rPr>
          <w:rFonts w:ascii="Cambria" w:hAnsi="Cambria"/>
          <w:sz w:val="20"/>
        </w:rPr>
        <w:t xml:space="preserve"> diff frames can lead to diff decisions</w:t>
      </w:r>
    </w:p>
    <w:p w14:paraId="550C3DCF" w14:textId="77777777" w:rsidR="003B027F" w:rsidRPr="004D6894" w:rsidRDefault="003B027F" w:rsidP="003B027F">
      <w:pPr>
        <w:pStyle w:val="Body"/>
        <w:numPr>
          <w:ilvl w:val="0"/>
          <w:numId w:val="102"/>
        </w:numPr>
        <w:contextualSpacing/>
        <w:rPr>
          <w:rFonts w:ascii="Cambria" w:hAnsi="Cambria"/>
          <w:b/>
          <w:sz w:val="20"/>
        </w:rPr>
      </w:pPr>
      <w:r w:rsidRPr="004D6894">
        <w:rPr>
          <w:rFonts w:ascii="Cambria" w:hAnsi="Cambria"/>
          <w:sz w:val="20"/>
        </w:rPr>
        <w:t>Rational decision makers should be self-conscious re: how they frame problems</w:t>
      </w:r>
    </w:p>
    <w:p w14:paraId="51AC1141" w14:textId="77777777" w:rsidR="003B027F" w:rsidRPr="004D6894" w:rsidRDefault="003B027F" w:rsidP="003B027F">
      <w:pPr>
        <w:pStyle w:val="Body"/>
        <w:numPr>
          <w:ilvl w:val="0"/>
          <w:numId w:val="102"/>
        </w:numPr>
        <w:contextualSpacing/>
        <w:rPr>
          <w:rFonts w:ascii="Cambria" w:hAnsi="Cambria"/>
          <w:b/>
          <w:sz w:val="20"/>
        </w:rPr>
      </w:pPr>
      <w:r w:rsidRPr="004D6894">
        <w:rPr>
          <w:rFonts w:ascii="Cambria" w:hAnsi="Cambria"/>
          <w:sz w:val="20"/>
        </w:rPr>
        <w:t xml:space="preserve">Decision makers should avoid overarching, universal frames </w:t>
      </w:r>
    </w:p>
    <w:p w14:paraId="511EC966" w14:textId="77777777" w:rsidR="003B027F" w:rsidRPr="004D6894" w:rsidRDefault="003B027F" w:rsidP="003B027F">
      <w:pPr>
        <w:pStyle w:val="Body"/>
        <w:rPr>
          <w:rFonts w:ascii="Cambria" w:hAnsi="Cambria"/>
          <w:sz w:val="20"/>
        </w:rPr>
      </w:pPr>
      <w:r w:rsidRPr="004D6894">
        <w:rPr>
          <w:rFonts w:ascii="Cambria" w:hAnsi="Cambria"/>
          <w:sz w:val="20"/>
          <w:highlight w:val="magenta"/>
        </w:rPr>
        <w:t>2) INFO SEARCH</w:t>
      </w:r>
    </w:p>
    <w:p w14:paraId="25211F47" w14:textId="77777777" w:rsidR="003B027F" w:rsidRPr="004D6894" w:rsidRDefault="003B027F" w:rsidP="003B027F">
      <w:pPr>
        <w:pStyle w:val="Body"/>
        <w:numPr>
          <w:ilvl w:val="0"/>
          <w:numId w:val="103"/>
        </w:numPr>
        <w:contextualSpacing/>
        <w:rPr>
          <w:rFonts w:ascii="Cambria" w:hAnsi="Cambria"/>
          <w:b/>
          <w:sz w:val="20"/>
        </w:rPr>
      </w:pPr>
      <w:r w:rsidRPr="004D6894">
        <w:rPr>
          <w:rFonts w:ascii="Cambria" w:hAnsi="Cambria"/>
          <w:sz w:val="20"/>
        </w:rPr>
        <w:t>Info search may clarify the nature/extent of the problem &amp; begin to suggest alternative solutions</w:t>
      </w:r>
    </w:p>
    <w:p w14:paraId="02B9BCBD" w14:textId="77777777" w:rsidR="003B027F" w:rsidRPr="004D6894" w:rsidRDefault="003B027F" w:rsidP="003B027F">
      <w:pPr>
        <w:pStyle w:val="Body"/>
        <w:numPr>
          <w:ilvl w:val="0"/>
          <w:numId w:val="103"/>
        </w:numPr>
        <w:contextualSpacing/>
        <w:rPr>
          <w:rFonts w:ascii="Cambria" w:hAnsi="Cambria"/>
          <w:b/>
          <w:sz w:val="20"/>
        </w:rPr>
      </w:pPr>
      <w:r w:rsidRPr="004D6894">
        <w:rPr>
          <w:rFonts w:ascii="Cambria" w:hAnsi="Cambria"/>
          <w:sz w:val="20"/>
        </w:rPr>
        <w:t>Our perfectly rational Economic Person is in good shape at this 2</w:t>
      </w:r>
      <w:r w:rsidRPr="004D6894">
        <w:rPr>
          <w:rFonts w:ascii="Cambria" w:hAnsi="Cambria"/>
          <w:sz w:val="20"/>
          <w:vertAlign w:val="superscript"/>
        </w:rPr>
        <w:t>nd</w:t>
      </w:r>
      <w:r w:rsidRPr="004D6894">
        <w:rPr>
          <w:rFonts w:ascii="Cambria" w:hAnsi="Cambria"/>
          <w:sz w:val="20"/>
        </w:rPr>
        <w:t xml:space="preserve"> stage </w:t>
      </w:r>
    </w:p>
    <w:p w14:paraId="2A8A5F40" w14:textId="77777777" w:rsidR="003B027F" w:rsidRPr="004D6894" w:rsidRDefault="003B027F" w:rsidP="003B027F">
      <w:pPr>
        <w:pStyle w:val="Body"/>
        <w:numPr>
          <w:ilvl w:val="0"/>
          <w:numId w:val="103"/>
        </w:numPr>
        <w:contextualSpacing/>
        <w:rPr>
          <w:rFonts w:ascii="Cambria" w:hAnsi="Cambria"/>
          <w:b/>
          <w:sz w:val="20"/>
        </w:rPr>
      </w:pPr>
      <w:r w:rsidRPr="004D6894">
        <w:rPr>
          <w:rFonts w:ascii="Cambria" w:hAnsi="Cambria"/>
          <w:sz w:val="20"/>
        </w:rPr>
        <w:t xml:space="preserve">Bounded Rationality = not in good shape </w:t>
      </w:r>
      <w:r w:rsidRPr="004D6894">
        <w:rPr>
          <w:rFonts w:ascii="Cambria" w:hAnsi="Cambria"/>
          <w:sz w:val="20"/>
        </w:rPr>
        <w:sym w:font="Wingdings" w:char="F0E0"/>
      </w:r>
      <w:r w:rsidRPr="004D6894">
        <w:rPr>
          <w:rFonts w:ascii="Cambria" w:hAnsi="Cambria"/>
          <w:sz w:val="20"/>
        </w:rPr>
        <w:t xml:space="preserve"> info search can be slow &amp; costly </w:t>
      </w:r>
    </w:p>
    <w:p w14:paraId="1974E3C2" w14:textId="77777777" w:rsidR="003B027F" w:rsidRPr="004D6894" w:rsidRDefault="003B027F" w:rsidP="003B027F">
      <w:pPr>
        <w:pStyle w:val="Body"/>
        <w:rPr>
          <w:rFonts w:ascii="Cambria" w:hAnsi="Cambria"/>
          <w:sz w:val="20"/>
        </w:rPr>
      </w:pPr>
      <w:r w:rsidRPr="004D6894">
        <w:rPr>
          <w:rFonts w:ascii="Cambria" w:hAnsi="Cambria"/>
          <w:sz w:val="20"/>
        </w:rPr>
        <w:t>Too Little Information</w:t>
      </w:r>
    </w:p>
    <w:p w14:paraId="34525B39" w14:textId="77777777" w:rsidR="003B027F" w:rsidRPr="004D6894" w:rsidRDefault="003B027F" w:rsidP="003B027F">
      <w:pPr>
        <w:pStyle w:val="Body"/>
        <w:numPr>
          <w:ilvl w:val="0"/>
          <w:numId w:val="104"/>
        </w:numPr>
        <w:contextualSpacing/>
        <w:rPr>
          <w:rFonts w:ascii="Cambria" w:hAnsi="Cambria"/>
          <w:b/>
          <w:sz w:val="20"/>
        </w:rPr>
      </w:pPr>
      <w:r w:rsidRPr="004D6894">
        <w:rPr>
          <w:rFonts w:ascii="Cambria" w:hAnsi="Cambria"/>
          <w:sz w:val="20"/>
        </w:rPr>
        <w:t xml:space="preserve">Mentally Lazy </w:t>
      </w:r>
      <w:r w:rsidRPr="004D6894">
        <w:rPr>
          <w:rFonts w:ascii="Cambria" w:hAnsi="Cambria"/>
          <w:sz w:val="20"/>
        </w:rPr>
        <w:sym w:font="Wingdings" w:char="F0E0"/>
      </w:r>
      <w:r w:rsidRPr="004D6894">
        <w:rPr>
          <w:rFonts w:ascii="Cambria" w:hAnsi="Cambria"/>
          <w:sz w:val="20"/>
        </w:rPr>
        <w:t xml:space="preserve"> use whatever info is readily available </w:t>
      </w:r>
      <w:r w:rsidRPr="004D6894">
        <w:rPr>
          <w:rFonts w:ascii="Cambria" w:hAnsi="Cambria"/>
          <w:sz w:val="20"/>
        </w:rPr>
        <w:sym w:font="Wingdings" w:char="F0E0"/>
      </w:r>
      <w:r w:rsidRPr="004D6894">
        <w:rPr>
          <w:rFonts w:ascii="Cambria" w:hAnsi="Cambria"/>
          <w:sz w:val="20"/>
        </w:rPr>
        <w:t xml:space="preserve"> we tend to remember </w:t>
      </w:r>
      <w:r w:rsidRPr="004D6894">
        <w:rPr>
          <w:rFonts w:ascii="Cambria" w:hAnsi="Cambria"/>
          <w:i/>
          <w:sz w:val="20"/>
        </w:rPr>
        <w:t>vivid/recent</w:t>
      </w:r>
      <w:r w:rsidRPr="004D6894">
        <w:rPr>
          <w:rFonts w:ascii="Cambria" w:hAnsi="Cambria"/>
          <w:sz w:val="20"/>
        </w:rPr>
        <w:t xml:space="preserve"> events (even if irrelevant in context of current problem), thus curtailing our info search &amp; relying on familiar experience</w:t>
      </w:r>
    </w:p>
    <w:p w14:paraId="56827A10" w14:textId="77777777" w:rsidR="003B027F" w:rsidRPr="004D6894" w:rsidRDefault="003B027F" w:rsidP="003B027F">
      <w:pPr>
        <w:pStyle w:val="Body"/>
        <w:numPr>
          <w:ilvl w:val="0"/>
          <w:numId w:val="104"/>
        </w:numPr>
        <w:contextualSpacing/>
        <w:rPr>
          <w:rFonts w:ascii="Cambria" w:hAnsi="Cambria"/>
          <w:b/>
          <w:sz w:val="20"/>
        </w:rPr>
      </w:pPr>
      <w:r w:rsidRPr="004D6894">
        <w:rPr>
          <w:rFonts w:ascii="Cambria" w:hAnsi="Cambria"/>
          <w:sz w:val="20"/>
          <w:highlight w:val="yellow"/>
        </w:rPr>
        <w:t>Confirmation Bias</w:t>
      </w:r>
      <w:r w:rsidRPr="004D6894">
        <w:rPr>
          <w:rFonts w:ascii="Cambria" w:hAnsi="Cambria"/>
          <w:sz w:val="20"/>
        </w:rPr>
        <w:t xml:space="preserve">: tendency to seek out info that conforms to one’s own definition of or solution to a problem </w:t>
      </w:r>
      <w:r w:rsidRPr="004D6894">
        <w:rPr>
          <w:rFonts w:ascii="Cambria" w:hAnsi="Cambria"/>
          <w:sz w:val="20"/>
        </w:rPr>
        <w:sym w:font="Wingdings" w:char="F0E0"/>
      </w:r>
      <w:r w:rsidRPr="004D6894">
        <w:rPr>
          <w:rFonts w:ascii="Cambria" w:hAnsi="Cambria"/>
          <w:sz w:val="20"/>
        </w:rPr>
        <w:t xml:space="preserve"> overconfidence in decision making </w:t>
      </w:r>
    </w:p>
    <w:p w14:paraId="6691A847" w14:textId="77777777" w:rsidR="003B027F" w:rsidRPr="004D6894" w:rsidRDefault="003B027F" w:rsidP="003B027F">
      <w:pPr>
        <w:pStyle w:val="Body"/>
        <w:numPr>
          <w:ilvl w:val="1"/>
          <w:numId w:val="78"/>
        </w:numPr>
        <w:contextualSpacing/>
        <w:rPr>
          <w:rFonts w:ascii="Cambria" w:hAnsi="Cambria"/>
          <w:b/>
          <w:sz w:val="20"/>
        </w:rPr>
      </w:pPr>
      <w:r w:rsidRPr="004D6894">
        <w:rPr>
          <w:rFonts w:ascii="Cambria" w:hAnsi="Cambria"/>
          <w:sz w:val="20"/>
        </w:rPr>
        <w:t>Leads to “decision-based evidence making” rather than “evidence based decision making”</w:t>
      </w:r>
    </w:p>
    <w:p w14:paraId="7CF19E48" w14:textId="77777777" w:rsidR="003B027F" w:rsidRPr="004D6894" w:rsidRDefault="003B027F" w:rsidP="003B027F">
      <w:pPr>
        <w:pStyle w:val="Body"/>
        <w:rPr>
          <w:rFonts w:ascii="Cambria" w:hAnsi="Cambria"/>
          <w:sz w:val="20"/>
        </w:rPr>
      </w:pPr>
      <w:r w:rsidRPr="004D6894">
        <w:rPr>
          <w:rFonts w:ascii="Cambria" w:hAnsi="Cambria"/>
          <w:sz w:val="20"/>
        </w:rPr>
        <w:t>Too Much Information</w:t>
      </w:r>
    </w:p>
    <w:p w14:paraId="5C521EF9" w14:textId="77777777" w:rsidR="003B027F" w:rsidRPr="004D6894" w:rsidRDefault="003B027F" w:rsidP="003B027F">
      <w:pPr>
        <w:pStyle w:val="Body"/>
        <w:numPr>
          <w:ilvl w:val="0"/>
          <w:numId w:val="105"/>
        </w:numPr>
        <w:contextualSpacing/>
        <w:rPr>
          <w:rFonts w:ascii="Cambria" w:hAnsi="Cambria"/>
          <w:b/>
          <w:sz w:val="20"/>
        </w:rPr>
      </w:pPr>
      <w:r w:rsidRPr="004D6894">
        <w:rPr>
          <w:rFonts w:ascii="Cambria" w:hAnsi="Cambria"/>
          <w:sz w:val="20"/>
          <w:highlight w:val="yellow"/>
        </w:rPr>
        <w:t>Information Overload</w:t>
      </w:r>
      <w:r w:rsidRPr="004D6894">
        <w:rPr>
          <w:rFonts w:ascii="Cambria" w:hAnsi="Cambria"/>
          <w:sz w:val="20"/>
        </w:rPr>
        <w:t>: reception of more info than is necessary to make effective decisions</w:t>
      </w:r>
    </w:p>
    <w:p w14:paraId="557B292C" w14:textId="77777777" w:rsidR="003B027F" w:rsidRPr="004D6894" w:rsidRDefault="003B027F" w:rsidP="003B027F">
      <w:pPr>
        <w:pStyle w:val="Body"/>
        <w:numPr>
          <w:ilvl w:val="1"/>
          <w:numId w:val="105"/>
        </w:numPr>
        <w:contextualSpacing/>
        <w:rPr>
          <w:rFonts w:ascii="Cambria" w:hAnsi="Cambria"/>
          <w:b/>
          <w:sz w:val="20"/>
        </w:rPr>
      </w:pPr>
      <w:r w:rsidRPr="004D6894">
        <w:rPr>
          <w:rFonts w:ascii="Cambria" w:hAnsi="Cambria"/>
          <w:sz w:val="20"/>
        </w:rPr>
        <w:t>Can lead to errors, omissions, delays and cutting corners</w:t>
      </w:r>
    </w:p>
    <w:p w14:paraId="70E75A58" w14:textId="77777777" w:rsidR="003B027F" w:rsidRPr="004D6894" w:rsidRDefault="003B027F" w:rsidP="003B027F">
      <w:pPr>
        <w:pStyle w:val="Body"/>
        <w:numPr>
          <w:ilvl w:val="1"/>
          <w:numId w:val="105"/>
        </w:numPr>
        <w:contextualSpacing/>
        <w:rPr>
          <w:rFonts w:ascii="Cambria" w:hAnsi="Cambria"/>
          <w:b/>
          <w:sz w:val="20"/>
        </w:rPr>
      </w:pPr>
      <w:r w:rsidRPr="004D6894">
        <w:rPr>
          <w:rFonts w:ascii="Cambria" w:hAnsi="Cambria"/>
          <w:sz w:val="20"/>
        </w:rPr>
        <w:t xml:space="preserve">Sometimes if you use all info at hand it makes for low-quality decisions </w:t>
      </w:r>
    </w:p>
    <w:p w14:paraId="7681C83E" w14:textId="77777777" w:rsidR="003B027F" w:rsidRPr="004D6894" w:rsidRDefault="003B027F" w:rsidP="003B027F">
      <w:pPr>
        <w:pStyle w:val="Body"/>
        <w:numPr>
          <w:ilvl w:val="0"/>
          <w:numId w:val="105"/>
        </w:numPr>
        <w:contextualSpacing/>
        <w:rPr>
          <w:rFonts w:ascii="Cambria" w:hAnsi="Cambria"/>
          <w:b/>
          <w:sz w:val="20"/>
        </w:rPr>
      </w:pPr>
      <w:r w:rsidRPr="004D6894">
        <w:rPr>
          <w:rFonts w:ascii="Cambria" w:hAnsi="Cambria"/>
          <w:sz w:val="20"/>
        </w:rPr>
        <w:t xml:space="preserve">Decision makers seem to </w:t>
      </w:r>
      <w:r w:rsidRPr="004D6894">
        <w:rPr>
          <w:rFonts w:ascii="Cambria" w:hAnsi="Cambria"/>
          <w:sz w:val="20"/>
          <w:u w:val="single"/>
        </w:rPr>
        <w:t>THINK</w:t>
      </w:r>
      <w:r w:rsidRPr="004D6894">
        <w:rPr>
          <w:rFonts w:ascii="Cambria" w:hAnsi="Cambria"/>
          <w:sz w:val="20"/>
        </w:rPr>
        <w:t xml:space="preserve"> that more is better b/c:</w:t>
      </w:r>
    </w:p>
    <w:p w14:paraId="6BEBF07A" w14:textId="77777777" w:rsidR="003B027F" w:rsidRPr="004D6894" w:rsidRDefault="003B027F" w:rsidP="003B027F">
      <w:pPr>
        <w:pStyle w:val="Body"/>
        <w:numPr>
          <w:ilvl w:val="1"/>
          <w:numId w:val="80"/>
        </w:numPr>
        <w:contextualSpacing/>
        <w:rPr>
          <w:rFonts w:ascii="Cambria" w:hAnsi="Cambria"/>
          <w:b/>
          <w:color w:val="FF0000"/>
          <w:sz w:val="20"/>
        </w:rPr>
      </w:pPr>
      <w:r w:rsidRPr="004D6894">
        <w:rPr>
          <w:rFonts w:ascii="Cambria" w:hAnsi="Cambria"/>
          <w:color w:val="FF0000"/>
          <w:sz w:val="20"/>
        </w:rPr>
        <w:t xml:space="preserve">Confidence in decision increases with more info </w:t>
      </w:r>
    </w:p>
    <w:p w14:paraId="55755F32" w14:textId="77777777" w:rsidR="003B027F" w:rsidRPr="004D6894" w:rsidRDefault="003B027F" w:rsidP="003B027F">
      <w:pPr>
        <w:pStyle w:val="Body"/>
        <w:numPr>
          <w:ilvl w:val="1"/>
          <w:numId w:val="80"/>
        </w:numPr>
        <w:contextualSpacing/>
        <w:rPr>
          <w:rFonts w:ascii="Cambria" w:hAnsi="Cambria"/>
          <w:b/>
          <w:color w:val="FF0000"/>
          <w:sz w:val="20"/>
        </w:rPr>
      </w:pPr>
      <w:r w:rsidRPr="004D6894">
        <w:rPr>
          <w:rFonts w:ascii="Cambria" w:hAnsi="Cambria"/>
          <w:color w:val="FF0000"/>
          <w:sz w:val="20"/>
        </w:rPr>
        <w:t>Decision makers fear being “kept in the dark” &amp; associate possession of info with power</w:t>
      </w:r>
    </w:p>
    <w:p w14:paraId="12D1EA24" w14:textId="77777777" w:rsidR="003B027F" w:rsidRPr="004D6894" w:rsidRDefault="003B027F" w:rsidP="003B027F">
      <w:pPr>
        <w:pStyle w:val="Body"/>
        <w:numPr>
          <w:ilvl w:val="0"/>
          <w:numId w:val="106"/>
        </w:numPr>
        <w:contextualSpacing/>
        <w:rPr>
          <w:rFonts w:ascii="Cambria" w:hAnsi="Cambria"/>
          <w:b/>
          <w:sz w:val="20"/>
        </w:rPr>
      </w:pPr>
      <w:r w:rsidRPr="004D6894">
        <w:rPr>
          <w:rFonts w:ascii="Cambria" w:hAnsi="Cambria"/>
          <w:sz w:val="20"/>
          <w:u w:val="single"/>
        </w:rPr>
        <w:t>Managers tend to:</w:t>
      </w:r>
      <w:r w:rsidRPr="004D6894">
        <w:rPr>
          <w:rFonts w:ascii="Cambria" w:hAnsi="Cambria"/>
          <w:sz w:val="20"/>
        </w:rPr>
        <w:t xml:space="preserve"> gather info that has little decision relevance, use info that they collected &amp; gathered after a decision to justify that decision, request info that they do not use, request more info regardless of what is already available and complain that there is not enough info to make a decision even though they ignore available info </w:t>
      </w:r>
    </w:p>
    <w:p w14:paraId="1A102CEA" w14:textId="77777777" w:rsidR="003B027F" w:rsidRPr="004D6894" w:rsidRDefault="003B027F" w:rsidP="003B027F">
      <w:pPr>
        <w:pStyle w:val="Body"/>
        <w:numPr>
          <w:ilvl w:val="0"/>
          <w:numId w:val="106"/>
        </w:numPr>
        <w:contextualSpacing/>
        <w:rPr>
          <w:rFonts w:ascii="Cambria" w:hAnsi="Cambria"/>
          <w:b/>
          <w:sz w:val="20"/>
        </w:rPr>
      </w:pPr>
      <w:r w:rsidRPr="004D6894">
        <w:rPr>
          <w:rFonts w:ascii="Cambria" w:hAnsi="Cambria"/>
          <w:sz w:val="20"/>
        </w:rPr>
        <w:t>Info search involves seeking advice from various parties</w:t>
      </w:r>
    </w:p>
    <w:p w14:paraId="7997CB92" w14:textId="77777777" w:rsidR="003B027F" w:rsidRPr="004D6894" w:rsidRDefault="003B027F" w:rsidP="003B027F">
      <w:pPr>
        <w:pStyle w:val="Body"/>
        <w:numPr>
          <w:ilvl w:val="1"/>
          <w:numId w:val="78"/>
        </w:numPr>
        <w:contextualSpacing/>
        <w:rPr>
          <w:rFonts w:ascii="Cambria" w:hAnsi="Cambria"/>
          <w:b/>
          <w:sz w:val="20"/>
        </w:rPr>
      </w:pPr>
      <w:r w:rsidRPr="004D6894">
        <w:rPr>
          <w:rFonts w:ascii="Cambria" w:hAnsi="Cambria"/>
          <w:sz w:val="20"/>
          <w:u w:val="single"/>
        </w:rPr>
        <w:t>FINDINGS:</w:t>
      </w:r>
      <w:r w:rsidRPr="004D6894">
        <w:rPr>
          <w:rFonts w:ascii="Cambria" w:hAnsi="Cambria"/>
          <w:sz w:val="20"/>
        </w:rPr>
        <w:t xml:space="preserve"> </w:t>
      </w:r>
      <w:proofErr w:type="spellStart"/>
      <w:r w:rsidRPr="004D6894">
        <w:rPr>
          <w:rFonts w:ascii="Cambria" w:hAnsi="Cambria"/>
          <w:sz w:val="20"/>
        </w:rPr>
        <w:t>ppl</w:t>
      </w:r>
      <w:proofErr w:type="spellEnd"/>
      <w:r w:rsidRPr="004D6894">
        <w:rPr>
          <w:rFonts w:ascii="Cambria" w:hAnsi="Cambria"/>
          <w:sz w:val="20"/>
        </w:rPr>
        <w:t xml:space="preserve"> have a cognitive bias to value advice for which they have paid, over free advice of equal quality</w:t>
      </w:r>
    </w:p>
    <w:p w14:paraId="4F699394" w14:textId="77777777" w:rsidR="003B027F" w:rsidRPr="004D6894" w:rsidRDefault="003B027F" w:rsidP="003B027F">
      <w:pPr>
        <w:pStyle w:val="Body"/>
        <w:rPr>
          <w:rFonts w:ascii="Cambria" w:hAnsi="Cambria"/>
          <w:sz w:val="20"/>
        </w:rPr>
      </w:pPr>
      <w:r w:rsidRPr="004D6894">
        <w:rPr>
          <w:rFonts w:ascii="Cambria" w:hAnsi="Cambria"/>
          <w:sz w:val="20"/>
          <w:highlight w:val="magenta"/>
        </w:rPr>
        <w:t>3) DEVELOP ALTERNATIVE SOLUTIONS TO THE PROBLEM</w:t>
      </w:r>
      <w:r w:rsidRPr="004D6894">
        <w:rPr>
          <w:rFonts w:ascii="Cambria" w:hAnsi="Cambria"/>
          <w:sz w:val="20"/>
        </w:rPr>
        <w:t xml:space="preserve"> </w:t>
      </w:r>
    </w:p>
    <w:p w14:paraId="204F7234" w14:textId="77777777" w:rsidR="003B027F" w:rsidRPr="004D6894" w:rsidRDefault="003B027F" w:rsidP="003B027F">
      <w:pPr>
        <w:pStyle w:val="Body"/>
        <w:numPr>
          <w:ilvl w:val="0"/>
          <w:numId w:val="107"/>
        </w:numPr>
        <w:contextualSpacing/>
        <w:rPr>
          <w:rFonts w:ascii="Cambria" w:hAnsi="Cambria"/>
          <w:b/>
          <w:sz w:val="20"/>
        </w:rPr>
      </w:pPr>
      <w:r w:rsidRPr="004D6894">
        <w:rPr>
          <w:rFonts w:ascii="Cambria" w:hAnsi="Cambria"/>
          <w:sz w:val="20"/>
        </w:rPr>
        <w:t>Perfectly informed or not, the decision maker can now list alternative solutions to the problem, examine the solutions, and choose the best one</w:t>
      </w:r>
    </w:p>
    <w:p w14:paraId="22DCFBC6" w14:textId="77777777" w:rsidR="003B027F" w:rsidRPr="004D6894" w:rsidRDefault="003B027F" w:rsidP="003B027F">
      <w:pPr>
        <w:pStyle w:val="Body"/>
        <w:numPr>
          <w:ilvl w:val="0"/>
          <w:numId w:val="107"/>
        </w:numPr>
        <w:contextualSpacing/>
        <w:rPr>
          <w:rFonts w:ascii="Cambria" w:hAnsi="Cambria"/>
          <w:b/>
          <w:sz w:val="20"/>
        </w:rPr>
      </w:pPr>
      <w:r w:rsidRPr="004D6894">
        <w:rPr>
          <w:rFonts w:ascii="Cambria" w:hAnsi="Cambria"/>
          <w:i/>
          <w:sz w:val="20"/>
          <w:u w:val="single"/>
        </w:rPr>
        <w:t>Perfectly Rational Decision Maker (econ person</w:t>
      </w:r>
      <w:r w:rsidRPr="004D6894">
        <w:rPr>
          <w:rFonts w:ascii="Cambria" w:hAnsi="Cambria"/>
          <w:i/>
          <w:sz w:val="20"/>
        </w:rPr>
        <w:t>)</w:t>
      </w:r>
      <w:r w:rsidRPr="004D6894">
        <w:rPr>
          <w:rFonts w:ascii="Cambria" w:hAnsi="Cambria"/>
          <w:sz w:val="20"/>
        </w:rPr>
        <w:t xml:space="preserve"> </w:t>
      </w:r>
      <w:r w:rsidRPr="004D6894">
        <w:rPr>
          <w:rFonts w:ascii="Cambria" w:hAnsi="Cambria"/>
          <w:sz w:val="20"/>
        </w:rPr>
        <w:sym w:font="Wingdings" w:char="F0E0"/>
      </w:r>
      <w:r w:rsidRPr="004D6894">
        <w:rPr>
          <w:rFonts w:ascii="Cambria" w:hAnsi="Cambria"/>
          <w:sz w:val="20"/>
        </w:rPr>
        <w:t xml:space="preserve"> conceives of all the alternatives, knows the ultimate value of each alternative, knows the probability that each alternative will work </w:t>
      </w:r>
      <w:r w:rsidRPr="004D6894">
        <w:rPr>
          <w:rFonts w:ascii="Cambria" w:hAnsi="Cambria"/>
          <w:sz w:val="20"/>
        </w:rPr>
        <w:sym w:font="Wingdings" w:char="F0E0"/>
      </w:r>
      <w:r w:rsidRPr="004D6894">
        <w:rPr>
          <w:rFonts w:ascii="Cambria" w:hAnsi="Cambria"/>
          <w:sz w:val="20"/>
        </w:rPr>
        <w:t xml:space="preserve"> they can exhibit </w:t>
      </w:r>
      <w:r w:rsidRPr="004D6894">
        <w:rPr>
          <w:rFonts w:ascii="Cambria" w:hAnsi="Cambria"/>
          <w:sz w:val="20"/>
          <w:highlight w:val="yellow"/>
        </w:rPr>
        <w:t>Maximization</w:t>
      </w:r>
      <w:r w:rsidRPr="004D6894">
        <w:rPr>
          <w:rFonts w:ascii="Cambria" w:hAnsi="Cambria"/>
          <w:sz w:val="20"/>
        </w:rPr>
        <w:t>: choice of the decision alternative with the greatest expected value</w:t>
      </w:r>
    </w:p>
    <w:p w14:paraId="12B3AE54" w14:textId="77777777" w:rsidR="003B027F" w:rsidRPr="004D6894" w:rsidRDefault="003B027F" w:rsidP="003B027F">
      <w:pPr>
        <w:pStyle w:val="Body"/>
        <w:ind w:left="1440" w:firstLine="720"/>
        <w:rPr>
          <w:rFonts w:ascii="Cambria" w:hAnsi="Cambria"/>
          <w:sz w:val="20"/>
          <w:highlight w:val="green"/>
        </w:rPr>
      </w:pPr>
      <w:r w:rsidRPr="004D6894">
        <w:rPr>
          <w:rFonts w:ascii="Cambria" w:hAnsi="Cambria"/>
          <w:sz w:val="20"/>
          <w:highlight w:val="green"/>
        </w:rPr>
        <w:t xml:space="preserve">Expected Value = Ultimate Value x Probability </w:t>
      </w:r>
    </w:p>
    <w:p w14:paraId="1233865D" w14:textId="77777777" w:rsidR="003B027F" w:rsidRPr="004D6894" w:rsidRDefault="003B027F" w:rsidP="003B027F">
      <w:pPr>
        <w:pStyle w:val="Body"/>
        <w:numPr>
          <w:ilvl w:val="0"/>
          <w:numId w:val="108"/>
        </w:numPr>
        <w:contextualSpacing/>
        <w:rPr>
          <w:rFonts w:ascii="Cambria" w:hAnsi="Cambria"/>
          <w:b/>
          <w:sz w:val="20"/>
        </w:rPr>
      </w:pPr>
      <w:r w:rsidRPr="004D6894">
        <w:rPr>
          <w:rFonts w:ascii="Cambria" w:hAnsi="Cambria"/>
          <w:i/>
          <w:sz w:val="20"/>
          <w:u w:val="single"/>
        </w:rPr>
        <w:t>Bounded Rationally Decision Maker</w:t>
      </w:r>
      <w:r w:rsidRPr="004D6894">
        <w:rPr>
          <w:rFonts w:ascii="Cambria" w:hAnsi="Cambria"/>
          <w:sz w:val="20"/>
        </w:rPr>
        <w:t xml:space="preserve"> </w:t>
      </w:r>
      <w:r w:rsidRPr="004D6894">
        <w:rPr>
          <w:rFonts w:ascii="Cambria" w:hAnsi="Cambria"/>
          <w:sz w:val="20"/>
        </w:rPr>
        <w:sym w:font="Wingdings" w:char="F0E0"/>
      </w:r>
      <w:r w:rsidRPr="004D6894">
        <w:rPr>
          <w:rFonts w:ascii="Cambria" w:hAnsi="Cambria"/>
          <w:sz w:val="20"/>
        </w:rPr>
        <w:t xml:space="preserve"> things don’t go so smoothly </w:t>
      </w:r>
      <w:r w:rsidRPr="004D6894">
        <w:rPr>
          <w:rFonts w:ascii="Cambria" w:hAnsi="Cambria"/>
          <w:sz w:val="20"/>
        </w:rPr>
        <w:sym w:font="Wingdings" w:char="F0E0"/>
      </w:r>
      <w:r w:rsidRPr="004D6894">
        <w:rPr>
          <w:rFonts w:ascii="Cambria" w:hAnsi="Cambria"/>
          <w:i/>
          <w:sz w:val="20"/>
        </w:rPr>
        <w:t xml:space="preserve"> </w:t>
      </w:r>
      <w:r w:rsidRPr="004D6894">
        <w:rPr>
          <w:rFonts w:ascii="Cambria" w:hAnsi="Cambria"/>
          <w:sz w:val="20"/>
        </w:rPr>
        <w:t>may not know all alternative solutions &amp; may be ignorant of the ultimate values/ probabilities of success of those solutions that he knows</w:t>
      </w:r>
    </w:p>
    <w:p w14:paraId="5DB659F3" w14:textId="77777777" w:rsidR="003B027F" w:rsidRPr="004D6894" w:rsidRDefault="003B027F" w:rsidP="003B027F">
      <w:pPr>
        <w:pStyle w:val="Body"/>
        <w:numPr>
          <w:ilvl w:val="1"/>
          <w:numId w:val="108"/>
        </w:numPr>
        <w:contextualSpacing/>
        <w:rPr>
          <w:rFonts w:ascii="Cambria" w:hAnsi="Cambria"/>
          <w:b/>
          <w:sz w:val="20"/>
        </w:rPr>
      </w:pPr>
      <w:r w:rsidRPr="004D6894">
        <w:rPr>
          <w:rFonts w:ascii="Cambria" w:hAnsi="Cambria"/>
          <w:sz w:val="20"/>
          <w:u w:val="single"/>
        </w:rPr>
        <w:t>Cognitive Biases</w:t>
      </w:r>
      <w:r w:rsidRPr="004D6894">
        <w:rPr>
          <w:rFonts w:ascii="Cambria" w:hAnsi="Cambria"/>
          <w:sz w:val="20"/>
        </w:rPr>
        <w:t xml:space="preserve">: </w:t>
      </w:r>
    </w:p>
    <w:p w14:paraId="37A5BA03" w14:textId="77777777" w:rsidR="003B027F" w:rsidRPr="004D6894" w:rsidRDefault="003B027F" w:rsidP="003B027F">
      <w:pPr>
        <w:pStyle w:val="Body"/>
        <w:numPr>
          <w:ilvl w:val="2"/>
          <w:numId w:val="108"/>
        </w:numPr>
        <w:contextualSpacing/>
        <w:rPr>
          <w:rFonts w:ascii="Cambria" w:hAnsi="Cambria"/>
          <w:b/>
          <w:sz w:val="20"/>
        </w:rPr>
      </w:pPr>
      <w:proofErr w:type="spellStart"/>
      <w:r w:rsidRPr="004D6894">
        <w:rPr>
          <w:rFonts w:ascii="Cambria" w:hAnsi="Cambria"/>
          <w:sz w:val="20"/>
        </w:rPr>
        <w:t>Ppl</w:t>
      </w:r>
      <w:proofErr w:type="spellEnd"/>
      <w:r w:rsidRPr="004D6894">
        <w:rPr>
          <w:rFonts w:ascii="Cambria" w:hAnsi="Cambria"/>
          <w:sz w:val="20"/>
        </w:rPr>
        <w:t xml:space="preserve"> avoid incorporating known existing data about the likelihood of events into their decisions </w:t>
      </w:r>
      <w:r w:rsidRPr="004D6894">
        <w:rPr>
          <w:rFonts w:ascii="Cambria" w:hAnsi="Cambria"/>
          <w:sz w:val="20"/>
        </w:rPr>
        <w:tab/>
      </w:r>
    </w:p>
    <w:p w14:paraId="6BDDCCCB" w14:textId="77777777" w:rsidR="003B027F" w:rsidRPr="004D6894" w:rsidRDefault="003B027F" w:rsidP="003B027F">
      <w:pPr>
        <w:pStyle w:val="Body"/>
        <w:numPr>
          <w:ilvl w:val="2"/>
          <w:numId w:val="108"/>
        </w:numPr>
        <w:contextualSpacing/>
        <w:rPr>
          <w:rFonts w:ascii="Cambria" w:hAnsi="Cambria"/>
          <w:b/>
          <w:sz w:val="20"/>
        </w:rPr>
      </w:pPr>
      <w:r w:rsidRPr="004D6894">
        <w:rPr>
          <w:rFonts w:ascii="Cambria" w:hAnsi="Cambria"/>
          <w:sz w:val="20"/>
        </w:rPr>
        <w:t xml:space="preserve">Large samples warrant more confidence than small samples but data from a couple of vivid focus groups might be given more weight than data from a large national survey </w:t>
      </w:r>
    </w:p>
    <w:p w14:paraId="3706816E" w14:textId="77777777" w:rsidR="003B027F" w:rsidRPr="004D6894" w:rsidRDefault="003B027F" w:rsidP="003B027F">
      <w:pPr>
        <w:pStyle w:val="Body"/>
        <w:numPr>
          <w:ilvl w:val="2"/>
          <w:numId w:val="108"/>
        </w:numPr>
        <w:contextualSpacing/>
        <w:rPr>
          <w:rFonts w:ascii="Cambria" w:hAnsi="Cambria"/>
          <w:b/>
          <w:sz w:val="20"/>
        </w:rPr>
      </w:pPr>
      <w:r w:rsidRPr="004D6894">
        <w:rPr>
          <w:rFonts w:ascii="Cambria" w:hAnsi="Cambria"/>
          <w:sz w:val="20"/>
        </w:rPr>
        <w:t xml:space="preserve">Decision makers often overestimate odds of complex chains of events occurring (the scenario sounds sensible despite being less likely with every added link in the chain) </w:t>
      </w:r>
    </w:p>
    <w:p w14:paraId="0FA03234" w14:textId="77777777" w:rsidR="003B027F" w:rsidRPr="004D6894" w:rsidRDefault="003B027F" w:rsidP="003B027F">
      <w:pPr>
        <w:pStyle w:val="Body"/>
        <w:numPr>
          <w:ilvl w:val="2"/>
          <w:numId w:val="108"/>
        </w:numPr>
        <w:contextualSpacing/>
        <w:rPr>
          <w:rFonts w:ascii="Cambria" w:hAnsi="Cambria"/>
          <w:b/>
          <w:sz w:val="20"/>
        </w:rPr>
      </w:pPr>
      <w:proofErr w:type="spellStart"/>
      <w:r w:rsidRPr="004D6894">
        <w:rPr>
          <w:rFonts w:ascii="Cambria" w:hAnsi="Cambria"/>
          <w:sz w:val="20"/>
        </w:rPr>
        <w:t>Ppl</w:t>
      </w:r>
      <w:proofErr w:type="spellEnd"/>
      <w:r w:rsidRPr="004D6894">
        <w:rPr>
          <w:rFonts w:ascii="Cambria" w:hAnsi="Cambria"/>
          <w:sz w:val="20"/>
        </w:rPr>
        <w:t xml:space="preserve"> are poor at revising estimates of probabilities &amp; values as they get more info </w:t>
      </w:r>
      <w:r w:rsidRPr="004D6894">
        <w:rPr>
          <w:rFonts w:ascii="Cambria" w:hAnsi="Cambria"/>
          <w:sz w:val="20"/>
        </w:rPr>
        <w:sym w:font="Wingdings" w:char="F0E0"/>
      </w:r>
      <w:r w:rsidRPr="004D6894">
        <w:rPr>
          <w:rFonts w:ascii="Cambria" w:hAnsi="Cambria"/>
          <w:sz w:val="20"/>
        </w:rPr>
        <w:t xml:space="preserve"> </w:t>
      </w:r>
      <w:r w:rsidRPr="004D6894">
        <w:rPr>
          <w:rFonts w:ascii="Cambria" w:hAnsi="Cambria"/>
          <w:sz w:val="20"/>
          <w:highlight w:val="yellow"/>
        </w:rPr>
        <w:t>Anchoring Effect</w:t>
      </w:r>
      <w:r w:rsidRPr="004D6894">
        <w:rPr>
          <w:rFonts w:ascii="Cambria" w:hAnsi="Cambria"/>
          <w:sz w:val="20"/>
        </w:rPr>
        <w:t>: inadequate adjustment of subsequent estimates from an initial estimate that serves as an anchor</w:t>
      </w:r>
    </w:p>
    <w:p w14:paraId="0FB2B52F" w14:textId="77777777" w:rsidR="003B027F" w:rsidRPr="004D6894" w:rsidRDefault="003B027F" w:rsidP="003B027F">
      <w:pPr>
        <w:pStyle w:val="Body"/>
        <w:numPr>
          <w:ilvl w:val="3"/>
          <w:numId w:val="108"/>
        </w:numPr>
        <w:contextualSpacing/>
        <w:rPr>
          <w:rFonts w:ascii="Cambria" w:hAnsi="Cambria"/>
          <w:b/>
          <w:sz w:val="20"/>
        </w:rPr>
      </w:pPr>
      <w:r w:rsidRPr="004D6894">
        <w:rPr>
          <w:rFonts w:ascii="Cambria" w:hAnsi="Cambria"/>
          <w:sz w:val="20"/>
        </w:rPr>
        <w:t xml:space="preserve">TO FIX THIS: making one accountable for decisions (requiring seasoned reports/formal presentations) but </w:t>
      </w:r>
      <w:r w:rsidRPr="004D6894">
        <w:rPr>
          <w:rFonts w:ascii="Cambria" w:hAnsi="Cambria"/>
          <w:i/>
          <w:sz w:val="20"/>
          <w:u w:val="single"/>
        </w:rPr>
        <w:t>it NEEDS to be in place BEFORE decision is reached!!!</w:t>
      </w:r>
    </w:p>
    <w:p w14:paraId="55DD79B4" w14:textId="77777777" w:rsidR="003B027F" w:rsidRPr="004D6894" w:rsidRDefault="003B027F" w:rsidP="003B027F">
      <w:pPr>
        <w:pStyle w:val="Body"/>
        <w:numPr>
          <w:ilvl w:val="0"/>
          <w:numId w:val="108"/>
        </w:numPr>
        <w:contextualSpacing/>
        <w:rPr>
          <w:rFonts w:ascii="Cambria" w:hAnsi="Cambria"/>
          <w:b/>
          <w:sz w:val="20"/>
        </w:rPr>
      </w:pPr>
      <w:r w:rsidRPr="004D6894">
        <w:rPr>
          <w:rFonts w:ascii="Cambria" w:hAnsi="Cambria"/>
          <w:sz w:val="20"/>
        </w:rPr>
        <w:t xml:space="preserve">The Perfectly Rational decision maker can evaluate alternative solutions against a single criterion </w:t>
      </w:r>
      <w:r w:rsidRPr="004D6894">
        <w:rPr>
          <w:rFonts w:ascii="Cambria" w:hAnsi="Cambria"/>
          <w:sz w:val="20"/>
        </w:rPr>
        <w:sym w:font="Wingdings" w:char="F0E0"/>
      </w:r>
      <w:r w:rsidRPr="004D6894">
        <w:rPr>
          <w:rFonts w:ascii="Cambria" w:hAnsi="Cambria"/>
          <w:sz w:val="20"/>
        </w:rPr>
        <w:t xml:space="preserve"> economic gain</w:t>
      </w:r>
    </w:p>
    <w:p w14:paraId="2C92DFFC" w14:textId="77777777" w:rsidR="003B027F" w:rsidRPr="004D6894" w:rsidRDefault="003B027F" w:rsidP="003B027F">
      <w:pPr>
        <w:pStyle w:val="Body"/>
        <w:numPr>
          <w:ilvl w:val="0"/>
          <w:numId w:val="108"/>
        </w:numPr>
        <w:contextualSpacing/>
        <w:rPr>
          <w:rFonts w:ascii="Cambria" w:hAnsi="Cambria"/>
          <w:b/>
          <w:sz w:val="20"/>
        </w:rPr>
      </w:pPr>
      <w:r w:rsidRPr="004D6894">
        <w:rPr>
          <w:rFonts w:ascii="Cambria" w:hAnsi="Cambria"/>
          <w:sz w:val="20"/>
        </w:rPr>
        <w:t xml:space="preserve">The decision maker (DM) who is bounded by reality might have to factor other criteria in as well </w:t>
      </w:r>
      <w:r w:rsidRPr="004D6894">
        <w:rPr>
          <w:rFonts w:ascii="Cambria" w:hAnsi="Cambria"/>
          <w:sz w:val="20"/>
        </w:rPr>
        <w:sym w:font="Wingdings" w:char="F0E0"/>
      </w:r>
      <w:r w:rsidRPr="004D6894">
        <w:rPr>
          <w:rFonts w:ascii="Cambria" w:hAnsi="Cambria"/>
          <w:sz w:val="20"/>
        </w:rPr>
        <w:t xml:space="preserve"> will the boss like it?</w:t>
      </w:r>
    </w:p>
    <w:p w14:paraId="19A7881D" w14:textId="77777777" w:rsidR="003B027F" w:rsidRPr="004D6894" w:rsidRDefault="003B027F" w:rsidP="003B027F">
      <w:pPr>
        <w:pStyle w:val="Body"/>
        <w:numPr>
          <w:ilvl w:val="0"/>
          <w:numId w:val="108"/>
        </w:numPr>
        <w:contextualSpacing/>
        <w:rPr>
          <w:rFonts w:ascii="Cambria" w:hAnsi="Cambria"/>
          <w:b/>
          <w:sz w:val="20"/>
        </w:rPr>
      </w:pPr>
      <w:r w:rsidRPr="004D6894">
        <w:rPr>
          <w:rFonts w:ascii="Cambria" w:hAnsi="Cambria"/>
          <w:sz w:val="20"/>
        </w:rPr>
        <w:t>FINDINGS: the search for alternative is very limited in strategic decision making &amp; firms invest very little $ into exploring alternatives</w:t>
      </w:r>
    </w:p>
    <w:p w14:paraId="4B1D718A" w14:textId="77777777" w:rsidR="003B027F" w:rsidRPr="004D6894" w:rsidRDefault="003B027F" w:rsidP="003B027F">
      <w:pPr>
        <w:pStyle w:val="Body"/>
        <w:numPr>
          <w:ilvl w:val="0"/>
          <w:numId w:val="108"/>
        </w:numPr>
        <w:contextualSpacing/>
        <w:rPr>
          <w:rFonts w:ascii="Cambria" w:hAnsi="Cambria"/>
          <w:b/>
          <w:sz w:val="20"/>
        </w:rPr>
      </w:pPr>
      <w:r w:rsidRPr="004D6894">
        <w:rPr>
          <w:rFonts w:ascii="Cambria" w:hAnsi="Cambria"/>
          <w:sz w:val="20"/>
        </w:rPr>
        <w:t>BOTTOM LINE = the DM who is working under bounded rationality frequently “satisfices” rather than maximizes</w:t>
      </w:r>
    </w:p>
    <w:p w14:paraId="43998D08" w14:textId="77777777" w:rsidR="003B027F" w:rsidRPr="004D6894" w:rsidRDefault="003B027F" w:rsidP="003B027F">
      <w:pPr>
        <w:pStyle w:val="Body"/>
        <w:numPr>
          <w:ilvl w:val="1"/>
          <w:numId w:val="78"/>
        </w:numPr>
        <w:contextualSpacing/>
        <w:rPr>
          <w:rFonts w:ascii="Cambria" w:hAnsi="Cambria"/>
          <w:b/>
          <w:sz w:val="20"/>
        </w:rPr>
      </w:pPr>
      <w:r w:rsidRPr="004D6894">
        <w:rPr>
          <w:rFonts w:ascii="Cambria" w:hAnsi="Cambria"/>
          <w:sz w:val="20"/>
          <w:highlight w:val="yellow"/>
        </w:rPr>
        <w:t>Satisficing</w:t>
      </w:r>
      <w:r w:rsidRPr="004D6894">
        <w:rPr>
          <w:rFonts w:ascii="Cambria" w:hAnsi="Cambria"/>
          <w:sz w:val="20"/>
        </w:rPr>
        <w:t xml:space="preserve">: establishing an adequate level of acceptability for a solution to a problem and then screening solutions until one that exceeds this level is found </w:t>
      </w:r>
    </w:p>
    <w:p w14:paraId="74C433D6" w14:textId="77777777" w:rsidR="003B027F" w:rsidRPr="004D6894" w:rsidRDefault="003B027F" w:rsidP="003B027F">
      <w:pPr>
        <w:pStyle w:val="Body"/>
        <w:numPr>
          <w:ilvl w:val="2"/>
          <w:numId w:val="78"/>
        </w:numPr>
        <w:contextualSpacing/>
        <w:rPr>
          <w:rFonts w:ascii="Cambria" w:hAnsi="Cambria"/>
          <w:b/>
          <w:sz w:val="20"/>
        </w:rPr>
      </w:pPr>
      <w:r w:rsidRPr="004D6894">
        <w:rPr>
          <w:rFonts w:ascii="Cambria" w:hAnsi="Cambria"/>
          <w:sz w:val="20"/>
        </w:rPr>
        <w:t xml:space="preserve">When this occurs, </w:t>
      </w:r>
      <w:proofErr w:type="spellStart"/>
      <w:r w:rsidRPr="004D6894">
        <w:rPr>
          <w:rFonts w:ascii="Cambria" w:hAnsi="Cambria"/>
          <w:sz w:val="20"/>
        </w:rPr>
        <w:t>evals</w:t>
      </w:r>
      <w:proofErr w:type="spellEnd"/>
      <w:r w:rsidRPr="004D6894">
        <w:rPr>
          <w:rFonts w:ascii="Cambria" w:hAnsi="Cambria"/>
          <w:sz w:val="20"/>
        </w:rPr>
        <w:t xml:space="preserve"> of alternatives stops, and the solution = chosen for implementation</w:t>
      </w:r>
    </w:p>
    <w:p w14:paraId="260580F8" w14:textId="77777777" w:rsidR="003B027F" w:rsidRPr="004D6894" w:rsidRDefault="003B027F" w:rsidP="003B027F">
      <w:pPr>
        <w:pStyle w:val="Body"/>
        <w:numPr>
          <w:ilvl w:val="2"/>
          <w:numId w:val="78"/>
        </w:numPr>
        <w:contextualSpacing/>
        <w:rPr>
          <w:rFonts w:ascii="Cambria" w:hAnsi="Cambria"/>
          <w:b/>
          <w:sz w:val="20"/>
        </w:rPr>
      </w:pPr>
      <w:r w:rsidRPr="004D6894">
        <w:rPr>
          <w:rFonts w:ascii="Cambria" w:hAnsi="Cambria"/>
          <w:sz w:val="20"/>
        </w:rPr>
        <w:t xml:space="preserve">Few orgs seek to </w:t>
      </w:r>
      <w:r w:rsidRPr="004D6894">
        <w:rPr>
          <w:rFonts w:ascii="Cambria" w:hAnsi="Cambria"/>
          <w:i/>
          <w:sz w:val="20"/>
        </w:rPr>
        <w:t xml:space="preserve">maximize </w:t>
      </w:r>
      <w:r w:rsidRPr="004D6894">
        <w:rPr>
          <w:rFonts w:ascii="Cambria" w:hAnsi="Cambria"/>
          <w:sz w:val="20"/>
        </w:rPr>
        <w:t xml:space="preserve">attendance </w:t>
      </w:r>
    </w:p>
    <w:p w14:paraId="3C31770C" w14:textId="77777777" w:rsidR="003B027F" w:rsidRPr="004D6894" w:rsidRDefault="003B027F" w:rsidP="003B027F">
      <w:pPr>
        <w:pStyle w:val="Body"/>
        <w:rPr>
          <w:rFonts w:ascii="Cambria" w:hAnsi="Cambria"/>
          <w:sz w:val="20"/>
        </w:rPr>
      </w:pPr>
      <w:r w:rsidRPr="004D6894">
        <w:rPr>
          <w:rFonts w:ascii="Cambria" w:hAnsi="Cambria"/>
          <w:sz w:val="20"/>
          <w:highlight w:val="magenta"/>
        </w:rPr>
        <w:t>4) EVALUATE ALTERNATIVE SOLUTIONS</w:t>
      </w:r>
    </w:p>
    <w:p w14:paraId="50B0CFBD" w14:textId="77777777" w:rsidR="003B027F" w:rsidRPr="004D6894" w:rsidRDefault="003B027F" w:rsidP="003B027F">
      <w:pPr>
        <w:pStyle w:val="Body"/>
        <w:numPr>
          <w:ilvl w:val="0"/>
          <w:numId w:val="109"/>
        </w:numPr>
        <w:contextualSpacing/>
        <w:rPr>
          <w:rFonts w:ascii="Cambria" w:hAnsi="Cambria"/>
          <w:b/>
          <w:sz w:val="20"/>
        </w:rPr>
      </w:pPr>
      <w:r w:rsidRPr="004D6894">
        <w:rPr>
          <w:rFonts w:ascii="Cambria" w:hAnsi="Cambria"/>
          <w:sz w:val="20"/>
        </w:rPr>
        <w:t xml:space="preserve">Choosing b/n decision alternatives = risky business </w:t>
      </w:r>
    </w:p>
    <w:p w14:paraId="2A1E7155" w14:textId="77777777" w:rsidR="003B027F" w:rsidRPr="004D6894" w:rsidRDefault="003B027F" w:rsidP="003B027F">
      <w:pPr>
        <w:pStyle w:val="Body"/>
        <w:numPr>
          <w:ilvl w:val="0"/>
          <w:numId w:val="109"/>
        </w:numPr>
        <w:contextualSpacing/>
        <w:rPr>
          <w:rFonts w:ascii="Cambria" w:hAnsi="Cambria"/>
          <w:b/>
          <w:sz w:val="20"/>
        </w:rPr>
      </w:pPr>
      <w:r w:rsidRPr="004D6894">
        <w:rPr>
          <w:rFonts w:ascii="Cambria" w:hAnsi="Cambria"/>
          <w:sz w:val="20"/>
        </w:rPr>
        <w:t xml:space="preserve">When </w:t>
      </w:r>
      <w:proofErr w:type="spellStart"/>
      <w:r w:rsidRPr="004D6894">
        <w:rPr>
          <w:rFonts w:ascii="Cambria" w:hAnsi="Cambria"/>
          <w:sz w:val="20"/>
        </w:rPr>
        <w:t>ppl</w:t>
      </w:r>
      <w:proofErr w:type="spellEnd"/>
      <w:r w:rsidRPr="004D6894">
        <w:rPr>
          <w:rFonts w:ascii="Cambria" w:hAnsi="Cambria"/>
          <w:sz w:val="20"/>
        </w:rPr>
        <w:t xml:space="preserve"> view a problem as a choice b/n LOSSES </w:t>
      </w:r>
      <w:r w:rsidRPr="004D6894">
        <w:rPr>
          <w:rFonts w:ascii="Cambria" w:hAnsi="Cambria"/>
          <w:sz w:val="20"/>
        </w:rPr>
        <w:sym w:font="Wingdings" w:char="F0E0"/>
      </w:r>
      <w:r w:rsidRPr="004D6894">
        <w:rPr>
          <w:rFonts w:ascii="Cambria" w:hAnsi="Cambria"/>
          <w:sz w:val="20"/>
        </w:rPr>
        <w:t xml:space="preserve"> they make </w:t>
      </w:r>
      <w:r w:rsidRPr="004D6894">
        <w:rPr>
          <w:rFonts w:ascii="Cambria" w:hAnsi="Cambria"/>
          <w:color w:val="FF0000"/>
          <w:sz w:val="20"/>
        </w:rPr>
        <w:t>RISKY DECISIONS</w:t>
      </w:r>
    </w:p>
    <w:p w14:paraId="6CEEA464" w14:textId="77777777" w:rsidR="003B027F" w:rsidRPr="004D6894" w:rsidRDefault="003B027F" w:rsidP="003B027F">
      <w:pPr>
        <w:pStyle w:val="Body"/>
        <w:numPr>
          <w:ilvl w:val="0"/>
          <w:numId w:val="109"/>
        </w:numPr>
        <w:contextualSpacing/>
        <w:rPr>
          <w:rFonts w:ascii="Cambria" w:hAnsi="Cambria"/>
          <w:b/>
          <w:sz w:val="20"/>
        </w:rPr>
      </w:pPr>
      <w:r w:rsidRPr="004D6894">
        <w:rPr>
          <w:rFonts w:ascii="Cambria" w:hAnsi="Cambria"/>
          <w:sz w:val="20"/>
        </w:rPr>
        <w:t xml:space="preserve">When they view it b/n GAINS </w:t>
      </w:r>
      <w:r w:rsidRPr="004D6894">
        <w:rPr>
          <w:rFonts w:ascii="Cambria" w:hAnsi="Cambria"/>
          <w:sz w:val="20"/>
        </w:rPr>
        <w:sym w:font="Wingdings" w:char="F0E0"/>
      </w:r>
      <w:r w:rsidRPr="004D6894">
        <w:rPr>
          <w:rFonts w:ascii="Cambria" w:hAnsi="Cambria"/>
          <w:sz w:val="20"/>
        </w:rPr>
        <w:t xml:space="preserve"> they make </w:t>
      </w:r>
      <w:r w:rsidRPr="004D6894">
        <w:rPr>
          <w:rFonts w:ascii="Cambria" w:hAnsi="Cambria"/>
          <w:color w:val="FF0000"/>
          <w:sz w:val="20"/>
        </w:rPr>
        <w:t>CONSERVATIVE DECISIONS</w:t>
      </w:r>
      <w:r w:rsidRPr="004D6894">
        <w:rPr>
          <w:rFonts w:ascii="Cambria" w:hAnsi="Cambria"/>
          <w:sz w:val="20"/>
        </w:rPr>
        <w:t xml:space="preserve"> (protecting the sure win)</w:t>
      </w:r>
    </w:p>
    <w:p w14:paraId="1A257A5B" w14:textId="77777777" w:rsidR="003B027F" w:rsidRPr="004D6894" w:rsidRDefault="003B027F" w:rsidP="003B027F">
      <w:pPr>
        <w:pStyle w:val="Body"/>
        <w:numPr>
          <w:ilvl w:val="0"/>
          <w:numId w:val="109"/>
        </w:numPr>
        <w:contextualSpacing/>
        <w:rPr>
          <w:rFonts w:ascii="Cambria" w:hAnsi="Cambria"/>
          <w:b/>
          <w:sz w:val="20"/>
        </w:rPr>
      </w:pPr>
      <w:r w:rsidRPr="004D6894">
        <w:rPr>
          <w:rFonts w:ascii="Cambria" w:hAnsi="Cambria"/>
          <w:sz w:val="20"/>
        </w:rPr>
        <w:t xml:space="preserve">Learning history can modify preferences for/against risk </w:t>
      </w:r>
      <w:r w:rsidRPr="004D6894">
        <w:rPr>
          <w:rFonts w:ascii="Cambria" w:hAnsi="Cambria"/>
          <w:sz w:val="20"/>
        </w:rPr>
        <w:sym w:font="Wingdings" w:char="F0E0"/>
      </w:r>
      <w:r w:rsidRPr="004D6894">
        <w:rPr>
          <w:rFonts w:ascii="Cambria" w:hAnsi="Cambria"/>
          <w:sz w:val="20"/>
        </w:rPr>
        <w:t xml:space="preserve"> a win-win scenario would seem to provoke conservatism but the firm’s historical success may tempt managers to choose risky course of action and invest in the new product </w:t>
      </w:r>
    </w:p>
    <w:p w14:paraId="2AD3A96F" w14:textId="77777777" w:rsidR="003B027F" w:rsidRPr="004D6894" w:rsidRDefault="003B027F" w:rsidP="003B027F">
      <w:pPr>
        <w:pStyle w:val="Body"/>
        <w:rPr>
          <w:rFonts w:ascii="Cambria" w:hAnsi="Cambria"/>
          <w:sz w:val="20"/>
        </w:rPr>
      </w:pPr>
      <w:r w:rsidRPr="004D6894">
        <w:rPr>
          <w:rFonts w:ascii="Cambria" w:hAnsi="Cambria"/>
          <w:sz w:val="20"/>
          <w:highlight w:val="magenta"/>
        </w:rPr>
        <w:t>5) SOLUTION IMPLEMENTATION</w:t>
      </w:r>
    </w:p>
    <w:p w14:paraId="1517DFE4" w14:textId="77777777" w:rsidR="003B027F" w:rsidRPr="004D6894" w:rsidRDefault="003B027F" w:rsidP="003B027F">
      <w:pPr>
        <w:pStyle w:val="Body"/>
        <w:numPr>
          <w:ilvl w:val="0"/>
          <w:numId w:val="110"/>
        </w:numPr>
        <w:contextualSpacing/>
        <w:rPr>
          <w:rFonts w:ascii="Cambria" w:hAnsi="Cambria"/>
          <w:b/>
          <w:sz w:val="20"/>
        </w:rPr>
      </w:pPr>
      <w:r w:rsidRPr="004D6894">
        <w:rPr>
          <w:rFonts w:ascii="Cambria" w:hAnsi="Cambria"/>
          <w:sz w:val="20"/>
        </w:rPr>
        <w:t xml:space="preserve">Decision makers are often dependent on others to implement their decisions, and it might be difficult to anticipate their ability or motivation to do so </w:t>
      </w:r>
    </w:p>
    <w:p w14:paraId="4FF4FC21" w14:textId="77777777" w:rsidR="003B027F" w:rsidRPr="004D6894" w:rsidRDefault="003B027F" w:rsidP="003B027F">
      <w:pPr>
        <w:pStyle w:val="Body"/>
        <w:numPr>
          <w:ilvl w:val="0"/>
          <w:numId w:val="110"/>
        </w:numPr>
        <w:contextualSpacing/>
        <w:rPr>
          <w:rFonts w:ascii="Cambria" w:hAnsi="Cambria"/>
          <w:b/>
          <w:sz w:val="20"/>
        </w:rPr>
      </w:pPr>
      <w:r w:rsidRPr="004D6894">
        <w:rPr>
          <w:rFonts w:ascii="Cambria" w:hAnsi="Cambria"/>
          <w:sz w:val="20"/>
        </w:rPr>
        <w:t xml:space="preserve">Implementation problems can occur when products (like cars) are produced in a lengthy series of stages </w:t>
      </w:r>
      <w:r w:rsidRPr="004D6894">
        <w:rPr>
          <w:rFonts w:ascii="Cambria" w:hAnsi="Cambria"/>
          <w:sz w:val="20"/>
        </w:rPr>
        <w:sym w:font="Wingdings" w:char="F0E0"/>
      </w:r>
      <w:r w:rsidRPr="004D6894">
        <w:rPr>
          <w:rFonts w:ascii="Cambria" w:hAnsi="Cambria"/>
          <w:sz w:val="20"/>
        </w:rPr>
        <w:t xml:space="preserve"> cross functional teams can fix this </w:t>
      </w:r>
    </w:p>
    <w:p w14:paraId="047950B7" w14:textId="77777777" w:rsidR="003B027F" w:rsidRPr="004D6894" w:rsidRDefault="003B027F" w:rsidP="003B027F">
      <w:pPr>
        <w:pStyle w:val="Body"/>
        <w:rPr>
          <w:rFonts w:ascii="Cambria" w:hAnsi="Cambria"/>
          <w:sz w:val="20"/>
        </w:rPr>
      </w:pPr>
      <w:r w:rsidRPr="004D6894">
        <w:rPr>
          <w:rFonts w:ascii="Cambria" w:hAnsi="Cambria"/>
          <w:sz w:val="20"/>
          <w:highlight w:val="magenta"/>
        </w:rPr>
        <w:t>6) SOLUTION EVALUATION</w:t>
      </w:r>
      <w:r w:rsidRPr="004D6894">
        <w:rPr>
          <w:rFonts w:ascii="Cambria" w:hAnsi="Cambria"/>
          <w:sz w:val="20"/>
        </w:rPr>
        <w:t xml:space="preserve"> – </w:t>
      </w:r>
      <w:r w:rsidRPr="004D6894">
        <w:rPr>
          <w:rFonts w:ascii="Cambria" w:hAnsi="Cambria"/>
          <w:i/>
          <w:sz w:val="20"/>
        </w:rPr>
        <w:t>has the decision been effective? Does the new existing state match the desired one?</w:t>
      </w:r>
    </w:p>
    <w:p w14:paraId="3D1A1DF9" w14:textId="77777777" w:rsidR="003B027F" w:rsidRPr="004D6894" w:rsidRDefault="003B027F" w:rsidP="003B027F">
      <w:pPr>
        <w:pStyle w:val="Body"/>
        <w:numPr>
          <w:ilvl w:val="0"/>
          <w:numId w:val="111"/>
        </w:numPr>
        <w:contextualSpacing/>
        <w:rPr>
          <w:rFonts w:ascii="Cambria" w:hAnsi="Cambria"/>
          <w:b/>
          <w:sz w:val="20"/>
        </w:rPr>
      </w:pPr>
      <w:r w:rsidRPr="004D6894">
        <w:rPr>
          <w:rFonts w:ascii="Cambria" w:hAnsi="Cambria"/>
          <w:sz w:val="20"/>
        </w:rPr>
        <w:t xml:space="preserve">Economic Person (perfectly rational) </w:t>
      </w:r>
      <w:r w:rsidRPr="004D6894">
        <w:rPr>
          <w:rFonts w:ascii="Cambria" w:hAnsi="Cambria"/>
          <w:sz w:val="20"/>
        </w:rPr>
        <w:sym w:font="Wingdings" w:char="F0E0"/>
      </w:r>
      <w:r w:rsidRPr="004D6894">
        <w:rPr>
          <w:rFonts w:ascii="Cambria" w:hAnsi="Cambria"/>
          <w:sz w:val="20"/>
        </w:rPr>
        <w:t xml:space="preserve"> able to do this step in a calm, objective manner </w:t>
      </w:r>
    </w:p>
    <w:p w14:paraId="2DFCBAB7" w14:textId="77777777" w:rsidR="003B027F" w:rsidRPr="004D6894" w:rsidRDefault="003B027F" w:rsidP="003B027F">
      <w:pPr>
        <w:pStyle w:val="Body"/>
        <w:numPr>
          <w:ilvl w:val="0"/>
          <w:numId w:val="111"/>
        </w:numPr>
        <w:contextualSpacing/>
        <w:rPr>
          <w:rFonts w:ascii="Cambria" w:hAnsi="Cambria"/>
          <w:b/>
          <w:sz w:val="20"/>
        </w:rPr>
      </w:pPr>
      <w:r w:rsidRPr="004D6894">
        <w:rPr>
          <w:rFonts w:ascii="Cambria" w:hAnsi="Cambria"/>
          <w:sz w:val="20"/>
        </w:rPr>
        <w:t xml:space="preserve">Bounded </w:t>
      </w:r>
      <w:r w:rsidRPr="004D6894">
        <w:rPr>
          <w:rFonts w:ascii="Cambria" w:hAnsi="Cambria"/>
          <w:sz w:val="20"/>
        </w:rPr>
        <w:sym w:font="Wingdings" w:char="F0E0"/>
      </w:r>
      <w:r w:rsidRPr="004D6894">
        <w:rPr>
          <w:rFonts w:ascii="Cambria" w:hAnsi="Cambria"/>
          <w:sz w:val="20"/>
        </w:rPr>
        <w:t xml:space="preserve"> may encounter problems at this stage </w:t>
      </w:r>
    </w:p>
    <w:p w14:paraId="5393CF7A" w14:textId="77777777" w:rsidR="003B027F" w:rsidRPr="004D6894" w:rsidRDefault="003B027F" w:rsidP="003B027F">
      <w:pPr>
        <w:pStyle w:val="Body"/>
        <w:rPr>
          <w:rFonts w:ascii="Cambria" w:hAnsi="Cambria"/>
          <w:sz w:val="20"/>
        </w:rPr>
      </w:pPr>
      <w:r w:rsidRPr="004D6894">
        <w:rPr>
          <w:rFonts w:ascii="Cambria" w:hAnsi="Cambria"/>
          <w:sz w:val="20"/>
        </w:rPr>
        <w:t>Justification</w:t>
      </w:r>
    </w:p>
    <w:p w14:paraId="688B62B8" w14:textId="77777777" w:rsidR="003B027F" w:rsidRPr="004D6894" w:rsidRDefault="003B027F" w:rsidP="003B027F">
      <w:pPr>
        <w:pStyle w:val="Body"/>
        <w:numPr>
          <w:ilvl w:val="0"/>
          <w:numId w:val="112"/>
        </w:numPr>
        <w:contextualSpacing/>
        <w:rPr>
          <w:rFonts w:ascii="Cambria" w:hAnsi="Cambria"/>
          <w:b/>
          <w:sz w:val="20"/>
        </w:rPr>
      </w:pPr>
      <w:r w:rsidRPr="004D6894">
        <w:rPr>
          <w:rFonts w:ascii="Cambria" w:hAnsi="Cambria"/>
          <w:sz w:val="20"/>
        </w:rPr>
        <w:t xml:space="preserve">To avoid dissonance (which occurs when decision turns out to be faulty) </w:t>
      </w:r>
      <w:proofErr w:type="spellStart"/>
      <w:r w:rsidRPr="004D6894">
        <w:rPr>
          <w:rFonts w:ascii="Cambria" w:hAnsi="Cambria"/>
          <w:sz w:val="20"/>
        </w:rPr>
        <w:t>ppl</w:t>
      </w:r>
      <w:proofErr w:type="spellEnd"/>
      <w:r w:rsidRPr="004D6894">
        <w:rPr>
          <w:rFonts w:ascii="Cambria" w:hAnsi="Cambria"/>
          <w:sz w:val="20"/>
        </w:rPr>
        <w:t xml:space="preserve"> avoid the tests of the adequacy of the decision</w:t>
      </w:r>
    </w:p>
    <w:p w14:paraId="46572029" w14:textId="77777777" w:rsidR="003B027F" w:rsidRPr="004D6894" w:rsidRDefault="003B027F" w:rsidP="003B027F">
      <w:pPr>
        <w:pStyle w:val="Body"/>
        <w:numPr>
          <w:ilvl w:val="1"/>
          <w:numId w:val="112"/>
        </w:numPr>
        <w:contextualSpacing/>
        <w:rPr>
          <w:rFonts w:ascii="Cambria" w:hAnsi="Cambria"/>
          <w:b/>
          <w:sz w:val="20"/>
        </w:rPr>
      </w:pPr>
      <w:r w:rsidRPr="004D6894">
        <w:rPr>
          <w:rFonts w:ascii="Cambria" w:hAnsi="Cambria"/>
          <w:sz w:val="20"/>
        </w:rPr>
        <w:t xml:space="preserve">Result = orgs are notoriously lax about evaluating decisions </w:t>
      </w:r>
    </w:p>
    <w:p w14:paraId="17798D47" w14:textId="77777777" w:rsidR="003B027F" w:rsidRPr="004D6894" w:rsidRDefault="003B027F" w:rsidP="003B027F">
      <w:pPr>
        <w:pStyle w:val="Body"/>
        <w:numPr>
          <w:ilvl w:val="1"/>
          <w:numId w:val="112"/>
        </w:numPr>
        <w:contextualSpacing/>
        <w:rPr>
          <w:rFonts w:ascii="Cambria" w:hAnsi="Cambria"/>
          <w:b/>
          <w:sz w:val="20"/>
        </w:rPr>
      </w:pPr>
      <w:r w:rsidRPr="004D6894">
        <w:rPr>
          <w:rFonts w:ascii="Cambria" w:hAnsi="Cambria"/>
          <w:sz w:val="20"/>
        </w:rPr>
        <w:t xml:space="preserve">If the bad decision can’t be avoided, may try to justify their bad decision </w:t>
      </w:r>
    </w:p>
    <w:p w14:paraId="2D2DA21A" w14:textId="77777777" w:rsidR="003B027F" w:rsidRPr="004D6894" w:rsidRDefault="003B027F" w:rsidP="003B027F">
      <w:pPr>
        <w:pStyle w:val="Body"/>
        <w:numPr>
          <w:ilvl w:val="0"/>
          <w:numId w:val="112"/>
        </w:numPr>
        <w:contextualSpacing/>
        <w:rPr>
          <w:rFonts w:ascii="Cambria" w:hAnsi="Cambria"/>
          <w:b/>
          <w:sz w:val="20"/>
        </w:rPr>
      </w:pPr>
      <w:r w:rsidRPr="004D6894">
        <w:rPr>
          <w:rFonts w:ascii="Cambria" w:hAnsi="Cambria"/>
          <w:sz w:val="20"/>
          <w:highlight w:val="yellow"/>
        </w:rPr>
        <w:t>Sunk Costs</w:t>
      </w:r>
      <w:r w:rsidRPr="004D6894">
        <w:rPr>
          <w:rFonts w:ascii="Cambria" w:hAnsi="Cambria"/>
          <w:sz w:val="20"/>
        </w:rPr>
        <w:t xml:space="preserve">: permanent losses of resources incurred as the result of a decision </w:t>
      </w:r>
    </w:p>
    <w:p w14:paraId="4AB099F5" w14:textId="77777777" w:rsidR="003B027F" w:rsidRPr="004D6894" w:rsidRDefault="003B027F" w:rsidP="003B027F">
      <w:pPr>
        <w:pStyle w:val="Body"/>
        <w:numPr>
          <w:ilvl w:val="0"/>
          <w:numId w:val="112"/>
        </w:numPr>
        <w:contextualSpacing/>
        <w:rPr>
          <w:rFonts w:ascii="Cambria" w:hAnsi="Cambria"/>
          <w:b/>
          <w:sz w:val="20"/>
        </w:rPr>
      </w:pPr>
      <w:r w:rsidRPr="004D6894">
        <w:rPr>
          <w:rFonts w:ascii="Cambria" w:hAnsi="Cambria"/>
          <w:sz w:val="20"/>
        </w:rPr>
        <w:t xml:space="preserve">Since the resources have been lost (sunk) die to past decision, they shouldn’t enter into future decisions </w:t>
      </w:r>
    </w:p>
    <w:p w14:paraId="740F3606" w14:textId="77777777" w:rsidR="003B027F" w:rsidRPr="004D6894" w:rsidRDefault="003B027F" w:rsidP="003B027F">
      <w:pPr>
        <w:pStyle w:val="Body"/>
        <w:numPr>
          <w:ilvl w:val="0"/>
          <w:numId w:val="112"/>
        </w:numPr>
        <w:contextualSpacing/>
        <w:rPr>
          <w:rFonts w:ascii="Cambria" w:hAnsi="Cambria"/>
          <w:b/>
          <w:sz w:val="20"/>
        </w:rPr>
      </w:pPr>
      <w:r w:rsidRPr="004D6894">
        <w:rPr>
          <w:rFonts w:ascii="Cambria" w:hAnsi="Cambria"/>
          <w:sz w:val="20"/>
        </w:rPr>
        <w:t xml:space="preserve">But </w:t>
      </w:r>
      <w:proofErr w:type="spellStart"/>
      <w:r w:rsidRPr="004D6894">
        <w:rPr>
          <w:rFonts w:ascii="Cambria" w:hAnsi="Cambria"/>
          <w:sz w:val="20"/>
        </w:rPr>
        <w:t>ppl</w:t>
      </w:r>
      <w:proofErr w:type="spellEnd"/>
      <w:r w:rsidRPr="004D6894">
        <w:rPr>
          <w:rFonts w:ascii="Cambria" w:hAnsi="Cambria"/>
          <w:sz w:val="20"/>
        </w:rPr>
        <w:t xml:space="preserve"> want to recoup sunk costs </w:t>
      </w:r>
      <w:r w:rsidRPr="004D6894">
        <w:rPr>
          <w:rFonts w:ascii="Cambria" w:hAnsi="Cambria"/>
          <w:sz w:val="20"/>
        </w:rPr>
        <w:sym w:font="Wingdings" w:char="F0E0"/>
      </w:r>
      <w:r w:rsidRPr="004D6894">
        <w:rPr>
          <w:rFonts w:ascii="Cambria" w:hAnsi="Cambria"/>
          <w:sz w:val="20"/>
        </w:rPr>
        <w:t xml:space="preserve"> </w:t>
      </w:r>
      <w:r w:rsidRPr="004D6894">
        <w:rPr>
          <w:rFonts w:ascii="Cambria" w:hAnsi="Cambria"/>
          <w:sz w:val="20"/>
          <w:highlight w:val="yellow"/>
        </w:rPr>
        <w:t>Escalation of Commitment</w:t>
      </w:r>
      <w:r w:rsidRPr="004D6894">
        <w:rPr>
          <w:rFonts w:ascii="Cambria" w:hAnsi="Cambria"/>
          <w:sz w:val="20"/>
        </w:rPr>
        <w:t xml:space="preserve">: tendency to invest additional resources in an apparently failing course of action </w:t>
      </w:r>
    </w:p>
    <w:p w14:paraId="06988536" w14:textId="77777777" w:rsidR="003B027F" w:rsidRPr="004D6894" w:rsidRDefault="003B027F" w:rsidP="003B027F">
      <w:pPr>
        <w:pStyle w:val="Body"/>
        <w:numPr>
          <w:ilvl w:val="0"/>
          <w:numId w:val="112"/>
        </w:numPr>
        <w:contextualSpacing/>
        <w:rPr>
          <w:rFonts w:ascii="Cambria" w:hAnsi="Cambria"/>
          <w:b/>
          <w:sz w:val="20"/>
        </w:rPr>
      </w:pPr>
      <w:r w:rsidRPr="004D6894">
        <w:rPr>
          <w:rFonts w:ascii="Cambria" w:hAnsi="Cambria"/>
          <w:sz w:val="20"/>
        </w:rPr>
        <w:t xml:space="preserve">ALSO, a social norm that </w:t>
      </w:r>
      <w:proofErr w:type="spellStart"/>
      <w:r w:rsidRPr="004D6894">
        <w:rPr>
          <w:rFonts w:ascii="Cambria" w:hAnsi="Cambria"/>
          <w:sz w:val="20"/>
        </w:rPr>
        <w:t>favours</w:t>
      </w:r>
      <w:proofErr w:type="spellEnd"/>
      <w:r w:rsidRPr="004D6894">
        <w:rPr>
          <w:rFonts w:ascii="Cambria" w:hAnsi="Cambria"/>
          <w:sz w:val="20"/>
        </w:rPr>
        <w:t xml:space="preserve"> consistent </w:t>
      </w:r>
      <w:proofErr w:type="spellStart"/>
      <w:r w:rsidRPr="004D6894">
        <w:rPr>
          <w:rFonts w:ascii="Cambria" w:hAnsi="Cambria"/>
          <w:sz w:val="20"/>
        </w:rPr>
        <w:t>beh</w:t>
      </w:r>
      <w:proofErr w:type="spellEnd"/>
      <w:r w:rsidRPr="004D6894">
        <w:rPr>
          <w:rFonts w:ascii="Cambria" w:hAnsi="Cambria"/>
          <w:sz w:val="20"/>
        </w:rPr>
        <w:t xml:space="preserve"> by managers may also be at work </w:t>
      </w:r>
      <w:r w:rsidRPr="004D6894">
        <w:rPr>
          <w:rFonts w:ascii="Cambria" w:hAnsi="Cambria"/>
          <w:sz w:val="20"/>
        </w:rPr>
        <w:sym w:font="Wingdings" w:char="F0E0"/>
      </w:r>
      <w:r w:rsidRPr="004D6894">
        <w:rPr>
          <w:rFonts w:ascii="Cambria" w:hAnsi="Cambria"/>
          <w:sz w:val="20"/>
        </w:rPr>
        <w:t xml:space="preserve"> if you’re constantly changing your mind it may be seen as weakness</w:t>
      </w:r>
    </w:p>
    <w:p w14:paraId="243B1401" w14:textId="77777777" w:rsidR="003B027F" w:rsidRPr="004D6894" w:rsidRDefault="003B027F" w:rsidP="003B027F">
      <w:pPr>
        <w:pStyle w:val="Body"/>
        <w:numPr>
          <w:ilvl w:val="0"/>
          <w:numId w:val="112"/>
        </w:numPr>
        <w:contextualSpacing/>
        <w:rPr>
          <w:rFonts w:ascii="Cambria" w:hAnsi="Cambria"/>
          <w:b/>
          <w:sz w:val="20"/>
        </w:rPr>
      </w:pPr>
      <w:r w:rsidRPr="004D6894">
        <w:rPr>
          <w:rFonts w:ascii="Cambria" w:hAnsi="Cambria"/>
          <w:sz w:val="20"/>
        </w:rPr>
        <w:t xml:space="preserve">Escalation of communication sometimes happens when the current decision maker isn’t responsible for previous sunk costs </w:t>
      </w:r>
    </w:p>
    <w:p w14:paraId="097B245D" w14:textId="77777777" w:rsidR="003B027F" w:rsidRPr="004D6894" w:rsidRDefault="003B027F" w:rsidP="003B027F">
      <w:pPr>
        <w:pStyle w:val="Body"/>
        <w:numPr>
          <w:ilvl w:val="1"/>
          <w:numId w:val="112"/>
        </w:numPr>
        <w:contextualSpacing/>
        <w:rPr>
          <w:rFonts w:ascii="Cambria" w:hAnsi="Cambria"/>
          <w:b/>
          <w:sz w:val="20"/>
        </w:rPr>
      </w:pPr>
      <w:r w:rsidRPr="004D6894">
        <w:rPr>
          <w:rFonts w:ascii="Cambria" w:hAnsi="Cambria"/>
          <w:sz w:val="20"/>
        </w:rPr>
        <w:t xml:space="preserve">They might not want to look wasteful </w:t>
      </w:r>
    </w:p>
    <w:p w14:paraId="542EA786" w14:textId="77777777" w:rsidR="003B027F" w:rsidRPr="004D6894" w:rsidRDefault="003B027F" w:rsidP="003B027F">
      <w:pPr>
        <w:pStyle w:val="Body"/>
        <w:numPr>
          <w:ilvl w:val="2"/>
          <w:numId w:val="112"/>
        </w:numPr>
        <w:contextualSpacing/>
        <w:rPr>
          <w:rFonts w:ascii="Cambria" w:hAnsi="Cambria"/>
          <w:b/>
          <w:sz w:val="20"/>
        </w:rPr>
      </w:pPr>
      <w:r w:rsidRPr="004D6894">
        <w:rPr>
          <w:rFonts w:ascii="Cambria" w:hAnsi="Cambria"/>
          <w:sz w:val="20"/>
        </w:rPr>
        <w:t xml:space="preserve">Ex. gov’t building things that end up having no value but don’t want </w:t>
      </w:r>
      <w:proofErr w:type="spellStart"/>
      <w:r w:rsidRPr="004D6894">
        <w:rPr>
          <w:rFonts w:ascii="Cambria" w:hAnsi="Cambria"/>
          <w:sz w:val="20"/>
        </w:rPr>
        <w:t>ppl</w:t>
      </w:r>
      <w:proofErr w:type="spellEnd"/>
      <w:r w:rsidRPr="004D6894">
        <w:rPr>
          <w:rFonts w:ascii="Cambria" w:hAnsi="Cambria"/>
          <w:sz w:val="20"/>
        </w:rPr>
        <w:t xml:space="preserve"> to think we’re wasting their money…so we finish it</w:t>
      </w:r>
    </w:p>
    <w:p w14:paraId="1CDDB22C" w14:textId="77777777" w:rsidR="003B027F" w:rsidRPr="004D6894" w:rsidRDefault="003B027F" w:rsidP="003B027F">
      <w:pPr>
        <w:pStyle w:val="Body"/>
        <w:numPr>
          <w:ilvl w:val="0"/>
          <w:numId w:val="112"/>
        </w:numPr>
        <w:contextualSpacing/>
        <w:rPr>
          <w:rFonts w:ascii="Cambria" w:hAnsi="Cambria"/>
          <w:b/>
          <w:sz w:val="20"/>
        </w:rPr>
      </w:pPr>
      <w:r w:rsidRPr="004D6894">
        <w:rPr>
          <w:rFonts w:ascii="Cambria" w:hAnsi="Cambria"/>
          <w:sz w:val="20"/>
        </w:rPr>
        <w:t xml:space="preserve">Escalation of commitment occurs when </w:t>
      </w:r>
      <w:proofErr w:type="spellStart"/>
      <w:r w:rsidRPr="004D6894">
        <w:rPr>
          <w:rFonts w:ascii="Cambria" w:hAnsi="Cambria"/>
          <w:sz w:val="20"/>
        </w:rPr>
        <w:t>ppl</w:t>
      </w:r>
      <w:proofErr w:type="spellEnd"/>
      <w:r w:rsidRPr="004D6894">
        <w:rPr>
          <w:rFonts w:ascii="Cambria" w:hAnsi="Cambria"/>
          <w:sz w:val="20"/>
        </w:rPr>
        <w:t xml:space="preserve"> avoid the certain loss &amp; go with the riskier choice </w:t>
      </w:r>
      <w:r w:rsidRPr="004D6894">
        <w:rPr>
          <w:rFonts w:ascii="Cambria" w:hAnsi="Cambria"/>
          <w:sz w:val="20"/>
        </w:rPr>
        <w:sym w:font="Wingdings" w:char="F0E0"/>
      </w:r>
      <w:r w:rsidRPr="004D6894">
        <w:rPr>
          <w:rFonts w:ascii="Cambria" w:hAnsi="Cambria"/>
          <w:sz w:val="20"/>
        </w:rPr>
        <w:t xml:space="preserve"> mood, personality and emotions can affect escalation too</w:t>
      </w:r>
    </w:p>
    <w:p w14:paraId="00090A72" w14:textId="77777777" w:rsidR="003B027F" w:rsidRPr="004D6894" w:rsidRDefault="003B027F" w:rsidP="003B027F">
      <w:pPr>
        <w:pStyle w:val="Body"/>
        <w:numPr>
          <w:ilvl w:val="1"/>
          <w:numId w:val="112"/>
        </w:numPr>
        <w:contextualSpacing/>
        <w:rPr>
          <w:rFonts w:ascii="Cambria" w:hAnsi="Cambria"/>
          <w:b/>
          <w:sz w:val="20"/>
        </w:rPr>
      </w:pPr>
      <w:r w:rsidRPr="004D6894">
        <w:rPr>
          <w:rFonts w:ascii="Cambria" w:hAnsi="Cambria"/>
          <w:sz w:val="20"/>
        </w:rPr>
        <w:t xml:space="preserve">Ex. </w:t>
      </w:r>
      <w:proofErr w:type="spellStart"/>
      <w:r w:rsidRPr="004D6894">
        <w:rPr>
          <w:rFonts w:ascii="Cambria" w:hAnsi="Cambria"/>
          <w:sz w:val="20"/>
        </w:rPr>
        <w:t>ppl</w:t>
      </w:r>
      <w:proofErr w:type="spellEnd"/>
      <w:r w:rsidRPr="004D6894">
        <w:rPr>
          <w:rFonts w:ascii="Cambria" w:hAnsi="Cambria"/>
          <w:sz w:val="20"/>
        </w:rPr>
        <w:t xml:space="preserve"> high on neuroticism &amp; negative affectivity = less likely to escalate since they try to avoid stressful predicaments</w:t>
      </w:r>
    </w:p>
    <w:p w14:paraId="75E25D53" w14:textId="77777777" w:rsidR="003B027F" w:rsidRPr="004D6894" w:rsidRDefault="003B027F" w:rsidP="003B027F">
      <w:pPr>
        <w:pStyle w:val="Body"/>
        <w:numPr>
          <w:ilvl w:val="0"/>
          <w:numId w:val="112"/>
        </w:numPr>
        <w:contextualSpacing/>
        <w:rPr>
          <w:rFonts w:ascii="Cambria" w:hAnsi="Cambria"/>
          <w:b/>
          <w:sz w:val="20"/>
        </w:rPr>
      </w:pPr>
      <w:r w:rsidRPr="004D6894">
        <w:rPr>
          <w:rFonts w:ascii="Cambria" w:hAnsi="Cambria"/>
          <w:sz w:val="20"/>
        </w:rPr>
        <w:t xml:space="preserve">Escalation can occur in </w:t>
      </w:r>
      <w:r w:rsidRPr="004D6894">
        <w:rPr>
          <w:rFonts w:ascii="Cambria" w:hAnsi="Cambria"/>
          <w:color w:val="FF0000"/>
          <w:sz w:val="20"/>
          <w:u w:val="single"/>
        </w:rPr>
        <w:t>COMPETITIVE &amp; NON-COMPETITIVE</w:t>
      </w:r>
      <w:r w:rsidRPr="004D6894">
        <w:rPr>
          <w:rFonts w:ascii="Cambria" w:hAnsi="Cambria"/>
          <w:sz w:val="20"/>
        </w:rPr>
        <w:t xml:space="preserve"> situations</w:t>
      </w:r>
    </w:p>
    <w:p w14:paraId="082335EA" w14:textId="77777777" w:rsidR="003B027F" w:rsidRPr="004D6894" w:rsidRDefault="003B027F" w:rsidP="003B027F">
      <w:pPr>
        <w:pStyle w:val="Body"/>
        <w:numPr>
          <w:ilvl w:val="0"/>
          <w:numId w:val="112"/>
        </w:numPr>
        <w:contextualSpacing/>
        <w:rPr>
          <w:rFonts w:ascii="Cambria" w:hAnsi="Cambria"/>
          <w:b/>
          <w:sz w:val="20"/>
        </w:rPr>
      </w:pPr>
      <w:r w:rsidRPr="004D6894">
        <w:rPr>
          <w:rFonts w:ascii="Cambria" w:hAnsi="Cambria"/>
          <w:sz w:val="20"/>
          <w:u w:val="single"/>
        </w:rPr>
        <w:t>To prevent escalation of commitment to a failing course of action</w:t>
      </w:r>
      <w:r w:rsidRPr="004D6894">
        <w:rPr>
          <w:rFonts w:ascii="Cambria" w:hAnsi="Cambria"/>
          <w:sz w:val="20"/>
        </w:rPr>
        <w:t xml:space="preserve">: </w:t>
      </w:r>
    </w:p>
    <w:p w14:paraId="49D7FD64" w14:textId="77777777" w:rsidR="003B027F" w:rsidRPr="004D6894" w:rsidRDefault="003B027F" w:rsidP="003B027F">
      <w:pPr>
        <w:pStyle w:val="Body"/>
        <w:numPr>
          <w:ilvl w:val="1"/>
          <w:numId w:val="82"/>
        </w:numPr>
        <w:contextualSpacing/>
        <w:rPr>
          <w:rFonts w:ascii="Cambria" w:hAnsi="Cambria"/>
          <w:b/>
          <w:color w:val="FF0000"/>
          <w:sz w:val="20"/>
        </w:rPr>
      </w:pPr>
      <w:r w:rsidRPr="004D6894">
        <w:rPr>
          <w:rFonts w:ascii="Cambria" w:hAnsi="Cambria"/>
          <w:color w:val="FF0000"/>
          <w:sz w:val="20"/>
        </w:rPr>
        <w:t xml:space="preserve">Encourage continuous experimentation with reframing problem </w:t>
      </w:r>
      <w:r w:rsidRPr="004D6894">
        <w:rPr>
          <w:rFonts w:ascii="Cambria" w:hAnsi="Cambria"/>
          <w:color w:val="FF0000"/>
          <w:sz w:val="20"/>
        </w:rPr>
        <w:sym w:font="Wingdings" w:char="F0E0"/>
      </w:r>
      <w:r w:rsidRPr="004D6894">
        <w:rPr>
          <w:rFonts w:ascii="Cambria" w:hAnsi="Cambria"/>
          <w:color w:val="FF0000"/>
          <w:sz w:val="20"/>
        </w:rPr>
        <w:t xml:space="preserve"> shift frame to saving rather than spending </w:t>
      </w:r>
    </w:p>
    <w:p w14:paraId="7E20C5AF" w14:textId="77777777" w:rsidR="003B027F" w:rsidRPr="004D6894" w:rsidRDefault="003B027F" w:rsidP="003B027F">
      <w:pPr>
        <w:pStyle w:val="Body"/>
        <w:numPr>
          <w:ilvl w:val="1"/>
          <w:numId w:val="82"/>
        </w:numPr>
        <w:contextualSpacing/>
        <w:rPr>
          <w:rFonts w:ascii="Cambria" w:hAnsi="Cambria"/>
          <w:b/>
          <w:color w:val="FF0000"/>
          <w:sz w:val="20"/>
        </w:rPr>
      </w:pPr>
      <w:r w:rsidRPr="004D6894">
        <w:rPr>
          <w:rFonts w:ascii="Cambria" w:hAnsi="Cambria"/>
          <w:color w:val="FF0000"/>
          <w:sz w:val="20"/>
        </w:rPr>
        <w:t xml:space="preserve">Set specific goals for the project in advance that must be met if more resources are to be invested </w:t>
      </w:r>
    </w:p>
    <w:p w14:paraId="4A4CBB0B" w14:textId="77777777" w:rsidR="003B027F" w:rsidRPr="004D6894" w:rsidRDefault="003B027F" w:rsidP="003B027F">
      <w:pPr>
        <w:pStyle w:val="Body"/>
        <w:numPr>
          <w:ilvl w:val="1"/>
          <w:numId w:val="82"/>
        </w:numPr>
        <w:contextualSpacing/>
        <w:rPr>
          <w:rFonts w:ascii="Cambria" w:hAnsi="Cambria"/>
          <w:b/>
          <w:color w:val="FF0000"/>
          <w:sz w:val="20"/>
        </w:rPr>
      </w:pPr>
      <w:r w:rsidRPr="004D6894">
        <w:rPr>
          <w:rFonts w:ascii="Cambria" w:hAnsi="Cambria"/>
          <w:color w:val="FF0000"/>
          <w:sz w:val="20"/>
        </w:rPr>
        <w:t xml:space="preserve">Place more emphasis when evaluating managers on </w:t>
      </w:r>
      <w:r w:rsidRPr="004D6894">
        <w:rPr>
          <w:rFonts w:ascii="Cambria" w:hAnsi="Cambria"/>
          <w:i/>
          <w:color w:val="FF0000"/>
          <w:sz w:val="20"/>
        </w:rPr>
        <w:t xml:space="preserve">how </w:t>
      </w:r>
      <w:r w:rsidRPr="004D6894">
        <w:rPr>
          <w:rFonts w:ascii="Cambria" w:hAnsi="Cambria"/>
          <w:color w:val="FF0000"/>
          <w:sz w:val="20"/>
        </w:rPr>
        <w:t xml:space="preserve">they made decisions and less on decision outcomes </w:t>
      </w:r>
      <w:r w:rsidRPr="004D6894">
        <w:rPr>
          <w:rFonts w:ascii="Cambria" w:hAnsi="Cambria"/>
          <w:color w:val="FF0000"/>
          <w:sz w:val="20"/>
        </w:rPr>
        <w:sym w:font="Wingdings" w:char="F0E0"/>
      </w:r>
      <w:r w:rsidRPr="004D6894">
        <w:rPr>
          <w:rFonts w:ascii="Cambria" w:hAnsi="Cambria"/>
          <w:color w:val="FF0000"/>
          <w:sz w:val="20"/>
        </w:rPr>
        <w:t xml:space="preserve"> teaches managers to not fear failure </w:t>
      </w:r>
    </w:p>
    <w:p w14:paraId="7CB06132" w14:textId="77777777" w:rsidR="003B027F" w:rsidRPr="004D6894" w:rsidRDefault="003B027F" w:rsidP="003B027F">
      <w:pPr>
        <w:pStyle w:val="Body"/>
        <w:numPr>
          <w:ilvl w:val="1"/>
          <w:numId w:val="82"/>
        </w:numPr>
        <w:contextualSpacing/>
        <w:rPr>
          <w:rFonts w:ascii="Cambria" w:hAnsi="Cambria"/>
          <w:b/>
          <w:color w:val="FF0000"/>
          <w:sz w:val="20"/>
        </w:rPr>
      </w:pPr>
      <w:r w:rsidRPr="004D6894">
        <w:rPr>
          <w:rFonts w:ascii="Cambria" w:hAnsi="Cambria"/>
          <w:color w:val="FF0000"/>
          <w:sz w:val="20"/>
        </w:rPr>
        <w:t xml:space="preserve">Separate initial &amp; subsequent decision making so </w:t>
      </w:r>
      <w:proofErr w:type="spellStart"/>
      <w:r w:rsidRPr="004D6894">
        <w:rPr>
          <w:rFonts w:ascii="Cambria" w:hAnsi="Cambria"/>
          <w:color w:val="FF0000"/>
          <w:sz w:val="20"/>
        </w:rPr>
        <w:t>ppl</w:t>
      </w:r>
      <w:proofErr w:type="spellEnd"/>
      <w:r w:rsidRPr="004D6894">
        <w:rPr>
          <w:rFonts w:ascii="Cambria" w:hAnsi="Cambria"/>
          <w:color w:val="FF0000"/>
          <w:sz w:val="20"/>
        </w:rPr>
        <w:t xml:space="preserve"> who make the initial decision to embark on a course of action are assisted/replaced by others who decide if course of action should be continued</w:t>
      </w:r>
    </w:p>
    <w:p w14:paraId="158DB0F4" w14:textId="77777777" w:rsidR="003B027F" w:rsidRPr="004D6894" w:rsidRDefault="003B027F" w:rsidP="003B027F">
      <w:pPr>
        <w:pStyle w:val="Body"/>
        <w:ind w:left="720" w:hanging="360"/>
        <w:rPr>
          <w:rFonts w:ascii="Cambria" w:hAnsi="Cambria"/>
          <w:b/>
          <w:sz w:val="20"/>
        </w:rPr>
      </w:pPr>
      <w:r w:rsidRPr="004D6894">
        <w:rPr>
          <w:rFonts w:ascii="Cambria" w:hAnsi="Cambria"/>
          <w:sz w:val="20"/>
        </w:rPr>
        <w:t>***</w:t>
      </w:r>
      <w:r w:rsidRPr="004D6894">
        <w:rPr>
          <w:rFonts w:ascii="Cambria" w:hAnsi="Cambria"/>
          <w:color w:val="FF0000"/>
          <w:sz w:val="20"/>
        </w:rPr>
        <w:t>GROUPS = MORE PRONE THAN INDIVS TO ESCALATE COMMITMENT</w:t>
      </w:r>
      <w:r w:rsidRPr="004D6894">
        <w:rPr>
          <w:rFonts w:ascii="Cambria" w:hAnsi="Cambria"/>
          <w:sz w:val="20"/>
        </w:rPr>
        <w:t xml:space="preserve"> </w:t>
      </w:r>
    </w:p>
    <w:p w14:paraId="77CA48CB" w14:textId="77777777" w:rsidR="003B027F" w:rsidRPr="004D6894" w:rsidRDefault="003B027F" w:rsidP="003B027F">
      <w:pPr>
        <w:pStyle w:val="Body"/>
        <w:ind w:left="147"/>
        <w:rPr>
          <w:rFonts w:ascii="Cambria" w:hAnsi="Cambria"/>
          <w:sz w:val="20"/>
        </w:rPr>
      </w:pPr>
      <w:r w:rsidRPr="004D6894">
        <w:rPr>
          <w:rFonts w:ascii="Cambria" w:hAnsi="Cambria"/>
          <w:sz w:val="20"/>
        </w:rPr>
        <w:t>Hindsight</w:t>
      </w:r>
    </w:p>
    <w:p w14:paraId="265790E1" w14:textId="77777777" w:rsidR="003B027F" w:rsidRPr="004D6894" w:rsidRDefault="003B027F" w:rsidP="003B027F">
      <w:pPr>
        <w:pStyle w:val="Body"/>
        <w:numPr>
          <w:ilvl w:val="0"/>
          <w:numId w:val="81"/>
        </w:numPr>
        <w:contextualSpacing/>
        <w:rPr>
          <w:rFonts w:ascii="Cambria" w:hAnsi="Cambria"/>
          <w:b/>
          <w:sz w:val="20"/>
        </w:rPr>
      </w:pPr>
      <w:r w:rsidRPr="004D6894">
        <w:rPr>
          <w:rFonts w:ascii="Cambria" w:hAnsi="Cambria"/>
          <w:sz w:val="20"/>
          <w:highlight w:val="yellow"/>
        </w:rPr>
        <w:t>Hindsight</w:t>
      </w:r>
      <w:r w:rsidRPr="004D6894">
        <w:rPr>
          <w:rFonts w:ascii="Cambria" w:hAnsi="Cambria"/>
          <w:sz w:val="20"/>
        </w:rPr>
        <w:t xml:space="preserve">: tendency to review decision making process to find what was done right or wrong </w:t>
      </w:r>
      <w:r w:rsidRPr="004D6894">
        <w:rPr>
          <w:rFonts w:ascii="Cambria" w:hAnsi="Cambria"/>
          <w:sz w:val="20"/>
        </w:rPr>
        <w:sym w:font="Wingdings" w:char="F0E0"/>
      </w:r>
      <w:r w:rsidRPr="004D6894">
        <w:rPr>
          <w:rFonts w:ascii="Cambria" w:hAnsi="Cambria"/>
          <w:sz w:val="20"/>
        </w:rPr>
        <w:t xml:space="preserve"> reflects cognitive bias </w:t>
      </w:r>
      <w:r w:rsidRPr="004D6894">
        <w:rPr>
          <w:rFonts w:ascii="Cambria" w:hAnsi="Cambria"/>
          <w:sz w:val="20"/>
        </w:rPr>
        <w:sym w:font="Wingdings" w:char="F0E0"/>
      </w:r>
      <w:r w:rsidRPr="004D6894">
        <w:rPr>
          <w:rFonts w:ascii="Cambria" w:hAnsi="Cambria"/>
          <w:sz w:val="20"/>
        </w:rPr>
        <w:t xml:space="preserve"> “knew-it-all-along” </w:t>
      </w:r>
    </w:p>
    <w:p w14:paraId="085DC868" w14:textId="77777777" w:rsidR="003B027F" w:rsidRPr="004D6894" w:rsidRDefault="003B027F" w:rsidP="003B027F">
      <w:pPr>
        <w:pStyle w:val="Body"/>
        <w:numPr>
          <w:ilvl w:val="0"/>
          <w:numId w:val="81"/>
        </w:numPr>
        <w:contextualSpacing/>
        <w:rPr>
          <w:rFonts w:ascii="Cambria" w:hAnsi="Cambria"/>
          <w:b/>
          <w:sz w:val="20"/>
        </w:rPr>
      </w:pPr>
      <w:r w:rsidRPr="004D6894">
        <w:rPr>
          <w:rFonts w:ascii="Cambria" w:hAnsi="Cambria"/>
          <w:sz w:val="20"/>
        </w:rPr>
        <w:t xml:space="preserve">Our faulty memory adjusts the probabilities that we estimated before making the decision to correspond to what actually happened </w:t>
      </w:r>
      <w:r w:rsidRPr="004D6894">
        <w:rPr>
          <w:rFonts w:ascii="Cambria" w:hAnsi="Cambria"/>
          <w:sz w:val="20"/>
        </w:rPr>
        <w:sym w:font="Wingdings" w:char="F0E0"/>
      </w:r>
      <w:r w:rsidRPr="004D6894">
        <w:rPr>
          <w:rFonts w:ascii="Cambria" w:hAnsi="Cambria"/>
          <w:sz w:val="20"/>
        </w:rPr>
        <w:t xml:space="preserve"> dangerous! </w:t>
      </w:r>
    </w:p>
    <w:p w14:paraId="10DDE7E5" w14:textId="77777777" w:rsidR="003B027F" w:rsidRPr="004D6894" w:rsidRDefault="003B027F" w:rsidP="003B027F">
      <w:pPr>
        <w:pStyle w:val="Body"/>
        <w:numPr>
          <w:ilvl w:val="1"/>
          <w:numId w:val="81"/>
        </w:numPr>
        <w:contextualSpacing/>
        <w:rPr>
          <w:rFonts w:ascii="Cambria" w:hAnsi="Cambria"/>
          <w:b/>
          <w:sz w:val="20"/>
        </w:rPr>
      </w:pPr>
      <w:r w:rsidRPr="004D6894">
        <w:rPr>
          <w:rFonts w:ascii="Cambria" w:hAnsi="Cambria"/>
          <w:sz w:val="20"/>
        </w:rPr>
        <w:t xml:space="preserve">Ex. CEO who makes risky investments that turn out to be successful might revise her memory to assume that the decision was a sure thing </w:t>
      </w:r>
    </w:p>
    <w:p w14:paraId="2C15F2D1" w14:textId="77777777" w:rsidR="003B027F" w:rsidRPr="004D6894" w:rsidRDefault="003B027F" w:rsidP="003B027F">
      <w:pPr>
        <w:pStyle w:val="Body"/>
        <w:numPr>
          <w:ilvl w:val="0"/>
          <w:numId w:val="81"/>
        </w:numPr>
        <w:contextualSpacing/>
        <w:rPr>
          <w:rFonts w:ascii="Cambria" w:hAnsi="Cambria"/>
          <w:b/>
          <w:sz w:val="20"/>
        </w:rPr>
      </w:pPr>
      <w:r w:rsidRPr="004D6894">
        <w:rPr>
          <w:rFonts w:ascii="Cambria" w:hAnsi="Cambria"/>
          <w:sz w:val="20"/>
        </w:rPr>
        <w:t xml:space="preserve">Another form of faulty hindsight is the tendency to take personal responsibility for successful decision outcomes while denying responsibility for unsuccessful outcomes </w:t>
      </w:r>
    </w:p>
    <w:p w14:paraId="6110FF5C" w14:textId="77777777" w:rsidR="003B027F" w:rsidRPr="004D6894" w:rsidRDefault="003B027F" w:rsidP="003B027F">
      <w:pPr>
        <w:pStyle w:val="Body"/>
        <w:ind w:left="147"/>
        <w:rPr>
          <w:rFonts w:ascii="Cambria" w:hAnsi="Cambria"/>
          <w:sz w:val="20"/>
        </w:rPr>
      </w:pPr>
      <w:r w:rsidRPr="004D6894">
        <w:rPr>
          <w:rFonts w:ascii="Cambria" w:hAnsi="Cambria"/>
          <w:sz w:val="20"/>
        </w:rPr>
        <w:t xml:space="preserve">How Emotion &amp; Mood Affect Decision Making </w:t>
      </w:r>
    </w:p>
    <w:p w14:paraId="6421588B" w14:textId="77777777" w:rsidR="003B027F" w:rsidRPr="004D6894" w:rsidRDefault="003B027F" w:rsidP="003B027F">
      <w:pPr>
        <w:pStyle w:val="Body"/>
        <w:numPr>
          <w:ilvl w:val="0"/>
          <w:numId w:val="83"/>
        </w:numPr>
        <w:contextualSpacing/>
        <w:rPr>
          <w:rFonts w:ascii="Cambria" w:hAnsi="Cambria"/>
          <w:b/>
          <w:sz w:val="20"/>
          <w:u w:val="single"/>
        </w:rPr>
      </w:pPr>
      <w:r w:rsidRPr="004D6894">
        <w:rPr>
          <w:rFonts w:ascii="Cambria" w:hAnsi="Cambria"/>
          <w:sz w:val="20"/>
        </w:rPr>
        <w:t xml:space="preserve">Emotion = necessary to make effective decisions </w:t>
      </w:r>
    </w:p>
    <w:p w14:paraId="6E4EAA74" w14:textId="77777777" w:rsidR="003B027F" w:rsidRPr="004D6894" w:rsidRDefault="003B027F" w:rsidP="003B027F">
      <w:pPr>
        <w:pStyle w:val="Body"/>
        <w:numPr>
          <w:ilvl w:val="0"/>
          <w:numId w:val="83"/>
        </w:numPr>
        <w:contextualSpacing/>
        <w:rPr>
          <w:rFonts w:ascii="Cambria" w:hAnsi="Cambria"/>
          <w:b/>
          <w:sz w:val="20"/>
          <w:u w:val="single"/>
        </w:rPr>
      </w:pPr>
      <w:r w:rsidRPr="004D6894">
        <w:rPr>
          <w:rFonts w:ascii="Cambria" w:hAnsi="Cambria"/>
          <w:sz w:val="20"/>
        </w:rPr>
        <w:t xml:space="preserve">Decision makers in a good mood can overestimate the likelihood of good events and use shortcut decision strategies </w:t>
      </w:r>
    </w:p>
    <w:p w14:paraId="5AEE1BCD" w14:textId="77777777" w:rsidR="003B027F" w:rsidRPr="004D6894" w:rsidRDefault="003B027F" w:rsidP="003B027F">
      <w:pPr>
        <w:pStyle w:val="Body"/>
        <w:numPr>
          <w:ilvl w:val="0"/>
          <w:numId w:val="83"/>
        </w:numPr>
        <w:contextualSpacing/>
        <w:rPr>
          <w:rFonts w:ascii="Cambria" w:hAnsi="Cambria"/>
          <w:b/>
          <w:sz w:val="20"/>
          <w:u w:val="single"/>
        </w:rPr>
      </w:pPr>
      <w:r w:rsidRPr="004D6894">
        <w:rPr>
          <w:rFonts w:ascii="Cambria" w:hAnsi="Cambria"/>
          <w:sz w:val="20"/>
        </w:rPr>
        <w:t>“Whistleblowers” often report that they were motivated by emotion to protest decision errors</w:t>
      </w:r>
    </w:p>
    <w:p w14:paraId="7BAD6475" w14:textId="77777777" w:rsidR="003B027F" w:rsidRPr="004D6894" w:rsidRDefault="003B027F" w:rsidP="003B027F">
      <w:pPr>
        <w:pStyle w:val="Body"/>
        <w:numPr>
          <w:ilvl w:val="0"/>
          <w:numId w:val="83"/>
        </w:numPr>
        <w:contextualSpacing/>
        <w:rPr>
          <w:rFonts w:ascii="Cambria" w:hAnsi="Cambria"/>
          <w:b/>
          <w:sz w:val="20"/>
          <w:u w:val="single"/>
        </w:rPr>
      </w:pPr>
      <w:r w:rsidRPr="004D6894">
        <w:rPr>
          <w:rFonts w:ascii="Cambria" w:hAnsi="Cambria"/>
          <w:sz w:val="20"/>
        </w:rPr>
        <w:t xml:space="preserve">Strong positive emotion has been implicated in creative decision making and the proper use of intuition to solve problems </w:t>
      </w:r>
      <w:r w:rsidRPr="004D6894">
        <w:rPr>
          <w:rFonts w:ascii="Cambria" w:hAnsi="Cambria"/>
          <w:sz w:val="20"/>
        </w:rPr>
        <w:sym w:font="Wingdings" w:char="F0E0"/>
      </w:r>
      <w:r w:rsidRPr="004D6894">
        <w:rPr>
          <w:rFonts w:ascii="Cambria" w:hAnsi="Cambria"/>
          <w:sz w:val="20"/>
        </w:rPr>
        <w:t xml:space="preserve"> such intuition can lead to good short-circuiting of the steps in the rational model when speed is of the essence</w:t>
      </w:r>
    </w:p>
    <w:p w14:paraId="45F3C64D" w14:textId="77777777" w:rsidR="003B027F" w:rsidRPr="004D6894" w:rsidRDefault="003B027F" w:rsidP="003B027F">
      <w:pPr>
        <w:pStyle w:val="Body"/>
        <w:numPr>
          <w:ilvl w:val="0"/>
          <w:numId w:val="83"/>
        </w:numPr>
        <w:contextualSpacing/>
        <w:rPr>
          <w:rFonts w:ascii="Cambria" w:hAnsi="Cambria"/>
          <w:b/>
          <w:sz w:val="20"/>
          <w:u w:val="single"/>
        </w:rPr>
      </w:pPr>
      <w:r w:rsidRPr="004D6894">
        <w:rPr>
          <w:rFonts w:ascii="Cambria" w:hAnsi="Cambria"/>
          <w:sz w:val="20"/>
        </w:rPr>
        <w:t xml:space="preserve">BUT many times emotion = hindrance </w:t>
      </w:r>
      <w:r w:rsidRPr="004D6894">
        <w:rPr>
          <w:rFonts w:ascii="Cambria" w:hAnsi="Cambria"/>
          <w:sz w:val="20"/>
        </w:rPr>
        <w:sym w:font="Wingdings" w:char="F0E0"/>
      </w:r>
      <w:r w:rsidRPr="004D6894">
        <w:rPr>
          <w:rFonts w:ascii="Cambria" w:hAnsi="Cambria"/>
          <w:sz w:val="20"/>
        </w:rPr>
        <w:t xml:space="preserve"> “blinded by emotion” b/c they are more focused on themselves and distracted from the actual demands of problem at hand </w:t>
      </w:r>
    </w:p>
    <w:p w14:paraId="340B6418" w14:textId="77777777" w:rsidR="003B027F" w:rsidRPr="004D6894" w:rsidRDefault="003B027F" w:rsidP="003B027F">
      <w:pPr>
        <w:pStyle w:val="Body"/>
        <w:numPr>
          <w:ilvl w:val="0"/>
          <w:numId w:val="83"/>
        </w:numPr>
        <w:contextualSpacing/>
        <w:rPr>
          <w:rFonts w:ascii="Cambria" w:hAnsi="Cambria"/>
          <w:b/>
          <w:sz w:val="20"/>
          <w:u w:val="single"/>
        </w:rPr>
      </w:pPr>
      <w:r w:rsidRPr="004D6894">
        <w:rPr>
          <w:rFonts w:ascii="Cambria" w:hAnsi="Cambria"/>
          <w:sz w:val="20"/>
        </w:rPr>
        <w:t xml:space="preserve">Mood = relatively mild, low-key, unfocused state of </w:t>
      </w:r>
      <w:proofErr w:type="spellStart"/>
      <w:r w:rsidRPr="004D6894">
        <w:rPr>
          <w:rFonts w:ascii="Cambria" w:hAnsi="Cambria"/>
          <w:sz w:val="20"/>
        </w:rPr>
        <w:t>pos</w:t>
      </w:r>
      <w:proofErr w:type="spellEnd"/>
      <w:r w:rsidRPr="004D6894">
        <w:rPr>
          <w:rFonts w:ascii="Cambria" w:hAnsi="Cambria"/>
          <w:sz w:val="20"/>
        </w:rPr>
        <w:t>/</w:t>
      </w:r>
      <w:proofErr w:type="spellStart"/>
      <w:r w:rsidRPr="004D6894">
        <w:rPr>
          <w:rFonts w:ascii="Cambria" w:hAnsi="Cambria"/>
          <w:sz w:val="20"/>
        </w:rPr>
        <w:t>neg</w:t>
      </w:r>
      <w:proofErr w:type="spellEnd"/>
      <w:r w:rsidRPr="004D6894">
        <w:rPr>
          <w:rFonts w:ascii="Cambria" w:hAnsi="Cambria"/>
          <w:sz w:val="20"/>
        </w:rPr>
        <w:t xml:space="preserve"> feelings </w:t>
      </w:r>
      <w:r w:rsidRPr="004D6894">
        <w:rPr>
          <w:rFonts w:ascii="Cambria" w:hAnsi="Cambria"/>
          <w:sz w:val="20"/>
        </w:rPr>
        <w:sym w:font="Wingdings" w:char="F0E0"/>
      </w:r>
      <w:r w:rsidRPr="004D6894">
        <w:rPr>
          <w:rFonts w:ascii="Cambria" w:hAnsi="Cambria"/>
          <w:sz w:val="20"/>
        </w:rPr>
        <w:t xml:space="preserve"> but mood affects what and how </w:t>
      </w:r>
      <w:proofErr w:type="spellStart"/>
      <w:r w:rsidRPr="004D6894">
        <w:rPr>
          <w:rFonts w:ascii="Cambria" w:hAnsi="Cambria"/>
          <w:sz w:val="20"/>
        </w:rPr>
        <w:t>ppl</w:t>
      </w:r>
      <w:proofErr w:type="spellEnd"/>
      <w:r w:rsidRPr="004D6894">
        <w:rPr>
          <w:rFonts w:ascii="Cambria" w:hAnsi="Cambria"/>
          <w:sz w:val="20"/>
        </w:rPr>
        <w:t xml:space="preserve"> think when making decisions &amp; has its greatest impact on uncertain/ambiguous decisions (especially crucial for orgs)</w:t>
      </w:r>
    </w:p>
    <w:tbl>
      <w:tblPr>
        <w:tblW w:w="10244" w:type="dxa"/>
        <w:tblInd w:w="-700" w:type="dxa"/>
        <w:shd w:val="clear" w:color="auto" w:fill="FFFFFF"/>
        <w:tblLayout w:type="fixed"/>
        <w:tblLook w:val="0000" w:firstRow="0" w:lastRow="0" w:firstColumn="0" w:lastColumn="0" w:noHBand="0" w:noVBand="0"/>
      </w:tblPr>
      <w:tblGrid>
        <w:gridCol w:w="5122"/>
        <w:gridCol w:w="5122"/>
      </w:tblGrid>
      <w:tr w:rsidR="003B027F" w:rsidRPr="004D6894" w14:paraId="057CC624" w14:textId="77777777" w:rsidTr="002C2A0D">
        <w:trPr>
          <w:cantSplit/>
          <w:trHeight w:val="106"/>
          <w:tblHeader/>
        </w:trPr>
        <w:tc>
          <w:tcPr>
            <w:tcW w:w="5122" w:type="dxa"/>
            <w:tcBorders>
              <w:top w:val="single" w:sz="8" w:space="0" w:color="000000"/>
              <w:left w:val="single" w:sz="8" w:space="0" w:color="000000"/>
              <w:bottom w:val="single" w:sz="8" w:space="0" w:color="000000"/>
              <w:right w:val="single" w:sz="8" w:space="0" w:color="000000"/>
            </w:tcBorders>
            <w:shd w:val="clear" w:color="auto" w:fill="B0B3B2"/>
            <w:tcMar>
              <w:top w:w="100" w:type="dxa"/>
              <w:left w:w="100" w:type="dxa"/>
              <w:bottom w:w="100" w:type="dxa"/>
              <w:right w:w="100" w:type="dxa"/>
            </w:tcMar>
          </w:tcPr>
          <w:p w14:paraId="340BCAAE" w14:textId="77777777" w:rsidR="003B027F" w:rsidRPr="004D6894" w:rsidRDefault="003B027F" w:rsidP="003B027F">
            <w:pPr>
              <w:pStyle w:val="Sub-heading"/>
              <w:contextualSpacing/>
              <w:rPr>
                <w:rFonts w:ascii="Cambria" w:hAnsi="Cambria"/>
                <w:b w:val="0"/>
                <w:color w:val="auto"/>
                <w:sz w:val="20"/>
              </w:rPr>
            </w:pPr>
            <w:r w:rsidRPr="004D6894">
              <w:rPr>
                <w:rFonts w:ascii="Cambria" w:hAnsi="Cambria"/>
                <w:b w:val="0"/>
                <w:color w:val="auto"/>
                <w:sz w:val="20"/>
              </w:rPr>
              <w:t>POSITIVE MOOD</w:t>
            </w:r>
          </w:p>
        </w:tc>
        <w:tc>
          <w:tcPr>
            <w:tcW w:w="5122" w:type="dxa"/>
            <w:tcBorders>
              <w:top w:val="single" w:sz="8" w:space="0" w:color="000000"/>
              <w:left w:val="single" w:sz="8" w:space="0" w:color="000000"/>
              <w:bottom w:val="single" w:sz="8" w:space="0" w:color="000000"/>
              <w:right w:val="single" w:sz="8" w:space="0" w:color="000000"/>
            </w:tcBorders>
            <w:shd w:val="clear" w:color="auto" w:fill="B0B3B2"/>
            <w:tcMar>
              <w:top w:w="100" w:type="dxa"/>
              <w:left w:w="100" w:type="dxa"/>
              <w:bottom w:w="100" w:type="dxa"/>
              <w:right w:w="100" w:type="dxa"/>
            </w:tcMar>
          </w:tcPr>
          <w:p w14:paraId="436B4682" w14:textId="77777777" w:rsidR="003B027F" w:rsidRPr="004D6894" w:rsidRDefault="003B027F" w:rsidP="003B027F">
            <w:pPr>
              <w:pStyle w:val="Sub-heading"/>
              <w:contextualSpacing/>
              <w:rPr>
                <w:rFonts w:ascii="Cambria" w:hAnsi="Cambria"/>
                <w:b w:val="0"/>
                <w:color w:val="auto"/>
                <w:sz w:val="20"/>
              </w:rPr>
            </w:pPr>
            <w:r w:rsidRPr="004D6894">
              <w:rPr>
                <w:rFonts w:ascii="Cambria" w:hAnsi="Cambria"/>
                <w:b w:val="0"/>
                <w:color w:val="auto"/>
                <w:sz w:val="20"/>
              </w:rPr>
              <w:t>NEGATIVE MOOD</w:t>
            </w:r>
          </w:p>
        </w:tc>
      </w:tr>
      <w:tr w:rsidR="003B027F" w:rsidRPr="004D6894" w14:paraId="043E2B40" w14:textId="77777777" w:rsidTr="002C2A0D">
        <w:trPr>
          <w:cantSplit/>
          <w:trHeight w:val="106"/>
        </w:trPr>
        <w:tc>
          <w:tcPr>
            <w:tcW w:w="512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ECA0F8C" w14:textId="77777777" w:rsidR="003B027F" w:rsidRPr="004D6894" w:rsidRDefault="003B027F" w:rsidP="003B027F">
            <w:pPr>
              <w:pStyle w:val="Body"/>
              <w:rPr>
                <w:rFonts w:ascii="Cambria" w:hAnsi="Cambria"/>
                <w:b/>
                <w:sz w:val="20"/>
              </w:rPr>
            </w:pPr>
            <w:r w:rsidRPr="004D6894">
              <w:rPr>
                <w:rFonts w:ascii="Cambria" w:hAnsi="Cambria"/>
                <w:sz w:val="20"/>
              </w:rPr>
              <w:t>Remember positive info</w:t>
            </w:r>
          </w:p>
        </w:tc>
        <w:tc>
          <w:tcPr>
            <w:tcW w:w="512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8C337BD" w14:textId="77777777" w:rsidR="003B027F" w:rsidRPr="004D6894" w:rsidRDefault="003B027F" w:rsidP="003B027F">
            <w:pPr>
              <w:pStyle w:val="Body"/>
              <w:rPr>
                <w:rFonts w:ascii="Cambria" w:hAnsi="Cambria"/>
                <w:b/>
                <w:sz w:val="20"/>
              </w:rPr>
            </w:pPr>
            <w:r w:rsidRPr="004D6894">
              <w:rPr>
                <w:rFonts w:ascii="Cambria" w:hAnsi="Cambria"/>
                <w:sz w:val="20"/>
              </w:rPr>
              <w:t>Remember negative info</w:t>
            </w:r>
          </w:p>
        </w:tc>
      </w:tr>
      <w:tr w:rsidR="003B027F" w:rsidRPr="004D6894" w14:paraId="2DA7AB3D" w14:textId="77777777" w:rsidTr="002C2A0D">
        <w:trPr>
          <w:cantSplit/>
          <w:trHeight w:val="106"/>
        </w:trPr>
        <w:tc>
          <w:tcPr>
            <w:tcW w:w="512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00DE4B4" w14:textId="77777777" w:rsidR="003B027F" w:rsidRPr="004D6894" w:rsidRDefault="003B027F" w:rsidP="003B027F">
            <w:pPr>
              <w:pStyle w:val="Body"/>
              <w:rPr>
                <w:rFonts w:ascii="Cambria" w:hAnsi="Cambria"/>
                <w:b/>
                <w:sz w:val="20"/>
              </w:rPr>
            </w:pPr>
            <w:r w:rsidRPr="004D6894">
              <w:rPr>
                <w:rFonts w:ascii="Cambria" w:hAnsi="Cambria"/>
                <w:sz w:val="20"/>
              </w:rPr>
              <w:t xml:space="preserve">Evaluate objects &amp; </w:t>
            </w:r>
            <w:proofErr w:type="spellStart"/>
            <w:r w:rsidRPr="004D6894">
              <w:rPr>
                <w:rFonts w:ascii="Cambria" w:hAnsi="Cambria"/>
                <w:sz w:val="20"/>
              </w:rPr>
              <w:t>ppl</w:t>
            </w:r>
            <w:proofErr w:type="spellEnd"/>
            <w:r w:rsidRPr="004D6894">
              <w:rPr>
                <w:rFonts w:ascii="Cambria" w:hAnsi="Cambria"/>
                <w:sz w:val="20"/>
              </w:rPr>
              <w:t xml:space="preserve"> more positively</w:t>
            </w:r>
          </w:p>
        </w:tc>
        <w:tc>
          <w:tcPr>
            <w:tcW w:w="512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00BBEE9" w14:textId="77777777" w:rsidR="003B027F" w:rsidRPr="004D6894" w:rsidRDefault="003B027F" w:rsidP="003B027F">
            <w:pPr>
              <w:pStyle w:val="Body"/>
              <w:rPr>
                <w:rFonts w:ascii="Cambria" w:hAnsi="Cambria"/>
                <w:b/>
                <w:sz w:val="20"/>
              </w:rPr>
            </w:pPr>
            <w:r w:rsidRPr="004D6894">
              <w:rPr>
                <w:rFonts w:ascii="Cambria" w:hAnsi="Cambria"/>
                <w:sz w:val="20"/>
              </w:rPr>
              <w:t xml:space="preserve">Evaluate objects &amp; </w:t>
            </w:r>
            <w:proofErr w:type="spellStart"/>
            <w:r w:rsidRPr="004D6894">
              <w:rPr>
                <w:rFonts w:ascii="Cambria" w:hAnsi="Cambria"/>
                <w:sz w:val="20"/>
              </w:rPr>
              <w:t>ppl</w:t>
            </w:r>
            <w:proofErr w:type="spellEnd"/>
            <w:r w:rsidRPr="004D6894">
              <w:rPr>
                <w:rFonts w:ascii="Cambria" w:hAnsi="Cambria"/>
                <w:sz w:val="20"/>
              </w:rPr>
              <w:t xml:space="preserve"> more negatively</w:t>
            </w:r>
          </w:p>
        </w:tc>
      </w:tr>
      <w:tr w:rsidR="003B027F" w:rsidRPr="004D6894" w14:paraId="258A6B78" w14:textId="77777777" w:rsidTr="002C2A0D">
        <w:trPr>
          <w:cantSplit/>
          <w:trHeight w:val="402"/>
        </w:trPr>
        <w:tc>
          <w:tcPr>
            <w:tcW w:w="512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4611EA7" w14:textId="77777777" w:rsidR="003B027F" w:rsidRPr="004D6894" w:rsidRDefault="003B027F" w:rsidP="003B027F">
            <w:pPr>
              <w:pStyle w:val="Body"/>
              <w:rPr>
                <w:rFonts w:ascii="Cambria" w:hAnsi="Cambria"/>
                <w:b/>
                <w:sz w:val="20"/>
              </w:rPr>
            </w:pPr>
            <w:r w:rsidRPr="004D6894">
              <w:rPr>
                <w:rFonts w:ascii="Cambria" w:hAnsi="Cambria"/>
                <w:sz w:val="20"/>
              </w:rPr>
              <w:t>Overestimate likelihood that good events will occur &amp; underestimate probability of bad events occurring</w:t>
            </w:r>
          </w:p>
        </w:tc>
        <w:tc>
          <w:tcPr>
            <w:tcW w:w="512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CE197D3" w14:textId="77777777" w:rsidR="003B027F" w:rsidRPr="004D6894" w:rsidRDefault="003B027F" w:rsidP="003B027F">
            <w:pPr>
              <w:pStyle w:val="Body"/>
              <w:rPr>
                <w:rFonts w:ascii="Cambria" w:hAnsi="Cambria"/>
                <w:b/>
                <w:sz w:val="20"/>
              </w:rPr>
            </w:pPr>
            <w:r w:rsidRPr="004D6894">
              <w:rPr>
                <w:rFonts w:ascii="Cambria" w:hAnsi="Cambria"/>
                <w:sz w:val="20"/>
              </w:rPr>
              <w:t xml:space="preserve">Opposite </w:t>
            </w:r>
          </w:p>
        </w:tc>
      </w:tr>
      <w:tr w:rsidR="003B027F" w:rsidRPr="004D6894" w14:paraId="699FF7D6" w14:textId="77777777" w:rsidTr="002C2A0D">
        <w:trPr>
          <w:cantSplit/>
          <w:trHeight w:val="319"/>
        </w:trPr>
        <w:tc>
          <w:tcPr>
            <w:tcW w:w="512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A49B123" w14:textId="77777777" w:rsidR="003B027F" w:rsidRPr="004D6894" w:rsidRDefault="003B027F" w:rsidP="003B027F">
            <w:pPr>
              <w:pStyle w:val="Body"/>
              <w:rPr>
                <w:rFonts w:ascii="Cambria" w:hAnsi="Cambria"/>
                <w:b/>
                <w:sz w:val="20"/>
              </w:rPr>
            </w:pPr>
            <w:r w:rsidRPr="004D6894">
              <w:rPr>
                <w:rFonts w:ascii="Cambria" w:hAnsi="Cambria"/>
                <w:sz w:val="20"/>
              </w:rPr>
              <w:t>Adopt simplified, shortcut decision-making strategies, more likely violating rational model</w:t>
            </w:r>
          </w:p>
        </w:tc>
        <w:tc>
          <w:tcPr>
            <w:tcW w:w="512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81D5DB1" w14:textId="77777777" w:rsidR="003B027F" w:rsidRPr="004D6894" w:rsidRDefault="003B027F" w:rsidP="003B027F">
            <w:pPr>
              <w:pStyle w:val="Body"/>
              <w:rPr>
                <w:rFonts w:ascii="Cambria" w:hAnsi="Cambria"/>
                <w:b/>
                <w:sz w:val="20"/>
              </w:rPr>
            </w:pPr>
            <w:r w:rsidRPr="004D6894">
              <w:rPr>
                <w:rFonts w:ascii="Cambria" w:hAnsi="Cambria"/>
                <w:sz w:val="20"/>
              </w:rPr>
              <w:t xml:space="preserve">Prone to approach decisions in a more deliberate, systematic, detailed way </w:t>
            </w:r>
          </w:p>
        </w:tc>
      </w:tr>
      <w:tr w:rsidR="003B027F" w:rsidRPr="004D6894" w14:paraId="24F803E3" w14:textId="77777777" w:rsidTr="002C2A0D">
        <w:trPr>
          <w:cantSplit/>
          <w:trHeight w:val="672"/>
        </w:trPr>
        <w:tc>
          <w:tcPr>
            <w:tcW w:w="512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8F3B0D9" w14:textId="77777777" w:rsidR="003B027F" w:rsidRPr="004D6894" w:rsidRDefault="003B027F" w:rsidP="003B027F">
            <w:pPr>
              <w:pStyle w:val="Body"/>
              <w:rPr>
                <w:rFonts w:ascii="Cambria" w:hAnsi="Cambria"/>
                <w:b/>
                <w:sz w:val="20"/>
              </w:rPr>
            </w:pPr>
            <w:r w:rsidRPr="004D6894">
              <w:rPr>
                <w:rFonts w:ascii="Cambria" w:hAnsi="Cambria"/>
                <w:sz w:val="20"/>
              </w:rPr>
              <w:t xml:space="preserve">More creative, intuitive decision making </w:t>
            </w:r>
            <w:r w:rsidRPr="004D6894">
              <w:rPr>
                <w:rFonts w:ascii="Cambria" w:hAnsi="Cambria"/>
                <w:sz w:val="20"/>
              </w:rPr>
              <w:sym w:font="Wingdings" w:char="F0E0"/>
            </w:r>
            <w:r w:rsidRPr="004D6894">
              <w:rPr>
                <w:rFonts w:ascii="Cambria" w:hAnsi="Cambria"/>
                <w:sz w:val="20"/>
              </w:rPr>
              <w:t xml:space="preserve"> however this can lead to overly intuitive decisions, false creativity, exaggerated optimism </w:t>
            </w:r>
          </w:p>
        </w:tc>
        <w:tc>
          <w:tcPr>
            <w:tcW w:w="512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7D44214" w14:textId="77777777" w:rsidR="003B027F" w:rsidRPr="004D6894" w:rsidRDefault="003B027F" w:rsidP="003B027F">
            <w:pPr>
              <w:pStyle w:val="Body"/>
              <w:rPr>
                <w:rFonts w:ascii="Cambria" w:hAnsi="Cambria"/>
                <w:b/>
                <w:sz w:val="20"/>
              </w:rPr>
            </w:pPr>
          </w:p>
        </w:tc>
      </w:tr>
    </w:tbl>
    <w:p w14:paraId="59B9D070" w14:textId="77777777" w:rsidR="003B027F" w:rsidRPr="004D6894" w:rsidRDefault="003B027F" w:rsidP="003B027F">
      <w:pPr>
        <w:pStyle w:val="Body"/>
        <w:numPr>
          <w:ilvl w:val="0"/>
          <w:numId w:val="84"/>
        </w:numPr>
        <w:contextualSpacing/>
        <w:rPr>
          <w:rFonts w:ascii="Cambria" w:hAnsi="Cambria"/>
          <w:b/>
          <w:i/>
          <w:sz w:val="20"/>
        </w:rPr>
      </w:pPr>
      <w:r w:rsidRPr="004D6894">
        <w:rPr>
          <w:rFonts w:ascii="Cambria" w:hAnsi="Cambria"/>
          <w:sz w:val="20"/>
        </w:rPr>
        <w:t xml:space="preserve">FINDINGS: neutral moods did best in experiment </w:t>
      </w:r>
      <w:r w:rsidRPr="004D6894">
        <w:rPr>
          <w:rFonts w:ascii="Cambria" w:hAnsi="Cambria"/>
          <w:sz w:val="20"/>
        </w:rPr>
        <w:sym w:font="Wingdings" w:char="F0E0"/>
      </w:r>
      <w:r w:rsidRPr="004D6894">
        <w:rPr>
          <w:rFonts w:ascii="Cambria" w:hAnsi="Cambria"/>
          <w:sz w:val="20"/>
        </w:rPr>
        <w:t xml:space="preserve"> if excesses of optimism can be controlled, those in a good mood can make creative decisions &amp; if excesses of pessimism can be controlled, those in a negative mood can process info more carefully and effectively</w:t>
      </w:r>
    </w:p>
    <w:p w14:paraId="487E42A3" w14:textId="77777777" w:rsidR="003B027F" w:rsidRPr="004D6894" w:rsidRDefault="003B027F" w:rsidP="003B027F">
      <w:pPr>
        <w:pStyle w:val="Body"/>
        <w:rPr>
          <w:rFonts w:ascii="Cambria" w:hAnsi="Cambria"/>
          <w:sz w:val="20"/>
        </w:rPr>
      </w:pPr>
      <w:r w:rsidRPr="004D6894">
        <w:rPr>
          <w:rFonts w:ascii="Cambria" w:hAnsi="Cambria"/>
          <w:sz w:val="20"/>
        </w:rPr>
        <w:t xml:space="preserve">Rational Decision Making-A Summary </w:t>
      </w:r>
    </w:p>
    <w:p w14:paraId="2ECF3AE9" w14:textId="77777777" w:rsidR="003B027F" w:rsidRPr="004D6894" w:rsidRDefault="003B027F" w:rsidP="003B027F">
      <w:pPr>
        <w:pStyle w:val="Body"/>
        <w:numPr>
          <w:ilvl w:val="0"/>
          <w:numId w:val="84"/>
        </w:numPr>
        <w:contextualSpacing/>
        <w:rPr>
          <w:rFonts w:ascii="Cambria" w:hAnsi="Cambria"/>
          <w:b/>
          <w:sz w:val="20"/>
        </w:rPr>
      </w:pPr>
      <w:r w:rsidRPr="004D6894">
        <w:rPr>
          <w:rFonts w:ascii="Cambria" w:hAnsi="Cambria"/>
          <w:sz w:val="20"/>
        </w:rPr>
        <w:t xml:space="preserve">Rational Decision-Making Model = guide for how decisions </w:t>
      </w:r>
      <w:r w:rsidRPr="004D6894">
        <w:rPr>
          <w:rFonts w:ascii="Cambria" w:hAnsi="Cambria"/>
          <w:i/>
          <w:sz w:val="20"/>
        </w:rPr>
        <w:t>should</w:t>
      </w:r>
      <w:r w:rsidRPr="004D6894">
        <w:rPr>
          <w:rFonts w:ascii="Cambria" w:hAnsi="Cambria"/>
          <w:sz w:val="20"/>
        </w:rPr>
        <w:t xml:space="preserve"> be made as opposed to how they </w:t>
      </w:r>
      <w:r w:rsidRPr="004D6894">
        <w:rPr>
          <w:rFonts w:ascii="Cambria" w:hAnsi="Cambria"/>
          <w:i/>
          <w:sz w:val="20"/>
        </w:rPr>
        <w:t xml:space="preserve">are </w:t>
      </w:r>
      <w:r w:rsidRPr="004D6894">
        <w:rPr>
          <w:rFonts w:ascii="Cambria" w:hAnsi="Cambria"/>
          <w:sz w:val="20"/>
        </w:rPr>
        <w:t>made</w:t>
      </w:r>
    </w:p>
    <w:p w14:paraId="5F13D25C" w14:textId="77777777" w:rsidR="003B027F" w:rsidRPr="004D6894" w:rsidRDefault="003B027F" w:rsidP="003B027F">
      <w:pPr>
        <w:pStyle w:val="Body"/>
        <w:numPr>
          <w:ilvl w:val="0"/>
          <w:numId w:val="84"/>
        </w:numPr>
        <w:contextualSpacing/>
        <w:rPr>
          <w:rFonts w:ascii="Cambria" w:hAnsi="Cambria"/>
          <w:b/>
          <w:sz w:val="20"/>
        </w:rPr>
      </w:pPr>
      <w:r w:rsidRPr="004D6894">
        <w:rPr>
          <w:rFonts w:ascii="Cambria" w:hAnsi="Cambria"/>
          <w:color w:val="0000FF"/>
          <w:sz w:val="20"/>
        </w:rPr>
        <w:t>DIAGRAM PG. 372</w:t>
      </w:r>
      <w:r w:rsidRPr="004D6894">
        <w:rPr>
          <w:rFonts w:ascii="Cambria" w:hAnsi="Cambria"/>
          <w:sz w:val="20"/>
        </w:rPr>
        <w:t xml:space="preserve"> </w:t>
      </w:r>
      <w:r w:rsidRPr="004D6894">
        <w:rPr>
          <w:rFonts w:ascii="Cambria" w:hAnsi="Cambria"/>
          <w:sz w:val="20"/>
        </w:rPr>
        <w:sym w:font="Wingdings" w:char="F0E0"/>
      </w:r>
      <w:r w:rsidRPr="004D6894">
        <w:rPr>
          <w:rFonts w:ascii="Cambria" w:hAnsi="Cambria"/>
          <w:sz w:val="20"/>
        </w:rPr>
        <w:t xml:space="preserve"> rational decision making vs. bounded rationality </w:t>
      </w:r>
    </w:p>
    <w:p w14:paraId="167A0BD6" w14:textId="77777777" w:rsidR="003B027F" w:rsidRPr="004D6894" w:rsidRDefault="003B027F" w:rsidP="003B027F">
      <w:pPr>
        <w:pStyle w:val="Body"/>
        <w:numPr>
          <w:ilvl w:val="0"/>
          <w:numId w:val="84"/>
        </w:numPr>
        <w:contextualSpacing/>
        <w:rPr>
          <w:rFonts w:ascii="Cambria" w:hAnsi="Cambria"/>
          <w:b/>
          <w:sz w:val="20"/>
        </w:rPr>
      </w:pPr>
      <w:r w:rsidRPr="004D6894">
        <w:rPr>
          <w:rFonts w:ascii="Cambria" w:hAnsi="Cambria"/>
          <w:sz w:val="20"/>
        </w:rPr>
        <w:t xml:space="preserve">FINDINGS: ½ the decisions made in orgs fail </w:t>
      </w:r>
      <w:r w:rsidRPr="004D6894">
        <w:rPr>
          <w:rFonts w:ascii="Cambria" w:hAnsi="Cambria"/>
          <w:sz w:val="20"/>
        </w:rPr>
        <w:sym w:font="Wingdings" w:char="F0E0"/>
      </w:r>
      <w:r w:rsidRPr="004D6894">
        <w:rPr>
          <w:rFonts w:ascii="Cambria" w:hAnsi="Cambria"/>
          <w:sz w:val="20"/>
        </w:rPr>
        <w:t xml:space="preserve"> failures were primarily due to the use of poor tactics of managers who impose solutions, limit the search for alternatives, and use power to implement their plans </w:t>
      </w:r>
    </w:p>
    <w:p w14:paraId="6324C03F" w14:textId="77777777" w:rsidR="003B027F" w:rsidRPr="004D6894" w:rsidRDefault="003B027F" w:rsidP="003B027F">
      <w:pPr>
        <w:pStyle w:val="Body"/>
        <w:numPr>
          <w:ilvl w:val="0"/>
          <w:numId w:val="84"/>
        </w:numPr>
        <w:contextualSpacing/>
        <w:rPr>
          <w:rFonts w:ascii="Cambria" w:hAnsi="Cambria"/>
          <w:b/>
          <w:sz w:val="20"/>
        </w:rPr>
      </w:pPr>
      <w:r w:rsidRPr="004D6894">
        <w:rPr>
          <w:rFonts w:ascii="Cambria" w:hAnsi="Cambria"/>
          <w:sz w:val="20"/>
        </w:rPr>
        <w:t xml:space="preserve">True experts will often short-circuit the rational model, using their intuitive knowledge to skip steps logically </w:t>
      </w:r>
    </w:p>
    <w:p w14:paraId="13F010DF" w14:textId="77777777" w:rsidR="003B027F" w:rsidRPr="004D6894" w:rsidRDefault="003B027F" w:rsidP="003B027F">
      <w:pPr>
        <w:pStyle w:val="Body"/>
        <w:numPr>
          <w:ilvl w:val="0"/>
          <w:numId w:val="84"/>
        </w:numPr>
        <w:contextualSpacing/>
        <w:rPr>
          <w:rFonts w:ascii="Cambria" w:hAnsi="Cambria"/>
          <w:b/>
          <w:sz w:val="20"/>
        </w:rPr>
      </w:pPr>
      <w:r w:rsidRPr="004D6894">
        <w:rPr>
          <w:rFonts w:ascii="Cambria" w:hAnsi="Cambria"/>
          <w:color w:val="0000FF"/>
          <w:sz w:val="20"/>
        </w:rPr>
        <w:t>DIAGRAM PG. 374</w:t>
      </w:r>
      <w:r w:rsidRPr="004D6894">
        <w:rPr>
          <w:rFonts w:ascii="Cambria" w:hAnsi="Cambria"/>
          <w:sz w:val="20"/>
        </w:rPr>
        <w:t xml:space="preserve"> </w:t>
      </w:r>
      <w:r w:rsidRPr="004D6894">
        <w:rPr>
          <w:rFonts w:ascii="Cambria" w:hAnsi="Cambria"/>
          <w:sz w:val="20"/>
        </w:rPr>
        <w:sym w:font="Wingdings" w:char="F0E0"/>
      </w:r>
      <w:r w:rsidRPr="004D6894">
        <w:rPr>
          <w:rFonts w:ascii="Cambria" w:hAnsi="Cambria"/>
          <w:sz w:val="20"/>
        </w:rPr>
        <w:t xml:space="preserve"> summary of cog biases in decision making</w:t>
      </w:r>
    </w:p>
    <w:p w14:paraId="7BC408A2" w14:textId="77777777" w:rsidR="003B027F" w:rsidRPr="004D6894" w:rsidRDefault="003B027F" w:rsidP="003B027F">
      <w:pPr>
        <w:pStyle w:val="Body"/>
        <w:rPr>
          <w:rFonts w:ascii="Cambria" w:hAnsi="Cambria"/>
          <w:sz w:val="20"/>
          <w:u w:val="single"/>
        </w:rPr>
      </w:pPr>
      <w:r w:rsidRPr="004D6894">
        <w:rPr>
          <w:rFonts w:ascii="Cambria" w:hAnsi="Cambria"/>
          <w:sz w:val="20"/>
          <w:u w:val="single"/>
        </w:rPr>
        <w:t>Group Decision Making</w:t>
      </w:r>
    </w:p>
    <w:p w14:paraId="2A8C35F3" w14:textId="77777777" w:rsidR="003B027F" w:rsidRPr="004D6894" w:rsidRDefault="003B027F" w:rsidP="003B027F">
      <w:pPr>
        <w:pStyle w:val="Body"/>
        <w:rPr>
          <w:rFonts w:ascii="Cambria" w:hAnsi="Cambria"/>
          <w:sz w:val="20"/>
        </w:rPr>
      </w:pPr>
      <w:r w:rsidRPr="004D6894">
        <w:rPr>
          <w:rFonts w:ascii="Cambria" w:hAnsi="Cambria"/>
          <w:sz w:val="20"/>
        </w:rPr>
        <w:t>Why Use Groups?</w:t>
      </w:r>
    </w:p>
    <w:p w14:paraId="5FFE71EF" w14:textId="77777777" w:rsidR="003B027F" w:rsidRPr="004D6894" w:rsidRDefault="003B027F" w:rsidP="003B027F">
      <w:pPr>
        <w:pStyle w:val="Body"/>
        <w:rPr>
          <w:rFonts w:ascii="Cambria" w:hAnsi="Cambria"/>
          <w:color w:val="FF0000"/>
          <w:sz w:val="20"/>
        </w:rPr>
      </w:pPr>
      <w:r w:rsidRPr="004D6894">
        <w:rPr>
          <w:rFonts w:ascii="Cambria" w:hAnsi="Cambria"/>
          <w:color w:val="FF0000"/>
          <w:sz w:val="20"/>
        </w:rPr>
        <w:t xml:space="preserve">1) Decision Quality </w:t>
      </w:r>
    </w:p>
    <w:p w14:paraId="3F65C2AE" w14:textId="77777777" w:rsidR="003B027F" w:rsidRPr="004D6894" w:rsidRDefault="003B027F" w:rsidP="003B027F">
      <w:pPr>
        <w:pStyle w:val="Body"/>
        <w:numPr>
          <w:ilvl w:val="0"/>
          <w:numId w:val="85"/>
        </w:numPr>
        <w:contextualSpacing/>
        <w:rPr>
          <w:rFonts w:ascii="Cambria" w:hAnsi="Cambria"/>
          <w:b/>
          <w:sz w:val="20"/>
        </w:rPr>
      </w:pPr>
      <w:r w:rsidRPr="004D6894">
        <w:rPr>
          <w:rFonts w:ascii="Cambria" w:hAnsi="Cambria"/>
          <w:sz w:val="20"/>
        </w:rPr>
        <w:t xml:space="preserve">Often argued that groups/teams can make higher-quality decisions that individuals </w:t>
      </w:r>
      <w:r w:rsidRPr="004D6894">
        <w:rPr>
          <w:rFonts w:ascii="Cambria" w:hAnsi="Cambria"/>
          <w:sz w:val="20"/>
        </w:rPr>
        <w:sym w:font="Wingdings" w:char="F0E0"/>
      </w:r>
      <w:r w:rsidRPr="004D6894">
        <w:rPr>
          <w:rFonts w:ascii="Cambria" w:hAnsi="Cambria"/>
          <w:sz w:val="20"/>
        </w:rPr>
        <w:t xml:space="preserve"> based on 3 assumptions:</w:t>
      </w:r>
    </w:p>
    <w:p w14:paraId="3DEA536B" w14:textId="77777777" w:rsidR="003B027F" w:rsidRPr="004D6894" w:rsidRDefault="003B027F" w:rsidP="003B027F">
      <w:pPr>
        <w:pStyle w:val="Body"/>
        <w:numPr>
          <w:ilvl w:val="1"/>
          <w:numId w:val="86"/>
        </w:numPr>
        <w:contextualSpacing/>
        <w:rPr>
          <w:rFonts w:ascii="Cambria" w:hAnsi="Cambria"/>
          <w:b/>
          <w:sz w:val="20"/>
        </w:rPr>
      </w:pPr>
      <w:r w:rsidRPr="004D6894">
        <w:rPr>
          <w:rFonts w:ascii="Cambria" w:hAnsi="Cambria"/>
          <w:sz w:val="20"/>
        </w:rPr>
        <w:t xml:space="preserve">Groups = </w:t>
      </w:r>
      <w:r w:rsidRPr="004D6894">
        <w:rPr>
          <w:rFonts w:ascii="Cambria" w:hAnsi="Cambria"/>
          <w:i/>
          <w:sz w:val="20"/>
        </w:rPr>
        <w:t xml:space="preserve">more vigilant </w:t>
      </w:r>
      <w:r w:rsidRPr="004D6894">
        <w:rPr>
          <w:rFonts w:ascii="Cambria" w:hAnsi="Cambria"/>
          <w:sz w:val="20"/>
        </w:rPr>
        <w:t xml:space="preserve">than </w:t>
      </w:r>
      <w:proofErr w:type="spellStart"/>
      <w:r w:rsidRPr="004D6894">
        <w:rPr>
          <w:rFonts w:ascii="Cambria" w:hAnsi="Cambria"/>
          <w:sz w:val="20"/>
        </w:rPr>
        <w:t>indivs</w:t>
      </w:r>
      <w:proofErr w:type="spellEnd"/>
      <w:r w:rsidRPr="004D6894">
        <w:rPr>
          <w:rFonts w:ascii="Cambria" w:hAnsi="Cambria"/>
          <w:sz w:val="20"/>
        </w:rPr>
        <w:t xml:space="preserve"> (problem identification + info search stages)</w:t>
      </w:r>
    </w:p>
    <w:p w14:paraId="618F1147" w14:textId="77777777" w:rsidR="003B027F" w:rsidRPr="004D6894" w:rsidRDefault="003B027F" w:rsidP="003B027F">
      <w:pPr>
        <w:pStyle w:val="Body"/>
        <w:numPr>
          <w:ilvl w:val="1"/>
          <w:numId w:val="86"/>
        </w:numPr>
        <w:contextualSpacing/>
        <w:rPr>
          <w:rFonts w:ascii="Cambria" w:hAnsi="Cambria"/>
          <w:b/>
          <w:sz w:val="20"/>
        </w:rPr>
      </w:pPr>
      <w:r w:rsidRPr="004D6894">
        <w:rPr>
          <w:rFonts w:ascii="Cambria" w:hAnsi="Cambria"/>
          <w:sz w:val="20"/>
        </w:rPr>
        <w:t>Groups can</w:t>
      </w:r>
      <w:r w:rsidRPr="004D6894">
        <w:rPr>
          <w:rFonts w:ascii="Cambria" w:hAnsi="Cambria"/>
          <w:i/>
          <w:sz w:val="20"/>
        </w:rPr>
        <w:t xml:space="preserve"> generate more ideas (</w:t>
      </w:r>
      <w:r w:rsidRPr="004D6894">
        <w:rPr>
          <w:rFonts w:ascii="Cambria" w:hAnsi="Cambria"/>
          <w:sz w:val="20"/>
        </w:rPr>
        <w:t xml:space="preserve">more </w:t>
      </w:r>
      <w:proofErr w:type="spellStart"/>
      <w:r w:rsidRPr="004D6894">
        <w:rPr>
          <w:rFonts w:ascii="Cambria" w:hAnsi="Cambria"/>
          <w:sz w:val="20"/>
        </w:rPr>
        <w:t>ppl</w:t>
      </w:r>
      <w:proofErr w:type="spellEnd"/>
      <w:r w:rsidRPr="004D6894">
        <w:rPr>
          <w:rFonts w:ascii="Cambria" w:hAnsi="Cambria"/>
          <w:sz w:val="20"/>
        </w:rPr>
        <w:t xml:space="preserve"> = more ideas, diff perspectives) </w:t>
      </w:r>
    </w:p>
    <w:p w14:paraId="4896AFBA" w14:textId="77777777" w:rsidR="003B027F" w:rsidRPr="004D6894" w:rsidRDefault="003B027F" w:rsidP="003B027F">
      <w:pPr>
        <w:pStyle w:val="Body"/>
        <w:numPr>
          <w:ilvl w:val="1"/>
          <w:numId w:val="86"/>
        </w:numPr>
        <w:contextualSpacing/>
        <w:rPr>
          <w:rFonts w:ascii="Cambria" w:hAnsi="Cambria"/>
          <w:b/>
          <w:sz w:val="20"/>
        </w:rPr>
      </w:pPr>
      <w:r w:rsidRPr="004D6894">
        <w:rPr>
          <w:rFonts w:ascii="Cambria" w:hAnsi="Cambria"/>
          <w:sz w:val="20"/>
        </w:rPr>
        <w:t xml:space="preserve">Groups can </w:t>
      </w:r>
      <w:r w:rsidRPr="004D6894">
        <w:rPr>
          <w:rFonts w:ascii="Cambria" w:hAnsi="Cambria"/>
          <w:i/>
          <w:sz w:val="20"/>
        </w:rPr>
        <w:t xml:space="preserve">evaluate ideas better </w:t>
      </w:r>
      <w:r w:rsidRPr="004D6894">
        <w:rPr>
          <w:rFonts w:ascii="Cambria" w:hAnsi="Cambria"/>
          <w:sz w:val="20"/>
        </w:rPr>
        <w:t>(diff opinions &amp; forming sides can get rid of 1 idea)</w:t>
      </w:r>
    </w:p>
    <w:p w14:paraId="57E051BA" w14:textId="77777777" w:rsidR="003B027F" w:rsidRPr="004D6894" w:rsidRDefault="003B027F" w:rsidP="003B027F">
      <w:pPr>
        <w:pStyle w:val="Body"/>
        <w:rPr>
          <w:rFonts w:ascii="Cambria" w:hAnsi="Cambria"/>
          <w:color w:val="FF0000"/>
          <w:sz w:val="20"/>
        </w:rPr>
      </w:pPr>
      <w:r w:rsidRPr="004D6894">
        <w:rPr>
          <w:rFonts w:ascii="Cambria" w:hAnsi="Cambria"/>
          <w:color w:val="FF0000"/>
          <w:sz w:val="20"/>
        </w:rPr>
        <w:t xml:space="preserve">2) Decision Acceptance &amp; Commitment </w:t>
      </w:r>
    </w:p>
    <w:p w14:paraId="53AC40A2" w14:textId="77777777" w:rsidR="003B027F" w:rsidRPr="004D6894" w:rsidRDefault="003B027F" w:rsidP="003B027F">
      <w:pPr>
        <w:pStyle w:val="Body"/>
        <w:numPr>
          <w:ilvl w:val="0"/>
          <w:numId w:val="85"/>
        </w:numPr>
        <w:contextualSpacing/>
        <w:rPr>
          <w:rFonts w:ascii="Cambria" w:hAnsi="Cambria"/>
          <w:b/>
          <w:sz w:val="20"/>
        </w:rPr>
      </w:pPr>
      <w:r w:rsidRPr="004D6894">
        <w:rPr>
          <w:rFonts w:ascii="Cambria" w:hAnsi="Cambria"/>
          <w:sz w:val="20"/>
        </w:rPr>
        <w:t xml:space="preserve">Groups are often used to make decisions on the premise that a decision made in this way will be more acceptable to those involved </w:t>
      </w:r>
      <w:r w:rsidRPr="004D6894">
        <w:rPr>
          <w:rFonts w:ascii="Cambria" w:hAnsi="Cambria"/>
          <w:sz w:val="20"/>
        </w:rPr>
        <w:sym w:font="Wingdings" w:char="F0E0"/>
      </w:r>
      <w:r w:rsidRPr="004D6894">
        <w:rPr>
          <w:rFonts w:ascii="Cambria" w:hAnsi="Cambria"/>
          <w:sz w:val="20"/>
        </w:rPr>
        <w:t xml:space="preserve"> several assumptions:</w:t>
      </w:r>
    </w:p>
    <w:p w14:paraId="12386E8E" w14:textId="77777777" w:rsidR="003B027F" w:rsidRPr="004D6894" w:rsidRDefault="003B027F" w:rsidP="003B027F">
      <w:pPr>
        <w:pStyle w:val="Body"/>
        <w:numPr>
          <w:ilvl w:val="1"/>
          <w:numId w:val="87"/>
        </w:numPr>
        <w:contextualSpacing/>
        <w:rPr>
          <w:rFonts w:ascii="Cambria" w:hAnsi="Cambria"/>
          <w:b/>
          <w:sz w:val="20"/>
        </w:rPr>
      </w:pPr>
      <w:proofErr w:type="spellStart"/>
      <w:r w:rsidRPr="004D6894">
        <w:rPr>
          <w:rFonts w:ascii="Cambria" w:hAnsi="Cambria"/>
          <w:sz w:val="20"/>
        </w:rPr>
        <w:t>Ppl</w:t>
      </w:r>
      <w:proofErr w:type="spellEnd"/>
      <w:r w:rsidRPr="004D6894">
        <w:rPr>
          <w:rFonts w:ascii="Cambria" w:hAnsi="Cambria"/>
          <w:sz w:val="20"/>
        </w:rPr>
        <w:t xml:space="preserve"> wish to be involved in decisions that will affect them </w:t>
      </w:r>
    </w:p>
    <w:p w14:paraId="19F6000D" w14:textId="77777777" w:rsidR="003B027F" w:rsidRPr="004D6894" w:rsidRDefault="003B027F" w:rsidP="003B027F">
      <w:pPr>
        <w:pStyle w:val="Body"/>
        <w:numPr>
          <w:ilvl w:val="1"/>
          <w:numId w:val="87"/>
        </w:numPr>
        <w:contextualSpacing/>
        <w:rPr>
          <w:rFonts w:ascii="Cambria" w:hAnsi="Cambria"/>
          <w:b/>
          <w:sz w:val="20"/>
        </w:rPr>
      </w:pPr>
      <w:proofErr w:type="spellStart"/>
      <w:r w:rsidRPr="004D6894">
        <w:rPr>
          <w:rFonts w:ascii="Cambria" w:hAnsi="Cambria"/>
          <w:sz w:val="20"/>
        </w:rPr>
        <w:t>Ppl</w:t>
      </w:r>
      <w:proofErr w:type="spellEnd"/>
      <w:r w:rsidRPr="004D6894">
        <w:rPr>
          <w:rFonts w:ascii="Cambria" w:hAnsi="Cambria"/>
          <w:sz w:val="20"/>
        </w:rPr>
        <w:t xml:space="preserve"> will better understand a decision in which they participated </w:t>
      </w:r>
    </w:p>
    <w:p w14:paraId="0D6CAA9F" w14:textId="77777777" w:rsidR="003B027F" w:rsidRPr="004D6894" w:rsidRDefault="003B027F" w:rsidP="003B027F">
      <w:pPr>
        <w:pStyle w:val="Body"/>
        <w:numPr>
          <w:ilvl w:val="1"/>
          <w:numId w:val="87"/>
        </w:numPr>
        <w:contextualSpacing/>
        <w:rPr>
          <w:rFonts w:ascii="Cambria" w:hAnsi="Cambria"/>
          <w:b/>
          <w:sz w:val="20"/>
        </w:rPr>
      </w:pPr>
      <w:proofErr w:type="spellStart"/>
      <w:r w:rsidRPr="004D6894">
        <w:rPr>
          <w:rFonts w:ascii="Cambria" w:hAnsi="Cambria"/>
          <w:sz w:val="20"/>
        </w:rPr>
        <w:t>Ppl</w:t>
      </w:r>
      <w:proofErr w:type="spellEnd"/>
      <w:r w:rsidRPr="004D6894">
        <w:rPr>
          <w:rFonts w:ascii="Cambria" w:hAnsi="Cambria"/>
          <w:sz w:val="20"/>
        </w:rPr>
        <w:t xml:space="preserve"> will be more committed to a decision in which they invested personal time &amp; energy </w:t>
      </w:r>
    </w:p>
    <w:p w14:paraId="1CDA5C92" w14:textId="77777777" w:rsidR="003B027F" w:rsidRPr="004D6894" w:rsidRDefault="003B027F" w:rsidP="003B027F">
      <w:pPr>
        <w:pStyle w:val="Body"/>
        <w:rPr>
          <w:rFonts w:ascii="Cambria" w:hAnsi="Cambria"/>
          <w:b/>
          <w:sz w:val="20"/>
        </w:rPr>
      </w:pPr>
      <w:r w:rsidRPr="004D6894">
        <w:rPr>
          <w:rFonts w:ascii="Cambria" w:hAnsi="Cambria"/>
          <w:color w:val="FF0000"/>
          <w:sz w:val="20"/>
        </w:rPr>
        <w:t>3) Diffusion of Responsibility</w:t>
      </w:r>
    </w:p>
    <w:p w14:paraId="001E1978" w14:textId="77777777" w:rsidR="003B027F" w:rsidRPr="004D6894" w:rsidRDefault="003B027F" w:rsidP="003B027F">
      <w:pPr>
        <w:pStyle w:val="Body"/>
        <w:numPr>
          <w:ilvl w:val="0"/>
          <w:numId w:val="85"/>
        </w:numPr>
        <w:contextualSpacing/>
        <w:rPr>
          <w:rFonts w:ascii="Cambria" w:hAnsi="Cambria"/>
          <w:b/>
          <w:sz w:val="20"/>
        </w:rPr>
      </w:pPr>
      <w:r w:rsidRPr="004D6894">
        <w:rPr>
          <w:rFonts w:ascii="Cambria" w:hAnsi="Cambria"/>
          <w:sz w:val="20"/>
          <w:highlight w:val="yellow"/>
        </w:rPr>
        <w:t>Diffusion of Responsibility</w:t>
      </w:r>
      <w:r w:rsidRPr="004D6894">
        <w:rPr>
          <w:rFonts w:ascii="Cambria" w:hAnsi="Cambria"/>
          <w:sz w:val="20"/>
        </w:rPr>
        <w:t xml:space="preserve">: ability of group members to share the burden of the negative consequences of a poor decision </w:t>
      </w:r>
    </w:p>
    <w:p w14:paraId="1DC3CE90" w14:textId="77777777" w:rsidR="003B027F" w:rsidRPr="004D6894" w:rsidRDefault="003B027F" w:rsidP="003B027F">
      <w:pPr>
        <w:pStyle w:val="Body"/>
        <w:numPr>
          <w:ilvl w:val="0"/>
          <w:numId w:val="85"/>
        </w:numPr>
        <w:contextualSpacing/>
        <w:rPr>
          <w:rFonts w:ascii="Cambria" w:hAnsi="Cambria"/>
          <w:b/>
          <w:sz w:val="20"/>
        </w:rPr>
      </w:pPr>
      <w:r w:rsidRPr="004D6894">
        <w:rPr>
          <w:rFonts w:ascii="Cambria" w:hAnsi="Cambria"/>
          <w:sz w:val="20"/>
        </w:rPr>
        <w:t xml:space="preserve">Each group member will share part of the burden of the </w:t>
      </w:r>
      <w:proofErr w:type="spellStart"/>
      <w:r w:rsidRPr="004D6894">
        <w:rPr>
          <w:rFonts w:ascii="Cambria" w:hAnsi="Cambria"/>
          <w:sz w:val="20"/>
        </w:rPr>
        <w:t>neg</w:t>
      </w:r>
      <w:proofErr w:type="spellEnd"/>
      <w:r w:rsidRPr="004D6894">
        <w:rPr>
          <w:rFonts w:ascii="Cambria" w:hAnsi="Cambria"/>
          <w:sz w:val="20"/>
        </w:rPr>
        <w:t xml:space="preserve"> consequence </w:t>
      </w:r>
      <w:r w:rsidRPr="004D6894">
        <w:rPr>
          <w:rFonts w:ascii="Cambria" w:hAnsi="Cambria"/>
          <w:sz w:val="20"/>
        </w:rPr>
        <w:sym w:font="Wingdings" w:char="F0E0"/>
      </w:r>
      <w:r w:rsidRPr="004D6894">
        <w:rPr>
          <w:rFonts w:ascii="Cambria" w:hAnsi="Cambria"/>
          <w:sz w:val="20"/>
        </w:rPr>
        <w:t xml:space="preserve"> no one singled out for punishment </w:t>
      </w:r>
    </w:p>
    <w:p w14:paraId="7BD8261A" w14:textId="77777777" w:rsidR="003B027F" w:rsidRPr="004D6894" w:rsidRDefault="003B027F" w:rsidP="003B027F">
      <w:pPr>
        <w:pStyle w:val="Body"/>
        <w:numPr>
          <w:ilvl w:val="0"/>
          <w:numId w:val="85"/>
        </w:numPr>
        <w:contextualSpacing/>
        <w:rPr>
          <w:rFonts w:ascii="Cambria" w:hAnsi="Cambria"/>
          <w:b/>
          <w:sz w:val="20"/>
        </w:rPr>
      </w:pPr>
      <w:proofErr w:type="spellStart"/>
      <w:r w:rsidRPr="004D6894">
        <w:rPr>
          <w:rFonts w:ascii="Cambria" w:hAnsi="Cambria"/>
          <w:sz w:val="20"/>
        </w:rPr>
        <w:t>Indiv</w:t>
      </w:r>
      <w:proofErr w:type="spellEnd"/>
      <w:r w:rsidRPr="004D6894">
        <w:rPr>
          <w:rFonts w:ascii="Cambria" w:hAnsi="Cambria"/>
          <w:sz w:val="20"/>
        </w:rPr>
        <w:t xml:space="preserve"> groups members often “abandon ship” &amp; exhibit biased hindsight </w:t>
      </w:r>
    </w:p>
    <w:p w14:paraId="2E3AC016" w14:textId="77777777" w:rsidR="003B027F" w:rsidRPr="004D6894" w:rsidRDefault="003B027F" w:rsidP="003B027F">
      <w:pPr>
        <w:pStyle w:val="Body"/>
        <w:rPr>
          <w:rFonts w:ascii="Cambria" w:hAnsi="Cambria"/>
          <w:sz w:val="20"/>
        </w:rPr>
      </w:pPr>
      <w:r w:rsidRPr="004D6894">
        <w:rPr>
          <w:rFonts w:ascii="Cambria" w:hAnsi="Cambria"/>
          <w:sz w:val="20"/>
        </w:rPr>
        <w:t>Do Groups Actually Make Higher-Quality Decisions than Individuals?</w:t>
      </w:r>
    </w:p>
    <w:p w14:paraId="1EE7E396" w14:textId="77777777" w:rsidR="003B027F" w:rsidRPr="004D6894" w:rsidRDefault="003B027F" w:rsidP="003B027F">
      <w:pPr>
        <w:pStyle w:val="Body"/>
        <w:numPr>
          <w:ilvl w:val="0"/>
          <w:numId w:val="88"/>
        </w:numPr>
        <w:contextualSpacing/>
        <w:rPr>
          <w:rFonts w:ascii="Cambria" w:hAnsi="Cambria"/>
          <w:b/>
          <w:sz w:val="20"/>
        </w:rPr>
      </w:pPr>
      <w:r w:rsidRPr="004D6894">
        <w:rPr>
          <w:rFonts w:ascii="Cambria" w:hAnsi="Cambria"/>
          <w:sz w:val="20"/>
          <w:u w:val="single"/>
        </w:rPr>
        <w:t xml:space="preserve">Groups should perform better than </w:t>
      </w:r>
      <w:proofErr w:type="spellStart"/>
      <w:r w:rsidRPr="004D6894">
        <w:rPr>
          <w:rFonts w:ascii="Cambria" w:hAnsi="Cambria"/>
          <w:sz w:val="20"/>
          <w:u w:val="single"/>
        </w:rPr>
        <w:t>indivs</w:t>
      </w:r>
      <w:proofErr w:type="spellEnd"/>
      <w:r w:rsidRPr="004D6894">
        <w:rPr>
          <w:rFonts w:ascii="Cambria" w:hAnsi="Cambria"/>
          <w:sz w:val="20"/>
          <w:u w:val="single"/>
        </w:rPr>
        <w:t xml:space="preserve"> when</w:t>
      </w:r>
      <w:r w:rsidRPr="004D6894">
        <w:rPr>
          <w:rFonts w:ascii="Cambria" w:hAnsi="Cambria"/>
          <w:sz w:val="20"/>
        </w:rPr>
        <w:t xml:space="preserve">: </w:t>
      </w:r>
    </w:p>
    <w:p w14:paraId="4112B1EE" w14:textId="77777777" w:rsidR="003B027F" w:rsidRPr="004D6894" w:rsidRDefault="003B027F" w:rsidP="003B027F">
      <w:pPr>
        <w:pStyle w:val="Body"/>
        <w:numPr>
          <w:ilvl w:val="1"/>
          <w:numId w:val="89"/>
        </w:numPr>
        <w:contextualSpacing/>
        <w:rPr>
          <w:rFonts w:ascii="Cambria" w:hAnsi="Cambria"/>
          <w:b/>
          <w:sz w:val="20"/>
        </w:rPr>
      </w:pPr>
      <w:r w:rsidRPr="004D6894">
        <w:rPr>
          <w:rFonts w:ascii="Cambria" w:hAnsi="Cambria"/>
          <w:sz w:val="20"/>
        </w:rPr>
        <w:t>The group members differ in relevant skills &amp; abilities (as long as they do no differ so much that conflict occurs)</w:t>
      </w:r>
    </w:p>
    <w:p w14:paraId="0540D965" w14:textId="77777777" w:rsidR="003B027F" w:rsidRPr="004D6894" w:rsidRDefault="003B027F" w:rsidP="003B027F">
      <w:pPr>
        <w:pStyle w:val="Body"/>
        <w:numPr>
          <w:ilvl w:val="1"/>
          <w:numId w:val="89"/>
        </w:numPr>
        <w:contextualSpacing/>
        <w:rPr>
          <w:rFonts w:ascii="Cambria" w:hAnsi="Cambria"/>
          <w:b/>
          <w:sz w:val="20"/>
        </w:rPr>
      </w:pPr>
      <w:r w:rsidRPr="004D6894">
        <w:rPr>
          <w:rFonts w:ascii="Cambria" w:hAnsi="Cambria"/>
          <w:sz w:val="20"/>
        </w:rPr>
        <w:t xml:space="preserve">Some division of </w:t>
      </w:r>
      <w:proofErr w:type="spellStart"/>
      <w:r w:rsidRPr="004D6894">
        <w:rPr>
          <w:rFonts w:ascii="Cambria" w:hAnsi="Cambria"/>
          <w:sz w:val="20"/>
        </w:rPr>
        <w:t>labour</w:t>
      </w:r>
      <w:proofErr w:type="spellEnd"/>
      <w:r w:rsidRPr="004D6894">
        <w:rPr>
          <w:rFonts w:ascii="Cambria" w:hAnsi="Cambria"/>
          <w:sz w:val="20"/>
        </w:rPr>
        <w:t xml:space="preserve"> can occur</w:t>
      </w:r>
    </w:p>
    <w:p w14:paraId="23E0BAAE" w14:textId="77777777" w:rsidR="003B027F" w:rsidRPr="004D6894" w:rsidRDefault="003B027F" w:rsidP="003B027F">
      <w:pPr>
        <w:pStyle w:val="Body"/>
        <w:numPr>
          <w:ilvl w:val="1"/>
          <w:numId w:val="89"/>
        </w:numPr>
        <w:contextualSpacing/>
        <w:rPr>
          <w:rFonts w:ascii="Cambria" w:hAnsi="Cambria"/>
          <w:b/>
          <w:sz w:val="20"/>
        </w:rPr>
      </w:pPr>
      <w:r w:rsidRPr="004D6894">
        <w:rPr>
          <w:rFonts w:ascii="Cambria" w:hAnsi="Cambria"/>
          <w:sz w:val="20"/>
        </w:rPr>
        <w:t>Memory for facts is an important issue</w:t>
      </w:r>
    </w:p>
    <w:p w14:paraId="7F666785" w14:textId="77777777" w:rsidR="003B027F" w:rsidRPr="004D6894" w:rsidRDefault="003B027F" w:rsidP="003B027F">
      <w:pPr>
        <w:pStyle w:val="Body"/>
        <w:numPr>
          <w:ilvl w:val="1"/>
          <w:numId w:val="89"/>
        </w:numPr>
        <w:contextualSpacing/>
        <w:rPr>
          <w:rFonts w:ascii="Cambria" w:hAnsi="Cambria"/>
          <w:b/>
          <w:sz w:val="20"/>
        </w:rPr>
      </w:pPr>
      <w:proofErr w:type="spellStart"/>
      <w:r w:rsidRPr="004D6894">
        <w:rPr>
          <w:rFonts w:ascii="Cambria" w:hAnsi="Cambria"/>
          <w:sz w:val="20"/>
        </w:rPr>
        <w:t>Indiv</w:t>
      </w:r>
      <w:proofErr w:type="spellEnd"/>
      <w:r w:rsidRPr="004D6894">
        <w:rPr>
          <w:rFonts w:ascii="Cambria" w:hAnsi="Cambria"/>
          <w:sz w:val="20"/>
        </w:rPr>
        <w:t xml:space="preserve"> judgments can be combined by weighting them to reflect expertise of various members </w:t>
      </w:r>
      <w:r w:rsidRPr="004D6894">
        <w:rPr>
          <w:rFonts w:ascii="Cambria" w:hAnsi="Cambria"/>
          <w:sz w:val="20"/>
        </w:rPr>
        <w:sym w:font="Wingdings" w:char="F0E0"/>
      </w:r>
      <w:r w:rsidRPr="004D6894">
        <w:rPr>
          <w:rFonts w:ascii="Cambria" w:hAnsi="Cambria"/>
          <w:sz w:val="20"/>
        </w:rPr>
        <w:t xml:space="preserve"> equal weighting of opinions &amp; averaging = inappropriate when some group members have more expertise and it is critical for success that such expertise is recognized by the group </w:t>
      </w:r>
      <w:r w:rsidRPr="004D6894">
        <w:rPr>
          <w:rFonts w:ascii="Cambria" w:hAnsi="Cambria"/>
          <w:sz w:val="20"/>
        </w:rPr>
        <w:sym w:font="Wingdings" w:char="F0E0"/>
      </w:r>
      <w:r w:rsidRPr="004D6894">
        <w:rPr>
          <w:rFonts w:ascii="Cambria" w:hAnsi="Cambria"/>
          <w:sz w:val="20"/>
        </w:rPr>
        <w:t xml:space="preserve"> but sometimes if a several group members share the same view about a problem, this shared view can prevail in spite of the knowledge help by a single expert  </w:t>
      </w:r>
    </w:p>
    <w:p w14:paraId="169E5001" w14:textId="77777777" w:rsidR="003B027F" w:rsidRPr="004D6894" w:rsidRDefault="003B027F" w:rsidP="003B027F">
      <w:pPr>
        <w:pStyle w:val="Body"/>
        <w:rPr>
          <w:rFonts w:ascii="Cambria" w:hAnsi="Cambria"/>
          <w:sz w:val="20"/>
        </w:rPr>
      </w:pPr>
      <w:r w:rsidRPr="004D6894">
        <w:rPr>
          <w:rFonts w:ascii="Cambria" w:hAnsi="Cambria"/>
          <w:sz w:val="20"/>
        </w:rPr>
        <w:t>Disadvantages of Group Decision Making</w:t>
      </w:r>
    </w:p>
    <w:p w14:paraId="52700569" w14:textId="77777777" w:rsidR="003B027F" w:rsidRPr="004D6894" w:rsidRDefault="003B027F" w:rsidP="003B027F">
      <w:pPr>
        <w:pStyle w:val="Body"/>
        <w:rPr>
          <w:rFonts w:ascii="Cambria" w:hAnsi="Cambria"/>
          <w:color w:val="FF0000"/>
          <w:sz w:val="20"/>
        </w:rPr>
      </w:pPr>
      <w:r w:rsidRPr="004D6894">
        <w:rPr>
          <w:rFonts w:ascii="Cambria" w:hAnsi="Cambria"/>
          <w:color w:val="FF0000"/>
          <w:sz w:val="20"/>
        </w:rPr>
        <w:t>1) TIME</w:t>
      </w:r>
    </w:p>
    <w:p w14:paraId="2E8C7F30" w14:textId="77777777" w:rsidR="003B027F" w:rsidRPr="004D6894" w:rsidRDefault="003B027F" w:rsidP="003B027F">
      <w:pPr>
        <w:pStyle w:val="Body"/>
        <w:numPr>
          <w:ilvl w:val="0"/>
          <w:numId w:val="88"/>
        </w:numPr>
        <w:contextualSpacing/>
        <w:rPr>
          <w:rFonts w:ascii="Cambria" w:hAnsi="Cambria"/>
          <w:b/>
          <w:sz w:val="20"/>
        </w:rPr>
      </w:pPr>
      <w:r w:rsidRPr="004D6894">
        <w:rPr>
          <w:rFonts w:ascii="Cambria" w:hAnsi="Cambria"/>
          <w:sz w:val="20"/>
        </w:rPr>
        <w:t xml:space="preserve">Groups rarely work as quickly &amp; efficiently as </w:t>
      </w:r>
      <w:proofErr w:type="spellStart"/>
      <w:r w:rsidRPr="004D6894">
        <w:rPr>
          <w:rFonts w:ascii="Cambria" w:hAnsi="Cambria"/>
          <w:sz w:val="20"/>
        </w:rPr>
        <w:t>indivs</w:t>
      </w:r>
      <w:proofErr w:type="spellEnd"/>
      <w:r w:rsidRPr="004D6894">
        <w:rPr>
          <w:rFonts w:ascii="Cambria" w:hAnsi="Cambria"/>
          <w:sz w:val="20"/>
        </w:rPr>
        <w:t xml:space="preserve"> b/c of process losses </w:t>
      </w:r>
      <w:r w:rsidRPr="004D6894">
        <w:rPr>
          <w:rFonts w:ascii="Cambria" w:hAnsi="Cambria"/>
          <w:sz w:val="20"/>
        </w:rPr>
        <w:sym w:font="Wingdings" w:char="F0E0"/>
      </w:r>
      <w:r w:rsidRPr="004D6894">
        <w:rPr>
          <w:rFonts w:ascii="Cambria" w:hAnsi="Cambria"/>
          <w:sz w:val="20"/>
        </w:rPr>
        <w:t xml:space="preserve"> time problem increases with group size </w:t>
      </w:r>
    </w:p>
    <w:p w14:paraId="5EF81972" w14:textId="77777777" w:rsidR="003B027F" w:rsidRPr="004D6894" w:rsidRDefault="003B027F" w:rsidP="003B027F">
      <w:pPr>
        <w:pStyle w:val="Body"/>
        <w:rPr>
          <w:rFonts w:ascii="Cambria" w:hAnsi="Cambria"/>
          <w:color w:val="FF0000"/>
          <w:sz w:val="20"/>
        </w:rPr>
      </w:pPr>
      <w:r w:rsidRPr="004D6894">
        <w:rPr>
          <w:rFonts w:ascii="Cambria" w:hAnsi="Cambria"/>
          <w:color w:val="FF0000"/>
          <w:sz w:val="20"/>
        </w:rPr>
        <w:t xml:space="preserve">2) CONFLICT </w:t>
      </w:r>
    </w:p>
    <w:p w14:paraId="6EF50F6A" w14:textId="77777777" w:rsidR="003B027F" w:rsidRPr="004D6894" w:rsidRDefault="003B027F" w:rsidP="003B027F">
      <w:pPr>
        <w:pStyle w:val="Body"/>
        <w:numPr>
          <w:ilvl w:val="0"/>
          <w:numId w:val="88"/>
        </w:numPr>
        <w:contextualSpacing/>
        <w:rPr>
          <w:rFonts w:ascii="Cambria" w:hAnsi="Cambria"/>
          <w:b/>
          <w:sz w:val="20"/>
        </w:rPr>
      </w:pPr>
      <w:r w:rsidRPr="004D6894">
        <w:rPr>
          <w:rFonts w:ascii="Cambria" w:hAnsi="Cambria"/>
          <w:sz w:val="20"/>
        </w:rPr>
        <w:t xml:space="preserve">In groups sometimes </w:t>
      </w:r>
      <w:proofErr w:type="spellStart"/>
      <w:r w:rsidRPr="004D6894">
        <w:rPr>
          <w:rFonts w:ascii="Cambria" w:hAnsi="Cambria"/>
          <w:sz w:val="20"/>
        </w:rPr>
        <w:t>indivs</w:t>
      </w:r>
      <w:proofErr w:type="spellEnd"/>
      <w:r w:rsidRPr="004D6894">
        <w:rPr>
          <w:rFonts w:ascii="Cambria" w:hAnsi="Cambria"/>
          <w:sz w:val="20"/>
        </w:rPr>
        <w:t xml:space="preserve"> have their own issues so decision quality takes a back seat </w:t>
      </w:r>
      <w:r w:rsidRPr="004D6894">
        <w:rPr>
          <w:rFonts w:ascii="Cambria" w:hAnsi="Cambria"/>
          <w:sz w:val="20"/>
        </w:rPr>
        <w:sym w:font="Wingdings" w:char="F0E0"/>
      </w:r>
      <w:r w:rsidRPr="004D6894">
        <w:rPr>
          <w:rFonts w:ascii="Cambria" w:hAnsi="Cambria"/>
          <w:sz w:val="20"/>
        </w:rPr>
        <w:t xml:space="preserve"> groups will make better decisions when their members feel psychologically safe </w:t>
      </w:r>
    </w:p>
    <w:p w14:paraId="4A5D5004" w14:textId="77777777" w:rsidR="003B027F" w:rsidRPr="004D6894" w:rsidRDefault="003B027F" w:rsidP="003B027F">
      <w:pPr>
        <w:pStyle w:val="Body"/>
        <w:rPr>
          <w:rFonts w:ascii="Cambria" w:hAnsi="Cambria"/>
          <w:color w:val="FF0000"/>
          <w:sz w:val="20"/>
        </w:rPr>
      </w:pPr>
      <w:r w:rsidRPr="004D6894">
        <w:rPr>
          <w:rFonts w:ascii="Cambria" w:hAnsi="Cambria"/>
          <w:color w:val="FF0000"/>
          <w:sz w:val="20"/>
        </w:rPr>
        <w:t>3) DOMINATION</w:t>
      </w:r>
    </w:p>
    <w:p w14:paraId="78D382B1" w14:textId="77777777" w:rsidR="003B027F" w:rsidRPr="004D6894" w:rsidRDefault="003B027F" w:rsidP="003B027F">
      <w:pPr>
        <w:pStyle w:val="Body"/>
        <w:numPr>
          <w:ilvl w:val="0"/>
          <w:numId w:val="88"/>
        </w:numPr>
        <w:contextualSpacing/>
        <w:rPr>
          <w:rFonts w:ascii="Cambria" w:hAnsi="Cambria"/>
          <w:b/>
          <w:sz w:val="20"/>
        </w:rPr>
      </w:pPr>
      <w:r w:rsidRPr="004D6894">
        <w:rPr>
          <w:rFonts w:ascii="Cambria" w:hAnsi="Cambria"/>
          <w:sz w:val="20"/>
        </w:rPr>
        <w:t xml:space="preserve">Can’t have a dominant person b/c it won’t lead to group acceptance and if that person is misinformed then group is screwed </w:t>
      </w:r>
    </w:p>
    <w:p w14:paraId="6549A6F3" w14:textId="77777777" w:rsidR="003B027F" w:rsidRPr="004D6894" w:rsidRDefault="003B027F" w:rsidP="003B027F">
      <w:pPr>
        <w:pStyle w:val="Body"/>
        <w:rPr>
          <w:rFonts w:ascii="Cambria" w:hAnsi="Cambria"/>
          <w:color w:val="FF0000"/>
          <w:sz w:val="20"/>
        </w:rPr>
      </w:pPr>
      <w:r w:rsidRPr="004D6894">
        <w:rPr>
          <w:rFonts w:ascii="Cambria" w:hAnsi="Cambria"/>
          <w:color w:val="FF0000"/>
          <w:sz w:val="20"/>
        </w:rPr>
        <w:t xml:space="preserve">4) GROUPTHINK </w:t>
      </w:r>
    </w:p>
    <w:p w14:paraId="5596B2C9" w14:textId="77777777" w:rsidR="003B027F" w:rsidRPr="004D6894" w:rsidRDefault="003B027F" w:rsidP="003B027F">
      <w:pPr>
        <w:pStyle w:val="Body"/>
        <w:numPr>
          <w:ilvl w:val="0"/>
          <w:numId w:val="88"/>
        </w:numPr>
        <w:contextualSpacing/>
        <w:rPr>
          <w:rFonts w:ascii="Cambria" w:hAnsi="Cambria"/>
          <w:b/>
          <w:sz w:val="20"/>
        </w:rPr>
      </w:pPr>
      <w:r w:rsidRPr="004D6894">
        <w:rPr>
          <w:rFonts w:ascii="Cambria" w:hAnsi="Cambria"/>
          <w:sz w:val="20"/>
          <w:highlight w:val="yellow"/>
        </w:rPr>
        <w:t>Group Think</w:t>
      </w:r>
      <w:r w:rsidRPr="004D6894">
        <w:rPr>
          <w:rFonts w:ascii="Cambria" w:hAnsi="Cambria"/>
          <w:sz w:val="20"/>
        </w:rPr>
        <w:t>: capacity for group pressure to damage the mental efficiency, reality testing, and moral judgment of decision making groups</w:t>
      </w:r>
    </w:p>
    <w:p w14:paraId="1155A230" w14:textId="77777777" w:rsidR="003B027F" w:rsidRPr="004D6894" w:rsidRDefault="003B027F" w:rsidP="003B027F">
      <w:pPr>
        <w:pStyle w:val="Body"/>
        <w:numPr>
          <w:ilvl w:val="0"/>
          <w:numId w:val="88"/>
        </w:numPr>
        <w:contextualSpacing/>
        <w:rPr>
          <w:rFonts w:ascii="Cambria" w:hAnsi="Cambria"/>
          <w:b/>
          <w:sz w:val="20"/>
        </w:rPr>
      </w:pPr>
      <w:r w:rsidRPr="004D6894">
        <w:rPr>
          <w:rFonts w:ascii="Cambria" w:hAnsi="Cambria"/>
          <w:sz w:val="20"/>
        </w:rPr>
        <w:t xml:space="preserve">Happens when group pressures lead to reduced mental efficiency, poor testing of reality, and lax moral judgment </w:t>
      </w:r>
      <w:r w:rsidRPr="004D6894">
        <w:rPr>
          <w:rFonts w:ascii="Cambria" w:hAnsi="Cambria"/>
          <w:sz w:val="20"/>
        </w:rPr>
        <w:sym w:font="Wingdings" w:char="F0E0"/>
      </w:r>
      <w:r w:rsidRPr="004D6894">
        <w:rPr>
          <w:rFonts w:ascii="Cambria" w:hAnsi="Cambria"/>
          <w:sz w:val="20"/>
        </w:rPr>
        <w:t xml:space="preserve"> unanimous acceptance of decisions is stressed over quality of decisions </w:t>
      </w:r>
    </w:p>
    <w:p w14:paraId="1D3BC4C3" w14:textId="77777777" w:rsidR="003B027F" w:rsidRPr="004D6894" w:rsidRDefault="003B027F" w:rsidP="003B027F">
      <w:pPr>
        <w:pStyle w:val="Body"/>
        <w:numPr>
          <w:ilvl w:val="0"/>
          <w:numId w:val="88"/>
        </w:numPr>
        <w:contextualSpacing/>
        <w:rPr>
          <w:rFonts w:ascii="Cambria" w:hAnsi="Cambria"/>
          <w:b/>
          <w:sz w:val="20"/>
        </w:rPr>
      </w:pPr>
      <w:r w:rsidRPr="004D6894">
        <w:rPr>
          <w:rFonts w:ascii="Cambria" w:hAnsi="Cambria"/>
          <w:sz w:val="20"/>
        </w:rPr>
        <w:t>Promotion of a particular decision by the group leader is the strongest cause!</w:t>
      </w:r>
    </w:p>
    <w:p w14:paraId="18F81E98" w14:textId="77777777" w:rsidR="003B027F" w:rsidRPr="004D6894" w:rsidRDefault="003B027F" w:rsidP="003B027F">
      <w:pPr>
        <w:pStyle w:val="Body"/>
        <w:numPr>
          <w:ilvl w:val="0"/>
          <w:numId w:val="88"/>
        </w:numPr>
        <w:contextualSpacing/>
        <w:rPr>
          <w:rFonts w:ascii="Cambria" w:hAnsi="Cambria"/>
          <w:b/>
          <w:sz w:val="20"/>
        </w:rPr>
      </w:pPr>
      <w:r w:rsidRPr="004D6894">
        <w:rPr>
          <w:rFonts w:ascii="Cambria" w:hAnsi="Cambria"/>
          <w:sz w:val="20"/>
          <w:u w:val="single"/>
        </w:rPr>
        <w:t>Group Think Symptoms</w:t>
      </w:r>
      <w:r w:rsidRPr="004D6894">
        <w:rPr>
          <w:rFonts w:ascii="Cambria" w:hAnsi="Cambria"/>
          <w:sz w:val="20"/>
        </w:rPr>
        <w:t xml:space="preserve">: </w:t>
      </w:r>
    </w:p>
    <w:p w14:paraId="01BA7814" w14:textId="77777777" w:rsidR="003B027F" w:rsidRPr="004D6894" w:rsidRDefault="003B027F" w:rsidP="003B027F">
      <w:pPr>
        <w:pStyle w:val="Body"/>
        <w:numPr>
          <w:ilvl w:val="1"/>
          <w:numId w:val="88"/>
        </w:numPr>
        <w:contextualSpacing/>
        <w:rPr>
          <w:rFonts w:ascii="Cambria" w:hAnsi="Cambria"/>
          <w:b/>
          <w:sz w:val="20"/>
        </w:rPr>
      </w:pPr>
      <w:r w:rsidRPr="004D6894">
        <w:rPr>
          <w:rFonts w:ascii="Cambria" w:hAnsi="Cambria"/>
          <w:i/>
          <w:color w:val="FF0000"/>
          <w:sz w:val="20"/>
        </w:rPr>
        <w:t>Illusion of invulnerability</w:t>
      </w:r>
      <w:r w:rsidRPr="004D6894">
        <w:rPr>
          <w:rFonts w:ascii="Cambria" w:hAnsi="Cambria"/>
          <w:i/>
          <w:sz w:val="20"/>
        </w:rPr>
        <w:t xml:space="preserve"> </w:t>
      </w:r>
      <w:r w:rsidRPr="004D6894">
        <w:rPr>
          <w:rFonts w:ascii="Cambria" w:hAnsi="Cambria"/>
          <w:sz w:val="20"/>
        </w:rPr>
        <w:sym w:font="Wingdings" w:char="F0E0"/>
      </w:r>
      <w:r w:rsidRPr="004D6894">
        <w:rPr>
          <w:rFonts w:ascii="Cambria" w:hAnsi="Cambria"/>
          <w:i/>
          <w:sz w:val="20"/>
        </w:rPr>
        <w:t xml:space="preserve"> </w:t>
      </w:r>
      <w:r w:rsidRPr="004D6894">
        <w:rPr>
          <w:rFonts w:ascii="Cambria" w:hAnsi="Cambria"/>
          <w:sz w:val="20"/>
        </w:rPr>
        <w:t xml:space="preserve">overconfident + willing to assume great risks </w:t>
      </w:r>
      <w:r w:rsidRPr="004D6894">
        <w:rPr>
          <w:rFonts w:ascii="Cambria" w:hAnsi="Cambria"/>
          <w:sz w:val="20"/>
        </w:rPr>
        <w:sym w:font="Wingdings" w:char="F0E0"/>
      </w:r>
      <w:r w:rsidRPr="004D6894">
        <w:rPr>
          <w:rFonts w:ascii="Cambria" w:hAnsi="Cambria"/>
          <w:sz w:val="20"/>
        </w:rPr>
        <w:t xml:space="preserve"> ignore danger signals </w:t>
      </w:r>
    </w:p>
    <w:p w14:paraId="699D35FC" w14:textId="77777777" w:rsidR="003B027F" w:rsidRPr="004D6894" w:rsidRDefault="003B027F" w:rsidP="003B027F">
      <w:pPr>
        <w:pStyle w:val="Body"/>
        <w:numPr>
          <w:ilvl w:val="1"/>
          <w:numId w:val="88"/>
        </w:numPr>
        <w:contextualSpacing/>
        <w:rPr>
          <w:rFonts w:ascii="Cambria" w:hAnsi="Cambria"/>
          <w:b/>
          <w:sz w:val="20"/>
        </w:rPr>
      </w:pPr>
      <w:r w:rsidRPr="004D6894">
        <w:rPr>
          <w:rFonts w:ascii="Cambria" w:hAnsi="Cambria"/>
          <w:i/>
          <w:color w:val="FF0000"/>
          <w:sz w:val="20"/>
        </w:rPr>
        <w:t>Rationalization</w:t>
      </w:r>
      <w:r w:rsidRPr="004D6894">
        <w:rPr>
          <w:rFonts w:ascii="Cambria" w:hAnsi="Cambria"/>
          <w:i/>
          <w:sz w:val="20"/>
        </w:rPr>
        <w:t xml:space="preserve"> </w:t>
      </w:r>
      <w:r w:rsidRPr="004D6894">
        <w:rPr>
          <w:rFonts w:ascii="Cambria" w:hAnsi="Cambria"/>
          <w:sz w:val="20"/>
        </w:rPr>
        <w:sym w:font="Wingdings" w:char="F0E0"/>
      </w:r>
      <w:r w:rsidRPr="004D6894">
        <w:rPr>
          <w:rFonts w:ascii="Cambria" w:hAnsi="Cambria"/>
          <w:sz w:val="20"/>
        </w:rPr>
        <w:t xml:space="preserve"> problems + counter arguments that members cannot ignore are “rationalized away” </w:t>
      </w:r>
    </w:p>
    <w:p w14:paraId="4F2CF085" w14:textId="77777777" w:rsidR="003B027F" w:rsidRPr="004D6894" w:rsidRDefault="003B027F" w:rsidP="003B027F">
      <w:pPr>
        <w:pStyle w:val="Body"/>
        <w:numPr>
          <w:ilvl w:val="1"/>
          <w:numId w:val="88"/>
        </w:numPr>
        <w:contextualSpacing/>
        <w:rPr>
          <w:rFonts w:ascii="Cambria" w:hAnsi="Cambria"/>
          <w:b/>
          <w:sz w:val="20"/>
        </w:rPr>
      </w:pPr>
      <w:r w:rsidRPr="004D6894">
        <w:rPr>
          <w:rFonts w:ascii="Cambria" w:hAnsi="Cambria"/>
          <w:i/>
          <w:color w:val="FF0000"/>
          <w:sz w:val="20"/>
        </w:rPr>
        <w:t xml:space="preserve">Illusion of Morality </w:t>
      </w:r>
      <w:r w:rsidRPr="004D6894">
        <w:rPr>
          <w:rFonts w:ascii="Cambria" w:hAnsi="Cambria"/>
          <w:sz w:val="20"/>
        </w:rPr>
        <w:sym w:font="Wingdings" w:char="F0E0"/>
      </w:r>
      <w:r w:rsidRPr="004D6894">
        <w:rPr>
          <w:rFonts w:ascii="Cambria" w:hAnsi="Cambria"/>
          <w:sz w:val="20"/>
        </w:rPr>
        <w:t xml:space="preserve"> the decisions the group adopts aren’t only perceived as sensible, they are also perceived as morally correct</w:t>
      </w:r>
      <w:r w:rsidRPr="004D6894">
        <w:rPr>
          <w:rFonts w:ascii="Cambria" w:hAnsi="Cambria"/>
          <w:color w:val="FF0000"/>
          <w:sz w:val="20"/>
        </w:rPr>
        <w:t xml:space="preserve"> </w:t>
      </w:r>
    </w:p>
    <w:p w14:paraId="0A140559" w14:textId="77777777" w:rsidR="003B027F" w:rsidRPr="004D6894" w:rsidRDefault="003B027F" w:rsidP="003B027F">
      <w:pPr>
        <w:pStyle w:val="Body"/>
        <w:numPr>
          <w:ilvl w:val="1"/>
          <w:numId w:val="88"/>
        </w:numPr>
        <w:contextualSpacing/>
        <w:rPr>
          <w:rFonts w:ascii="Cambria" w:hAnsi="Cambria"/>
          <w:b/>
          <w:sz w:val="20"/>
        </w:rPr>
      </w:pPr>
      <w:r w:rsidRPr="004D6894">
        <w:rPr>
          <w:rFonts w:ascii="Cambria" w:hAnsi="Cambria"/>
          <w:i/>
          <w:color w:val="FF0000"/>
          <w:sz w:val="20"/>
        </w:rPr>
        <w:t>Stereotypes of outsiders</w:t>
      </w:r>
      <w:r w:rsidRPr="004D6894">
        <w:rPr>
          <w:rFonts w:ascii="Cambria" w:hAnsi="Cambria"/>
          <w:i/>
          <w:sz w:val="20"/>
        </w:rPr>
        <w:t xml:space="preserve"> </w:t>
      </w:r>
      <w:r w:rsidRPr="004D6894">
        <w:rPr>
          <w:rFonts w:ascii="Cambria" w:hAnsi="Cambria"/>
          <w:sz w:val="20"/>
        </w:rPr>
        <w:sym w:font="Wingdings" w:char="F0E0"/>
      </w:r>
      <w:r w:rsidRPr="004D6894">
        <w:rPr>
          <w:rFonts w:ascii="Cambria" w:hAnsi="Cambria"/>
          <w:sz w:val="20"/>
        </w:rPr>
        <w:t xml:space="preserve"> group constructs </w:t>
      </w:r>
      <w:proofErr w:type="spellStart"/>
      <w:r w:rsidRPr="004D6894">
        <w:rPr>
          <w:rFonts w:ascii="Cambria" w:hAnsi="Cambria"/>
          <w:sz w:val="20"/>
        </w:rPr>
        <w:t>unfavourable</w:t>
      </w:r>
      <w:proofErr w:type="spellEnd"/>
      <w:r w:rsidRPr="004D6894">
        <w:rPr>
          <w:rFonts w:ascii="Cambria" w:hAnsi="Cambria"/>
          <w:sz w:val="20"/>
        </w:rPr>
        <w:t xml:space="preserve"> stereotypes of those outside the group who are the targets of their decisions; </w:t>
      </w:r>
    </w:p>
    <w:p w14:paraId="3D1DD171" w14:textId="77777777" w:rsidR="003B027F" w:rsidRPr="004D6894" w:rsidRDefault="003B027F" w:rsidP="003B027F">
      <w:pPr>
        <w:pStyle w:val="Body"/>
        <w:numPr>
          <w:ilvl w:val="1"/>
          <w:numId w:val="88"/>
        </w:numPr>
        <w:contextualSpacing/>
        <w:rPr>
          <w:rFonts w:ascii="Cambria" w:hAnsi="Cambria"/>
          <w:b/>
          <w:sz w:val="20"/>
        </w:rPr>
      </w:pPr>
      <w:r w:rsidRPr="004D6894">
        <w:rPr>
          <w:rFonts w:ascii="Cambria" w:hAnsi="Cambria"/>
          <w:i/>
          <w:color w:val="FF0000"/>
          <w:sz w:val="20"/>
        </w:rPr>
        <w:t>Pressure for conformity</w:t>
      </w:r>
      <w:r w:rsidRPr="004D6894">
        <w:rPr>
          <w:rFonts w:ascii="Cambria" w:hAnsi="Cambria"/>
          <w:i/>
          <w:sz w:val="20"/>
        </w:rPr>
        <w:t xml:space="preserve"> </w:t>
      </w:r>
      <w:r w:rsidRPr="004D6894">
        <w:rPr>
          <w:rFonts w:ascii="Cambria" w:hAnsi="Cambria"/>
          <w:sz w:val="20"/>
        </w:rPr>
        <w:sym w:font="Wingdings" w:char="F0E0"/>
      </w:r>
      <w:r w:rsidRPr="004D6894">
        <w:rPr>
          <w:rFonts w:ascii="Cambria" w:hAnsi="Cambria"/>
          <w:sz w:val="20"/>
        </w:rPr>
        <w:t xml:space="preserve"> members pressure each other to fall in line &amp; conform with group’s views</w:t>
      </w:r>
    </w:p>
    <w:p w14:paraId="3BF8B90A" w14:textId="77777777" w:rsidR="003B027F" w:rsidRPr="004D6894" w:rsidRDefault="003B027F" w:rsidP="003B027F">
      <w:pPr>
        <w:pStyle w:val="Body"/>
        <w:numPr>
          <w:ilvl w:val="1"/>
          <w:numId w:val="88"/>
        </w:numPr>
        <w:contextualSpacing/>
        <w:rPr>
          <w:rFonts w:ascii="Cambria" w:hAnsi="Cambria"/>
          <w:b/>
          <w:sz w:val="20"/>
        </w:rPr>
      </w:pPr>
      <w:r w:rsidRPr="004D6894">
        <w:rPr>
          <w:rFonts w:ascii="Cambria" w:hAnsi="Cambria"/>
          <w:i/>
          <w:color w:val="FF0000"/>
          <w:sz w:val="20"/>
        </w:rPr>
        <w:t>Self-censorship</w:t>
      </w:r>
      <w:r w:rsidRPr="004D6894">
        <w:rPr>
          <w:rFonts w:ascii="Cambria" w:hAnsi="Cambria"/>
          <w:i/>
          <w:sz w:val="20"/>
        </w:rPr>
        <w:t xml:space="preserve"> </w:t>
      </w:r>
      <w:r w:rsidRPr="004D6894">
        <w:rPr>
          <w:rFonts w:ascii="Cambria" w:hAnsi="Cambria"/>
          <w:sz w:val="20"/>
        </w:rPr>
        <w:sym w:font="Wingdings" w:char="F0E0"/>
      </w:r>
      <w:r w:rsidRPr="004D6894">
        <w:rPr>
          <w:rFonts w:ascii="Cambria" w:hAnsi="Cambria"/>
          <w:sz w:val="20"/>
        </w:rPr>
        <w:t xml:space="preserve"> members convince themselves to avoid voicing opinions contrary to the group</w:t>
      </w:r>
    </w:p>
    <w:p w14:paraId="4FDF7811" w14:textId="77777777" w:rsidR="003B027F" w:rsidRPr="004D6894" w:rsidRDefault="003B027F" w:rsidP="003B027F">
      <w:pPr>
        <w:pStyle w:val="Body"/>
        <w:numPr>
          <w:ilvl w:val="1"/>
          <w:numId w:val="88"/>
        </w:numPr>
        <w:contextualSpacing/>
        <w:rPr>
          <w:rFonts w:ascii="Cambria" w:hAnsi="Cambria"/>
          <w:b/>
          <w:sz w:val="20"/>
        </w:rPr>
      </w:pPr>
      <w:r w:rsidRPr="004D6894">
        <w:rPr>
          <w:rFonts w:ascii="Cambria" w:hAnsi="Cambria"/>
          <w:i/>
          <w:color w:val="FF0000"/>
          <w:sz w:val="20"/>
        </w:rPr>
        <w:t>Illusion of unanimity</w:t>
      </w:r>
      <w:r w:rsidRPr="004D6894">
        <w:rPr>
          <w:rFonts w:ascii="Cambria" w:hAnsi="Cambria"/>
          <w:i/>
          <w:sz w:val="20"/>
        </w:rPr>
        <w:t xml:space="preserve"> </w:t>
      </w:r>
      <w:r w:rsidRPr="004D6894">
        <w:rPr>
          <w:rFonts w:ascii="Cambria" w:hAnsi="Cambria"/>
          <w:sz w:val="20"/>
        </w:rPr>
        <w:sym w:font="Wingdings" w:char="F0E0"/>
      </w:r>
      <w:r w:rsidRPr="004D6894">
        <w:rPr>
          <w:rFonts w:ascii="Cambria" w:hAnsi="Cambria"/>
          <w:i/>
          <w:sz w:val="20"/>
        </w:rPr>
        <w:t xml:space="preserve"> </w:t>
      </w:r>
      <w:r w:rsidRPr="004D6894">
        <w:rPr>
          <w:rFonts w:ascii="Cambria" w:hAnsi="Cambria"/>
          <w:sz w:val="20"/>
        </w:rPr>
        <w:t>members perceive that unanimous support exists for their chosen course of action</w:t>
      </w:r>
    </w:p>
    <w:p w14:paraId="4B0E104C" w14:textId="77777777" w:rsidR="003B027F" w:rsidRPr="004D6894" w:rsidRDefault="003B027F" w:rsidP="003B027F">
      <w:pPr>
        <w:pStyle w:val="Body"/>
        <w:numPr>
          <w:ilvl w:val="1"/>
          <w:numId w:val="88"/>
        </w:numPr>
        <w:contextualSpacing/>
        <w:rPr>
          <w:rFonts w:ascii="Cambria" w:hAnsi="Cambria"/>
          <w:b/>
          <w:sz w:val="20"/>
        </w:rPr>
      </w:pPr>
      <w:proofErr w:type="spellStart"/>
      <w:r w:rsidRPr="004D6894">
        <w:rPr>
          <w:rFonts w:ascii="Cambria" w:hAnsi="Cambria"/>
          <w:i/>
          <w:color w:val="FF0000"/>
          <w:sz w:val="20"/>
        </w:rPr>
        <w:t>Mindguards</w:t>
      </w:r>
      <w:proofErr w:type="spellEnd"/>
      <w:r w:rsidRPr="004D6894">
        <w:rPr>
          <w:rFonts w:ascii="Cambria" w:hAnsi="Cambria"/>
          <w:i/>
          <w:sz w:val="20"/>
        </w:rPr>
        <w:t xml:space="preserve"> </w:t>
      </w:r>
      <w:r w:rsidRPr="004D6894">
        <w:rPr>
          <w:rFonts w:ascii="Cambria" w:hAnsi="Cambria"/>
          <w:sz w:val="20"/>
        </w:rPr>
        <w:sym w:font="Wingdings" w:char="F0E0"/>
      </w:r>
      <w:r w:rsidRPr="004D6894">
        <w:rPr>
          <w:rFonts w:ascii="Cambria" w:hAnsi="Cambria"/>
          <w:sz w:val="20"/>
        </w:rPr>
        <w:t xml:space="preserve"> some group members may adopt the role of “protecting” the group from info that goes against its decisions </w:t>
      </w:r>
    </w:p>
    <w:p w14:paraId="75941191" w14:textId="77777777" w:rsidR="003B027F" w:rsidRPr="004D6894" w:rsidRDefault="003B027F" w:rsidP="003B027F">
      <w:pPr>
        <w:pStyle w:val="Body"/>
        <w:numPr>
          <w:ilvl w:val="0"/>
          <w:numId w:val="88"/>
        </w:numPr>
        <w:contextualSpacing/>
        <w:rPr>
          <w:rFonts w:ascii="Cambria" w:hAnsi="Cambria"/>
          <w:b/>
          <w:sz w:val="20"/>
        </w:rPr>
      </w:pPr>
      <w:r w:rsidRPr="004D6894">
        <w:rPr>
          <w:rFonts w:ascii="Cambria" w:hAnsi="Cambria"/>
          <w:sz w:val="20"/>
          <w:u w:val="single"/>
        </w:rPr>
        <w:t>To prevent groupthink</w:t>
      </w:r>
      <w:r w:rsidRPr="004D6894">
        <w:rPr>
          <w:rFonts w:ascii="Cambria" w:hAnsi="Cambria"/>
          <w:sz w:val="20"/>
        </w:rPr>
        <w:t xml:space="preserve">: </w:t>
      </w:r>
    </w:p>
    <w:p w14:paraId="4C72DF56" w14:textId="77777777" w:rsidR="003B027F" w:rsidRPr="004D6894" w:rsidRDefault="003B027F" w:rsidP="003B027F">
      <w:pPr>
        <w:pStyle w:val="Body"/>
        <w:numPr>
          <w:ilvl w:val="1"/>
          <w:numId w:val="90"/>
        </w:numPr>
        <w:contextualSpacing/>
        <w:rPr>
          <w:rFonts w:ascii="Cambria" w:hAnsi="Cambria"/>
          <w:b/>
          <w:color w:val="FF0000"/>
          <w:sz w:val="20"/>
        </w:rPr>
      </w:pPr>
      <w:r w:rsidRPr="004D6894">
        <w:rPr>
          <w:rFonts w:ascii="Cambria" w:hAnsi="Cambria"/>
          <w:color w:val="FF0000"/>
          <w:sz w:val="20"/>
        </w:rPr>
        <w:t>Leaders must be careful to avoid exerting undue pressure for a particular decision outcome &amp; concentrate on good decision processes</w:t>
      </w:r>
    </w:p>
    <w:p w14:paraId="6DEEC33A" w14:textId="77777777" w:rsidR="003B027F" w:rsidRPr="004D6894" w:rsidRDefault="003B027F" w:rsidP="003B027F">
      <w:pPr>
        <w:pStyle w:val="Body"/>
        <w:numPr>
          <w:ilvl w:val="1"/>
          <w:numId w:val="90"/>
        </w:numPr>
        <w:contextualSpacing/>
        <w:rPr>
          <w:rFonts w:ascii="Cambria" w:hAnsi="Cambria"/>
          <w:b/>
          <w:color w:val="FF0000"/>
          <w:sz w:val="20"/>
        </w:rPr>
      </w:pPr>
      <w:r w:rsidRPr="004D6894">
        <w:rPr>
          <w:rFonts w:ascii="Cambria" w:hAnsi="Cambria"/>
          <w:color w:val="FF0000"/>
          <w:sz w:val="20"/>
        </w:rPr>
        <w:t>Leaders should establish norms that encourage &amp; reward responsible dissent, and outside experts should be brought in from time to time to challenge the group’s views</w:t>
      </w:r>
    </w:p>
    <w:p w14:paraId="7BC471DE" w14:textId="77777777" w:rsidR="003B027F" w:rsidRPr="004D6894" w:rsidRDefault="003B027F" w:rsidP="003B027F">
      <w:pPr>
        <w:pStyle w:val="Body"/>
        <w:rPr>
          <w:rFonts w:ascii="Cambria" w:hAnsi="Cambria"/>
          <w:sz w:val="20"/>
        </w:rPr>
      </w:pPr>
      <w:r w:rsidRPr="004D6894">
        <w:rPr>
          <w:rFonts w:ascii="Cambria" w:hAnsi="Cambria"/>
          <w:sz w:val="20"/>
        </w:rPr>
        <w:t>How Do Groups Handle Risk</w:t>
      </w:r>
    </w:p>
    <w:p w14:paraId="3A513DC5" w14:textId="77777777" w:rsidR="003B027F" w:rsidRPr="004D6894" w:rsidRDefault="003B027F" w:rsidP="003B027F">
      <w:pPr>
        <w:pStyle w:val="Body"/>
        <w:numPr>
          <w:ilvl w:val="0"/>
          <w:numId w:val="91"/>
        </w:numPr>
        <w:contextualSpacing/>
        <w:rPr>
          <w:rFonts w:ascii="Cambria" w:hAnsi="Cambria"/>
          <w:b/>
          <w:sz w:val="20"/>
        </w:rPr>
      </w:pPr>
      <w:r w:rsidRPr="004D6894">
        <w:rPr>
          <w:rFonts w:ascii="Cambria" w:hAnsi="Cambria"/>
          <w:sz w:val="20"/>
          <w:highlight w:val="yellow"/>
        </w:rPr>
        <w:t>Risky Shift</w:t>
      </w:r>
      <w:r w:rsidRPr="004D6894">
        <w:rPr>
          <w:rFonts w:ascii="Cambria" w:hAnsi="Cambria"/>
          <w:sz w:val="20"/>
        </w:rPr>
        <w:t xml:space="preserve">: tendency for groups to make riskier decisions than the average risk initially advocated by their </w:t>
      </w:r>
      <w:proofErr w:type="spellStart"/>
      <w:r w:rsidRPr="004D6894">
        <w:rPr>
          <w:rFonts w:ascii="Cambria" w:hAnsi="Cambria"/>
          <w:sz w:val="20"/>
        </w:rPr>
        <w:t>indiv</w:t>
      </w:r>
      <w:proofErr w:type="spellEnd"/>
      <w:r w:rsidRPr="004D6894">
        <w:rPr>
          <w:rFonts w:ascii="Cambria" w:hAnsi="Cambria"/>
          <w:sz w:val="20"/>
        </w:rPr>
        <w:t xml:space="preserve"> members </w:t>
      </w:r>
      <w:r w:rsidRPr="004D6894">
        <w:rPr>
          <w:rFonts w:ascii="Cambria" w:hAnsi="Cambria"/>
          <w:sz w:val="20"/>
        </w:rPr>
        <w:sym w:font="Wingdings" w:char="F0E0"/>
      </w:r>
      <w:r w:rsidRPr="004D6894">
        <w:rPr>
          <w:rFonts w:ascii="Cambria" w:hAnsi="Cambria"/>
          <w:sz w:val="20"/>
        </w:rPr>
        <w:t xml:space="preserve"> </w:t>
      </w:r>
      <w:r w:rsidRPr="004D6894">
        <w:rPr>
          <w:rFonts w:ascii="Cambria" w:hAnsi="Cambria"/>
          <w:i/>
          <w:sz w:val="20"/>
          <w:u w:val="single"/>
        </w:rPr>
        <w:t>groups shift to more risky decisions</w:t>
      </w:r>
    </w:p>
    <w:p w14:paraId="59BB8C9A" w14:textId="77777777" w:rsidR="003B027F" w:rsidRPr="004D6894" w:rsidRDefault="003B027F" w:rsidP="003B027F">
      <w:pPr>
        <w:pStyle w:val="Body"/>
        <w:numPr>
          <w:ilvl w:val="0"/>
          <w:numId w:val="91"/>
        </w:numPr>
        <w:contextualSpacing/>
        <w:rPr>
          <w:rFonts w:ascii="Cambria" w:hAnsi="Cambria"/>
          <w:b/>
          <w:i/>
          <w:sz w:val="20"/>
          <w:u w:val="single"/>
        </w:rPr>
      </w:pPr>
      <w:r w:rsidRPr="004D6894">
        <w:rPr>
          <w:rFonts w:ascii="Cambria" w:hAnsi="Cambria"/>
          <w:sz w:val="20"/>
          <w:highlight w:val="yellow"/>
        </w:rPr>
        <w:t>Conservative Shift</w:t>
      </w:r>
      <w:r w:rsidRPr="004D6894">
        <w:rPr>
          <w:rFonts w:ascii="Cambria" w:hAnsi="Cambria"/>
          <w:sz w:val="20"/>
        </w:rPr>
        <w:t xml:space="preserve">: tendency for groups to make less risky decisions than the average risk initially advocated by their </w:t>
      </w:r>
      <w:proofErr w:type="spellStart"/>
      <w:r w:rsidRPr="004D6894">
        <w:rPr>
          <w:rFonts w:ascii="Cambria" w:hAnsi="Cambria"/>
          <w:sz w:val="20"/>
        </w:rPr>
        <w:t>indiv</w:t>
      </w:r>
      <w:proofErr w:type="spellEnd"/>
      <w:r w:rsidRPr="004D6894">
        <w:rPr>
          <w:rFonts w:ascii="Cambria" w:hAnsi="Cambria"/>
          <w:sz w:val="20"/>
        </w:rPr>
        <w:t xml:space="preserve"> members </w:t>
      </w:r>
      <w:r w:rsidRPr="004D6894">
        <w:rPr>
          <w:rFonts w:ascii="Cambria" w:hAnsi="Cambria"/>
          <w:sz w:val="20"/>
        </w:rPr>
        <w:sym w:font="Wingdings" w:char="F0E0"/>
      </w:r>
      <w:r w:rsidRPr="004D6894">
        <w:rPr>
          <w:rFonts w:ascii="Cambria" w:hAnsi="Cambria"/>
          <w:sz w:val="20"/>
        </w:rPr>
        <w:t xml:space="preserve"> </w:t>
      </w:r>
      <w:r w:rsidRPr="004D6894">
        <w:rPr>
          <w:rFonts w:ascii="Cambria" w:hAnsi="Cambria"/>
          <w:i/>
          <w:sz w:val="20"/>
          <w:u w:val="single"/>
        </w:rPr>
        <w:t>groups shift to less risky decisions</w:t>
      </w:r>
    </w:p>
    <w:p w14:paraId="0B0DC837" w14:textId="77777777" w:rsidR="003B027F" w:rsidRPr="004D6894" w:rsidRDefault="003B027F" w:rsidP="003B027F">
      <w:pPr>
        <w:pStyle w:val="Body"/>
        <w:numPr>
          <w:ilvl w:val="0"/>
          <w:numId w:val="91"/>
        </w:numPr>
        <w:contextualSpacing/>
        <w:rPr>
          <w:rFonts w:ascii="Cambria" w:hAnsi="Cambria"/>
          <w:b/>
          <w:i/>
          <w:sz w:val="20"/>
          <w:u w:val="single"/>
        </w:rPr>
      </w:pPr>
      <w:r w:rsidRPr="004D6894">
        <w:rPr>
          <w:rFonts w:ascii="Cambria" w:hAnsi="Cambria"/>
          <w:sz w:val="20"/>
        </w:rPr>
        <w:t>Both risky &amp; conservative decisions are possible</w:t>
      </w:r>
    </w:p>
    <w:p w14:paraId="2AC69869" w14:textId="77777777" w:rsidR="003B027F" w:rsidRPr="004D6894" w:rsidRDefault="003B027F" w:rsidP="003B027F">
      <w:pPr>
        <w:pStyle w:val="Body"/>
        <w:numPr>
          <w:ilvl w:val="0"/>
          <w:numId w:val="91"/>
        </w:numPr>
        <w:contextualSpacing/>
        <w:rPr>
          <w:rFonts w:ascii="Cambria" w:hAnsi="Cambria"/>
          <w:b/>
          <w:i/>
          <w:sz w:val="20"/>
          <w:u w:val="single"/>
        </w:rPr>
      </w:pPr>
      <w:r w:rsidRPr="004D6894">
        <w:rPr>
          <w:rFonts w:ascii="Cambria" w:hAnsi="Cambria"/>
          <w:sz w:val="20"/>
        </w:rPr>
        <w:t xml:space="preserve">You have to look at the INITIAL POSITIONS of the group members before they discuss the problem </w:t>
      </w:r>
      <w:r w:rsidRPr="004D6894">
        <w:rPr>
          <w:rFonts w:ascii="Cambria" w:hAnsi="Cambria"/>
          <w:sz w:val="20"/>
        </w:rPr>
        <w:sym w:font="Wingdings" w:char="F0E0"/>
      </w:r>
      <w:r w:rsidRPr="004D6894">
        <w:rPr>
          <w:rFonts w:ascii="Cambria" w:hAnsi="Cambria"/>
          <w:sz w:val="20"/>
        </w:rPr>
        <w:t xml:space="preserve"> the </w:t>
      </w:r>
      <w:proofErr w:type="spellStart"/>
      <w:r w:rsidRPr="004D6894">
        <w:rPr>
          <w:rFonts w:ascii="Cambria" w:hAnsi="Cambria"/>
          <w:sz w:val="20"/>
        </w:rPr>
        <w:t>ppl</w:t>
      </w:r>
      <w:proofErr w:type="spellEnd"/>
      <w:r w:rsidRPr="004D6894">
        <w:rPr>
          <w:rFonts w:ascii="Cambria" w:hAnsi="Cambria"/>
          <w:sz w:val="20"/>
        </w:rPr>
        <w:t xml:space="preserve"> that are somewhat conservative before interaction with their group make full blown conservative shifts &amp; the ones who are somewhat risk before interaction make full blown risky shifts </w:t>
      </w:r>
      <w:r w:rsidRPr="004D6894">
        <w:rPr>
          <w:rFonts w:ascii="Cambria" w:hAnsi="Cambria"/>
          <w:sz w:val="20"/>
        </w:rPr>
        <w:sym w:font="Wingdings" w:char="F0E0"/>
      </w:r>
      <w:r w:rsidRPr="004D6894">
        <w:rPr>
          <w:rFonts w:ascii="Cambria" w:hAnsi="Cambria"/>
          <w:sz w:val="20"/>
        </w:rPr>
        <w:t xml:space="preserve"> </w:t>
      </w:r>
      <w:r w:rsidRPr="004D6894">
        <w:rPr>
          <w:rFonts w:ascii="Cambria" w:hAnsi="Cambria"/>
          <w:i/>
          <w:color w:val="FF0000"/>
          <w:sz w:val="20"/>
          <w:u w:val="single"/>
        </w:rPr>
        <w:t>group discussion seems to polarize or exaggerate initial position of the group</w:t>
      </w:r>
    </w:p>
    <w:p w14:paraId="1FD1B0FD" w14:textId="77777777" w:rsidR="003B027F" w:rsidRPr="004D6894" w:rsidRDefault="003B027F" w:rsidP="003B027F">
      <w:pPr>
        <w:pStyle w:val="Body"/>
        <w:numPr>
          <w:ilvl w:val="0"/>
          <w:numId w:val="91"/>
        </w:numPr>
        <w:contextualSpacing/>
        <w:rPr>
          <w:rFonts w:ascii="Cambria" w:hAnsi="Cambria"/>
          <w:b/>
          <w:sz w:val="20"/>
          <w:u w:val="single"/>
        </w:rPr>
      </w:pPr>
      <w:r w:rsidRPr="004D6894">
        <w:rPr>
          <w:rFonts w:ascii="Cambria" w:hAnsi="Cambria"/>
          <w:sz w:val="20"/>
          <w:u w:val="single"/>
        </w:rPr>
        <w:t>Risky &amp; conservative shifts occur when:</w:t>
      </w:r>
    </w:p>
    <w:p w14:paraId="4A7FA044" w14:textId="77777777" w:rsidR="003B027F" w:rsidRPr="004D6894" w:rsidRDefault="003B027F" w:rsidP="003B027F">
      <w:pPr>
        <w:pStyle w:val="Body"/>
        <w:numPr>
          <w:ilvl w:val="1"/>
          <w:numId w:val="92"/>
        </w:numPr>
        <w:contextualSpacing/>
        <w:rPr>
          <w:rFonts w:ascii="Cambria" w:hAnsi="Cambria"/>
          <w:b/>
          <w:sz w:val="20"/>
          <w:u w:val="single"/>
        </w:rPr>
      </w:pPr>
      <w:r w:rsidRPr="004D6894">
        <w:rPr>
          <w:rFonts w:ascii="Cambria" w:hAnsi="Cambria"/>
          <w:sz w:val="20"/>
        </w:rPr>
        <w:t xml:space="preserve">Group discussion generates ideas &amp; arguments that individual members have not considered before </w:t>
      </w:r>
      <w:r w:rsidRPr="004D6894">
        <w:rPr>
          <w:rFonts w:ascii="Cambria" w:hAnsi="Cambria"/>
          <w:sz w:val="20"/>
        </w:rPr>
        <w:sym w:font="Wingdings" w:char="F0E0"/>
      </w:r>
      <w:r w:rsidRPr="004D6894">
        <w:rPr>
          <w:rFonts w:ascii="Cambria" w:hAnsi="Cambria"/>
          <w:sz w:val="20"/>
        </w:rPr>
        <w:t xml:space="preserve"> this info </w:t>
      </w:r>
      <w:proofErr w:type="spellStart"/>
      <w:r w:rsidRPr="004D6894">
        <w:rPr>
          <w:rFonts w:ascii="Cambria" w:hAnsi="Cambria"/>
          <w:sz w:val="20"/>
        </w:rPr>
        <w:t>favours</w:t>
      </w:r>
      <w:proofErr w:type="spellEnd"/>
      <w:r w:rsidRPr="004D6894">
        <w:rPr>
          <w:rFonts w:ascii="Cambria" w:hAnsi="Cambria"/>
          <w:sz w:val="20"/>
        </w:rPr>
        <w:t xml:space="preserve"> the members’ initial tendency toward risk/toward conservatism. Since discussion provides “more” &amp; “better” reasons for the initial tendency, the tendency ends up being exaggerated </w:t>
      </w:r>
    </w:p>
    <w:p w14:paraId="1D34400D" w14:textId="77777777" w:rsidR="003B027F" w:rsidRPr="004D6894" w:rsidRDefault="003B027F" w:rsidP="003B027F">
      <w:pPr>
        <w:pStyle w:val="Body"/>
        <w:numPr>
          <w:ilvl w:val="1"/>
          <w:numId w:val="92"/>
        </w:numPr>
        <w:contextualSpacing/>
        <w:rPr>
          <w:rFonts w:ascii="Cambria" w:hAnsi="Cambria"/>
          <w:b/>
          <w:sz w:val="20"/>
          <w:u w:val="single"/>
        </w:rPr>
      </w:pPr>
      <w:r w:rsidRPr="004D6894">
        <w:rPr>
          <w:rFonts w:ascii="Cambria" w:hAnsi="Cambria"/>
          <w:sz w:val="20"/>
        </w:rPr>
        <w:t xml:space="preserve">Group members try to present themselves as similar to other members but “even better” </w:t>
      </w:r>
      <w:r w:rsidRPr="004D6894">
        <w:rPr>
          <w:rFonts w:ascii="Cambria" w:hAnsi="Cambria"/>
          <w:sz w:val="20"/>
        </w:rPr>
        <w:sym w:font="Wingdings" w:char="F0E0"/>
      </w:r>
      <w:r w:rsidRPr="004D6894">
        <w:rPr>
          <w:rFonts w:ascii="Cambria" w:hAnsi="Cambria"/>
          <w:sz w:val="20"/>
        </w:rPr>
        <w:t xml:space="preserve"> they try to one-up others in discussion by adopting a slightly more extreme version of the group’s initial stance</w:t>
      </w:r>
    </w:p>
    <w:p w14:paraId="7889E30C" w14:textId="77777777" w:rsidR="003B027F" w:rsidRPr="004D6894" w:rsidRDefault="003B027F" w:rsidP="003B027F">
      <w:pPr>
        <w:pStyle w:val="Body"/>
        <w:numPr>
          <w:ilvl w:val="0"/>
          <w:numId w:val="91"/>
        </w:numPr>
        <w:contextualSpacing/>
        <w:rPr>
          <w:rFonts w:ascii="Cambria" w:hAnsi="Cambria"/>
          <w:b/>
          <w:i/>
          <w:sz w:val="20"/>
          <w:u w:val="single"/>
        </w:rPr>
      </w:pPr>
      <w:r w:rsidRPr="004D6894">
        <w:rPr>
          <w:rFonts w:ascii="Cambria" w:hAnsi="Cambria"/>
          <w:sz w:val="20"/>
        </w:rPr>
        <w:t>FINDINGS: groups that communicate via computer are inclined to polarize even more than face-face groups (face-to-face interaction reduces brainstorming)</w:t>
      </w:r>
    </w:p>
    <w:p w14:paraId="5CD849A1" w14:textId="77777777" w:rsidR="003B027F" w:rsidRPr="004D6894" w:rsidRDefault="003B027F" w:rsidP="003B027F">
      <w:pPr>
        <w:pStyle w:val="Body"/>
        <w:numPr>
          <w:ilvl w:val="1"/>
          <w:numId w:val="91"/>
        </w:numPr>
        <w:contextualSpacing/>
        <w:rPr>
          <w:rFonts w:ascii="Cambria" w:hAnsi="Cambria"/>
          <w:b/>
          <w:i/>
          <w:sz w:val="20"/>
          <w:u w:val="single"/>
        </w:rPr>
      </w:pPr>
      <w:r w:rsidRPr="004D6894">
        <w:rPr>
          <w:rFonts w:ascii="Cambria" w:hAnsi="Cambria"/>
          <w:sz w:val="20"/>
        </w:rPr>
        <w:t xml:space="preserve">If polarization results from a sensible exchange of info, it can improve the groups decision’s…but if it results from one-upmanship, it can lead to low quality decisions </w:t>
      </w:r>
    </w:p>
    <w:p w14:paraId="708D9282" w14:textId="77777777" w:rsidR="003B027F" w:rsidRPr="004D6894" w:rsidRDefault="003B027F" w:rsidP="003B027F">
      <w:pPr>
        <w:pStyle w:val="Body"/>
        <w:rPr>
          <w:rFonts w:ascii="Cambria" w:hAnsi="Cambria"/>
          <w:i/>
          <w:sz w:val="20"/>
          <w:u w:val="single"/>
        </w:rPr>
      </w:pPr>
      <w:r w:rsidRPr="004D6894">
        <w:rPr>
          <w:rFonts w:ascii="Cambria" w:hAnsi="Cambria"/>
          <w:sz w:val="20"/>
          <w:u w:val="single"/>
        </w:rPr>
        <w:t xml:space="preserve">Improving Decision Making In Orgs </w:t>
      </w:r>
    </w:p>
    <w:p w14:paraId="023A6A16" w14:textId="77777777" w:rsidR="003B027F" w:rsidRPr="004D6894" w:rsidRDefault="003B027F" w:rsidP="003B027F">
      <w:pPr>
        <w:pStyle w:val="Body"/>
        <w:rPr>
          <w:rFonts w:ascii="Cambria" w:hAnsi="Cambria"/>
          <w:i/>
          <w:color w:val="FF0000"/>
          <w:sz w:val="20"/>
        </w:rPr>
      </w:pPr>
      <w:r w:rsidRPr="004D6894">
        <w:rPr>
          <w:rFonts w:ascii="Cambria" w:hAnsi="Cambria"/>
          <w:color w:val="FF0000"/>
          <w:sz w:val="20"/>
        </w:rPr>
        <w:t>Training Discussion Leaders</w:t>
      </w:r>
    </w:p>
    <w:p w14:paraId="16046DFD" w14:textId="77777777" w:rsidR="003B027F" w:rsidRPr="004D6894" w:rsidRDefault="003B027F" w:rsidP="003B027F">
      <w:pPr>
        <w:pStyle w:val="Body"/>
        <w:numPr>
          <w:ilvl w:val="0"/>
          <w:numId w:val="93"/>
        </w:numPr>
        <w:contextualSpacing/>
        <w:rPr>
          <w:rFonts w:ascii="Cambria" w:hAnsi="Cambria"/>
          <w:b/>
          <w:sz w:val="20"/>
        </w:rPr>
      </w:pPr>
      <w:r w:rsidRPr="004D6894">
        <w:rPr>
          <w:rFonts w:ascii="Cambria" w:hAnsi="Cambria"/>
          <w:sz w:val="20"/>
        </w:rPr>
        <w:t xml:space="preserve">Make sure that the leader isn’t too autocratic or that he/she doesn’t fail to exert </w:t>
      </w:r>
      <w:r w:rsidRPr="004D6894">
        <w:rPr>
          <w:rFonts w:ascii="Cambria" w:hAnsi="Cambria"/>
          <w:i/>
          <w:sz w:val="20"/>
        </w:rPr>
        <w:t xml:space="preserve">any </w:t>
      </w:r>
      <w:r w:rsidRPr="004D6894">
        <w:rPr>
          <w:rFonts w:ascii="Cambria" w:hAnsi="Cambria"/>
          <w:sz w:val="20"/>
        </w:rPr>
        <w:t xml:space="preserve">influence </w:t>
      </w:r>
    </w:p>
    <w:p w14:paraId="42FC4BE5" w14:textId="77777777" w:rsidR="003B027F" w:rsidRPr="004D6894" w:rsidRDefault="003B027F" w:rsidP="003B027F">
      <w:pPr>
        <w:pStyle w:val="Body"/>
        <w:numPr>
          <w:ilvl w:val="0"/>
          <w:numId w:val="93"/>
        </w:numPr>
        <w:contextualSpacing/>
        <w:rPr>
          <w:rFonts w:ascii="Cambria" w:hAnsi="Cambria"/>
          <w:b/>
          <w:sz w:val="20"/>
        </w:rPr>
      </w:pPr>
      <w:r w:rsidRPr="004D6894">
        <w:rPr>
          <w:rFonts w:ascii="Cambria" w:hAnsi="Cambria"/>
          <w:color w:val="0000FF"/>
          <w:sz w:val="20"/>
        </w:rPr>
        <w:t>PG 380.</w:t>
      </w:r>
      <w:r w:rsidRPr="004D6894">
        <w:rPr>
          <w:rFonts w:ascii="Cambria" w:hAnsi="Cambria"/>
          <w:sz w:val="20"/>
        </w:rPr>
        <w:t xml:space="preserve"> </w:t>
      </w:r>
      <w:r w:rsidRPr="004D6894">
        <w:rPr>
          <w:rFonts w:ascii="Cambria" w:hAnsi="Cambria"/>
          <w:sz w:val="20"/>
        </w:rPr>
        <w:sym w:font="Wingdings" w:char="F0E0"/>
      </w:r>
      <w:r w:rsidRPr="004D6894">
        <w:rPr>
          <w:rFonts w:ascii="Cambria" w:hAnsi="Cambria"/>
          <w:sz w:val="20"/>
        </w:rPr>
        <w:t xml:space="preserve"> </w:t>
      </w:r>
      <w:proofErr w:type="gramStart"/>
      <w:r w:rsidRPr="004D6894">
        <w:rPr>
          <w:rFonts w:ascii="Cambria" w:hAnsi="Cambria"/>
          <w:sz w:val="20"/>
        </w:rPr>
        <w:t>examples</w:t>
      </w:r>
      <w:proofErr w:type="gramEnd"/>
      <w:r w:rsidRPr="004D6894">
        <w:rPr>
          <w:rFonts w:ascii="Cambria" w:hAnsi="Cambria"/>
          <w:sz w:val="20"/>
        </w:rPr>
        <w:t xml:space="preserve"> of the skills that </w:t>
      </w:r>
      <w:proofErr w:type="spellStart"/>
      <w:r w:rsidRPr="004D6894">
        <w:rPr>
          <w:rFonts w:ascii="Cambria" w:hAnsi="Cambria"/>
          <w:sz w:val="20"/>
        </w:rPr>
        <w:t>ppl</w:t>
      </w:r>
      <w:proofErr w:type="spellEnd"/>
      <w:r w:rsidRPr="004D6894">
        <w:rPr>
          <w:rFonts w:ascii="Cambria" w:hAnsi="Cambria"/>
          <w:sz w:val="20"/>
        </w:rPr>
        <w:t xml:space="preserve"> learn in discussion leader training </w:t>
      </w:r>
    </w:p>
    <w:p w14:paraId="63F85785" w14:textId="77777777" w:rsidR="003B027F" w:rsidRPr="004D6894" w:rsidRDefault="003B027F" w:rsidP="003B027F">
      <w:pPr>
        <w:pStyle w:val="Body"/>
        <w:rPr>
          <w:rFonts w:ascii="Cambria" w:hAnsi="Cambria"/>
          <w:i/>
          <w:color w:val="FF0000"/>
          <w:sz w:val="20"/>
        </w:rPr>
      </w:pPr>
      <w:r w:rsidRPr="004D6894">
        <w:rPr>
          <w:rFonts w:ascii="Cambria" w:hAnsi="Cambria"/>
          <w:color w:val="FF0000"/>
          <w:sz w:val="20"/>
        </w:rPr>
        <w:t>Stimulating &amp; Managing Controversy</w:t>
      </w:r>
    </w:p>
    <w:p w14:paraId="49428685" w14:textId="77777777" w:rsidR="003B027F" w:rsidRPr="004D6894" w:rsidRDefault="003B027F" w:rsidP="003B027F">
      <w:pPr>
        <w:pStyle w:val="Body"/>
        <w:numPr>
          <w:ilvl w:val="0"/>
          <w:numId w:val="93"/>
        </w:numPr>
        <w:contextualSpacing/>
        <w:rPr>
          <w:rFonts w:ascii="Cambria" w:hAnsi="Cambria"/>
          <w:b/>
          <w:sz w:val="20"/>
        </w:rPr>
      </w:pPr>
      <w:r w:rsidRPr="004D6894">
        <w:rPr>
          <w:rFonts w:ascii="Cambria" w:hAnsi="Cambria"/>
          <w:sz w:val="20"/>
        </w:rPr>
        <w:t xml:space="preserve">Bad to have lots of conflict but also bad to have no conflict b/c alternative points of view that may contribute to the group wont surface </w:t>
      </w:r>
      <w:r w:rsidRPr="004D6894">
        <w:rPr>
          <w:rFonts w:ascii="Cambria" w:hAnsi="Cambria"/>
          <w:sz w:val="20"/>
        </w:rPr>
        <w:sym w:font="Wingdings" w:char="F0E0"/>
      </w:r>
      <w:r w:rsidRPr="004D6894">
        <w:rPr>
          <w:rFonts w:ascii="Cambria" w:hAnsi="Cambria"/>
          <w:sz w:val="20"/>
        </w:rPr>
        <w:t xml:space="preserve"> can cause groupthink</w:t>
      </w:r>
    </w:p>
    <w:p w14:paraId="182F8A2A" w14:textId="77777777" w:rsidR="003B027F" w:rsidRPr="004D6894" w:rsidRDefault="003B027F" w:rsidP="003B027F">
      <w:pPr>
        <w:pStyle w:val="Body"/>
        <w:numPr>
          <w:ilvl w:val="0"/>
          <w:numId w:val="93"/>
        </w:numPr>
        <w:contextualSpacing/>
        <w:rPr>
          <w:rFonts w:ascii="Cambria" w:hAnsi="Cambria"/>
          <w:b/>
          <w:sz w:val="20"/>
        </w:rPr>
      </w:pPr>
      <w:r w:rsidRPr="004D6894">
        <w:rPr>
          <w:rFonts w:ascii="Cambria" w:hAnsi="Cambria"/>
          <w:sz w:val="20"/>
          <w:highlight w:val="yellow"/>
        </w:rPr>
        <w:t>Devil’s Advocate</w:t>
      </w:r>
      <w:r w:rsidRPr="004D6894">
        <w:rPr>
          <w:rFonts w:ascii="Cambria" w:hAnsi="Cambria"/>
          <w:sz w:val="20"/>
        </w:rPr>
        <w:t xml:space="preserve">: person appointed to identify &amp; challenge the weaknesses of a proposed plan or strategy </w:t>
      </w:r>
      <w:r w:rsidRPr="004D6894">
        <w:rPr>
          <w:rFonts w:ascii="Cambria" w:hAnsi="Cambria"/>
          <w:sz w:val="20"/>
        </w:rPr>
        <w:sym w:font="Wingdings" w:char="F0E0"/>
      </w:r>
      <w:r w:rsidRPr="004D6894">
        <w:rPr>
          <w:rFonts w:ascii="Cambria" w:hAnsi="Cambria"/>
          <w:sz w:val="20"/>
        </w:rPr>
        <w:t xml:space="preserve"> increasing the quality of the decision</w:t>
      </w:r>
    </w:p>
    <w:p w14:paraId="72D42BAC" w14:textId="77777777" w:rsidR="003B027F" w:rsidRPr="004D6894" w:rsidRDefault="003B027F" w:rsidP="003B027F">
      <w:pPr>
        <w:pStyle w:val="Body"/>
        <w:numPr>
          <w:ilvl w:val="1"/>
          <w:numId w:val="93"/>
        </w:numPr>
        <w:contextualSpacing/>
        <w:rPr>
          <w:rFonts w:ascii="Cambria" w:hAnsi="Cambria"/>
          <w:b/>
          <w:sz w:val="20"/>
        </w:rPr>
      </w:pPr>
      <w:r w:rsidRPr="004D6894">
        <w:rPr>
          <w:rFonts w:ascii="Cambria" w:hAnsi="Cambria"/>
          <w:sz w:val="20"/>
        </w:rPr>
        <w:t xml:space="preserve">To be effective, the advocate must present his/her views in an objective, unemotional way </w:t>
      </w:r>
    </w:p>
    <w:p w14:paraId="509C4B16" w14:textId="77777777" w:rsidR="003B027F" w:rsidRPr="004D6894" w:rsidRDefault="003B027F" w:rsidP="003B027F">
      <w:pPr>
        <w:pStyle w:val="Body"/>
        <w:rPr>
          <w:rFonts w:ascii="Cambria" w:hAnsi="Cambria"/>
          <w:b/>
          <w:color w:val="FF0000"/>
          <w:sz w:val="20"/>
        </w:rPr>
      </w:pPr>
      <w:r w:rsidRPr="004D6894">
        <w:rPr>
          <w:rFonts w:ascii="Cambria" w:hAnsi="Cambria"/>
          <w:color w:val="FF0000"/>
          <w:sz w:val="20"/>
        </w:rPr>
        <w:t xml:space="preserve">Traditional &amp; </w:t>
      </w:r>
      <w:proofErr w:type="spellStart"/>
      <w:r w:rsidRPr="004D6894">
        <w:rPr>
          <w:rFonts w:ascii="Cambria" w:hAnsi="Cambria"/>
          <w:color w:val="FF0000"/>
          <w:sz w:val="20"/>
        </w:rPr>
        <w:t>Electironic</w:t>
      </w:r>
      <w:proofErr w:type="spellEnd"/>
      <w:r w:rsidRPr="004D6894">
        <w:rPr>
          <w:rFonts w:ascii="Cambria" w:hAnsi="Cambria"/>
          <w:color w:val="FF0000"/>
          <w:sz w:val="20"/>
        </w:rPr>
        <w:t xml:space="preserve"> Brainstorming  </w:t>
      </w:r>
    </w:p>
    <w:p w14:paraId="16F97086" w14:textId="77777777" w:rsidR="003B027F" w:rsidRPr="004D6894" w:rsidRDefault="003B027F" w:rsidP="003B027F">
      <w:pPr>
        <w:pStyle w:val="Body"/>
        <w:numPr>
          <w:ilvl w:val="0"/>
          <w:numId w:val="93"/>
        </w:numPr>
        <w:contextualSpacing/>
        <w:rPr>
          <w:rFonts w:ascii="Cambria" w:hAnsi="Cambria"/>
          <w:b/>
          <w:sz w:val="20"/>
        </w:rPr>
      </w:pPr>
      <w:r w:rsidRPr="004D6894">
        <w:rPr>
          <w:rFonts w:ascii="Cambria" w:hAnsi="Cambria"/>
          <w:sz w:val="20"/>
          <w:highlight w:val="yellow"/>
        </w:rPr>
        <w:t>Brainstorming</w:t>
      </w:r>
      <w:r w:rsidRPr="004D6894">
        <w:rPr>
          <w:rFonts w:ascii="Cambria" w:hAnsi="Cambria"/>
          <w:sz w:val="20"/>
        </w:rPr>
        <w:t xml:space="preserve">: attempt to increase the # of creative solution alternatives to problems by focusing on </w:t>
      </w:r>
      <w:r w:rsidRPr="004D6894">
        <w:rPr>
          <w:rFonts w:ascii="Cambria" w:hAnsi="Cambria"/>
          <w:i/>
          <w:sz w:val="20"/>
        </w:rPr>
        <w:t xml:space="preserve">idea generation </w:t>
      </w:r>
      <w:r w:rsidRPr="004D6894">
        <w:rPr>
          <w:rFonts w:ascii="Cambria" w:hAnsi="Cambria"/>
          <w:sz w:val="20"/>
        </w:rPr>
        <w:t xml:space="preserve">rather than </w:t>
      </w:r>
      <w:r w:rsidRPr="004D6894">
        <w:rPr>
          <w:rFonts w:ascii="Cambria" w:hAnsi="Cambria"/>
          <w:i/>
          <w:sz w:val="20"/>
        </w:rPr>
        <w:t xml:space="preserve">evaluation </w:t>
      </w:r>
    </w:p>
    <w:p w14:paraId="7A5E7CDF" w14:textId="77777777" w:rsidR="003B027F" w:rsidRPr="004D6894" w:rsidRDefault="003B027F" w:rsidP="003B027F">
      <w:pPr>
        <w:pStyle w:val="Body"/>
        <w:numPr>
          <w:ilvl w:val="1"/>
          <w:numId w:val="93"/>
        </w:numPr>
        <w:contextualSpacing/>
        <w:rPr>
          <w:rFonts w:ascii="Cambria" w:hAnsi="Cambria"/>
          <w:b/>
          <w:sz w:val="20"/>
        </w:rPr>
      </w:pPr>
      <w:r w:rsidRPr="004D6894">
        <w:rPr>
          <w:rFonts w:ascii="Cambria" w:hAnsi="Cambria"/>
          <w:sz w:val="20"/>
          <w:u w:val="single"/>
        </w:rPr>
        <w:t>Main purpose</w:t>
      </w:r>
      <w:r w:rsidRPr="004D6894">
        <w:rPr>
          <w:rFonts w:ascii="Cambria" w:hAnsi="Cambria"/>
          <w:sz w:val="20"/>
        </w:rPr>
        <w:t xml:space="preserve"> = increase creative solutions to a problem </w:t>
      </w:r>
    </w:p>
    <w:p w14:paraId="15E9800F" w14:textId="77777777" w:rsidR="003B027F" w:rsidRPr="004D6894" w:rsidRDefault="003B027F" w:rsidP="003B027F">
      <w:pPr>
        <w:pStyle w:val="Body"/>
        <w:numPr>
          <w:ilvl w:val="0"/>
          <w:numId w:val="93"/>
        </w:numPr>
        <w:contextualSpacing/>
        <w:rPr>
          <w:rFonts w:ascii="Cambria" w:hAnsi="Cambria"/>
          <w:b/>
          <w:sz w:val="20"/>
        </w:rPr>
      </w:pPr>
      <w:r w:rsidRPr="004D6894">
        <w:rPr>
          <w:rFonts w:ascii="Cambria" w:hAnsi="Cambria"/>
          <w:sz w:val="20"/>
        </w:rPr>
        <w:t>Traditional Brainstorming hasn’t fulfilled its creative promise as being a “group technique”</w:t>
      </w:r>
    </w:p>
    <w:p w14:paraId="39E27B78" w14:textId="77777777" w:rsidR="003B027F" w:rsidRPr="004D6894" w:rsidRDefault="003B027F" w:rsidP="003B027F">
      <w:pPr>
        <w:pStyle w:val="Body"/>
        <w:numPr>
          <w:ilvl w:val="1"/>
          <w:numId w:val="93"/>
        </w:numPr>
        <w:contextualSpacing/>
        <w:rPr>
          <w:rFonts w:ascii="Cambria" w:hAnsi="Cambria"/>
          <w:b/>
          <w:sz w:val="20"/>
        </w:rPr>
      </w:pPr>
      <w:r w:rsidRPr="004D6894">
        <w:rPr>
          <w:rFonts w:ascii="Cambria" w:hAnsi="Cambria"/>
          <w:sz w:val="20"/>
        </w:rPr>
        <w:t xml:space="preserve">FINDINGS: </w:t>
      </w:r>
      <w:proofErr w:type="spellStart"/>
      <w:r w:rsidRPr="004D6894">
        <w:rPr>
          <w:rFonts w:ascii="Cambria" w:hAnsi="Cambria"/>
          <w:sz w:val="20"/>
        </w:rPr>
        <w:t>ppl</w:t>
      </w:r>
      <w:proofErr w:type="spellEnd"/>
      <w:r w:rsidRPr="004D6894">
        <w:rPr>
          <w:rFonts w:ascii="Cambria" w:hAnsi="Cambria"/>
          <w:sz w:val="20"/>
        </w:rPr>
        <w:t xml:space="preserve"> alone generate more ideas than groups </w:t>
      </w:r>
    </w:p>
    <w:p w14:paraId="40A77107" w14:textId="77777777" w:rsidR="003B027F" w:rsidRPr="004D6894" w:rsidRDefault="003B027F" w:rsidP="003B027F">
      <w:pPr>
        <w:pStyle w:val="Body"/>
        <w:numPr>
          <w:ilvl w:val="2"/>
          <w:numId w:val="93"/>
        </w:numPr>
        <w:contextualSpacing/>
        <w:rPr>
          <w:rFonts w:ascii="Cambria" w:hAnsi="Cambria"/>
          <w:b/>
          <w:sz w:val="20"/>
        </w:rPr>
      </w:pPr>
      <w:r w:rsidRPr="004D6894">
        <w:rPr>
          <w:rFonts w:ascii="Cambria" w:hAnsi="Cambria"/>
          <w:i/>
          <w:sz w:val="20"/>
          <w:u w:val="single"/>
        </w:rPr>
        <w:t>Why?</w:t>
      </w:r>
      <w:r w:rsidRPr="004D6894">
        <w:rPr>
          <w:rFonts w:ascii="Cambria" w:hAnsi="Cambria"/>
          <w:sz w:val="20"/>
        </w:rPr>
        <w:t xml:space="preserve"> Inhibition, domination of the group by an ineffective member, physical limitations of </w:t>
      </w:r>
      <w:proofErr w:type="spellStart"/>
      <w:r w:rsidRPr="004D6894">
        <w:rPr>
          <w:rFonts w:ascii="Cambria" w:hAnsi="Cambria"/>
          <w:sz w:val="20"/>
        </w:rPr>
        <w:t>ppl</w:t>
      </w:r>
      <w:proofErr w:type="spellEnd"/>
      <w:r w:rsidRPr="004D6894">
        <w:rPr>
          <w:rFonts w:ascii="Cambria" w:hAnsi="Cambria"/>
          <w:sz w:val="20"/>
        </w:rPr>
        <w:t xml:space="preserve"> trying to talk simultaneously</w:t>
      </w:r>
    </w:p>
    <w:p w14:paraId="72A7E97D" w14:textId="77777777" w:rsidR="003B027F" w:rsidRPr="004D6894" w:rsidRDefault="003B027F" w:rsidP="003B027F">
      <w:pPr>
        <w:pStyle w:val="Body"/>
        <w:numPr>
          <w:ilvl w:val="1"/>
          <w:numId w:val="93"/>
        </w:numPr>
        <w:contextualSpacing/>
        <w:rPr>
          <w:rFonts w:ascii="Cambria" w:hAnsi="Cambria"/>
          <w:b/>
          <w:sz w:val="20"/>
          <w:u w:val="single"/>
        </w:rPr>
      </w:pPr>
      <w:r w:rsidRPr="004D6894">
        <w:rPr>
          <w:rFonts w:ascii="Cambria" w:hAnsi="Cambria"/>
          <w:sz w:val="20"/>
          <w:u w:val="single"/>
        </w:rPr>
        <w:t>Brainstorming:</w:t>
      </w:r>
    </w:p>
    <w:p w14:paraId="2EB55959" w14:textId="77777777" w:rsidR="003B027F" w:rsidRPr="004D6894" w:rsidRDefault="003B027F" w:rsidP="003B027F">
      <w:pPr>
        <w:pStyle w:val="Body"/>
        <w:numPr>
          <w:ilvl w:val="2"/>
          <w:numId w:val="97"/>
        </w:numPr>
        <w:contextualSpacing/>
        <w:rPr>
          <w:rFonts w:ascii="Cambria" w:hAnsi="Cambria"/>
          <w:b/>
          <w:color w:val="FF0000"/>
          <w:sz w:val="20"/>
        </w:rPr>
      </w:pPr>
      <w:r w:rsidRPr="004D6894">
        <w:rPr>
          <w:rFonts w:ascii="Cambria" w:hAnsi="Cambria"/>
          <w:color w:val="FF0000"/>
          <w:sz w:val="20"/>
        </w:rPr>
        <w:t xml:space="preserve">Shapes org culture </w:t>
      </w:r>
    </w:p>
    <w:p w14:paraId="7E316566" w14:textId="77777777" w:rsidR="003B027F" w:rsidRPr="004D6894" w:rsidRDefault="003B027F" w:rsidP="003B027F">
      <w:pPr>
        <w:pStyle w:val="Body"/>
        <w:numPr>
          <w:ilvl w:val="2"/>
          <w:numId w:val="97"/>
        </w:numPr>
        <w:contextualSpacing/>
        <w:rPr>
          <w:rFonts w:ascii="Cambria" w:hAnsi="Cambria"/>
          <w:b/>
          <w:color w:val="FF0000"/>
          <w:sz w:val="20"/>
        </w:rPr>
      </w:pPr>
      <w:r w:rsidRPr="004D6894">
        <w:rPr>
          <w:rFonts w:ascii="Cambria" w:hAnsi="Cambria"/>
          <w:color w:val="FF0000"/>
          <w:sz w:val="20"/>
        </w:rPr>
        <w:t xml:space="preserve">Helps retain good talent </w:t>
      </w:r>
    </w:p>
    <w:p w14:paraId="480BF17D" w14:textId="77777777" w:rsidR="003B027F" w:rsidRPr="004D6894" w:rsidRDefault="003B027F" w:rsidP="003B027F">
      <w:pPr>
        <w:pStyle w:val="Body"/>
        <w:numPr>
          <w:ilvl w:val="2"/>
          <w:numId w:val="97"/>
        </w:numPr>
        <w:contextualSpacing/>
        <w:rPr>
          <w:rFonts w:ascii="Cambria" w:hAnsi="Cambria"/>
          <w:b/>
          <w:color w:val="FF0000"/>
          <w:sz w:val="20"/>
        </w:rPr>
      </w:pPr>
      <w:r w:rsidRPr="004D6894">
        <w:rPr>
          <w:rFonts w:ascii="Cambria" w:hAnsi="Cambria"/>
          <w:color w:val="FF0000"/>
          <w:sz w:val="20"/>
        </w:rPr>
        <w:t>Contributes to client confidence</w:t>
      </w:r>
    </w:p>
    <w:p w14:paraId="0D3C36EF" w14:textId="77777777" w:rsidR="003B027F" w:rsidRPr="004D6894" w:rsidRDefault="003B027F" w:rsidP="003B027F">
      <w:pPr>
        <w:pStyle w:val="Body"/>
        <w:numPr>
          <w:ilvl w:val="0"/>
          <w:numId w:val="93"/>
        </w:numPr>
        <w:contextualSpacing/>
        <w:rPr>
          <w:rFonts w:ascii="Cambria" w:hAnsi="Cambria"/>
          <w:b/>
          <w:sz w:val="20"/>
        </w:rPr>
      </w:pPr>
      <w:r w:rsidRPr="004D6894">
        <w:rPr>
          <w:rFonts w:ascii="Cambria" w:hAnsi="Cambria"/>
          <w:sz w:val="20"/>
          <w:highlight w:val="yellow"/>
        </w:rPr>
        <w:t>Electric Brainstorming</w:t>
      </w:r>
      <w:r w:rsidRPr="004D6894">
        <w:rPr>
          <w:rFonts w:ascii="Cambria" w:hAnsi="Cambria"/>
          <w:sz w:val="20"/>
        </w:rPr>
        <w:t>: using computer mediated technology to improve traditional brainstorming practices</w:t>
      </w:r>
    </w:p>
    <w:p w14:paraId="5A141F3A" w14:textId="77777777" w:rsidR="003B027F" w:rsidRPr="004D6894" w:rsidRDefault="003B027F" w:rsidP="003B027F">
      <w:pPr>
        <w:pStyle w:val="Body"/>
        <w:numPr>
          <w:ilvl w:val="1"/>
          <w:numId w:val="93"/>
        </w:numPr>
        <w:contextualSpacing/>
        <w:rPr>
          <w:rFonts w:ascii="Cambria" w:hAnsi="Cambria"/>
          <w:b/>
          <w:sz w:val="20"/>
        </w:rPr>
      </w:pPr>
      <w:r w:rsidRPr="004D6894">
        <w:rPr>
          <w:rFonts w:ascii="Cambria" w:hAnsi="Cambria"/>
          <w:sz w:val="20"/>
        </w:rPr>
        <w:t>Electronic brainstorming groups perform better than face-to-face groups (in quantity &amp; quality of ideas)</w:t>
      </w:r>
    </w:p>
    <w:p w14:paraId="50FEDAF2" w14:textId="77777777" w:rsidR="003B027F" w:rsidRPr="004D6894" w:rsidRDefault="003B027F" w:rsidP="003B027F">
      <w:pPr>
        <w:pStyle w:val="Body"/>
        <w:numPr>
          <w:ilvl w:val="1"/>
          <w:numId w:val="93"/>
        </w:numPr>
        <w:contextualSpacing/>
        <w:rPr>
          <w:rFonts w:ascii="Cambria" w:hAnsi="Cambria"/>
          <w:b/>
          <w:sz w:val="20"/>
        </w:rPr>
      </w:pPr>
      <w:r w:rsidRPr="004D6894">
        <w:rPr>
          <w:rFonts w:ascii="Cambria" w:hAnsi="Cambria"/>
          <w:sz w:val="20"/>
        </w:rPr>
        <w:t xml:space="preserve">As they get bigger, they produce more ideas, but the ideas per person remains stable (whereas as face-to-face groups get bigger, fewer ideas per person are generated) </w:t>
      </w:r>
    </w:p>
    <w:p w14:paraId="5C225ED0" w14:textId="77777777" w:rsidR="003B027F" w:rsidRPr="004D6894" w:rsidRDefault="003B027F" w:rsidP="003B027F">
      <w:pPr>
        <w:pStyle w:val="Body"/>
        <w:numPr>
          <w:ilvl w:val="1"/>
          <w:numId w:val="93"/>
        </w:numPr>
        <w:contextualSpacing/>
        <w:rPr>
          <w:rFonts w:ascii="Cambria" w:hAnsi="Cambria"/>
          <w:b/>
          <w:sz w:val="20"/>
        </w:rPr>
      </w:pPr>
      <w:r w:rsidRPr="004D6894">
        <w:rPr>
          <w:rFonts w:ascii="Cambria" w:hAnsi="Cambria"/>
          <w:i/>
          <w:sz w:val="20"/>
        </w:rPr>
        <w:t>Why is electronic brainstorming successful?</w:t>
      </w:r>
    </w:p>
    <w:p w14:paraId="2D9C36CB" w14:textId="77777777" w:rsidR="003B027F" w:rsidRPr="004D6894" w:rsidRDefault="003B027F" w:rsidP="003B027F">
      <w:pPr>
        <w:pStyle w:val="Body"/>
        <w:numPr>
          <w:ilvl w:val="2"/>
          <w:numId w:val="98"/>
        </w:numPr>
        <w:contextualSpacing/>
        <w:rPr>
          <w:rFonts w:ascii="Cambria" w:hAnsi="Cambria"/>
          <w:b/>
          <w:color w:val="FF0000"/>
          <w:sz w:val="20"/>
        </w:rPr>
      </w:pPr>
      <w:r w:rsidRPr="004D6894">
        <w:rPr>
          <w:rFonts w:ascii="Cambria" w:hAnsi="Cambria"/>
          <w:color w:val="FF0000"/>
          <w:sz w:val="20"/>
        </w:rPr>
        <w:t>Reduced inhibition about participating</w:t>
      </w:r>
    </w:p>
    <w:p w14:paraId="5CEECC6E" w14:textId="77777777" w:rsidR="003B027F" w:rsidRPr="004D6894" w:rsidRDefault="003B027F" w:rsidP="003B027F">
      <w:pPr>
        <w:pStyle w:val="Body"/>
        <w:numPr>
          <w:ilvl w:val="2"/>
          <w:numId w:val="98"/>
        </w:numPr>
        <w:contextualSpacing/>
        <w:rPr>
          <w:rFonts w:ascii="Cambria" w:hAnsi="Cambria"/>
          <w:b/>
          <w:color w:val="FF0000"/>
          <w:sz w:val="20"/>
        </w:rPr>
      </w:pPr>
      <w:r w:rsidRPr="004D6894">
        <w:rPr>
          <w:rFonts w:ascii="Cambria" w:hAnsi="Cambria"/>
          <w:color w:val="FF0000"/>
          <w:sz w:val="20"/>
        </w:rPr>
        <w:t xml:space="preserve">Ability for </w:t>
      </w:r>
      <w:proofErr w:type="spellStart"/>
      <w:r w:rsidRPr="004D6894">
        <w:rPr>
          <w:rFonts w:ascii="Cambria" w:hAnsi="Cambria"/>
          <w:color w:val="FF0000"/>
          <w:sz w:val="20"/>
        </w:rPr>
        <w:t>ppl</w:t>
      </w:r>
      <w:proofErr w:type="spellEnd"/>
      <w:r w:rsidRPr="004D6894">
        <w:rPr>
          <w:rFonts w:ascii="Cambria" w:hAnsi="Cambria"/>
          <w:color w:val="FF0000"/>
          <w:sz w:val="20"/>
        </w:rPr>
        <w:t xml:space="preserve"> to enter ideas at the same time without waiting for others </w:t>
      </w:r>
    </w:p>
    <w:p w14:paraId="50258B20" w14:textId="77777777" w:rsidR="003B027F" w:rsidRPr="004D6894" w:rsidRDefault="003B027F" w:rsidP="003B027F">
      <w:pPr>
        <w:pStyle w:val="Body"/>
        <w:rPr>
          <w:rFonts w:ascii="Cambria" w:hAnsi="Cambria"/>
          <w:i/>
          <w:color w:val="FF0000"/>
          <w:sz w:val="20"/>
        </w:rPr>
      </w:pPr>
      <w:r w:rsidRPr="004D6894">
        <w:rPr>
          <w:rFonts w:ascii="Cambria" w:hAnsi="Cambria"/>
          <w:color w:val="FF0000"/>
          <w:sz w:val="20"/>
        </w:rPr>
        <w:t>Nominal Group Technique</w:t>
      </w:r>
    </w:p>
    <w:p w14:paraId="4B572B6F" w14:textId="77777777" w:rsidR="003B027F" w:rsidRPr="004D6894" w:rsidRDefault="003B027F" w:rsidP="003B027F">
      <w:pPr>
        <w:pStyle w:val="Body"/>
        <w:numPr>
          <w:ilvl w:val="0"/>
          <w:numId w:val="94"/>
        </w:numPr>
        <w:contextualSpacing/>
        <w:rPr>
          <w:rFonts w:ascii="Cambria" w:hAnsi="Cambria"/>
          <w:b/>
          <w:sz w:val="20"/>
        </w:rPr>
      </w:pPr>
      <w:r w:rsidRPr="004D6894">
        <w:rPr>
          <w:rFonts w:ascii="Cambria" w:hAnsi="Cambria"/>
          <w:sz w:val="20"/>
          <w:highlight w:val="yellow"/>
        </w:rPr>
        <w:t>Nominal Group Technique</w:t>
      </w:r>
      <w:r w:rsidRPr="004D6894">
        <w:rPr>
          <w:rFonts w:ascii="Cambria" w:hAnsi="Cambria"/>
          <w:sz w:val="20"/>
        </w:rPr>
        <w:t xml:space="preserve">: a structured group decision-making technique in which ideas are </w:t>
      </w:r>
      <w:r w:rsidRPr="004D6894">
        <w:rPr>
          <w:rFonts w:ascii="Cambria" w:hAnsi="Cambria"/>
          <w:sz w:val="20"/>
          <w:u w:val="single"/>
        </w:rPr>
        <w:t>generated</w:t>
      </w:r>
      <w:r w:rsidRPr="004D6894">
        <w:rPr>
          <w:rFonts w:ascii="Cambria" w:hAnsi="Cambria"/>
          <w:sz w:val="20"/>
        </w:rPr>
        <w:t xml:space="preserve"> without group interaction &amp; then </w:t>
      </w:r>
      <w:r w:rsidRPr="004D6894">
        <w:rPr>
          <w:rFonts w:ascii="Cambria" w:hAnsi="Cambria"/>
          <w:sz w:val="20"/>
          <w:u w:val="single"/>
        </w:rPr>
        <w:t>evaluated</w:t>
      </w:r>
      <w:r w:rsidRPr="004D6894">
        <w:rPr>
          <w:rFonts w:ascii="Cambria" w:hAnsi="Cambria"/>
          <w:sz w:val="20"/>
        </w:rPr>
        <w:t xml:space="preserve"> by group</w:t>
      </w:r>
    </w:p>
    <w:p w14:paraId="6A2A0EDF" w14:textId="77777777" w:rsidR="003B027F" w:rsidRPr="004D6894" w:rsidRDefault="003B027F" w:rsidP="003B027F">
      <w:pPr>
        <w:pStyle w:val="Body"/>
        <w:numPr>
          <w:ilvl w:val="1"/>
          <w:numId w:val="94"/>
        </w:numPr>
        <w:contextualSpacing/>
        <w:rPr>
          <w:rFonts w:ascii="Cambria" w:hAnsi="Cambria"/>
          <w:b/>
          <w:sz w:val="20"/>
        </w:rPr>
      </w:pPr>
      <w:r w:rsidRPr="004D6894">
        <w:rPr>
          <w:rFonts w:ascii="Cambria" w:hAnsi="Cambria"/>
          <w:sz w:val="20"/>
        </w:rPr>
        <w:t>Unlike regular brainstorming it involves generating &amp; evaluating</w:t>
      </w:r>
    </w:p>
    <w:p w14:paraId="6A898123" w14:textId="77777777" w:rsidR="003B027F" w:rsidRPr="004D6894" w:rsidRDefault="003B027F" w:rsidP="003B027F">
      <w:pPr>
        <w:pStyle w:val="Body"/>
        <w:numPr>
          <w:ilvl w:val="0"/>
          <w:numId w:val="94"/>
        </w:numPr>
        <w:contextualSpacing/>
        <w:rPr>
          <w:rFonts w:ascii="Cambria" w:hAnsi="Cambria"/>
          <w:b/>
          <w:sz w:val="20"/>
        </w:rPr>
      </w:pPr>
      <w:r w:rsidRPr="004D6894">
        <w:rPr>
          <w:rFonts w:ascii="Cambria" w:hAnsi="Cambria"/>
          <w:sz w:val="20"/>
        </w:rPr>
        <w:t>NGT separates generating ideas from evaluation:</w:t>
      </w:r>
    </w:p>
    <w:p w14:paraId="382C0CC8" w14:textId="77777777" w:rsidR="003B027F" w:rsidRPr="004D6894" w:rsidRDefault="003B027F" w:rsidP="003B027F">
      <w:pPr>
        <w:pStyle w:val="Body"/>
        <w:numPr>
          <w:ilvl w:val="1"/>
          <w:numId w:val="94"/>
        </w:numPr>
        <w:contextualSpacing/>
        <w:rPr>
          <w:rFonts w:ascii="Cambria" w:hAnsi="Cambria"/>
          <w:b/>
          <w:sz w:val="20"/>
        </w:rPr>
      </w:pPr>
      <w:r w:rsidRPr="004D6894">
        <w:rPr>
          <w:rFonts w:ascii="Cambria" w:hAnsi="Cambria"/>
          <w:sz w:val="20"/>
        </w:rPr>
        <w:t>Ideas are generated nominally (without interaction) to prevent inhibition &amp; conformity</w:t>
      </w:r>
    </w:p>
    <w:p w14:paraId="0CF3322C" w14:textId="77777777" w:rsidR="003B027F" w:rsidRPr="004D6894" w:rsidRDefault="003B027F" w:rsidP="003B027F">
      <w:pPr>
        <w:pStyle w:val="Body"/>
        <w:numPr>
          <w:ilvl w:val="1"/>
          <w:numId w:val="94"/>
        </w:numPr>
        <w:contextualSpacing/>
        <w:rPr>
          <w:rFonts w:ascii="Cambria" w:hAnsi="Cambria"/>
          <w:b/>
          <w:sz w:val="20"/>
        </w:rPr>
      </w:pPr>
      <w:r w:rsidRPr="004D6894">
        <w:rPr>
          <w:rFonts w:ascii="Cambria" w:hAnsi="Cambria"/>
          <w:sz w:val="20"/>
        </w:rPr>
        <w:t xml:space="preserve">Evaluation allows interaction &amp; discussion, but it occurs in a structured manner to be sure that each idea gets enough attention </w:t>
      </w:r>
    </w:p>
    <w:p w14:paraId="68D86978" w14:textId="77777777" w:rsidR="003B027F" w:rsidRPr="004D6894" w:rsidRDefault="003B027F" w:rsidP="003B027F">
      <w:pPr>
        <w:pStyle w:val="Body"/>
        <w:numPr>
          <w:ilvl w:val="0"/>
          <w:numId w:val="94"/>
        </w:numPr>
        <w:contextualSpacing/>
        <w:rPr>
          <w:rFonts w:ascii="Cambria" w:hAnsi="Cambria"/>
          <w:b/>
          <w:sz w:val="20"/>
        </w:rPr>
      </w:pPr>
      <w:r w:rsidRPr="004D6894">
        <w:rPr>
          <w:rFonts w:ascii="Cambria" w:hAnsi="Cambria"/>
          <w:sz w:val="20"/>
        </w:rPr>
        <w:t xml:space="preserve">NGT’S MAJOR DISADVANTAGE = </w:t>
      </w:r>
      <w:r w:rsidRPr="004D6894">
        <w:rPr>
          <w:rFonts w:ascii="Cambria" w:hAnsi="Cambria"/>
          <w:color w:val="FF0000"/>
          <w:sz w:val="20"/>
        </w:rPr>
        <w:t>it requires a ton of time and resources to assemble the group for face-to-face interaction</w:t>
      </w:r>
      <w:r w:rsidRPr="004D6894">
        <w:rPr>
          <w:rFonts w:ascii="Cambria" w:hAnsi="Cambria"/>
          <w:sz w:val="20"/>
        </w:rPr>
        <w:t xml:space="preserve">  </w:t>
      </w:r>
    </w:p>
    <w:p w14:paraId="5153163B" w14:textId="77777777" w:rsidR="003B027F" w:rsidRPr="004D6894" w:rsidRDefault="003B027F" w:rsidP="003B027F">
      <w:pPr>
        <w:pStyle w:val="Body"/>
        <w:numPr>
          <w:ilvl w:val="1"/>
          <w:numId w:val="94"/>
        </w:numPr>
        <w:contextualSpacing/>
        <w:rPr>
          <w:rFonts w:ascii="Cambria" w:hAnsi="Cambria"/>
          <w:b/>
          <w:sz w:val="20"/>
        </w:rPr>
      </w:pPr>
      <w:r w:rsidRPr="004D6894">
        <w:rPr>
          <w:rFonts w:ascii="Cambria" w:hAnsi="Cambria"/>
          <w:sz w:val="20"/>
        </w:rPr>
        <w:t xml:space="preserve">Delphi technique was created to overcome this problem </w:t>
      </w:r>
    </w:p>
    <w:p w14:paraId="7B88B603" w14:textId="77777777" w:rsidR="003B027F" w:rsidRPr="004D6894" w:rsidRDefault="003B027F" w:rsidP="003B027F">
      <w:pPr>
        <w:pStyle w:val="Body"/>
        <w:ind w:left="147"/>
        <w:rPr>
          <w:rFonts w:ascii="Cambria" w:hAnsi="Cambria"/>
          <w:i/>
          <w:color w:val="FF0000"/>
          <w:sz w:val="20"/>
        </w:rPr>
      </w:pPr>
      <w:r w:rsidRPr="004D6894">
        <w:rPr>
          <w:rFonts w:ascii="Cambria" w:hAnsi="Cambria"/>
          <w:color w:val="FF0000"/>
          <w:sz w:val="20"/>
        </w:rPr>
        <w:t>Delphi Technique</w:t>
      </w:r>
    </w:p>
    <w:p w14:paraId="46BB9676" w14:textId="77777777" w:rsidR="003B027F" w:rsidRPr="004D6894" w:rsidRDefault="003B027F" w:rsidP="003B027F">
      <w:pPr>
        <w:pStyle w:val="Body"/>
        <w:numPr>
          <w:ilvl w:val="0"/>
          <w:numId w:val="95"/>
        </w:numPr>
        <w:contextualSpacing/>
        <w:rPr>
          <w:rFonts w:ascii="Cambria" w:hAnsi="Cambria"/>
          <w:b/>
          <w:sz w:val="20"/>
        </w:rPr>
      </w:pPr>
      <w:r w:rsidRPr="004D6894">
        <w:rPr>
          <w:rFonts w:ascii="Cambria" w:hAnsi="Cambria"/>
          <w:sz w:val="20"/>
          <w:highlight w:val="yellow"/>
        </w:rPr>
        <w:t>Delphi Technique</w:t>
      </w:r>
      <w:r w:rsidRPr="004D6894">
        <w:rPr>
          <w:rFonts w:ascii="Cambria" w:hAnsi="Cambria"/>
          <w:sz w:val="20"/>
        </w:rPr>
        <w:t>: method of pooling a large # of expert judgments by using a series of increasingly refined questionnaires</w:t>
      </w:r>
    </w:p>
    <w:p w14:paraId="258812FF" w14:textId="77777777" w:rsidR="003B027F" w:rsidRPr="004D6894" w:rsidRDefault="003B027F" w:rsidP="003B027F">
      <w:pPr>
        <w:pStyle w:val="Body"/>
        <w:numPr>
          <w:ilvl w:val="1"/>
          <w:numId w:val="95"/>
        </w:numPr>
        <w:contextualSpacing/>
        <w:rPr>
          <w:rFonts w:ascii="Cambria" w:hAnsi="Cambria"/>
          <w:b/>
          <w:sz w:val="20"/>
        </w:rPr>
      </w:pPr>
      <w:r w:rsidRPr="004D6894">
        <w:rPr>
          <w:rFonts w:ascii="Cambria" w:hAnsi="Cambria"/>
          <w:sz w:val="20"/>
        </w:rPr>
        <w:t xml:space="preserve">Relies solely on a nominal group </w:t>
      </w:r>
      <w:r w:rsidRPr="004D6894">
        <w:rPr>
          <w:rFonts w:ascii="Cambria" w:hAnsi="Cambria"/>
          <w:sz w:val="20"/>
        </w:rPr>
        <w:sym w:font="Wingdings" w:char="F0E0"/>
      </w:r>
      <w:r w:rsidRPr="004D6894">
        <w:rPr>
          <w:rFonts w:ascii="Cambria" w:hAnsi="Cambria"/>
          <w:sz w:val="20"/>
        </w:rPr>
        <w:t xml:space="preserve"> </w:t>
      </w:r>
      <w:proofErr w:type="spellStart"/>
      <w:r w:rsidRPr="004D6894">
        <w:rPr>
          <w:rFonts w:ascii="Cambria" w:hAnsi="Cambria"/>
          <w:sz w:val="20"/>
        </w:rPr>
        <w:t>ppl</w:t>
      </w:r>
      <w:proofErr w:type="spellEnd"/>
      <w:r w:rsidRPr="004D6894">
        <w:rPr>
          <w:rFonts w:ascii="Cambria" w:hAnsi="Cambria"/>
          <w:sz w:val="20"/>
        </w:rPr>
        <w:t xml:space="preserve"> don’t engage face-to-face </w:t>
      </w:r>
      <w:r w:rsidRPr="004D6894">
        <w:rPr>
          <w:rFonts w:ascii="Cambria" w:hAnsi="Cambria"/>
          <w:sz w:val="20"/>
        </w:rPr>
        <w:sym w:font="Wingdings" w:char="F0E0"/>
      </w:r>
      <w:r w:rsidRPr="004D6894">
        <w:rPr>
          <w:rFonts w:ascii="Cambria" w:hAnsi="Cambria"/>
          <w:sz w:val="20"/>
        </w:rPr>
        <w:t xml:space="preserve"> thus, its possible to poll a large # of experts without having them all in the same place </w:t>
      </w:r>
    </w:p>
    <w:p w14:paraId="704D8A37" w14:textId="77777777" w:rsidR="003B027F" w:rsidRPr="004D6894" w:rsidRDefault="003B027F" w:rsidP="003B027F">
      <w:pPr>
        <w:pStyle w:val="Body"/>
        <w:numPr>
          <w:ilvl w:val="1"/>
          <w:numId w:val="95"/>
        </w:numPr>
        <w:contextualSpacing/>
        <w:rPr>
          <w:rFonts w:ascii="Cambria" w:hAnsi="Cambria"/>
          <w:b/>
          <w:sz w:val="20"/>
        </w:rPr>
      </w:pPr>
      <w:r w:rsidRPr="004D6894">
        <w:rPr>
          <w:rFonts w:ascii="Cambria" w:hAnsi="Cambria"/>
          <w:color w:val="FF0000"/>
          <w:sz w:val="20"/>
        </w:rPr>
        <w:t>EXPERTS DON’T MAKE THE FINAL DECISION</w:t>
      </w:r>
      <w:r w:rsidRPr="004D6894">
        <w:rPr>
          <w:rFonts w:ascii="Cambria" w:hAnsi="Cambria"/>
          <w:sz w:val="20"/>
        </w:rPr>
        <w:t xml:space="preserve"> </w:t>
      </w:r>
      <w:r w:rsidRPr="004D6894">
        <w:rPr>
          <w:rFonts w:ascii="Cambria" w:hAnsi="Cambria"/>
          <w:sz w:val="20"/>
        </w:rPr>
        <w:sym w:font="Wingdings" w:char="F0E0"/>
      </w:r>
      <w:r w:rsidRPr="004D6894">
        <w:rPr>
          <w:rFonts w:ascii="Cambria" w:hAnsi="Cambria"/>
          <w:sz w:val="20"/>
        </w:rPr>
        <w:t xml:space="preserve"> they just provide info for org decision makers</w:t>
      </w:r>
    </w:p>
    <w:p w14:paraId="69BC480E" w14:textId="77777777" w:rsidR="003B027F" w:rsidRPr="004D6894" w:rsidRDefault="003B027F" w:rsidP="003B027F">
      <w:pPr>
        <w:pStyle w:val="Body"/>
        <w:numPr>
          <w:ilvl w:val="0"/>
          <w:numId w:val="96"/>
        </w:numPr>
        <w:contextualSpacing/>
        <w:rPr>
          <w:rFonts w:ascii="Cambria" w:hAnsi="Cambria"/>
          <w:b/>
          <w:sz w:val="20"/>
        </w:rPr>
      </w:pPr>
      <w:r w:rsidRPr="004D6894">
        <w:rPr>
          <w:rFonts w:ascii="Cambria" w:hAnsi="Cambria"/>
          <w:sz w:val="20"/>
          <w:u w:val="single"/>
        </w:rPr>
        <w:t>It’s a series of questionnaires</w:t>
      </w:r>
      <w:r w:rsidRPr="004D6894">
        <w:rPr>
          <w:rFonts w:ascii="Cambria" w:hAnsi="Cambria"/>
          <w:sz w:val="20"/>
        </w:rPr>
        <w:t>:</w:t>
      </w:r>
    </w:p>
    <w:p w14:paraId="77252676" w14:textId="77777777" w:rsidR="003B027F" w:rsidRPr="004D6894" w:rsidRDefault="003B027F" w:rsidP="003B027F">
      <w:pPr>
        <w:pStyle w:val="Body"/>
        <w:numPr>
          <w:ilvl w:val="1"/>
          <w:numId w:val="96"/>
        </w:numPr>
        <w:contextualSpacing/>
        <w:rPr>
          <w:rFonts w:ascii="Cambria" w:hAnsi="Cambria"/>
          <w:b/>
          <w:sz w:val="20"/>
        </w:rPr>
      </w:pPr>
      <w:r w:rsidRPr="004D6894">
        <w:rPr>
          <w:rFonts w:ascii="Cambria" w:hAnsi="Cambria"/>
          <w:sz w:val="20"/>
        </w:rPr>
        <w:t>1</w:t>
      </w:r>
      <w:r w:rsidRPr="004D6894">
        <w:rPr>
          <w:rFonts w:ascii="Cambria" w:hAnsi="Cambria"/>
          <w:sz w:val="20"/>
          <w:vertAlign w:val="superscript"/>
        </w:rPr>
        <w:t>st</w:t>
      </w:r>
      <w:r w:rsidRPr="004D6894">
        <w:rPr>
          <w:rFonts w:ascii="Cambria" w:hAnsi="Cambria"/>
          <w:sz w:val="20"/>
        </w:rPr>
        <w:t xml:space="preserve"> one = general in nature &amp; allows free responses to the problem </w:t>
      </w:r>
      <w:r w:rsidRPr="004D6894">
        <w:rPr>
          <w:rFonts w:ascii="Cambria" w:hAnsi="Cambria"/>
          <w:sz w:val="20"/>
        </w:rPr>
        <w:sym w:font="Wingdings" w:char="F0E0"/>
      </w:r>
      <w:r w:rsidRPr="004D6894">
        <w:rPr>
          <w:rFonts w:ascii="Cambria" w:hAnsi="Cambria"/>
          <w:sz w:val="20"/>
        </w:rPr>
        <w:t xml:space="preserve"> asks </w:t>
      </w:r>
      <w:proofErr w:type="spellStart"/>
      <w:r w:rsidRPr="004D6894">
        <w:rPr>
          <w:rFonts w:ascii="Cambria" w:hAnsi="Cambria"/>
          <w:sz w:val="20"/>
        </w:rPr>
        <w:t>ee’s</w:t>
      </w:r>
      <w:proofErr w:type="spellEnd"/>
      <w:r w:rsidRPr="004D6894">
        <w:rPr>
          <w:rFonts w:ascii="Cambria" w:hAnsi="Cambria"/>
          <w:sz w:val="20"/>
        </w:rPr>
        <w:t xml:space="preserve"> strengths + weaknesses of current approach</w:t>
      </w:r>
    </w:p>
    <w:p w14:paraId="674173DA" w14:textId="77777777" w:rsidR="003B027F" w:rsidRPr="004D6894" w:rsidRDefault="003B027F" w:rsidP="003B027F">
      <w:pPr>
        <w:pStyle w:val="Body"/>
        <w:numPr>
          <w:ilvl w:val="1"/>
          <w:numId w:val="96"/>
        </w:numPr>
        <w:contextualSpacing/>
        <w:rPr>
          <w:rFonts w:ascii="Cambria" w:hAnsi="Cambria"/>
          <w:b/>
          <w:sz w:val="20"/>
        </w:rPr>
      </w:pPr>
      <w:r w:rsidRPr="004D6894">
        <w:rPr>
          <w:rFonts w:ascii="Cambria" w:hAnsi="Cambria"/>
          <w:sz w:val="20"/>
        </w:rPr>
        <w:t>2</w:t>
      </w:r>
      <w:r w:rsidRPr="004D6894">
        <w:rPr>
          <w:rFonts w:ascii="Cambria" w:hAnsi="Cambria"/>
          <w:sz w:val="20"/>
          <w:vertAlign w:val="superscript"/>
        </w:rPr>
        <w:t>nd</w:t>
      </w:r>
      <w:r w:rsidRPr="004D6894">
        <w:rPr>
          <w:rFonts w:ascii="Cambria" w:hAnsi="Cambria"/>
          <w:sz w:val="20"/>
        </w:rPr>
        <w:t xml:space="preserve"> one = shares these responses &amp; asks for improvements </w:t>
      </w:r>
    </w:p>
    <w:p w14:paraId="55065D1E" w14:textId="77777777" w:rsidR="003B027F" w:rsidRPr="004D6894" w:rsidRDefault="003B027F" w:rsidP="003B027F">
      <w:pPr>
        <w:pStyle w:val="Body"/>
        <w:numPr>
          <w:ilvl w:val="1"/>
          <w:numId w:val="96"/>
        </w:numPr>
        <w:contextualSpacing/>
        <w:rPr>
          <w:rFonts w:ascii="Cambria" w:hAnsi="Cambria"/>
          <w:b/>
          <w:sz w:val="20"/>
        </w:rPr>
      </w:pPr>
      <w:r w:rsidRPr="004D6894">
        <w:rPr>
          <w:rFonts w:ascii="Cambria" w:hAnsi="Cambria"/>
          <w:sz w:val="20"/>
        </w:rPr>
        <w:t xml:space="preserve">Final one = asks respondents to rate/rank each improvement </w:t>
      </w:r>
    </w:p>
    <w:p w14:paraId="702F2974" w14:textId="77777777" w:rsidR="003B027F" w:rsidRPr="004D6894" w:rsidRDefault="003B027F" w:rsidP="003B027F">
      <w:pPr>
        <w:pStyle w:val="Body"/>
        <w:numPr>
          <w:ilvl w:val="1"/>
          <w:numId w:val="96"/>
        </w:numPr>
        <w:contextualSpacing/>
        <w:rPr>
          <w:rFonts w:ascii="Cambria" w:hAnsi="Cambria"/>
          <w:b/>
          <w:sz w:val="20"/>
        </w:rPr>
      </w:pPr>
      <w:r w:rsidRPr="004D6894">
        <w:rPr>
          <w:rFonts w:ascii="Cambria" w:hAnsi="Cambria"/>
          <w:sz w:val="20"/>
        </w:rPr>
        <w:t>The staff would then merge the rating/rankings mathematically &amp; present them to the president for consideration</w:t>
      </w:r>
    </w:p>
    <w:p w14:paraId="5C563403" w14:textId="77777777" w:rsidR="003B027F" w:rsidRPr="004D6894" w:rsidRDefault="003B027F" w:rsidP="003B027F">
      <w:pPr>
        <w:pStyle w:val="Body"/>
        <w:numPr>
          <w:ilvl w:val="0"/>
          <w:numId w:val="96"/>
        </w:numPr>
        <w:contextualSpacing/>
        <w:rPr>
          <w:rFonts w:ascii="Cambria" w:hAnsi="Cambria"/>
          <w:b/>
          <w:sz w:val="20"/>
        </w:rPr>
      </w:pPr>
      <w:r w:rsidRPr="004D6894">
        <w:rPr>
          <w:rFonts w:ascii="Cambria" w:hAnsi="Cambria"/>
          <w:sz w:val="20"/>
        </w:rPr>
        <w:t xml:space="preserve">DISADVANTAGE = lengthy process &amp; it depends on the respondents’ writing skills &amp; interests in the problem (since they must work on their own rather than as a part of an actual group) </w:t>
      </w:r>
    </w:p>
    <w:p w14:paraId="72162E14" w14:textId="77777777" w:rsidR="003B027F" w:rsidRPr="004D6894" w:rsidRDefault="003B027F" w:rsidP="003B027F">
      <w:pPr>
        <w:pStyle w:val="Body"/>
        <w:numPr>
          <w:ilvl w:val="0"/>
          <w:numId w:val="96"/>
        </w:numPr>
        <w:contextualSpacing/>
        <w:rPr>
          <w:rFonts w:ascii="Cambria" w:hAnsi="Cambria"/>
          <w:b/>
          <w:sz w:val="20"/>
        </w:rPr>
      </w:pPr>
      <w:r w:rsidRPr="004D6894">
        <w:rPr>
          <w:rFonts w:ascii="Cambria" w:hAnsi="Cambria"/>
          <w:sz w:val="20"/>
        </w:rPr>
        <w:t xml:space="preserve">DELPHI = </w:t>
      </w:r>
      <w:r w:rsidRPr="004D6894">
        <w:rPr>
          <w:rFonts w:ascii="Cambria" w:hAnsi="Cambria"/>
          <w:color w:val="FF0000"/>
          <w:sz w:val="20"/>
        </w:rPr>
        <w:t>an efficient method of pooling a large # of expert judgments while avoiding the problems of conformity &amp; domination that can occur in interacting groups</w:t>
      </w:r>
      <w:r w:rsidRPr="004D6894">
        <w:rPr>
          <w:rFonts w:ascii="Cambria" w:hAnsi="Cambria"/>
          <w:sz w:val="20"/>
        </w:rPr>
        <w:t xml:space="preserve"> </w:t>
      </w:r>
    </w:p>
    <w:p w14:paraId="483E502C" w14:textId="77777777" w:rsidR="003B027F" w:rsidRPr="004D6894" w:rsidRDefault="003B027F" w:rsidP="003B027F">
      <w:pPr>
        <w:contextualSpacing/>
        <w:rPr>
          <w:rFonts w:ascii="Cambria" w:hAnsi="Cambria"/>
          <w:sz w:val="20"/>
          <w:szCs w:val="20"/>
        </w:rPr>
      </w:pPr>
    </w:p>
    <w:p w14:paraId="78338EE1" w14:textId="77777777" w:rsidR="00EC5DEE" w:rsidRPr="004D6894" w:rsidRDefault="00EC5DEE" w:rsidP="003B027F">
      <w:pPr>
        <w:rPr>
          <w:rFonts w:ascii="Cambria" w:hAnsi="Cambria"/>
          <w:sz w:val="20"/>
          <w:szCs w:val="20"/>
        </w:rPr>
      </w:pPr>
    </w:p>
    <w:p w14:paraId="1DC3ADCA" w14:textId="77777777" w:rsidR="003B027F" w:rsidRPr="004D6894" w:rsidRDefault="003B027F" w:rsidP="003B027F">
      <w:pPr>
        <w:rPr>
          <w:rFonts w:ascii="Cambria" w:hAnsi="Cambria"/>
          <w:sz w:val="20"/>
          <w:szCs w:val="20"/>
        </w:rPr>
      </w:pPr>
    </w:p>
    <w:p w14:paraId="76EEEAF5" w14:textId="77777777" w:rsidR="003B027F" w:rsidRPr="004D6894" w:rsidRDefault="003B027F" w:rsidP="003B027F">
      <w:pPr>
        <w:rPr>
          <w:rFonts w:ascii="Cambria" w:hAnsi="Cambria"/>
          <w:sz w:val="20"/>
          <w:szCs w:val="20"/>
        </w:rPr>
      </w:pPr>
    </w:p>
    <w:p w14:paraId="46B8AB45" w14:textId="77777777" w:rsidR="003B027F" w:rsidRPr="004D6894" w:rsidRDefault="003B027F" w:rsidP="003B027F">
      <w:pPr>
        <w:rPr>
          <w:rFonts w:ascii="Cambria" w:hAnsi="Cambria"/>
          <w:sz w:val="20"/>
          <w:szCs w:val="20"/>
        </w:rPr>
      </w:pPr>
    </w:p>
    <w:p w14:paraId="358F500E" w14:textId="77777777" w:rsidR="003B027F" w:rsidRPr="004D6894" w:rsidRDefault="003B027F" w:rsidP="003B027F">
      <w:pPr>
        <w:rPr>
          <w:rFonts w:ascii="Cambria" w:hAnsi="Cambria"/>
          <w:sz w:val="20"/>
          <w:szCs w:val="20"/>
        </w:rPr>
      </w:pPr>
    </w:p>
    <w:p w14:paraId="55FF08B2" w14:textId="77777777" w:rsidR="003B027F" w:rsidRPr="004D6894" w:rsidRDefault="003B027F" w:rsidP="003B027F">
      <w:pPr>
        <w:rPr>
          <w:rFonts w:ascii="Cambria" w:hAnsi="Cambria"/>
          <w:sz w:val="20"/>
          <w:szCs w:val="20"/>
        </w:rPr>
      </w:pPr>
    </w:p>
    <w:p w14:paraId="33FD65D0" w14:textId="77777777" w:rsidR="003B027F" w:rsidRPr="004D6894" w:rsidRDefault="003B027F" w:rsidP="003B027F">
      <w:pPr>
        <w:rPr>
          <w:rFonts w:ascii="Cambria" w:hAnsi="Cambria"/>
          <w:sz w:val="20"/>
          <w:szCs w:val="20"/>
        </w:rPr>
      </w:pPr>
    </w:p>
    <w:p w14:paraId="1B37AB8A" w14:textId="77777777" w:rsidR="003B027F" w:rsidRPr="004D6894" w:rsidRDefault="003B027F" w:rsidP="003B027F">
      <w:pPr>
        <w:rPr>
          <w:rFonts w:ascii="Cambria" w:hAnsi="Cambria"/>
          <w:sz w:val="20"/>
          <w:szCs w:val="20"/>
        </w:rPr>
      </w:pPr>
    </w:p>
    <w:p w14:paraId="41BC91D8" w14:textId="77777777" w:rsidR="003B027F" w:rsidRPr="004D6894" w:rsidRDefault="003B027F" w:rsidP="003B027F">
      <w:pPr>
        <w:rPr>
          <w:rFonts w:ascii="Cambria" w:hAnsi="Cambria"/>
          <w:sz w:val="20"/>
          <w:szCs w:val="20"/>
        </w:rPr>
      </w:pPr>
    </w:p>
    <w:p w14:paraId="7A33D498" w14:textId="77777777" w:rsidR="003B027F" w:rsidRPr="004D6894" w:rsidRDefault="003B027F" w:rsidP="003B027F">
      <w:pPr>
        <w:rPr>
          <w:rFonts w:ascii="Cambria" w:hAnsi="Cambria"/>
          <w:sz w:val="20"/>
          <w:szCs w:val="20"/>
        </w:rPr>
      </w:pPr>
    </w:p>
    <w:p w14:paraId="316FD636" w14:textId="77777777" w:rsidR="003B027F" w:rsidRPr="004D6894" w:rsidRDefault="003B027F" w:rsidP="003B027F">
      <w:pPr>
        <w:rPr>
          <w:rFonts w:ascii="Cambria" w:hAnsi="Cambria"/>
          <w:sz w:val="20"/>
          <w:szCs w:val="20"/>
        </w:rPr>
      </w:pPr>
    </w:p>
    <w:p w14:paraId="2A79AD5C" w14:textId="77777777" w:rsidR="003B027F" w:rsidRPr="004D6894" w:rsidRDefault="003B027F" w:rsidP="003B027F">
      <w:pPr>
        <w:rPr>
          <w:rFonts w:ascii="Cambria" w:hAnsi="Cambria"/>
          <w:sz w:val="20"/>
          <w:szCs w:val="20"/>
        </w:rPr>
      </w:pPr>
    </w:p>
    <w:p w14:paraId="18FC70CD" w14:textId="77777777" w:rsidR="003B027F" w:rsidRPr="004D6894" w:rsidRDefault="003B027F" w:rsidP="003B027F">
      <w:pPr>
        <w:rPr>
          <w:rFonts w:ascii="Cambria" w:hAnsi="Cambria"/>
          <w:sz w:val="20"/>
          <w:szCs w:val="20"/>
        </w:rPr>
      </w:pPr>
    </w:p>
    <w:p w14:paraId="27801BCD" w14:textId="77777777" w:rsidR="003B027F" w:rsidRPr="004D6894" w:rsidRDefault="003B027F" w:rsidP="003B027F">
      <w:pPr>
        <w:rPr>
          <w:rFonts w:ascii="Cambria" w:hAnsi="Cambria"/>
          <w:sz w:val="20"/>
          <w:szCs w:val="20"/>
        </w:rPr>
      </w:pPr>
    </w:p>
    <w:p w14:paraId="78B74B34" w14:textId="77777777" w:rsidR="003B027F" w:rsidRPr="004D6894" w:rsidRDefault="003B027F" w:rsidP="003B027F">
      <w:pPr>
        <w:rPr>
          <w:rFonts w:ascii="Cambria" w:hAnsi="Cambria"/>
          <w:sz w:val="20"/>
          <w:szCs w:val="20"/>
        </w:rPr>
      </w:pPr>
    </w:p>
    <w:p w14:paraId="2ACD11E3" w14:textId="77777777" w:rsidR="003B027F" w:rsidRPr="004D6894" w:rsidRDefault="003B027F" w:rsidP="003B027F">
      <w:pPr>
        <w:rPr>
          <w:rFonts w:ascii="Cambria" w:hAnsi="Cambria"/>
          <w:sz w:val="20"/>
          <w:szCs w:val="20"/>
        </w:rPr>
      </w:pPr>
    </w:p>
    <w:p w14:paraId="1833FF05" w14:textId="77777777" w:rsidR="003B027F" w:rsidRPr="004D6894" w:rsidRDefault="003B027F" w:rsidP="003B027F">
      <w:pPr>
        <w:rPr>
          <w:rFonts w:ascii="Cambria" w:hAnsi="Cambria"/>
          <w:sz w:val="20"/>
          <w:szCs w:val="20"/>
        </w:rPr>
      </w:pPr>
    </w:p>
    <w:p w14:paraId="1DCB1638" w14:textId="77777777" w:rsidR="003B027F" w:rsidRPr="004D6894" w:rsidRDefault="003B027F" w:rsidP="003B027F">
      <w:pPr>
        <w:rPr>
          <w:rFonts w:ascii="Cambria" w:hAnsi="Cambria"/>
          <w:sz w:val="20"/>
          <w:szCs w:val="20"/>
        </w:rPr>
      </w:pPr>
    </w:p>
    <w:p w14:paraId="13202D0D" w14:textId="77777777" w:rsidR="003B027F" w:rsidRPr="004D6894" w:rsidRDefault="003B027F" w:rsidP="003B027F">
      <w:pPr>
        <w:rPr>
          <w:rFonts w:ascii="Cambria" w:hAnsi="Cambria"/>
          <w:sz w:val="20"/>
          <w:szCs w:val="20"/>
        </w:rPr>
      </w:pPr>
    </w:p>
    <w:p w14:paraId="546D02DE" w14:textId="77777777" w:rsidR="003B027F" w:rsidRPr="004D6894" w:rsidRDefault="003B027F" w:rsidP="003B027F">
      <w:pPr>
        <w:rPr>
          <w:rFonts w:ascii="Cambria" w:hAnsi="Cambria"/>
          <w:sz w:val="20"/>
          <w:szCs w:val="20"/>
        </w:rPr>
      </w:pPr>
    </w:p>
    <w:p w14:paraId="7513F2DC" w14:textId="77777777" w:rsidR="003B027F" w:rsidRPr="004D6894" w:rsidRDefault="003B027F" w:rsidP="003B027F">
      <w:pPr>
        <w:rPr>
          <w:rFonts w:ascii="Cambria" w:hAnsi="Cambria"/>
          <w:sz w:val="20"/>
          <w:szCs w:val="20"/>
        </w:rPr>
      </w:pPr>
    </w:p>
    <w:p w14:paraId="1958D790" w14:textId="77777777" w:rsidR="003B027F" w:rsidRPr="004D6894" w:rsidRDefault="003B027F" w:rsidP="003B027F">
      <w:pPr>
        <w:rPr>
          <w:rFonts w:ascii="Cambria" w:hAnsi="Cambria"/>
          <w:sz w:val="20"/>
          <w:szCs w:val="20"/>
        </w:rPr>
      </w:pPr>
    </w:p>
    <w:p w14:paraId="005269B0" w14:textId="77777777" w:rsidR="003B027F" w:rsidRPr="004D6894" w:rsidRDefault="003B027F" w:rsidP="003B027F">
      <w:pPr>
        <w:rPr>
          <w:rFonts w:ascii="Cambria" w:hAnsi="Cambria"/>
          <w:sz w:val="20"/>
          <w:szCs w:val="20"/>
        </w:rPr>
      </w:pPr>
    </w:p>
    <w:p w14:paraId="74AD2527" w14:textId="77777777" w:rsidR="003B027F" w:rsidRPr="004D6894" w:rsidRDefault="003B027F" w:rsidP="003B027F">
      <w:pPr>
        <w:rPr>
          <w:rFonts w:ascii="Cambria" w:hAnsi="Cambria"/>
          <w:sz w:val="20"/>
          <w:szCs w:val="20"/>
        </w:rPr>
      </w:pPr>
    </w:p>
    <w:p w14:paraId="31774D6B" w14:textId="77777777" w:rsidR="003B027F" w:rsidRPr="004D6894" w:rsidRDefault="003B027F" w:rsidP="003B027F">
      <w:pPr>
        <w:rPr>
          <w:rFonts w:ascii="Cambria" w:hAnsi="Cambria"/>
          <w:sz w:val="20"/>
          <w:szCs w:val="20"/>
        </w:rPr>
      </w:pPr>
    </w:p>
    <w:p w14:paraId="48E1DAA9" w14:textId="77777777" w:rsidR="003B027F" w:rsidRPr="004D6894" w:rsidRDefault="003B027F" w:rsidP="003B027F">
      <w:pPr>
        <w:rPr>
          <w:rFonts w:ascii="Cambria" w:hAnsi="Cambria"/>
          <w:sz w:val="20"/>
          <w:szCs w:val="20"/>
        </w:rPr>
      </w:pPr>
    </w:p>
    <w:p w14:paraId="1B8E689A" w14:textId="77777777" w:rsidR="003B027F" w:rsidRPr="004D6894" w:rsidRDefault="003B027F" w:rsidP="003B027F">
      <w:pPr>
        <w:rPr>
          <w:rFonts w:ascii="Cambria" w:hAnsi="Cambria"/>
          <w:sz w:val="20"/>
          <w:szCs w:val="20"/>
        </w:rPr>
      </w:pPr>
    </w:p>
    <w:p w14:paraId="6D68E869" w14:textId="77777777" w:rsidR="003B027F" w:rsidRPr="004D6894" w:rsidRDefault="003B027F" w:rsidP="003B027F">
      <w:pPr>
        <w:rPr>
          <w:rFonts w:ascii="Cambria" w:hAnsi="Cambria"/>
          <w:sz w:val="20"/>
          <w:szCs w:val="20"/>
        </w:rPr>
      </w:pPr>
    </w:p>
    <w:p w14:paraId="28277DF7" w14:textId="77777777" w:rsidR="003B027F" w:rsidRPr="004D6894" w:rsidRDefault="003B027F" w:rsidP="003B027F">
      <w:pPr>
        <w:contextualSpacing/>
        <w:rPr>
          <w:rFonts w:ascii="Cambria" w:hAnsi="Cambria"/>
          <w:b/>
          <w:sz w:val="20"/>
          <w:szCs w:val="20"/>
          <w:u w:val="single"/>
        </w:rPr>
      </w:pPr>
      <w:r w:rsidRPr="004D6894">
        <w:rPr>
          <w:rFonts w:ascii="Cambria" w:hAnsi="Cambria"/>
          <w:b/>
          <w:sz w:val="20"/>
          <w:szCs w:val="20"/>
          <w:u w:val="single"/>
        </w:rPr>
        <w:t>Chapter 12 – Power, Politics, Ethics</w:t>
      </w:r>
    </w:p>
    <w:p w14:paraId="0E182C59" w14:textId="77777777" w:rsidR="003B027F" w:rsidRPr="004D6894" w:rsidRDefault="003B027F" w:rsidP="003B027F">
      <w:pPr>
        <w:rPr>
          <w:rFonts w:ascii="Cambria" w:hAnsi="Cambria"/>
          <w:b/>
          <w:sz w:val="20"/>
          <w:szCs w:val="20"/>
        </w:rPr>
      </w:pPr>
    </w:p>
    <w:p w14:paraId="506A0DF9" w14:textId="77777777" w:rsidR="003B027F" w:rsidRPr="004D6894" w:rsidRDefault="003B027F" w:rsidP="003B027F">
      <w:pPr>
        <w:rPr>
          <w:rFonts w:ascii="Cambria" w:hAnsi="Cambria"/>
          <w:b/>
          <w:sz w:val="20"/>
          <w:szCs w:val="20"/>
          <w:u w:val="single"/>
        </w:rPr>
      </w:pPr>
      <w:r w:rsidRPr="004D6894">
        <w:rPr>
          <w:rFonts w:ascii="Cambria" w:hAnsi="Cambria"/>
          <w:b/>
          <w:sz w:val="20"/>
          <w:szCs w:val="20"/>
          <w:u w:val="single"/>
        </w:rPr>
        <w:t>What Is Power?</w:t>
      </w:r>
    </w:p>
    <w:p w14:paraId="0FA6F9C7" w14:textId="77777777" w:rsidR="003B027F" w:rsidRPr="004D6894" w:rsidRDefault="003B027F" w:rsidP="003B027F">
      <w:pPr>
        <w:pStyle w:val="ListParagraph"/>
        <w:numPr>
          <w:ilvl w:val="0"/>
          <w:numId w:val="113"/>
        </w:numPr>
        <w:spacing w:after="0"/>
        <w:rPr>
          <w:sz w:val="20"/>
          <w:szCs w:val="20"/>
        </w:rPr>
      </w:pPr>
      <w:r w:rsidRPr="004D6894">
        <w:rPr>
          <w:sz w:val="20"/>
          <w:szCs w:val="20"/>
          <w:highlight w:val="yellow"/>
        </w:rPr>
        <w:t>Power</w:t>
      </w:r>
      <w:r w:rsidRPr="004D6894">
        <w:rPr>
          <w:sz w:val="20"/>
          <w:szCs w:val="20"/>
        </w:rPr>
        <w:t>: capacity to influence others who are in a state of dependence</w:t>
      </w:r>
    </w:p>
    <w:p w14:paraId="13C9057D" w14:textId="77777777" w:rsidR="003B027F" w:rsidRPr="004D6894" w:rsidRDefault="003B027F" w:rsidP="003B027F">
      <w:pPr>
        <w:pStyle w:val="ListParagraph"/>
        <w:numPr>
          <w:ilvl w:val="1"/>
          <w:numId w:val="114"/>
        </w:numPr>
        <w:spacing w:after="0"/>
        <w:rPr>
          <w:sz w:val="20"/>
          <w:szCs w:val="20"/>
        </w:rPr>
      </w:pPr>
      <w:r w:rsidRPr="004D6894">
        <w:rPr>
          <w:sz w:val="20"/>
          <w:szCs w:val="20"/>
        </w:rPr>
        <w:t xml:space="preserve">The </w:t>
      </w:r>
      <w:r w:rsidRPr="004D6894">
        <w:rPr>
          <w:b/>
          <w:i/>
          <w:sz w:val="20"/>
          <w:szCs w:val="20"/>
        </w:rPr>
        <w:t>capacity</w:t>
      </w:r>
      <w:r w:rsidRPr="004D6894">
        <w:rPr>
          <w:sz w:val="20"/>
          <w:szCs w:val="20"/>
        </w:rPr>
        <w:t xml:space="preserve"> to influence the </w:t>
      </w:r>
      <w:proofErr w:type="spellStart"/>
      <w:r w:rsidRPr="004D6894">
        <w:rPr>
          <w:sz w:val="20"/>
          <w:szCs w:val="20"/>
        </w:rPr>
        <w:t>beh</w:t>
      </w:r>
      <w:proofErr w:type="spellEnd"/>
      <w:r w:rsidRPr="004D6894">
        <w:rPr>
          <w:sz w:val="20"/>
          <w:szCs w:val="20"/>
        </w:rPr>
        <w:t xml:space="preserve"> of others </w:t>
      </w:r>
      <w:r w:rsidRPr="004D6894">
        <w:rPr>
          <w:sz w:val="20"/>
          <w:szCs w:val="20"/>
        </w:rPr>
        <w:sym w:font="Wingdings" w:char="F0E0"/>
      </w:r>
      <w:r w:rsidRPr="004D6894">
        <w:rPr>
          <w:sz w:val="20"/>
          <w:szCs w:val="20"/>
        </w:rPr>
        <w:t xml:space="preserve"> it’s not always perceived or exercised</w:t>
      </w:r>
    </w:p>
    <w:p w14:paraId="21E436BF" w14:textId="77777777" w:rsidR="003B027F" w:rsidRPr="004D6894" w:rsidRDefault="003B027F" w:rsidP="003B027F">
      <w:pPr>
        <w:pStyle w:val="ListParagraph"/>
        <w:numPr>
          <w:ilvl w:val="1"/>
          <w:numId w:val="114"/>
        </w:numPr>
        <w:spacing w:after="0"/>
        <w:rPr>
          <w:sz w:val="20"/>
          <w:szCs w:val="20"/>
        </w:rPr>
      </w:pPr>
      <w:r w:rsidRPr="004D6894">
        <w:rPr>
          <w:sz w:val="20"/>
          <w:szCs w:val="20"/>
        </w:rPr>
        <w:t xml:space="preserve">Not always a poor relationship b/n the target of power &amp; the </w:t>
      </w:r>
      <w:proofErr w:type="spellStart"/>
      <w:r w:rsidRPr="004D6894">
        <w:rPr>
          <w:sz w:val="20"/>
          <w:szCs w:val="20"/>
        </w:rPr>
        <w:t>powerholder</w:t>
      </w:r>
      <w:proofErr w:type="spellEnd"/>
      <w:r w:rsidRPr="004D6894">
        <w:rPr>
          <w:sz w:val="20"/>
          <w:szCs w:val="20"/>
        </w:rPr>
        <w:t xml:space="preserve"> </w:t>
      </w:r>
    </w:p>
    <w:p w14:paraId="4B1508EA" w14:textId="77777777" w:rsidR="003B027F" w:rsidRPr="004D6894" w:rsidRDefault="003B027F" w:rsidP="003B027F">
      <w:pPr>
        <w:pStyle w:val="ListParagraph"/>
        <w:numPr>
          <w:ilvl w:val="1"/>
          <w:numId w:val="114"/>
        </w:numPr>
        <w:spacing w:after="0"/>
        <w:rPr>
          <w:sz w:val="20"/>
          <w:szCs w:val="20"/>
        </w:rPr>
      </w:pPr>
      <w:r w:rsidRPr="004D6894">
        <w:rPr>
          <w:sz w:val="20"/>
          <w:szCs w:val="20"/>
        </w:rPr>
        <w:t xml:space="preserve">Power can flow in any direction in an org </w:t>
      </w:r>
      <w:r w:rsidRPr="004D6894">
        <w:rPr>
          <w:sz w:val="20"/>
          <w:szCs w:val="20"/>
        </w:rPr>
        <w:sym w:font="Wingdings" w:char="F0E0"/>
      </w:r>
      <w:r w:rsidRPr="004D6894">
        <w:rPr>
          <w:sz w:val="20"/>
          <w:szCs w:val="20"/>
        </w:rPr>
        <w:t xml:space="preserve"> normally </w:t>
      </w:r>
      <w:proofErr w:type="spellStart"/>
      <w:r w:rsidRPr="004D6894">
        <w:rPr>
          <w:sz w:val="20"/>
          <w:szCs w:val="20"/>
        </w:rPr>
        <w:t>ppl</w:t>
      </w:r>
      <w:proofErr w:type="spellEnd"/>
      <w:r w:rsidRPr="004D6894">
        <w:rPr>
          <w:sz w:val="20"/>
          <w:szCs w:val="20"/>
        </w:rPr>
        <w:t xml:space="preserve"> at higher org levels have more power (but reversals can occur)</w:t>
      </w:r>
    </w:p>
    <w:p w14:paraId="0103D673" w14:textId="77777777" w:rsidR="003B027F" w:rsidRPr="004D6894" w:rsidRDefault="003B027F" w:rsidP="003B027F">
      <w:pPr>
        <w:pStyle w:val="ListParagraph"/>
        <w:numPr>
          <w:ilvl w:val="1"/>
          <w:numId w:val="114"/>
        </w:numPr>
        <w:spacing w:after="0"/>
        <w:rPr>
          <w:sz w:val="20"/>
          <w:szCs w:val="20"/>
        </w:rPr>
      </w:pPr>
      <w:r w:rsidRPr="004D6894">
        <w:rPr>
          <w:sz w:val="20"/>
          <w:szCs w:val="20"/>
        </w:rPr>
        <w:t xml:space="preserve">Power = broad concept that is applies to both individuals &amp; groups </w:t>
      </w:r>
    </w:p>
    <w:p w14:paraId="0B469A4D" w14:textId="77777777" w:rsidR="003B027F" w:rsidRPr="004D6894" w:rsidRDefault="003B027F" w:rsidP="003B027F">
      <w:pPr>
        <w:rPr>
          <w:rFonts w:ascii="Cambria" w:hAnsi="Cambria"/>
          <w:b/>
          <w:sz w:val="20"/>
          <w:szCs w:val="20"/>
          <w:u w:val="single"/>
        </w:rPr>
      </w:pPr>
      <w:r w:rsidRPr="004D6894">
        <w:rPr>
          <w:rFonts w:ascii="Cambria" w:hAnsi="Cambria"/>
          <w:b/>
          <w:sz w:val="20"/>
          <w:szCs w:val="20"/>
          <w:u w:val="single"/>
        </w:rPr>
        <w:t>The Bases of Individual Power</w:t>
      </w:r>
    </w:p>
    <w:p w14:paraId="2E9A2902" w14:textId="77777777" w:rsidR="003B027F" w:rsidRPr="004D6894" w:rsidRDefault="003B027F" w:rsidP="003B027F">
      <w:pPr>
        <w:pStyle w:val="ListParagraph"/>
        <w:numPr>
          <w:ilvl w:val="0"/>
          <w:numId w:val="113"/>
        </w:numPr>
        <w:spacing w:after="0"/>
        <w:rPr>
          <w:sz w:val="20"/>
          <w:szCs w:val="20"/>
        </w:rPr>
      </w:pPr>
      <w:r w:rsidRPr="004D6894">
        <w:rPr>
          <w:sz w:val="20"/>
          <w:szCs w:val="20"/>
          <w:highlight w:val="cyan"/>
        </w:rPr>
        <w:t>Power can be found in</w:t>
      </w:r>
      <w:r w:rsidRPr="004D6894">
        <w:rPr>
          <w:sz w:val="20"/>
          <w:szCs w:val="20"/>
        </w:rPr>
        <w:t>:</w:t>
      </w:r>
    </w:p>
    <w:p w14:paraId="6B23F712" w14:textId="77777777" w:rsidR="003B027F" w:rsidRPr="004D6894" w:rsidRDefault="003B027F" w:rsidP="003B027F">
      <w:pPr>
        <w:pStyle w:val="ListParagraph"/>
        <w:ind w:left="1440"/>
        <w:rPr>
          <w:sz w:val="20"/>
          <w:szCs w:val="20"/>
        </w:rPr>
      </w:pPr>
      <w:r w:rsidRPr="004D6894">
        <w:rPr>
          <w:sz w:val="20"/>
          <w:szCs w:val="20"/>
        </w:rPr>
        <w:t xml:space="preserve">a) </w:t>
      </w:r>
      <w:r w:rsidRPr="004D6894">
        <w:rPr>
          <w:b/>
          <w:i/>
          <w:color w:val="FF0000"/>
          <w:sz w:val="20"/>
          <w:szCs w:val="20"/>
        </w:rPr>
        <w:t>Position</w:t>
      </w:r>
      <w:r w:rsidRPr="004D6894">
        <w:rPr>
          <w:sz w:val="20"/>
          <w:szCs w:val="20"/>
        </w:rPr>
        <w:t xml:space="preserve"> that you occupy in org </w:t>
      </w:r>
      <w:r w:rsidRPr="004D6894">
        <w:rPr>
          <w:sz w:val="20"/>
          <w:szCs w:val="20"/>
        </w:rPr>
        <w:sym w:font="Wingdings" w:char="F0E0"/>
      </w:r>
      <w:r w:rsidRPr="004D6894">
        <w:rPr>
          <w:sz w:val="20"/>
          <w:szCs w:val="20"/>
        </w:rPr>
        <w:t xml:space="preserve"> legitimate power</w:t>
      </w:r>
    </w:p>
    <w:p w14:paraId="5DCA5EB7" w14:textId="77777777" w:rsidR="003B027F" w:rsidRPr="004D6894" w:rsidRDefault="003B027F" w:rsidP="003B027F">
      <w:pPr>
        <w:pStyle w:val="ListParagraph"/>
        <w:ind w:left="1440"/>
        <w:rPr>
          <w:sz w:val="20"/>
          <w:szCs w:val="20"/>
        </w:rPr>
      </w:pPr>
      <w:r w:rsidRPr="004D6894">
        <w:rPr>
          <w:sz w:val="20"/>
          <w:szCs w:val="20"/>
        </w:rPr>
        <w:t xml:space="preserve">b) </w:t>
      </w:r>
      <w:r w:rsidRPr="004D6894">
        <w:rPr>
          <w:b/>
          <w:i/>
          <w:color w:val="FF0000"/>
          <w:sz w:val="20"/>
          <w:szCs w:val="20"/>
        </w:rPr>
        <w:t>Resources</w:t>
      </w:r>
      <w:r w:rsidRPr="004D6894">
        <w:rPr>
          <w:sz w:val="20"/>
          <w:szCs w:val="20"/>
        </w:rPr>
        <w:t xml:space="preserve"> that you are able to command </w:t>
      </w:r>
      <w:r w:rsidRPr="004D6894">
        <w:rPr>
          <w:sz w:val="20"/>
          <w:szCs w:val="20"/>
        </w:rPr>
        <w:sym w:font="Wingdings" w:char="F0E0"/>
      </w:r>
      <w:r w:rsidRPr="004D6894">
        <w:rPr>
          <w:sz w:val="20"/>
          <w:szCs w:val="20"/>
        </w:rPr>
        <w:t xml:space="preserve"> reward, coercive, referent, expert power </w:t>
      </w:r>
      <w:r w:rsidRPr="004D6894">
        <w:rPr>
          <w:sz w:val="20"/>
          <w:szCs w:val="20"/>
        </w:rPr>
        <w:sym w:font="Wingdings" w:char="F0E0"/>
      </w:r>
      <w:r w:rsidRPr="004D6894">
        <w:rPr>
          <w:sz w:val="20"/>
          <w:szCs w:val="20"/>
        </w:rPr>
        <w:t xml:space="preserve"> if </w:t>
      </w:r>
      <w:proofErr w:type="spellStart"/>
      <w:r w:rsidRPr="004D6894">
        <w:rPr>
          <w:sz w:val="20"/>
          <w:szCs w:val="20"/>
        </w:rPr>
        <w:t>ppl</w:t>
      </w:r>
      <w:proofErr w:type="spellEnd"/>
      <w:r w:rsidRPr="004D6894">
        <w:rPr>
          <w:sz w:val="20"/>
          <w:szCs w:val="20"/>
        </w:rPr>
        <w:t xml:space="preserve"> don’t respect your position or value the resources you command, you will have no power </w:t>
      </w:r>
    </w:p>
    <w:p w14:paraId="37A08DBD" w14:textId="77777777" w:rsidR="003B027F" w:rsidRPr="004D6894" w:rsidRDefault="003B027F" w:rsidP="003B027F">
      <w:pPr>
        <w:rPr>
          <w:rFonts w:ascii="Cambria" w:hAnsi="Cambria"/>
          <w:b/>
          <w:sz w:val="20"/>
          <w:szCs w:val="20"/>
        </w:rPr>
      </w:pPr>
      <w:r w:rsidRPr="004D6894">
        <w:rPr>
          <w:rFonts w:ascii="Cambria" w:hAnsi="Cambria"/>
          <w:b/>
          <w:sz w:val="20"/>
          <w:szCs w:val="20"/>
        </w:rPr>
        <w:t>Legitimate Power</w:t>
      </w:r>
    </w:p>
    <w:p w14:paraId="256A5DC9" w14:textId="77777777" w:rsidR="003B027F" w:rsidRPr="004D6894" w:rsidRDefault="003B027F" w:rsidP="003B027F">
      <w:pPr>
        <w:pStyle w:val="ListParagraph"/>
        <w:numPr>
          <w:ilvl w:val="0"/>
          <w:numId w:val="113"/>
        </w:numPr>
        <w:spacing w:after="0"/>
        <w:rPr>
          <w:sz w:val="20"/>
          <w:szCs w:val="20"/>
        </w:rPr>
      </w:pPr>
      <w:r w:rsidRPr="004D6894">
        <w:rPr>
          <w:sz w:val="20"/>
          <w:szCs w:val="20"/>
          <w:highlight w:val="yellow"/>
        </w:rPr>
        <w:t>Legitimate Power</w:t>
      </w:r>
      <w:r w:rsidRPr="004D6894">
        <w:rPr>
          <w:sz w:val="20"/>
          <w:szCs w:val="20"/>
        </w:rPr>
        <w:t>: power derived from a person’s position or job in an org</w:t>
      </w:r>
    </w:p>
    <w:p w14:paraId="7C9C9E7D" w14:textId="77777777" w:rsidR="003B027F" w:rsidRPr="004D6894" w:rsidRDefault="003B027F" w:rsidP="003B027F">
      <w:pPr>
        <w:pStyle w:val="ListParagraph"/>
        <w:numPr>
          <w:ilvl w:val="1"/>
          <w:numId w:val="113"/>
        </w:numPr>
        <w:spacing w:after="0"/>
        <w:rPr>
          <w:sz w:val="20"/>
          <w:szCs w:val="20"/>
        </w:rPr>
      </w:pPr>
      <w:r w:rsidRPr="004D6894">
        <w:rPr>
          <w:sz w:val="20"/>
          <w:szCs w:val="20"/>
        </w:rPr>
        <w:t>“Authority”</w:t>
      </w:r>
    </w:p>
    <w:p w14:paraId="1F7923A3" w14:textId="77777777" w:rsidR="003B027F" w:rsidRPr="004D6894" w:rsidRDefault="003B027F" w:rsidP="003B027F">
      <w:pPr>
        <w:pStyle w:val="ListParagraph"/>
        <w:numPr>
          <w:ilvl w:val="1"/>
          <w:numId w:val="113"/>
        </w:numPr>
        <w:spacing w:after="0"/>
        <w:rPr>
          <w:sz w:val="20"/>
          <w:szCs w:val="20"/>
        </w:rPr>
      </w:pPr>
      <w:r w:rsidRPr="004D6894">
        <w:rPr>
          <w:sz w:val="20"/>
          <w:szCs w:val="20"/>
        </w:rPr>
        <w:t>As you move up the orgs hierarchy, members possess more and more legitimate power</w:t>
      </w:r>
    </w:p>
    <w:p w14:paraId="0558F25E" w14:textId="77777777" w:rsidR="003B027F" w:rsidRPr="004D6894" w:rsidRDefault="003B027F" w:rsidP="003B027F">
      <w:pPr>
        <w:pStyle w:val="ListParagraph"/>
        <w:numPr>
          <w:ilvl w:val="1"/>
          <w:numId w:val="113"/>
        </w:numPr>
        <w:spacing w:after="0"/>
        <w:rPr>
          <w:sz w:val="20"/>
          <w:szCs w:val="20"/>
        </w:rPr>
      </w:pPr>
      <w:r w:rsidRPr="004D6894">
        <w:rPr>
          <w:sz w:val="20"/>
          <w:szCs w:val="20"/>
        </w:rPr>
        <w:t>Orgs differ in the extent that they emphasize &amp; reinforce legit power</w:t>
      </w:r>
    </w:p>
    <w:p w14:paraId="4056C4EF" w14:textId="77777777" w:rsidR="003B027F" w:rsidRPr="004D6894" w:rsidRDefault="003B027F" w:rsidP="003B027F">
      <w:pPr>
        <w:pStyle w:val="ListParagraph"/>
        <w:numPr>
          <w:ilvl w:val="2"/>
          <w:numId w:val="113"/>
        </w:numPr>
        <w:spacing w:after="0"/>
        <w:rPr>
          <w:sz w:val="20"/>
          <w:szCs w:val="20"/>
        </w:rPr>
      </w:pPr>
      <w:r w:rsidRPr="004D6894">
        <w:rPr>
          <w:sz w:val="20"/>
          <w:szCs w:val="20"/>
        </w:rPr>
        <w:t xml:space="preserve">Ex. military (emphasizes legit power) vs. </w:t>
      </w:r>
      <w:proofErr w:type="spellStart"/>
      <w:r w:rsidRPr="004D6894">
        <w:rPr>
          <w:sz w:val="20"/>
          <w:szCs w:val="20"/>
        </w:rPr>
        <w:t>unis</w:t>
      </w:r>
      <w:proofErr w:type="spellEnd"/>
      <w:r w:rsidRPr="004D6894">
        <w:rPr>
          <w:sz w:val="20"/>
          <w:szCs w:val="20"/>
        </w:rPr>
        <w:t xml:space="preserve"> (downplay legit power)</w:t>
      </w:r>
    </w:p>
    <w:p w14:paraId="5BCDD4EC" w14:textId="77777777" w:rsidR="003B027F" w:rsidRPr="004D6894" w:rsidRDefault="003B027F" w:rsidP="003B027F">
      <w:pPr>
        <w:pStyle w:val="ListParagraph"/>
        <w:numPr>
          <w:ilvl w:val="1"/>
          <w:numId w:val="113"/>
        </w:numPr>
        <w:spacing w:after="0"/>
        <w:rPr>
          <w:sz w:val="20"/>
          <w:szCs w:val="20"/>
        </w:rPr>
      </w:pPr>
      <w:r w:rsidRPr="004D6894">
        <w:rPr>
          <w:sz w:val="20"/>
          <w:szCs w:val="20"/>
        </w:rPr>
        <w:t xml:space="preserve">When legit power works it does so b/c </w:t>
      </w:r>
      <w:proofErr w:type="spellStart"/>
      <w:r w:rsidRPr="004D6894">
        <w:rPr>
          <w:sz w:val="20"/>
          <w:szCs w:val="20"/>
        </w:rPr>
        <w:t>ppl</w:t>
      </w:r>
      <w:proofErr w:type="spellEnd"/>
      <w:r w:rsidRPr="004D6894">
        <w:rPr>
          <w:sz w:val="20"/>
          <w:szCs w:val="20"/>
        </w:rPr>
        <w:t xml:space="preserve"> have been socialized to accept its influence </w:t>
      </w:r>
      <w:r w:rsidRPr="004D6894">
        <w:rPr>
          <w:sz w:val="20"/>
          <w:szCs w:val="20"/>
        </w:rPr>
        <w:sym w:font="Wingdings" w:char="F0E0"/>
      </w:r>
      <w:r w:rsidRPr="004D6894">
        <w:rPr>
          <w:sz w:val="20"/>
          <w:szCs w:val="20"/>
        </w:rPr>
        <w:t xml:space="preserve"> experience with parents, teachers, police cause </w:t>
      </w:r>
      <w:proofErr w:type="spellStart"/>
      <w:r w:rsidRPr="004D6894">
        <w:rPr>
          <w:sz w:val="20"/>
          <w:szCs w:val="20"/>
        </w:rPr>
        <w:t>ppl</w:t>
      </w:r>
      <w:proofErr w:type="spellEnd"/>
      <w:r w:rsidRPr="004D6894">
        <w:rPr>
          <w:sz w:val="20"/>
          <w:szCs w:val="20"/>
        </w:rPr>
        <w:t xml:space="preserve"> to enter orgs with a degree of readiness to submit to legit power</w:t>
      </w:r>
    </w:p>
    <w:p w14:paraId="026E423F" w14:textId="77777777" w:rsidR="003B027F" w:rsidRPr="004D6894" w:rsidRDefault="003B027F" w:rsidP="003B027F">
      <w:pPr>
        <w:rPr>
          <w:rFonts w:ascii="Cambria" w:hAnsi="Cambria"/>
          <w:b/>
          <w:sz w:val="20"/>
          <w:szCs w:val="20"/>
        </w:rPr>
      </w:pPr>
      <w:r w:rsidRPr="004D6894">
        <w:rPr>
          <w:rFonts w:ascii="Cambria" w:hAnsi="Cambria"/>
          <w:b/>
          <w:sz w:val="20"/>
          <w:szCs w:val="20"/>
        </w:rPr>
        <w:t>Reward Power</w:t>
      </w:r>
    </w:p>
    <w:p w14:paraId="5AF01C90" w14:textId="77777777" w:rsidR="003B027F" w:rsidRPr="004D6894" w:rsidRDefault="003B027F" w:rsidP="003B027F">
      <w:pPr>
        <w:pStyle w:val="ListParagraph"/>
        <w:numPr>
          <w:ilvl w:val="0"/>
          <w:numId w:val="113"/>
        </w:numPr>
        <w:spacing w:after="0"/>
        <w:rPr>
          <w:sz w:val="20"/>
          <w:szCs w:val="20"/>
        </w:rPr>
      </w:pPr>
      <w:r w:rsidRPr="004D6894">
        <w:rPr>
          <w:sz w:val="20"/>
          <w:szCs w:val="20"/>
          <w:highlight w:val="yellow"/>
        </w:rPr>
        <w:t>Reward Power</w:t>
      </w:r>
      <w:r w:rsidRPr="004D6894">
        <w:rPr>
          <w:sz w:val="20"/>
          <w:szCs w:val="20"/>
        </w:rPr>
        <w:t>: power derived from the ability to provide positive outcomes &amp; prevent negative outcomes</w:t>
      </w:r>
    </w:p>
    <w:p w14:paraId="4884AA90" w14:textId="77777777" w:rsidR="003B027F" w:rsidRPr="004D6894" w:rsidRDefault="003B027F" w:rsidP="003B027F">
      <w:pPr>
        <w:pStyle w:val="ListParagraph"/>
        <w:numPr>
          <w:ilvl w:val="1"/>
          <w:numId w:val="113"/>
        </w:numPr>
        <w:spacing w:after="0"/>
        <w:rPr>
          <w:sz w:val="20"/>
          <w:szCs w:val="20"/>
        </w:rPr>
      </w:pPr>
      <w:r w:rsidRPr="004D6894">
        <w:rPr>
          <w:sz w:val="20"/>
          <w:szCs w:val="20"/>
        </w:rPr>
        <w:t xml:space="preserve">Corresponds to positive reinforcement </w:t>
      </w:r>
    </w:p>
    <w:p w14:paraId="24903686" w14:textId="77777777" w:rsidR="003B027F" w:rsidRPr="004D6894" w:rsidRDefault="003B027F" w:rsidP="003B027F">
      <w:pPr>
        <w:pStyle w:val="ListParagraph"/>
        <w:numPr>
          <w:ilvl w:val="1"/>
          <w:numId w:val="113"/>
        </w:numPr>
        <w:spacing w:after="0"/>
        <w:rPr>
          <w:sz w:val="20"/>
          <w:szCs w:val="20"/>
        </w:rPr>
      </w:pPr>
      <w:r w:rsidRPr="004D6894">
        <w:rPr>
          <w:sz w:val="20"/>
          <w:szCs w:val="20"/>
        </w:rPr>
        <w:t>Reward power backs up legitimate power</w:t>
      </w:r>
    </w:p>
    <w:p w14:paraId="4B886ED9" w14:textId="77777777" w:rsidR="003B027F" w:rsidRPr="004D6894" w:rsidRDefault="003B027F" w:rsidP="003B027F">
      <w:pPr>
        <w:pStyle w:val="ListParagraph"/>
        <w:numPr>
          <w:ilvl w:val="1"/>
          <w:numId w:val="113"/>
        </w:numPr>
        <w:spacing w:after="0"/>
        <w:rPr>
          <w:sz w:val="20"/>
          <w:szCs w:val="20"/>
        </w:rPr>
      </w:pPr>
      <w:r w:rsidRPr="004D6894">
        <w:rPr>
          <w:sz w:val="20"/>
          <w:szCs w:val="20"/>
        </w:rPr>
        <w:t xml:space="preserve">Managers can give raises, do performance </w:t>
      </w:r>
      <w:proofErr w:type="spellStart"/>
      <w:r w:rsidRPr="004D6894">
        <w:rPr>
          <w:sz w:val="20"/>
          <w:szCs w:val="20"/>
        </w:rPr>
        <w:t>evals</w:t>
      </w:r>
      <w:proofErr w:type="spellEnd"/>
      <w:r w:rsidRPr="004D6894">
        <w:rPr>
          <w:sz w:val="20"/>
          <w:szCs w:val="20"/>
        </w:rPr>
        <w:t xml:space="preserve">, and assign tasks to </w:t>
      </w:r>
      <w:proofErr w:type="spellStart"/>
      <w:r w:rsidRPr="004D6894">
        <w:rPr>
          <w:sz w:val="20"/>
          <w:szCs w:val="20"/>
        </w:rPr>
        <w:t>ees</w:t>
      </w:r>
      <w:proofErr w:type="spellEnd"/>
    </w:p>
    <w:p w14:paraId="4C114F33" w14:textId="77777777" w:rsidR="003B027F" w:rsidRPr="004D6894" w:rsidRDefault="003B027F" w:rsidP="003B027F">
      <w:pPr>
        <w:pStyle w:val="ListParagraph"/>
        <w:numPr>
          <w:ilvl w:val="1"/>
          <w:numId w:val="113"/>
        </w:numPr>
        <w:spacing w:after="0"/>
        <w:rPr>
          <w:sz w:val="20"/>
          <w:szCs w:val="20"/>
        </w:rPr>
      </w:pPr>
      <w:r w:rsidRPr="004D6894">
        <w:rPr>
          <w:sz w:val="20"/>
          <w:szCs w:val="20"/>
        </w:rPr>
        <w:t xml:space="preserve">But ANY org member can attempt to exert influence over others with praise, compliments, flattery </w:t>
      </w:r>
      <w:r w:rsidRPr="004D6894">
        <w:rPr>
          <w:sz w:val="20"/>
          <w:szCs w:val="20"/>
        </w:rPr>
        <w:sym w:font="Wingdings" w:char="F0E0"/>
      </w:r>
      <w:r w:rsidRPr="004D6894">
        <w:rPr>
          <w:sz w:val="20"/>
          <w:szCs w:val="20"/>
        </w:rPr>
        <w:t xml:space="preserve"> constitute rewards </w:t>
      </w:r>
    </w:p>
    <w:p w14:paraId="4F184599" w14:textId="77777777" w:rsidR="003B027F" w:rsidRPr="004D6894" w:rsidRDefault="003B027F" w:rsidP="003B027F">
      <w:pPr>
        <w:rPr>
          <w:rFonts w:ascii="Cambria" w:hAnsi="Cambria"/>
          <w:b/>
          <w:sz w:val="20"/>
          <w:szCs w:val="20"/>
        </w:rPr>
      </w:pPr>
      <w:r w:rsidRPr="004D6894">
        <w:rPr>
          <w:rFonts w:ascii="Cambria" w:hAnsi="Cambria"/>
          <w:b/>
          <w:sz w:val="20"/>
          <w:szCs w:val="20"/>
        </w:rPr>
        <w:t>Coercive Power</w:t>
      </w:r>
    </w:p>
    <w:p w14:paraId="7132D1E6" w14:textId="77777777" w:rsidR="003B027F" w:rsidRPr="004D6894" w:rsidRDefault="003B027F" w:rsidP="003B027F">
      <w:pPr>
        <w:pStyle w:val="ListParagraph"/>
        <w:numPr>
          <w:ilvl w:val="0"/>
          <w:numId w:val="113"/>
        </w:numPr>
        <w:spacing w:after="0"/>
        <w:rPr>
          <w:sz w:val="20"/>
          <w:szCs w:val="20"/>
        </w:rPr>
      </w:pPr>
      <w:r w:rsidRPr="004D6894">
        <w:rPr>
          <w:sz w:val="20"/>
          <w:szCs w:val="20"/>
          <w:highlight w:val="yellow"/>
        </w:rPr>
        <w:t>Coercive Power</w:t>
      </w:r>
      <w:r w:rsidRPr="004D6894">
        <w:rPr>
          <w:sz w:val="20"/>
          <w:szCs w:val="20"/>
        </w:rPr>
        <w:t>: power derived from the use of punishment and threat</w:t>
      </w:r>
    </w:p>
    <w:p w14:paraId="45AB6428" w14:textId="77777777" w:rsidR="003B027F" w:rsidRPr="004D6894" w:rsidRDefault="003B027F" w:rsidP="003B027F">
      <w:pPr>
        <w:pStyle w:val="ListParagraph"/>
        <w:numPr>
          <w:ilvl w:val="1"/>
          <w:numId w:val="113"/>
        </w:numPr>
        <w:spacing w:after="0"/>
        <w:rPr>
          <w:sz w:val="20"/>
          <w:szCs w:val="20"/>
        </w:rPr>
      </w:pPr>
      <w:r w:rsidRPr="004D6894">
        <w:rPr>
          <w:sz w:val="20"/>
          <w:szCs w:val="20"/>
        </w:rPr>
        <w:t>Like reward power, it is a support for legitimate power</w:t>
      </w:r>
    </w:p>
    <w:p w14:paraId="5B2E3942" w14:textId="77777777" w:rsidR="003B027F" w:rsidRPr="004D6894" w:rsidRDefault="003B027F" w:rsidP="003B027F">
      <w:pPr>
        <w:pStyle w:val="ListParagraph"/>
        <w:numPr>
          <w:ilvl w:val="1"/>
          <w:numId w:val="113"/>
        </w:numPr>
        <w:spacing w:after="0"/>
        <w:rPr>
          <w:sz w:val="20"/>
          <w:szCs w:val="20"/>
        </w:rPr>
      </w:pPr>
      <w:r w:rsidRPr="004D6894">
        <w:rPr>
          <w:sz w:val="20"/>
          <w:szCs w:val="20"/>
        </w:rPr>
        <w:t>Coercive power isn’t perfectly correlated with legitimate power b/c lower level org members can also apply their share of coercion</w:t>
      </w:r>
    </w:p>
    <w:p w14:paraId="175773F1" w14:textId="77777777" w:rsidR="003B027F" w:rsidRPr="004D6894" w:rsidRDefault="003B027F" w:rsidP="003B027F">
      <w:pPr>
        <w:pStyle w:val="ListParagraph"/>
        <w:numPr>
          <w:ilvl w:val="1"/>
          <w:numId w:val="113"/>
        </w:numPr>
        <w:spacing w:after="0"/>
        <w:rPr>
          <w:sz w:val="20"/>
          <w:szCs w:val="20"/>
        </w:rPr>
      </w:pPr>
      <w:r w:rsidRPr="004D6894">
        <w:rPr>
          <w:sz w:val="20"/>
          <w:szCs w:val="20"/>
        </w:rPr>
        <w:t xml:space="preserve">The use of punishment to control </w:t>
      </w:r>
      <w:proofErr w:type="spellStart"/>
      <w:r w:rsidRPr="004D6894">
        <w:rPr>
          <w:sz w:val="20"/>
          <w:szCs w:val="20"/>
        </w:rPr>
        <w:t>beh</w:t>
      </w:r>
      <w:proofErr w:type="spellEnd"/>
      <w:r w:rsidRPr="004D6894">
        <w:rPr>
          <w:sz w:val="20"/>
          <w:szCs w:val="20"/>
        </w:rPr>
        <w:t xml:space="preserve"> is very problematic b/c of emotional side effects </w:t>
      </w:r>
      <w:r w:rsidRPr="004D6894">
        <w:rPr>
          <w:sz w:val="20"/>
          <w:szCs w:val="20"/>
        </w:rPr>
        <w:sym w:font="Wingdings" w:char="F0E0"/>
      </w:r>
      <w:r w:rsidRPr="004D6894">
        <w:rPr>
          <w:sz w:val="20"/>
          <w:szCs w:val="20"/>
        </w:rPr>
        <w:t xml:space="preserve"> managers who use it can provoke </w:t>
      </w:r>
      <w:proofErr w:type="spellStart"/>
      <w:r w:rsidRPr="004D6894">
        <w:rPr>
          <w:sz w:val="20"/>
          <w:szCs w:val="20"/>
        </w:rPr>
        <w:t>ee</w:t>
      </w:r>
      <w:proofErr w:type="spellEnd"/>
      <w:r w:rsidRPr="004D6894">
        <w:rPr>
          <w:sz w:val="20"/>
          <w:szCs w:val="20"/>
        </w:rPr>
        <w:t xml:space="preserve"> resistance</w:t>
      </w:r>
    </w:p>
    <w:p w14:paraId="1107ABA9" w14:textId="77777777" w:rsidR="003B027F" w:rsidRPr="004D6894" w:rsidRDefault="003B027F" w:rsidP="003B027F">
      <w:pPr>
        <w:rPr>
          <w:rFonts w:ascii="Cambria" w:hAnsi="Cambria"/>
          <w:b/>
          <w:sz w:val="20"/>
          <w:szCs w:val="20"/>
        </w:rPr>
      </w:pPr>
      <w:r w:rsidRPr="004D6894">
        <w:rPr>
          <w:rFonts w:ascii="Cambria" w:hAnsi="Cambria"/>
          <w:b/>
          <w:sz w:val="20"/>
          <w:szCs w:val="20"/>
        </w:rPr>
        <w:t>Referent Power</w:t>
      </w:r>
    </w:p>
    <w:p w14:paraId="6E513454" w14:textId="77777777" w:rsidR="003B027F" w:rsidRPr="004D6894" w:rsidRDefault="003B027F" w:rsidP="003B027F">
      <w:pPr>
        <w:pStyle w:val="ListParagraph"/>
        <w:numPr>
          <w:ilvl w:val="0"/>
          <w:numId w:val="113"/>
        </w:numPr>
        <w:spacing w:after="0"/>
        <w:rPr>
          <w:sz w:val="20"/>
          <w:szCs w:val="20"/>
        </w:rPr>
      </w:pPr>
      <w:r w:rsidRPr="004D6894">
        <w:rPr>
          <w:sz w:val="20"/>
          <w:szCs w:val="20"/>
          <w:highlight w:val="yellow"/>
        </w:rPr>
        <w:t>Referent Power</w:t>
      </w:r>
      <w:r w:rsidRPr="004D6894">
        <w:rPr>
          <w:sz w:val="20"/>
          <w:szCs w:val="20"/>
        </w:rPr>
        <w:t>: power derived from being well liked by others</w:t>
      </w:r>
    </w:p>
    <w:p w14:paraId="3C5174B9" w14:textId="77777777" w:rsidR="003B027F" w:rsidRPr="004D6894" w:rsidRDefault="003B027F" w:rsidP="003B027F">
      <w:pPr>
        <w:pStyle w:val="ListParagraph"/>
        <w:numPr>
          <w:ilvl w:val="1"/>
          <w:numId w:val="113"/>
        </w:numPr>
        <w:spacing w:after="0"/>
        <w:rPr>
          <w:sz w:val="20"/>
          <w:szCs w:val="20"/>
        </w:rPr>
      </w:pPr>
      <w:r w:rsidRPr="004D6894">
        <w:rPr>
          <w:sz w:val="20"/>
          <w:szCs w:val="20"/>
        </w:rPr>
        <w:t>Rare to hold a POV that’s diff from that of someone we like</w:t>
      </w:r>
    </w:p>
    <w:p w14:paraId="1BF7C0F0" w14:textId="77777777" w:rsidR="003B027F" w:rsidRPr="004D6894" w:rsidRDefault="003B027F" w:rsidP="003B027F">
      <w:pPr>
        <w:pStyle w:val="ListParagraph"/>
        <w:numPr>
          <w:ilvl w:val="1"/>
          <w:numId w:val="113"/>
        </w:numPr>
        <w:spacing w:after="0"/>
        <w:rPr>
          <w:sz w:val="20"/>
          <w:szCs w:val="20"/>
        </w:rPr>
      </w:pPr>
      <w:r w:rsidRPr="004D6894">
        <w:rPr>
          <w:sz w:val="20"/>
          <w:szCs w:val="20"/>
          <w:highlight w:val="cyan"/>
        </w:rPr>
        <w:t>Especially potent for 2 reasons</w:t>
      </w:r>
      <w:r w:rsidRPr="004D6894">
        <w:rPr>
          <w:sz w:val="20"/>
          <w:szCs w:val="20"/>
        </w:rPr>
        <w:t xml:space="preserve">: </w:t>
      </w:r>
    </w:p>
    <w:p w14:paraId="0AB187F7" w14:textId="77777777" w:rsidR="003B027F" w:rsidRPr="004D6894" w:rsidRDefault="003B027F" w:rsidP="003B027F">
      <w:pPr>
        <w:pStyle w:val="ListParagraph"/>
        <w:numPr>
          <w:ilvl w:val="2"/>
          <w:numId w:val="133"/>
        </w:numPr>
        <w:spacing w:after="0"/>
        <w:rPr>
          <w:sz w:val="20"/>
          <w:szCs w:val="20"/>
        </w:rPr>
      </w:pPr>
      <w:r w:rsidRPr="004D6894">
        <w:rPr>
          <w:sz w:val="20"/>
          <w:szCs w:val="20"/>
        </w:rPr>
        <w:t xml:space="preserve">It stems from </w:t>
      </w:r>
      <w:r w:rsidRPr="004D6894">
        <w:rPr>
          <w:b/>
          <w:i/>
          <w:color w:val="FF0000"/>
          <w:sz w:val="20"/>
          <w:szCs w:val="20"/>
        </w:rPr>
        <w:t>identification</w:t>
      </w:r>
      <w:r w:rsidRPr="004D6894">
        <w:rPr>
          <w:sz w:val="20"/>
          <w:szCs w:val="20"/>
        </w:rPr>
        <w:t xml:space="preserve"> with the power holder </w:t>
      </w:r>
      <w:r w:rsidRPr="004D6894">
        <w:rPr>
          <w:sz w:val="20"/>
          <w:szCs w:val="20"/>
        </w:rPr>
        <w:sym w:font="Wingdings" w:char="F0E0"/>
      </w:r>
      <w:r w:rsidRPr="004D6894">
        <w:rPr>
          <w:sz w:val="20"/>
          <w:szCs w:val="20"/>
        </w:rPr>
        <w:t xml:space="preserve"> it represents a truer/deeper base of power than reward/coercion, which may stimulate mere compliance to achieve rewards/avoid punishment</w:t>
      </w:r>
    </w:p>
    <w:p w14:paraId="57B9BADD" w14:textId="77777777" w:rsidR="003B027F" w:rsidRPr="004D6894" w:rsidRDefault="003B027F" w:rsidP="003B027F">
      <w:pPr>
        <w:pStyle w:val="ListParagraph"/>
        <w:numPr>
          <w:ilvl w:val="2"/>
          <w:numId w:val="133"/>
        </w:numPr>
        <w:spacing w:after="0"/>
        <w:rPr>
          <w:sz w:val="20"/>
          <w:szCs w:val="20"/>
        </w:rPr>
      </w:pPr>
      <w:r w:rsidRPr="004D6894">
        <w:rPr>
          <w:b/>
          <w:i/>
          <w:color w:val="FF0000"/>
          <w:sz w:val="20"/>
          <w:szCs w:val="20"/>
        </w:rPr>
        <w:t>Anyone</w:t>
      </w:r>
      <w:r w:rsidRPr="004D6894">
        <w:rPr>
          <w:sz w:val="20"/>
          <w:szCs w:val="20"/>
        </w:rPr>
        <w:t xml:space="preserve"> in the org may be well liked, irrespective of his/her other bases of power </w:t>
      </w:r>
      <w:r w:rsidRPr="004D6894">
        <w:rPr>
          <w:sz w:val="20"/>
          <w:szCs w:val="20"/>
        </w:rPr>
        <w:sym w:font="Wingdings" w:char="F0E0"/>
      </w:r>
      <w:r w:rsidRPr="004D6894">
        <w:rPr>
          <w:sz w:val="20"/>
          <w:szCs w:val="20"/>
        </w:rPr>
        <w:t xml:space="preserve"> referent power = available to anyone </w:t>
      </w:r>
    </w:p>
    <w:p w14:paraId="0B42899A" w14:textId="77777777" w:rsidR="003B027F" w:rsidRPr="004D6894" w:rsidRDefault="003B027F" w:rsidP="003B027F">
      <w:pPr>
        <w:pStyle w:val="ListParagraph"/>
        <w:numPr>
          <w:ilvl w:val="1"/>
          <w:numId w:val="113"/>
        </w:numPr>
        <w:spacing w:after="0"/>
        <w:rPr>
          <w:sz w:val="20"/>
          <w:szCs w:val="20"/>
        </w:rPr>
      </w:pPr>
      <w:r w:rsidRPr="004D6894">
        <w:rPr>
          <w:sz w:val="20"/>
          <w:szCs w:val="20"/>
        </w:rPr>
        <w:t xml:space="preserve">Friendly interpersonal relations allow influence to extend across the org </w:t>
      </w:r>
      <w:r w:rsidRPr="004D6894">
        <w:rPr>
          <w:sz w:val="20"/>
          <w:szCs w:val="20"/>
        </w:rPr>
        <w:sym w:font="Wingdings" w:char="F0E0"/>
      </w:r>
      <w:r w:rsidRPr="004D6894">
        <w:rPr>
          <w:sz w:val="20"/>
          <w:szCs w:val="20"/>
        </w:rPr>
        <w:t xml:space="preserve"> a production engineer who becomes friendly with his design engineer can ask him for a favour </w:t>
      </w:r>
    </w:p>
    <w:p w14:paraId="12A5A035" w14:textId="77777777" w:rsidR="003B027F" w:rsidRPr="004D6894" w:rsidRDefault="003B027F" w:rsidP="003B027F">
      <w:pPr>
        <w:rPr>
          <w:rFonts w:ascii="Cambria" w:hAnsi="Cambria"/>
          <w:b/>
          <w:sz w:val="20"/>
          <w:szCs w:val="20"/>
        </w:rPr>
      </w:pPr>
      <w:r w:rsidRPr="004D6894">
        <w:rPr>
          <w:rFonts w:ascii="Cambria" w:hAnsi="Cambria"/>
          <w:b/>
          <w:sz w:val="20"/>
          <w:szCs w:val="20"/>
        </w:rPr>
        <w:t>Expert Power</w:t>
      </w:r>
    </w:p>
    <w:p w14:paraId="76FFBAC3" w14:textId="77777777" w:rsidR="003B027F" w:rsidRPr="004D6894" w:rsidRDefault="003B027F" w:rsidP="003B027F">
      <w:pPr>
        <w:pStyle w:val="ListParagraph"/>
        <w:numPr>
          <w:ilvl w:val="0"/>
          <w:numId w:val="113"/>
        </w:numPr>
        <w:spacing w:after="0"/>
        <w:rPr>
          <w:sz w:val="20"/>
          <w:szCs w:val="20"/>
        </w:rPr>
      </w:pPr>
      <w:r w:rsidRPr="004D6894">
        <w:rPr>
          <w:sz w:val="20"/>
          <w:szCs w:val="20"/>
          <w:highlight w:val="yellow"/>
        </w:rPr>
        <w:t>Expert Power</w:t>
      </w:r>
      <w:r w:rsidRPr="004D6894">
        <w:rPr>
          <w:sz w:val="20"/>
          <w:szCs w:val="20"/>
        </w:rPr>
        <w:t>: power derived from having special info or expertise that is valued by an org</w:t>
      </w:r>
    </w:p>
    <w:p w14:paraId="4BACBCCE" w14:textId="77777777" w:rsidR="003B027F" w:rsidRPr="004D6894" w:rsidRDefault="003B027F" w:rsidP="003B027F">
      <w:pPr>
        <w:pStyle w:val="ListParagraph"/>
        <w:numPr>
          <w:ilvl w:val="1"/>
          <w:numId w:val="113"/>
        </w:numPr>
        <w:spacing w:after="0"/>
        <w:rPr>
          <w:sz w:val="20"/>
          <w:szCs w:val="20"/>
        </w:rPr>
      </w:pPr>
      <w:r w:rsidRPr="004D6894">
        <w:rPr>
          <w:sz w:val="20"/>
          <w:szCs w:val="20"/>
        </w:rPr>
        <w:t xml:space="preserve">Expert power corresponds to difficulty of replacement </w:t>
      </w:r>
      <w:r w:rsidRPr="004D6894">
        <w:rPr>
          <w:sz w:val="20"/>
          <w:szCs w:val="20"/>
        </w:rPr>
        <w:sym w:font="Wingdings" w:char="F0E0"/>
      </w:r>
      <w:r w:rsidRPr="004D6894">
        <w:rPr>
          <w:sz w:val="20"/>
          <w:szCs w:val="20"/>
        </w:rPr>
        <w:t xml:space="preserve"> if </w:t>
      </w:r>
      <w:proofErr w:type="spellStart"/>
      <w:r w:rsidRPr="004D6894">
        <w:rPr>
          <w:sz w:val="20"/>
          <w:szCs w:val="20"/>
        </w:rPr>
        <w:t>ppl</w:t>
      </w:r>
      <w:proofErr w:type="spellEnd"/>
      <w:r w:rsidRPr="004D6894">
        <w:rPr>
          <w:sz w:val="20"/>
          <w:szCs w:val="20"/>
        </w:rPr>
        <w:t xml:space="preserve"> possess unique skills we are influenced by them</w:t>
      </w:r>
    </w:p>
    <w:p w14:paraId="3CD40F51" w14:textId="77777777" w:rsidR="003B027F" w:rsidRPr="004D6894" w:rsidRDefault="003B027F" w:rsidP="003B027F">
      <w:pPr>
        <w:pStyle w:val="ListParagraph"/>
        <w:numPr>
          <w:ilvl w:val="1"/>
          <w:numId w:val="113"/>
        </w:numPr>
        <w:spacing w:after="0"/>
        <w:rPr>
          <w:sz w:val="20"/>
          <w:szCs w:val="20"/>
        </w:rPr>
      </w:pPr>
      <w:r w:rsidRPr="004D6894">
        <w:rPr>
          <w:sz w:val="20"/>
          <w:szCs w:val="20"/>
        </w:rPr>
        <w:t xml:space="preserve">Most fascinating aspect of expert power occurs when lower-level org members accrue it </w:t>
      </w:r>
      <w:r w:rsidRPr="004D6894">
        <w:rPr>
          <w:sz w:val="20"/>
          <w:szCs w:val="20"/>
        </w:rPr>
        <w:sym w:font="Wingdings" w:char="F0E0"/>
      </w:r>
      <w:r w:rsidRPr="004D6894">
        <w:rPr>
          <w:sz w:val="20"/>
          <w:szCs w:val="20"/>
        </w:rPr>
        <w:t xml:space="preserve"> secretaries working their way up</w:t>
      </w:r>
    </w:p>
    <w:p w14:paraId="2E5C6028" w14:textId="77777777" w:rsidR="003B027F" w:rsidRPr="004D6894" w:rsidRDefault="003B027F" w:rsidP="003B027F">
      <w:pPr>
        <w:pStyle w:val="ListParagraph"/>
        <w:numPr>
          <w:ilvl w:val="1"/>
          <w:numId w:val="113"/>
        </w:numPr>
        <w:spacing w:after="0"/>
        <w:rPr>
          <w:sz w:val="20"/>
          <w:szCs w:val="20"/>
        </w:rPr>
      </w:pPr>
      <w:r w:rsidRPr="004D6894">
        <w:rPr>
          <w:sz w:val="20"/>
          <w:szCs w:val="20"/>
        </w:rPr>
        <w:t xml:space="preserve">EXPERT POWER = most consistently associated with </w:t>
      </w:r>
      <w:proofErr w:type="spellStart"/>
      <w:r w:rsidRPr="004D6894">
        <w:rPr>
          <w:sz w:val="20"/>
          <w:szCs w:val="20"/>
        </w:rPr>
        <w:t>ee</w:t>
      </w:r>
      <w:proofErr w:type="spellEnd"/>
      <w:r w:rsidRPr="004D6894">
        <w:rPr>
          <w:sz w:val="20"/>
          <w:szCs w:val="20"/>
        </w:rPr>
        <w:t xml:space="preserve"> effectiveness </w:t>
      </w:r>
    </w:p>
    <w:p w14:paraId="28E1AE2F" w14:textId="77777777" w:rsidR="003B027F" w:rsidRPr="004D6894" w:rsidRDefault="003B027F" w:rsidP="003B027F">
      <w:pPr>
        <w:pStyle w:val="ListParagraph"/>
        <w:numPr>
          <w:ilvl w:val="1"/>
          <w:numId w:val="113"/>
        </w:numPr>
        <w:spacing w:after="0"/>
        <w:rPr>
          <w:sz w:val="20"/>
          <w:szCs w:val="20"/>
        </w:rPr>
      </w:pPr>
      <w:r w:rsidRPr="004D6894">
        <w:rPr>
          <w:b/>
          <w:sz w:val="20"/>
          <w:szCs w:val="20"/>
        </w:rPr>
        <w:t xml:space="preserve">FINDINGS: </w:t>
      </w:r>
      <w:proofErr w:type="spellStart"/>
      <w:r w:rsidRPr="004D6894">
        <w:rPr>
          <w:sz w:val="20"/>
          <w:szCs w:val="20"/>
        </w:rPr>
        <w:t>ees</w:t>
      </w:r>
      <w:proofErr w:type="spellEnd"/>
      <w:r w:rsidRPr="004D6894">
        <w:rPr>
          <w:sz w:val="20"/>
          <w:szCs w:val="20"/>
        </w:rPr>
        <w:t xml:space="preserve"> perceive women managers as more likely than men to be high in expert power</w:t>
      </w:r>
      <w:r w:rsidRPr="004D6894">
        <w:rPr>
          <w:b/>
          <w:sz w:val="20"/>
          <w:szCs w:val="20"/>
        </w:rPr>
        <w:t xml:space="preserve"> </w:t>
      </w:r>
    </w:p>
    <w:p w14:paraId="74E3F7C5" w14:textId="77777777" w:rsidR="003B027F" w:rsidRPr="004D6894" w:rsidRDefault="003B027F" w:rsidP="003B027F">
      <w:pPr>
        <w:pStyle w:val="ListParagraph"/>
        <w:numPr>
          <w:ilvl w:val="0"/>
          <w:numId w:val="113"/>
        </w:numPr>
        <w:spacing w:after="0"/>
        <w:rPr>
          <w:sz w:val="20"/>
          <w:szCs w:val="20"/>
        </w:rPr>
      </w:pPr>
      <w:r w:rsidRPr="004D6894">
        <w:rPr>
          <w:b/>
          <w:sz w:val="20"/>
          <w:szCs w:val="20"/>
        </w:rPr>
        <w:t>FINDINGS</w:t>
      </w:r>
      <w:r w:rsidRPr="004D6894">
        <w:rPr>
          <w:sz w:val="20"/>
          <w:szCs w:val="20"/>
        </w:rPr>
        <w:t>:</w:t>
      </w:r>
    </w:p>
    <w:p w14:paraId="68A53155" w14:textId="77777777" w:rsidR="003B027F" w:rsidRPr="004D6894" w:rsidRDefault="003B027F" w:rsidP="003B027F">
      <w:pPr>
        <w:pStyle w:val="ListParagraph"/>
        <w:numPr>
          <w:ilvl w:val="1"/>
          <w:numId w:val="113"/>
        </w:numPr>
        <w:spacing w:after="0"/>
        <w:rPr>
          <w:sz w:val="20"/>
          <w:szCs w:val="20"/>
        </w:rPr>
      </w:pPr>
      <w:r w:rsidRPr="004D6894">
        <w:rPr>
          <w:sz w:val="20"/>
          <w:szCs w:val="20"/>
        </w:rPr>
        <w:t xml:space="preserve">Coercive = </w:t>
      </w:r>
      <w:r w:rsidRPr="004D6894">
        <w:rPr>
          <w:b/>
          <w:sz w:val="20"/>
          <w:szCs w:val="20"/>
        </w:rPr>
        <w:t xml:space="preserve">RESISTANCE </w:t>
      </w:r>
      <w:r w:rsidRPr="004D6894">
        <w:rPr>
          <w:sz w:val="20"/>
          <w:szCs w:val="20"/>
        </w:rPr>
        <w:t>(lack of cooperation)</w:t>
      </w:r>
    </w:p>
    <w:p w14:paraId="246271F5" w14:textId="77777777" w:rsidR="003B027F" w:rsidRPr="004D6894" w:rsidRDefault="003B027F" w:rsidP="003B027F">
      <w:pPr>
        <w:pStyle w:val="ListParagraph"/>
        <w:numPr>
          <w:ilvl w:val="1"/>
          <w:numId w:val="113"/>
        </w:numPr>
        <w:spacing w:after="0"/>
        <w:rPr>
          <w:sz w:val="20"/>
          <w:szCs w:val="20"/>
        </w:rPr>
      </w:pPr>
      <w:r w:rsidRPr="004D6894">
        <w:rPr>
          <w:sz w:val="20"/>
          <w:szCs w:val="20"/>
        </w:rPr>
        <w:t xml:space="preserve">Legit + reward = </w:t>
      </w:r>
      <w:r w:rsidRPr="004D6894">
        <w:rPr>
          <w:b/>
          <w:sz w:val="20"/>
          <w:szCs w:val="20"/>
        </w:rPr>
        <w:t>COMPLIANCE</w:t>
      </w:r>
    </w:p>
    <w:p w14:paraId="6FBA82F1" w14:textId="77777777" w:rsidR="003B027F" w:rsidRPr="004D6894" w:rsidRDefault="003B027F" w:rsidP="003B027F">
      <w:pPr>
        <w:pStyle w:val="ListParagraph"/>
        <w:numPr>
          <w:ilvl w:val="1"/>
          <w:numId w:val="113"/>
        </w:numPr>
        <w:spacing w:after="0"/>
        <w:rPr>
          <w:sz w:val="20"/>
          <w:szCs w:val="20"/>
        </w:rPr>
      </w:pPr>
      <w:r w:rsidRPr="004D6894">
        <w:rPr>
          <w:sz w:val="20"/>
          <w:szCs w:val="20"/>
        </w:rPr>
        <w:t xml:space="preserve">Referent + expert = </w:t>
      </w:r>
      <w:r w:rsidRPr="004D6894">
        <w:rPr>
          <w:b/>
          <w:sz w:val="20"/>
          <w:szCs w:val="20"/>
        </w:rPr>
        <w:t xml:space="preserve">COMMITMENT </w:t>
      </w:r>
    </w:p>
    <w:p w14:paraId="613E4791" w14:textId="77777777" w:rsidR="003B027F" w:rsidRPr="004D6894" w:rsidRDefault="003B027F" w:rsidP="003B027F">
      <w:pPr>
        <w:rPr>
          <w:rFonts w:ascii="Cambria" w:hAnsi="Cambria"/>
          <w:b/>
          <w:sz w:val="20"/>
          <w:szCs w:val="20"/>
          <w:u w:val="single"/>
        </w:rPr>
      </w:pPr>
      <w:r w:rsidRPr="004D6894">
        <w:rPr>
          <w:rFonts w:ascii="Cambria" w:hAnsi="Cambria"/>
          <w:b/>
          <w:sz w:val="20"/>
          <w:szCs w:val="20"/>
          <w:u w:val="single"/>
        </w:rPr>
        <w:t>How Do People Obtain Power?</w:t>
      </w:r>
    </w:p>
    <w:p w14:paraId="2D4C74CC" w14:textId="77777777" w:rsidR="003B027F" w:rsidRPr="004D6894" w:rsidRDefault="003B027F" w:rsidP="003B027F">
      <w:pPr>
        <w:rPr>
          <w:rFonts w:ascii="Cambria" w:hAnsi="Cambria"/>
          <w:color w:val="FF0000"/>
          <w:sz w:val="20"/>
          <w:szCs w:val="20"/>
        </w:rPr>
      </w:pPr>
      <w:r w:rsidRPr="004D6894">
        <w:rPr>
          <w:rFonts w:ascii="Cambria" w:hAnsi="Cambria"/>
          <w:b/>
          <w:color w:val="FF0000"/>
          <w:sz w:val="20"/>
          <w:szCs w:val="20"/>
        </w:rPr>
        <w:t>1) Doing the Right Things</w:t>
      </w:r>
      <w:r w:rsidRPr="004D6894">
        <w:rPr>
          <w:rFonts w:ascii="Cambria" w:hAnsi="Cambria"/>
          <w:color w:val="FF0000"/>
          <w:sz w:val="20"/>
          <w:szCs w:val="20"/>
        </w:rPr>
        <w:t xml:space="preserve"> </w:t>
      </w:r>
    </w:p>
    <w:p w14:paraId="692977E5" w14:textId="77777777" w:rsidR="003B027F" w:rsidRPr="004D6894" w:rsidRDefault="003B027F" w:rsidP="003B027F">
      <w:pPr>
        <w:pStyle w:val="ListParagraph"/>
        <w:numPr>
          <w:ilvl w:val="0"/>
          <w:numId w:val="134"/>
        </w:numPr>
        <w:spacing w:after="0"/>
        <w:rPr>
          <w:sz w:val="20"/>
          <w:szCs w:val="20"/>
        </w:rPr>
      </w:pPr>
      <w:r w:rsidRPr="004D6894">
        <w:rPr>
          <w:sz w:val="20"/>
          <w:szCs w:val="20"/>
        </w:rPr>
        <w:t xml:space="preserve">Some activities are “righter” than others for obtaining power </w:t>
      </w:r>
      <w:r w:rsidRPr="004D6894">
        <w:rPr>
          <w:sz w:val="20"/>
          <w:szCs w:val="20"/>
        </w:rPr>
        <w:sym w:font="Wingdings" w:char="F0E0"/>
      </w:r>
      <w:r w:rsidRPr="004D6894">
        <w:rPr>
          <w:sz w:val="20"/>
          <w:szCs w:val="20"/>
        </w:rPr>
        <w:t xml:space="preserve"> when they’re extraordinary, highly visible, and relevant to the solution of org problems</w:t>
      </w:r>
    </w:p>
    <w:p w14:paraId="76E97876" w14:textId="77777777" w:rsidR="003B027F" w:rsidRPr="004D6894" w:rsidRDefault="003B027F" w:rsidP="003B027F">
      <w:pPr>
        <w:pStyle w:val="ListParagraph"/>
        <w:numPr>
          <w:ilvl w:val="0"/>
          <w:numId w:val="115"/>
        </w:numPr>
        <w:spacing w:after="0"/>
        <w:rPr>
          <w:sz w:val="20"/>
          <w:szCs w:val="20"/>
        </w:rPr>
      </w:pPr>
      <w:r w:rsidRPr="004D6894">
        <w:rPr>
          <w:b/>
          <w:i/>
          <w:sz w:val="20"/>
          <w:szCs w:val="20"/>
        </w:rPr>
        <w:t>Extraordinary Activities</w:t>
      </w:r>
      <w:r w:rsidRPr="004D6894">
        <w:rPr>
          <w:sz w:val="20"/>
          <w:szCs w:val="20"/>
        </w:rPr>
        <w:t xml:space="preserve">: one needs excellent performance in an UNUSUAL/NON-ROUTINE activity </w:t>
      </w:r>
      <w:r w:rsidRPr="004D6894">
        <w:rPr>
          <w:sz w:val="20"/>
          <w:szCs w:val="20"/>
        </w:rPr>
        <w:sym w:font="Wingdings" w:char="F0E0"/>
      </w:r>
      <w:r w:rsidRPr="004D6894">
        <w:rPr>
          <w:sz w:val="20"/>
          <w:szCs w:val="20"/>
        </w:rPr>
        <w:t xml:space="preserve"> take risks </w:t>
      </w:r>
    </w:p>
    <w:p w14:paraId="75BF32C3" w14:textId="77777777" w:rsidR="003B027F" w:rsidRPr="004D6894" w:rsidRDefault="003B027F" w:rsidP="003B027F">
      <w:pPr>
        <w:pStyle w:val="ListParagraph"/>
        <w:numPr>
          <w:ilvl w:val="0"/>
          <w:numId w:val="115"/>
        </w:numPr>
        <w:spacing w:after="0"/>
        <w:rPr>
          <w:sz w:val="20"/>
          <w:szCs w:val="20"/>
        </w:rPr>
      </w:pPr>
      <w:r w:rsidRPr="004D6894">
        <w:rPr>
          <w:b/>
          <w:i/>
          <w:sz w:val="20"/>
          <w:szCs w:val="20"/>
        </w:rPr>
        <w:t>Visible Activities</w:t>
      </w:r>
      <w:r w:rsidRPr="004D6894">
        <w:rPr>
          <w:sz w:val="20"/>
          <w:szCs w:val="20"/>
        </w:rPr>
        <w:t>: if no one knows about extraordinary events, they’ll fail to generate power</w:t>
      </w:r>
    </w:p>
    <w:p w14:paraId="430B5242" w14:textId="77777777" w:rsidR="003B027F" w:rsidRPr="004D6894" w:rsidRDefault="003B027F" w:rsidP="003B027F">
      <w:pPr>
        <w:pStyle w:val="ListParagraph"/>
        <w:numPr>
          <w:ilvl w:val="1"/>
          <w:numId w:val="115"/>
        </w:numPr>
        <w:spacing w:after="0"/>
        <w:rPr>
          <w:sz w:val="20"/>
          <w:szCs w:val="20"/>
        </w:rPr>
      </w:pPr>
      <w:proofErr w:type="spellStart"/>
      <w:r w:rsidRPr="004D6894">
        <w:rPr>
          <w:sz w:val="20"/>
          <w:szCs w:val="20"/>
        </w:rPr>
        <w:t>Ppl</w:t>
      </w:r>
      <w:proofErr w:type="spellEnd"/>
      <w:r w:rsidRPr="004D6894">
        <w:rPr>
          <w:sz w:val="20"/>
          <w:szCs w:val="20"/>
        </w:rPr>
        <w:t xml:space="preserve"> who have an interest in power = good at publicizing their activities</w:t>
      </w:r>
    </w:p>
    <w:p w14:paraId="245F8BB7" w14:textId="77777777" w:rsidR="003B027F" w:rsidRPr="004D6894" w:rsidRDefault="003B027F" w:rsidP="003B027F">
      <w:pPr>
        <w:pStyle w:val="ListParagraph"/>
        <w:numPr>
          <w:ilvl w:val="0"/>
          <w:numId w:val="115"/>
        </w:numPr>
        <w:spacing w:after="0"/>
        <w:rPr>
          <w:sz w:val="20"/>
          <w:szCs w:val="20"/>
        </w:rPr>
      </w:pPr>
      <w:r w:rsidRPr="004D6894">
        <w:rPr>
          <w:b/>
          <w:i/>
          <w:sz w:val="20"/>
          <w:szCs w:val="20"/>
        </w:rPr>
        <w:t>Relevant Activities</w:t>
      </w:r>
      <w:r w:rsidRPr="004D6894">
        <w:rPr>
          <w:sz w:val="20"/>
          <w:szCs w:val="20"/>
        </w:rPr>
        <w:t xml:space="preserve">: </w:t>
      </w:r>
      <w:proofErr w:type="spellStart"/>
      <w:r w:rsidRPr="004D6894">
        <w:rPr>
          <w:sz w:val="20"/>
          <w:szCs w:val="20"/>
        </w:rPr>
        <w:t>ppl</w:t>
      </w:r>
      <w:proofErr w:type="spellEnd"/>
      <w:r w:rsidRPr="004D6894">
        <w:rPr>
          <w:sz w:val="20"/>
          <w:szCs w:val="20"/>
        </w:rPr>
        <w:t xml:space="preserve"> must see the work as relevant to the solution of an important org problem </w:t>
      </w:r>
      <w:r w:rsidRPr="004D6894">
        <w:rPr>
          <w:sz w:val="20"/>
          <w:szCs w:val="20"/>
        </w:rPr>
        <w:sym w:font="Wingdings" w:char="F0E0"/>
      </w:r>
      <w:r w:rsidRPr="004D6894">
        <w:rPr>
          <w:sz w:val="20"/>
          <w:szCs w:val="20"/>
        </w:rPr>
        <w:t xml:space="preserve"> </w:t>
      </w:r>
      <w:proofErr w:type="spellStart"/>
      <w:r w:rsidRPr="004D6894">
        <w:rPr>
          <w:sz w:val="20"/>
          <w:szCs w:val="20"/>
        </w:rPr>
        <w:t>ppl</w:t>
      </w:r>
      <w:proofErr w:type="spellEnd"/>
      <w:r w:rsidRPr="004D6894">
        <w:rPr>
          <w:sz w:val="20"/>
          <w:szCs w:val="20"/>
        </w:rPr>
        <w:t xml:space="preserve"> must care</w:t>
      </w:r>
    </w:p>
    <w:p w14:paraId="007FA7E0" w14:textId="77777777" w:rsidR="003B027F" w:rsidRPr="004D6894" w:rsidRDefault="003B027F" w:rsidP="003B027F">
      <w:pPr>
        <w:rPr>
          <w:rFonts w:ascii="Cambria" w:hAnsi="Cambria"/>
          <w:color w:val="FF0000"/>
          <w:sz w:val="20"/>
          <w:szCs w:val="20"/>
        </w:rPr>
      </w:pPr>
      <w:r w:rsidRPr="004D6894">
        <w:rPr>
          <w:rFonts w:ascii="Cambria" w:hAnsi="Cambria"/>
          <w:b/>
          <w:color w:val="FF0000"/>
          <w:sz w:val="20"/>
          <w:szCs w:val="20"/>
        </w:rPr>
        <w:t>2) Cultivating the Right People</w:t>
      </w:r>
    </w:p>
    <w:p w14:paraId="3C57FF49" w14:textId="77777777" w:rsidR="003B027F" w:rsidRPr="004D6894" w:rsidRDefault="003B027F" w:rsidP="003B027F">
      <w:pPr>
        <w:pStyle w:val="ListParagraph"/>
        <w:numPr>
          <w:ilvl w:val="0"/>
          <w:numId w:val="135"/>
        </w:numPr>
        <w:spacing w:after="0"/>
        <w:rPr>
          <w:sz w:val="20"/>
          <w:szCs w:val="20"/>
        </w:rPr>
      </w:pPr>
      <w:r w:rsidRPr="004D6894">
        <w:rPr>
          <w:sz w:val="20"/>
          <w:szCs w:val="20"/>
        </w:rPr>
        <w:t>“</w:t>
      </w:r>
      <w:proofErr w:type="gramStart"/>
      <w:r w:rsidRPr="004D6894">
        <w:rPr>
          <w:sz w:val="20"/>
          <w:szCs w:val="20"/>
        </w:rPr>
        <w:t>it’s</w:t>
      </w:r>
      <w:proofErr w:type="gramEnd"/>
      <w:r w:rsidRPr="004D6894">
        <w:rPr>
          <w:sz w:val="20"/>
          <w:szCs w:val="20"/>
        </w:rPr>
        <w:t xml:space="preserve"> not what you know, it’s WHO you know” </w:t>
      </w:r>
      <w:r w:rsidRPr="004D6894">
        <w:rPr>
          <w:sz w:val="20"/>
          <w:szCs w:val="20"/>
        </w:rPr>
        <w:sym w:font="Wingdings" w:char="F0E0"/>
      </w:r>
      <w:r w:rsidRPr="004D6894">
        <w:rPr>
          <w:sz w:val="20"/>
          <w:szCs w:val="20"/>
        </w:rPr>
        <w:t xml:space="preserve"> developing relationships with the right </w:t>
      </w:r>
      <w:proofErr w:type="spellStart"/>
      <w:r w:rsidRPr="004D6894">
        <w:rPr>
          <w:sz w:val="20"/>
          <w:szCs w:val="20"/>
        </w:rPr>
        <w:t>ppl</w:t>
      </w:r>
      <w:proofErr w:type="spellEnd"/>
      <w:r w:rsidRPr="004D6894">
        <w:rPr>
          <w:sz w:val="20"/>
          <w:szCs w:val="20"/>
        </w:rPr>
        <w:t xml:space="preserve"> = useful for acquiring power </w:t>
      </w:r>
    </w:p>
    <w:p w14:paraId="16E9753B" w14:textId="77777777" w:rsidR="003B027F" w:rsidRPr="004D6894" w:rsidRDefault="003B027F" w:rsidP="003B027F">
      <w:pPr>
        <w:pStyle w:val="ListParagraph"/>
        <w:numPr>
          <w:ilvl w:val="0"/>
          <w:numId w:val="116"/>
        </w:numPr>
        <w:spacing w:after="0"/>
        <w:rPr>
          <w:sz w:val="20"/>
          <w:szCs w:val="20"/>
        </w:rPr>
      </w:pPr>
      <w:r w:rsidRPr="004D6894">
        <w:rPr>
          <w:b/>
          <w:i/>
          <w:sz w:val="20"/>
          <w:szCs w:val="20"/>
        </w:rPr>
        <w:t>Outsiders</w:t>
      </w:r>
      <w:r w:rsidRPr="004D6894">
        <w:rPr>
          <w:sz w:val="20"/>
          <w:szCs w:val="20"/>
        </w:rPr>
        <w:t xml:space="preserve">: establishing good relationships with </w:t>
      </w:r>
      <w:proofErr w:type="spellStart"/>
      <w:r w:rsidRPr="004D6894">
        <w:rPr>
          <w:sz w:val="20"/>
          <w:szCs w:val="20"/>
        </w:rPr>
        <w:t>ppl</w:t>
      </w:r>
      <w:proofErr w:type="spellEnd"/>
      <w:r w:rsidRPr="004D6894">
        <w:rPr>
          <w:sz w:val="20"/>
          <w:szCs w:val="20"/>
        </w:rPr>
        <w:t xml:space="preserve"> outside the org can lead to increased power within the org</w:t>
      </w:r>
    </w:p>
    <w:p w14:paraId="154311FB" w14:textId="77777777" w:rsidR="003B027F" w:rsidRPr="004D6894" w:rsidRDefault="003B027F" w:rsidP="003B027F">
      <w:pPr>
        <w:pStyle w:val="ListParagraph"/>
        <w:numPr>
          <w:ilvl w:val="1"/>
          <w:numId w:val="116"/>
        </w:numPr>
        <w:spacing w:after="0"/>
        <w:rPr>
          <w:sz w:val="20"/>
          <w:szCs w:val="20"/>
        </w:rPr>
      </w:pPr>
      <w:r w:rsidRPr="004D6894">
        <w:rPr>
          <w:sz w:val="20"/>
          <w:szCs w:val="20"/>
        </w:rPr>
        <w:t xml:space="preserve">Can gain </w:t>
      </w:r>
      <w:proofErr w:type="spellStart"/>
      <w:r w:rsidRPr="004D6894">
        <w:rPr>
          <w:sz w:val="20"/>
          <w:szCs w:val="20"/>
        </w:rPr>
        <w:t>favours</w:t>
      </w:r>
      <w:proofErr w:type="spellEnd"/>
      <w:r w:rsidRPr="004D6894">
        <w:rPr>
          <w:sz w:val="20"/>
          <w:szCs w:val="20"/>
        </w:rPr>
        <w:t>/acquire critical info, adding to one’s internal influence</w:t>
      </w:r>
    </w:p>
    <w:p w14:paraId="491590D7" w14:textId="77777777" w:rsidR="003B027F" w:rsidRPr="004D6894" w:rsidRDefault="003B027F" w:rsidP="003B027F">
      <w:pPr>
        <w:pStyle w:val="ListParagraph"/>
        <w:numPr>
          <w:ilvl w:val="0"/>
          <w:numId w:val="116"/>
        </w:numPr>
        <w:spacing w:after="0"/>
        <w:rPr>
          <w:sz w:val="20"/>
          <w:szCs w:val="20"/>
        </w:rPr>
      </w:pPr>
      <w:r w:rsidRPr="004D6894">
        <w:rPr>
          <w:b/>
          <w:i/>
          <w:sz w:val="20"/>
          <w:szCs w:val="20"/>
        </w:rPr>
        <w:t>Subordinates</w:t>
      </w:r>
      <w:r w:rsidRPr="004D6894">
        <w:rPr>
          <w:sz w:val="20"/>
          <w:szCs w:val="20"/>
        </w:rPr>
        <w:t>: one can gain influence if he/she is closely identified with up-and-coming subordinates – “I thought her everything she knows”</w:t>
      </w:r>
    </w:p>
    <w:p w14:paraId="5B626CF5" w14:textId="77777777" w:rsidR="003B027F" w:rsidRPr="004D6894" w:rsidRDefault="003B027F" w:rsidP="003B027F">
      <w:pPr>
        <w:pStyle w:val="ListParagraph"/>
        <w:numPr>
          <w:ilvl w:val="1"/>
          <w:numId w:val="116"/>
        </w:numPr>
        <w:spacing w:after="0"/>
        <w:rPr>
          <w:sz w:val="20"/>
          <w:szCs w:val="20"/>
        </w:rPr>
      </w:pPr>
      <w:r w:rsidRPr="004D6894">
        <w:rPr>
          <w:sz w:val="20"/>
          <w:szCs w:val="20"/>
        </w:rPr>
        <w:t xml:space="preserve">Cultivating subordinate interests can provide power when a manager can show that he/she is backed by a cohesive team </w:t>
      </w:r>
    </w:p>
    <w:p w14:paraId="69FADF93" w14:textId="77777777" w:rsidR="003B027F" w:rsidRPr="004D6894" w:rsidRDefault="003B027F" w:rsidP="003B027F">
      <w:pPr>
        <w:pStyle w:val="ListParagraph"/>
        <w:numPr>
          <w:ilvl w:val="0"/>
          <w:numId w:val="116"/>
        </w:numPr>
        <w:spacing w:after="0"/>
        <w:rPr>
          <w:sz w:val="20"/>
          <w:szCs w:val="20"/>
        </w:rPr>
      </w:pPr>
      <w:r w:rsidRPr="004D6894">
        <w:rPr>
          <w:b/>
          <w:i/>
          <w:sz w:val="20"/>
          <w:szCs w:val="20"/>
        </w:rPr>
        <w:t>Peers</w:t>
      </w:r>
      <w:r w:rsidRPr="004D6894">
        <w:rPr>
          <w:sz w:val="20"/>
          <w:szCs w:val="20"/>
        </w:rPr>
        <w:t xml:space="preserve">: making good relationships with peers makes sure nothing gets in way of </w:t>
      </w:r>
      <w:r w:rsidRPr="004D6894">
        <w:rPr>
          <w:i/>
          <w:sz w:val="20"/>
          <w:szCs w:val="20"/>
        </w:rPr>
        <w:t>future</w:t>
      </w:r>
      <w:r w:rsidRPr="004D6894">
        <w:rPr>
          <w:sz w:val="20"/>
          <w:szCs w:val="20"/>
        </w:rPr>
        <w:t xml:space="preserve"> acquisition of power</w:t>
      </w:r>
    </w:p>
    <w:p w14:paraId="585FEBCF" w14:textId="77777777" w:rsidR="003B027F" w:rsidRPr="004D6894" w:rsidRDefault="003B027F" w:rsidP="003B027F">
      <w:pPr>
        <w:pStyle w:val="ListParagraph"/>
        <w:numPr>
          <w:ilvl w:val="1"/>
          <w:numId w:val="116"/>
        </w:numPr>
        <w:spacing w:after="0"/>
        <w:rPr>
          <w:sz w:val="20"/>
          <w:szCs w:val="20"/>
        </w:rPr>
      </w:pPr>
      <w:r w:rsidRPr="004D6894">
        <w:rPr>
          <w:sz w:val="20"/>
          <w:szCs w:val="20"/>
        </w:rPr>
        <w:t xml:space="preserve">As one moves up through the ranks, you can ask </w:t>
      </w:r>
      <w:proofErr w:type="spellStart"/>
      <w:r w:rsidRPr="004D6894">
        <w:rPr>
          <w:sz w:val="20"/>
          <w:szCs w:val="20"/>
        </w:rPr>
        <w:t>favours</w:t>
      </w:r>
      <w:proofErr w:type="spellEnd"/>
      <w:r w:rsidRPr="004D6894">
        <w:rPr>
          <w:sz w:val="20"/>
          <w:szCs w:val="20"/>
        </w:rPr>
        <w:t xml:space="preserve"> of former associates &amp; fears of being stabbed in the back are decreased</w:t>
      </w:r>
    </w:p>
    <w:p w14:paraId="72E64321" w14:textId="77777777" w:rsidR="003B027F" w:rsidRPr="004D6894" w:rsidRDefault="003B027F" w:rsidP="003B027F">
      <w:pPr>
        <w:pStyle w:val="ListParagraph"/>
        <w:numPr>
          <w:ilvl w:val="1"/>
          <w:numId w:val="116"/>
        </w:numPr>
        <w:spacing w:after="0"/>
        <w:rPr>
          <w:sz w:val="20"/>
          <w:szCs w:val="20"/>
        </w:rPr>
      </w:pPr>
      <w:r w:rsidRPr="004D6894">
        <w:rPr>
          <w:sz w:val="20"/>
          <w:szCs w:val="20"/>
        </w:rPr>
        <w:t>Orgs often reward good “team players” with promotions</w:t>
      </w:r>
    </w:p>
    <w:p w14:paraId="06AA4E84" w14:textId="77777777" w:rsidR="003B027F" w:rsidRPr="004D6894" w:rsidRDefault="003B027F" w:rsidP="003B027F">
      <w:pPr>
        <w:pStyle w:val="ListParagraph"/>
        <w:numPr>
          <w:ilvl w:val="1"/>
          <w:numId w:val="116"/>
        </w:numPr>
        <w:spacing w:after="0"/>
        <w:rPr>
          <w:sz w:val="20"/>
          <w:szCs w:val="20"/>
        </w:rPr>
      </w:pPr>
      <w:proofErr w:type="spellStart"/>
      <w:r w:rsidRPr="004D6894">
        <w:rPr>
          <w:sz w:val="20"/>
          <w:szCs w:val="20"/>
        </w:rPr>
        <w:t>Ppl</w:t>
      </w:r>
      <w:proofErr w:type="spellEnd"/>
      <w:r w:rsidRPr="004D6894">
        <w:rPr>
          <w:sz w:val="20"/>
          <w:szCs w:val="20"/>
        </w:rPr>
        <w:t xml:space="preserve"> often avoid contact with peers whose reputations = questionable </w:t>
      </w:r>
    </w:p>
    <w:p w14:paraId="4E92C571" w14:textId="77777777" w:rsidR="003B027F" w:rsidRPr="004D6894" w:rsidRDefault="003B027F" w:rsidP="003B027F">
      <w:pPr>
        <w:pStyle w:val="ListParagraph"/>
        <w:numPr>
          <w:ilvl w:val="0"/>
          <w:numId w:val="116"/>
        </w:numPr>
        <w:spacing w:after="0"/>
        <w:rPr>
          <w:sz w:val="20"/>
          <w:szCs w:val="20"/>
        </w:rPr>
      </w:pPr>
      <w:r w:rsidRPr="004D6894">
        <w:rPr>
          <w:b/>
          <w:i/>
          <w:sz w:val="20"/>
          <w:szCs w:val="20"/>
        </w:rPr>
        <w:t>Superiors</w:t>
      </w:r>
      <w:r w:rsidRPr="004D6894">
        <w:rPr>
          <w:sz w:val="20"/>
          <w:szCs w:val="20"/>
        </w:rPr>
        <w:t xml:space="preserve">: best way to obtain power! </w:t>
      </w:r>
    </w:p>
    <w:p w14:paraId="6FAD4F53" w14:textId="77777777" w:rsidR="003B027F" w:rsidRPr="004D6894" w:rsidRDefault="003B027F" w:rsidP="003B027F">
      <w:pPr>
        <w:pStyle w:val="ListParagraph"/>
        <w:numPr>
          <w:ilvl w:val="1"/>
          <w:numId w:val="116"/>
        </w:numPr>
        <w:spacing w:after="0"/>
        <w:rPr>
          <w:sz w:val="20"/>
          <w:szCs w:val="20"/>
        </w:rPr>
      </w:pPr>
      <w:r w:rsidRPr="004D6894">
        <w:rPr>
          <w:sz w:val="20"/>
          <w:szCs w:val="20"/>
        </w:rPr>
        <w:t>“Mentors” or “sponsors”</w:t>
      </w:r>
    </w:p>
    <w:p w14:paraId="66C903BC" w14:textId="77777777" w:rsidR="003B027F" w:rsidRPr="004D6894" w:rsidRDefault="003B027F" w:rsidP="003B027F">
      <w:pPr>
        <w:pStyle w:val="ListParagraph"/>
        <w:numPr>
          <w:ilvl w:val="1"/>
          <w:numId w:val="116"/>
        </w:numPr>
        <w:spacing w:after="0"/>
        <w:rPr>
          <w:sz w:val="20"/>
          <w:szCs w:val="20"/>
        </w:rPr>
      </w:pPr>
      <w:r w:rsidRPr="004D6894">
        <w:rPr>
          <w:sz w:val="20"/>
          <w:szCs w:val="20"/>
        </w:rPr>
        <w:t xml:space="preserve">Useful to be identified as a protégé of someone higher in the org </w:t>
      </w:r>
    </w:p>
    <w:p w14:paraId="48A12261" w14:textId="77777777" w:rsidR="003B027F" w:rsidRPr="004D6894" w:rsidRDefault="003B027F" w:rsidP="003B027F">
      <w:pPr>
        <w:pStyle w:val="ListParagraph"/>
        <w:numPr>
          <w:ilvl w:val="1"/>
          <w:numId w:val="116"/>
        </w:numPr>
        <w:spacing w:after="0"/>
        <w:rPr>
          <w:b/>
          <w:sz w:val="20"/>
          <w:szCs w:val="20"/>
        </w:rPr>
      </w:pPr>
      <w:r w:rsidRPr="004D6894">
        <w:rPr>
          <w:sz w:val="20"/>
          <w:szCs w:val="20"/>
        </w:rPr>
        <w:t xml:space="preserve">Mentors can provide special info &amp; introduce you to the “right </w:t>
      </w:r>
      <w:proofErr w:type="spellStart"/>
      <w:r w:rsidRPr="004D6894">
        <w:rPr>
          <w:sz w:val="20"/>
          <w:szCs w:val="20"/>
        </w:rPr>
        <w:t>ppl</w:t>
      </w:r>
      <w:proofErr w:type="spellEnd"/>
      <w:r w:rsidRPr="004D6894">
        <w:rPr>
          <w:sz w:val="20"/>
          <w:szCs w:val="20"/>
        </w:rPr>
        <w:t>”</w:t>
      </w:r>
    </w:p>
    <w:p w14:paraId="68B0D055" w14:textId="77777777" w:rsidR="003B027F" w:rsidRPr="004D6894" w:rsidRDefault="003B027F" w:rsidP="003B027F">
      <w:pPr>
        <w:rPr>
          <w:rFonts w:ascii="Cambria" w:hAnsi="Cambria"/>
          <w:b/>
          <w:sz w:val="20"/>
          <w:szCs w:val="20"/>
          <w:u w:val="single"/>
        </w:rPr>
      </w:pPr>
      <w:r w:rsidRPr="004D6894">
        <w:rPr>
          <w:rFonts w:ascii="Cambria" w:hAnsi="Cambria"/>
          <w:b/>
          <w:sz w:val="20"/>
          <w:szCs w:val="20"/>
          <w:u w:val="single"/>
        </w:rPr>
        <w:t xml:space="preserve">Empowerment – Putting Power Where It Is Needed </w:t>
      </w:r>
    </w:p>
    <w:p w14:paraId="623538B3" w14:textId="77777777" w:rsidR="003B027F" w:rsidRPr="004D6894" w:rsidRDefault="003B027F" w:rsidP="003B027F">
      <w:pPr>
        <w:pStyle w:val="ListParagraph"/>
        <w:numPr>
          <w:ilvl w:val="0"/>
          <w:numId w:val="117"/>
        </w:numPr>
        <w:spacing w:after="0"/>
        <w:rPr>
          <w:sz w:val="20"/>
          <w:szCs w:val="20"/>
        </w:rPr>
      </w:pPr>
      <w:r w:rsidRPr="004D6894">
        <w:rPr>
          <w:sz w:val="20"/>
          <w:szCs w:val="20"/>
          <w:highlight w:val="yellow"/>
        </w:rPr>
        <w:t>Empowerment</w:t>
      </w:r>
      <w:r w:rsidRPr="004D6894">
        <w:rPr>
          <w:sz w:val="20"/>
          <w:szCs w:val="20"/>
        </w:rPr>
        <w:t xml:space="preserve">: giving </w:t>
      </w:r>
      <w:proofErr w:type="spellStart"/>
      <w:r w:rsidRPr="004D6894">
        <w:rPr>
          <w:sz w:val="20"/>
          <w:szCs w:val="20"/>
        </w:rPr>
        <w:t>ppl</w:t>
      </w:r>
      <w:proofErr w:type="spellEnd"/>
      <w:r w:rsidRPr="004D6894">
        <w:rPr>
          <w:sz w:val="20"/>
          <w:szCs w:val="20"/>
        </w:rPr>
        <w:t xml:space="preserve"> authority, opportunity and motivation to take initiative &amp; solve org problems</w:t>
      </w:r>
    </w:p>
    <w:p w14:paraId="2ECD137B" w14:textId="77777777" w:rsidR="003B027F" w:rsidRPr="004D6894" w:rsidRDefault="003B027F" w:rsidP="003B027F">
      <w:pPr>
        <w:pStyle w:val="ListParagraph"/>
        <w:numPr>
          <w:ilvl w:val="1"/>
          <w:numId w:val="117"/>
        </w:numPr>
        <w:spacing w:after="0"/>
        <w:rPr>
          <w:sz w:val="20"/>
          <w:szCs w:val="20"/>
        </w:rPr>
      </w:pPr>
      <w:r w:rsidRPr="004D6894">
        <w:rPr>
          <w:sz w:val="20"/>
          <w:szCs w:val="20"/>
        </w:rPr>
        <w:t xml:space="preserve">In practice, having </w:t>
      </w:r>
      <w:r w:rsidRPr="004D6894">
        <w:rPr>
          <w:b/>
          <w:i/>
          <w:sz w:val="20"/>
          <w:szCs w:val="20"/>
        </w:rPr>
        <w:t>authority</w:t>
      </w:r>
      <w:r w:rsidRPr="004D6894">
        <w:rPr>
          <w:sz w:val="20"/>
          <w:szCs w:val="20"/>
        </w:rPr>
        <w:t xml:space="preserve"> means having legitimate power</w:t>
      </w:r>
    </w:p>
    <w:p w14:paraId="0C71111B" w14:textId="77777777" w:rsidR="003B027F" w:rsidRPr="004D6894" w:rsidRDefault="003B027F" w:rsidP="003B027F">
      <w:pPr>
        <w:pStyle w:val="ListParagraph"/>
        <w:numPr>
          <w:ilvl w:val="1"/>
          <w:numId w:val="117"/>
        </w:numPr>
        <w:spacing w:after="0"/>
        <w:rPr>
          <w:sz w:val="20"/>
          <w:szCs w:val="20"/>
        </w:rPr>
      </w:pPr>
      <w:r w:rsidRPr="004D6894">
        <w:rPr>
          <w:b/>
          <w:i/>
          <w:sz w:val="20"/>
          <w:szCs w:val="20"/>
        </w:rPr>
        <w:t>Opportunity</w:t>
      </w:r>
      <w:r w:rsidRPr="004D6894">
        <w:rPr>
          <w:sz w:val="20"/>
          <w:szCs w:val="20"/>
        </w:rPr>
        <w:t xml:space="preserve"> </w:t>
      </w:r>
      <w:r w:rsidRPr="004D6894">
        <w:rPr>
          <w:sz w:val="20"/>
          <w:szCs w:val="20"/>
        </w:rPr>
        <w:sym w:font="Wingdings" w:char="F0E0"/>
      </w:r>
      <w:r w:rsidRPr="004D6894">
        <w:rPr>
          <w:sz w:val="20"/>
          <w:szCs w:val="20"/>
        </w:rPr>
        <w:t xml:space="preserve"> usually means freedom form bureaucratic barriers &amp; other system problems that block initiative </w:t>
      </w:r>
      <w:r w:rsidRPr="004D6894">
        <w:rPr>
          <w:sz w:val="20"/>
          <w:szCs w:val="20"/>
        </w:rPr>
        <w:sym w:font="Wingdings" w:char="F0E0"/>
      </w:r>
      <w:r w:rsidRPr="004D6894">
        <w:rPr>
          <w:sz w:val="20"/>
          <w:szCs w:val="20"/>
        </w:rPr>
        <w:t xml:space="preserve"> opportunity also includes training &amp; info about the impact of one’s actions on other parts of the org</w:t>
      </w:r>
    </w:p>
    <w:p w14:paraId="68A9EDDB" w14:textId="77777777" w:rsidR="003B027F" w:rsidRPr="004D6894" w:rsidRDefault="003B027F" w:rsidP="003B027F">
      <w:pPr>
        <w:pStyle w:val="ListParagraph"/>
        <w:numPr>
          <w:ilvl w:val="1"/>
          <w:numId w:val="117"/>
        </w:numPr>
        <w:spacing w:after="0"/>
        <w:rPr>
          <w:sz w:val="20"/>
          <w:szCs w:val="20"/>
        </w:rPr>
      </w:pPr>
      <w:r w:rsidRPr="004D6894">
        <w:rPr>
          <w:b/>
          <w:i/>
          <w:sz w:val="20"/>
          <w:szCs w:val="20"/>
        </w:rPr>
        <w:t>Motivation</w:t>
      </w:r>
      <w:r w:rsidRPr="004D6894">
        <w:rPr>
          <w:sz w:val="20"/>
          <w:szCs w:val="20"/>
        </w:rPr>
        <w:t xml:space="preserve"> </w:t>
      </w:r>
      <w:r w:rsidRPr="004D6894">
        <w:rPr>
          <w:sz w:val="20"/>
          <w:szCs w:val="20"/>
        </w:rPr>
        <w:sym w:font="Wingdings" w:char="F0E0"/>
      </w:r>
      <w:r w:rsidRPr="004D6894">
        <w:rPr>
          <w:sz w:val="20"/>
          <w:szCs w:val="20"/>
        </w:rPr>
        <w:t xml:space="preserve"> suggests hiring </w:t>
      </w:r>
      <w:proofErr w:type="spellStart"/>
      <w:r w:rsidRPr="004D6894">
        <w:rPr>
          <w:sz w:val="20"/>
          <w:szCs w:val="20"/>
        </w:rPr>
        <w:t>ppl</w:t>
      </w:r>
      <w:proofErr w:type="spellEnd"/>
      <w:r w:rsidRPr="004D6894">
        <w:rPr>
          <w:sz w:val="20"/>
          <w:szCs w:val="20"/>
        </w:rPr>
        <w:t xml:space="preserve"> who will be intrinsically motivated by power + opportunity &amp; aligning extrinsic rewards with successful performance </w:t>
      </w:r>
    </w:p>
    <w:p w14:paraId="5A16DB79" w14:textId="77777777" w:rsidR="003B027F" w:rsidRPr="004D6894" w:rsidRDefault="003B027F" w:rsidP="003B027F">
      <w:pPr>
        <w:pStyle w:val="ListParagraph"/>
        <w:numPr>
          <w:ilvl w:val="2"/>
          <w:numId w:val="117"/>
        </w:numPr>
        <w:spacing w:after="0"/>
        <w:rPr>
          <w:sz w:val="20"/>
          <w:szCs w:val="20"/>
        </w:rPr>
      </w:pPr>
      <w:r w:rsidRPr="004D6894">
        <w:rPr>
          <w:sz w:val="20"/>
          <w:szCs w:val="20"/>
        </w:rPr>
        <w:t>Leaders who show confidence in a worker’s abilities, can contribute to empowerment</w:t>
      </w:r>
    </w:p>
    <w:p w14:paraId="39EEA6E5" w14:textId="77777777" w:rsidR="003B027F" w:rsidRPr="004D6894" w:rsidRDefault="003B027F" w:rsidP="003B027F">
      <w:pPr>
        <w:pStyle w:val="ListParagraph"/>
        <w:numPr>
          <w:ilvl w:val="0"/>
          <w:numId w:val="117"/>
        </w:numPr>
        <w:spacing w:after="0"/>
        <w:rPr>
          <w:sz w:val="20"/>
          <w:szCs w:val="20"/>
        </w:rPr>
      </w:pPr>
      <w:proofErr w:type="spellStart"/>
      <w:r w:rsidRPr="004D6894">
        <w:rPr>
          <w:sz w:val="20"/>
          <w:szCs w:val="20"/>
        </w:rPr>
        <w:t>Ppl</w:t>
      </w:r>
      <w:proofErr w:type="spellEnd"/>
      <w:r w:rsidRPr="004D6894">
        <w:rPr>
          <w:sz w:val="20"/>
          <w:szCs w:val="20"/>
        </w:rPr>
        <w:t xml:space="preserve"> who are empowered have a strong sense of </w:t>
      </w:r>
      <w:r w:rsidRPr="004D6894">
        <w:rPr>
          <w:sz w:val="20"/>
          <w:szCs w:val="20"/>
          <w:u w:val="single"/>
        </w:rPr>
        <w:t>self-efficacy</w:t>
      </w:r>
      <w:r w:rsidRPr="004D6894">
        <w:rPr>
          <w:sz w:val="20"/>
          <w:szCs w:val="20"/>
        </w:rPr>
        <w:t xml:space="preserve"> </w:t>
      </w:r>
      <w:r w:rsidRPr="004D6894">
        <w:rPr>
          <w:sz w:val="20"/>
          <w:szCs w:val="20"/>
        </w:rPr>
        <w:sym w:font="Wingdings" w:char="F0E0"/>
      </w:r>
      <w:r w:rsidRPr="004D6894">
        <w:rPr>
          <w:sz w:val="20"/>
          <w:szCs w:val="20"/>
        </w:rPr>
        <w:t xml:space="preserve"> feeling capable of doing a job well</w:t>
      </w:r>
    </w:p>
    <w:p w14:paraId="13857549" w14:textId="77777777" w:rsidR="003B027F" w:rsidRPr="004D6894" w:rsidRDefault="003B027F" w:rsidP="003B027F">
      <w:pPr>
        <w:pStyle w:val="ListParagraph"/>
        <w:numPr>
          <w:ilvl w:val="0"/>
          <w:numId w:val="117"/>
        </w:numPr>
        <w:spacing w:after="0"/>
        <w:rPr>
          <w:sz w:val="20"/>
          <w:szCs w:val="20"/>
        </w:rPr>
      </w:pPr>
      <w:r w:rsidRPr="004D6894">
        <w:rPr>
          <w:sz w:val="20"/>
          <w:szCs w:val="20"/>
        </w:rPr>
        <w:t xml:space="preserve">Empowering lower level </w:t>
      </w:r>
      <w:proofErr w:type="spellStart"/>
      <w:r w:rsidRPr="004D6894">
        <w:rPr>
          <w:sz w:val="20"/>
          <w:szCs w:val="20"/>
        </w:rPr>
        <w:t>ees</w:t>
      </w:r>
      <w:proofErr w:type="spellEnd"/>
      <w:r w:rsidRPr="004D6894">
        <w:rPr>
          <w:sz w:val="20"/>
          <w:szCs w:val="20"/>
        </w:rPr>
        <w:t xml:space="preserve"> = critical for service orgs, where providing customers with a good initial encounter/correcting any problems that develop can be essential for repeat business</w:t>
      </w:r>
    </w:p>
    <w:p w14:paraId="01F1400C" w14:textId="77777777" w:rsidR="003B027F" w:rsidRPr="004D6894" w:rsidRDefault="003B027F" w:rsidP="003B027F">
      <w:pPr>
        <w:pStyle w:val="ListParagraph"/>
        <w:numPr>
          <w:ilvl w:val="0"/>
          <w:numId w:val="117"/>
        </w:numPr>
        <w:spacing w:after="0"/>
        <w:rPr>
          <w:sz w:val="20"/>
          <w:szCs w:val="20"/>
        </w:rPr>
      </w:pPr>
      <w:r w:rsidRPr="004D6894">
        <w:rPr>
          <w:b/>
          <w:sz w:val="20"/>
          <w:szCs w:val="20"/>
        </w:rPr>
        <w:t xml:space="preserve">FINDINGS: </w:t>
      </w:r>
      <w:r w:rsidRPr="004D6894">
        <w:rPr>
          <w:sz w:val="20"/>
          <w:szCs w:val="20"/>
        </w:rPr>
        <w:t xml:space="preserve">empowerment fosters job satisfaction + high performance </w:t>
      </w:r>
    </w:p>
    <w:p w14:paraId="1F32CDA0" w14:textId="77777777" w:rsidR="003B027F" w:rsidRPr="004D6894" w:rsidRDefault="003B027F" w:rsidP="003B027F">
      <w:pPr>
        <w:pStyle w:val="ListParagraph"/>
        <w:numPr>
          <w:ilvl w:val="0"/>
          <w:numId w:val="117"/>
        </w:numPr>
        <w:spacing w:after="0"/>
        <w:rPr>
          <w:color w:val="FF0000"/>
          <w:sz w:val="20"/>
          <w:szCs w:val="20"/>
        </w:rPr>
      </w:pPr>
      <w:r w:rsidRPr="004D6894">
        <w:rPr>
          <w:color w:val="FF0000"/>
          <w:sz w:val="20"/>
          <w:szCs w:val="20"/>
        </w:rPr>
        <w:t xml:space="preserve">EMPOWERMENT PUTS POWER WHERE IT IS </w:t>
      </w:r>
      <w:r w:rsidRPr="004D6894">
        <w:rPr>
          <w:i/>
          <w:color w:val="FF0000"/>
          <w:sz w:val="20"/>
          <w:szCs w:val="20"/>
        </w:rPr>
        <w:t>NEEDED</w:t>
      </w:r>
      <w:r w:rsidRPr="004D6894">
        <w:rPr>
          <w:color w:val="FF0000"/>
          <w:sz w:val="20"/>
          <w:szCs w:val="20"/>
        </w:rPr>
        <w:t xml:space="preserve"> TO MAKE ORG EFFECTIVE</w:t>
      </w:r>
    </w:p>
    <w:p w14:paraId="7B072E9E" w14:textId="77777777" w:rsidR="003B027F" w:rsidRPr="004D6894" w:rsidRDefault="003B027F" w:rsidP="003B027F">
      <w:pPr>
        <w:pStyle w:val="ListParagraph"/>
        <w:numPr>
          <w:ilvl w:val="0"/>
          <w:numId w:val="117"/>
        </w:numPr>
        <w:spacing w:after="0"/>
        <w:rPr>
          <w:sz w:val="20"/>
          <w:szCs w:val="20"/>
        </w:rPr>
      </w:pPr>
      <w:r w:rsidRPr="004D6894">
        <w:rPr>
          <w:sz w:val="20"/>
          <w:szCs w:val="20"/>
        </w:rPr>
        <w:t>Service encounters based on customized/personalized service need more empowered personnel</w:t>
      </w:r>
    </w:p>
    <w:p w14:paraId="5D945CC8" w14:textId="77777777" w:rsidR="003B027F" w:rsidRPr="004D6894" w:rsidRDefault="003B027F" w:rsidP="003B027F">
      <w:pPr>
        <w:pStyle w:val="ListParagraph"/>
        <w:numPr>
          <w:ilvl w:val="0"/>
          <w:numId w:val="117"/>
        </w:numPr>
        <w:spacing w:after="0"/>
        <w:rPr>
          <w:sz w:val="20"/>
          <w:szCs w:val="20"/>
        </w:rPr>
      </w:pPr>
      <w:r w:rsidRPr="004D6894">
        <w:rPr>
          <w:b/>
          <w:color w:val="0000FF"/>
          <w:sz w:val="20"/>
          <w:szCs w:val="20"/>
        </w:rPr>
        <w:t>DIAGRAM PG. 398</w:t>
      </w:r>
      <w:r w:rsidRPr="004D6894">
        <w:rPr>
          <w:sz w:val="20"/>
          <w:szCs w:val="20"/>
        </w:rPr>
        <w:t>:</w:t>
      </w:r>
    </w:p>
    <w:p w14:paraId="1FB84863" w14:textId="77777777" w:rsidR="003B027F" w:rsidRPr="004D6894" w:rsidRDefault="003B027F" w:rsidP="003B027F">
      <w:pPr>
        <w:pStyle w:val="ListParagraph"/>
        <w:numPr>
          <w:ilvl w:val="1"/>
          <w:numId w:val="117"/>
        </w:numPr>
        <w:spacing w:after="0"/>
        <w:rPr>
          <w:sz w:val="20"/>
          <w:szCs w:val="20"/>
        </w:rPr>
      </w:pPr>
      <w:proofErr w:type="spellStart"/>
      <w:r w:rsidRPr="004D6894">
        <w:rPr>
          <w:sz w:val="20"/>
          <w:szCs w:val="20"/>
        </w:rPr>
        <w:t>Ppl</w:t>
      </w:r>
      <w:proofErr w:type="spellEnd"/>
      <w:r w:rsidRPr="004D6894">
        <w:rPr>
          <w:sz w:val="20"/>
          <w:szCs w:val="20"/>
        </w:rPr>
        <w:t xml:space="preserve"> = empowered when they have </w:t>
      </w:r>
      <w:r w:rsidRPr="004D6894">
        <w:rPr>
          <w:sz w:val="20"/>
          <w:szCs w:val="20"/>
          <w:u w:val="single"/>
        </w:rPr>
        <w:t>SUFFICIENT POWER</w:t>
      </w:r>
      <w:r w:rsidRPr="004D6894">
        <w:rPr>
          <w:sz w:val="20"/>
          <w:szCs w:val="20"/>
        </w:rPr>
        <w:t xml:space="preserve"> </w:t>
      </w:r>
    </w:p>
    <w:p w14:paraId="7BBDCEBC" w14:textId="77777777" w:rsidR="003B027F" w:rsidRPr="004D6894" w:rsidRDefault="003B027F" w:rsidP="003B027F">
      <w:pPr>
        <w:pStyle w:val="ListParagraph"/>
        <w:numPr>
          <w:ilvl w:val="1"/>
          <w:numId w:val="117"/>
        </w:numPr>
        <w:spacing w:after="0"/>
        <w:rPr>
          <w:sz w:val="20"/>
          <w:szCs w:val="20"/>
        </w:rPr>
      </w:pPr>
      <w:r w:rsidRPr="004D6894">
        <w:rPr>
          <w:sz w:val="20"/>
          <w:szCs w:val="20"/>
        </w:rPr>
        <w:t>Excessive power = abuse &amp; ineffective performance</w:t>
      </w:r>
    </w:p>
    <w:p w14:paraId="3BB0FB28" w14:textId="77777777" w:rsidR="003B027F" w:rsidRPr="004D6894" w:rsidRDefault="003B027F" w:rsidP="003B027F">
      <w:pPr>
        <w:pStyle w:val="ListParagraph"/>
        <w:numPr>
          <w:ilvl w:val="1"/>
          <w:numId w:val="117"/>
        </w:numPr>
        <w:spacing w:after="0"/>
        <w:rPr>
          <w:sz w:val="20"/>
          <w:szCs w:val="20"/>
        </w:rPr>
      </w:pPr>
      <w:r w:rsidRPr="004D6894">
        <w:rPr>
          <w:sz w:val="20"/>
          <w:szCs w:val="20"/>
        </w:rPr>
        <w:t xml:space="preserve">Lack of power = inadequate performance </w:t>
      </w:r>
    </w:p>
    <w:p w14:paraId="0525FE20" w14:textId="68AF7CEE" w:rsidR="003B027F" w:rsidRPr="004D6894" w:rsidRDefault="003B027F" w:rsidP="003B027F">
      <w:pPr>
        <w:pStyle w:val="ListParagraph"/>
        <w:numPr>
          <w:ilvl w:val="0"/>
          <w:numId w:val="117"/>
        </w:numPr>
        <w:spacing w:after="0"/>
        <w:rPr>
          <w:sz w:val="20"/>
          <w:szCs w:val="20"/>
        </w:rPr>
      </w:pPr>
      <w:r w:rsidRPr="004D6894">
        <w:rPr>
          <w:sz w:val="20"/>
          <w:szCs w:val="20"/>
        </w:rPr>
        <w:t xml:space="preserve">The fact that </w:t>
      </w:r>
      <w:proofErr w:type="spellStart"/>
      <w:r w:rsidRPr="004D6894">
        <w:rPr>
          <w:sz w:val="20"/>
          <w:szCs w:val="20"/>
        </w:rPr>
        <w:t>ppl</w:t>
      </w:r>
      <w:proofErr w:type="spellEnd"/>
      <w:r w:rsidRPr="004D6894">
        <w:rPr>
          <w:sz w:val="20"/>
          <w:szCs w:val="20"/>
        </w:rPr>
        <w:t xml:space="preserve"> can have too much power doesn’t always inhibit them from seeking it anyway!</w:t>
      </w:r>
    </w:p>
    <w:p w14:paraId="1D92B73E" w14:textId="77777777" w:rsidR="003B027F" w:rsidRPr="004D6894" w:rsidRDefault="003B027F" w:rsidP="003B027F">
      <w:pPr>
        <w:rPr>
          <w:rFonts w:ascii="Cambria" w:hAnsi="Cambria"/>
          <w:b/>
          <w:sz w:val="20"/>
          <w:szCs w:val="20"/>
          <w:u w:val="single"/>
        </w:rPr>
      </w:pPr>
      <w:r w:rsidRPr="004D6894">
        <w:rPr>
          <w:rFonts w:ascii="Cambria" w:hAnsi="Cambria"/>
          <w:b/>
          <w:sz w:val="20"/>
          <w:szCs w:val="20"/>
          <w:u w:val="single"/>
        </w:rPr>
        <w:t xml:space="preserve">Influence Tactics – Putting Power To Work </w:t>
      </w:r>
    </w:p>
    <w:p w14:paraId="208C800B" w14:textId="77777777" w:rsidR="003B027F" w:rsidRPr="004D6894" w:rsidRDefault="003B027F" w:rsidP="003B027F">
      <w:pPr>
        <w:pStyle w:val="ListParagraph"/>
        <w:numPr>
          <w:ilvl w:val="0"/>
          <w:numId w:val="118"/>
        </w:numPr>
        <w:spacing w:after="0"/>
        <w:rPr>
          <w:sz w:val="20"/>
          <w:szCs w:val="20"/>
        </w:rPr>
      </w:pPr>
      <w:r w:rsidRPr="004D6894">
        <w:rPr>
          <w:sz w:val="20"/>
          <w:szCs w:val="20"/>
          <w:highlight w:val="yellow"/>
        </w:rPr>
        <w:t>Influence Tactics</w:t>
      </w:r>
      <w:r w:rsidRPr="004D6894">
        <w:rPr>
          <w:sz w:val="20"/>
          <w:szCs w:val="20"/>
        </w:rPr>
        <w:t xml:space="preserve">: tactics that are used to convert power into actual influence over others: </w:t>
      </w:r>
    </w:p>
    <w:p w14:paraId="4918FA84" w14:textId="77777777" w:rsidR="003B027F" w:rsidRPr="004D6894" w:rsidRDefault="003B027F" w:rsidP="003B027F">
      <w:pPr>
        <w:pStyle w:val="ListParagraph"/>
        <w:numPr>
          <w:ilvl w:val="1"/>
          <w:numId w:val="118"/>
        </w:numPr>
        <w:spacing w:after="0"/>
        <w:rPr>
          <w:sz w:val="20"/>
          <w:szCs w:val="20"/>
        </w:rPr>
      </w:pPr>
      <w:r w:rsidRPr="004D6894">
        <w:rPr>
          <w:b/>
          <w:color w:val="FF0000"/>
          <w:sz w:val="20"/>
          <w:szCs w:val="20"/>
        </w:rPr>
        <w:t>Assertiveness</w:t>
      </w:r>
      <w:r w:rsidRPr="004D6894">
        <w:rPr>
          <w:sz w:val="20"/>
          <w:szCs w:val="20"/>
        </w:rPr>
        <w:t xml:space="preserve"> </w:t>
      </w:r>
      <w:r w:rsidRPr="004D6894">
        <w:rPr>
          <w:sz w:val="20"/>
          <w:szCs w:val="20"/>
        </w:rPr>
        <w:sym w:font="Wingdings" w:char="F0E0"/>
      </w:r>
      <w:r w:rsidRPr="004D6894">
        <w:rPr>
          <w:sz w:val="20"/>
          <w:szCs w:val="20"/>
        </w:rPr>
        <w:t xml:space="preserve"> ordering, nagging, setting deadlines, verbal confronting</w:t>
      </w:r>
    </w:p>
    <w:p w14:paraId="5E4F6F98" w14:textId="77777777" w:rsidR="003B027F" w:rsidRPr="004D6894" w:rsidRDefault="003B027F" w:rsidP="003B027F">
      <w:pPr>
        <w:pStyle w:val="ListParagraph"/>
        <w:numPr>
          <w:ilvl w:val="1"/>
          <w:numId w:val="118"/>
        </w:numPr>
        <w:spacing w:after="0"/>
        <w:rPr>
          <w:sz w:val="20"/>
          <w:szCs w:val="20"/>
        </w:rPr>
      </w:pPr>
      <w:r w:rsidRPr="004D6894">
        <w:rPr>
          <w:b/>
          <w:color w:val="FF0000"/>
          <w:sz w:val="20"/>
          <w:szCs w:val="20"/>
        </w:rPr>
        <w:t>Ingratiation</w:t>
      </w:r>
      <w:r w:rsidRPr="004D6894">
        <w:rPr>
          <w:sz w:val="20"/>
          <w:szCs w:val="20"/>
        </w:rPr>
        <w:t xml:space="preserve"> </w:t>
      </w:r>
      <w:r w:rsidRPr="004D6894">
        <w:rPr>
          <w:sz w:val="20"/>
          <w:szCs w:val="20"/>
        </w:rPr>
        <w:sym w:font="Wingdings" w:char="F0E0"/>
      </w:r>
      <w:r w:rsidRPr="004D6894">
        <w:rPr>
          <w:sz w:val="20"/>
          <w:szCs w:val="20"/>
        </w:rPr>
        <w:t xml:space="preserve"> using flattery + acting friendly, polite, or humble</w:t>
      </w:r>
    </w:p>
    <w:p w14:paraId="28790BA9" w14:textId="77777777" w:rsidR="003B027F" w:rsidRPr="004D6894" w:rsidRDefault="003B027F" w:rsidP="003B027F">
      <w:pPr>
        <w:pStyle w:val="ListParagraph"/>
        <w:numPr>
          <w:ilvl w:val="1"/>
          <w:numId w:val="118"/>
        </w:numPr>
        <w:spacing w:after="0"/>
        <w:rPr>
          <w:sz w:val="20"/>
          <w:szCs w:val="20"/>
        </w:rPr>
      </w:pPr>
      <w:r w:rsidRPr="004D6894">
        <w:rPr>
          <w:b/>
          <w:color w:val="FF0000"/>
          <w:sz w:val="20"/>
          <w:szCs w:val="20"/>
        </w:rPr>
        <w:t>Rationality</w:t>
      </w:r>
      <w:r w:rsidRPr="004D6894">
        <w:rPr>
          <w:sz w:val="20"/>
          <w:szCs w:val="20"/>
        </w:rPr>
        <w:t xml:space="preserve"> </w:t>
      </w:r>
      <w:r w:rsidRPr="004D6894">
        <w:rPr>
          <w:sz w:val="20"/>
          <w:szCs w:val="20"/>
        </w:rPr>
        <w:sym w:font="Wingdings" w:char="F0E0"/>
      </w:r>
      <w:r w:rsidRPr="004D6894">
        <w:rPr>
          <w:sz w:val="20"/>
          <w:szCs w:val="20"/>
        </w:rPr>
        <w:t xml:space="preserve"> using logic, reason, planning, compromise </w:t>
      </w:r>
    </w:p>
    <w:p w14:paraId="46C12C62" w14:textId="77777777" w:rsidR="003B027F" w:rsidRPr="004D6894" w:rsidRDefault="003B027F" w:rsidP="003B027F">
      <w:pPr>
        <w:pStyle w:val="ListParagraph"/>
        <w:numPr>
          <w:ilvl w:val="1"/>
          <w:numId w:val="118"/>
        </w:numPr>
        <w:spacing w:after="0"/>
        <w:rPr>
          <w:sz w:val="20"/>
          <w:szCs w:val="20"/>
        </w:rPr>
      </w:pPr>
      <w:r w:rsidRPr="004D6894">
        <w:rPr>
          <w:b/>
          <w:color w:val="FF0000"/>
          <w:sz w:val="20"/>
          <w:szCs w:val="20"/>
        </w:rPr>
        <w:t>Exchange</w:t>
      </w:r>
      <w:r w:rsidRPr="004D6894">
        <w:rPr>
          <w:sz w:val="20"/>
          <w:szCs w:val="20"/>
        </w:rPr>
        <w:t xml:space="preserve"> </w:t>
      </w:r>
      <w:r w:rsidRPr="004D6894">
        <w:rPr>
          <w:sz w:val="20"/>
          <w:szCs w:val="20"/>
        </w:rPr>
        <w:sym w:font="Wingdings" w:char="F0E0"/>
      </w:r>
      <w:r w:rsidRPr="004D6894">
        <w:rPr>
          <w:sz w:val="20"/>
          <w:szCs w:val="20"/>
        </w:rPr>
        <w:t xml:space="preserve"> doing </w:t>
      </w:r>
      <w:proofErr w:type="spellStart"/>
      <w:r w:rsidRPr="004D6894">
        <w:rPr>
          <w:sz w:val="20"/>
          <w:szCs w:val="20"/>
        </w:rPr>
        <w:t>favours</w:t>
      </w:r>
      <w:proofErr w:type="spellEnd"/>
      <w:r w:rsidRPr="004D6894">
        <w:rPr>
          <w:sz w:val="20"/>
          <w:szCs w:val="20"/>
        </w:rPr>
        <w:t xml:space="preserve"> or offering to trade </w:t>
      </w:r>
      <w:proofErr w:type="spellStart"/>
      <w:r w:rsidRPr="004D6894">
        <w:rPr>
          <w:sz w:val="20"/>
          <w:szCs w:val="20"/>
        </w:rPr>
        <w:t>favours</w:t>
      </w:r>
      <w:proofErr w:type="spellEnd"/>
    </w:p>
    <w:p w14:paraId="7BD08B35" w14:textId="77777777" w:rsidR="003B027F" w:rsidRPr="004D6894" w:rsidRDefault="003B027F" w:rsidP="003B027F">
      <w:pPr>
        <w:pStyle w:val="ListParagraph"/>
        <w:numPr>
          <w:ilvl w:val="1"/>
          <w:numId w:val="118"/>
        </w:numPr>
        <w:spacing w:after="0"/>
        <w:rPr>
          <w:sz w:val="20"/>
          <w:szCs w:val="20"/>
        </w:rPr>
      </w:pPr>
      <w:r w:rsidRPr="004D6894">
        <w:rPr>
          <w:b/>
          <w:color w:val="FF0000"/>
          <w:sz w:val="20"/>
          <w:szCs w:val="20"/>
        </w:rPr>
        <w:t>Upward Appeal</w:t>
      </w:r>
      <w:r w:rsidRPr="004D6894">
        <w:rPr>
          <w:sz w:val="20"/>
          <w:szCs w:val="20"/>
        </w:rPr>
        <w:t xml:space="preserve"> </w:t>
      </w:r>
      <w:r w:rsidRPr="004D6894">
        <w:rPr>
          <w:sz w:val="20"/>
          <w:szCs w:val="20"/>
        </w:rPr>
        <w:sym w:font="Wingdings" w:char="F0E0"/>
      </w:r>
      <w:r w:rsidRPr="004D6894">
        <w:rPr>
          <w:sz w:val="20"/>
          <w:szCs w:val="20"/>
        </w:rPr>
        <w:t xml:space="preserve"> making formal or informal appeals to org superiors for intervention</w:t>
      </w:r>
    </w:p>
    <w:p w14:paraId="0A7967C5" w14:textId="77777777" w:rsidR="003B027F" w:rsidRPr="004D6894" w:rsidRDefault="003B027F" w:rsidP="003B027F">
      <w:pPr>
        <w:pStyle w:val="ListParagraph"/>
        <w:numPr>
          <w:ilvl w:val="1"/>
          <w:numId w:val="118"/>
        </w:numPr>
        <w:spacing w:after="0"/>
        <w:rPr>
          <w:sz w:val="20"/>
          <w:szCs w:val="20"/>
        </w:rPr>
      </w:pPr>
      <w:r w:rsidRPr="004D6894">
        <w:rPr>
          <w:b/>
          <w:color w:val="FF0000"/>
          <w:sz w:val="20"/>
          <w:szCs w:val="20"/>
        </w:rPr>
        <w:t>Coalition Formation</w:t>
      </w:r>
      <w:r w:rsidRPr="004D6894">
        <w:rPr>
          <w:sz w:val="20"/>
          <w:szCs w:val="20"/>
        </w:rPr>
        <w:t xml:space="preserve"> </w:t>
      </w:r>
      <w:r w:rsidRPr="004D6894">
        <w:rPr>
          <w:sz w:val="20"/>
          <w:szCs w:val="20"/>
        </w:rPr>
        <w:sym w:font="Wingdings" w:char="F0E0"/>
      </w:r>
      <w:r w:rsidRPr="004D6894">
        <w:rPr>
          <w:sz w:val="20"/>
          <w:szCs w:val="20"/>
        </w:rPr>
        <w:t xml:space="preserve"> seeking united support from other org members</w:t>
      </w:r>
    </w:p>
    <w:p w14:paraId="6E8E9940" w14:textId="77777777" w:rsidR="003B027F" w:rsidRPr="004D6894" w:rsidRDefault="003B027F" w:rsidP="003B027F">
      <w:pPr>
        <w:pStyle w:val="ListParagraph"/>
        <w:numPr>
          <w:ilvl w:val="0"/>
          <w:numId w:val="118"/>
        </w:numPr>
        <w:spacing w:after="0"/>
        <w:rPr>
          <w:sz w:val="20"/>
          <w:szCs w:val="20"/>
        </w:rPr>
      </w:pPr>
      <w:r w:rsidRPr="004D6894">
        <w:rPr>
          <w:sz w:val="20"/>
          <w:szCs w:val="20"/>
          <w:highlight w:val="cyan"/>
        </w:rPr>
        <w:t>Which influence tactic you use depends on</w:t>
      </w:r>
      <w:r w:rsidRPr="004D6894">
        <w:rPr>
          <w:sz w:val="20"/>
          <w:szCs w:val="20"/>
        </w:rPr>
        <w:t xml:space="preserve">: </w:t>
      </w:r>
    </w:p>
    <w:p w14:paraId="6F9A1E4A" w14:textId="77777777" w:rsidR="003B027F" w:rsidRPr="004D6894" w:rsidRDefault="003B027F" w:rsidP="003B027F">
      <w:pPr>
        <w:pStyle w:val="ListParagraph"/>
        <w:numPr>
          <w:ilvl w:val="1"/>
          <w:numId w:val="118"/>
        </w:numPr>
        <w:spacing w:after="0"/>
        <w:rPr>
          <w:sz w:val="20"/>
          <w:szCs w:val="20"/>
        </w:rPr>
      </w:pPr>
      <w:r w:rsidRPr="004D6894">
        <w:rPr>
          <w:b/>
          <w:i/>
          <w:sz w:val="20"/>
          <w:szCs w:val="20"/>
        </w:rPr>
        <w:t>Your bases of power</w:t>
      </w:r>
      <w:r w:rsidRPr="004D6894">
        <w:rPr>
          <w:sz w:val="20"/>
          <w:szCs w:val="20"/>
        </w:rPr>
        <w:t xml:space="preserve"> </w:t>
      </w:r>
      <w:r w:rsidRPr="004D6894">
        <w:rPr>
          <w:sz w:val="20"/>
          <w:szCs w:val="20"/>
        </w:rPr>
        <w:sym w:font="Wingdings" w:char="F0E0"/>
      </w:r>
      <w:r w:rsidRPr="004D6894">
        <w:rPr>
          <w:sz w:val="20"/>
          <w:szCs w:val="20"/>
        </w:rPr>
        <w:t xml:space="preserve"> someone with coercive power may gravitate towards someone with assertiveness </w:t>
      </w:r>
      <w:r w:rsidRPr="004D6894">
        <w:rPr>
          <w:sz w:val="20"/>
          <w:szCs w:val="20"/>
        </w:rPr>
        <w:sym w:font="Wingdings" w:char="F0E0"/>
      </w:r>
      <w:r w:rsidRPr="004D6894">
        <w:rPr>
          <w:sz w:val="20"/>
          <w:szCs w:val="20"/>
        </w:rPr>
        <w:t xml:space="preserve"> rationality = highly praised quality &amp; viewed positively by others </w:t>
      </w:r>
    </w:p>
    <w:p w14:paraId="0688E869" w14:textId="77777777" w:rsidR="003B027F" w:rsidRPr="004D6894" w:rsidRDefault="003B027F" w:rsidP="003B027F">
      <w:pPr>
        <w:pStyle w:val="ListParagraph"/>
        <w:numPr>
          <w:ilvl w:val="1"/>
          <w:numId w:val="118"/>
        </w:numPr>
        <w:spacing w:after="0"/>
        <w:rPr>
          <w:sz w:val="20"/>
          <w:szCs w:val="20"/>
        </w:rPr>
      </w:pPr>
      <w:r w:rsidRPr="004D6894">
        <w:rPr>
          <w:b/>
          <w:i/>
          <w:sz w:val="20"/>
          <w:szCs w:val="20"/>
        </w:rPr>
        <w:t>WHO you’re trying to influence</w:t>
      </w:r>
      <w:r w:rsidRPr="004D6894">
        <w:rPr>
          <w:sz w:val="20"/>
          <w:szCs w:val="20"/>
        </w:rPr>
        <w:t xml:space="preserve"> </w:t>
      </w:r>
      <w:r w:rsidRPr="004D6894">
        <w:rPr>
          <w:sz w:val="20"/>
          <w:szCs w:val="20"/>
        </w:rPr>
        <w:sym w:font="Wingdings" w:char="F0E0"/>
      </w:r>
      <w:r w:rsidRPr="004D6894">
        <w:rPr>
          <w:sz w:val="20"/>
          <w:szCs w:val="20"/>
        </w:rPr>
        <w:t xml:space="preserve"> subordinates are more likely to the recipients of assertiveness, while rationality is most likely to be directed towards superiors</w:t>
      </w:r>
    </w:p>
    <w:p w14:paraId="4D48AA6F" w14:textId="77777777" w:rsidR="003B027F" w:rsidRPr="004D6894" w:rsidRDefault="003B027F" w:rsidP="003B027F">
      <w:pPr>
        <w:pStyle w:val="ListParagraph"/>
        <w:numPr>
          <w:ilvl w:val="2"/>
          <w:numId w:val="118"/>
        </w:numPr>
        <w:spacing w:after="0"/>
        <w:rPr>
          <w:sz w:val="20"/>
          <w:szCs w:val="20"/>
        </w:rPr>
      </w:pPr>
      <w:r w:rsidRPr="004D6894">
        <w:rPr>
          <w:sz w:val="20"/>
          <w:szCs w:val="20"/>
        </w:rPr>
        <w:t xml:space="preserve">Exchange, ingratiation, upward appeal = </w:t>
      </w:r>
      <w:proofErr w:type="spellStart"/>
      <w:r w:rsidRPr="004D6894">
        <w:rPr>
          <w:sz w:val="20"/>
          <w:szCs w:val="20"/>
        </w:rPr>
        <w:t>favoured</w:t>
      </w:r>
      <w:proofErr w:type="spellEnd"/>
      <w:r w:rsidRPr="004D6894">
        <w:rPr>
          <w:sz w:val="20"/>
          <w:szCs w:val="20"/>
        </w:rPr>
        <w:t xml:space="preserve"> tactics for influencing both peers + subordinates</w:t>
      </w:r>
    </w:p>
    <w:p w14:paraId="77BF3731" w14:textId="77777777" w:rsidR="003B027F" w:rsidRPr="004D6894" w:rsidRDefault="003B027F" w:rsidP="003B027F">
      <w:pPr>
        <w:pStyle w:val="ListParagraph"/>
        <w:numPr>
          <w:ilvl w:val="0"/>
          <w:numId w:val="118"/>
        </w:numPr>
        <w:spacing w:after="0"/>
        <w:rPr>
          <w:sz w:val="20"/>
          <w:szCs w:val="20"/>
        </w:rPr>
      </w:pPr>
      <w:r w:rsidRPr="004D6894">
        <w:rPr>
          <w:b/>
          <w:i/>
          <w:sz w:val="20"/>
          <w:szCs w:val="20"/>
        </w:rPr>
        <w:t>Which tactics are most effective?</w:t>
      </w:r>
      <w:r w:rsidRPr="004D6894">
        <w:rPr>
          <w:sz w:val="20"/>
          <w:szCs w:val="20"/>
        </w:rPr>
        <w:t xml:space="preserve"> </w:t>
      </w:r>
    </w:p>
    <w:p w14:paraId="7DB54EF4" w14:textId="77777777" w:rsidR="003B027F" w:rsidRPr="004D6894" w:rsidRDefault="003B027F" w:rsidP="003B027F">
      <w:pPr>
        <w:pStyle w:val="ListParagraph"/>
        <w:numPr>
          <w:ilvl w:val="1"/>
          <w:numId w:val="118"/>
        </w:numPr>
        <w:spacing w:after="0"/>
        <w:rPr>
          <w:sz w:val="20"/>
          <w:szCs w:val="20"/>
        </w:rPr>
      </w:pPr>
      <w:r w:rsidRPr="004D6894">
        <w:rPr>
          <w:sz w:val="20"/>
          <w:szCs w:val="20"/>
        </w:rPr>
        <w:t xml:space="preserve">Using </w:t>
      </w:r>
      <w:r w:rsidRPr="004D6894">
        <w:rPr>
          <w:sz w:val="20"/>
          <w:szCs w:val="20"/>
          <w:u w:val="single"/>
        </w:rPr>
        <w:t>rationality</w:t>
      </w:r>
      <w:r w:rsidRPr="004D6894">
        <w:rPr>
          <w:sz w:val="20"/>
          <w:szCs w:val="20"/>
        </w:rPr>
        <w:t xml:space="preserve"> as an influence tactic for men = associated with receiving better performance </w:t>
      </w:r>
      <w:proofErr w:type="spellStart"/>
      <w:r w:rsidRPr="004D6894">
        <w:rPr>
          <w:sz w:val="20"/>
          <w:szCs w:val="20"/>
        </w:rPr>
        <w:t>evals</w:t>
      </w:r>
      <w:proofErr w:type="spellEnd"/>
      <w:r w:rsidRPr="004D6894">
        <w:rPr>
          <w:sz w:val="20"/>
          <w:szCs w:val="20"/>
        </w:rPr>
        <w:t xml:space="preserve">, earning more $, and experiencing less work stress </w:t>
      </w:r>
    </w:p>
    <w:p w14:paraId="2FA2E618" w14:textId="77777777" w:rsidR="003B027F" w:rsidRPr="004D6894" w:rsidRDefault="003B027F" w:rsidP="003B027F">
      <w:pPr>
        <w:pStyle w:val="ListParagraph"/>
        <w:numPr>
          <w:ilvl w:val="1"/>
          <w:numId w:val="118"/>
        </w:numPr>
        <w:spacing w:after="0"/>
        <w:rPr>
          <w:sz w:val="20"/>
          <w:szCs w:val="20"/>
        </w:rPr>
      </w:pPr>
      <w:r w:rsidRPr="004D6894">
        <w:rPr>
          <w:sz w:val="20"/>
          <w:szCs w:val="20"/>
        </w:rPr>
        <w:t xml:space="preserve">“Shotgun” style that’s high on all tactics with emphasis on ASSERTIVENESS + EXCHANGE = ineffective </w:t>
      </w:r>
    </w:p>
    <w:p w14:paraId="1761FF83" w14:textId="77777777" w:rsidR="003B027F" w:rsidRPr="004D6894" w:rsidRDefault="003B027F" w:rsidP="003B027F">
      <w:pPr>
        <w:pStyle w:val="ListParagraph"/>
        <w:numPr>
          <w:ilvl w:val="1"/>
          <w:numId w:val="118"/>
        </w:numPr>
        <w:spacing w:after="0"/>
        <w:rPr>
          <w:sz w:val="20"/>
          <w:szCs w:val="20"/>
        </w:rPr>
      </w:pPr>
      <w:r w:rsidRPr="004D6894">
        <w:rPr>
          <w:sz w:val="20"/>
          <w:szCs w:val="20"/>
        </w:rPr>
        <w:t xml:space="preserve">Women who used ingratiation as an influence tactic received the highest performance </w:t>
      </w:r>
      <w:proofErr w:type="spellStart"/>
      <w:r w:rsidRPr="004D6894">
        <w:rPr>
          <w:sz w:val="20"/>
          <w:szCs w:val="20"/>
        </w:rPr>
        <w:t>evals</w:t>
      </w:r>
      <w:proofErr w:type="spellEnd"/>
      <w:r w:rsidRPr="004D6894">
        <w:rPr>
          <w:sz w:val="20"/>
          <w:szCs w:val="20"/>
        </w:rPr>
        <w:t xml:space="preserve"> (from male managers)</w:t>
      </w:r>
    </w:p>
    <w:p w14:paraId="2594016F" w14:textId="77777777" w:rsidR="003B027F" w:rsidRPr="004D6894" w:rsidRDefault="003B027F" w:rsidP="003B027F">
      <w:pPr>
        <w:pStyle w:val="ListParagraph"/>
        <w:numPr>
          <w:ilvl w:val="1"/>
          <w:numId w:val="118"/>
        </w:numPr>
        <w:spacing w:after="0"/>
        <w:rPr>
          <w:sz w:val="20"/>
          <w:szCs w:val="20"/>
        </w:rPr>
      </w:pPr>
      <w:r w:rsidRPr="004D6894">
        <w:rPr>
          <w:sz w:val="20"/>
          <w:szCs w:val="20"/>
        </w:rPr>
        <w:t xml:space="preserve">Flattery &amp; opinion conformity work even at the very top of an org </w:t>
      </w:r>
    </w:p>
    <w:p w14:paraId="3A07C5AF" w14:textId="77777777" w:rsidR="003B027F" w:rsidRPr="004D6894" w:rsidRDefault="003B027F" w:rsidP="003B027F">
      <w:pPr>
        <w:rPr>
          <w:rFonts w:ascii="Cambria" w:hAnsi="Cambria"/>
          <w:b/>
          <w:sz w:val="20"/>
          <w:szCs w:val="20"/>
          <w:u w:val="single"/>
        </w:rPr>
      </w:pPr>
      <w:r w:rsidRPr="004D6894">
        <w:rPr>
          <w:rFonts w:ascii="Cambria" w:hAnsi="Cambria"/>
          <w:b/>
          <w:sz w:val="20"/>
          <w:szCs w:val="20"/>
          <w:u w:val="single"/>
        </w:rPr>
        <w:t>Who Wants Power?</w:t>
      </w:r>
    </w:p>
    <w:p w14:paraId="5737938E" w14:textId="77777777" w:rsidR="003B027F" w:rsidRPr="004D6894" w:rsidRDefault="003B027F" w:rsidP="003B027F">
      <w:pPr>
        <w:pStyle w:val="ListParagraph"/>
        <w:numPr>
          <w:ilvl w:val="0"/>
          <w:numId w:val="119"/>
        </w:numPr>
        <w:spacing w:after="0"/>
        <w:rPr>
          <w:sz w:val="20"/>
          <w:szCs w:val="20"/>
        </w:rPr>
      </w:pPr>
      <w:r w:rsidRPr="004D6894">
        <w:rPr>
          <w:sz w:val="20"/>
          <w:szCs w:val="20"/>
        </w:rPr>
        <w:t xml:space="preserve">Sometimes </w:t>
      </w:r>
      <w:proofErr w:type="spellStart"/>
      <w:r w:rsidRPr="004D6894">
        <w:rPr>
          <w:sz w:val="20"/>
          <w:szCs w:val="20"/>
        </w:rPr>
        <w:t>ppl</w:t>
      </w:r>
      <w:proofErr w:type="spellEnd"/>
      <w:r w:rsidRPr="004D6894">
        <w:rPr>
          <w:sz w:val="20"/>
          <w:szCs w:val="20"/>
        </w:rPr>
        <w:t xml:space="preserve"> want power &amp; some don’t</w:t>
      </w:r>
    </w:p>
    <w:p w14:paraId="0A248548" w14:textId="77777777" w:rsidR="003B027F" w:rsidRPr="004D6894" w:rsidRDefault="003B027F" w:rsidP="003B027F">
      <w:pPr>
        <w:pStyle w:val="ListParagraph"/>
        <w:numPr>
          <w:ilvl w:val="0"/>
          <w:numId w:val="119"/>
        </w:numPr>
        <w:spacing w:after="0"/>
        <w:rPr>
          <w:sz w:val="20"/>
          <w:szCs w:val="20"/>
        </w:rPr>
      </w:pPr>
      <w:r w:rsidRPr="004D6894">
        <w:rPr>
          <w:sz w:val="20"/>
          <w:szCs w:val="20"/>
        </w:rPr>
        <w:t xml:space="preserve">Power has been portrayed as a manifestation of evil which is due to the historic image of power seekers </w:t>
      </w:r>
      <w:r w:rsidRPr="004D6894">
        <w:rPr>
          <w:sz w:val="20"/>
          <w:szCs w:val="20"/>
        </w:rPr>
        <w:sym w:font="Wingdings" w:char="F0E0"/>
      </w:r>
      <w:r w:rsidRPr="004D6894">
        <w:rPr>
          <w:sz w:val="20"/>
          <w:szCs w:val="20"/>
        </w:rPr>
        <w:t xml:space="preserve"> But </w:t>
      </w:r>
      <w:proofErr w:type="spellStart"/>
      <w:r w:rsidRPr="004D6894">
        <w:rPr>
          <w:sz w:val="20"/>
          <w:szCs w:val="20"/>
        </w:rPr>
        <w:t>ppl</w:t>
      </w:r>
      <w:proofErr w:type="spellEnd"/>
      <w:r w:rsidRPr="004D6894">
        <w:rPr>
          <w:sz w:val="20"/>
          <w:szCs w:val="20"/>
        </w:rPr>
        <w:t xml:space="preserve"> CAN responsively use power to influence others </w:t>
      </w:r>
    </w:p>
    <w:p w14:paraId="3619D4B4" w14:textId="77777777" w:rsidR="003B027F" w:rsidRPr="004D6894" w:rsidRDefault="003B027F" w:rsidP="003B027F">
      <w:pPr>
        <w:pStyle w:val="ListParagraph"/>
        <w:numPr>
          <w:ilvl w:val="0"/>
          <w:numId w:val="119"/>
        </w:numPr>
        <w:spacing w:after="0"/>
        <w:rPr>
          <w:sz w:val="20"/>
          <w:szCs w:val="20"/>
        </w:rPr>
      </w:pPr>
      <w:proofErr w:type="gramStart"/>
      <w:r w:rsidRPr="004D6894">
        <w:rPr>
          <w:b/>
          <w:i/>
          <w:color w:val="FF0000"/>
          <w:sz w:val="20"/>
          <w:szCs w:val="20"/>
        </w:rPr>
        <w:t>n</w:t>
      </w:r>
      <w:proofErr w:type="gramEnd"/>
      <w:r w:rsidRPr="004D6894">
        <w:rPr>
          <w:b/>
          <w:i/>
          <w:color w:val="FF0000"/>
          <w:sz w:val="20"/>
          <w:szCs w:val="20"/>
        </w:rPr>
        <w:t xml:space="preserve"> </w:t>
      </w:r>
      <w:proofErr w:type="spellStart"/>
      <w:r w:rsidRPr="004D6894">
        <w:rPr>
          <w:b/>
          <w:i/>
          <w:color w:val="FF0000"/>
          <w:sz w:val="20"/>
          <w:szCs w:val="20"/>
        </w:rPr>
        <w:t>Pow</w:t>
      </w:r>
      <w:proofErr w:type="spellEnd"/>
      <w:r w:rsidRPr="004D6894">
        <w:rPr>
          <w:b/>
          <w:i/>
          <w:color w:val="FF0000"/>
          <w:sz w:val="20"/>
          <w:szCs w:val="20"/>
        </w:rPr>
        <w:t xml:space="preserve"> </w:t>
      </w:r>
      <w:r w:rsidRPr="004D6894">
        <w:rPr>
          <w:color w:val="FF0000"/>
          <w:sz w:val="20"/>
          <w:szCs w:val="20"/>
        </w:rPr>
        <w:t>= the need to have strong influence over others</w:t>
      </w:r>
      <w:r w:rsidRPr="004D6894">
        <w:rPr>
          <w:sz w:val="20"/>
          <w:szCs w:val="20"/>
        </w:rPr>
        <w:t xml:space="preserve"> </w:t>
      </w:r>
      <w:r w:rsidRPr="004D6894">
        <w:rPr>
          <w:sz w:val="20"/>
          <w:szCs w:val="20"/>
        </w:rPr>
        <w:sym w:font="Wingdings" w:char="F0E0"/>
      </w:r>
      <w:r w:rsidRPr="004D6894">
        <w:rPr>
          <w:sz w:val="20"/>
          <w:szCs w:val="20"/>
        </w:rPr>
        <w:t xml:space="preserve"> this need is a reliable personality characteristic </w:t>
      </w:r>
    </w:p>
    <w:p w14:paraId="1801C40D" w14:textId="77777777" w:rsidR="003B027F" w:rsidRPr="004D6894" w:rsidRDefault="003B027F" w:rsidP="003B027F">
      <w:pPr>
        <w:pStyle w:val="ListParagraph"/>
        <w:numPr>
          <w:ilvl w:val="1"/>
          <w:numId w:val="119"/>
        </w:numPr>
        <w:spacing w:after="0"/>
        <w:rPr>
          <w:sz w:val="20"/>
          <w:szCs w:val="20"/>
        </w:rPr>
      </w:pPr>
      <w:r w:rsidRPr="004D6894">
        <w:rPr>
          <w:sz w:val="20"/>
          <w:szCs w:val="20"/>
        </w:rPr>
        <w:t xml:space="preserve">Some </w:t>
      </w:r>
      <w:proofErr w:type="spellStart"/>
      <w:r w:rsidRPr="004D6894">
        <w:rPr>
          <w:sz w:val="20"/>
          <w:szCs w:val="20"/>
        </w:rPr>
        <w:t>ppl</w:t>
      </w:r>
      <w:proofErr w:type="spellEnd"/>
      <w:r w:rsidRPr="004D6894">
        <w:rPr>
          <w:sz w:val="20"/>
          <w:szCs w:val="20"/>
        </w:rPr>
        <w:t xml:space="preserve"> have more n </w:t>
      </w:r>
      <w:proofErr w:type="spellStart"/>
      <w:r w:rsidRPr="004D6894">
        <w:rPr>
          <w:sz w:val="20"/>
          <w:szCs w:val="20"/>
        </w:rPr>
        <w:t>pow</w:t>
      </w:r>
      <w:proofErr w:type="spellEnd"/>
      <w:r w:rsidRPr="004D6894">
        <w:rPr>
          <w:sz w:val="20"/>
          <w:szCs w:val="20"/>
        </w:rPr>
        <w:t xml:space="preserve"> than others </w:t>
      </w:r>
      <w:r w:rsidRPr="004D6894">
        <w:rPr>
          <w:sz w:val="20"/>
          <w:szCs w:val="20"/>
        </w:rPr>
        <w:sym w:font="Wingdings" w:char="F0E0"/>
      </w:r>
      <w:r w:rsidRPr="004D6894">
        <w:rPr>
          <w:sz w:val="20"/>
          <w:szCs w:val="20"/>
        </w:rPr>
        <w:t xml:space="preserve"> just as many women have it as men </w:t>
      </w:r>
    </w:p>
    <w:p w14:paraId="16CAE537" w14:textId="77777777" w:rsidR="003B027F" w:rsidRPr="004D6894" w:rsidRDefault="003B027F" w:rsidP="003B027F">
      <w:pPr>
        <w:pStyle w:val="ListParagraph"/>
        <w:numPr>
          <w:ilvl w:val="1"/>
          <w:numId w:val="119"/>
        </w:numPr>
        <w:spacing w:after="0"/>
        <w:rPr>
          <w:sz w:val="20"/>
          <w:szCs w:val="20"/>
        </w:rPr>
      </w:pPr>
      <w:proofErr w:type="spellStart"/>
      <w:r w:rsidRPr="004D6894">
        <w:rPr>
          <w:sz w:val="20"/>
          <w:szCs w:val="20"/>
        </w:rPr>
        <w:t>Ppl</w:t>
      </w:r>
      <w:proofErr w:type="spellEnd"/>
      <w:r w:rsidRPr="004D6894">
        <w:rPr>
          <w:sz w:val="20"/>
          <w:szCs w:val="20"/>
        </w:rPr>
        <w:t xml:space="preserve"> with high n </w:t>
      </w:r>
      <w:proofErr w:type="spellStart"/>
      <w:r w:rsidRPr="004D6894">
        <w:rPr>
          <w:sz w:val="20"/>
          <w:szCs w:val="20"/>
        </w:rPr>
        <w:t>pow</w:t>
      </w:r>
      <w:proofErr w:type="spellEnd"/>
      <w:r w:rsidRPr="004D6894">
        <w:rPr>
          <w:sz w:val="20"/>
          <w:szCs w:val="20"/>
        </w:rPr>
        <w:t xml:space="preserve"> conform to a </w:t>
      </w:r>
      <w:proofErr w:type="spellStart"/>
      <w:r w:rsidRPr="004D6894">
        <w:rPr>
          <w:sz w:val="20"/>
          <w:szCs w:val="20"/>
        </w:rPr>
        <w:t>neg</w:t>
      </w:r>
      <w:proofErr w:type="spellEnd"/>
      <w:r w:rsidRPr="004D6894">
        <w:rPr>
          <w:sz w:val="20"/>
          <w:szCs w:val="20"/>
        </w:rPr>
        <w:t xml:space="preserve"> stereotype (rude, sexually exploitative, abuse </w:t>
      </w:r>
      <w:proofErr w:type="spellStart"/>
      <w:r w:rsidRPr="004D6894">
        <w:rPr>
          <w:sz w:val="20"/>
          <w:szCs w:val="20"/>
        </w:rPr>
        <w:t>alch</w:t>
      </w:r>
      <w:proofErr w:type="spellEnd"/>
      <w:r w:rsidRPr="004D6894">
        <w:rPr>
          <w:sz w:val="20"/>
          <w:szCs w:val="20"/>
        </w:rPr>
        <w:t>, show great concern with status symbols)</w:t>
      </w:r>
    </w:p>
    <w:p w14:paraId="00C83531" w14:textId="77777777" w:rsidR="003B027F" w:rsidRPr="004D6894" w:rsidRDefault="003B027F" w:rsidP="003B027F">
      <w:pPr>
        <w:pStyle w:val="ListParagraph"/>
        <w:numPr>
          <w:ilvl w:val="0"/>
          <w:numId w:val="119"/>
        </w:numPr>
        <w:spacing w:after="0"/>
        <w:rPr>
          <w:sz w:val="20"/>
          <w:szCs w:val="20"/>
        </w:rPr>
      </w:pPr>
      <w:r w:rsidRPr="004D6894">
        <w:rPr>
          <w:sz w:val="20"/>
          <w:szCs w:val="20"/>
          <w:u w:val="single"/>
        </w:rPr>
        <w:t>The most effective managers have</w:t>
      </w:r>
      <w:r w:rsidRPr="004D6894">
        <w:rPr>
          <w:sz w:val="20"/>
          <w:szCs w:val="20"/>
        </w:rPr>
        <w:t>: high need for power, use their power to achieve org goals, adopt a participative or “coaching” leadership style, are relatively unconcerned with how much others like them</w:t>
      </w:r>
    </w:p>
    <w:p w14:paraId="1BAD53D9" w14:textId="77777777" w:rsidR="003B027F" w:rsidRPr="004D6894" w:rsidRDefault="003B027F" w:rsidP="003B027F">
      <w:pPr>
        <w:pStyle w:val="ListParagraph"/>
        <w:numPr>
          <w:ilvl w:val="0"/>
          <w:numId w:val="119"/>
        </w:numPr>
        <w:spacing w:after="0"/>
        <w:rPr>
          <w:sz w:val="20"/>
          <w:szCs w:val="20"/>
        </w:rPr>
      </w:pPr>
      <w:r w:rsidRPr="004D6894">
        <w:rPr>
          <w:sz w:val="20"/>
          <w:szCs w:val="20"/>
        </w:rPr>
        <w:t xml:space="preserve">They’re called </w:t>
      </w:r>
      <w:r w:rsidRPr="004D6894">
        <w:rPr>
          <w:b/>
          <w:i/>
          <w:color w:val="FF0000"/>
          <w:sz w:val="20"/>
          <w:szCs w:val="20"/>
        </w:rPr>
        <w:t>institutional managers</w:t>
      </w:r>
      <w:r w:rsidRPr="004D6894">
        <w:rPr>
          <w:sz w:val="20"/>
          <w:szCs w:val="20"/>
        </w:rPr>
        <w:t xml:space="preserve"> </w:t>
      </w:r>
      <w:r w:rsidRPr="004D6894">
        <w:rPr>
          <w:sz w:val="20"/>
          <w:szCs w:val="20"/>
        </w:rPr>
        <w:sym w:font="Wingdings" w:char="F0E0"/>
      </w:r>
      <w:r w:rsidRPr="004D6894">
        <w:rPr>
          <w:sz w:val="20"/>
          <w:szCs w:val="20"/>
        </w:rPr>
        <w:t xml:space="preserve"> b/c they use their power for good</w:t>
      </w:r>
    </w:p>
    <w:p w14:paraId="63766467" w14:textId="77777777" w:rsidR="003B027F" w:rsidRPr="004D6894" w:rsidRDefault="003B027F" w:rsidP="003B027F">
      <w:pPr>
        <w:pStyle w:val="ListParagraph"/>
        <w:numPr>
          <w:ilvl w:val="1"/>
          <w:numId w:val="119"/>
        </w:numPr>
        <w:spacing w:after="0"/>
        <w:rPr>
          <w:sz w:val="20"/>
          <w:szCs w:val="20"/>
        </w:rPr>
      </w:pPr>
      <w:r w:rsidRPr="004D6894">
        <w:rPr>
          <w:b/>
          <w:sz w:val="20"/>
          <w:szCs w:val="20"/>
        </w:rPr>
        <w:t xml:space="preserve">FINDINGS: </w:t>
      </w:r>
      <w:r w:rsidRPr="004D6894">
        <w:rPr>
          <w:sz w:val="20"/>
          <w:szCs w:val="20"/>
        </w:rPr>
        <w:t xml:space="preserve">institutional managers = more effective than </w:t>
      </w:r>
      <w:r w:rsidRPr="004D6894">
        <w:rPr>
          <w:b/>
          <w:i/>
          <w:color w:val="FF0000"/>
          <w:sz w:val="20"/>
          <w:szCs w:val="20"/>
        </w:rPr>
        <w:t>personal power managers</w:t>
      </w:r>
      <w:r w:rsidRPr="004D6894">
        <w:rPr>
          <w:sz w:val="20"/>
          <w:szCs w:val="20"/>
        </w:rPr>
        <w:t xml:space="preserve"> (who use their power for personal gain) &amp; </w:t>
      </w:r>
      <w:proofErr w:type="spellStart"/>
      <w:r w:rsidRPr="004D6894">
        <w:rPr>
          <w:b/>
          <w:i/>
          <w:color w:val="FF0000"/>
          <w:sz w:val="20"/>
          <w:szCs w:val="20"/>
        </w:rPr>
        <w:t>affiliative</w:t>
      </w:r>
      <w:proofErr w:type="spellEnd"/>
      <w:r w:rsidRPr="004D6894">
        <w:rPr>
          <w:b/>
          <w:i/>
          <w:color w:val="FF0000"/>
          <w:sz w:val="20"/>
          <w:szCs w:val="20"/>
        </w:rPr>
        <w:t xml:space="preserve"> managers</w:t>
      </w:r>
      <w:r w:rsidRPr="004D6894">
        <w:rPr>
          <w:b/>
          <w:i/>
          <w:sz w:val="20"/>
          <w:szCs w:val="20"/>
        </w:rPr>
        <w:t xml:space="preserve"> </w:t>
      </w:r>
      <w:r w:rsidRPr="004D6894">
        <w:rPr>
          <w:sz w:val="20"/>
          <w:szCs w:val="20"/>
        </w:rPr>
        <w:t xml:space="preserve">(more concerned with being liked) </w:t>
      </w:r>
    </w:p>
    <w:p w14:paraId="4FF6AE14" w14:textId="77777777" w:rsidR="003B027F" w:rsidRPr="004D6894" w:rsidRDefault="003B027F" w:rsidP="003B027F">
      <w:pPr>
        <w:pStyle w:val="ListParagraph"/>
        <w:numPr>
          <w:ilvl w:val="1"/>
          <w:numId w:val="119"/>
        </w:numPr>
        <w:spacing w:after="0"/>
        <w:rPr>
          <w:sz w:val="20"/>
          <w:szCs w:val="20"/>
        </w:rPr>
      </w:pPr>
      <w:r w:rsidRPr="004D6894">
        <w:rPr>
          <w:b/>
          <w:sz w:val="20"/>
          <w:szCs w:val="20"/>
        </w:rPr>
        <w:t xml:space="preserve">FINDINGS: </w:t>
      </w:r>
      <w:r w:rsidRPr="004D6894">
        <w:rPr>
          <w:sz w:val="20"/>
          <w:szCs w:val="20"/>
        </w:rPr>
        <w:t>institutional managers are usually superior in giving subordinates a sense of responsibility, clarifying org priorities and instilling team spirit</w:t>
      </w:r>
    </w:p>
    <w:p w14:paraId="45811194" w14:textId="77777777" w:rsidR="003B027F" w:rsidRPr="004D6894" w:rsidRDefault="003B027F" w:rsidP="003B027F">
      <w:pPr>
        <w:pStyle w:val="ListParagraph"/>
        <w:numPr>
          <w:ilvl w:val="0"/>
          <w:numId w:val="119"/>
        </w:numPr>
        <w:spacing w:after="0"/>
        <w:rPr>
          <w:sz w:val="20"/>
          <w:szCs w:val="20"/>
        </w:rPr>
      </w:pPr>
      <w:r w:rsidRPr="004D6894">
        <w:rPr>
          <w:sz w:val="20"/>
          <w:szCs w:val="20"/>
        </w:rPr>
        <w:t xml:space="preserve">The need for power </w:t>
      </w:r>
      <w:r w:rsidRPr="004D6894">
        <w:rPr>
          <w:b/>
          <w:sz w:val="20"/>
          <w:szCs w:val="20"/>
        </w:rPr>
        <w:t>(</w:t>
      </w:r>
      <w:r w:rsidRPr="004D6894">
        <w:rPr>
          <w:b/>
          <w:i/>
          <w:sz w:val="20"/>
          <w:szCs w:val="20"/>
        </w:rPr>
        <w:t xml:space="preserve">n </w:t>
      </w:r>
      <w:proofErr w:type="spellStart"/>
      <w:r w:rsidRPr="004D6894">
        <w:rPr>
          <w:b/>
          <w:i/>
          <w:sz w:val="20"/>
          <w:szCs w:val="20"/>
        </w:rPr>
        <w:t>pow</w:t>
      </w:r>
      <w:proofErr w:type="spellEnd"/>
      <w:r w:rsidRPr="004D6894">
        <w:rPr>
          <w:b/>
          <w:sz w:val="20"/>
          <w:szCs w:val="20"/>
        </w:rPr>
        <w:t xml:space="preserve">) </w:t>
      </w:r>
      <w:r w:rsidRPr="004D6894">
        <w:rPr>
          <w:sz w:val="20"/>
          <w:szCs w:val="20"/>
        </w:rPr>
        <w:t xml:space="preserve">can be good as long as its not a neurotic expression of perceived weakness </w:t>
      </w:r>
    </w:p>
    <w:p w14:paraId="038C2C37" w14:textId="77777777" w:rsidR="003B027F" w:rsidRPr="004D6894" w:rsidRDefault="003B027F" w:rsidP="003B027F">
      <w:pPr>
        <w:pStyle w:val="ListParagraph"/>
        <w:numPr>
          <w:ilvl w:val="0"/>
          <w:numId w:val="119"/>
        </w:numPr>
        <w:spacing w:after="0"/>
        <w:rPr>
          <w:sz w:val="20"/>
          <w:szCs w:val="20"/>
        </w:rPr>
      </w:pPr>
      <w:proofErr w:type="spellStart"/>
      <w:r w:rsidRPr="004D6894">
        <w:rPr>
          <w:sz w:val="20"/>
          <w:szCs w:val="20"/>
        </w:rPr>
        <w:t>Ppl</w:t>
      </w:r>
      <w:proofErr w:type="spellEnd"/>
      <w:r w:rsidRPr="004D6894">
        <w:rPr>
          <w:sz w:val="20"/>
          <w:szCs w:val="20"/>
        </w:rPr>
        <w:t xml:space="preserve"> react to powerlessness by trying to gain control, but if they can’t succeed, they feel helpless &amp; become alienated from their work </w:t>
      </w:r>
      <w:r w:rsidRPr="004D6894">
        <w:rPr>
          <w:sz w:val="20"/>
          <w:szCs w:val="20"/>
        </w:rPr>
        <w:sym w:font="Wingdings" w:char="F0E0"/>
      </w:r>
      <w:r w:rsidRPr="004D6894">
        <w:rPr>
          <w:sz w:val="20"/>
          <w:szCs w:val="20"/>
        </w:rPr>
        <w:t xml:space="preserve"> empowerment tries to prevent this</w:t>
      </w:r>
    </w:p>
    <w:p w14:paraId="3388FE77" w14:textId="77777777" w:rsidR="003B027F" w:rsidRPr="004D6894" w:rsidRDefault="003B027F" w:rsidP="003B027F">
      <w:pPr>
        <w:rPr>
          <w:rFonts w:ascii="Cambria" w:hAnsi="Cambria"/>
          <w:b/>
          <w:sz w:val="20"/>
          <w:szCs w:val="20"/>
          <w:u w:val="single"/>
        </w:rPr>
      </w:pPr>
      <w:r w:rsidRPr="004D6894">
        <w:rPr>
          <w:rFonts w:ascii="Cambria" w:hAnsi="Cambria"/>
          <w:b/>
          <w:sz w:val="20"/>
          <w:szCs w:val="20"/>
          <w:u w:val="single"/>
        </w:rPr>
        <w:t>Controlling Strategic Contingencies – How Subunits Obtain Power</w:t>
      </w:r>
    </w:p>
    <w:p w14:paraId="2996F5D2" w14:textId="77777777" w:rsidR="003B027F" w:rsidRPr="004D6894" w:rsidRDefault="003B027F" w:rsidP="003B027F">
      <w:pPr>
        <w:pStyle w:val="ListParagraph"/>
        <w:numPr>
          <w:ilvl w:val="0"/>
          <w:numId w:val="120"/>
        </w:numPr>
        <w:spacing w:after="0"/>
        <w:rPr>
          <w:sz w:val="20"/>
          <w:szCs w:val="20"/>
        </w:rPr>
      </w:pPr>
      <w:r w:rsidRPr="004D6894">
        <w:rPr>
          <w:sz w:val="20"/>
          <w:szCs w:val="20"/>
          <w:highlight w:val="yellow"/>
        </w:rPr>
        <w:t>Subunit Power</w:t>
      </w:r>
      <w:r w:rsidRPr="004D6894">
        <w:rPr>
          <w:sz w:val="20"/>
          <w:szCs w:val="20"/>
        </w:rPr>
        <w:t>: degree of power held by various org subunits (ex. departments)</w:t>
      </w:r>
    </w:p>
    <w:p w14:paraId="1F6143EC" w14:textId="77777777" w:rsidR="003B027F" w:rsidRPr="004D6894" w:rsidRDefault="003B027F" w:rsidP="003B027F">
      <w:pPr>
        <w:pStyle w:val="ListParagraph"/>
        <w:numPr>
          <w:ilvl w:val="0"/>
          <w:numId w:val="120"/>
        </w:numPr>
        <w:spacing w:after="0"/>
        <w:rPr>
          <w:sz w:val="20"/>
          <w:szCs w:val="20"/>
        </w:rPr>
      </w:pPr>
      <w:r w:rsidRPr="004D6894">
        <w:rPr>
          <w:sz w:val="20"/>
          <w:szCs w:val="20"/>
          <w:highlight w:val="yellow"/>
        </w:rPr>
        <w:t>Strategic Contingencies</w:t>
      </w:r>
      <w:r w:rsidRPr="004D6894">
        <w:rPr>
          <w:sz w:val="20"/>
          <w:szCs w:val="20"/>
        </w:rPr>
        <w:t>: critical factors affecting org effectiveness that are controlled by a key subunit</w:t>
      </w:r>
    </w:p>
    <w:p w14:paraId="717764E9" w14:textId="77777777" w:rsidR="003B027F" w:rsidRPr="004D6894" w:rsidRDefault="003B027F" w:rsidP="003B027F">
      <w:pPr>
        <w:pStyle w:val="ListParagraph"/>
        <w:numPr>
          <w:ilvl w:val="1"/>
          <w:numId w:val="120"/>
        </w:numPr>
        <w:spacing w:after="0"/>
        <w:rPr>
          <w:sz w:val="20"/>
          <w:szCs w:val="20"/>
        </w:rPr>
      </w:pPr>
      <w:r w:rsidRPr="004D6894">
        <w:rPr>
          <w:sz w:val="20"/>
          <w:szCs w:val="20"/>
        </w:rPr>
        <w:t xml:space="preserve">This means that the work other subunits perform = contingent on the activities &amp; performance of a key subunit </w:t>
      </w:r>
      <w:r w:rsidRPr="004D6894">
        <w:rPr>
          <w:sz w:val="20"/>
          <w:szCs w:val="20"/>
        </w:rPr>
        <w:sym w:font="Wingdings" w:char="F0E0"/>
      </w:r>
      <w:r w:rsidRPr="004D6894">
        <w:rPr>
          <w:sz w:val="20"/>
          <w:szCs w:val="20"/>
        </w:rPr>
        <w:t xml:space="preserve"> DEPENDENCE </w:t>
      </w:r>
    </w:p>
    <w:p w14:paraId="0C6736FC" w14:textId="77777777" w:rsidR="003B027F" w:rsidRPr="004D6894" w:rsidRDefault="003B027F" w:rsidP="003B027F">
      <w:pPr>
        <w:pStyle w:val="ListParagraph"/>
        <w:numPr>
          <w:ilvl w:val="1"/>
          <w:numId w:val="120"/>
        </w:numPr>
        <w:spacing w:after="0"/>
        <w:rPr>
          <w:sz w:val="20"/>
          <w:szCs w:val="20"/>
        </w:rPr>
      </w:pPr>
      <w:r w:rsidRPr="004D6894">
        <w:rPr>
          <w:sz w:val="20"/>
          <w:szCs w:val="20"/>
        </w:rPr>
        <w:t xml:space="preserve">If subunits are dependent on others for smooth operations, they are susceptible to influence </w:t>
      </w:r>
    </w:p>
    <w:p w14:paraId="6EB50A3B" w14:textId="77777777" w:rsidR="003B027F" w:rsidRPr="004D6894" w:rsidRDefault="003B027F" w:rsidP="003B027F">
      <w:pPr>
        <w:pStyle w:val="ListParagraph"/>
        <w:numPr>
          <w:ilvl w:val="0"/>
          <w:numId w:val="120"/>
        </w:numPr>
        <w:spacing w:after="0"/>
        <w:rPr>
          <w:sz w:val="20"/>
          <w:szCs w:val="20"/>
        </w:rPr>
      </w:pPr>
      <w:r w:rsidRPr="004D6894">
        <w:rPr>
          <w:b/>
          <w:sz w:val="20"/>
          <w:szCs w:val="20"/>
        </w:rPr>
        <w:t>Scarcity:</w:t>
      </w:r>
    </w:p>
    <w:p w14:paraId="32566B7A" w14:textId="77777777" w:rsidR="003B027F" w:rsidRPr="004D6894" w:rsidRDefault="003B027F" w:rsidP="003B027F">
      <w:pPr>
        <w:pStyle w:val="ListParagraph"/>
        <w:numPr>
          <w:ilvl w:val="1"/>
          <w:numId w:val="120"/>
        </w:numPr>
        <w:spacing w:after="0"/>
        <w:rPr>
          <w:sz w:val="20"/>
          <w:szCs w:val="20"/>
        </w:rPr>
      </w:pPr>
      <w:r w:rsidRPr="004D6894">
        <w:rPr>
          <w:sz w:val="20"/>
          <w:szCs w:val="20"/>
        </w:rPr>
        <w:t xml:space="preserve">Diffs in subunit power is likely to become magnified when resources = scarce </w:t>
      </w:r>
      <w:r w:rsidRPr="004D6894">
        <w:rPr>
          <w:sz w:val="20"/>
          <w:szCs w:val="20"/>
        </w:rPr>
        <w:sym w:font="Wingdings" w:char="F0E0"/>
      </w:r>
      <w:r w:rsidRPr="004D6894">
        <w:rPr>
          <w:sz w:val="20"/>
          <w:szCs w:val="20"/>
        </w:rPr>
        <w:t xml:space="preserve"> when there’s plenty of $/office space, subunits will waste their energy fighting for power</w:t>
      </w:r>
    </w:p>
    <w:p w14:paraId="3865EC7B" w14:textId="77777777" w:rsidR="003B027F" w:rsidRPr="004D6894" w:rsidRDefault="003B027F" w:rsidP="003B027F">
      <w:pPr>
        <w:pStyle w:val="ListParagraph"/>
        <w:numPr>
          <w:ilvl w:val="1"/>
          <w:numId w:val="120"/>
        </w:numPr>
        <w:spacing w:after="0"/>
        <w:rPr>
          <w:sz w:val="20"/>
          <w:szCs w:val="20"/>
        </w:rPr>
      </w:pPr>
      <w:r w:rsidRPr="004D6894">
        <w:rPr>
          <w:sz w:val="20"/>
          <w:szCs w:val="20"/>
        </w:rPr>
        <w:t xml:space="preserve">Subunits acquire power when they are able to </w:t>
      </w:r>
      <w:r w:rsidRPr="004D6894">
        <w:rPr>
          <w:b/>
          <w:i/>
          <w:sz w:val="20"/>
          <w:szCs w:val="20"/>
        </w:rPr>
        <w:t>secure</w:t>
      </w:r>
      <w:r w:rsidRPr="004D6894">
        <w:rPr>
          <w:sz w:val="20"/>
          <w:szCs w:val="20"/>
        </w:rPr>
        <w:t xml:space="preserve"> scarce resources that are important to the org </w:t>
      </w:r>
    </w:p>
    <w:p w14:paraId="392DF743" w14:textId="77777777" w:rsidR="003B027F" w:rsidRPr="004D6894" w:rsidRDefault="003B027F" w:rsidP="003B027F">
      <w:pPr>
        <w:pStyle w:val="ListParagraph"/>
        <w:numPr>
          <w:ilvl w:val="1"/>
          <w:numId w:val="120"/>
        </w:numPr>
        <w:spacing w:after="0"/>
        <w:rPr>
          <w:sz w:val="20"/>
          <w:szCs w:val="20"/>
        </w:rPr>
      </w:pPr>
      <w:r w:rsidRPr="004D6894">
        <w:rPr>
          <w:b/>
          <w:sz w:val="20"/>
          <w:szCs w:val="20"/>
        </w:rPr>
        <w:t xml:space="preserve">FINDINGS: </w:t>
      </w:r>
      <w:r w:rsidRPr="004D6894">
        <w:rPr>
          <w:sz w:val="20"/>
          <w:szCs w:val="20"/>
        </w:rPr>
        <w:t xml:space="preserve">the power of academic departments = associated with their ability to obtain funds through consulting contracts &amp; research grants </w:t>
      </w:r>
      <w:r w:rsidRPr="004D6894">
        <w:rPr>
          <w:sz w:val="20"/>
          <w:szCs w:val="20"/>
        </w:rPr>
        <w:sym w:font="Wingdings" w:char="F0E0"/>
      </w:r>
      <w:r w:rsidRPr="004D6894">
        <w:rPr>
          <w:sz w:val="20"/>
          <w:szCs w:val="20"/>
        </w:rPr>
        <w:t xml:space="preserve"> mastery over economic resources = more critical to their power than the # of undergraduates taught by the dept.  </w:t>
      </w:r>
    </w:p>
    <w:p w14:paraId="3373913E" w14:textId="77777777" w:rsidR="003B027F" w:rsidRPr="004D6894" w:rsidRDefault="003B027F" w:rsidP="003B027F">
      <w:pPr>
        <w:pStyle w:val="ListParagraph"/>
        <w:numPr>
          <w:ilvl w:val="0"/>
          <w:numId w:val="120"/>
        </w:numPr>
        <w:spacing w:after="0"/>
        <w:rPr>
          <w:sz w:val="20"/>
          <w:szCs w:val="20"/>
        </w:rPr>
      </w:pPr>
      <w:r w:rsidRPr="004D6894">
        <w:rPr>
          <w:b/>
          <w:sz w:val="20"/>
          <w:szCs w:val="20"/>
        </w:rPr>
        <w:t>Uncertainty</w:t>
      </w:r>
      <w:r w:rsidRPr="004D6894">
        <w:rPr>
          <w:sz w:val="20"/>
          <w:szCs w:val="20"/>
        </w:rPr>
        <w:t>:</w:t>
      </w:r>
    </w:p>
    <w:p w14:paraId="7397D16F" w14:textId="77777777" w:rsidR="003B027F" w:rsidRPr="004D6894" w:rsidRDefault="003B027F" w:rsidP="003B027F">
      <w:pPr>
        <w:pStyle w:val="ListParagraph"/>
        <w:numPr>
          <w:ilvl w:val="1"/>
          <w:numId w:val="120"/>
        </w:numPr>
        <w:spacing w:after="0"/>
        <w:rPr>
          <w:sz w:val="20"/>
          <w:szCs w:val="20"/>
        </w:rPr>
      </w:pPr>
      <w:r w:rsidRPr="004D6894">
        <w:rPr>
          <w:sz w:val="20"/>
          <w:szCs w:val="20"/>
        </w:rPr>
        <w:t xml:space="preserve">Orgs hate the unknown </w:t>
      </w:r>
      <w:r w:rsidRPr="004D6894">
        <w:rPr>
          <w:sz w:val="20"/>
          <w:szCs w:val="20"/>
        </w:rPr>
        <w:sym w:font="Wingdings" w:char="F0E0"/>
      </w:r>
      <w:r w:rsidRPr="004D6894">
        <w:rPr>
          <w:sz w:val="20"/>
          <w:szCs w:val="20"/>
        </w:rPr>
        <w:t xml:space="preserve"> subunits that are most capable of coping with uncertainty will tend to acquire power </w:t>
      </w:r>
    </w:p>
    <w:p w14:paraId="224A8E54" w14:textId="77777777" w:rsidR="003B027F" w:rsidRPr="004D6894" w:rsidRDefault="003B027F" w:rsidP="003B027F">
      <w:pPr>
        <w:pStyle w:val="ListParagraph"/>
        <w:numPr>
          <w:ilvl w:val="1"/>
          <w:numId w:val="120"/>
        </w:numPr>
        <w:spacing w:after="0"/>
        <w:rPr>
          <w:sz w:val="20"/>
          <w:szCs w:val="20"/>
        </w:rPr>
      </w:pPr>
      <w:r w:rsidRPr="004D6894">
        <w:rPr>
          <w:sz w:val="20"/>
          <w:szCs w:val="20"/>
        </w:rPr>
        <w:t xml:space="preserve">Uncertainty promotes confusion, which allows changes in power priorities as the org </w:t>
      </w:r>
      <w:proofErr w:type="spellStart"/>
      <w:r w:rsidRPr="004D6894">
        <w:rPr>
          <w:sz w:val="20"/>
          <w:szCs w:val="20"/>
        </w:rPr>
        <w:t>enviro</w:t>
      </w:r>
      <w:proofErr w:type="spellEnd"/>
      <w:r w:rsidRPr="004D6894">
        <w:rPr>
          <w:sz w:val="20"/>
          <w:szCs w:val="20"/>
        </w:rPr>
        <w:t xml:space="preserve"> changes </w:t>
      </w:r>
      <w:r w:rsidRPr="004D6894">
        <w:rPr>
          <w:sz w:val="20"/>
          <w:szCs w:val="20"/>
        </w:rPr>
        <w:sym w:font="Wingdings" w:char="F0E0"/>
      </w:r>
      <w:r w:rsidRPr="004D6894">
        <w:rPr>
          <w:sz w:val="20"/>
          <w:szCs w:val="20"/>
        </w:rPr>
        <w:t xml:space="preserve"> functions that can provide the org with greater control over what it finds problematic and can create more certainty, will acquire more power </w:t>
      </w:r>
    </w:p>
    <w:p w14:paraId="214301DC" w14:textId="77777777" w:rsidR="003B027F" w:rsidRPr="004D6894" w:rsidRDefault="003B027F" w:rsidP="003B027F">
      <w:pPr>
        <w:pStyle w:val="ListParagraph"/>
        <w:numPr>
          <w:ilvl w:val="1"/>
          <w:numId w:val="120"/>
        </w:numPr>
        <w:spacing w:after="0"/>
        <w:rPr>
          <w:sz w:val="20"/>
          <w:szCs w:val="20"/>
        </w:rPr>
      </w:pPr>
      <w:r w:rsidRPr="004D6894">
        <w:rPr>
          <w:sz w:val="20"/>
          <w:szCs w:val="20"/>
        </w:rPr>
        <w:t xml:space="preserve">Changes in the source of uncertainty often lead to shifts in subunit power </w:t>
      </w:r>
    </w:p>
    <w:p w14:paraId="22AB2A7E" w14:textId="77777777" w:rsidR="003B027F" w:rsidRPr="004D6894" w:rsidRDefault="003B027F" w:rsidP="003B027F">
      <w:pPr>
        <w:pStyle w:val="ListParagraph"/>
        <w:numPr>
          <w:ilvl w:val="2"/>
          <w:numId w:val="120"/>
        </w:numPr>
        <w:spacing w:after="0"/>
        <w:rPr>
          <w:sz w:val="20"/>
          <w:szCs w:val="20"/>
        </w:rPr>
      </w:pPr>
      <w:r w:rsidRPr="004D6894">
        <w:rPr>
          <w:sz w:val="20"/>
          <w:szCs w:val="20"/>
        </w:rPr>
        <w:t xml:space="preserve">Ex. depts. </w:t>
      </w:r>
      <w:proofErr w:type="gramStart"/>
      <w:r w:rsidRPr="004D6894">
        <w:rPr>
          <w:sz w:val="20"/>
          <w:szCs w:val="20"/>
        </w:rPr>
        <w:t>concerned</w:t>
      </w:r>
      <w:proofErr w:type="gramEnd"/>
      <w:r w:rsidRPr="004D6894">
        <w:rPr>
          <w:sz w:val="20"/>
          <w:szCs w:val="20"/>
        </w:rPr>
        <w:t xml:space="preserve"> with </w:t>
      </w:r>
      <w:proofErr w:type="spellStart"/>
      <w:r w:rsidRPr="004D6894">
        <w:rPr>
          <w:sz w:val="20"/>
          <w:szCs w:val="20"/>
        </w:rPr>
        <w:t>enviro</w:t>
      </w:r>
      <w:proofErr w:type="spellEnd"/>
      <w:r w:rsidRPr="004D6894">
        <w:rPr>
          <w:sz w:val="20"/>
          <w:szCs w:val="20"/>
        </w:rPr>
        <w:t xml:space="preserve"> impact have gained power with the interest in “green” orgs</w:t>
      </w:r>
    </w:p>
    <w:p w14:paraId="1B89E7E3" w14:textId="77777777" w:rsidR="003B027F" w:rsidRPr="004D6894" w:rsidRDefault="003B027F" w:rsidP="003B027F">
      <w:pPr>
        <w:pStyle w:val="ListParagraph"/>
        <w:numPr>
          <w:ilvl w:val="0"/>
          <w:numId w:val="120"/>
        </w:numPr>
        <w:spacing w:after="0"/>
        <w:rPr>
          <w:sz w:val="20"/>
          <w:szCs w:val="20"/>
        </w:rPr>
      </w:pPr>
      <w:r w:rsidRPr="004D6894">
        <w:rPr>
          <w:b/>
          <w:sz w:val="20"/>
          <w:szCs w:val="20"/>
        </w:rPr>
        <w:t>Centrality</w:t>
      </w:r>
      <w:r w:rsidRPr="004D6894">
        <w:rPr>
          <w:sz w:val="20"/>
          <w:szCs w:val="20"/>
        </w:rPr>
        <w:t>:</w:t>
      </w:r>
    </w:p>
    <w:p w14:paraId="1491A737" w14:textId="77777777" w:rsidR="003B027F" w:rsidRPr="004D6894" w:rsidRDefault="003B027F" w:rsidP="003B027F">
      <w:pPr>
        <w:pStyle w:val="ListParagraph"/>
        <w:numPr>
          <w:ilvl w:val="1"/>
          <w:numId w:val="120"/>
        </w:numPr>
        <w:spacing w:after="0"/>
        <w:rPr>
          <w:sz w:val="20"/>
          <w:szCs w:val="20"/>
        </w:rPr>
      </w:pPr>
      <w:r w:rsidRPr="004D6894">
        <w:rPr>
          <w:sz w:val="20"/>
          <w:szCs w:val="20"/>
        </w:rPr>
        <w:t xml:space="preserve">Subunits whose activities = central to the work flow of the org should acquire more power than those whose activities = more peripheral </w:t>
      </w:r>
    </w:p>
    <w:p w14:paraId="32C8A1DA" w14:textId="77777777" w:rsidR="003B027F" w:rsidRPr="004D6894" w:rsidRDefault="003B027F" w:rsidP="003B027F">
      <w:pPr>
        <w:pStyle w:val="ListParagraph"/>
        <w:numPr>
          <w:ilvl w:val="1"/>
          <w:numId w:val="120"/>
        </w:numPr>
        <w:spacing w:after="0"/>
        <w:rPr>
          <w:sz w:val="20"/>
          <w:szCs w:val="20"/>
        </w:rPr>
      </w:pPr>
      <w:r w:rsidRPr="004D6894">
        <w:rPr>
          <w:sz w:val="20"/>
          <w:szCs w:val="20"/>
          <w:highlight w:val="cyan"/>
        </w:rPr>
        <w:t>Subunits can be central in 3 ways</w:t>
      </w:r>
      <w:r w:rsidRPr="004D6894">
        <w:rPr>
          <w:sz w:val="20"/>
          <w:szCs w:val="20"/>
        </w:rPr>
        <w:t>:</w:t>
      </w:r>
    </w:p>
    <w:p w14:paraId="55F5FCDD" w14:textId="77777777" w:rsidR="003B027F" w:rsidRPr="004D6894" w:rsidRDefault="003B027F" w:rsidP="003B027F">
      <w:pPr>
        <w:pStyle w:val="ListParagraph"/>
        <w:numPr>
          <w:ilvl w:val="2"/>
          <w:numId w:val="136"/>
        </w:numPr>
        <w:spacing w:after="0"/>
        <w:rPr>
          <w:sz w:val="20"/>
          <w:szCs w:val="20"/>
        </w:rPr>
      </w:pPr>
      <w:r w:rsidRPr="004D6894">
        <w:rPr>
          <w:sz w:val="20"/>
          <w:szCs w:val="20"/>
        </w:rPr>
        <w:t xml:space="preserve">It must </w:t>
      </w:r>
      <w:r w:rsidRPr="004D6894">
        <w:rPr>
          <w:color w:val="FF0000"/>
          <w:sz w:val="20"/>
          <w:szCs w:val="20"/>
        </w:rPr>
        <w:t>influence the work of most other subunits</w:t>
      </w:r>
      <w:r w:rsidRPr="004D6894">
        <w:rPr>
          <w:sz w:val="20"/>
          <w:szCs w:val="20"/>
        </w:rPr>
        <w:t xml:space="preserve"> </w:t>
      </w:r>
    </w:p>
    <w:p w14:paraId="58F28DDD" w14:textId="77777777" w:rsidR="003B027F" w:rsidRPr="004D6894" w:rsidRDefault="003B027F" w:rsidP="003B027F">
      <w:pPr>
        <w:pStyle w:val="ListParagraph"/>
        <w:numPr>
          <w:ilvl w:val="2"/>
          <w:numId w:val="136"/>
        </w:numPr>
        <w:spacing w:after="0"/>
        <w:rPr>
          <w:sz w:val="20"/>
          <w:szCs w:val="20"/>
        </w:rPr>
      </w:pPr>
      <w:r w:rsidRPr="004D6894">
        <w:rPr>
          <w:sz w:val="20"/>
          <w:szCs w:val="20"/>
        </w:rPr>
        <w:t xml:space="preserve">If the subunit has a </w:t>
      </w:r>
      <w:r w:rsidRPr="004D6894">
        <w:rPr>
          <w:color w:val="FF0000"/>
          <w:sz w:val="20"/>
          <w:szCs w:val="20"/>
        </w:rPr>
        <w:t>crucial impact on the quantity or quality of the org’s key service/product</w:t>
      </w:r>
    </w:p>
    <w:p w14:paraId="6C39407B" w14:textId="77777777" w:rsidR="003B027F" w:rsidRPr="004D6894" w:rsidRDefault="003B027F" w:rsidP="003B027F">
      <w:pPr>
        <w:pStyle w:val="ListParagraph"/>
        <w:numPr>
          <w:ilvl w:val="2"/>
          <w:numId w:val="136"/>
        </w:numPr>
        <w:spacing w:after="0"/>
        <w:rPr>
          <w:sz w:val="20"/>
          <w:szCs w:val="20"/>
        </w:rPr>
      </w:pPr>
      <w:r w:rsidRPr="004D6894">
        <w:rPr>
          <w:sz w:val="20"/>
          <w:szCs w:val="20"/>
        </w:rPr>
        <w:t xml:space="preserve">Subunit’s activities are more central when their </w:t>
      </w:r>
      <w:r w:rsidRPr="004D6894">
        <w:rPr>
          <w:color w:val="FF0000"/>
          <w:sz w:val="20"/>
          <w:szCs w:val="20"/>
        </w:rPr>
        <w:t>impact = immediate</w:t>
      </w:r>
    </w:p>
    <w:p w14:paraId="6B6BAFC8" w14:textId="77777777" w:rsidR="003B027F" w:rsidRPr="004D6894" w:rsidRDefault="003B027F" w:rsidP="003B027F">
      <w:pPr>
        <w:pStyle w:val="ListParagraph"/>
        <w:numPr>
          <w:ilvl w:val="0"/>
          <w:numId w:val="120"/>
        </w:numPr>
        <w:spacing w:after="0"/>
        <w:rPr>
          <w:sz w:val="20"/>
          <w:szCs w:val="20"/>
        </w:rPr>
      </w:pPr>
      <w:r w:rsidRPr="004D6894">
        <w:rPr>
          <w:b/>
          <w:sz w:val="20"/>
          <w:szCs w:val="20"/>
        </w:rPr>
        <w:t>Substitutability</w:t>
      </w:r>
      <w:r w:rsidRPr="004D6894">
        <w:rPr>
          <w:sz w:val="20"/>
          <w:szCs w:val="20"/>
        </w:rPr>
        <w:t>:</w:t>
      </w:r>
    </w:p>
    <w:p w14:paraId="1D438AAA" w14:textId="77777777" w:rsidR="003B027F" w:rsidRPr="004D6894" w:rsidRDefault="003B027F" w:rsidP="003B027F">
      <w:pPr>
        <w:pStyle w:val="ListParagraph"/>
        <w:numPr>
          <w:ilvl w:val="1"/>
          <w:numId w:val="120"/>
        </w:numPr>
        <w:spacing w:after="0"/>
        <w:rPr>
          <w:sz w:val="20"/>
          <w:szCs w:val="20"/>
        </w:rPr>
      </w:pPr>
      <w:r w:rsidRPr="004D6894">
        <w:rPr>
          <w:sz w:val="20"/>
          <w:szCs w:val="20"/>
        </w:rPr>
        <w:t xml:space="preserve">A subunit will have little power if others can perform its activities </w:t>
      </w:r>
      <w:r w:rsidRPr="004D6894">
        <w:rPr>
          <w:sz w:val="20"/>
          <w:szCs w:val="20"/>
        </w:rPr>
        <w:sym w:font="Wingdings" w:char="F0E0"/>
      </w:r>
      <w:r w:rsidRPr="004D6894">
        <w:rPr>
          <w:sz w:val="20"/>
          <w:szCs w:val="20"/>
        </w:rPr>
        <w:t xml:space="preserve"> subunit must be non-substitutable to acquire power </w:t>
      </w:r>
    </w:p>
    <w:p w14:paraId="432B4ABD" w14:textId="77777777" w:rsidR="003B027F" w:rsidRPr="004D6894" w:rsidRDefault="003B027F" w:rsidP="003B027F">
      <w:pPr>
        <w:pStyle w:val="ListParagraph"/>
        <w:numPr>
          <w:ilvl w:val="1"/>
          <w:numId w:val="120"/>
        </w:numPr>
        <w:spacing w:after="0"/>
        <w:rPr>
          <w:sz w:val="20"/>
          <w:szCs w:val="20"/>
        </w:rPr>
      </w:pPr>
      <w:r w:rsidRPr="004D6894">
        <w:rPr>
          <w:sz w:val="20"/>
          <w:szCs w:val="20"/>
        </w:rPr>
        <w:t xml:space="preserve">A change in the </w:t>
      </w:r>
      <w:proofErr w:type="spellStart"/>
      <w:r w:rsidRPr="004D6894">
        <w:rPr>
          <w:sz w:val="20"/>
          <w:szCs w:val="20"/>
        </w:rPr>
        <w:t>labour</w:t>
      </w:r>
      <w:proofErr w:type="spellEnd"/>
      <w:r w:rsidRPr="004D6894">
        <w:rPr>
          <w:sz w:val="20"/>
          <w:szCs w:val="20"/>
        </w:rPr>
        <w:t xml:space="preserve"> market can result in a change in the subunit’s influence </w:t>
      </w:r>
      <w:r w:rsidRPr="004D6894">
        <w:rPr>
          <w:sz w:val="20"/>
          <w:szCs w:val="20"/>
        </w:rPr>
        <w:sym w:font="Wingdings" w:char="F0E0"/>
      </w:r>
      <w:r w:rsidRPr="004D6894">
        <w:rPr>
          <w:sz w:val="20"/>
          <w:szCs w:val="20"/>
        </w:rPr>
        <w:t xml:space="preserve"> a shortage of workers provides opportunities for minorities to move into positions of power </w:t>
      </w:r>
    </w:p>
    <w:p w14:paraId="6EDF0A3A" w14:textId="77777777" w:rsidR="003B027F" w:rsidRPr="004D6894" w:rsidRDefault="003B027F" w:rsidP="003B027F">
      <w:pPr>
        <w:pStyle w:val="ListParagraph"/>
        <w:numPr>
          <w:ilvl w:val="1"/>
          <w:numId w:val="120"/>
        </w:numPr>
        <w:spacing w:after="0"/>
        <w:rPr>
          <w:sz w:val="20"/>
          <w:szCs w:val="20"/>
        </w:rPr>
      </w:pPr>
      <w:r w:rsidRPr="004D6894">
        <w:rPr>
          <w:sz w:val="20"/>
          <w:szCs w:val="20"/>
        </w:rPr>
        <w:t xml:space="preserve">If </w:t>
      </w:r>
      <w:proofErr w:type="spellStart"/>
      <w:r w:rsidRPr="004D6894">
        <w:rPr>
          <w:sz w:val="20"/>
          <w:szCs w:val="20"/>
        </w:rPr>
        <w:t>labour</w:t>
      </w:r>
      <w:proofErr w:type="spellEnd"/>
      <w:r w:rsidRPr="004D6894">
        <w:rPr>
          <w:sz w:val="20"/>
          <w:szCs w:val="20"/>
        </w:rPr>
        <w:t xml:space="preserve"> market is constant, subunits whose staff is highly trained in technical areas tend to be less substitutable than those that involve minimal technical expertise </w:t>
      </w:r>
    </w:p>
    <w:p w14:paraId="7D983D8A" w14:textId="77777777" w:rsidR="003B027F" w:rsidRPr="004D6894" w:rsidRDefault="003B027F" w:rsidP="003B027F">
      <w:pPr>
        <w:pStyle w:val="ListParagraph"/>
        <w:numPr>
          <w:ilvl w:val="1"/>
          <w:numId w:val="120"/>
        </w:numPr>
        <w:spacing w:after="0"/>
        <w:rPr>
          <w:sz w:val="20"/>
          <w:szCs w:val="20"/>
        </w:rPr>
      </w:pPr>
      <w:r w:rsidRPr="004D6894">
        <w:rPr>
          <w:sz w:val="20"/>
          <w:szCs w:val="20"/>
        </w:rPr>
        <w:t>If work can be contracted out, the power of the subunit that usually performs these activities is reduced</w:t>
      </w:r>
    </w:p>
    <w:p w14:paraId="547DDBAE" w14:textId="77777777" w:rsidR="003B027F" w:rsidRPr="004D6894" w:rsidRDefault="003B027F" w:rsidP="003B027F">
      <w:pPr>
        <w:rPr>
          <w:rFonts w:ascii="Cambria" w:hAnsi="Cambria"/>
          <w:b/>
          <w:sz w:val="20"/>
          <w:szCs w:val="20"/>
          <w:u w:val="single"/>
        </w:rPr>
      </w:pPr>
      <w:r w:rsidRPr="004D6894">
        <w:rPr>
          <w:rFonts w:ascii="Cambria" w:hAnsi="Cambria"/>
          <w:b/>
          <w:sz w:val="20"/>
          <w:szCs w:val="20"/>
          <w:u w:val="single"/>
        </w:rPr>
        <w:t xml:space="preserve">Organizational Politics – Using &amp; Abusing Power </w:t>
      </w:r>
    </w:p>
    <w:p w14:paraId="7B61887C" w14:textId="77777777" w:rsidR="003B027F" w:rsidRPr="004D6894" w:rsidRDefault="003B027F" w:rsidP="003B027F">
      <w:pPr>
        <w:pStyle w:val="ListParagraph"/>
        <w:numPr>
          <w:ilvl w:val="0"/>
          <w:numId w:val="121"/>
        </w:numPr>
        <w:spacing w:after="0"/>
        <w:rPr>
          <w:sz w:val="20"/>
          <w:szCs w:val="20"/>
        </w:rPr>
      </w:pPr>
      <w:r w:rsidRPr="004D6894">
        <w:rPr>
          <w:sz w:val="20"/>
          <w:szCs w:val="20"/>
          <w:highlight w:val="yellow"/>
        </w:rPr>
        <w:t>Org Politics</w:t>
      </w:r>
      <w:r w:rsidRPr="004D6894">
        <w:rPr>
          <w:sz w:val="20"/>
          <w:szCs w:val="20"/>
        </w:rPr>
        <w:t>: the pursuit of self interest in an org, whether or not this self interest corresponds to org goals</w:t>
      </w:r>
    </w:p>
    <w:p w14:paraId="67BDFAED" w14:textId="77777777" w:rsidR="003B027F" w:rsidRPr="004D6894" w:rsidRDefault="003B027F" w:rsidP="003B027F">
      <w:pPr>
        <w:pStyle w:val="ListParagraph"/>
        <w:numPr>
          <w:ilvl w:val="1"/>
          <w:numId w:val="122"/>
        </w:numPr>
        <w:spacing w:after="0"/>
        <w:rPr>
          <w:sz w:val="20"/>
          <w:szCs w:val="20"/>
        </w:rPr>
      </w:pPr>
      <w:r w:rsidRPr="004D6894">
        <w:rPr>
          <w:sz w:val="20"/>
          <w:szCs w:val="20"/>
        </w:rPr>
        <w:t xml:space="preserve">Political activity = self conscious + intentional </w:t>
      </w:r>
    </w:p>
    <w:p w14:paraId="7E5035ED" w14:textId="77777777" w:rsidR="003B027F" w:rsidRPr="004D6894" w:rsidRDefault="003B027F" w:rsidP="003B027F">
      <w:pPr>
        <w:pStyle w:val="ListParagraph"/>
        <w:numPr>
          <w:ilvl w:val="1"/>
          <w:numId w:val="122"/>
        </w:numPr>
        <w:spacing w:after="0"/>
        <w:rPr>
          <w:sz w:val="20"/>
          <w:szCs w:val="20"/>
        </w:rPr>
      </w:pPr>
      <w:r w:rsidRPr="004D6894">
        <w:rPr>
          <w:sz w:val="20"/>
          <w:szCs w:val="20"/>
        </w:rPr>
        <w:t xml:space="preserve">Politics can either be an individual activity or subunit activity </w:t>
      </w:r>
    </w:p>
    <w:p w14:paraId="6631D183" w14:textId="77777777" w:rsidR="003B027F" w:rsidRPr="004D6894" w:rsidRDefault="003B027F" w:rsidP="003B027F">
      <w:pPr>
        <w:pStyle w:val="ListParagraph"/>
        <w:numPr>
          <w:ilvl w:val="1"/>
          <w:numId w:val="122"/>
        </w:numPr>
        <w:spacing w:after="0"/>
        <w:rPr>
          <w:sz w:val="20"/>
          <w:szCs w:val="20"/>
        </w:rPr>
      </w:pPr>
      <w:r w:rsidRPr="004D6894">
        <w:rPr>
          <w:sz w:val="20"/>
          <w:szCs w:val="20"/>
        </w:rPr>
        <w:t>Its possible for political activity to have good outcomes for the org even though these outcomes are achieved by questionable tactics</w:t>
      </w:r>
    </w:p>
    <w:p w14:paraId="203F77B7" w14:textId="77777777" w:rsidR="003B027F" w:rsidRPr="004D6894" w:rsidRDefault="003B027F" w:rsidP="003B027F">
      <w:pPr>
        <w:pStyle w:val="ListParagraph"/>
        <w:numPr>
          <w:ilvl w:val="0"/>
          <w:numId w:val="121"/>
        </w:numPr>
        <w:spacing w:after="0"/>
        <w:rPr>
          <w:b/>
          <w:color w:val="0000FF"/>
          <w:sz w:val="20"/>
          <w:szCs w:val="20"/>
        </w:rPr>
      </w:pPr>
      <w:r w:rsidRPr="004D6894">
        <w:rPr>
          <w:b/>
          <w:color w:val="0000FF"/>
          <w:sz w:val="20"/>
          <w:szCs w:val="20"/>
        </w:rPr>
        <w:t xml:space="preserve">MEANS/ENDS MATRIX PG. 404 </w:t>
      </w:r>
    </w:p>
    <w:p w14:paraId="3DE07B40" w14:textId="77777777" w:rsidR="003B027F" w:rsidRPr="004D6894" w:rsidRDefault="003B027F" w:rsidP="003B027F">
      <w:pPr>
        <w:pStyle w:val="ListParagraph"/>
        <w:numPr>
          <w:ilvl w:val="0"/>
          <w:numId w:val="121"/>
        </w:numPr>
        <w:spacing w:after="0"/>
        <w:rPr>
          <w:b/>
          <w:sz w:val="20"/>
          <w:szCs w:val="20"/>
        </w:rPr>
      </w:pPr>
      <w:r w:rsidRPr="004D6894">
        <w:rPr>
          <w:i/>
          <w:sz w:val="20"/>
          <w:szCs w:val="20"/>
          <w:highlight w:val="cyan"/>
          <w:u w:val="single"/>
        </w:rPr>
        <w:t>Means/Ends Matrix</w:t>
      </w:r>
      <w:r w:rsidRPr="004D6894">
        <w:rPr>
          <w:sz w:val="20"/>
          <w:szCs w:val="20"/>
        </w:rPr>
        <w:t xml:space="preserve"> = association b/n influence means &amp; influence ends that determine whether activities are political &amp; whether they benefit the org </w:t>
      </w:r>
    </w:p>
    <w:p w14:paraId="67E522EF" w14:textId="77777777" w:rsidR="003B027F" w:rsidRPr="004D6894" w:rsidRDefault="003B027F" w:rsidP="003B027F">
      <w:pPr>
        <w:pStyle w:val="ListParagraph"/>
        <w:numPr>
          <w:ilvl w:val="1"/>
          <w:numId w:val="121"/>
        </w:numPr>
        <w:spacing w:after="0"/>
        <w:rPr>
          <w:sz w:val="20"/>
          <w:szCs w:val="20"/>
        </w:rPr>
      </w:pPr>
      <w:r w:rsidRPr="004D6894">
        <w:rPr>
          <w:b/>
          <w:color w:val="FF0000"/>
          <w:sz w:val="20"/>
          <w:szCs w:val="20"/>
        </w:rPr>
        <w:t>SANCTION MEANS/SANCTIONED ENDS</w:t>
      </w:r>
      <w:r w:rsidRPr="004D6894">
        <w:rPr>
          <w:sz w:val="20"/>
          <w:szCs w:val="20"/>
        </w:rPr>
        <w:t xml:space="preserve"> </w:t>
      </w:r>
      <w:r w:rsidRPr="004D6894">
        <w:rPr>
          <w:sz w:val="20"/>
          <w:szCs w:val="20"/>
        </w:rPr>
        <w:sym w:font="Wingdings" w:char="F0E0"/>
      </w:r>
      <w:r w:rsidRPr="004D6894">
        <w:rPr>
          <w:sz w:val="20"/>
          <w:szCs w:val="20"/>
        </w:rPr>
        <w:t xml:space="preserve"> </w:t>
      </w:r>
      <w:r w:rsidRPr="004D6894">
        <w:rPr>
          <w:b/>
          <w:sz w:val="20"/>
          <w:szCs w:val="20"/>
        </w:rPr>
        <w:t xml:space="preserve">“non-political job </w:t>
      </w:r>
      <w:proofErr w:type="spellStart"/>
      <w:r w:rsidRPr="004D6894">
        <w:rPr>
          <w:b/>
          <w:sz w:val="20"/>
          <w:szCs w:val="20"/>
        </w:rPr>
        <w:t>beh</w:t>
      </w:r>
      <w:proofErr w:type="spellEnd"/>
      <w:r w:rsidRPr="004D6894">
        <w:rPr>
          <w:b/>
          <w:sz w:val="20"/>
          <w:szCs w:val="20"/>
        </w:rPr>
        <w:t>”</w:t>
      </w:r>
      <w:r w:rsidRPr="004D6894">
        <w:rPr>
          <w:sz w:val="20"/>
          <w:szCs w:val="20"/>
        </w:rPr>
        <w:t xml:space="preserve"> </w:t>
      </w:r>
      <w:r w:rsidRPr="004D6894">
        <w:rPr>
          <w:sz w:val="20"/>
          <w:szCs w:val="20"/>
        </w:rPr>
        <w:sym w:font="Wingdings" w:char="F0E0"/>
      </w:r>
      <w:r w:rsidRPr="004D6894">
        <w:rPr>
          <w:sz w:val="20"/>
          <w:szCs w:val="20"/>
        </w:rPr>
        <w:t xml:space="preserve"> power is used to achieve agreed upon goals </w:t>
      </w:r>
      <w:r w:rsidRPr="004D6894">
        <w:rPr>
          <w:sz w:val="20"/>
          <w:szCs w:val="20"/>
        </w:rPr>
        <w:sym w:font="Wingdings" w:char="F0E0"/>
      </w:r>
      <w:r w:rsidRPr="004D6894">
        <w:rPr>
          <w:sz w:val="20"/>
          <w:szCs w:val="20"/>
        </w:rPr>
        <w:t xml:space="preserve"> no use of politics here</w:t>
      </w:r>
    </w:p>
    <w:p w14:paraId="5C7A1F1D" w14:textId="77777777" w:rsidR="003B027F" w:rsidRPr="004D6894" w:rsidRDefault="003B027F" w:rsidP="003B027F">
      <w:pPr>
        <w:pStyle w:val="ListParagraph"/>
        <w:numPr>
          <w:ilvl w:val="2"/>
          <w:numId w:val="121"/>
        </w:numPr>
        <w:spacing w:after="0"/>
        <w:rPr>
          <w:sz w:val="20"/>
          <w:szCs w:val="20"/>
        </w:rPr>
      </w:pPr>
      <w:r w:rsidRPr="004D6894">
        <w:rPr>
          <w:sz w:val="20"/>
          <w:szCs w:val="20"/>
        </w:rPr>
        <w:t xml:space="preserve">Ex. a manager agrees to recommend a raise for an </w:t>
      </w:r>
      <w:proofErr w:type="spellStart"/>
      <w:r w:rsidRPr="004D6894">
        <w:rPr>
          <w:sz w:val="20"/>
          <w:szCs w:val="20"/>
        </w:rPr>
        <w:t>ee</w:t>
      </w:r>
      <w:proofErr w:type="spellEnd"/>
      <w:r w:rsidRPr="004D6894">
        <w:rPr>
          <w:sz w:val="20"/>
          <w:szCs w:val="20"/>
        </w:rPr>
        <w:t xml:space="preserve"> if she increases her sales in 6 months </w:t>
      </w:r>
    </w:p>
    <w:p w14:paraId="540871C7" w14:textId="77777777" w:rsidR="003B027F" w:rsidRPr="004D6894" w:rsidRDefault="003B027F" w:rsidP="003B027F">
      <w:pPr>
        <w:pStyle w:val="ListParagraph"/>
        <w:numPr>
          <w:ilvl w:val="1"/>
          <w:numId w:val="121"/>
        </w:numPr>
        <w:spacing w:after="0"/>
        <w:rPr>
          <w:sz w:val="20"/>
          <w:szCs w:val="20"/>
        </w:rPr>
      </w:pPr>
      <w:r w:rsidRPr="004D6894">
        <w:rPr>
          <w:b/>
          <w:color w:val="FF0000"/>
          <w:sz w:val="20"/>
          <w:szCs w:val="20"/>
        </w:rPr>
        <w:t>SANCTIONED MEANS/NOT-SANCTIONED ENDS</w:t>
      </w:r>
      <w:r w:rsidRPr="004D6894">
        <w:rPr>
          <w:sz w:val="20"/>
          <w:szCs w:val="20"/>
        </w:rPr>
        <w:t xml:space="preserve"> </w:t>
      </w:r>
      <w:r w:rsidRPr="004D6894">
        <w:rPr>
          <w:sz w:val="20"/>
          <w:szCs w:val="20"/>
        </w:rPr>
        <w:sym w:font="Wingdings" w:char="F0E0"/>
      </w:r>
      <w:r w:rsidRPr="004D6894">
        <w:rPr>
          <w:sz w:val="20"/>
          <w:szCs w:val="20"/>
        </w:rPr>
        <w:t xml:space="preserve"> </w:t>
      </w:r>
      <w:r w:rsidRPr="004D6894">
        <w:rPr>
          <w:b/>
          <w:sz w:val="20"/>
          <w:szCs w:val="20"/>
        </w:rPr>
        <w:t xml:space="preserve">“dysfunctional political </w:t>
      </w:r>
      <w:proofErr w:type="spellStart"/>
      <w:r w:rsidRPr="004D6894">
        <w:rPr>
          <w:b/>
          <w:sz w:val="20"/>
          <w:szCs w:val="20"/>
        </w:rPr>
        <w:t>beh</w:t>
      </w:r>
      <w:proofErr w:type="spellEnd"/>
      <w:r w:rsidRPr="004D6894">
        <w:rPr>
          <w:b/>
          <w:sz w:val="20"/>
          <w:szCs w:val="20"/>
        </w:rPr>
        <w:t>”</w:t>
      </w:r>
      <w:r w:rsidRPr="004D6894">
        <w:rPr>
          <w:sz w:val="20"/>
          <w:szCs w:val="20"/>
        </w:rPr>
        <w:t xml:space="preserve"> </w:t>
      </w:r>
      <w:r w:rsidRPr="004D6894">
        <w:rPr>
          <w:sz w:val="20"/>
          <w:szCs w:val="20"/>
        </w:rPr>
        <w:sym w:font="Wingdings" w:char="F0E0"/>
      </w:r>
      <w:r w:rsidRPr="004D6894">
        <w:rPr>
          <w:sz w:val="20"/>
          <w:szCs w:val="20"/>
        </w:rPr>
        <w:t xml:space="preserve"> acceptable means of influence are abused to pursue goals that the org doesn’t approve of</w:t>
      </w:r>
    </w:p>
    <w:p w14:paraId="6301BBC1" w14:textId="77777777" w:rsidR="003B027F" w:rsidRPr="004D6894" w:rsidRDefault="003B027F" w:rsidP="003B027F">
      <w:pPr>
        <w:pStyle w:val="ListParagraph"/>
        <w:numPr>
          <w:ilvl w:val="2"/>
          <w:numId w:val="121"/>
        </w:numPr>
        <w:spacing w:after="0"/>
        <w:rPr>
          <w:sz w:val="20"/>
          <w:szCs w:val="20"/>
        </w:rPr>
      </w:pPr>
      <w:r w:rsidRPr="004D6894">
        <w:rPr>
          <w:sz w:val="20"/>
          <w:szCs w:val="20"/>
        </w:rPr>
        <w:t>Ex. superior giving subordinate a promotion to ensure the subordinate doesn’t report that he saw the superior stealing</w:t>
      </w:r>
    </w:p>
    <w:p w14:paraId="548CBA7F" w14:textId="77777777" w:rsidR="003B027F" w:rsidRPr="004D6894" w:rsidRDefault="003B027F" w:rsidP="003B027F">
      <w:pPr>
        <w:pStyle w:val="ListParagraph"/>
        <w:numPr>
          <w:ilvl w:val="1"/>
          <w:numId w:val="121"/>
        </w:numPr>
        <w:spacing w:after="0"/>
        <w:rPr>
          <w:sz w:val="20"/>
          <w:szCs w:val="20"/>
        </w:rPr>
      </w:pPr>
      <w:r w:rsidRPr="004D6894">
        <w:rPr>
          <w:b/>
          <w:color w:val="FF0000"/>
          <w:sz w:val="20"/>
          <w:szCs w:val="20"/>
        </w:rPr>
        <w:t>NOT SANCTIONED MEANS/SANCTIONED ENDS</w:t>
      </w:r>
      <w:r w:rsidRPr="004D6894">
        <w:rPr>
          <w:sz w:val="20"/>
          <w:szCs w:val="20"/>
        </w:rPr>
        <w:t xml:space="preserve"> </w:t>
      </w:r>
      <w:r w:rsidRPr="004D6894">
        <w:rPr>
          <w:sz w:val="20"/>
          <w:szCs w:val="20"/>
        </w:rPr>
        <w:sym w:font="Wingdings" w:char="F0E0"/>
      </w:r>
      <w:r w:rsidRPr="004D6894">
        <w:rPr>
          <w:sz w:val="20"/>
          <w:szCs w:val="20"/>
        </w:rPr>
        <w:t xml:space="preserve"> </w:t>
      </w:r>
      <w:r w:rsidRPr="004D6894">
        <w:rPr>
          <w:b/>
          <w:sz w:val="20"/>
          <w:szCs w:val="20"/>
        </w:rPr>
        <w:t xml:space="preserve">“political </w:t>
      </w:r>
      <w:proofErr w:type="spellStart"/>
      <w:r w:rsidRPr="004D6894">
        <w:rPr>
          <w:b/>
          <w:sz w:val="20"/>
          <w:szCs w:val="20"/>
        </w:rPr>
        <w:t>beh</w:t>
      </w:r>
      <w:proofErr w:type="spellEnd"/>
      <w:r w:rsidRPr="004D6894">
        <w:rPr>
          <w:b/>
          <w:sz w:val="20"/>
          <w:szCs w:val="20"/>
        </w:rPr>
        <w:t xml:space="preserve"> potentially functional to the org” </w:t>
      </w:r>
      <w:r w:rsidRPr="004D6894">
        <w:rPr>
          <w:b/>
          <w:sz w:val="20"/>
          <w:szCs w:val="20"/>
        </w:rPr>
        <w:sym w:font="Wingdings" w:char="F0E0"/>
      </w:r>
      <w:r w:rsidRPr="004D6894">
        <w:rPr>
          <w:sz w:val="20"/>
          <w:szCs w:val="20"/>
        </w:rPr>
        <w:t xml:space="preserve"> ends that are pursued through questionable means </w:t>
      </w:r>
    </w:p>
    <w:p w14:paraId="35DB7CBE" w14:textId="77777777" w:rsidR="003B027F" w:rsidRPr="004D6894" w:rsidRDefault="003B027F" w:rsidP="003B027F">
      <w:pPr>
        <w:pStyle w:val="ListParagraph"/>
        <w:numPr>
          <w:ilvl w:val="2"/>
          <w:numId w:val="121"/>
        </w:numPr>
        <w:spacing w:after="0"/>
        <w:rPr>
          <w:sz w:val="20"/>
          <w:szCs w:val="20"/>
        </w:rPr>
      </w:pPr>
      <w:r w:rsidRPr="004D6894">
        <w:rPr>
          <w:sz w:val="20"/>
          <w:szCs w:val="20"/>
        </w:rPr>
        <w:t>Ex. using bribery &amp; vote-buying to win the game</w:t>
      </w:r>
    </w:p>
    <w:p w14:paraId="404D605D" w14:textId="77777777" w:rsidR="003B027F" w:rsidRPr="004D6894" w:rsidRDefault="003B027F" w:rsidP="003B027F">
      <w:pPr>
        <w:pStyle w:val="ListParagraph"/>
        <w:numPr>
          <w:ilvl w:val="1"/>
          <w:numId w:val="121"/>
        </w:numPr>
        <w:spacing w:after="0"/>
        <w:rPr>
          <w:sz w:val="20"/>
          <w:szCs w:val="20"/>
        </w:rPr>
      </w:pPr>
      <w:r w:rsidRPr="004D6894">
        <w:rPr>
          <w:b/>
          <w:color w:val="FF0000"/>
          <w:sz w:val="20"/>
          <w:szCs w:val="20"/>
        </w:rPr>
        <w:t>NOT SANCTIONED MEANS/NOT SANCTIONED ENDS</w:t>
      </w:r>
      <w:r w:rsidRPr="004D6894">
        <w:rPr>
          <w:sz w:val="20"/>
          <w:szCs w:val="20"/>
        </w:rPr>
        <w:t xml:space="preserve"> </w:t>
      </w:r>
      <w:r w:rsidRPr="004D6894">
        <w:rPr>
          <w:sz w:val="20"/>
          <w:szCs w:val="20"/>
        </w:rPr>
        <w:sym w:font="Wingdings" w:char="F0E0"/>
      </w:r>
      <w:r w:rsidRPr="004D6894">
        <w:rPr>
          <w:sz w:val="20"/>
          <w:szCs w:val="20"/>
        </w:rPr>
        <w:t xml:space="preserve"> </w:t>
      </w:r>
      <w:r w:rsidRPr="004D6894">
        <w:rPr>
          <w:b/>
          <w:sz w:val="20"/>
          <w:szCs w:val="20"/>
        </w:rPr>
        <w:t xml:space="preserve">“dysfunctional political </w:t>
      </w:r>
      <w:proofErr w:type="spellStart"/>
      <w:r w:rsidRPr="004D6894">
        <w:rPr>
          <w:b/>
          <w:sz w:val="20"/>
          <w:szCs w:val="20"/>
        </w:rPr>
        <w:t>beh</w:t>
      </w:r>
      <w:proofErr w:type="spellEnd"/>
      <w:r w:rsidRPr="004D6894">
        <w:rPr>
          <w:b/>
          <w:sz w:val="20"/>
          <w:szCs w:val="20"/>
        </w:rPr>
        <w:t>”</w:t>
      </w:r>
      <w:r w:rsidRPr="004D6894">
        <w:rPr>
          <w:sz w:val="20"/>
          <w:szCs w:val="20"/>
        </w:rPr>
        <w:t xml:space="preserve"> </w:t>
      </w:r>
      <w:r w:rsidRPr="004D6894">
        <w:rPr>
          <w:sz w:val="20"/>
          <w:szCs w:val="20"/>
        </w:rPr>
        <w:sym w:font="Wingdings" w:char="F0E0"/>
      </w:r>
      <w:r w:rsidRPr="004D6894">
        <w:rPr>
          <w:sz w:val="20"/>
          <w:szCs w:val="20"/>
        </w:rPr>
        <w:t xml:space="preserve"> </w:t>
      </w:r>
      <w:r w:rsidRPr="004D6894">
        <w:rPr>
          <w:i/>
          <w:sz w:val="20"/>
          <w:szCs w:val="20"/>
          <w:u w:val="single"/>
        </w:rPr>
        <w:t>most obvious abuse of power</w:t>
      </w:r>
      <w:r w:rsidRPr="004D6894">
        <w:rPr>
          <w:sz w:val="20"/>
          <w:szCs w:val="20"/>
        </w:rPr>
        <w:t xml:space="preserve"> </w:t>
      </w:r>
      <w:r w:rsidRPr="004D6894">
        <w:rPr>
          <w:sz w:val="20"/>
          <w:szCs w:val="20"/>
        </w:rPr>
        <w:sym w:font="Wingdings" w:char="F0E0"/>
      </w:r>
      <w:r w:rsidRPr="004D6894">
        <w:rPr>
          <w:sz w:val="20"/>
          <w:szCs w:val="20"/>
        </w:rPr>
        <w:t xml:space="preserve"> bad tactics to achieve bad outcomes</w:t>
      </w:r>
    </w:p>
    <w:p w14:paraId="7376935E" w14:textId="77777777" w:rsidR="003B027F" w:rsidRPr="004D6894" w:rsidRDefault="003B027F" w:rsidP="003B027F">
      <w:pPr>
        <w:pStyle w:val="ListParagraph"/>
        <w:numPr>
          <w:ilvl w:val="0"/>
          <w:numId w:val="121"/>
        </w:numPr>
        <w:spacing w:after="0"/>
        <w:rPr>
          <w:sz w:val="20"/>
          <w:szCs w:val="20"/>
        </w:rPr>
      </w:pPr>
      <w:r w:rsidRPr="004D6894">
        <w:rPr>
          <w:sz w:val="20"/>
          <w:szCs w:val="20"/>
        </w:rPr>
        <w:t>A common strategy of politicians is to cover up not sanctioned means &amp; ends with a cloak of rationality</w:t>
      </w:r>
    </w:p>
    <w:p w14:paraId="27007735" w14:textId="77777777" w:rsidR="003B027F" w:rsidRPr="004D6894" w:rsidRDefault="003B027F" w:rsidP="003B027F">
      <w:pPr>
        <w:pStyle w:val="ListParagraph"/>
        <w:numPr>
          <w:ilvl w:val="0"/>
          <w:numId w:val="121"/>
        </w:numPr>
        <w:spacing w:after="0"/>
        <w:rPr>
          <w:b/>
          <w:i/>
          <w:sz w:val="20"/>
          <w:szCs w:val="20"/>
        </w:rPr>
      </w:pPr>
      <w:r w:rsidRPr="004D6894">
        <w:rPr>
          <w:b/>
          <w:i/>
          <w:sz w:val="20"/>
          <w:szCs w:val="20"/>
        </w:rPr>
        <w:t>Do political activities occur under certain conditions or in certain locations??</w:t>
      </w:r>
    </w:p>
    <w:p w14:paraId="57EA020C" w14:textId="77777777" w:rsidR="003B027F" w:rsidRPr="004D6894" w:rsidRDefault="003B027F" w:rsidP="003B027F">
      <w:pPr>
        <w:pStyle w:val="ListParagraph"/>
        <w:numPr>
          <w:ilvl w:val="1"/>
          <w:numId w:val="121"/>
        </w:numPr>
        <w:spacing w:after="0"/>
        <w:rPr>
          <w:sz w:val="20"/>
          <w:szCs w:val="20"/>
        </w:rPr>
      </w:pPr>
      <w:r w:rsidRPr="004D6894">
        <w:rPr>
          <w:sz w:val="20"/>
          <w:szCs w:val="20"/>
        </w:rPr>
        <w:t xml:space="preserve">Political maneuvering occurs more in upper + middle mgmt. units </w:t>
      </w:r>
    </w:p>
    <w:p w14:paraId="475D5F60" w14:textId="77777777" w:rsidR="003B027F" w:rsidRPr="004D6894" w:rsidRDefault="003B027F" w:rsidP="003B027F">
      <w:pPr>
        <w:pStyle w:val="ListParagraph"/>
        <w:numPr>
          <w:ilvl w:val="1"/>
          <w:numId w:val="121"/>
        </w:numPr>
        <w:spacing w:after="0"/>
        <w:rPr>
          <w:sz w:val="20"/>
          <w:szCs w:val="20"/>
        </w:rPr>
      </w:pPr>
      <w:r w:rsidRPr="004D6894">
        <w:rPr>
          <w:sz w:val="20"/>
          <w:szCs w:val="20"/>
        </w:rPr>
        <w:t xml:space="preserve">Some subunits are more prone to politicking than others </w:t>
      </w:r>
      <w:r w:rsidRPr="004D6894">
        <w:rPr>
          <w:sz w:val="20"/>
          <w:szCs w:val="20"/>
        </w:rPr>
        <w:sym w:font="Wingdings" w:char="F0E0"/>
      </w:r>
      <w:r w:rsidRPr="004D6894">
        <w:rPr>
          <w:sz w:val="20"/>
          <w:szCs w:val="20"/>
        </w:rPr>
        <w:t xml:space="preserve"> clear goals + routine tasks may provoke less political activity than vague goals + complex tasks  </w:t>
      </w:r>
    </w:p>
    <w:p w14:paraId="6420B79F" w14:textId="77777777" w:rsidR="003B027F" w:rsidRPr="004D6894" w:rsidRDefault="003B027F" w:rsidP="003B027F">
      <w:pPr>
        <w:pStyle w:val="ListParagraph"/>
        <w:numPr>
          <w:ilvl w:val="1"/>
          <w:numId w:val="121"/>
        </w:numPr>
        <w:spacing w:after="0"/>
        <w:rPr>
          <w:sz w:val="20"/>
          <w:szCs w:val="20"/>
        </w:rPr>
      </w:pPr>
      <w:r w:rsidRPr="004D6894">
        <w:rPr>
          <w:sz w:val="20"/>
          <w:szCs w:val="20"/>
        </w:rPr>
        <w:t xml:space="preserve">Some issues are more likely to stimulate political activity than others </w:t>
      </w:r>
      <w:r w:rsidRPr="004D6894">
        <w:rPr>
          <w:sz w:val="20"/>
          <w:szCs w:val="20"/>
        </w:rPr>
        <w:sym w:font="Wingdings" w:char="F0E0"/>
      </w:r>
      <w:r w:rsidRPr="004D6894">
        <w:rPr>
          <w:sz w:val="20"/>
          <w:szCs w:val="20"/>
        </w:rPr>
        <w:t xml:space="preserve"> budget allocations, reorganization, and personal changes = subjects of politicking</w:t>
      </w:r>
    </w:p>
    <w:p w14:paraId="56312F1E" w14:textId="77777777" w:rsidR="003B027F" w:rsidRPr="004D6894" w:rsidRDefault="003B027F" w:rsidP="003B027F">
      <w:pPr>
        <w:pStyle w:val="ListParagraph"/>
        <w:numPr>
          <w:ilvl w:val="1"/>
          <w:numId w:val="121"/>
        </w:numPr>
        <w:spacing w:after="0"/>
        <w:rPr>
          <w:sz w:val="20"/>
          <w:szCs w:val="20"/>
        </w:rPr>
      </w:pPr>
      <w:r w:rsidRPr="004D6894">
        <w:rPr>
          <w:sz w:val="20"/>
          <w:szCs w:val="20"/>
        </w:rPr>
        <w:t xml:space="preserve">Scarce resources, uncertainty, important issues </w:t>
      </w:r>
      <w:r w:rsidRPr="004D6894">
        <w:rPr>
          <w:sz w:val="20"/>
          <w:szCs w:val="20"/>
        </w:rPr>
        <w:sym w:font="Wingdings" w:char="F0E0"/>
      </w:r>
      <w:r w:rsidRPr="004D6894">
        <w:rPr>
          <w:sz w:val="20"/>
          <w:szCs w:val="20"/>
        </w:rPr>
        <w:t xml:space="preserve"> provoke political </w:t>
      </w:r>
      <w:proofErr w:type="spellStart"/>
      <w:r w:rsidRPr="004D6894">
        <w:rPr>
          <w:sz w:val="20"/>
          <w:szCs w:val="20"/>
        </w:rPr>
        <w:t>beh</w:t>
      </w:r>
      <w:proofErr w:type="spellEnd"/>
      <w:r w:rsidRPr="004D6894">
        <w:rPr>
          <w:sz w:val="20"/>
          <w:szCs w:val="20"/>
        </w:rPr>
        <w:t xml:space="preserve"> </w:t>
      </w:r>
    </w:p>
    <w:p w14:paraId="37E9825E" w14:textId="77777777" w:rsidR="003B027F" w:rsidRPr="004D6894" w:rsidRDefault="003B027F" w:rsidP="003B027F">
      <w:pPr>
        <w:pStyle w:val="ListParagraph"/>
        <w:numPr>
          <w:ilvl w:val="0"/>
          <w:numId w:val="121"/>
        </w:numPr>
        <w:spacing w:after="0"/>
        <w:rPr>
          <w:b/>
          <w:i/>
          <w:sz w:val="20"/>
          <w:szCs w:val="20"/>
        </w:rPr>
      </w:pPr>
      <w:r w:rsidRPr="004D6894">
        <w:rPr>
          <w:sz w:val="20"/>
          <w:szCs w:val="20"/>
        </w:rPr>
        <w:t xml:space="preserve">Highly political climates = lower job satisfaction, lowered feelings of org support, and increased turnover intentions </w:t>
      </w:r>
    </w:p>
    <w:p w14:paraId="143B1C47" w14:textId="77777777" w:rsidR="003B027F" w:rsidRPr="004D6894" w:rsidRDefault="003B027F" w:rsidP="003B027F">
      <w:pPr>
        <w:pStyle w:val="ListParagraph"/>
        <w:numPr>
          <w:ilvl w:val="0"/>
          <w:numId w:val="121"/>
        </w:numPr>
        <w:spacing w:after="0"/>
        <w:rPr>
          <w:b/>
          <w:i/>
          <w:sz w:val="20"/>
          <w:szCs w:val="20"/>
        </w:rPr>
      </w:pPr>
      <w:r w:rsidRPr="004D6894">
        <w:rPr>
          <w:sz w:val="20"/>
          <w:szCs w:val="20"/>
        </w:rPr>
        <w:t>Politics takes a toll on performance of older workers more than younger, probably due to stress factors</w:t>
      </w:r>
    </w:p>
    <w:p w14:paraId="3AB89840" w14:textId="77777777" w:rsidR="003B027F" w:rsidRPr="004D6894" w:rsidRDefault="003B027F" w:rsidP="003B027F">
      <w:pPr>
        <w:rPr>
          <w:rFonts w:ascii="Cambria" w:hAnsi="Cambria"/>
          <w:b/>
          <w:sz w:val="20"/>
          <w:szCs w:val="20"/>
        </w:rPr>
      </w:pPr>
      <w:r w:rsidRPr="004D6894">
        <w:rPr>
          <w:rFonts w:ascii="Cambria" w:hAnsi="Cambria"/>
          <w:b/>
          <w:sz w:val="20"/>
          <w:szCs w:val="20"/>
        </w:rPr>
        <w:t xml:space="preserve">The Facets of Political Skill </w:t>
      </w:r>
    </w:p>
    <w:p w14:paraId="56B59B87" w14:textId="77777777" w:rsidR="003B027F" w:rsidRPr="004D6894" w:rsidRDefault="003B027F" w:rsidP="003B027F">
      <w:pPr>
        <w:pStyle w:val="ListParagraph"/>
        <w:numPr>
          <w:ilvl w:val="0"/>
          <w:numId w:val="123"/>
        </w:numPr>
        <w:spacing w:after="0"/>
        <w:rPr>
          <w:sz w:val="20"/>
          <w:szCs w:val="20"/>
        </w:rPr>
      </w:pPr>
      <w:r w:rsidRPr="004D6894">
        <w:rPr>
          <w:sz w:val="20"/>
          <w:szCs w:val="20"/>
          <w:highlight w:val="yellow"/>
        </w:rPr>
        <w:t>Political Skill</w:t>
      </w:r>
      <w:r w:rsidRPr="004D6894">
        <w:rPr>
          <w:sz w:val="20"/>
          <w:szCs w:val="20"/>
        </w:rPr>
        <w:t>: the ability to understand others at work &amp; to use that knowledge to influence others to act in ways that enhance one’s personal or org objectives</w:t>
      </w:r>
    </w:p>
    <w:p w14:paraId="101C6070" w14:textId="77777777" w:rsidR="003B027F" w:rsidRPr="004D6894" w:rsidRDefault="003B027F" w:rsidP="003B027F">
      <w:pPr>
        <w:pStyle w:val="ListParagraph"/>
        <w:numPr>
          <w:ilvl w:val="0"/>
          <w:numId w:val="123"/>
        </w:numPr>
        <w:spacing w:after="0"/>
        <w:rPr>
          <w:sz w:val="20"/>
          <w:szCs w:val="20"/>
        </w:rPr>
      </w:pPr>
      <w:r w:rsidRPr="004D6894">
        <w:rPr>
          <w:sz w:val="20"/>
          <w:szCs w:val="20"/>
          <w:u w:val="single"/>
        </w:rPr>
        <w:t>2 aspects</w:t>
      </w:r>
      <w:r w:rsidRPr="004D6894">
        <w:rPr>
          <w:sz w:val="20"/>
          <w:szCs w:val="20"/>
        </w:rPr>
        <w:t xml:space="preserve">: </w:t>
      </w:r>
    </w:p>
    <w:p w14:paraId="2BAC6CB9" w14:textId="77777777" w:rsidR="003B027F" w:rsidRPr="004D6894" w:rsidRDefault="003B027F" w:rsidP="003B027F">
      <w:pPr>
        <w:pStyle w:val="ListParagraph"/>
        <w:numPr>
          <w:ilvl w:val="1"/>
          <w:numId w:val="137"/>
        </w:numPr>
        <w:spacing w:after="0"/>
        <w:rPr>
          <w:color w:val="FF0000"/>
          <w:sz w:val="20"/>
          <w:szCs w:val="20"/>
        </w:rPr>
      </w:pPr>
      <w:r w:rsidRPr="004D6894">
        <w:rPr>
          <w:color w:val="FF0000"/>
          <w:sz w:val="20"/>
          <w:szCs w:val="20"/>
        </w:rPr>
        <w:t xml:space="preserve">Understanding others at work </w:t>
      </w:r>
    </w:p>
    <w:p w14:paraId="10D3CC5A" w14:textId="77777777" w:rsidR="003B027F" w:rsidRPr="004D6894" w:rsidRDefault="003B027F" w:rsidP="003B027F">
      <w:pPr>
        <w:pStyle w:val="ListParagraph"/>
        <w:numPr>
          <w:ilvl w:val="1"/>
          <w:numId w:val="137"/>
        </w:numPr>
        <w:spacing w:after="0"/>
        <w:rPr>
          <w:color w:val="FF0000"/>
          <w:sz w:val="20"/>
          <w:szCs w:val="20"/>
        </w:rPr>
      </w:pPr>
      <w:r w:rsidRPr="004D6894">
        <w:rPr>
          <w:color w:val="FF0000"/>
          <w:sz w:val="20"/>
          <w:szCs w:val="20"/>
        </w:rPr>
        <w:t>Translating this understanding into influence</w:t>
      </w:r>
    </w:p>
    <w:p w14:paraId="285355B0" w14:textId="77777777" w:rsidR="003B027F" w:rsidRPr="004D6894" w:rsidRDefault="003B027F" w:rsidP="003B027F">
      <w:pPr>
        <w:pStyle w:val="ListParagraph"/>
        <w:numPr>
          <w:ilvl w:val="0"/>
          <w:numId w:val="123"/>
        </w:numPr>
        <w:spacing w:after="0"/>
        <w:rPr>
          <w:sz w:val="20"/>
          <w:szCs w:val="20"/>
        </w:rPr>
      </w:pPr>
      <w:r w:rsidRPr="004D6894">
        <w:rPr>
          <w:sz w:val="20"/>
          <w:szCs w:val="20"/>
          <w:highlight w:val="cyan"/>
        </w:rPr>
        <w:t>4 FACETS TO POLITICAL SKILL</w:t>
      </w:r>
      <w:r w:rsidRPr="004D6894">
        <w:rPr>
          <w:sz w:val="20"/>
          <w:szCs w:val="20"/>
        </w:rPr>
        <w:t>:</w:t>
      </w:r>
    </w:p>
    <w:p w14:paraId="200B153C" w14:textId="77777777" w:rsidR="003B027F" w:rsidRPr="004D6894" w:rsidRDefault="003B027F" w:rsidP="003B027F">
      <w:pPr>
        <w:pStyle w:val="ListParagraph"/>
        <w:numPr>
          <w:ilvl w:val="0"/>
          <w:numId w:val="138"/>
        </w:numPr>
        <w:spacing w:after="0"/>
        <w:rPr>
          <w:sz w:val="20"/>
          <w:szCs w:val="20"/>
        </w:rPr>
      </w:pPr>
      <w:r w:rsidRPr="004D6894">
        <w:rPr>
          <w:b/>
          <w:i/>
          <w:color w:val="FF0000"/>
          <w:sz w:val="20"/>
          <w:szCs w:val="20"/>
        </w:rPr>
        <w:t>SOCIAL ASTUTENESS</w:t>
      </w:r>
      <w:r w:rsidRPr="004D6894">
        <w:rPr>
          <w:sz w:val="20"/>
          <w:szCs w:val="20"/>
        </w:rPr>
        <w:t>: good politicians are careful observers who are tuned in to others’ needs &amp; motives</w:t>
      </w:r>
    </w:p>
    <w:p w14:paraId="643A5F88" w14:textId="77777777" w:rsidR="003B027F" w:rsidRPr="004D6894" w:rsidRDefault="003B027F" w:rsidP="003B027F">
      <w:pPr>
        <w:pStyle w:val="ListParagraph"/>
        <w:numPr>
          <w:ilvl w:val="2"/>
          <w:numId w:val="123"/>
        </w:numPr>
        <w:spacing w:after="0"/>
        <w:rPr>
          <w:sz w:val="20"/>
          <w:szCs w:val="20"/>
        </w:rPr>
      </w:pPr>
      <w:r w:rsidRPr="004D6894">
        <w:rPr>
          <w:sz w:val="20"/>
          <w:szCs w:val="20"/>
        </w:rPr>
        <w:t>They possess emotional intelligence &amp; are active self monitors</w:t>
      </w:r>
    </w:p>
    <w:p w14:paraId="2E6FE236" w14:textId="77777777" w:rsidR="003B027F" w:rsidRPr="004D6894" w:rsidRDefault="003B027F" w:rsidP="003B027F">
      <w:pPr>
        <w:pStyle w:val="ListParagraph"/>
        <w:numPr>
          <w:ilvl w:val="0"/>
          <w:numId w:val="138"/>
        </w:numPr>
        <w:spacing w:after="0"/>
        <w:rPr>
          <w:sz w:val="20"/>
          <w:szCs w:val="20"/>
        </w:rPr>
      </w:pPr>
      <w:r w:rsidRPr="004D6894">
        <w:rPr>
          <w:b/>
          <w:i/>
          <w:color w:val="FF0000"/>
          <w:sz w:val="20"/>
          <w:szCs w:val="20"/>
        </w:rPr>
        <w:t>INTERPERSONAL INFLUENCE</w:t>
      </w:r>
      <w:r w:rsidRPr="004D6894">
        <w:rPr>
          <w:sz w:val="20"/>
          <w:szCs w:val="20"/>
        </w:rPr>
        <w:t xml:space="preserve">: politically skilled </w:t>
      </w:r>
      <w:proofErr w:type="spellStart"/>
      <w:r w:rsidRPr="004D6894">
        <w:rPr>
          <w:sz w:val="20"/>
          <w:szCs w:val="20"/>
        </w:rPr>
        <w:t>ppl</w:t>
      </w:r>
      <w:proofErr w:type="spellEnd"/>
      <w:r w:rsidRPr="004D6894">
        <w:rPr>
          <w:sz w:val="20"/>
          <w:szCs w:val="20"/>
        </w:rPr>
        <w:t xml:space="preserve"> have a convincing &amp; persuasive interpersonal style but employ it flexibly to meet needs of situation </w:t>
      </w:r>
      <w:r w:rsidRPr="004D6894">
        <w:rPr>
          <w:sz w:val="20"/>
          <w:szCs w:val="20"/>
        </w:rPr>
        <w:sym w:font="Wingdings" w:char="F0E0"/>
      </w:r>
      <w:r w:rsidRPr="004D6894">
        <w:rPr>
          <w:sz w:val="20"/>
          <w:szCs w:val="20"/>
        </w:rPr>
        <w:t xml:space="preserve"> they put others at ease</w:t>
      </w:r>
    </w:p>
    <w:p w14:paraId="15460A7C" w14:textId="77777777" w:rsidR="003B027F" w:rsidRPr="004D6894" w:rsidRDefault="003B027F" w:rsidP="003B027F">
      <w:pPr>
        <w:pStyle w:val="ListParagraph"/>
        <w:numPr>
          <w:ilvl w:val="0"/>
          <w:numId w:val="138"/>
        </w:numPr>
        <w:spacing w:after="0"/>
        <w:rPr>
          <w:sz w:val="20"/>
          <w:szCs w:val="20"/>
        </w:rPr>
      </w:pPr>
      <w:r w:rsidRPr="004D6894">
        <w:rPr>
          <w:b/>
          <w:i/>
          <w:color w:val="FF0000"/>
          <w:sz w:val="20"/>
          <w:szCs w:val="20"/>
        </w:rPr>
        <w:t>APPARENT SINCERITY</w:t>
      </w:r>
      <w:r w:rsidRPr="004D6894">
        <w:rPr>
          <w:sz w:val="20"/>
          <w:szCs w:val="20"/>
        </w:rPr>
        <w:t xml:space="preserve">: influence attempts will be seen as manipulative unless they are accompanied by sincerity </w:t>
      </w:r>
      <w:r w:rsidRPr="004D6894">
        <w:rPr>
          <w:sz w:val="20"/>
          <w:szCs w:val="20"/>
        </w:rPr>
        <w:sym w:font="Wingdings" w:char="F0E0"/>
      </w:r>
      <w:r w:rsidRPr="004D6894">
        <w:rPr>
          <w:sz w:val="20"/>
          <w:szCs w:val="20"/>
        </w:rPr>
        <w:t xml:space="preserve"> genuine &amp; exhibits high integrity</w:t>
      </w:r>
    </w:p>
    <w:p w14:paraId="3B0CFADC" w14:textId="77777777" w:rsidR="003B027F" w:rsidRPr="004D6894" w:rsidRDefault="003B027F" w:rsidP="003B027F">
      <w:pPr>
        <w:pStyle w:val="ListParagraph"/>
        <w:numPr>
          <w:ilvl w:val="0"/>
          <w:numId w:val="138"/>
        </w:numPr>
        <w:spacing w:after="0"/>
        <w:rPr>
          <w:sz w:val="20"/>
          <w:szCs w:val="20"/>
        </w:rPr>
      </w:pPr>
      <w:r w:rsidRPr="004D6894">
        <w:rPr>
          <w:b/>
          <w:i/>
          <w:color w:val="FF0000"/>
          <w:sz w:val="20"/>
          <w:szCs w:val="20"/>
        </w:rPr>
        <w:t>NETWORKING ABILITY</w:t>
      </w:r>
      <w:r w:rsidRPr="004D6894">
        <w:rPr>
          <w:b/>
          <w:i/>
          <w:sz w:val="20"/>
          <w:szCs w:val="20"/>
        </w:rPr>
        <w:t xml:space="preserve">: </w:t>
      </w:r>
      <w:r w:rsidRPr="004D6894">
        <w:rPr>
          <w:sz w:val="20"/>
          <w:szCs w:val="20"/>
          <w:highlight w:val="yellow"/>
        </w:rPr>
        <w:t>Networking</w:t>
      </w:r>
      <w:r w:rsidRPr="004D6894">
        <w:rPr>
          <w:sz w:val="20"/>
          <w:szCs w:val="20"/>
        </w:rPr>
        <w:t>: establishing good relations with key org members &amp; outsiders to accomplish one’s goals</w:t>
      </w:r>
    </w:p>
    <w:p w14:paraId="7C008C28" w14:textId="77777777" w:rsidR="003B027F" w:rsidRPr="004D6894" w:rsidRDefault="003B027F" w:rsidP="003B027F">
      <w:pPr>
        <w:pStyle w:val="ListParagraph"/>
        <w:numPr>
          <w:ilvl w:val="0"/>
          <w:numId w:val="123"/>
        </w:numPr>
        <w:spacing w:after="0"/>
        <w:rPr>
          <w:sz w:val="20"/>
          <w:szCs w:val="20"/>
        </w:rPr>
      </w:pPr>
      <w:r w:rsidRPr="004D6894">
        <w:rPr>
          <w:sz w:val="20"/>
          <w:szCs w:val="20"/>
        </w:rPr>
        <w:t xml:space="preserve">Political skill (measured by these 4 facets) = positively related to rated job performance </w:t>
      </w:r>
    </w:p>
    <w:p w14:paraId="3C0DCA40" w14:textId="77777777" w:rsidR="003B027F" w:rsidRPr="004D6894" w:rsidRDefault="003B027F" w:rsidP="003B027F">
      <w:pPr>
        <w:pStyle w:val="ListParagraph"/>
        <w:numPr>
          <w:ilvl w:val="0"/>
          <w:numId w:val="123"/>
        </w:numPr>
        <w:spacing w:after="0"/>
        <w:rPr>
          <w:sz w:val="20"/>
          <w:szCs w:val="20"/>
        </w:rPr>
      </w:pPr>
      <w:r w:rsidRPr="004D6894">
        <w:rPr>
          <w:sz w:val="20"/>
          <w:szCs w:val="20"/>
        </w:rPr>
        <w:t>More skilled politicians are less inclined to feel stressed in response to role conflict (this is due to better coping)</w:t>
      </w:r>
    </w:p>
    <w:p w14:paraId="7814CC7E" w14:textId="77777777" w:rsidR="003B027F" w:rsidRPr="004D6894" w:rsidRDefault="003B027F" w:rsidP="003B027F">
      <w:pPr>
        <w:pStyle w:val="ListParagraph"/>
        <w:numPr>
          <w:ilvl w:val="0"/>
          <w:numId w:val="123"/>
        </w:numPr>
        <w:spacing w:after="0"/>
        <w:rPr>
          <w:sz w:val="20"/>
          <w:szCs w:val="20"/>
        </w:rPr>
      </w:pPr>
      <w:r w:rsidRPr="004D6894">
        <w:rPr>
          <w:sz w:val="20"/>
          <w:szCs w:val="20"/>
        </w:rPr>
        <w:t xml:space="preserve">Networking involves developing informal social contacts to enlist the cooperation of others when their support is necessary </w:t>
      </w:r>
      <w:r w:rsidRPr="004D6894">
        <w:rPr>
          <w:sz w:val="20"/>
          <w:szCs w:val="20"/>
        </w:rPr>
        <w:sym w:font="Wingdings" w:char="F0E0"/>
      </w:r>
      <w:r w:rsidRPr="004D6894">
        <w:rPr>
          <w:sz w:val="20"/>
          <w:szCs w:val="20"/>
        </w:rPr>
        <w:t xml:space="preserve"> upper level managers have a large network, whereas lower might have more restricted network</w:t>
      </w:r>
    </w:p>
    <w:p w14:paraId="50F5F668" w14:textId="77777777" w:rsidR="003B027F" w:rsidRPr="004D6894" w:rsidRDefault="003B027F" w:rsidP="003B027F">
      <w:pPr>
        <w:pStyle w:val="ListParagraph"/>
        <w:numPr>
          <w:ilvl w:val="0"/>
          <w:numId w:val="123"/>
        </w:numPr>
        <w:spacing w:after="0"/>
        <w:rPr>
          <w:sz w:val="20"/>
          <w:szCs w:val="20"/>
        </w:rPr>
      </w:pPr>
      <w:r w:rsidRPr="004D6894">
        <w:rPr>
          <w:sz w:val="20"/>
          <w:szCs w:val="20"/>
          <w:highlight w:val="cyan"/>
        </w:rPr>
        <w:t>Several aspects to networking</w:t>
      </w:r>
      <w:r w:rsidRPr="004D6894">
        <w:rPr>
          <w:sz w:val="20"/>
          <w:szCs w:val="20"/>
        </w:rPr>
        <w:t>:</w:t>
      </w:r>
    </w:p>
    <w:p w14:paraId="06FADEB5" w14:textId="77777777" w:rsidR="003B027F" w:rsidRPr="004D6894" w:rsidRDefault="003B027F" w:rsidP="003B027F">
      <w:pPr>
        <w:pStyle w:val="ListParagraph"/>
        <w:numPr>
          <w:ilvl w:val="1"/>
          <w:numId w:val="123"/>
        </w:numPr>
        <w:spacing w:after="0"/>
        <w:rPr>
          <w:sz w:val="20"/>
          <w:szCs w:val="20"/>
        </w:rPr>
      </w:pPr>
      <w:r w:rsidRPr="004D6894">
        <w:rPr>
          <w:color w:val="FF0000"/>
          <w:sz w:val="20"/>
          <w:szCs w:val="20"/>
        </w:rPr>
        <w:t>Maintaining contacts</w:t>
      </w:r>
      <w:r w:rsidRPr="004D6894">
        <w:rPr>
          <w:sz w:val="20"/>
          <w:szCs w:val="20"/>
        </w:rPr>
        <w:t xml:space="preserve"> </w:t>
      </w:r>
      <w:r w:rsidRPr="004D6894">
        <w:rPr>
          <w:sz w:val="20"/>
          <w:szCs w:val="20"/>
        </w:rPr>
        <w:sym w:font="Wingdings" w:char="F0E0"/>
      </w:r>
      <w:r w:rsidRPr="004D6894">
        <w:rPr>
          <w:sz w:val="20"/>
          <w:szCs w:val="20"/>
        </w:rPr>
        <w:t xml:space="preserve"> sending gifts, giving out biz/thank you cards</w:t>
      </w:r>
    </w:p>
    <w:p w14:paraId="613E80F2" w14:textId="77777777" w:rsidR="003B027F" w:rsidRPr="004D6894" w:rsidRDefault="003B027F" w:rsidP="003B027F">
      <w:pPr>
        <w:pStyle w:val="ListParagraph"/>
        <w:numPr>
          <w:ilvl w:val="1"/>
          <w:numId w:val="123"/>
        </w:numPr>
        <w:spacing w:after="0"/>
        <w:rPr>
          <w:sz w:val="20"/>
          <w:szCs w:val="20"/>
        </w:rPr>
      </w:pPr>
      <w:r w:rsidRPr="004D6894">
        <w:rPr>
          <w:color w:val="FF0000"/>
          <w:sz w:val="20"/>
          <w:szCs w:val="20"/>
        </w:rPr>
        <w:t>Socializing</w:t>
      </w:r>
      <w:r w:rsidRPr="004D6894">
        <w:rPr>
          <w:sz w:val="20"/>
          <w:szCs w:val="20"/>
        </w:rPr>
        <w:t xml:space="preserve"> </w:t>
      </w:r>
      <w:r w:rsidRPr="004D6894">
        <w:rPr>
          <w:sz w:val="20"/>
          <w:szCs w:val="20"/>
        </w:rPr>
        <w:sym w:font="Wingdings" w:char="F0E0"/>
      </w:r>
      <w:r w:rsidRPr="004D6894">
        <w:rPr>
          <w:sz w:val="20"/>
          <w:szCs w:val="20"/>
        </w:rPr>
        <w:t xml:space="preserve"> playing golf, drinks after work</w:t>
      </w:r>
    </w:p>
    <w:p w14:paraId="35E5B0C9" w14:textId="77777777" w:rsidR="003B027F" w:rsidRPr="004D6894" w:rsidRDefault="003B027F" w:rsidP="003B027F">
      <w:pPr>
        <w:pStyle w:val="ListParagraph"/>
        <w:numPr>
          <w:ilvl w:val="1"/>
          <w:numId w:val="123"/>
        </w:numPr>
        <w:spacing w:after="0"/>
        <w:rPr>
          <w:sz w:val="20"/>
          <w:szCs w:val="20"/>
        </w:rPr>
      </w:pPr>
      <w:r w:rsidRPr="004D6894">
        <w:rPr>
          <w:color w:val="FF0000"/>
          <w:sz w:val="20"/>
          <w:szCs w:val="20"/>
        </w:rPr>
        <w:t>Engaging in professional activities</w:t>
      </w:r>
      <w:r w:rsidRPr="004D6894">
        <w:rPr>
          <w:sz w:val="20"/>
          <w:szCs w:val="20"/>
        </w:rPr>
        <w:t xml:space="preserve"> </w:t>
      </w:r>
      <w:r w:rsidRPr="004D6894">
        <w:rPr>
          <w:sz w:val="20"/>
          <w:szCs w:val="20"/>
        </w:rPr>
        <w:sym w:font="Wingdings" w:char="F0E0"/>
      </w:r>
      <w:r w:rsidRPr="004D6894">
        <w:rPr>
          <w:sz w:val="20"/>
          <w:szCs w:val="20"/>
        </w:rPr>
        <w:t xml:space="preserve"> workshops, teaching, publishing</w:t>
      </w:r>
    </w:p>
    <w:p w14:paraId="47BBE5F0" w14:textId="77777777" w:rsidR="003B027F" w:rsidRPr="004D6894" w:rsidRDefault="003B027F" w:rsidP="003B027F">
      <w:pPr>
        <w:pStyle w:val="ListParagraph"/>
        <w:numPr>
          <w:ilvl w:val="1"/>
          <w:numId w:val="123"/>
        </w:numPr>
        <w:spacing w:after="0"/>
        <w:rPr>
          <w:sz w:val="20"/>
          <w:szCs w:val="20"/>
        </w:rPr>
      </w:pPr>
      <w:r w:rsidRPr="004D6894">
        <w:rPr>
          <w:color w:val="FF0000"/>
          <w:sz w:val="20"/>
          <w:szCs w:val="20"/>
        </w:rPr>
        <w:t>Participating in community activities</w:t>
      </w:r>
      <w:r w:rsidRPr="004D6894">
        <w:rPr>
          <w:sz w:val="20"/>
          <w:szCs w:val="20"/>
        </w:rPr>
        <w:t xml:space="preserve"> </w:t>
      </w:r>
      <w:r w:rsidRPr="004D6894">
        <w:rPr>
          <w:sz w:val="20"/>
          <w:szCs w:val="20"/>
        </w:rPr>
        <w:sym w:font="Wingdings" w:char="F0E0"/>
      </w:r>
      <w:r w:rsidRPr="004D6894">
        <w:rPr>
          <w:sz w:val="20"/>
          <w:szCs w:val="20"/>
        </w:rPr>
        <w:t xml:space="preserve"> civic groups/clubs/church</w:t>
      </w:r>
    </w:p>
    <w:p w14:paraId="0E70F6A4" w14:textId="77777777" w:rsidR="003B027F" w:rsidRPr="004D6894" w:rsidRDefault="003B027F" w:rsidP="003B027F">
      <w:pPr>
        <w:pStyle w:val="ListParagraph"/>
        <w:numPr>
          <w:ilvl w:val="1"/>
          <w:numId w:val="123"/>
        </w:numPr>
        <w:spacing w:after="0"/>
        <w:rPr>
          <w:sz w:val="20"/>
          <w:szCs w:val="20"/>
        </w:rPr>
      </w:pPr>
      <w:r w:rsidRPr="004D6894">
        <w:rPr>
          <w:color w:val="FF0000"/>
          <w:sz w:val="20"/>
          <w:szCs w:val="20"/>
        </w:rPr>
        <w:t>Increasing internal visibility</w:t>
      </w:r>
      <w:r w:rsidRPr="004D6894">
        <w:rPr>
          <w:sz w:val="20"/>
          <w:szCs w:val="20"/>
        </w:rPr>
        <w:t xml:space="preserve"> </w:t>
      </w:r>
      <w:r w:rsidRPr="004D6894">
        <w:rPr>
          <w:sz w:val="20"/>
          <w:szCs w:val="20"/>
        </w:rPr>
        <w:sym w:font="Wingdings" w:char="F0E0"/>
      </w:r>
      <w:r w:rsidRPr="004D6894">
        <w:rPr>
          <w:sz w:val="20"/>
          <w:szCs w:val="20"/>
        </w:rPr>
        <w:t xml:space="preserve"> accepting high-profile work, sitting on important committees </w:t>
      </w:r>
    </w:p>
    <w:p w14:paraId="1EB2ABE0" w14:textId="77777777" w:rsidR="003B027F" w:rsidRPr="004D6894" w:rsidRDefault="003B027F" w:rsidP="003B027F">
      <w:pPr>
        <w:pStyle w:val="ListParagraph"/>
        <w:numPr>
          <w:ilvl w:val="0"/>
          <w:numId w:val="123"/>
        </w:numPr>
        <w:spacing w:after="0"/>
        <w:rPr>
          <w:sz w:val="20"/>
          <w:szCs w:val="20"/>
        </w:rPr>
      </w:pPr>
      <w:r w:rsidRPr="004D6894">
        <w:rPr>
          <w:b/>
          <w:sz w:val="20"/>
          <w:szCs w:val="20"/>
        </w:rPr>
        <w:t>FINDINGS:</w:t>
      </w:r>
      <w:r w:rsidRPr="004D6894">
        <w:rPr>
          <w:sz w:val="20"/>
          <w:szCs w:val="20"/>
        </w:rPr>
        <w:t xml:space="preserve"> those high in self-esteem + extraversion = more likely to engage in networking </w:t>
      </w:r>
      <w:proofErr w:type="spellStart"/>
      <w:r w:rsidRPr="004D6894">
        <w:rPr>
          <w:sz w:val="20"/>
          <w:szCs w:val="20"/>
        </w:rPr>
        <w:t>behs</w:t>
      </w:r>
      <w:proofErr w:type="spellEnd"/>
      <w:r w:rsidRPr="004D6894">
        <w:rPr>
          <w:sz w:val="20"/>
          <w:szCs w:val="20"/>
        </w:rPr>
        <w:t xml:space="preserve"> </w:t>
      </w:r>
    </w:p>
    <w:p w14:paraId="47786FFD" w14:textId="77777777" w:rsidR="003B027F" w:rsidRPr="004D6894" w:rsidRDefault="003B027F" w:rsidP="003B027F">
      <w:pPr>
        <w:pStyle w:val="ListParagraph"/>
        <w:numPr>
          <w:ilvl w:val="0"/>
          <w:numId w:val="123"/>
        </w:numPr>
        <w:spacing w:after="0"/>
        <w:rPr>
          <w:sz w:val="20"/>
          <w:szCs w:val="20"/>
        </w:rPr>
      </w:pPr>
      <w:r w:rsidRPr="004D6894">
        <w:rPr>
          <w:b/>
          <w:sz w:val="20"/>
          <w:szCs w:val="20"/>
        </w:rPr>
        <w:t>FINDINGS</w:t>
      </w:r>
      <w:r w:rsidRPr="004D6894">
        <w:rPr>
          <w:sz w:val="20"/>
          <w:szCs w:val="20"/>
        </w:rPr>
        <w:t xml:space="preserve">: engaging in professional activities &amp; increasing internal visibility = most associated with career success (but this research applied only to </w:t>
      </w:r>
      <w:r w:rsidRPr="004D6894">
        <w:rPr>
          <w:sz w:val="20"/>
          <w:szCs w:val="20"/>
          <w:u w:val="single"/>
        </w:rPr>
        <w:t>men</w:t>
      </w:r>
      <w:r w:rsidRPr="004D6894">
        <w:rPr>
          <w:sz w:val="20"/>
          <w:szCs w:val="20"/>
        </w:rPr>
        <w:t>)</w:t>
      </w:r>
    </w:p>
    <w:p w14:paraId="726D1EEA" w14:textId="77777777" w:rsidR="003B027F" w:rsidRPr="004D6894" w:rsidRDefault="003B027F" w:rsidP="003B027F">
      <w:pPr>
        <w:pStyle w:val="ListParagraph"/>
        <w:numPr>
          <w:ilvl w:val="0"/>
          <w:numId w:val="123"/>
        </w:numPr>
        <w:spacing w:after="0"/>
        <w:rPr>
          <w:sz w:val="20"/>
          <w:szCs w:val="20"/>
        </w:rPr>
      </w:pPr>
      <w:r w:rsidRPr="004D6894">
        <w:rPr>
          <w:sz w:val="20"/>
          <w:szCs w:val="20"/>
        </w:rPr>
        <w:t xml:space="preserve">Being central in a large network provides power b/c you have access to considerable resources (ex. knowledge) </w:t>
      </w:r>
      <w:r w:rsidRPr="004D6894">
        <w:rPr>
          <w:sz w:val="20"/>
          <w:szCs w:val="20"/>
        </w:rPr>
        <w:sym w:font="Wingdings" w:char="F0E0"/>
      </w:r>
      <w:r w:rsidRPr="004D6894">
        <w:rPr>
          <w:sz w:val="20"/>
          <w:szCs w:val="20"/>
        </w:rPr>
        <w:t xml:space="preserve"> especially true if the network = diverse &amp; consists of those who hold power</w:t>
      </w:r>
    </w:p>
    <w:p w14:paraId="5F47E753" w14:textId="77777777" w:rsidR="003B027F" w:rsidRPr="004D6894" w:rsidRDefault="003B027F" w:rsidP="003B027F">
      <w:pPr>
        <w:pStyle w:val="ListParagraph"/>
        <w:numPr>
          <w:ilvl w:val="0"/>
          <w:numId w:val="123"/>
        </w:numPr>
        <w:spacing w:after="0"/>
        <w:rPr>
          <w:sz w:val="20"/>
          <w:szCs w:val="20"/>
        </w:rPr>
      </w:pPr>
      <w:r w:rsidRPr="004D6894">
        <w:rPr>
          <w:b/>
          <w:sz w:val="20"/>
          <w:szCs w:val="20"/>
        </w:rPr>
        <w:t xml:space="preserve">FINDINGS: </w:t>
      </w:r>
      <w:r w:rsidRPr="004D6894">
        <w:rPr>
          <w:sz w:val="20"/>
          <w:szCs w:val="20"/>
        </w:rPr>
        <w:t xml:space="preserve">those promoted most quick to senior VP had diff networks from regular VPs </w:t>
      </w:r>
    </w:p>
    <w:p w14:paraId="64823FC7" w14:textId="77777777" w:rsidR="003B027F" w:rsidRPr="004D6894" w:rsidRDefault="003B027F" w:rsidP="003B027F">
      <w:pPr>
        <w:rPr>
          <w:rFonts w:ascii="Cambria" w:hAnsi="Cambria"/>
          <w:b/>
          <w:sz w:val="20"/>
          <w:szCs w:val="20"/>
        </w:rPr>
      </w:pPr>
      <w:r w:rsidRPr="004D6894">
        <w:rPr>
          <w:rFonts w:ascii="Cambria" w:hAnsi="Cambria"/>
          <w:b/>
          <w:sz w:val="20"/>
          <w:szCs w:val="20"/>
        </w:rPr>
        <w:t>Machiavellianism - The Harder Side of Politics</w:t>
      </w:r>
    </w:p>
    <w:p w14:paraId="73D5B352" w14:textId="77777777" w:rsidR="003B027F" w:rsidRPr="004D6894" w:rsidRDefault="003B027F" w:rsidP="003B027F">
      <w:pPr>
        <w:pStyle w:val="ListParagraph"/>
        <w:numPr>
          <w:ilvl w:val="0"/>
          <w:numId w:val="124"/>
        </w:numPr>
        <w:spacing w:after="0"/>
        <w:rPr>
          <w:sz w:val="20"/>
          <w:szCs w:val="20"/>
        </w:rPr>
      </w:pPr>
      <w:r w:rsidRPr="004D6894">
        <w:rPr>
          <w:sz w:val="20"/>
          <w:szCs w:val="20"/>
          <w:highlight w:val="yellow"/>
        </w:rPr>
        <w:t>Machiavellianism</w:t>
      </w:r>
      <w:r w:rsidRPr="004D6894">
        <w:rPr>
          <w:sz w:val="20"/>
          <w:szCs w:val="20"/>
        </w:rPr>
        <w:t>: a set of cynical beliefs about human nature, morality, and the permissibility of using various tactics to achieve one’s ends</w:t>
      </w:r>
    </w:p>
    <w:p w14:paraId="684D3E8F" w14:textId="77777777" w:rsidR="003B027F" w:rsidRPr="004D6894" w:rsidRDefault="003B027F" w:rsidP="003B027F">
      <w:pPr>
        <w:pStyle w:val="ListParagraph"/>
        <w:numPr>
          <w:ilvl w:val="1"/>
          <w:numId w:val="124"/>
        </w:numPr>
        <w:spacing w:after="0"/>
        <w:rPr>
          <w:sz w:val="20"/>
          <w:szCs w:val="20"/>
        </w:rPr>
      </w:pPr>
      <w:r w:rsidRPr="004D6894">
        <w:rPr>
          <w:sz w:val="20"/>
          <w:szCs w:val="20"/>
        </w:rPr>
        <w:t xml:space="preserve">Stable personality trait </w:t>
      </w:r>
    </w:p>
    <w:p w14:paraId="7665D1D5" w14:textId="77777777" w:rsidR="003B027F" w:rsidRPr="004D6894" w:rsidRDefault="003B027F" w:rsidP="003B027F">
      <w:pPr>
        <w:pStyle w:val="ListParagraph"/>
        <w:numPr>
          <w:ilvl w:val="0"/>
          <w:numId w:val="124"/>
        </w:numPr>
        <w:spacing w:after="0"/>
        <w:rPr>
          <w:b/>
          <w:sz w:val="20"/>
          <w:szCs w:val="20"/>
        </w:rPr>
      </w:pPr>
      <w:r w:rsidRPr="004D6894">
        <w:rPr>
          <w:b/>
          <w:sz w:val="20"/>
          <w:szCs w:val="20"/>
        </w:rPr>
        <w:t xml:space="preserve">“High </w:t>
      </w:r>
      <w:proofErr w:type="spellStart"/>
      <w:r w:rsidRPr="004D6894">
        <w:rPr>
          <w:b/>
          <w:sz w:val="20"/>
          <w:szCs w:val="20"/>
        </w:rPr>
        <w:t>machs</w:t>
      </w:r>
      <w:proofErr w:type="spellEnd"/>
      <w:r w:rsidRPr="004D6894">
        <w:rPr>
          <w:b/>
          <w:sz w:val="20"/>
          <w:szCs w:val="20"/>
        </w:rPr>
        <w:t>”:</w:t>
      </w:r>
    </w:p>
    <w:p w14:paraId="3B2FC912" w14:textId="77777777" w:rsidR="003B027F" w:rsidRPr="004D6894" w:rsidRDefault="003B027F" w:rsidP="003B027F">
      <w:pPr>
        <w:pStyle w:val="ListParagraph"/>
        <w:numPr>
          <w:ilvl w:val="1"/>
          <w:numId w:val="124"/>
        </w:numPr>
        <w:spacing w:after="0"/>
        <w:rPr>
          <w:sz w:val="20"/>
          <w:szCs w:val="20"/>
        </w:rPr>
      </w:pPr>
      <w:r w:rsidRPr="004D6894">
        <w:rPr>
          <w:sz w:val="20"/>
          <w:szCs w:val="20"/>
        </w:rPr>
        <w:t>Act in their own self-interest at the expense of others</w:t>
      </w:r>
    </w:p>
    <w:p w14:paraId="33419893" w14:textId="77777777" w:rsidR="003B027F" w:rsidRPr="004D6894" w:rsidRDefault="003B027F" w:rsidP="003B027F">
      <w:pPr>
        <w:pStyle w:val="ListParagraph"/>
        <w:numPr>
          <w:ilvl w:val="1"/>
          <w:numId w:val="124"/>
        </w:numPr>
        <w:spacing w:after="0"/>
        <w:rPr>
          <w:sz w:val="20"/>
          <w:szCs w:val="20"/>
        </w:rPr>
      </w:pPr>
      <w:r w:rsidRPr="004D6894">
        <w:rPr>
          <w:sz w:val="20"/>
          <w:szCs w:val="20"/>
        </w:rPr>
        <w:t>Cool &amp; calculating, especially when others get emotional</w:t>
      </w:r>
    </w:p>
    <w:p w14:paraId="7686FB7E" w14:textId="77777777" w:rsidR="003B027F" w:rsidRPr="004D6894" w:rsidRDefault="003B027F" w:rsidP="003B027F">
      <w:pPr>
        <w:pStyle w:val="ListParagraph"/>
        <w:numPr>
          <w:ilvl w:val="1"/>
          <w:numId w:val="124"/>
        </w:numPr>
        <w:spacing w:after="0"/>
        <w:rPr>
          <w:sz w:val="20"/>
          <w:szCs w:val="20"/>
        </w:rPr>
      </w:pPr>
      <w:r w:rsidRPr="004D6894">
        <w:rPr>
          <w:sz w:val="20"/>
          <w:szCs w:val="20"/>
        </w:rPr>
        <w:t>High self-esteem &amp; self-confidence</w:t>
      </w:r>
    </w:p>
    <w:p w14:paraId="336B048A" w14:textId="77777777" w:rsidR="003B027F" w:rsidRPr="004D6894" w:rsidRDefault="003B027F" w:rsidP="003B027F">
      <w:pPr>
        <w:pStyle w:val="ListParagraph"/>
        <w:numPr>
          <w:ilvl w:val="1"/>
          <w:numId w:val="124"/>
        </w:numPr>
        <w:spacing w:after="0"/>
        <w:rPr>
          <w:sz w:val="20"/>
          <w:szCs w:val="20"/>
        </w:rPr>
      </w:pPr>
      <w:r w:rsidRPr="004D6894">
        <w:rPr>
          <w:sz w:val="20"/>
          <w:szCs w:val="20"/>
        </w:rPr>
        <w:t xml:space="preserve">Form alliances with powerful </w:t>
      </w:r>
      <w:proofErr w:type="spellStart"/>
      <w:r w:rsidRPr="004D6894">
        <w:rPr>
          <w:sz w:val="20"/>
          <w:szCs w:val="20"/>
        </w:rPr>
        <w:t>ppl</w:t>
      </w:r>
      <w:proofErr w:type="spellEnd"/>
      <w:r w:rsidRPr="004D6894">
        <w:rPr>
          <w:sz w:val="20"/>
          <w:szCs w:val="20"/>
        </w:rPr>
        <w:t xml:space="preserve"> to achieve their goals </w:t>
      </w:r>
    </w:p>
    <w:p w14:paraId="2B99EE09" w14:textId="77777777" w:rsidR="003B027F" w:rsidRPr="004D6894" w:rsidRDefault="003B027F" w:rsidP="003B027F">
      <w:pPr>
        <w:pStyle w:val="ListParagraph"/>
        <w:numPr>
          <w:ilvl w:val="1"/>
          <w:numId w:val="124"/>
        </w:numPr>
        <w:spacing w:after="0"/>
        <w:rPr>
          <w:sz w:val="20"/>
          <w:szCs w:val="20"/>
        </w:rPr>
      </w:pPr>
      <w:r w:rsidRPr="004D6894">
        <w:rPr>
          <w:sz w:val="20"/>
          <w:szCs w:val="20"/>
        </w:rPr>
        <w:t>Advocate the use of lying &amp; deceit to achieve desired goals</w:t>
      </w:r>
    </w:p>
    <w:p w14:paraId="4B4DA92F" w14:textId="77777777" w:rsidR="003B027F" w:rsidRPr="004D6894" w:rsidRDefault="003B027F" w:rsidP="003B027F">
      <w:pPr>
        <w:pStyle w:val="ListParagraph"/>
        <w:numPr>
          <w:ilvl w:val="1"/>
          <w:numId w:val="124"/>
        </w:numPr>
        <w:spacing w:after="0"/>
        <w:rPr>
          <w:sz w:val="20"/>
          <w:szCs w:val="20"/>
        </w:rPr>
      </w:pPr>
      <w:r w:rsidRPr="004D6894">
        <w:rPr>
          <w:sz w:val="20"/>
          <w:szCs w:val="20"/>
        </w:rPr>
        <w:t>Argue that morality can be compromised to fit the situation in question</w:t>
      </w:r>
    </w:p>
    <w:p w14:paraId="7D6048B6" w14:textId="77777777" w:rsidR="003B027F" w:rsidRPr="004D6894" w:rsidRDefault="003B027F" w:rsidP="003B027F">
      <w:pPr>
        <w:pStyle w:val="ListParagraph"/>
        <w:numPr>
          <w:ilvl w:val="1"/>
          <w:numId w:val="124"/>
        </w:numPr>
        <w:spacing w:after="0"/>
        <w:rPr>
          <w:sz w:val="20"/>
          <w:szCs w:val="20"/>
        </w:rPr>
      </w:pPr>
      <w:r w:rsidRPr="004D6894">
        <w:rPr>
          <w:sz w:val="20"/>
          <w:szCs w:val="20"/>
        </w:rPr>
        <w:t xml:space="preserve">Assume that </w:t>
      </w:r>
      <w:proofErr w:type="spellStart"/>
      <w:r w:rsidRPr="004D6894">
        <w:rPr>
          <w:sz w:val="20"/>
          <w:szCs w:val="20"/>
        </w:rPr>
        <w:t>ppl</w:t>
      </w:r>
      <w:proofErr w:type="spellEnd"/>
      <w:r w:rsidRPr="004D6894">
        <w:rPr>
          <w:sz w:val="20"/>
          <w:szCs w:val="20"/>
        </w:rPr>
        <w:t xml:space="preserve"> are gullible and don’t know what’s best for themselves </w:t>
      </w:r>
    </w:p>
    <w:p w14:paraId="71D269BF" w14:textId="77777777" w:rsidR="003B027F" w:rsidRPr="004D6894" w:rsidRDefault="003B027F" w:rsidP="003B027F">
      <w:pPr>
        <w:pStyle w:val="ListParagraph"/>
        <w:numPr>
          <w:ilvl w:val="1"/>
          <w:numId w:val="124"/>
        </w:numPr>
        <w:spacing w:after="0"/>
        <w:rPr>
          <w:sz w:val="20"/>
          <w:szCs w:val="20"/>
        </w:rPr>
      </w:pPr>
      <w:r w:rsidRPr="004D6894">
        <w:rPr>
          <w:sz w:val="20"/>
          <w:szCs w:val="20"/>
        </w:rPr>
        <w:t xml:space="preserve">In interpersonal situations, high </w:t>
      </w:r>
      <w:proofErr w:type="spellStart"/>
      <w:r w:rsidRPr="004D6894">
        <w:rPr>
          <w:sz w:val="20"/>
          <w:szCs w:val="20"/>
        </w:rPr>
        <w:t>machs</w:t>
      </w:r>
      <w:proofErr w:type="spellEnd"/>
      <w:r w:rsidRPr="004D6894">
        <w:rPr>
          <w:sz w:val="20"/>
          <w:szCs w:val="20"/>
        </w:rPr>
        <w:t xml:space="preserve"> act in a practical manner </w:t>
      </w:r>
      <w:r w:rsidRPr="004D6894">
        <w:rPr>
          <w:sz w:val="20"/>
          <w:szCs w:val="20"/>
        </w:rPr>
        <w:sym w:font="Wingdings" w:char="F0E0"/>
      </w:r>
      <w:r w:rsidRPr="004D6894">
        <w:rPr>
          <w:sz w:val="20"/>
          <w:szCs w:val="20"/>
        </w:rPr>
        <w:t xml:space="preserve"> assume that the ends justify the means</w:t>
      </w:r>
    </w:p>
    <w:p w14:paraId="302FB980" w14:textId="77777777" w:rsidR="003B027F" w:rsidRPr="004D6894" w:rsidRDefault="003B027F" w:rsidP="003B027F">
      <w:pPr>
        <w:pStyle w:val="ListParagraph"/>
        <w:numPr>
          <w:ilvl w:val="1"/>
          <w:numId w:val="124"/>
        </w:numPr>
        <w:spacing w:after="0"/>
        <w:rPr>
          <w:sz w:val="20"/>
          <w:szCs w:val="20"/>
        </w:rPr>
      </w:pPr>
      <w:r w:rsidRPr="004D6894">
        <w:rPr>
          <w:sz w:val="20"/>
          <w:szCs w:val="20"/>
        </w:rPr>
        <w:t xml:space="preserve">Convincing liars &amp; willing to form alliances to defeat </w:t>
      </w:r>
      <w:proofErr w:type="spellStart"/>
      <w:r w:rsidRPr="004D6894">
        <w:rPr>
          <w:sz w:val="20"/>
          <w:szCs w:val="20"/>
        </w:rPr>
        <w:t>ppl</w:t>
      </w:r>
      <w:proofErr w:type="spellEnd"/>
      <w:r w:rsidRPr="004D6894">
        <w:rPr>
          <w:sz w:val="20"/>
          <w:szCs w:val="20"/>
        </w:rPr>
        <w:t xml:space="preserve"> in their way</w:t>
      </w:r>
    </w:p>
    <w:p w14:paraId="31EC39BE" w14:textId="77777777" w:rsidR="003B027F" w:rsidRPr="004D6894" w:rsidRDefault="003B027F" w:rsidP="003B027F">
      <w:pPr>
        <w:pStyle w:val="ListParagraph"/>
        <w:numPr>
          <w:ilvl w:val="1"/>
          <w:numId w:val="124"/>
        </w:numPr>
        <w:spacing w:after="0"/>
        <w:rPr>
          <w:sz w:val="20"/>
          <w:szCs w:val="20"/>
        </w:rPr>
      </w:pPr>
      <w:r w:rsidRPr="004D6894">
        <w:rPr>
          <w:sz w:val="20"/>
          <w:szCs w:val="20"/>
        </w:rPr>
        <w:t xml:space="preserve">LIKELY TO BE ENTHUSIASTIC ORG POLITICIANS </w:t>
      </w:r>
    </w:p>
    <w:p w14:paraId="4E700A7C" w14:textId="77777777" w:rsidR="003B027F" w:rsidRPr="004D6894" w:rsidRDefault="003B027F" w:rsidP="003B027F">
      <w:pPr>
        <w:pStyle w:val="ListParagraph"/>
        <w:numPr>
          <w:ilvl w:val="1"/>
          <w:numId w:val="124"/>
        </w:numPr>
        <w:spacing w:after="0"/>
        <w:rPr>
          <w:sz w:val="20"/>
          <w:szCs w:val="20"/>
        </w:rPr>
      </w:pPr>
      <w:r w:rsidRPr="004D6894">
        <w:rPr>
          <w:sz w:val="20"/>
          <w:szCs w:val="20"/>
        </w:rPr>
        <w:t xml:space="preserve">Don’t feel guilty about the social tactics they use </w:t>
      </w:r>
    </w:p>
    <w:p w14:paraId="3B4F166E" w14:textId="77777777" w:rsidR="003B027F" w:rsidRPr="004D6894" w:rsidRDefault="003B027F" w:rsidP="003B027F">
      <w:pPr>
        <w:pStyle w:val="ListParagraph"/>
        <w:numPr>
          <w:ilvl w:val="0"/>
          <w:numId w:val="124"/>
        </w:numPr>
        <w:spacing w:after="0"/>
        <w:rPr>
          <w:sz w:val="20"/>
          <w:szCs w:val="20"/>
        </w:rPr>
      </w:pPr>
      <w:r w:rsidRPr="004D6894">
        <w:rPr>
          <w:sz w:val="20"/>
          <w:szCs w:val="20"/>
          <w:highlight w:val="cyan"/>
        </w:rPr>
        <w:t>BEST SITUATIONS FOR A HIGH MACHS</w:t>
      </w:r>
      <w:r w:rsidRPr="004D6894">
        <w:rPr>
          <w:sz w:val="20"/>
          <w:szCs w:val="20"/>
        </w:rPr>
        <w:t>:</w:t>
      </w:r>
    </w:p>
    <w:p w14:paraId="641C5C91" w14:textId="77777777" w:rsidR="003B027F" w:rsidRPr="004D6894" w:rsidRDefault="003B027F" w:rsidP="003B027F">
      <w:pPr>
        <w:pStyle w:val="ListParagraph"/>
        <w:numPr>
          <w:ilvl w:val="1"/>
          <w:numId w:val="139"/>
        </w:numPr>
        <w:spacing w:after="0"/>
        <w:rPr>
          <w:color w:val="FF0000"/>
          <w:sz w:val="20"/>
          <w:szCs w:val="20"/>
        </w:rPr>
      </w:pPr>
      <w:r w:rsidRPr="004D6894">
        <w:rPr>
          <w:color w:val="FF0000"/>
          <w:sz w:val="20"/>
          <w:szCs w:val="20"/>
        </w:rPr>
        <w:t xml:space="preserve">Can deal face to face with those he/she is trying to influence </w:t>
      </w:r>
    </w:p>
    <w:p w14:paraId="2F180204" w14:textId="77777777" w:rsidR="003B027F" w:rsidRPr="004D6894" w:rsidRDefault="003B027F" w:rsidP="003B027F">
      <w:pPr>
        <w:pStyle w:val="ListParagraph"/>
        <w:numPr>
          <w:ilvl w:val="1"/>
          <w:numId w:val="139"/>
        </w:numPr>
        <w:spacing w:after="0"/>
        <w:rPr>
          <w:color w:val="FF0000"/>
          <w:sz w:val="20"/>
          <w:szCs w:val="20"/>
        </w:rPr>
      </w:pPr>
      <w:r w:rsidRPr="004D6894">
        <w:rPr>
          <w:color w:val="FF0000"/>
          <w:sz w:val="20"/>
          <w:szCs w:val="20"/>
        </w:rPr>
        <w:t xml:space="preserve">Interaction occurs under fairly emotional circumstances </w:t>
      </w:r>
    </w:p>
    <w:p w14:paraId="4712170A" w14:textId="77777777" w:rsidR="003B027F" w:rsidRPr="004D6894" w:rsidRDefault="003B027F" w:rsidP="003B027F">
      <w:pPr>
        <w:pStyle w:val="ListParagraph"/>
        <w:numPr>
          <w:ilvl w:val="1"/>
          <w:numId w:val="139"/>
        </w:numPr>
        <w:spacing w:after="0"/>
        <w:rPr>
          <w:color w:val="FF0000"/>
          <w:sz w:val="20"/>
          <w:szCs w:val="20"/>
        </w:rPr>
      </w:pPr>
      <w:r w:rsidRPr="004D6894">
        <w:rPr>
          <w:color w:val="FF0000"/>
          <w:sz w:val="20"/>
          <w:szCs w:val="20"/>
        </w:rPr>
        <w:t xml:space="preserve">Situation is fairly unstructured with few guidelines for appropriate forms of interaction </w:t>
      </w:r>
    </w:p>
    <w:p w14:paraId="1C0AAE55" w14:textId="77777777" w:rsidR="003B027F" w:rsidRPr="004D6894" w:rsidRDefault="003B027F" w:rsidP="003B027F">
      <w:pPr>
        <w:pStyle w:val="ListParagraph"/>
        <w:numPr>
          <w:ilvl w:val="0"/>
          <w:numId w:val="124"/>
        </w:numPr>
        <w:spacing w:after="0"/>
        <w:rPr>
          <w:sz w:val="20"/>
          <w:szCs w:val="20"/>
        </w:rPr>
      </w:pPr>
      <w:r w:rsidRPr="004D6894">
        <w:rPr>
          <w:sz w:val="20"/>
          <w:szCs w:val="20"/>
        </w:rPr>
        <w:t xml:space="preserve">These 3 things = a situation where high </w:t>
      </w:r>
      <w:proofErr w:type="spellStart"/>
      <w:r w:rsidRPr="004D6894">
        <w:rPr>
          <w:sz w:val="20"/>
          <w:szCs w:val="20"/>
        </w:rPr>
        <w:t>machs</w:t>
      </w:r>
      <w:proofErr w:type="spellEnd"/>
      <w:r w:rsidRPr="004D6894">
        <w:rPr>
          <w:sz w:val="20"/>
          <w:szCs w:val="20"/>
        </w:rPr>
        <w:t xml:space="preserve"> can use their tactics b/c emotion distracts others</w:t>
      </w:r>
    </w:p>
    <w:p w14:paraId="60CEA23B" w14:textId="77777777" w:rsidR="003B027F" w:rsidRPr="004D6894" w:rsidRDefault="003B027F" w:rsidP="003B027F">
      <w:pPr>
        <w:rPr>
          <w:rFonts w:ascii="Cambria" w:hAnsi="Cambria"/>
          <w:b/>
          <w:sz w:val="20"/>
          <w:szCs w:val="20"/>
        </w:rPr>
      </w:pPr>
      <w:r w:rsidRPr="004D6894">
        <w:rPr>
          <w:rFonts w:ascii="Cambria" w:hAnsi="Cambria"/>
          <w:b/>
          <w:sz w:val="20"/>
          <w:szCs w:val="20"/>
        </w:rPr>
        <w:t>Defensiveness - Reactive Politics</w:t>
      </w:r>
    </w:p>
    <w:p w14:paraId="7232A9D7" w14:textId="77777777" w:rsidR="003B027F" w:rsidRPr="004D6894" w:rsidRDefault="003B027F" w:rsidP="003B027F">
      <w:pPr>
        <w:pStyle w:val="ListParagraph"/>
        <w:numPr>
          <w:ilvl w:val="0"/>
          <w:numId w:val="125"/>
        </w:numPr>
        <w:spacing w:after="0"/>
        <w:rPr>
          <w:sz w:val="20"/>
          <w:szCs w:val="20"/>
        </w:rPr>
      </w:pPr>
      <w:r w:rsidRPr="004D6894">
        <w:rPr>
          <w:sz w:val="20"/>
          <w:szCs w:val="20"/>
        </w:rPr>
        <w:t xml:space="preserve">The goal here is to reduce threats to one’s own power by avoiding actions that don’t suit one’s own political agenda or avoiding blame for events that might threaten one’s political capital </w:t>
      </w:r>
      <w:r w:rsidRPr="004D6894">
        <w:rPr>
          <w:sz w:val="20"/>
          <w:szCs w:val="20"/>
        </w:rPr>
        <w:sym w:font="Wingdings" w:char="F0E0"/>
      </w:r>
      <w:r w:rsidRPr="004D6894">
        <w:rPr>
          <w:sz w:val="20"/>
          <w:szCs w:val="20"/>
        </w:rPr>
        <w:t xml:space="preserve"> </w:t>
      </w:r>
      <w:r w:rsidRPr="004D6894">
        <w:rPr>
          <w:b/>
          <w:i/>
          <w:sz w:val="20"/>
          <w:szCs w:val="20"/>
          <w:u w:val="single"/>
        </w:rPr>
        <w:t>“sometimes no action is the best action”</w:t>
      </w:r>
    </w:p>
    <w:p w14:paraId="1CAA9957" w14:textId="77777777" w:rsidR="003B027F" w:rsidRPr="004D6894" w:rsidRDefault="003B027F" w:rsidP="003B027F">
      <w:pPr>
        <w:pStyle w:val="ListParagraph"/>
        <w:numPr>
          <w:ilvl w:val="0"/>
          <w:numId w:val="125"/>
        </w:numPr>
        <w:spacing w:after="0"/>
        <w:rPr>
          <w:sz w:val="20"/>
          <w:szCs w:val="20"/>
        </w:rPr>
      </w:pPr>
      <w:r w:rsidRPr="004D6894">
        <w:rPr>
          <w:sz w:val="20"/>
          <w:szCs w:val="20"/>
        </w:rPr>
        <w:t xml:space="preserve"> </w:t>
      </w:r>
      <w:r w:rsidRPr="004D6894">
        <w:rPr>
          <w:sz w:val="20"/>
          <w:szCs w:val="20"/>
          <w:highlight w:val="cyan"/>
        </w:rPr>
        <w:t>DEFENSIVE BEHS CAN ACCOMPLISH THIS MISSION</w:t>
      </w:r>
      <w:r w:rsidRPr="004D6894">
        <w:rPr>
          <w:sz w:val="20"/>
          <w:szCs w:val="20"/>
        </w:rPr>
        <w:t>:</w:t>
      </w:r>
    </w:p>
    <w:p w14:paraId="57C95860" w14:textId="77777777" w:rsidR="003B027F" w:rsidRPr="004D6894" w:rsidRDefault="003B027F" w:rsidP="003B027F">
      <w:pPr>
        <w:pStyle w:val="ListParagraph"/>
        <w:numPr>
          <w:ilvl w:val="1"/>
          <w:numId w:val="125"/>
        </w:numPr>
        <w:spacing w:after="0"/>
        <w:rPr>
          <w:sz w:val="20"/>
          <w:szCs w:val="20"/>
        </w:rPr>
      </w:pPr>
      <w:r w:rsidRPr="004D6894">
        <w:rPr>
          <w:b/>
          <w:i/>
          <w:color w:val="FF0000"/>
          <w:sz w:val="20"/>
          <w:szCs w:val="20"/>
        </w:rPr>
        <w:t>STALLING</w:t>
      </w:r>
      <w:r w:rsidRPr="004D6894">
        <w:rPr>
          <w:sz w:val="20"/>
          <w:szCs w:val="20"/>
        </w:rPr>
        <w:t xml:space="preserve"> </w:t>
      </w:r>
      <w:r w:rsidRPr="004D6894">
        <w:rPr>
          <w:sz w:val="20"/>
          <w:szCs w:val="20"/>
        </w:rPr>
        <w:sym w:font="Wingdings" w:char="F0E0"/>
      </w:r>
      <w:r w:rsidRPr="004D6894">
        <w:rPr>
          <w:sz w:val="20"/>
          <w:szCs w:val="20"/>
        </w:rPr>
        <w:t xml:space="preserve"> moving slowly = avoiding taking action without saying no</w:t>
      </w:r>
    </w:p>
    <w:p w14:paraId="62503670" w14:textId="77777777" w:rsidR="003B027F" w:rsidRPr="004D6894" w:rsidRDefault="003B027F" w:rsidP="003B027F">
      <w:pPr>
        <w:pStyle w:val="ListParagraph"/>
        <w:numPr>
          <w:ilvl w:val="1"/>
          <w:numId w:val="125"/>
        </w:numPr>
        <w:spacing w:after="0"/>
        <w:rPr>
          <w:sz w:val="20"/>
          <w:szCs w:val="20"/>
        </w:rPr>
      </w:pPr>
      <w:r w:rsidRPr="004D6894">
        <w:rPr>
          <w:b/>
          <w:i/>
          <w:color w:val="FF0000"/>
          <w:sz w:val="20"/>
          <w:szCs w:val="20"/>
        </w:rPr>
        <w:t>OVER-CONFORMING</w:t>
      </w:r>
      <w:r w:rsidRPr="004D6894">
        <w:rPr>
          <w:sz w:val="20"/>
          <w:szCs w:val="20"/>
        </w:rPr>
        <w:t xml:space="preserve"> </w:t>
      </w:r>
      <w:r w:rsidRPr="004D6894">
        <w:rPr>
          <w:sz w:val="20"/>
          <w:szCs w:val="20"/>
        </w:rPr>
        <w:sym w:font="Wingdings" w:char="F0E0"/>
      </w:r>
      <w:r w:rsidRPr="004D6894">
        <w:rPr>
          <w:sz w:val="20"/>
          <w:szCs w:val="20"/>
        </w:rPr>
        <w:t xml:space="preserve"> strictly sticking to your job description or to org regulations = a common way to avoid action</w:t>
      </w:r>
    </w:p>
    <w:p w14:paraId="3A453F2E" w14:textId="77777777" w:rsidR="003B027F" w:rsidRPr="004D6894" w:rsidRDefault="003B027F" w:rsidP="003B027F">
      <w:pPr>
        <w:pStyle w:val="ListParagraph"/>
        <w:numPr>
          <w:ilvl w:val="1"/>
          <w:numId w:val="125"/>
        </w:numPr>
        <w:spacing w:after="0"/>
        <w:rPr>
          <w:sz w:val="20"/>
          <w:szCs w:val="20"/>
        </w:rPr>
      </w:pPr>
      <w:r w:rsidRPr="004D6894">
        <w:rPr>
          <w:b/>
          <w:i/>
          <w:color w:val="FF0000"/>
          <w:sz w:val="20"/>
          <w:szCs w:val="20"/>
        </w:rPr>
        <w:t>BUCK PASSING</w:t>
      </w:r>
      <w:r w:rsidRPr="004D6894">
        <w:rPr>
          <w:sz w:val="20"/>
          <w:szCs w:val="20"/>
        </w:rPr>
        <w:t xml:space="preserve"> </w:t>
      </w:r>
      <w:r w:rsidRPr="004D6894">
        <w:rPr>
          <w:sz w:val="20"/>
          <w:szCs w:val="20"/>
        </w:rPr>
        <w:sym w:font="Wingdings" w:char="F0E0"/>
      </w:r>
      <w:r w:rsidRPr="004D6894">
        <w:rPr>
          <w:sz w:val="20"/>
          <w:szCs w:val="20"/>
        </w:rPr>
        <w:t xml:space="preserve"> having someone else do it instead of you</w:t>
      </w:r>
    </w:p>
    <w:p w14:paraId="0D958F0C" w14:textId="77777777" w:rsidR="003B027F" w:rsidRPr="004D6894" w:rsidRDefault="003B027F" w:rsidP="003B027F">
      <w:pPr>
        <w:pStyle w:val="ListParagraph"/>
        <w:numPr>
          <w:ilvl w:val="0"/>
          <w:numId w:val="125"/>
        </w:numPr>
        <w:spacing w:after="0"/>
        <w:rPr>
          <w:sz w:val="20"/>
          <w:szCs w:val="20"/>
        </w:rPr>
      </w:pPr>
      <w:r w:rsidRPr="004D6894">
        <w:rPr>
          <w:i/>
          <w:sz w:val="20"/>
          <w:szCs w:val="20"/>
          <w:u w:val="single"/>
        </w:rPr>
        <w:t>BUT IF YOU CAN’T AVOID ACTION, AVOID BLAME FOR ITS CONSEQUENCE</w:t>
      </w:r>
      <w:r w:rsidRPr="004D6894">
        <w:rPr>
          <w:sz w:val="20"/>
          <w:szCs w:val="20"/>
        </w:rPr>
        <w:t xml:space="preserve">: </w:t>
      </w:r>
    </w:p>
    <w:p w14:paraId="3D9D6FD7" w14:textId="77777777" w:rsidR="003B027F" w:rsidRPr="004D6894" w:rsidRDefault="003B027F" w:rsidP="003B027F">
      <w:pPr>
        <w:pStyle w:val="ListParagraph"/>
        <w:numPr>
          <w:ilvl w:val="1"/>
          <w:numId w:val="125"/>
        </w:numPr>
        <w:spacing w:after="0"/>
        <w:rPr>
          <w:sz w:val="20"/>
          <w:szCs w:val="20"/>
        </w:rPr>
      </w:pPr>
      <w:r w:rsidRPr="004D6894">
        <w:rPr>
          <w:b/>
          <w:i/>
          <w:color w:val="FF0000"/>
          <w:sz w:val="20"/>
          <w:szCs w:val="20"/>
        </w:rPr>
        <w:t>BUFFING</w:t>
      </w:r>
      <w:r w:rsidRPr="004D6894">
        <w:rPr>
          <w:sz w:val="20"/>
          <w:szCs w:val="20"/>
        </w:rPr>
        <w:t xml:space="preserve"> </w:t>
      </w:r>
      <w:r w:rsidRPr="004D6894">
        <w:rPr>
          <w:sz w:val="20"/>
          <w:szCs w:val="20"/>
        </w:rPr>
        <w:sym w:font="Wingdings" w:char="F0E0"/>
      </w:r>
      <w:r w:rsidRPr="004D6894">
        <w:rPr>
          <w:sz w:val="20"/>
          <w:szCs w:val="20"/>
        </w:rPr>
        <w:t xml:space="preserve"> carefully documenting info showing that an appropriate course of action was followed (sign offs, authorizations) </w:t>
      </w:r>
      <w:r w:rsidRPr="004D6894">
        <w:rPr>
          <w:sz w:val="20"/>
          <w:szCs w:val="20"/>
        </w:rPr>
        <w:sym w:font="Wingdings" w:char="F0E0"/>
      </w:r>
      <w:r w:rsidRPr="004D6894">
        <w:rPr>
          <w:sz w:val="20"/>
          <w:szCs w:val="20"/>
        </w:rPr>
        <w:t xml:space="preserve"> it takes on political overtones when documenting becomes more important than making a good decision</w:t>
      </w:r>
    </w:p>
    <w:p w14:paraId="5BD85296" w14:textId="77777777" w:rsidR="003B027F" w:rsidRPr="004D6894" w:rsidRDefault="003B027F" w:rsidP="003B027F">
      <w:pPr>
        <w:pStyle w:val="ListParagraph"/>
        <w:numPr>
          <w:ilvl w:val="1"/>
          <w:numId w:val="125"/>
        </w:numPr>
        <w:spacing w:after="0"/>
        <w:rPr>
          <w:sz w:val="20"/>
          <w:szCs w:val="20"/>
        </w:rPr>
      </w:pPr>
      <w:r w:rsidRPr="004D6894">
        <w:rPr>
          <w:b/>
          <w:i/>
          <w:color w:val="FF0000"/>
          <w:sz w:val="20"/>
          <w:szCs w:val="20"/>
        </w:rPr>
        <w:t>SCAPEGOATING</w:t>
      </w:r>
      <w:r w:rsidRPr="004D6894">
        <w:rPr>
          <w:sz w:val="20"/>
          <w:szCs w:val="20"/>
        </w:rPr>
        <w:t xml:space="preserve"> </w:t>
      </w:r>
      <w:r w:rsidRPr="004D6894">
        <w:rPr>
          <w:sz w:val="20"/>
          <w:szCs w:val="20"/>
        </w:rPr>
        <w:sym w:font="Wingdings" w:char="F0E0"/>
      </w:r>
      <w:r w:rsidRPr="004D6894">
        <w:rPr>
          <w:sz w:val="20"/>
          <w:szCs w:val="20"/>
        </w:rPr>
        <w:t xml:space="preserve"> blaming others when things go wrong </w:t>
      </w:r>
      <w:r w:rsidRPr="004D6894">
        <w:rPr>
          <w:sz w:val="20"/>
          <w:szCs w:val="20"/>
        </w:rPr>
        <w:sym w:font="Wingdings" w:char="F0E0"/>
      </w:r>
      <w:r w:rsidRPr="004D6894">
        <w:rPr>
          <w:sz w:val="20"/>
          <w:szCs w:val="20"/>
        </w:rPr>
        <w:t xml:space="preserve"> works best when you have power behind you </w:t>
      </w:r>
    </w:p>
    <w:p w14:paraId="14E52946" w14:textId="77777777" w:rsidR="003B027F" w:rsidRPr="004D6894" w:rsidRDefault="003B027F" w:rsidP="003B027F">
      <w:pPr>
        <w:pStyle w:val="ListParagraph"/>
        <w:numPr>
          <w:ilvl w:val="2"/>
          <w:numId w:val="125"/>
        </w:numPr>
        <w:spacing w:after="0"/>
        <w:rPr>
          <w:sz w:val="20"/>
          <w:szCs w:val="20"/>
        </w:rPr>
      </w:pPr>
      <w:r w:rsidRPr="004D6894">
        <w:rPr>
          <w:b/>
          <w:sz w:val="20"/>
          <w:szCs w:val="20"/>
        </w:rPr>
        <w:t>FINDINGS</w:t>
      </w:r>
      <w:r w:rsidRPr="004D6894">
        <w:rPr>
          <w:sz w:val="20"/>
          <w:szCs w:val="20"/>
        </w:rPr>
        <w:t xml:space="preserve">: when org performed poorly, more powerful CEOs stayed in office and the scapegoated managers below them were replaced (while less powerful CEOs were dismissed) </w:t>
      </w:r>
    </w:p>
    <w:p w14:paraId="366D21AC" w14:textId="77777777" w:rsidR="003B027F" w:rsidRPr="004D6894" w:rsidRDefault="003B027F" w:rsidP="003B027F">
      <w:pPr>
        <w:rPr>
          <w:rFonts w:ascii="Cambria" w:hAnsi="Cambria"/>
          <w:b/>
          <w:sz w:val="20"/>
          <w:szCs w:val="20"/>
          <w:u w:val="single"/>
        </w:rPr>
      </w:pPr>
      <w:r w:rsidRPr="004D6894">
        <w:rPr>
          <w:rFonts w:ascii="Cambria" w:hAnsi="Cambria"/>
          <w:b/>
          <w:sz w:val="20"/>
          <w:szCs w:val="20"/>
          <w:u w:val="single"/>
        </w:rPr>
        <w:t>Ethics in Orgs</w:t>
      </w:r>
    </w:p>
    <w:p w14:paraId="13B182A7" w14:textId="77777777" w:rsidR="003B027F" w:rsidRPr="004D6894" w:rsidRDefault="003B027F" w:rsidP="003B027F">
      <w:pPr>
        <w:pStyle w:val="ListParagraph"/>
        <w:numPr>
          <w:ilvl w:val="0"/>
          <w:numId w:val="126"/>
        </w:numPr>
        <w:spacing w:after="0"/>
        <w:rPr>
          <w:b/>
          <w:sz w:val="20"/>
          <w:szCs w:val="20"/>
        </w:rPr>
      </w:pPr>
      <w:r w:rsidRPr="004D6894">
        <w:rPr>
          <w:sz w:val="20"/>
          <w:szCs w:val="20"/>
          <w:highlight w:val="yellow"/>
        </w:rPr>
        <w:t>Ethics</w:t>
      </w:r>
      <w:r w:rsidRPr="004D6894">
        <w:rPr>
          <w:sz w:val="20"/>
          <w:szCs w:val="20"/>
        </w:rPr>
        <w:t>: systematic thinking about the moral consequences of decisions</w:t>
      </w:r>
    </w:p>
    <w:p w14:paraId="1BEDF8DE" w14:textId="77777777" w:rsidR="003B027F" w:rsidRPr="004D6894" w:rsidRDefault="003B027F" w:rsidP="003B027F">
      <w:pPr>
        <w:pStyle w:val="ListParagraph"/>
        <w:numPr>
          <w:ilvl w:val="1"/>
          <w:numId w:val="126"/>
        </w:numPr>
        <w:spacing w:after="0"/>
        <w:rPr>
          <w:b/>
          <w:sz w:val="20"/>
          <w:szCs w:val="20"/>
        </w:rPr>
      </w:pPr>
      <w:r w:rsidRPr="004D6894">
        <w:rPr>
          <w:sz w:val="20"/>
          <w:szCs w:val="20"/>
        </w:rPr>
        <w:t xml:space="preserve">Moral consequences = potential harm to any stakeholders in the decision </w:t>
      </w:r>
    </w:p>
    <w:p w14:paraId="137118F8" w14:textId="77777777" w:rsidR="003B027F" w:rsidRPr="004D6894" w:rsidRDefault="003B027F" w:rsidP="003B027F">
      <w:pPr>
        <w:pStyle w:val="ListParagraph"/>
        <w:numPr>
          <w:ilvl w:val="0"/>
          <w:numId w:val="126"/>
        </w:numPr>
        <w:spacing w:after="0"/>
        <w:rPr>
          <w:b/>
          <w:sz w:val="20"/>
          <w:szCs w:val="20"/>
        </w:rPr>
      </w:pPr>
      <w:r w:rsidRPr="004D6894">
        <w:rPr>
          <w:sz w:val="20"/>
          <w:szCs w:val="20"/>
          <w:highlight w:val="yellow"/>
        </w:rPr>
        <w:t>Stakeholders</w:t>
      </w:r>
      <w:r w:rsidRPr="004D6894">
        <w:rPr>
          <w:sz w:val="20"/>
          <w:szCs w:val="20"/>
        </w:rPr>
        <w:t xml:space="preserve">: </w:t>
      </w:r>
      <w:proofErr w:type="spellStart"/>
      <w:r w:rsidRPr="004D6894">
        <w:rPr>
          <w:sz w:val="20"/>
          <w:szCs w:val="20"/>
        </w:rPr>
        <w:t>ppl</w:t>
      </w:r>
      <w:proofErr w:type="spellEnd"/>
      <w:r w:rsidRPr="004D6894">
        <w:rPr>
          <w:sz w:val="20"/>
          <w:szCs w:val="20"/>
        </w:rPr>
        <w:t xml:space="preserve"> inside/outside the org who have the potential to be affected by org decisions </w:t>
      </w:r>
      <w:r w:rsidRPr="004D6894">
        <w:rPr>
          <w:sz w:val="20"/>
          <w:szCs w:val="20"/>
        </w:rPr>
        <w:sym w:font="Wingdings" w:char="F0E0"/>
      </w:r>
      <w:r w:rsidRPr="004D6894">
        <w:rPr>
          <w:sz w:val="20"/>
          <w:szCs w:val="20"/>
        </w:rPr>
        <w:t xml:space="preserve"> range from decision makers to innocent bystanders</w:t>
      </w:r>
    </w:p>
    <w:p w14:paraId="74D79E09" w14:textId="77777777" w:rsidR="003B027F" w:rsidRPr="004D6894" w:rsidRDefault="003B027F" w:rsidP="003B027F">
      <w:pPr>
        <w:pStyle w:val="ListParagraph"/>
        <w:numPr>
          <w:ilvl w:val="1"/>
          <w:numId w:val="127"/>
        </w:numPr>
        <w:spacing w:after="0"/>
        <w:rPr>
          <w:b/>
          <w:sz w:val="20"/>
          <w:szCs w:val="20"/>
        </w:rPr>
      </w:pPr>
      <w:r w:rsidRPr="004D6894">
        <w:rPr>
          <w:sz w:val="20"/>
          <w:szCs w:val="20"/>
        </w:rPr>
        <w:t xml:space="preserve">Many agree that unethical acts = common in business </w:t>
      </w:r>
    </w:p>
    <w:p w14:paraId="0ED6A51A" w14:textId="77777777" w:rsidR="003B027F" w:rsidRPr="004D6894" w:rsidRDefault="003B027F" w:rsidP="003B027F">
      <w:pPr>
        <w:pStyle w:val="ListParagraph"/>
        <w:numPr>
          <w:ilvl w:val="1"/>
          <w:numId w:val="127"/>
        </w:numPr>
        <w:spacing w:after="0"/>
        <w:rPr>
          <w:b/>
          <w:sz w:val="20"/>
          <w:szCs w:val="20"/>
        </w:rPr>
      </w:pPr>
      <w:r w:rsidRPr="004D6894">
        <w:rPr>
          <w:sz w:val="20"/>
          <w:szCs w:val="20"/>
        </w:rPr>
        <w:t xml:space="preserve">Many </w:t>
      </w:r>
      <w:proofErr w:type="spellStart"/>
      <w:r w:rsidRPr="004D6894">
        <w:rPr>
          <w:sz w:val="20"/>
          <w:szCs w:val="20"/>
        </w:rPr>
        <w:t>ppl</w:t>
      </w:r>
      <w:proofErr w:type="spellEnd"/>
      <w:r w:rsidRPr="004D6894">
        <w:rPr>
          <w:sz w:val="20"/>
          <w:szCs w:val="20"/>
        </w:rPr>
        <w:t xml:space="preserve"> say that they have been pressured to compromise their own ethical standards when making org decisions </w:t>
      </w:r>
    </w:p>
    <w:p w14:paraId="5B88843A" w14:textId="77777777" w:rsidR="003B027F" w:rsidRPr="004D6894" w:rsidRDefault="003B027F" w:rsidP="003B027F">
      <w:pPr>
        <w:pStyle w:val="ListParagraph"/>
        <w:numPr>
          <w:ilvl w:val="1"/>
          <w:numId w:val="127"/>
        </w:numPr>
        <w:spacing w:after="0"/>
        <w:rPr>
          <w:b/>
          <w:sz w:val="20"/>
          <w:szCs w:val="20"/>
        </w:rPr>
      </w:pPr>
      <w:r w:rsidRPr="004D6894">
        <w:rPr>
          <w:sz w:val="20"/>
          <w:szCs w:val="20"/>
        </w:rPr>
        <w:t xml:space="preserve">Managers tend to see themselves as having higher ethical standards than their peers &amp; sometimes their superiors </w:t>
      </w:r>
    </w:p>
    <w:p w14:paraId="1F457E3D" w14:textId="77777777" w:rsidR="003B027F" w:rsidRPr="004D6894" w:rsidRDefault="003B027F" w:rsidP="003B027F">
      <w:pPr>
        <w:pStyle w:val="ListParagraph"/>
        <w:numPr>
          <w:ilvl w:val="0"/>
          <w:numId w:val="141"/>
        </w:numPr>
        <w:spacing w:after="0"/>
        <w:rPr>
          <w:b/>
          <w:sz w:val="20"/>
          <w:szCs w:val="20"/>
        </w:rPr>
      </w:pPr>
      <w:r w:rsidRPr="004D6894">
        <w:rPr>
          <w:sz w:val="20"/>
          <w:szCs w:val="20"/>
        </w:rPr>
        <w:t>Top managers tend to see their org as being more ethical than do those lower in the hierarchy</w:t>
      </w:r>
    </w:p>
    <w:p w14:paraId="4808A37B" w14:textId="77777777" w:rsidR="003B027F" w:rsidRPr="004D6894" w:rsidRDefault="003B027F" w:rsidP="003B027F">
      <w:pPr>
        <w:pStyle w:val="ListParagraph"/>
        <w:numPr>
          <w:ilvl w:val="0"/>
          <w:numId w:val="140"/>
        </w:numPr>
        <w:spacing w:after="0"/>
        <w:rPr>
          <w:b/>
          <w:sz w:val="20"/>
          <w:szCs w:val="20"/>
        </w:rPr>
      </w:pPr>
      <w:r w:rsidRPr="004D6894">
        <w:rPr>
          <w:b/>
          <w:sz w:val="20"/>
          <w:szCs w:val="20"/>
        </w:rPr>
        <w:t xml:space="preserve">FINDINGS: </w:t>
      </w:r>
      <w:r w:rsidRPr="004D6894">
        <w:rPr>
          <w:sz w:val="20"/>
          <w:szCs w:val="20"/>
        </w:rPr>
        <w:t>business students have looser ethical standards than mangers when responding to written descriptions of ethical issues</w:t>
      </w:r>
    </w:p>
    <w:p w14:paraId="0E747DCD" w14:textId="77777777" w:rsidR="003B027F" w:rsidRPr="004D6894" w:rsidRDefault="003B027F" w:rsidP="003B027F">
      <w:pPr>
        <w:pStyle w:val="ListParagraph"/>
        <w:numPr>
          <w:ilvl w:val="0"/>
          <w:numId w:val="140"/>
        </w:numPr>
        <w:spacing w:after="0"/>
        <w:rPr>
          <w:b/>
          <w:sz w:val="20"/>
          <w:szCs w:val="20"/>
        </w:rPr>
      </w:pPr>
      <w:r w:rsidRPr="004D6894">
        <w:rPr>
          <w:b/>
          <w:sz w:val="20"/>
          <w:szCs w:val="20"/>
        </w:rPr>
        <w:t xml:space="preserve">FINDINGS: </w:t>
      </w:r>
      <w:r w:rsidRPr="004D6894">
        <w:rPr>
          <w:sz w:val="20"/>
          <w:szCs w:val="20"/>
        </w:rPr>
        <w:t xml:space="preserve">undergraduates = more ethical than MBA students </w:t>
      </w:r>
    </w:p>
    <w:p w14:paraId="260AEC54" w14:textId="77777777" w:rsidR="003B027F" w:rsidRPr="004D6894" w:rsidRDefault="003B027F" w:rsidP="003B027F">
      <w:pPr>
        <w:pStyle w:val="ListParagraph"/>
        <w:numPr>
          <w:ilvl w:val="0"/>
          <w:numId w:val="140"/>
        </w:numPr>
        <w:spacing w:after="0"/>
        <w:rPr>
          <w:b/>
          <w:sz w:val="20"/>
          <w:szCs w:val="20"/>
        </w:rPr>
      </w:pPr>
      <w:r w:rsidRPr="004D6894">
        <w:rPr>
          <w:b/>
          <w:sz w:val="20"/>
          <w:szCs w:val="20"/>
        </w:rPr>
        <w:t>FINDINGS</w:t>
      </w:r>
      <w:r w:rsidRPr="004D6894">
        <w:rPr>
          <w:sz w:val="20"/>
          <w:szCs w:val="20"/>
        </w:rPr>
        <w:t xml:space="preserve">: women act more ethically </w:t>
      </w:r>
    </w:p>
    <w:p w14:paraId="0C19179A" w14:textId="77777777" w:rsidR="003B027F" w:rsidRPr="004D6894" w:rsidRDefault="003B027F" w:rsidP="003B027F">
      <w:pPr>
        <w:rPr>
          <w:rFonts w:ascii="Cambria" w:hAnsi="Cambria"/>
          <w:b/>
          <w:sz w:val="20"/>
          <w:szCs w:val="20"/>
        </w:rPr>
      </w:pPr>
      <w:r w:rsidRPr="004D6894">
        <w:rPr>
          <w:rFonts w:ascii="Cambria" w:hAnsi="Cambria"/>
          <w:b/>
          <w:sz w:val="20"/>
          <w:szCs w:val="20"/>
        </w:rPr>
        <w:t>The Nature of Ethical Dilemmas</w:t>
      </w:r>
    </w:p>
    <w:p w14:paraId="39AB348E" w14:textId="77777777" w:rsidR="003B027F" w:rsidRPr="004D6894" w:rsidRDefault="003B027F" w:rsidP="003B027F">
      <w:pPr>
        <w:pStyle w:val="ListParagraph"/>
        <w:numPr>
          <w:ilvl w:val="0"/>
          <w:numId w:val="128"/>
        </w:numPr>
        <w:spacing w:after="0"/>
        <w:rPr>
          <w:sz w:val="20"/>
          <w:szCs w:val="20"/>
        </w:rPr>
      </w:pPr>
      <w:r w:rsidRPr="004D6894">
        <w:rPr>
          <w:sz w:val="20"/>
          <w:szCs w:val="20"/>
          <w:highlight w:val="cyan"/>
        </w:rPr>
        <w:t>7 themes that define moral standards for decision making</w:t>
      </w:r>
      <w:r w:rsidRPr="004D6894">
        <w:rPr>
          <w:sz w:val="20"/>
          <w:szCs w:val="20"/>
        </w:rPr>
        <w:t>:</w:t>
      </w:r>
    </w:p>
    <w:p w14:paraId="780BFB9B" w14:textId="77777777" w:rsidR="003B027F" w:rsidRPr="004D6894" w:rsidRDefault="003B027F" w:rsidP="003B027F">
      <w:pPr>
        <w:pStyle w:val="ListParagraph"/>
        <w:numPr>
          <w:ilvl w:val="1"/>
          <w:numId w:val="142"/>
        </w:numPr>
        <w:spacing w:after="0"/>
        <w:rPr>
          <w:b/>
          <w:color w:val="FF0000"/>
          <w:sz w:val="20"/>
          <w:szCs w:val="20"/>
        </w:rPr>
      </w:pPr>
      <w:r w:rsidRPr="004D6894">
        <w:rPr>
          <w:b/>
          <w:color w:val="FF0000"/>
          <w:sz w:val="20"/>
          <w:szCs w:val="20"/>
        </w:rPr>
        <w:t xml:space="preserve">Honest communication </w:t>
      </w:r>
    </w:p>
    <w:p w14:paraId="7EC06935" w14:textId="77777777" w:rsidR="003B027F" w:rsidRPr="004D6894" w:rsidRDefault="003B027F" w:rsidP="003B027F">
      <w:pPr>
        <w:pStyle w:val="ListParagraph"/>
        <w:numPr>
          <w:ilvl w:val="1"/>
          <w:numId w:val="142"/>
        </w:numPr>
        <w:spacing w:after="0"/>
        <w:rPr>
          <w:b/>
          <w:color w:val="FF0000"/>
          <w:sz w:val="20"/>
          <w:szCs w:val="20"/>
        </w:rPr>
      </w:pPr>
      <w:r w:rsidRPr="004D6894">
        <w:rPr>
          <w:b/>
          <w:color w:val="FF0000"/>
          <w:sz w:val="20"/>
          <w:szCs w:val="20"/>
        </w:rPr>
        <w:t>Fair treatment</w:t>
      </w:r>
    </w:p>
    <w:p w14:paraId="369118DB" w14:textId="77777777" w:rsidR="003B027F" w:rsidRPr="004D6894" w:rsidRDefault="003B027F" w:rsidP="003B027F">
      <w:pPr>
        <w:pStyle w:val="ListParagraph"/>
        <w:numPr>
          <w:ilvl w:val="1"/>
          <w:numId w:val="142"/>
        </w:numPr>
        <w:spacing w:after="0"/>
        <w:rPr>
          <w:b/>
          <w:color w:val="FF0000"/>
          <w:sz w:val="20"/>
          <w:szCs w:val="20"/>
        </w:rPr>
      </w:pPr>
      <w:r w:rsidRPr="004D6894">
        <w:rPr>
          <w:b/>
          <w:color w:val="FF0000"/>
          <w:sz w:val="20"/>
          <w:szCs w:val="20"/>
        </w:rPr>
        <w:t>Special consideration</w:t>
      </w:r>
    </w:p>
    <w:p w14:paraId="7773541C" w14:textId="77777777" w:rsidR="003B027F" w:rsidRPr="004D6894" w:rsidRDefault="003B027F" w:rsidP="003B027F">
      <w:pPr>
        <w:pStyle w:val="ListParagraph"/>
        <w:numPr>
          <w:ilvl w:val="1"/>
          <w:numId w:val="142"/>
        </w:numPr>
        <w:spacing w:after="0"/>
        <w:rPr>
          <w:b/>
          <w:color w:val="FF0000"/>
          <w:sz w:val="20"/>
          <w:szCs w:val="20"/>
        </w:rPr>
      </w:pPr>
      <w:r w:rsidRPr="004D6894">
        <w:rPr>
          <w:b/>
          <w:color w:val="FF0000"/>
          <w:sz w:val="20"/>
          <w:szCs w:val="20"/>
        </w:rPr>
        <w:t xml:space="preserve">Fair competition </w:t>
      </w:r>
    </w:p>
    <w:p w14:paraId="1E6EAC1D" w14:textId="77777777" w:rsidR="003B027F" w:rsidRPr="004D6894" w:rsidRDefault="003B027F" w:rsidP="003B027F">
      <w:pPr>
        <w:pStyle w:val="ListParagraph"/>
        <w:numPr>
          <w:ilvl w:val="1"/>
          <w:numId w:val="142"/>
        </w:numPr>
        <w:spacing w:after="0"/>
        <w:rPr>
          <w:b/>
          <w:color w:val="FF0000"/>
          <w:sz w:val="20"/>
          <w:szCs w:val="20"/>
        </w:rPr>
      </w:pPr>
      <w:r w:rsidRPr="004D6894">
        <w:rPr>
          <w:b/>
          <w:color w:val="FF0000"/>
          <w:sz w:val="20"/>
          <w:szCs w:val="20"/>
        </w:rPr>
        <w:t>Responsibility to org</w:t>
      </w:r>
    </w:p>
    <w:p w14:paraId="16CD846B" w14:textId="77777777" w:rsidR="003B027F" w:rsidRPr="004D6894" w:rsidRDefault="003B027F" w:rsidP="003B027F">
      <w:pPr>
        <w:pStyle w:val="ListParagraph"/>
        <w:numPr>
          <w:ilvl w:val="1"/>
          <w:numId w:val="142"/>
        </w:numPr>
        <w:spacing w:after="0"/>
        <w:rPr>
          <w:b/>
          <w:color w:val="FF0000"/>
          <w:sz w:val="20"/>
          <w:szCs w:val="20"/>
        </w:rPr>
      </w:pPr>
      <w:r w:rsidRPr="004D6894">
        <w:rPr>
          <w:b/>
          <w:color w:val="FF0000"/>
          <w:sz w:val="20"/>
          <w:szCs w:val="20"/>
        </w:rPr>
        <w:t>Corporate social responsibility</w:t>
      </w:r>
    </w:p>
    <w:p w14:paraId="7B912C6F" w14:textId="2602AC65" w:rsidR="003B027F" w:rsidRPr="004D6894" w:rsidRDefault="003B027F" w:rsidP="003B027F">
      <w:pPr>
        <w:pStyle w:val="ListParagraph"/>
        <w:numPr>
          <w:ilvl w:val="1"/>
          <w:numId w:val="142"/>
        </w:numPr>
        <w:spacing w:after="0"/>
        <w:rPr>
          <w:b/>
          <w:color w:val="FF0000"/>
          <w:sz w:val="20"/>
          <w:szCs w:val="20"/>
        </w:rPr>
      </w:pPr>
      <w:r w:rsidRPr="004D6894">
        <w:rPr>
          <w:b/>
          <w:color w:val="FF0000"/>
          <w:sz w:val="20"/>
          <w:szCs w:val="20"/>
        </w:rPr>
        <w:t>Respect for law</w:t>
      </w:r>
    </w:p>
    <w:p w14:paraId="0B62885A" w14:textId="77777777" w:rsidR="003B027F" w:rsidRPr="004D6894" w:rsidRDefault="003B027F" w:rsidP="003B027F">
      <w:pPr>
        <w:rPr>
          <w:rFonts w:ascii="Cambria" w:hAnsi="Cambria"/>
          <w:b/>
          <w:sz w:val="20"/>
          <w:szCs w:val="20"/>
        </w:rPr>
      </w:pPr>
      <w:r w:rsidRPr="004D6894">
        <w:rPr>
          <w:rFonts w:ascii="Cambria" w:hAnsi="Cambria"/>
          <w:b/>
          <w:sz w:val="20"/>
          <w:szCs w:val="20"/>
        </w:rPr>
        <w:t xml:space="preserve">Causes of Unethical </w:t>
      </w:r>
      <w:proofErr w:type="spellStart"/>
      <w:r w:rsidRPr="004D6894">
        <w:rPr>
          <w:rFonts w:ascii="Cambria" w:hAnsi="Cambria"/>
          <w:b/>
          <w:sz w:val="20"/>
          <w:szCs w:val="20"/>
        </w:rPr>
        <w:t>Behaviour</w:t>
      </w:r>
      <w:proofErr w:type="spellEnd"/>
    </w:p>
    <w:p w14:paraId="5E159912" w14:textId="77777777" w:rsidR="003B027F" w:rsidRPr="004D6894" w:rsidRDefault="003B027F" w:rsidP="003B027F">
      <w:pPr>
        <w:pStyle w:val="ListParagraph"/>
        <w:numPr>
          <w:ilvl w:val="0"/>
          <w:numId w:val="129"/>
        </w:numPr>
        <w:spacing w:after="0"/>
        <w:rPr>
          <w:sz w:val="20"/>
          <w:szCs w:val="20"/>
        </w:rPr>
      </w:pPr>
      <w:r w:rsidRPr="004D6894">
        <w:rPr>
          <w:sz w:val="20"/>
          <w:szCs w:val="20"/>
          <w:highlight w:val="cyan"/>
        </w:rPr>
        <w:t>5 CAUSES OF UNETHICAL BEH:</w:t>
      </w:r>
    </w:p>
    <w:p w14:paraId="7D9E201A" w14:textId="77777777" w:rsidR="003B027F" w:rsidRPr="004D6894" w:rsidRDefault="003B027F" w:rsidP="003B027F">
      <w:pPr>
        <w:pStyle w:val="ListParagraph"/>
        <w:numPr>
          <w:ilvl w:val="1"/>
          <w:numId w:val="129"/>
        </w:numPr>
        <w:spacing w:after="0"/>
        <w:rPr>
          <w:sz w:val="20"/>
          <w:szCs w:val="20"/>
        </w:rPr>
      </w:pPr>
      <w:r w:rsidRPr="004D6894">
        <w:rPr>
          <w:b/>
          <w:color w:val="FF0000"/>
          <w:sz w:val="20"/>
          <w:szCs w:val="20"/>
        </w:rPr>
        <w:t>GAIN</w:t>
      </w:r>
      <w:r w:rsidRPr="004D6894">
        <w:rPr>
          <w:sz w:val="20"/>
          <w:szCs w:val="20"/>
        </w:rPr>
        <w:t xml:space="preserve"> </w:t>
      </w:r>
      <w:r w:rsidRPr="004D6894">
        <w:rPr>
          <w:sz w:val="20"/>
          <w:szCs w:val="20"/>
        </w:rPr>
        <w:sym w:font="Wingdings" w:char="F0E0"/>
      </w:r>
      <w:r w:rsidRPr="004D6894">
        <w:rPr>
          <w:sz w:val="20"/>
          <w:szCs w:val="20"/>
        </w:rPr>
        <w:t xml:space="preserve"> the anticipation of healthy reinforcement for following an unethical course of action, especially if no punishment is expected, should promote unethical decisions</w:t>
      </w:r>
    </w:p>
    <w:p w14:paraId="36427A1C" w14:textId="77777777" w:rsidR="003B027F" w:rsidRPr="004D6894" w:rsidRDefault="003B027F" w:rsidP="003B027F">
      <w:pPr>
        <w:pStyle w:val="ListParagraph"/>
        <w:numPr>
          <w:ilvl w:val="1"/>
          <w:numId w:val="129"/>
        </w:numPr>
        <w:spacing w:after="0"/>
        <w:rPr>
          <w:sz w:val="20"/>
          <w:szCs w:val="20"/>
        </w:rPr>
      </w:pPr>
      <w:r w:rsidRPr="004D6894">
        <w:rPr>
          <w:b/>
          <w:color w:val="FF0000"/>
          <w:sz w:val="20"/>
          <w:szCs w:val="20"/>
        </w:rPr>
        <w:t>ROLE CONFLICT</w:t>
      </w:r>
      <w:r w:rsidRPr="004D6894">
        <w:rPr>
          <w:sz w:val="20"/>
          <w:szCs w:val="20"/>
        </w:rPr>
        <w:t xml:space="preserve"> </w:t>
      </w:r>
      <w:r w:rsidRPr="004D6894">
        <w:rPr>
          <w:sz w:val="20"/>
          <w:szCs w:val="20"/>
        </w:rPr>
        <w:sym w:font="Wingdings" w:char="F0E0"/>
      </w:r>
      <w:r w:rsidRPr="004D6894">
        <w:rPr>
          <w:sz w:val="20"/>
          <w:szCs w:val="20"/>
        </w:rPr>
        <w:t xml:space="preserve"> many ethical dilemmas are forms of role conflict that get resolved in an unethical way </w:t>
      </w:r>
      <w:r w:rsidRPr="004D6894">
        <w:rPr>
          <w:sz w:val="20"/>
          <w:szCs w:val="20"/>
        </w:rPr>
        <w:sym w:font="Wingdings" w:char="F0E0"/>
      </w:r>
      <w:r w:rsidRPr="004D6894">
        <w:rPr>
          <w:sz w:val="20"/>
          <w:szCs w:val="20"/>
        </w:rPr>
        <w:t xml:space="preserve"> ex. </w:t>
      </w:r>
      <w:proofErr w:type="gramStart"/>
      <w:r w:rsidRPr="004D6894">
        <w:rPr>
          <w:sz w:val="20"/>
          <w:szCs w:val="20"/>
        </w:rPr>
        <w:t>an</w:t>
      </w:r>
      <w:proofErr w:type="gramEnd"/>
      <w:r w:rsidRPr="004D6894">
        <w:rPr>
          <w:sz w:val="20"/>
          <w:szCs w:val="20"/>
        </w:rPr>
        <w:t xml:space="preserve"> executive’s role as an </w:t>
      </w:r>
      <w:proofErr w:type="spellStart"/>
      <w:r w:rsidRPr="004D6894">
        <w:rPr>
          <w:sz w:val="20"/>
          <w:szCs w:val="20"/>
        </w:rPr>
        <w:t>enviro</w:t>
      </w:r>
      <w:proofErr w:type="spellEnd"/>
      <w:r w:rsidRPr="004D6894">
        <w:rPr>
          <w:sz w:val="20"/>
          <w:szCs w:val="20"/>
        </w:rPr>
        <w:t xml:space="preserve"> custodian may be at odds with his/her role as a community employer (don’t close the plant that pollutes) </w:t>
      </w:r>
    </w:p>
    <w:p w14:paraId="2F5356F8" w14:textId="77777777" w:rsidR="003B027F" w:rsidRPr="004D6894" w:rsidRDefault="003B027F" w:rsidP="003B027F">
      <w:pPr>
        <w:pStyle w:val="ListParagraph"/>
        <w:numPr>
          <w:ilvl w:val="1"/>
          <w:numId w:val="129"/>
        </w:numPr>
        <w:spacing w:after="0"/>
        <w:rPr>
          <w:sz w:val="20"/>
          <w:szCs w:val="20"/>
        </w:rPr>
      </w:pPr>
      <w:r w:rsidRPr="004D6894">
        <w:rPr>
          <w:b/>
          <w:color w:val="FF0000"/>
          <w:sz w:val="20"/>
          <w:szCs w:val="20"/>
        </w:rPr>
        <w:t>COMPETITION</w:t>
      </w:r>
      <w:r w:rsidRPr="004D6894">
        <w:rPr>
          <w:sz w:val="20"/>
          <w:szCs w:val="20"/>
        </w:rPr>
        <w:t xml:space="preserve"> </w:t>
      </w:r>
      <w:r w:rsidRPr="004D6894">
        <w:rPr>
          <w:sz w:val="20"/>
          <w:szCs w:val="20"/>
        </w:rPr>
        <w:sym w:font="Wingdings" w:char="F0E0"/>
      </w:r>
      <w:r w:rsidRPr="004D6894">
        <w:rPr>
          <w:sz w:val="20"/>
          <w:szCs w:val="20"/>
        </w:rPr>
        <w:t xml:space="preserve"> competition for scarce resources can stimulate unethical </w:t>
      </w:r>
      <w:proofErr w:type="spellStart"/>
      <w:r w:rsidRPr="004D6894">
        <w:rPr>
          <w:sz w:val="20"/>
          <w:szCs w:val="20"/>
        </w:rPr>
        <w:t>beh</w:t>
      </w:r>
      <w:proofErr w:type="spellEnd"/>
      <w:r w:rsidRPr="004D6894">
        <w:rPr>
          <w:sz w:val="20"/>
          <w:szCs w:val="20"/>
        </w:rPr>
        <w:t xml:space="preserve">…ALSO, when there’s no competition, there may be a strong temptation to make unethical decisions b/c the opportunity to make large gains isn’t offset by checks &amp; balances </w:t>
      </w:r>
    </w:p>
    <w:p w14:paraId="2B3C36EB" w14:textId="77777777" w:rsidR="003B027F" w:rsidRPr="004D6894" w:rsidRDefault="003B027F" w:rsidP="003B027F">
      <w:pPr>
        <w:pStyle w:val="ListParagraph"/>
        <w:numPr>
          <w:ilvl w:val="1"/>
          <w:numId w:val="129"/>
        </w:numPr>
        <w:spacing w:after="0"/>
        <w:rPr>
          <w:sz w:val="20"/>
          <w:szCs w:val="20"/>
        </w:rPr>
      </w:pPr>
      <w:r w:rsidRPr="004D6894">
        <w:rPr>
          <w:b/>
          <w:color w:val="FF0000"/>
          <w:sz w:val="20"/>
          <w:szCs w:val="20"/>
        </w:rPr>
        <w:t>PERSONALITY</w:t>
      </w:r>
      <w:r w:rsidRPr="004D6894">
        <w:rPr>
          <w:sz w:val="20"/>
          <w:szCs w:val="20"/>
        </w:rPr>
        <w:t xml:space="preserve"> </w:t>
      </w:r>
      <w:r w:rsidRPr="004D6894">
        <w:rPr>
          <w:sz w:val="20"/>
          <w:szCs w:val="20"/>
        </w:rPr>
        <w:sym w:font="Wingdings" w:char="F0E0"/>
      </w:r>
      <w:r w:rsidRPr="004D6894">
        <w:rPr>
          <w:sz w:val="20"/>
          <w:szCs w:val="20"/>
        </w:rPr>
        <w:t xml:space="preserve"> </w:t>
      </w:r>
      <w:proofErr w:type="spellStart"/>
      <w:r w:rsidRPr="004D6894">
        <w:rPr>
          <w:sz w:val="20"/>
          <w:szCs w:val="20"/>
        </w:rPr>
        <w:t>ppl</w:t>
      </w:r>
      <w:proofErr w:type="spellEnd"/>
      <w:r w:rsidRPr="004D6894">
        <w:rPr>
          <w:sz w:val="20"/>
          <w:szCs w:val="20"/>
        </w:rPr>
        <w:t xml:space="preserve"> who are more likely to make unethical decisions:</w:t>
      </w:r>
    </w:p>
    <w:p w14:paraId="4013B282" w14:textId="77777777" w:rsidR="003B027F" w:rsidRPr="004D6894" w:rsidRDefault="003B027F" w:rsidP="003B027F">
      <w:pPr>
        <w:pStyle w:val="ListParagraph"/>
        <w:numPr>
          <w:ilvl w:val="1"/>
          <w:numId w:val="130"/>
        </w:numPr>
        <w:spacing w:after="0"/>
        <w:rPr>
          <w:sz w:val="20"/>
          <w:szCs w:val="20"/>
        </w:rPr>
      </w:pPr>
      <w:proofErr w:type="spellStart"/>
      <w:r w:rsidRPr="004D6894">
        <w:rPr>
          <w:sz w:val="20"/>
          <w:szCs w:val="20"/>
        </w:rPr>
        <w:t>Ppl</w:t>
      </w:r>
      <w:proofErr w:type="spellEnd"/>
      <w:r w:rsidRPr="004D6894">
        <w:rPr>
          <w:sz w:val="20"/>
          <w:szCs w:val="20"/>
        </w:rPr>
        <w:t xml:space="preserve"> with external locus of control &amp; cynical </w:t>
      </w:r>
    </w:p>
    <w:p w14:paraId="4EB3F699" w14:textId="77777777" w:rsidR="003B027F" w:rsidRPr="004D6894" w:rsidRDefault="003B027F" w:rsidP="003B027F">
      <w:pPr>
        <w:pStyle w:val="ListParagraph"/>
        <w:numPr>
          <w:ilvl w:val="1"/>
          <w:numId w:val="130"/>
        </w:numPr>
        <w:spacing w:after="0"/>
        <w:rPr>
          <w:sz w:val="20"/>
          <w:szCs w:val="20"/>
        </w:rPr>
      </w:pPr>
      <w:proofErr w:type="spellStart"/>
      <w:r w:rsidRPr="004D6894">
        <w:rPr>
          <w:sz w:val="20"/>
          <w:szCs w:val="20"/>
        </w:rPr>
        <w:t>Ppl</w:t>
      </w:r>
      <w:proofErr w:type="spellEnd"/>
      <w:r w:rsidRPr="004D6894">
        <w:rPr>
          <w:sz w:val="20"/>
          <w:szCs w:val="20"/>
        </w:rPr>
        <w:t xml:space="preserve"> with strong economic values </w:t>
      </w:r>
    </w:p>
    <w:p w14:paraId="69082F76" w14:textId="77777777" w:rsidR="003B027F" w:rsidRPr="004D6894" w:rsidRDefault="003B027F" w:rsidP="003B027F">
      <w:pPr>
        <w:pStyle w:val="ListParagraph"/>
        <w:numPr>
          <w:ilvl w:val="1"/>
          <w:numId w:val="130"/>
        </w:numPr>
        <w:spacing w:after="0"/>
        <w:rPr>
          <w:sz w:val="20"/>
          <w:szCs w:val="20"/>
        </w:rPr>
      </w:pPr>
      <w:proofErr w:type="spellStart"/>
      <w:r w:rsidRPr="004D6894">
        <w:rPr>
          <w:sz w:val="20"/>
          <w:szCs w:val="20"/>
        </w:rPr>
        <w:t>Ppl</w:t>
      </w:r>
      <w:proofErr w:type="spellEnd"/>
      <w:r w:rsidRPr="004D6894">
        <w:rPr>
          <w:sz w:val="20"/>
          <w:szCs w:val="20"/>
        </w:rPr>
        <w:t xml:space="preserve"> with a high need for personal power (Machiavellians) </w:t>
      </w:r>
    </w:p>
    <w:p w14:paraId="7A11A093" w14:textId="77777777" w:rsidR="003B027F" w:rsidRPr="004D6894" w:rsidRDefault="003B027F" w:rsidP="003B027F">
      <w:pPr>
        <w:pStyle w:val="ListParagraph"/>
        <w:numPr>
          <w:ilvl w:val="2"/>
          <w:numId w:val="129"/>
        </w:numPr>
        <w:spacing w:after="0"/>
        <w:rPr>
          <w:sz w:val="20"/>
          <w:szCs w:val="20"/>
        </w:rPr>
      </w:pPr>
      <w:r w:rsidRPr="004D6894">
        <w:rPr>
          <w:b/>
          <w:sz w:val="20"/>
          <w:szCs w:val="20"/>
        </w:rPr>
        <w:t xml:space="preserve">FINDINGS: </w:t>
      </w:r>
      <w:r w:rsidRPr="004D6894">
        <w:rPr>
          <w:sz w:val="20"/>
          <w:szCs w:val="20"/>
        </w:rPr>
        <w:t xml:space="preserve">less disengagement &amp; more attentiveness = associated with more ethical </w:t>
      </w:r>
      <w:proofErr w:type="spellStart"/>
      <w:r w:rsidRPr="004D6894">
        <w:rPr>
          <w:sz w:val="20"/>
          <w:szCs w:val="20"/>
        </w:rPr>
        <w:t>beh</w:t>
      </w:r>
      <w:proofErr w:type="spellEnd"/>
    </w:p>
    <w:p w14:paraId="114A1806" w14:textId="77777777" w:rsidR="003B027F" w:rsidRPr="004D6894" w:rsidRDefault="003B027F" w:rsidP="003B027F">
      <w:pPr>
        <w:pStyle w:val="ListParagraph"/>
        <w:numPr>
          <w:ilvl w:val="1"/>
          <w:numId w:val="129"/>
        </w:numPr>
        <w:spacing w:after="0"/>
        <w:rPr>
          <w:b/>
          <w:color w:val="FF0000"/>
          <w:sz w:val="20"/>
          <w:szCs w:val="20"/>
        </w:rPr>
      </w:pPr>
      <w:r w:rsidRPr="004D6894">
        <w:rPr>
          <w:b/>
          <w:color w:val="FF0000"/>
          <w:sz w:val="20"/>
          <w:szCs w:val="20"/>
        </w:rPr>
        <w:t>ORGANIZATIONAL + INDUSTRY CULTURE</w:t>
      </w:r>
    </w:p>
    <w:p w14:paraId="628851F4" w14:textId="77777777" w:rsidR="003B027F" w:rsidRPr="004D6894" w:rsidRDefault="003B027F" w:rsidP="003B027F">
      <w:pPr>
        <w:pStyle w:val="ListParagraph"/>
        <w:numPr>
          <w:ilvl w:val="2"/>
          <w:numId w:val="129"/>
        </w:numPr>
        <w:spacing w:after="0"/>
        <w:rPr>
          <w:sz w:val="20"/>
          <w:szCs w:val="20"/>
        </w:rPr>
      </w:pPr>
      <w:r w:rsidRPr="004D6894">
        <w:rPr>
          <w:sz w:val="20"/>
          <w:szCs w:val="20"/>
        </w:rPr>
        <w:t xml:space="preserve">Aspects of an orgs culture can influence ethics </w:t>
      </w:r>
    </w:p>
    <w:p w14:paraId="22BCEB30" w14:textId="77777777" w:rsidR="003B027F" w:rsidRPr="004D6894" w:rsidRDefault="003B027F" w:rsidP="003B027F">
      <w:pPr>
        <w:pStyle w:val="ListParagraph"/>
        <w:numPr>
          <w:ilvl w:val="2"/>
          <w:numId w:val="129"/>
        </w:numPr>
        <w:spacing w:after="0"/>
        <w:rPr>
          <w:sz w:val="20"/>
          <w:szCs w:val="20"/>
        </w:rPr>
      </w:pPr>
      <w:r w:rsidRPr="004D6894">
        <w:rPr>
          <w:sz w:val="20"/>
          <w:szCs w:val="20"/>
        </w:rPr>
        <w:t xml:space="preserve">No one thing creates a “culture of corruption” </w:t>
      </w:r>
      <w:r w:rsidRPr="004D6894">
        <w:rPr>
          <w:sz w:val="20"/>
          <w:szCs w:val="20"/>
        </w:rPr>
        <w:sym w:font="Wingdings" w:char="F0E0"/>
      </w:r>
      <w:r w:rsidRPr="004D6894">
        <w:rPr>
          <w:sz w:val="20"/>
          <w:szCs w:val="20"/>
        </w:rPr>
        <w:t xml:space="preserve"> rather it is often a combo of factors: evaluating managers solely “by the numbers”, denying responsibility, denying injury to others, and teaching newcomers corrupt practices that lead to unethical corporate cultures</w:t>
      </w:r>
    </w:p>
    <w:p w14:paraId="44975958" w14:textId="77777777" w:rsidR="003B027F" w:rsidRPr="004D6894" w:rsidRDefault="003B027F" w:rsidP="003B027F">
      <w:pPr>
        <w:pStyle w:val="ListParagraph"/>
        <w:numPr>
          <w:ilvl w:val="2"/>
          <w:numId w:val="129"/>
        </w:numPr>
        <w:spacing w:after="0"/>
        <w:rPr>
          <w:sz w:val="20"/>
          <w:szCs w:val="20"/>
        </w:rPr>
      </w:pPr>
      <w:r w:rsidRPr="004D6894">
        <w:rPr>
          <w:sz w:val="20"/>
          <w:szCs w:val="20"/>
        </w:rPr>
        <w:t xml:space="preserve">Upper level managers tend to be naïve about the extent of ethical lapses in those below them </w:t>
      </w:r>
      <w:r w:rsidRPr="004D6894">
        <w:rPr>
          <w:sz w:val="20"/>
          <w:szCs w:val="20"/>
        </w:rPr>
        <w:sym w:font="Wingdings" w:char="F0E0"/>
      </w:r>
      <w:r w:rsidRPr="004D6894">
        <w:rPr>
          <w:sz w:val="20"/>
          <w:szCs w:val="20"/>
        </w:rPr>
        <w:t xml:space="preserve"> this can contribute to success at any cost culture</w:t>
      </w:r>
    </w:p>
    <w:p w14:paraId="7D4B54B0" w14:textId="77777777" w:rsidR="003B027F" w:rsidRPr="004D6894" w:rsidRDefault="003B027F" w:rsidP="003B027F">
      <w:pPr>
        <w:pStyle w:val="ListParagraph"/>
        <w:numPr>
          <w:ilvl w:val="2"/>
          <w:numId w:val="129"/>
        </w:numPr>
        <w:spacing w:after="0"/>
        <w:rPr>
          <w:sz w:val="20"/>
          <w:szCs w:val="20"/>
        </w:rPr>
      </w:pPr>
      <w:r w:rsidRPr="004D6894">
        <w:rPr>
          <w:sz w:val="20"/>
          <w:szCs w:val="20"/>
        </w:rPr>
        <w:t xml:space="preserve">Vague codes that do not correspond to other cultural elements, can damage the ethical culture </w:t>
      </w:r>
      <w:r w:rsidRPr="004D6894">
        <w:rPr>
          <w:sz w:val="20"/>
          <w:szCs w:val="20"/>
        </w:rPr>
        <w:sym w:font="Wingdings" w:char="F0E0"/>
      </w:r>
      <w:r w:rsidRPr="004D6894">
        <w:rPr>
          <w:sz w:val="20"/>
          <w:szCs w:val="20"/>
        </w:rPr>
        <w:t xml:space="preserve"> if such codes = specific, tied to actual business, and correspond to the reward system, then they should makeup an ethical culture </w:t>
      </w:r>
    </w:p>
    <w:p w14:paraId="4DFCEE54" w14:textId="77777777" w:rsidR="003B027F" w:rsidRPr="004D6894" w:rsidRDefault="003B027F" w:rsidP="003B027F">
      <w:pPr>
        <w:rPr>
          <w:rFonts w:ascii="Cambria" w:hAnsi="Cambria"/>
          <w:b/>
          <w:sz w:val="20"/>
          <w:szCs w:val="20"/>
        </w:rPr>
      </w:pPr>
      <w:r w:rsidRPr="004D6894">
        <w:rPr>
          <w:rFonts w:ascii="Cambria" w:hAnsi="Cambria"/>
          <w:b/>
          <w:sz w:val="20"/>
          <w:szCs w:val="20"/>
        </w:rPr>
        <w:t>Whistle-Blowing</w:t>
      </w:r>
    </w:p>
    <w:p w14:paraId="7B4FF93C" w14:textId="77777777" w:rsidR="003B027F" w:rsidRPr="004D6894" w:rsidRDefault="003B027F" w:rsidP="003B027F">
      <w:pPr>
        <w:pStyle w:val="ListParagraph"/>
        <w:numPr>
          <w:ilvl w:val="0"/>
          <w:numId w:val="131"/>
        </w:numPr>
        <w:spacing w:after="0"/>
        <w:rPr>
          <w:sz w:val="20"/>
          <w:szCs w:val="20"/>
        </w:rPr>
      </w:pPr>
      <w:r w:rsidRPr="004D6894">
        <w:rPr>
          <w:sz w:val="20"/>
          <w:szCs w:val="20"/>
          <w:highlight w:val="yellow"/>
        </w:rPr>
        <w:t>Whistle Blowing</w:t>
      </w:r>
      <w:r w:rsidRPr="004D6894">
        <w:rPr>
          <w:sz w:val="20"/>
          <w:szCs w:val="20"/>
        </w:rPr>
        <w:t>: disclosure of illegitimate practices by a current/former org member to some person or org that may be able to take action to correct these practices</w:t>
      </w:r>
    </w:p>
    <w:p w14:paraId="46196224" w14:textId="77777777" w:rsidR="003B027F" w:rsidRPr="004D6894" w:rsidRDefault="003B027F" w:rsidP="003B027F">
      <w:pPr>
        <w:pStyle w:val="ListParagraph"/>
        <w:numPr>
          <w:ilvl w:val="1"/>
          <w:numId w:val="131"/>
        </w:numPr>
        <w:spacing w:after="0"/>
        <w:rPr>
          <w:sz w:val="20"/>
          <w:szCs w:val="20"/>
        </w:rPr>
      </w:pPr>
      <w:r w:rsidRPr="004D6894">
        <w:rPr>
          <w:sz w:val="20"/>
          <w:szCs w:val="20"/>
        </w:rPr>
        <w:t>The whistle may be blown inside/outside of org</w:t>
      </w:r>
    </w:p>
    <w:p w14:paraId="56D6D5EB" w14:textId="77777777" w:rsidR="003B027F" w:rsidRPr="004D6894" w:rsidRDefault="003B027F" w:rsidP="003B027F">
      <w:pPr>
        <w:pStyle w:val="ListParagraph"/>
        <w:numPr>
          <w:ilvl w:val="1"/>
          <w:numId w:val="131"/>
        </w:numPr>
        <w:spacing w:after="0"/>
        <w:rPr>
          <w:sz w:val="20"/>
          <w:szCs w:val="20"/>
        </w:rPr>
      </w:pPr>
      <w:r w:rsidRPr="004D6894">
        <w:rPr>
          <w:sz w:val="20"/>
          <w:szCs w:val="20"/>
        </w:rPr>
        <w:t xml:space="preserve">Given conflict of interest, there’s no guarantee that external watchdogs will do the job </w:t>
      </w:r>
    </w:p>
    <w:p w14:paraId="0AD98638" w14:textId="77777777" w:rsidR="003B027F" w:rsidRPr="004D6894" w:rsidRDefault="003B027F" w:rsidP="003B027F">
      <w:pPr>
        <w:pStyle w:val="ListParagraph"/>
        <w:numPr>
          <w:ilvl w:val="1"/>
          <w:numId w:val="131"/>
        </w:numPr>
        <w:spacing w:after="0"/>
        <w:rPr>
          <w:sz w:val="20"/>
          <w:szCs w:val="20"/>
        </w:rPr>
      </w:pPr>
      <w:r w:rsidRPr="004D6894">
        <w:rPr>
          <w:sz w:val="20"/>
          <w:szCs w:val="20"/>
        </w:rPr>
        <w:t>There are no specific channels &amp; procedures for whistle-blowers to follow instead there are vague open door policies</w:t>
      </w:r>
    </w:p>
    <w:p w14:paraId="55FED0C2" w14:textId="77777777" w:rsidR="003B027F" w:rsidRPr="004D6894" w:rsidRDefault="003B027F" w:rsidP="003B027F">
      <w:pPr>
        <w:rPr>
          <w:rFonts w:ascii="Cambria" w:hAnsi="Cambria"/>
          <w:sz w:val="20"/>
          <w:szCs w:val="20"/>
        </w:rPr>
      </w:pPr>
    </w:p>
    <w:p w14:paraId="2B9B8815" w14:textId="77777777" w:rsidR="003B027F" w:rsidRPr="004D6894" w:rsidRDefault="003B027F" w:rsidP="003B027F">
      <w:pPr>
        <w:rPr>
          <w:rFonts w:ascii="Cambria" w:hAnsi="Cambria"/>
          <w:sz w:val="20"/>
          <w:szCs w:val="20"/>
        </w:rPr>
      </w:pPr>
    </w:p>
    <w:p w14:paraId="08C04CCC" w14:textId="77777777" w:rsidR="003B027F" w:rsidRPr="004D6894" w:rsidRDefault="003B027F" w:rsidP="003B027F">
      <w:pPr>
        <w:rPr>
          <w:rFonts w:ascii="Cambria" w:hAnsi="Cambria"/>
          <w:b/>
          <w:sz w:val="20"/>
          <w:szCs w:val="20"/>
        </w:rPr>
      </w:pPr>
      <w:r w:rsidRPr="004D6894">
        <w:rPr>
          <w:rFonts w:ascii="Cambria" w:hAnsi="Cambria"/>
          <w:b/>
          <w:sz w:val="20"/>
          <w:szCs w:val="20"/>
        </w:rPr>
        <w:t>Sexual Harassment - When Power + Ethics Collide</w:t>
      </w:r>
    </w:p>
    <w:p w14:paraId="544EE64E" w14:textId="77777777" w:rsidR="003B027F" w:rsidRPr="004D6894" w:rsidRDefault="003B027F" w:rsidP="003B027F">
      <w:pPr>
        <w:pStyle w:val="ListParagraph"/>
        <w:numPr>
          <w:ilvl w:val="0"/>
          <w:numId w:val="131"/>
        </w:numPr>
        <w:spacing w:after="0"/>
        <w:rPr>
          <w:sz w:val="20"/>
          <w:szCs w:val="20"/>
        </w:rPr>
      </w:pPr>
      <w:r w:rsidRPr="004D6894">
        <w:rPr>
          <w:sz w:val="20"/>
          <w:szCs w:val="20"/>
        </w:rPr>
        <w:t>The failure of orgs to respond to charges of sexual harassment has cost them $ &amp; resulted in = lower productivity, increased absenteeism + turnover, decreased job satisfaction + org commitment &amp; reduced psych + physical well being</w:t>
      </w:r>
    </w:p>
    <w:p w14:paraId="71E62104" w14:textId="77777777" w:rsidR="003B027F" w:rsidRPr="004D6894" w:rsidRDefault="003B027F" w:rsidP="003B027F">
      <w:pPr>
        <w:pStyle w:val="ListParagraph"/>
        <w:numPr>
          <w:ilvl w:val="0"/>
          <w:numId w:val="131"/>
        </w:numPr>
        <w:spacing w:after="0"/>
        <w:rPr>
          <w:sz w:val="20"/>
          <w:szCs w:val="20"/>
        </w:rPr>
      </w:pPr>
      <w:r w:rsidRPr="004D6894">
        <w:rPr>
          <w:sz w:val="20"/>
          <w:szCs w:val="20"/>
        </w:rPr>
        <w:t>Most severe forms of sexual harassment = committed by supervisors, but the most frequent perpetrators = co-workers &amp; the most vulnerable victims are those who can’t afford to lose their jobs</w:t>
      </w:r>
    </w:p>
    <w:p w14:paraId="248D78C3" w14:textId="77777777" w:rsidR="003B027F" w:rsidRPr="004D6894" w:rsidRDefault="003B027F" w:rsidP="003B027F">
      <w:pPr>
        <w:pStyle w:val="ListParagraph"/>
        <w:numPr>
          <w:ilvl w:val="0"/>
          <w:numId w:val="131"/>
        </w:numPr>
        <w:spacing w:after="0"/>
        <w:rPr>
          <w:sz w:val="20"/>
          <w:szCs w:val="20"/>
        </w:rPr>
      </w:pPr>
      <w:r w:rsidRPr="004D6894">
        <w:rPr>
          <w:sz w:val="20"/>
          <w:szCs w:val="20"/>
        </w:rPr>
        <w:t xml:space="preserve">Prevalent in orgs with a hostile work </w:t>
      </w:r>
      <w:proofErr w:type="spellStart"/>
      <w:r w:rsidRPr="004D6894">
        <w:rPr>
          <w:sz w:val="20"/>
          <w:szCs w:val="20"/>
        </w:rPr>
        <w:t>enviros</w:t>
      </w:r>
      <w:proofErr w:type="spellEnd"/>
      <w:r w:rsidRPr="004D6894">
        <w:rPr>
          <w:sz w:val="20"/>
          <w:szCs w:val="20"/>
        </w:rPr>
        <w:t xml:space="preserve"> that perpetrate the societal power imbalance b/n men &amp; women</w:t>
      </w:r>
    </w:p>
    <w:p w14:paraId="625E904D" w14:textId="77777777" w:rsidR="003B027F" w:rsidRPr="004D6894" w:rsidRDefault="003B027F" w:rsidP="003B027F">
      <w:pPr>
        <w:pStyle w:val="ListParagraph"/>
        <w:numPr>
          <w:ilvl w:val="1"/>
          <w:numId w:val="131"/>
        </w:numPr>
        <w:spacing w:after="0"/>
        <w:rPr>
          <w:sz w:val="20"/>
          <w:szCs w:val="20"/>
        </w:rPr>
      </w:pPr>
      <w:r w:rsidRPr="004D6894">
        <w:rPr>
          <w:sz w:val="20"/>
          <w:szCs w:val="20"/>
        </w:rPr>
        <w:t xml:space="preserve">Ex. higher sexual assault is reported in the military </w:t>
      </w:r>
      <w:r w:rsidRPr="004D6894">
        <w:rPr>
          <w:sz w:val="20"/>
          <w:szCs w:val="20"/>
        </w:rPr>
        <w:sym w:font="Wingdings" w:char="F0E0"/>
      </w:r>
      <w:r w:rsidRPr="004D6894">
        <w:rPr>
          <w:sz w:val="20"/>
          <w:szCs w:val="20"/>
        </w:rPr>
        <w:t xml:space="preserve"> function of a rigid hierarchy &amp; power differences </w:t>
      </w:r>
    </w:p>
    <w:p w14:paraId="60D2D467" w14:textId="77777777" w:rsidR="003B027F" w:rsidRPr="004D6894" w:rsidRDefault="003B027F" w:rsidP="003B027F">
      <w:pPr>
        <w:pStyle w:val="ListParagraph"/>
        <w:numPr>
          <w:ilvl w:val="0"/>
          <w:numId w:val="131"/>
        </w:numPr>
        <w:spacing w:after="0"/>
        <w:rPr>
          <w:sz w:val="20"/>
          <w:szCs w:val="20"/>
        </w:rPr>
      </w:pPr>
      <w:r w:rsidRPr="004D6894">
        <w:rPr>
          <w:sz w:val="20"/>
          <w:szCs w:val="20"/>
        </w:rPr>
        <w:t>Many orgs have displayed “</w:t>
      </w:r>
      <w:r w:rsidRPr="004D6894">
        <w:rPr>
          <w:b/>
          <w:sz w:val="20"/>
          <w:szCs w:val="20"/>
          <w:u w:val="single"/>
        </w:rPr>
        <w:t>DEAF EAR SYNDROME</w:t>
      </w:r>
      <w:r w:rsidRPr="004D6894">
        <w:rPr>
          <w:sz w:val="20"/>
          <w:szCs w:val="20"/>
        </w:rPr>
        <w:t xml:space="preserve">” </w:t>
      </w:r>
      <w:r w:rsidRPr="004D6894">
        <w:rPr>
          <w:sz w:val="20"/>
          <w:szCs w:val="20"/>
        </w:rPr>
        <w:sym w:font="Wingdings" w:char="F0E0"/>
      </w:r>
      <w:r w:rsidRPr="004D6894">
        <w:rPr>
          <w:sz w:val="20"/>
          <w:szCs w:val="20"/>
        </w:rPr>
        <w:t xml:space="preserve"> the inaction of orgs in the face of charges of sexual harassment</w:t>
      </w:r>
    </w:p>
    <w:p w14:paraId="132B6BFB" w14:textId="77777777" w:rsidR="003B027F" w:rsidRPr="004D6894" w:rsidRDefault="003B027F" w:rsidP="003B027F">
      <w:pPr>
        <w:pStyle w:val="ListParagraph"/>
        <w:numPr>
          <w:ilvl w:val="1"/>
          <w:numId w:val="131"/>
        </w:numPr>
        <w:spacing w:after="0"/>
        <w:rPr>
          <w:sz w:val="20"/>
          <w:szCs w:val="20"/>
        </w:rPr>
      </w:pPr>
      <w:r w:rsidRPr="004D6894">
        <w:rPr>
          <w:sz w:val="20"/>
          <w:szCs w:val="20"/>
          <w:highlight w:val="cyan"/>
        </w:rPr>
        <w:t>3 main reasons why orgs fail to respond to sexual harassment</w:t>
      </w:r>
      <w:r w:rsidRPr="004D6894">
        <w:rPr>
          <w:sz w:val="20"/>
          <w:szCs w:val="20"/>
        </w:rPr>
        <w:t>:</w:t>
      </w:r>
    </w:p>
    <w:p w14:paraId="03DA39A1" w14:textId="77777777" w:rsidR="003B027F" w:rsidRPr="004D6894" w:rsidRDefault="003B027F" w:rsidP="003B027F">
      <w:pPr>
        <w:pStyle w:val="ListParagraph"/>
        <w:numPr>
          <w:ilvl w:val="2"/>
          <w:numId w:val="132"/>
        </w:numPr>
        <w:spacing w:after="0"/>
        <w:rPr>
          <w:color w:val="FF0000"/>
          <w:sz w:val="20"/>
          <w:szCs w:val="20"/>
        </w:rPr>
      </w:pPr>
      <w:r w:rsidRPr="004D6894">
        <w:rPr>
          <w:color w:val="FF0000"/>
          <w:sz w:val="20"/>
          <w:szCs w:val="20"/>
        </w:rPr>
        <w:t xml:space="preserve">Inadequate org policies &amp; procedures for managing harassment complaints </w:t>
      </w:r>
    </w:p>
    <w:p w14:paraId="65E186DD" w14:textId="77777777" w:rsidR="003B027F" w:rsidRPr="004D6894" w:rsidRDefault="003B027F" w:rsidP="003B027F">
      <w:pPr>
        <w:pStyle w:val="ListParagraph"/>
        <w:numPr>
          <w:ilvl w:val="2"/>
          <w:numId w:val="132"/>
        </w:numPr>
        <w:spacing w:after="0"/>
        <w:rPr>
          <w:color w:val="FF0000"/>
          <w:sz w:val="20"/>
          <w:szCs w:val="20"/>
        </w:rPr>
      </w:pPr>
      <w:r w:rsidRPr="004D6894">
        <w:rPr>
          <w:color w:val="FF0000"/>
          <w:sz w:val="20"/>
          <w:szCs w:val="20"/>
        </w:rPr>
        <w:t xml:space="preserve">Defensive managerial reactions </w:t>
      </w:r>
    </w:p>
    <w:p w14:paraId="17FFC107" w14:textId="77777777" w:rsidR="003B027F" w:rsidRPr="004D6894" w:rsidRDefault="003B027F" w:rsidP="003B027F">
      <w:pPr>
        <w:pStyle w:val="ListParagraph"/>
        <w:numPr>
          <w:ilvl w:val="2"/>
          <w:numId w:val="132"/>
        </w:numPr>
        <w:spacing w:after="0"/>
        <w:rPr>
          <w:color w:val="FF0000"/>
          <w:sz w:val="20"/>
          <w:szCs w:val="20"/>
        </w:rPr>
      </w:pPr>
      <w:r w:rsidRPr="004D6894">
        <w:rPr>
          <w:color w:val="FF0000"/>
          <w:sz w:val="20"/>
          <w:szCs w:val="20"/>
        </w:rPr>
        <w:t>Org features that contribute to inertial tendencies</w:t>
      </w:r>
    </w:p>
    <w:p w14:paraId="499CDCDE" w14:textId="77777777" w:rsidR="003B027F" w:rsidRPr="004D6894" w:rsidRDefault="003B027F" w:rsidP="003B027F">
      <w:pPr>
        <w:pStyle w:val="ListParagraph"/>
        <w:numPr>
          <w:ilvl w:val="0"/>
          <w:numId w:val="131"/>
        </w:numPr>
        <w:spacing w:after="0"/>
        <w:rPr>
          <w:sz w:val="20"/>
          <w:szCs w:val="20"/>
        </w:rPr>
      </w:pPr>
      <w:r w:rsidRPr="004D6894">
        <w:rPr>
          <w:sz w:val="20"/>
          <w:szCs w:val="20"/>
          <w:highlight w:val="cyan"/>
        </w:rPr>
        <w:t>Measures to help deal with sexual harassment</w:t>
      </w:r>
      <w:r w:rsidRPr="004D6894">
        <w:rPr>
          <w:sz w:val="20"/>
          <w:szCs w:val="20"/>
        </w:rPr>
        <w:t>:</w:t>
      </w:r>
    </w:p>
    <w:p w14:paraId="21D21AC0" w14:textId="77777777" w:rsidR="003B027F" w:rsidRPr="004D6894" w:rsidRDefault="003B027F" w:rsidP="003B027F">
      <w:pPr>
        <w:pStyle w:val="ListParagraph"/>
        <w:numPr>
          <w:ilvl w:val="1"/>
          <w:numId w:val="131"/>
        </w:numPr>
        <w:spacing w:after="0"/>
        <w:rPr>
          <w:sz w:val="20"/>
          <w:szCs w:val="20"/>
        </w:rPr>
      </w:pPr>
      <w:r w:rsidRPr="004D6894">
        <w:rPr>
          <w:b/>
          <w:i/>
          <w:color w:val="FF0000"/>
          <w:sz w:val="20"/>
          <w:szCs w:val="20"/>
        </w:rPr>
        <w:t>Examine the characteristics of deaf ear orgs</w:t>
      </w:r>
      <w:r w:rsidRPr="004D6894">
        <w:rPr>
          <w:sz w:val="20"/>
          <w:szCs w:val="20"/>
        </w:rPr>
        <w:t xml:space="preserve"> </w:t>
      </w:r>
      <w:r w:rsidRPr="004D6894">
        <w:rPr>
          <w:sz w:val="20"/>
          <w:szCs w:val="20"/>
        </w:rPr>
        <w:sym w:font="Wingdings" w:char="F0E0"/>
      </w:r>
      <w:r w:rsidRPr="004D6894">
        <w:rPr>
          <w:sz w:val="20"/>
          <w:szCs w:val="20"/>
        </w:rPr>
        <w:t xml:space="preserve"> make sure they don’t have this</w:t>
      </w:r>
    </w:p>
    <w:p w14:paraId="1458F305" w14:textId="77777777" w:rsidR="003B027F" w:rsidRPr="004D6894" w:rsidRDefault="003B027F" w:rsidP="003B027F">
      <w:pPr>
        <w:pStyle w:val="ListParagraph"/>
        <w:numPr>
          <w:ilvl w:val="1"/>
          <w:numId w:val="131"/>
        </w:numPr>
        <w:spacing w:after="0"/>
        <w:rPr>
          <w:sz w:val="20"/>
          <w:szCs w:val="20"/>
        </w:rPr>
      </w:pPr>
      <w:r w:rsidRPr="004D6894">
        <w:rPr>
          <w:b/>
          <w:i/>
          <w:color w:val="FF0000"/>
          <w:sz w:val="20"/>
          <w:szCs w:val="20"/>
        </w:rPr>
        <w:t>Foster mgmt. support &amp; education</w:t>
      </w:r>
      <w:r w:rsidRPr="004D6894">
        <w:rPr>
          <w:sz w:val="20"/>
          <w:szCs w:val="20"/>
        </w:rPr>
        <w:t xml:space="preserve"> </w:t>
      </w:r>
      <w:r w:rsidRPr="004D6894">
        <w:rPr>
          <w:sz w:val="20"/>
          <w:szCs w:val="20"/>
        </w:rPr>
        <w:sym w:font="Wingdings" w:char="F0E0"/>
      </w:r>
      <w:r w:rsidRPr="004D6894">
        <w:rPr>
          <w:sz w:val="20"/>
          <w:szCs w:val="20"/>
        </w:rPr>
        <w:t xml:space="preserve"> educate managers on how to respond to complaints </w:t>
      </w:r>
    </w:p>
    <w:p w14:paraId="336FD44B" w14:textId="77777777" w:rsidR="003B027F" w:rsidRPr="004D6894" w:rsidRDefault="003B027F" w:rsidP="003B027F">
      <w:pPr>
        <w:pStyle w:val="ListParagraph"/>
        <w:numPr>
          <w:ilvl w:val="1"/>
          <w:numId w:val="131"/>
        </w:numPr>
        <w:spacing w:after="0"/>
        <w:rPr>
          <w:sz w:val="20"/>
          <w:szCs w:val="20"/>
        </w:rPr>
      </w:pPr>
      <w:r w:rsidRPr="004D6894">
        <w:rPr>
          <w:b/>
          <w:i/>
          <w:color w:val="FF0000"/>
          <w:sz w:val="20"/>
          <w:szCs w:val="20"/>
        </w:rPr>
        <w:t>Stay vigilant</w:t>
      </w:r>
      <w:r w:rsidRPr="004D6894">
        <w:rPr>
          <w:sz w:val="20"/>
          <w:szCs w:val="20"/>
        </w:rPr>
        <w:t xml:space="preserve"> </w:t>
      </w:r>
      <w:r w:rsidRPr="004D6894">
        <w:rPr>
          <w:sz w:val="20"/>
          <w:szCs w:val="20"/>
        </w:rPr>
        <w:sym w:font="Wingdings" w:char="F0E0"/>
      </w:r>
      <w:r w:rsidRPr="004D6894">
        <w:rPr>
          <w:sz w:val="20"/>
          <w:szCs w:val="20"/>
        </w:rPr>
        <w:t xml:space="preserve"> monitor work environment</w:t>
      </w:r>
    </w:p>
    <w:p w14:paraId="6430140A" w14:textId="77777777" w:rsidR="003B027F" w:rsidRPr="004D6894" w:rsidRDefault="003B027F" w:rsidP="003B027F">
      <w:pPr>
        <w:pStyle w:val="ListParagraph"/>
        <w:numPr>
          <w:ilvl w:val="1"/>
          <w:numId w:val="131"/>
        </w:numPr>
        <w:spacing w:after="0"/>
        <w:rPr>
          <w:b/>
          <w:i/>
          <w:sz w:val="20"/>
          <w:szCs w:val="20"/>
        </w:rPr>
      </w:pPr>
      <w:r w:rsidRPr="004D6894">
        <w:rPr>
          <w:b/>
          <w:i/>
          <w:color w:val="FF0000"/>
          <w:sz w:val="20"/>
          <w:szCs w:val="20"/>
        </w:rPr>
        <w:t xml:space="preserve">Take immediate action  </w:t>
      </w:r>
    </w:p>
    <w:p w14:paraId="237DB8D3" w14:textId="77777777" w:rsidR="003B027F" w:rsidRPr="004D6894" w:rsidRDefault="003B027F" w:rsidP="003B027F">
      <w:pPr>
        <w:pStyle w:val="ListParagraph"/>
        <w:numPr>
          <w:ilvl w:val="1"/>
          <w:numId w:val="131"/>
        </w:numPr>
        <w:spacing w:after="0"/>
        <w:rPr>
          <w:sz w:val="20"/>
          <w:szCs w:val="20"/>
        </w:rPr>
      </w:pPr>
      <w:r w:rsidRPr="004D6894">
        <w:rPr>
          <w:b/>
          <w:i/>
          <w:color w:val="FF0000"/>
          <w:sz w:val="20"/>
          <w:szCs w:val="20"/>
        </w:rPr>
        <w:t>Create a state of the art policy</w:t>
      </w:r>
      <w:r w:rsidRPr="004D6894">
        <w:rPr>
          <w:sz w:val="20"/>
          <w:szCs w:val="20"/>
        </w:rPr>
        <w:t xml:space="preserve"> </w:t>
      </w:r>
      <w:r w:rsidRPr="004D6894">
        <w:rPr>
          <w:sz w:val="20"/>
          <w:szCs w:val="20"/>
        </w:rPr>
        <w:sym w:font="Wingdings" w:char="F0E0"/>
      </w:r>
      <w:r w:rsidRPr="004D6894">
        <w:rPr>
          <w:sz w:val="20"/>
          <w:szCs w:val="20"/>
        </w:rPr>
        <w:t xml:space="preserve"> clearly say what constitutes harassment &amp; what will happen to those who are guilty of it</w:t>
      </w:r>
    </w:p>
    <w:p w14:paraId="29282D6D" w14:textId="77777777" w:rsidR="003B027F" w:rsidRPr="004D6894" w:rsidRDefault="003B027F" w:rsidP="003B027F">
      <w:pPr>
        <w:pStyle w:val="ListParagraph"/>
        <w:numPr>
          <w:ilvl w:val="1"/>
          <w:numId w:val="131"/>
        </w:numPr>
        <w:spacing w:after="0"/>
        <w:rPr>
          <w:sz w:val="20"/>
          <w:szCs w:val="20"/>
        </w:rPr>
      </w:pPr>
      <w:r w:rsidRPr="004D6894">
        <w:rPr>
          <w:b/>
          <w:i/>
          <w:color w:val="FF0000"/>
          <w:sz w:val="20"/>
          <w:szCs w:val="20"/>
        </w:rPr>
        <w:t>Establish clear reporting procedures</w:t>
      </w:r>
      <w:r w:rsidRPr="004D6894">
        <w:rPr>
          <w:sz w:val="20"/>
          <w:szCs w:val="20"/>
        </w:rPr>
        <w:t xml:space="preserve"> </w:t>
      </w:r>
      <w:r w:rsidRPr="004D6894">
        <w:rPr>
          <w:sz w:val="20"/>
          <w:szCs w:val="20"/>
        </w:rPr>
        <w:sym w:font="Wingdings" w:char="F0E0"/>
      </w:r>
      <w:r w:rsidRPr="004D6894">
        <w:rPr>
          <w:sz w:val="20"/>
          <w:szCs w:val="20"/>
        </w:rPr>
        <w:t xml:space="preserve"> privacy must be protected &amp; there needs to be clear procedures for filing complaints</w:t>
      </w:r>
    </w:p>
    <w:p w14:paraId="05637FF9" w14:textId="77777777" w:rsidR="003B027F" w:rsidRPr="004D6894" w:rsidRDefault="003B027F" w:rsidP="003B027F">
      <w:pPr>
        <w:rPr>
          <w:rFonts w:ascii="Cambria" w:hAnsi="Cambria"/>
          <w:b/>
          <w:sz w:val="20"/>
          <w:szCs w:val="20"/>
        </w:rPr>
      </w:pPr>
      <w:r w:rsidRPr="004D6894">
        <w:rPr>
          <w:rFonts w:ascii="Cambria" w:hAnsi="Cambria"/>
          <w:b/>
          <w:sz w:val="20"/>
          <w:szCs w:val="20"/>
        </w:rPr>
        <w:t>Employing Ethical Guidelines</w:t>
      </w:r>
    </w:p>
    <w:p w14:paraId="553130F9" w14:textId="77777777" w:rsidR="003B027F" w:rsidRPr="004D6894" w:rsidRDefault="003B027F" w:rsidP="003B027F">
      <w:pPr>
        <w:pStyle w:val="ListParagraph"/>
        <w:numPr>
          <w:ilvl w:val="0"/>
          <w:numId w:val="131"/>
        </w:numPr>
        <w:spacing w:after="0"/>
        <w:rPr>
          <w:sz w:val="20"/>
          <w:szCs w:val="20"/>
        </w:rPr>
      </w:pPr>
      <w:r w:rsidRPr="004D6894">
        <w:rPr>
          <w:sz w:val="20"/>
          <w:szCs w:val="20"/>
        </w:rPr>
        <w:t>Think seriously about the moral implications of your decisions before you make them…</w:t>
      </w:r>
    </w:p>
    <w:p w14:paraId="5B309F2A" w14:textId="77777777" w:rsidR="003B027F" w:rsidRPr="004D6894" w:rsidRDefault="003B027F" w:rsidP="003B027F">
      <w:pPr>
        <w:pStyle w:val="ListParagraph"/>
        <w:numPr>
          <w:ilvl w:val="1"/>
          <w:numId w:val="143"/>
        </w:numPr>
        <w:spacing w:after="0"/>
        <w:rPr>
          <w:color w:val="FF0000"/>
          <w:sz w:val="20"/>
          <w:szCs w:val="20"/>
        </w:rPr>
      </w:pPr>
      <w:r w:rsidRPr="004D6894">
        <w:rPr>
          <w:color w:val="FF0000"/>
          <w:sz w:val="20"/>
          <w:szCs w:val="20"/>
        </w:rPr>
        <w:t xml:space="preserve">Identify the stakeholders that will be affected by any decision </w:t>
      </w:r>
    </w:p>
    <w:p w14:paraId="7356FEDF" w14:textId="77777777" w:rsidR="003B027F" w:rsidRPr="004D6894" w:rsidRDefault="003B027F" w:rsidP="003B027F">
      <w:pPr>
        <w:pStyle w:val="ListParagraph"/>
        <w:numPr>
          <w:ilvl w:val="1"/>
          <w:numId w:val="143"/>
        </w:numPr>
        <w:spacing w:after="0"/>
        <w:rPr>
          <w:color w:val="FF0000"/>
          <w:sz w:val="20"/>
          <w:szCs w:val="20"/>
        </w:rPr>
      </w:pPr>
      <w:r w:rsidRPr="004D6894">
        <w:rPr>
          <w:color w:val="FF0000"/>
          <w:sz w:val="20"/>
          <w:szCs w:val="20"/>
        </w:rPr>
        <w:t xml:space="preserve">Identify the costs &amp; benefits of various decision alternatives to these stakeholders </w:t>
      </w:r>
    </w:p>
    <w:p w14:paraId="6B7CB170" w14:textId="77777777" w:rsidR="003B027F" w:rsidRPr="004D6894" w:rsidRDefault="003B027F" w:rsidP="003B027F">
      <w:pPr>
        <w:pStyle w:val="ListParagraph"/>
        <w:numPr>
          <w:ilvl w:val="1"/>
          <w:numId w:val="143"/>
        </w:numPr>
        <w:spacing w:after="0"/>
        <w:rPr>
          <w:color w:val="FF0000"/>
          <w:sz w:val="20"/>
          <w:szCs w:val="20"/>
        </w:rPr>
      </w:pPr>
      <w:r w:rsidRPr="004D6894">
        <w:rPr>
          <w:color w:val="FF0000"/>
          <w:sz w:val="20"/>
          <w:szCs w:val="20"/>
        </w:rPr>
        <w:t xml:space="preserve">Consider the relevant moral expectations that surround a particular decision (professional norms, laws, org ethic codes) </w:t>
      </w:r>
    </w:p>
    <w:p w14:paraId="29AFFC6A" w14:textId="77777777" w:rsidR="003B027F" w:rsidRPr="004D6894" w:rsidRDefault="003B027F" w:rsidP="003B027F">
      <w:pPr>
        <w:pStyle w:val="ListParagraph"/>
        <w:numPr>
          <w:ilvl w:val="1"/>
          <w:numId w:val="143"/>
        </w:numPr>
        <w:spacing w:after="0"/>
        <w:rPr>
          <w:color w:val="FF0000"/>
          <w:sz w:val="20"/>
          <w:szCs w:val="20"/>
        </w:rPr>
      </w:pPr>
      <w:r w:rsidRPr="004D6894">
        <w:rPr>
          <w:color w:val="FF0000"/>
          <w:sz w:val="20"/>
          <w:szCs w:val="20"/>
        </w:rPr>
        <w:t xml:space="preserve">Be familiar with common ethical dilemmas that decision makers face in your specific org role or profession </w:t>
      </w:r>
    </w:p>
    <w:p w14:paraId="5F73498B" w14:textId="77777777" w:rsidR="003B027F" w:rsidRPr="004D6894" w:rsidRDefault="003B027F" w:rsidP="003B027F">
      <w:pPr>
        <w:pStyle w:val="ListParagraph"/>
        <w:numPr>
          <w:ilvl w:val="1"/>
          <w:numId w:val="143"/>
        </w:numPr>
        <w:spacing w:after="0"/>
        <w:rPr>
          <w:color w:val="FF0000"/>
          <w:sz w:val="20"/>
          <w:szCs w:val="20"/>
        </w:rPr>
      </w:pPr>
      <w:r w:rsidRPr="004D6894">
        <w:rPr>
          <w:color w:val="FF0000"/>
          <w:sz w:val="20"/>
          <w:szCs w:val="20"/>
        </w:rPr>
        <w:t xml:space="preserve">Discuss ethical matters with decision stakeholders &amp; others </w:t>
      </w:r>
    </w:p>
    <w:p w14:paraId="64D94DEF" w14:textId="77777777" w:rsidR="003B027F" w:rsidRPr="004D6894" w:rsidRDefault="003B027F" w:rsidP="003B027F">
      <w:pPr>
        <w:pStyle w:val="ListParagraph"/>
        <w:numPr>
          <w:ilvl w:val="1"/>
          <w:numId w:val="143"/>
        </w:numPr>
        <w:spacing w:after="0"/>
        <w:rPr>
          <w:color w:val="FF0000"/>
          <w:sz w:val="20"/>
          <w:szCs w:val="20"/>
        </w:rPr>
      </w:pPr>
      <w:r w:rsidRPr="004D6894">
        <w:rPr>
          <w:color w:val="FF0000"/>
          <w:sz w:val="20"/>
          <w:szCs w:val="20"/>
        </w:rPr>
        <w:t>Convert your ethical judgments into appropriate action</w:t>
      </w:r>
    </w:p>
    <w:p w14:paraId="7F8FAE00" w14:textId="77777777" w:rsidR="003B027F" w:rsidRPr="004D6894" w:rsidRDefault="003B027F" w:rsidP="003B027F">
      <w:pPr>
        <w:pStyle w:val="ListParagraph"/>
        <w:numPr>
          <w:ilvl w:val="0"/>
          <w:numId w:val="131"/>
        </w:numPr>
        <w:spacing w:after="0"/>
        <w:rPr>
          <w:sz w:val="20"/>
          <w:szCs w:val="20"/>
        </w:rPr>
      </w:pPr>
      <w:r w:rsidRPr="004D6894">
        <w:rPr>
          <w:sz w:val="20"/>
          <w:szCs w:val="20"/>
        </w:rPr>
        <w:t xml:space="preserve">This advice enables you to recognize ethical issues, make ethical judgments, and convert these judgments into </w:t>
      </w:r>
      <w:proofErr w:type="spellStart"/>
      <w:r w:rsidRPr="004D6894">
        <w:rPr>
          <w:sz w:val="20"/>
          <w:szCs w:val="20"/>
        </w:rPr>
        <w:t>beh</w:t>
      </w:r>
      <w:proofErr w:type="spellEnd"/>
    </w:p>
    <w:p w14:paraId="46133095" w14:textId="77777777" w:rsidR="003B027F" w:rsidRPr="004D6894" w:rsidRDefault="003B027F" w:rsidP="003B027F">
      <w:pPr>
        <w:pStyle w:val="ListParagraph"/>
        <w:numPr>
          <w:ilvl w:val="0"/>
          <w:numId w:val="131"/>
        </w:numPr>
        <w:spacing w:after="0"/>
        <w:rPr>
          <w:sz w:val="20"/>
          <w:szCs w:val="20"/>
        </w:rPr>
      </w:pPr>
      <w:r w:rsidRPr="004D6894">
        <w:rPr>
          <w:b/>
          <w:sz w:val="20"/>
          <w:szCs w:val="20"/>
        </w:rPr>
        <w:t xml:space="preserve">FINDINGS: </w:t>
      </w:r>
      <w:r w:rsidRPr="004D6894">
        <w:rPr>
          <w:sz w:val="20"/>
          <w:szCs w:val="20"/>
        </w:rPr>
        <w:t>formal education in ethics HAS a positive impact on ethical attitudes</w:t>
      </w:r>
      <w:r w:rsidRPr="004D6894">
        <w:rPr>
          <w:b/>
          <w:sz w:val="20"/>
          <w:szCs w:val="20"/>
        </w:rPr>
        <w:t xml:space="preserve"> </w:t>
      </w:r>
    </w:p>
    <w:p w14:paraId="6CA8F0B7" w14:textId="77777777" w:rsidR="003B027F" w:rsidRPr="004D6894" w:rsidRDefault="003B027F" w:rsidP="003B027F">
      <w:pPr>
        <w:rPr>
          <w:rFonts w:ascii="Cambria" w:hAnsi="Cambria"/>
          <w:sz w:val="20"/>
          <w:szCs w:val="20"/>
        </w:rPr>
      </w:pPr>
    </w:p>
    <w:p w14:paraId="7D242B1B" w14:textId="77777777" w:rsidR="006541AB" w:rsidRPr="004D6894" w:rsidRDefault="006541AB" w:rsidP="003B027F">
      <w:pPr>
        <w:rPr>
          <w:rFonts w:ascii="Cambria" w:hAnsi="Cambria"/>
          <w:sz w:val="20"/>
          <w:szCs w:val="20"/>
        </w:rPr>
      </w:pPr>
    </w:p>
    <w:p w14:paraId="6F9698F3" w14:textId="77777777" w:rsidR="006541AB" w:rsidRPr="004D6894" w:rsidRDefault="006541AB" w:rsidP="003B027F">
      <w:pPr>
        <w:rPr>
          <w:rFonts w:ascii="Cambria" w:hAnsi="Cambria"/>
          <w:sz w:val="20"/>
          <w:szCs w:val="20"/>
        </w:rPr>
      </w:pPr>
    </w:p>
    <w:p w14:paraId="7F76A313" w14:textId="77777777" w:rsidR="006541AB" w:rsidRPr="004D6894" w:rsidRDefault="006541AB" w:rsidP="003B027F">
      <w:pPr>
        <w:rPr>
          <w:rFonts w:ascii="Cambria" w:hAnsi="Cambria"/>
          <w:sz w:val="20"/>
          <w:szCs w:val="20"/>
        </w:rPr>
      </w:pPr>
    </w:p>
    <w:p w14:paraId="055B1966" w14:textId="77777777" w:rsidR="006541AB" w:rsidRPr="004D6894" w:rsidRDefault="006541AB" w:rsidP="003B027F">
      <w:pPr>
        <w:rPr>
          <w:rFonts w:ascii="Cambria" w:hAnsi="Cambria"/>
          <w:sz w:val="20"/>
          <w:szCs w:val="20"/>
        </w:rPr>
      </w:pPr>
    </w:p>
    <w:p w14:paraId="12EA1D86" w14:textId="77777777" w:rsidR="006541AB" w:rsidRPr="004D6894" w:rsidRDefault="006541AB" w:rsidP="003B027F">
      <w:pPr>
        <w:rPr>
          <w:rFonts w:ascii="Cambria" w:hAnsi="Cambria"/>
          <w:sz w:val="20"/>
          <w:szCs w:val="20"/>
        </w:rPr>
      </w:pPr>
    </w:p>
    <w:p w14:paraId="3A7B4B63" w14:textId="77777777" w:rsidR="006541AB" w:rsidRPr="004D6894" w:rsidRDefault="006541AB" w:rsidP="003B027F">
      <w:pPr>
        <w:rPr>
          <w:rFonts w:ascii="Cambria" w:hAnsi="Cambria"/>
          <w:sz w:val="20"/>
          <w:szCs w:val="20"/>
        </w:rPr>
      </w:pPr>
    </w:p>
    <w:p w14:paraId="2707E72A" w14:textId="77777777" w:rsidR="006541AB" w:rsidRPr="004D6894" w:rsidRDefault="006541AB" w:rsidP="003B027F">
      <w:pPr>
        <w:rPr>
          <w:rFonts w:ascii="Cambria" w:hAnsi="Cambria"/>
          <w:sz w:val="20"/>
          <w:szCs w:val="20"/>
        </w:rPr>
      </w:pPr>
    </w:p>
    <w:p w14:paraId="753BF3B2" w14:textId="77777777" w:rsidR="006541AB" w:rsidRPr="004D6894" w:rsidRDefault="006541AB" w:rsidP="003B027F">
      <w:pPr>
        <w:rPr>
          <w:rFonts w:ascii="Cambria" w:hAnsi="Cambria"/>
          <w:sz w:val="20"/>
          <w:szCs w:val="20"/>
        </w:rPr>
      </w:pPr>
    </w:p>
    <w:p w14:paraId="1800F1C5" w14:textId="77777777" w:rsidR="006541AB" w:rsidRPr="004D6894" w:rsidRDefault="006541AB" w:rsidP="003B027F">
      <w:pPr>
        <w:rPr>
          <w:rFonts w:ascii="Cambria" w:hAnsi="Cambria"/>
          <w:sz w:val="20"/>
          <w:szCs w:val="20"/>
        </w:rPr>
      </w:pPr>
    </w:p>
    <w:p w14:paraId="7747E103" w14:textId="77777777" w:rsidR="006541AB" w:rsidRPr="004D6894" w:rsidRDefault="006541AB" w:rsidP="003B027F">
      <w:pPr>
        <w:rPr>
          <w:rFonts w:ascii="Cambria" w:hAnsi="Cambria"/>
          <w:sz w:val="20"/>
          <w:szCs w:val="20"/>
        </w:rPr>
      </w:pPr>
    </w:p>
    <w:p w14:paraId="1B90371D" w14:textId="77777777" w:rsidR="006541AB" w:rsidRPr="004D6894" w:rsidRDefault="006541AB" w:rsidP="003B027F">
      <w:pPr>
        <w:rPr>
          <w:rFonts w:ascii="Cambria" w:hAnsi="Cambria"/>
          <w:sz w:val="20"/>
          <w:szCs w:val="20"/>
        </w:rPr>
      </w:pPr>
    </w:p>
    <w:p w14:paraId="069F134E" w14:textId="77777777" w:rsidR="006541AB" w:rsidRPr="004D6894" w:rsidRDefault="006541AB" w:rsidP="003B027F">
      <w:pPr>
        <w:rPr>
          <w:rFonts w:ascii="Cambria" w:hAnsi="Cambria"/>
          <w:sz w:val="20"/>
          <w:szCs w:val="20"/>
        </w:rPr>
      </w:pPr>
    </w:p>
    <w:p w14:paraId="1FB43A8E" w14:textId="77777777" w:rsidR="006541AB" w:rsidRPr="004D6894" w:rsidRDefault="006541AB" w:rsidP="003B027F">
      <w:pPr>
        <w:rPr>
          <w:rFonts w:ascii="Cambria" w:hAnsi="Cambria"/>
          <w:sz w:val="20"/>
          <w:szCs w:val="20"/>
        </w:rPr>
      </w:pPr>
    </w:p>
    <w:p w14:paraId="60371B4C" w14:textId="77777777" w:rsidR="006541AB" w:rsidRPr="004D6894" w:rsidRDefault="006541AB" w:rsidP="003B027F">
      <w:pPr>
        <w:rPr>
          <w:rFonts w:ascii="Cambria" w:hAnsi="Cambria"/>
          <w:sz w:val="20"/>
          <w:szCs w:val="20"/>
        </w:rPr>
      </w:pPr>
    </w:p>
    <w:p w14:paraId="3D1F17EA" w14:textId="77777777" w:rsidR="006541AB" w:rsidRPr="004D6894" w:rsidRDefault="006541AB" w:rsidP="003B027F">
      <w:pPr>
        <w:rPr>
          <w:rFonts w:ascii="Cambria" w:hAnsi="Cambria"/>
          <w:sz w:val="20"/>
          <w:szCs w:val="20"/>
        </w:rPr>
      </w:pPr>
    </w:p>
    <w:p w14:paraId="6CE535A9" w14:textId="77777777" w:rsidR="006541AB" w:rsidRPr="004D6894" w:rsidRDefault="006541AB" w:rsidP="003B027F">
      <w:pPr>
        <w:rPr>
          <w:rFonts w:ascii="Cambria" w:hAnsi="Cambria"/>
          <w:sz w:val="20"/>
          <w:szCs w:val="20"/>
        </w:rPr>
      </w:pPr>
    </w:p>
    <w:p w14:paraId="30488371" w14:textId="77777777" w:rsidR="006541AB" w:rsidRPr="004D6894" w:rsidRDefault="006541AB" w:rsidP="003B027F">
      <w:pPr>
        <w:rPr>
          <w:rFonts w:ascii="Cambria" w:hAnsi="Cambria"/>
          <w:sz w:val="20"/>
          <w:szCs w:val="20"/>
        </w:rPr>
      </w:pPr>
    </w:p>
    <w:p w14:paraId="68E74104" w14:textId="77777777" w:rsidR="006541AB" w:rsidRPr="004D6894" w:rsidRDefault="006541AB" w:rsidP="003B027F">
      <w:pPr>
        <w:rPr>
          <w:rFonts w:ascii="Cambria" w:hAnsi="Cambria"/>
          <w:sz w:val="20"/>
          <w:szCs w:val="20"/>
        </w:rPr>
      </w:pPr>
    </w:p>
    <w:p w14:paraId="0AB634C9" w14:textId="77777777" w:rsidR="006541AB" w:rsidRPr="004D6894" w:rsidRDefault="006541AB" w:rsidP="003B027F">
      <w:pPr>
        <w:rPr>
          <w:rFonts w:ascii="Cambria" w:hAnsi="Cambria"/>
          <w:sz w:val="20"/>
          <w:szCs w:val="20"/>
        </w:rPr>
      </w:pPr>
    </w:p>
    <w:p w14:paraId="0B13BFF1" w14:textId="77777777" w:rsidR="006541AB" w:rsidRPr="004D6894" w:rsidRDefault="006541AB" w:rsidP="003B027F">
      <w:pPr>
        <w:rPr>
          <w:rFonts w:ascii="Cambria" w:hAnsi="Cambria"/>
          <w:sz w:val="20"/>
          <w:szCs w:val="20"/>
        </w:rPr>
      </w:pPr>
    </w:p>
    <w:p w14:paraId="0FB72784" w14:textId="77777777" w:rsidR="006541AB" w:rsidRPr="004D6894" w:rsidRDefault="006541AB" w:rsidP="003B027F">
      <w:pPr>
        <w:rPr>
          <w:rFonts w:ascii="Cambria" w:hAnsi="Cambria"/>
          <w:sz w:val="20"/>
          <w:szCs w:val="20"/>
        </w:rPr>
      </w:pPr>
    </w:p>
    <w:p w14:paraId="0073B7D1" w14:textId="77777777" w:rsidR="006541AB" w:rsidRPr="004D6894" w:rsidRDefault="006541AB" w:rsidP="003B027F">
      <w:pPr>
        <w:rPr>
          <w:rFonts w:ascii="Cambria" w:hAnsi="Cambria"/>
          <w:sz w:val="20"/>
          <w:szCs w:val="20"/>
        </w:rPr>
      </w:pPr>
    </w:p>
    <w:p w14:paraId="725F7DA0" w14:textId="77777777" w:rsidR="006541AB" w:rsidRPr="004D6894" w:rsidRDefault="006541AB" w:rsidP="003B027F">
      <w:pPr>
        <w:rPr>
          <w:rFonts w:ascii="Cambria" w:hAnsi="Cambria"/>
          <w:sz w:val="20"/>
          <w:szCs w:val="20"/>
        </w:rPr>
      </w:pPr>
    </w:p>
    <w:p w14:paraId="546365E0" w14:textId="77777777" w:rsidR="006541AB" w:rsidRPr="004D6894" w:rsidRDefault="006541AB" w:rsidP="003B027F">
      <w:pPr>
        <w:rPr>
          <w:rFonts w:ascii="Cambria" w:hAnsi="Cambria"/>
          <w:sz w:val="20"/>
          <w:szCs w:val="20"/>
        </w:rPr>
      </w:pPr>
    </w:p>
    <w:p w14:paraId="04482669" w14:textId="77777777" w:rsidR="006541AB" w:rsidRPr="004D6894" w:rsidRDefault="006541AB" w:rsidP="003B027F">
      <w:pPr>
        <w:rPr>
          <w:rFonts w:ascii="Cambria" w:hAnsi="Cambria"/>
          <w:sz w:val="20"/>
          <w:szCs w:val="20"/>
        </w:rPr>
      </w:pPr>
    </w:p>
    <w:p w14:paraId="5EF62A10" w14:textId="77777777" w:rsidR="006541AB" w:rsidRPr="004D6894" w:rsidRDefault="006541AB" w:rsidP="003B027F">
      <w:pPr>
        <w:rPr>
          <w:rFonts w:ascii="Cambria" w:hAnsi="Cambria"/>
          <w:sz w:val="20"/>
          <w:szCs w:val="20"/>
        </w:rPr>
      </w:pPr>
    </w:p>
    <w:p w14:paraId="24B89031" w14:textId="77777777" w:rsidR="006541AB" w:rsidRPr="004D6894" w:rsidRDefault="006541AB" w:rsidP="003B027F">
      <w:pPr>
        <w:rPr>
          <w:rFonts w:ascii="Cambria" w:hAnsi="Cambria"/>
          <w:sz w:val="20"/>
          <w:szCs w:val="20"/>
        </w:rPr>
      </w:pPr>
    </w:p>
    <w:p w14:paraId="57805C40" w14:textId="77777777" w:rsidR="006541AB" w:rsidRPr="004D6894" w:rsidRDefault="006541AB" w:rsidP="003B027F">
      <w:pPr>
        <w:rPr>
          <w:rFonts w:ascii="Cambria" w:hAnsi="Cambria"/>
          <w:sz w:val="20"/>
          <w:szCs w:val="20"/>
        </w:rPr>
      </w:pPr>
    </w:p>
    <w:p w14:paraId="725FE2C8" w14:textId="77777777" w:rsidR="006541AB" w:rsidRPr="004D6894" w:rsidRDefault="006541AB" w:rsidP="003B027F">
      <w:pPr>
        <w:rPr>
          <w:rFonts w:ascii="Cambria" w:hAnsi="Cambria"/>
          <w:sz w:val="20"/>
          <w:szCs w:val="20"/>
        </w:rPr>
      </w:pPr>
    </w:p>
    <w:p w14:paraId="638C0332" w14:textId="77777777" w:rsidR="006541AB" w:rsidRPr="004D6894" w:rsidRDefault="006541AB" w:rsidP="003B027F">
      <w:pPr>
        <w:rPr>
          <w:rFonts w:ascii="Cambria" w:hAnsi="Cambria"/>
          <w:sz w:val="20"/>
          <w:szCs w:val="20"/>
        </w:rPr>
      </w:pPr>
    </w:p>
    <w:p w14:paraId="0D638EC7" w14:textId="77777777" w:rsidR="006541AB" w:rsidRPr="004D6894" w:rsidRDefault="006541AB" w:rsidP="003B027F">
      <w:pPr>
        <w:rPr>
          <w:rFonts w:ascii="Cambria" w:hAnsi="Cambria"/>
          <w:sz w:val="20"/>
          <w:szCs w:val="20"/>
        </w:rPr>
      </w:pPr>
    </w:p>
    <w:p w14:paraId="3F691434" w14:textId="77777777" w:rsidR="006541AB" w:rsidRPr="004D6894" w:rsidRDefault="006541AB" w:rsidP="003B027F">
      <w:pPr>
        <w:rPr>
          <w:rFonts w:ascii="Cambria" w:hAnsi="Cambria"/>
          <w:sz w:val="20"/>
          <w:szCs w:val="20"/>
        </w:rPr>
      </w:pPr>
    </w:p>
    <w:p w14:paraId="3D38D34D" w14:textId="77777777" w:rsidR="006541AB" w:rsidRPr="004D6894" w:rsidRDefault="006541AB" w:rsidP="003B027F">
      <w:pPr>
        <w:rPr>
          <w:rFonts w:ascii="Cambria" w:hAnsi="Cambria"/>
          <w:sz w:val="20"/>
          <w:szCs w:val="20"/>
        </w:rPr>
      </w:pPr>
    </w:p>
    <w:p w14:paraId="480F0498" w14:textId="77777777" w:rsidR="006541AB" w:rsidRPr="004D6894" w:rsidRDefault="006541AB" w:rsidP="003B027F">
      <w:pPr>
        <w:rPr>
          <w:rFonts w:ascii="Cambria" w:hAnsi="Cambria"/>
          <w:sz w:val="20"/>
          <w:szCs w:val="20"/>
        </w:rPr>
      </w:pPr>
    </w:p>
    <w:p w14:paraId="033009F9" w14:textId="77777777" w:rsidR="006541AB" w:rsidRPr="004D6894" w:rsidRDefault="006541AB" w:rsidP="003B027F">
      <w:pPr>
        <w:rPr>
          <w:rFonts w:ascii="Cambria" w:hAnsi="Cambria"/>
          <w:sz w:val="20"/>
          <w:szCs w:val="20"/>
        </w:rPr>
      </w:pPr>
    </w:p>
    <w:p w14:paraId="64FB4542" w14:textId="77777777" w:rsidR="006541AB" w:rsidRPr="004D6894" w:rsidRDefault="006541AB" w:rsidP="003B027F">
      <w:pPr>
        <w:rPr>
          <w:rFonts w:ascii="Cambria" w:hAnsi="Cambria"/>
          <w:sz w:val="20"/>
          <w:szCs w:val="20"/>
        </w:rPr>
      </w:pPr>
    </w:p>
    <w:p w14:paraId="169CF0D7" w14:textId="77777777" w:rsidR="006541AB" w:rsidRPr="004D6894" w:rsidRDefault="006541AB" w:rsidP="003B027F">
      <w:pPr>
        <w:rPr>
          <w:rFonts w:ascii="Cambria" w:hAnsi="Cambria"/>
          <w:sz w:val="20"/>
          <w:szCs w:val="20"/>
        </w:rPr>
      </w:pPr>
    </w:p>
    <w:p w14:paraId="1DD015E4" w14:textId="77777777" w:rsidR="006541AB" w:rsidRPr="004D6894" w:rsidRDefault="006541AB" w:rsidP="003B027F">
      <w:pPr>
        <w:rPr>
          <w:rFonts w:ascii="Cambria" w:hAnsi="Cambria"/>
          <w:sz w:val="20"/>
          <w:szCs w:val="20"/>
        </w:rPr>
      </w:pPr>
    </w:p>
    <w:p w14:paraId="52E47EA1" w14:textId="77777777" w:rsidR="006541AB" w:rsidRPr="004D6894" w:rsidRDefault="006541AB" w:rsidP="003B027F">
      <w:pPr>
        <w:rPr>
          <w:rFonts w:ascii="Cambria" w:hAnsi="Cambria"/>
          <w:sz w:val="20"/>
          <w:szCs w:val="20"/>
        </w:rPr>
      </w:pPr>
    </w:p>
    <w:p w14:paraId="22DAC62C" w14:textId="77777777" w:rsidR="006541AB" w:rsidRPr="004D6894" w:rsidRDefault="006541AB" w:rsidP="003B027F">
      <w:pPr>
        <w:rPr>
          <w:rFonts w:ascii="Cambria" w:hAnsi="Cambria"/>
          <w:sz w:val="20"/>
          <w:szCs w:val="20"/>
        </w:rPr>
      </w:pPr>
    </w:p>
    <w:p w14:paraId="3DF15E1A" w14:textId="77777777" w:rsidR="006541AB" w:rsidRPr="004D6894" w:rsidRDefault="006541AB" w:rsidP="003B027F">
      <w:pPr>
        <w:rPr>
          <w:rFonts w:ascii="Cambria" w:hAnsi="Cambria"/>
          <w:sz w:val="20"/>
          <w:szCs w:val="20"/>
        </w:rPr>
      </w:pPr>
    </w:p>
    <w:p w14:paraId="6FB3D64C" w14:textId="77777777" w:rsidR="006541AB" w:rsidRPr="004D6894" w:rsidRDefault="006541AB" w:rsidP="003B027F">
      <w:pPr>
        <w:rPr>
          <w:rFonts w:ascii="Cambria" w:hAnsi="Cambria"/>
          <w:sz w:val="20"/>
          <w:szCs w:val="20"/>
        </w:rPr>
      </w:pPr>
    </w:p>
    <w:p w14:paraId="61310D0E" w14:textId="77777777" w:rsidR="006541AB" w:rsidRPr="004D6894" w:rsidRDefault="006541AB" w:rsidP="003B027F">
      <w:pPr>
        <w:rPr>
          <w:rFonts w:ascii="Cambria" w:hAnsi="Cambria"/>
          <w:sz w:val="20"/>
          <w:szCs w:val="20"/>
        </w:rPr>
      </w:pPr>
    </w:p>
    <w:p w14:paraId="31CEBE35" w14:textId="77777777" w:rsidR="006541AB" w:rsidRPr="004D6894" w:rsidRDefault="006541AB" w:rsidP="003B027F">
      <w:pPr>
        <w:rPr>
          <w:rFonts w:ascii="Cambria" w:hAnsi="Cambria"/>
          <w:sz w:val="20"/>
          <w:szCs w:val="20"/>
        </w:rPr>
      </w:pPr>
    </w:p>
    <w:p w14:paraId="6363D536" w14:textId="77777777" w:rsidR="006541AB" w:rsidRPr="004D6894" w:rsidRDefault="006541AB" w:rsidP="003B027F">
      <w:pPr>
        <w:rPr>
          <w:rFonts w:ascii="Cambria" w:hAnsi="Cambria"/>
          <w:sz w:val="20"/>
          <w:szCs w:val="20"/>
        </w:rPr>
      </w:pPr>
    </w:p>
    <w:p w14:paraId="07F77048" w14:textId="77777777" w:rsidR="006541AB" w:rsidRPr="004D6894" w:rsidRDefault="006541AB" w:rsidP="003B027F">
      <w:pPr>
        <w:rPr>
          <w:rFonts w:ascii="Cambria" w:hAnsi="Cambria"/>
          <w:sz w:val="20"/>
          <w:szCs w:val="20"/>
        </w:rPr>
      </w:pPr>
    </w:p>
    <w:p w14:paraId="0429438D" w14:textId="77777777" w:rsidR="006541AB" w:rsidRPr="004D6894" w:rsidRDefault="006541AB" w:rsidP="003B027F">
      <w:pPr>
        <w:rPr>
          <w:rFonts w:ascii="Cambria" w:hAnsi="Cambria"/>
          <w:sz w:val="20"/>
          <w:szCs w:val="20"/>
        </w:rPr>
      </w:pPr>
    </w:p>
    <w:p w14:paraId="31BB1B3D" w14:textId="77777777" w:rsidR="006541AB" w:rsidRPr="004D6894" w:rsidRDefault="006541AB" w:rsidP="004D6894">
      <w:pPr>
        <w:contextualSpacing/>
        <w:rPr>
          <w:rFonts w:ascii="Cambria" w:hAnsi="Cambria"/>
          <w:b/>
          <w:sz w:val="20"/>
          <w:szCs w:val="20"/>
          <w:u w:val="single"/>
        </w:rPr>
      </w:pPr>
      <w:r w:rsidRPr="004D6894">
        <w:rPr>
          <w:rFonts w:ascii="Cambria" w:hAnsi="Cambria"/>
          <w:b/>
          <w:sz w:val="20"/>
          <w:szCs w:val="20"/>
          <w:u w:val="single"/>
        </w:rPr>
        <w:t>Chapter 13 – Conflict &amp; Stress</w:t>
      </w:r>
    </w:p>
    <w:p w14:paraId="7210BB50" w14:textId="77777777" w:rsidR="006541AB" w:rsidRPr="004D6894" w:rsidRDefault="006541AB" w:rsidP="006541AB">
      <w:pPr>
        <w:rPr>
          <w:rFonts w:ascii="Cambria" w:hAnsi="Cambria"/>
          <w:b/>
          <w:sz w:val="20"/>
          <w:szCs w:val="20"/>
        </w:rPr>
      </w:pPr>
    </w:p>
    <w:p w14:paraId="06EEE932" w14:textId="77777777" w:rsidR="006541AB" w:rsidRPr="004D6894" w:rsidRDefault="006541AB" w:rsidP="006541AB">
      <w:pPr>
        <w:rPr>
          <w:rFonts w:ascii="Cambria" w:hAnsi="Cambria"/>
          <w:b/>
          <w:sz w:val="20"/>
          <w:szCs w:val="20"/>
          <w:u w:val="single"/>
        </w:rPr>
      </w:pPr>
      <w:r w:rsidRPr="004D6894">
        <w:rPr>
          <w:rFonts w:ascii="Cambria" w:hAnsi="Cambria"/>
          <w:b/>
          <w:sz w:val="20"/>
          <w:szCs w:val="20"/>
          <w:u w:val="single"/>
        </w:rPr>
        <w:t xml:space="preserve">What Is Conflict? </w:t>
      </w:r>
    </w:p>
    <w:p w14:paraId="1674E3D4" w14:textId="77777777" w:rsidR="006541AB" w:rsidRPr="004D6894" w:rsidRDefault="006541AB" w:rsidP="006541AB">
      <w:pPr>
        <w:pStyle w:val="ListParagraph"/>
        <w:numPr>
          <w:ilvl w:val="0"/>
          <w:numId w:val="144"/>
        </w:numPr>
        <w:spacing w:after="0"/>
        <w:rPr>
          <w:sz w:val="20"/>
          <w:szCs w:val="20"/>
        </w:rPr>
      </w:pPr>
      <w:r w:rsidRPr="004D6894">
        <w:rPr>
          <w:sz w:val="20"/>
          <w:szCs w:val="20"/>
          <w:highlight w:val="yellow"/>
        </w:rPr>
        <w:t>Interpersonal Conflict</w:t>
      </w:r>
      <w:r w:rsidRPr="004D6894">
        <w:rPr>
          <w:sz w:val="20"/>
          <w:szCs w:val="20"/>
        </w:rPr>
        <w:t>: process that occurs when 1 person, group, or org sub-unit frustrates the goal attainment of another</w:t>
      </w:r>
    </w:p>
    <w:p w14:paraId="1D550C7E" w14:textId="77777777" w:rsidR="006541AB" w:rsidRPr="004D6894" w:rsidRDefault="006541AB" w:rsidP="006541AB">
      <w:pPr>
        <w:pStyle w:val="ListParagraph"/>
        <w:numPr>
          <w:ilvl w:val="0"/>
          <w:numId w:val="144"/>
        </w:numPr>
        <w:spacing w:after="0"/>
        <w:rPr>
          <w:sz w:val="20"/>
          <w:szCs w:val="20"/>
        </w:rPr>
      </w:pPr>
      <w:r w:rsidRPr="004D6894">
        <w:rPr>
          <w:sz w:val="20"/>
          <w:szCs w:val="20"/>
        </w:rPr>
        <w:t xml:space="preserve">Conflicting parties may develop a dislike for on another, see each other as unreasonable, and develop </w:t>
      </w:r>
      <w:proofErr w:type="spellStart"/>
      <w:r w:rsidRPr="004D6894">
        <w:rPr>
          <w:sz w:val="20"/>
          <w:szCs w:val="20"/>
        </w:rPr>
        <w:t>neg</w:t>
      </w:r>
      <w:proofErr w:type="spellEnd"/>
      <w:r w:rsidRPr="004D6894">
        <w:rPr>
          <w:sz w:val="20"/>
          <w:szCs w:val="20"/>
        </w:rPr>
        <w:t xml:space="preserve"> stereotypes of their opposites</w:t>
      </w:r>
    </w:p>
    <w:p w14:paraId="62CCF465" w14:textId="77777777" w:rsidR="006541AB" w:rsidRPr="004D6894" w:rsidRDefault="006541AB" w:rsidP="006541AB">
      <w:pPr>
        <w:pStyle w:val="ListParagraph"/>
        <w:numPr>
          <w:ilvl w:val="0"/>
          <w:numId w:val="144"/>
        </w:numPr>
        <w:spacing w:after="0"/>
        <w:rPr>
          <w:sz w:val="20"/>
          <w:szCs w:val="20"/>
        </w:rPr>
      </w:pPr>
      <w:r w:rsidRPr="004D6894">
        <w:rPr>
          <w:sz w:val="20"/>
          <w:szCs w:val="20"/>
        </w:rPr>
        <w:t xml:space="preserve">This antagonistic </w:t>
      </w:r>
      <w:proofErr w:type="spellStart"/>
      <w:r w:rsidRPr="004D6894">
        <w:rPr>
          <w:sz w:val="20"/>
          <w:szCs w:val="20"/>
        </w:rPr>
        <w:t>beh</w:t>
      </w:r>
      <w:proofErr w:type="spellEnd"/>
      <w:r w:rsidRPr="004D6894">
        <w:rPr>
          <w:sz w:val="20"/>
          <w:szCs w:val="20"/>
        </w:rPr>
        <w:t xml:space="preserve"> might include name calling, sabotage, physical aggression</w:t>
      </w:r>
    </w:p>
    <w:p w14:paraId="6BC8B07D" w14:textId="77777777" w:rsidR="006541AB" w:rsidRPr="004D6894" w:rsidRDefault="006541AB" w:rsidP="006541AB">
      <w:pPr>
        <w:pStyle w:val="ListParagraph"/>
        <w:numPr>
          <w:ilvl w:val="0"/>
          <w:numId w:val="144"/>
        </w:numPr>
        <w:spacing w:after="0"/>
        <w:rPr>
          <w:sz w:val="20"/>
          <w:szCs w:val="20"/>
        </w:rPr>
      </w:pPr>
      <w:r w:rsidRPr="004D6894">
        <w:rPr>
          <w:sz w:val="20"/>
          <w:szCs w:val="20"/>
        </w:rPr>
        <w:t>In some orgs it’s managed in a collaborative way &amp; in others its hidden or suppressed (gender conflict)</w:t>
      </w:r>
    </w:p>
    <w:p w14:paraId="0D279789" w14:textId="77777777" w:rsidR="006541AB" w:rsidRPr="004D6894" w:rsidRDefault="006541AB" w:rsidP="006541AB">
      <w:pPr>
        <w:rPr>
          <w:rFonts w:ascii="Cambria" w:hAnsi="Cambria"/>
          <w:b/>
          <w:sz w:val="20"/>
          <w:szCs w:val="20"/>
          <w:u w:val="single"/>
        </w:rPr>
      </w:pPr>
      <w:r w:rsidRPr="004D6894">
        <w:rPr>
          <w:rFonts w:ascii="Cambria" w:hAnsi="Cambria"/>
          <w:b/>
          <w:sz w:val="20"/>
          <w:szCs w:val="20"/>
          <w:u w:val="single"/>
        </w:rPr>
        <w:t xml:space="preserve">Causes of Org Conflict </w:t>
      </w:r>
    </w:p>
    <w:p w14:paraId="42ED1A71" w14:textId="77777777" w:rsidR="006541AB" w:rsidRPr="004D6894" w:rsidRDefault="006541AB" w:rsidP="006541AB">
      <w:pPr>
        <w:rPr>
          <w:rFonts w:ascii="Cambria" w:hAnsi="Cambria"/>
          <w:b/>
          <w:sz w:val="20"/>
          <w:szCs w:val="20"/>
        </w:rPr>
      </w:pPr>
      <w:r w:rsidRPr="004D6894">
        <w:rPr>
          <w:rFonts w:ascii="Cambria" w:hAnsi="Cambria"/>
          <w:b/>
          <w:sz w:val="20"/>
          <w:szCs w:val="20"/>
        </w:rPr>
        <w:t>Group Identification &amp; Intergroup Bias</w:t>
      </w:r>
    </w:p>
    <w:p w14:paraId="1D1C3952" w14:textId="77777777" w:rsidR="006541AB" w:rsidRPr="004D6894" w:rsidRDefault="006541AB" w:rsidP="006541AB">
      <w:pPr>
        <w:pStyle w:val="ListParagraph"/>
        <w:numPr>
          <w:ilvl w:val="0"/>
          <w:numId w:val="145"/>
        </w:numPr>
        <w:spacing w:after="0"/>
        <w:rPr>
          <w:sz w:val="20"/>
          <w:szCs w:val="20"/>
        </w:rPr>
      </w:pPr>
      <w:r w:rsidRPr="004D6894">
        <w:rPr>
          <w:sz w:val="20"/>
          <w:szCs w:val="20"/>
        </w:rPr>
        <w:t xml:space="preserve">Identification with a particular group can set the stage for org conflict </w:t>
      </w:r>
    </w:p>
    <w:p w14:paraId="5ECFB137" w14:textId="77777777" w:rsidR="006541AB" w:rsidRPr="004D6894" w:rsidRDefault="006541AB" w:rsidP="006541AB">
      <w:pPr>
        <w:pStyle w:val="ListParagraph"/>
        <w:numPr>
          <w:ilvl w:val="0"/>
          <w:numId w:val="145"/>
        </w:numPr>
        <w:spacing w:after="0"/>
        <w:rPr>
          <w:sz w:val="20"/>
          <w:szCs w:val="20"/>
        </w:rPr>
      </w:pPr>
      <w:proofErr w:type="spellStart"/>
      <w:r w:rsidRPr="004D6894">
        <w:rPr>
          <w:sz w:val="20"/>
          <w:szCs w:val="20"/>
        </w:rPr>
        <w:t>Ppl</w:t>
      </w:r>
      <w:proofErr w:type="spellEnd"/>
      <w:r w:rsidRPr="004D6894">
        <w:rPr>
          <w:sz w:val="20"/>
          <w:szCs w:val="20"/>
        </w:rPr>
        <w:t xml:space="preserve"> have a tendency to have a more </w:t>
      </w:r>
      <w:proofErr w:type="spellStart"/>
      <w:r w:rsidRPr="004D6894">
        <w:rPr>
          <w:sz w:val="20"/>
          <w:szCs w:val="20"/>
        </w:rPr>
        <w:t>pos</w:t>
      </w:r>
      <w:proofErr w:type="spellEnd"/>
      <w:r w:rsidRPr="004D6894">
        <w:rPr>
          <w:sz w:val="20"/>
          <w:szCs w:val="20"/>
        </w:rPr>
        <w:t xml:space="preserve"> view of their own “in-group” and a less </w:t>
      </w:r>
      <w:proofErr w:type="spellStart"/>
      <w:r w:rsidRPr="004D6894">
        <w:rPr>
          <w:sz w:val="20"/>
          <w:szCs w:val="20"/>
        </w:rPr>
        <w:t>pos</w:t>
      </w:r>
      <w:proofErr w:type="spellEnd"/>
      <w:r w:rsidRPr="004D6894">
        <w:rPr>
          <w:sz w:val="20"/>
          <w:szCs w:val="20"/>
        </w:rPr>
        <w:t xml:space="preserve"> view of the “out-group”</w:t>
      </w:r>
    </w:p>
    <w:p w14:paraId="60CE6E2F" w14:textId="77777777" w:rsidR="006541AB" w:rsidRPr="004D6894" w:rsidRDefault="006541AB" w:rsidP="006541AB">
      <w:pPr>
        <w:pStyle w:val="ListParagraph"/>
        <w:numPr>
          <w:ilvl w:val="0"/>
          <w:numId w:val="145"/>
        </w:numPr>
        <w:spacing w:after="0"/>
        <w:rPr>
          <w:sz w:val="20"/>
          <w:szCs w:val="20"/>
        </w:rPr>
      </w:pPr>
      <w:r w:rsidRPr="004D6894">
        <w:rPr>
          <w:b/>
          <w:i/>
          <w:sz w:val="20"/>
          <w:szCs w:val="20"/>
        </w:rPr>
        <w:t xml:space="preserve">Why does intergroup bas occur? </w:t>
      </w:r>
    </w:p>
    <w:p w14:paraId="6A65EDCB" w14:textId="77777777" w:rsidR="006541AB" w:rsidRPr="004D6894" w:rsidRDefault="006541AB" w:rsidP="006541AB">
      <w:pPr>
        <w:pStyle w:val="ListParagraph"/>
        <w:numPr>
          <w:ilvl w:val="1"/>
          <w:numId w:val="145"/>
        </w:numPr>
        <w:spacing w:after="0"/>
        <w:rPr>
          <w:sz w:val="20"/>
          <w:szCs w:val="20"/>
        </w:rPr>
      </w:pPr>
      <w:r w:rsidRPr="004D6894">
        <w:rPr>
          <w:color w:val="FF0000"/>
          <w:sz w:val="20"/>
          <w:szCs w:val="20"/>
        </w:rPr>
        <w:t>Self-esteem</w:t>
      </w:r>
      <w:r w:rsidRPr="004D6894">
        <w:rPr>
          <w:sz w:val="20"/>
          <w:szCs w:val="20"/>
        </w:rPr>
        <w:t xml:space="preserve"> </w:t>
      </w:r>
      <w:r w:rsidRPr="004D6894">
        <w:rPr>
          <w:sz w:val="20"/>
          <w:szCs w:val="20"/>
        </w:rPr>
        <w:sym w:font="Wingdings" w:char="F0E0"/>
      </w:r>
      <w:r w:rsidRPr="004D6894">
        <w:rPr>
          <w:sz w:val="20"/>
          <w:szCs w:val="20"/>
        </w:rPr>
        <w:t xml:space="preserve"> identifying with the successes of one’s own group &amp; disassociating oneself from out-group failures, boosts self-esteem &amp; provides comforting feelings of social solidarity</w:t>
      </w:r>
    </w:p>
    <w:p w14:paraId="63607416" w14:textId="77777777" w:rsidR="006541AB" w:rsidRPr="004D6894" w:rsidRDefault="006541AB" w:rsidP="006541AB">
      <w:pPr>
        <w:pStyle w:val="ListParagraph"/>
        <w:numPr>
          <w:ilvl w:val="1"/>
          <w:numId w:val="145"/>
        </w:numPr>
        <w:spacing w:after="0"/>
        <w:rPr>
          <w:sz w:val="20"/>
          <w:szCs w:val="20"/>
        </w:rPr>
      </w:pPr>
      <w:proofErr w:type="spellStart"/>
      <w:r w:rsidRPr="004D6894">
        <w:rPr>
          <w:sz w:val="20"/>
          <w:szCs w:val="20"/>
        </w:rPr>
        <w:t>Ppl</w:t>
      </w:r>
      <w:proofErr w:type="spellEnd"/>
      <w:r w:rsidRPr="004D6894">
        <w:rPr>
          <w:sz w:val="20"/>
          <w:szCs w:val="20"/>
        </w:rPr>
        <w:t xml:space="preserve"> who identify with some groups can be leery of out-group members</w:t>
      </w:r>
    </w:p>
    <w:p w14:paraId="06526D0D" w14:textId="77777777" w:rsidR="006541AB" w:rsidRPr="004D6894" w:rsidRDefault="006541AB" w:rsidP="006541AB">
      <w:pPr>
        <w:pStyle w:val="ListParagraph"/>
        <w:numPr>
          <w:ilvl w:val="1"/>
          <w:numId w:val="145"/>
        </w:numPr>
        <w:spacing w:after="0"/>
        <w:rPr>
          <w:sz w:val="20"/>
          <w:szCs w:val="20"/>
        </w:rPr>
      </w:pPr>
      <w:r w:rsidRPr="004D6894">
        <w:rPr>
          <w:sz w:val="20"/>
          <w:szCs w:val="20"/>
        </w:rPr>
        <w:t>Orgs have to pay special attention to managing relationships b/n teams</w:t>
      </w:r>
    </w:p>
    <w:p w14:paraId="232E4545" w14:textId="77777777" w:rsidR="006541AB" w:rsidRPr="004D6894" w:rsidRDefault="006541AB" w:rsidP="006541AB">
      <w:pPr>
        <w:rPr>
          <w:rFonts w:ascii="Cambria" w:hAnsi="Cambria"/>
          <w:b/>
          <w:sz w:val="20"/>
          <w:szCs w:val="20"/>
        </w:rPr>
      </w:pPr>
      <w:r w:rsidRPr="004D6894">
        <w:rPr>
          <w:rFonts w:ascii="Cambria" w:hAnsi="Cambria"/>
          <w:b/>
          <w:sz w:val="20"/>
          <w:szCs w:val="20"/>
        </w:rPr>
        <w:t>Interdependence</w:t>
      </w:r>
    </w:p>
    <w:p w14:paraId="41242EB9" w14:textId="77777777" w:rsidR="006541AB" w:rsidRPr="004D6894" w:rsidRDefault="006541AB" w:rsidP="006541AB">
      <w:pPr>
        <w:pStyle w:val="ListParagraph"/>
        <w:numPr>
          <w:ilvl w:val="0"/>
          <w:numId w:val="146"/>
        </w:numPr>
        <w:spacing w:after="0"/>
        <w:rPr>
          <w:sz w:val="20"/>
          <w:szCs w:val="20"/>
        </w:rPr>
      </w:pPr>
      <w:r w:rsidRPr="004D6894">
        <w:rPr>
          <w:sz w:val="20"/>
          <w:szCs w:val="20"/>
        </w:rPr>
        <w:t xml:space="preserve">When </w:t>
      </w:r>
      <w:proofErr w:type="spellStart"/>
      <w:r w:rsidRPr="004D6894">
        <w:rPr>
          <w:sz w:val="20"/>
          <w:szCs w:val="20"/>
        </w:rPr>
        <w:t>ppl</w:t>
      </w:r>
      <w:proofErr w:type="spellEnd"/>
      <w:r w:rsidRPr="004D6894">
        <w:rPr>
          <w:sz w:val="20"/>
          <w:szCs w:val="20"/>
        </w:rPr>
        <w:t xml:space="preserve"> are dependent on each other to accomplish </w:t>
      </w:r>
      <w:r w:rsidRPr="004D6894">
        <w:rPr>
          <w:i/>
          <w:sz w:val="20"/>
          <w:szCs w:val="20"/>
        </w:rPr>
        <w:t>their own goals</w:t>
      </w:r>
      <w:r w:rsidRPr="004D6894">
        <w:rPr>
          <w:sz w:val="20"/>
          <w:szCs w:val="20"/>
        </w:rPr>
        <w:t xml:space="preserve">, potential for conflict exists </w:t>
      </w:r>
    </w:p>
    <w:p w14:paraId="24215410" w14:textId="77777777" w:rsidR="006541AB" w:rsidRPr="004D6894" w:rsidRDefault="006541AB" w:rsidP="006541AB">
      <w:pPr>
        <w:pStyle w:val="ListParagraph"/>
        <w:numPr>
          <w:ilvl w:val="0"/>
          <w:numId w:val="146"/>
        </w:numPr>
        <w:spacing w:after="0"/>
        <w:rPr>
          <w:sz w:val="20"/>
          <w:szCs w:val="20"/>
        </w:rPr>
      </w:pPr>
      <w:r w:rsidRPr="004D6894">
        <w:rPr>
          <w:sz w:val="20"/>
          <w:szCs w:val="20"/>
          <w:highlight w:val="cyan"/>
        </w:rPr>
        <w:t xml:space="preserve">Interdependence </w:t>
      </w:r>
      <w:r w:rsidRPr="004D6894">
        <w:rPr>
          <w:b/>
          <w:sz w:val="20"/>
          <w:szCs w:val="20"/>
          <w:highlight w:val="cyan"/>
        </w:rPr>
        <w:t>sets stage</w:t>
      </w:r>
      <w:r w:rsidRPr="004D6894">
        <w:rPr>
          <w:sz w:val="20"/>
          <w:szCs w:val="20"/>
          <w:highlight w:val="cyan"/>
        </w:rPr>
        <w:t xml:space="preserve"> for conflicts for 2 reasons</w:t>
      </w:r>
      <w:r w:rsidRPr="004D6894">
        <w:rPr>
          <w:sz w:val="20"/>
          <w:szCs w:val="20"/>
        </w:rPr>
        <w:t>:</w:t>
      </w:r>
    </w:p>
    <w:p w14:paraId="2DA2B006" w14:textId="77777777" w:rsidR="006541AB" w:rsidRPr="004D6894" w:rsidRDefault="006541AB" w:rsidP="006541AB">
      <w:pPr>
        <w:pStyle w:val="ListParagraph"/>
        <w:numPr>
          <w:ilvl w:val="1"/>
          <w:numId w:val="147"/>
        </w:numPr>
        <w:spacing w:after="0"/>
        <w:rPr>
          <w:sz w:val="20"/>
          <w:szCs w:val="20"/>
        </w:rPr>
      </w:pPr>
      <w:r w:rsidRPr="004D6894">
        <w:rPr>
          <w:sz w:val="20"/>
          <w:szCs w:val="20"/>
        </w:rPr>
        <w:t xml:space="preserve">Necessitates interaction b/n parties so that they can coordinate their interests </w:t>
      </w:r>
      <w:r w:rsidRPr="004D6894">
        <w:rPr>
          <w:sz w:val="20"/>
          <w:szCs w:val="20"/>
        </w:rPr>
        <w:sym w:font="Wingdings" w:char="F0E0"/>
      </w:r>
      <w:r w:rsidRPr="004D6894">
        <w:rPr>
          <w:sz w:val="20"/>
          <w:szCs w:val="20"/>
        </w:rPr>
        <w:t xml:space="preserve"> conflicts won’t happen if departments can “go it alone”</w:t>
      </w:r>
    </w:p>
    <w:p w14:paraId="55479139" w14:textId="77777777" w:rsidR="006541AB" w:rsidRPr="004D6894" w:rsidRDefault="006541AB" w:rsidP="006541AB">
      <w:pPr>
        <w:pStyle w:val="ListParagraph"/>
        <w:numPr>
          <w:ilvl w:val="1"/>
          <w:numId w:val="147"/>
        </w:numPr>
        <w:spacing w:after="0"/>
        <w:rPr>
          <w:sz w:val="20"/>
          <w:szCs w:val="20"/>
        </w:rPr>
      </w:pPr>
      <w:r w:rsidRPr="004D6894">
        <w:rPr>
          <w:sz w:val="20"/>
          <w:szCs w:val="20"/>
        </w:rPr>
        <w:t>Interdependence implies that each party has some power over the other &amp; it’s easy for them to abuse its power/create antagonism</w:t>
      </w:r>
    </w:p>
    <w:p w14:paraId="359B16A4" w14:textId="77777777" w:rsidR="006541AB" w:rsidRPr="004D6894" w:rsidRDefault="006541AB" w:rsidP="006541AB">
      <w:pPr>
        <w:rPr>
          <w:rFonts w:ascii="Cambria" w:hAnsi="Cambria"/>
          <w:b/>
          <w:sz w:val="20"/>
          <w:szCs w:val="20"/>
        </w:rPr>
      </w:pPr>
      <w:r w:rsidRPr="004D6894">
        <w:rPr>
          <w:rFonts w:ascii="Cambria" w:hAnsi="Cambria"/>
          <w:b/>
          <w:sz w:val="20"/>
          <w:szCs w:val="20"/>
        </w:rPr>
        <w:t xml:space="preserve">Differences in Power, Status, Culture </w:t>
      </w:r>
    </w:p>
    <w:p w14:paraId="19C070BD" w14:textId="77777777" w:rsidR="006541AB" w:rsidRPr="004D6894" w:rsidRDefault="006541AB" w:rsidP="006541AB">
      <w:pPr>
        <w:pStyle w:val="ListParagraph"/>
        <w:numPr>
          <w:ilvl w:val="0"/>
          <w:numId w:val="149"/>
        </w:numPr>
        <w:spacing w:after="0"/>
        <w:rPr>
          <w:b/>
          <w:sz w:val="20"/>
          <w:szCs w:val="20"/>
        </w:rPr>
      </w:pPr>
      <w:r w:rsidRPr="004D6894">
        <w:rPr>
          <w:sz w:val="20"/>
          <w:szCs w:val="20"/>
          <w:highlight w:val="cyan"/>
        </w:rPr>
        <w:t>Conflict can occur when parties differ on</w:t>
      </w:r>
      <w:r w:rsidRPr="004D6894">
        <w:rPr>
          <w:b/>
          <w:sz w:val="20"/>
          <w:szCs w:val="20"/>
        </w:rPr>
        <w:t>:</w:t>
      </w:r>
    </w:p>
    <w:p w14:paraId="06B1D05D" w14:textId="77777777" w:rsidR="006541AB" w:rsidRPr="004D6894" w:rsidRDefault="006541AB" w:rsidP="006541AB">
      <w:pPr>
        <w:pStyle w:val="ListParagraph"/>
        <w:numPr>
          <w:ilvl w:val="0"/>
          <w:numId w:val="148"/>
        </w:numPr>
        <w:spacing w:after="0"/>
        <w:rPr>
          <w:sz w:val="20"/>
          <w:szCs w:val="20"/>
        </w:rPr>
      </w:pPr>
      <w:r w:rsidRPr="004D6894">
        <w:rPr>
          <w:b/>
          <w:color w:val="FF0000"/>
          <w:sz w:val="20"/>
          <w:szCs w:val="20"/>
        </w:rPr>
        <w:t>Power</w:t>
      </w:r>
      <w:r w:rsidRPr="004D6894">
        <w:rPr>
          <w:sz w:val="20"/>
          <w:szCs w:val="20"/>
        </w:rPr>
        <w:t xml:space="preserve"> </w:t>
      </w:r>
      <w:r w:rsidRPr="004D6894">
        <w:rPr>
          <w:sz w:val="20"/>
          <w:szCs w:val="20"/>
        </w:rPr>
        <w:sym w:font="Wingdings" w:char="F0E0"/>
      </w:r>
      <w:r w:rsidRPr="004D6894">
        <w:rPr>
          <w:sz w:val="20"/>
          <w:szCs w:val="20"/>
        </w:rPr>
        <w:t xml:space="preserve"> if dependence is ONE WAY (not mutual), then potential for conflict increases </w:t>
      </w:r>
      <w:r w:rsidRPr="004D6894">
        <w:rPr>
          <w:sz w:val="20"/>
          <w:szCs w:val="20"/>
        </w:rPr>
        <w:sym w:font="Wingdings" w:char="F0E0"/>
      </w:r>
      <w:r w:rsidRPr="004D6894">
        <w:rPr>
          <w:sz w:val="20"/>
          <w:szCs w:val="20"/>
        </w:rPr>
        <w:t xml:space="preserve"> if A depends on B, but B doesn’t depend on A</w:t>
      </w:r>
    </w:p>
    <w:p w14:paraId="6E93411F" w14:textId="77777777" w:rsidR="006541AB" w:rsidRPr="004D6894" w:rsidRDefault="006541AB" w:rsidP="006541AB">
      <w:pPr>
        <w:pStyle w:val="ListParagraph"/>
        <w:numPr>
          <w:ilvl w:val="0"/>
          <w:numId w:val="148"/>
        </w:numPr>
        <w:spacing w:after="0"/>
        <w:rPr>
          <w:sz w:val="20"/>
          <w:szCs w:val="20"/>
        </w:rPr>
      </w:pPr>
      <w:r w:rsidRPr="004D6894">
        <w:rPr>
          <w:b/>
          <w:color w:val="FF0000"/>
          <w:sz w:val="20"/>
          <w:szCs w:val="20"/>
        </w:rPr>
        <w:t>Status</w:t>
      </w:r>
      <w:r w:rsidRPr="004D6894">
        <w:rPr>
          <w:sz w:val="20"/>
          <w:szCs w:val="20"/>
        </w:rPr>
        <w:t xml:space="preserve"> </w:t>
      </w:r>
      <w:r w:rsidRPr="004D6894">
        <w:rPr>
          <w:sz w:val="20"/>
          <w:szCs w:val="20"/>
        </w:rPr>
        <w:sym w:font="Wingdings" w:char="F0E0"/>
      </w:r>
      <w:r w:rsidRPr="004D6894">
        <w:rPr>
          <w:sz w:val="20"/>
          <w:szCs w:val="20"/>
        </w:rPr>
        <w:t xml:space="preserve"> normal status is expected (</w:t>
      </w:r>
      <w:proofErr w:type="spellStart"/>
      <w:r w:rsidRPr="004D6894">
        <w:rPr>
          <w:sz w:val="20"/>
          <w:szCs w:val="20"/>
        </w:rPr>
        <w:t>ceo</w:t>
      </w:r>
      <w:proofErr w:type="spellEnd"/>
      <w:r w:rsidRPr="004D6894">
        <w:rPr>
          <w:sz w:val="20"/>
          <w:szCs w:val="20"/>
        </w:rPr>
        <w:t xml:space="preserve"> has more than mailroom person) but sometimes a role reversal occurs (waiters giving orders to chefs) </w:t>
      </w:r>
      <w:r w:rsidRPr="004D6894">
        <w:rPr>
          <w:sz w:val="20"/>
          <w:szCs w:val="20"/>
        </w:rPr>
        <w:sym w:font="Wingdings" w:char="F0E0"/>
      </w:r>
      <w:r w:rsidRPr="004D6894">
        <w:rPr>
          <w:sz w:val="20"/>
          <w:szCs w:val="20"/>
        </w:rPr>
        <w:t xml:space="preserve"> latter may come to resent the reversal of status</w:t>
      </w:r>
    </w:p>
    <w:p w14:paraId="22362B17" w14:textId="77777777" w:rsidR="006541AB" w:rsidRPr="004D6894" w:rsidRDefault="006541AB" w:rsidP="006541AB">
      <w:pPr>
        <w:pStyle w:val="ListParagraph"/>
        <w:numPr>
          <w:ilvl w:val="0"/>
          <w:numId w:val="148"/>
        </w:numPr>
        <w:spacing w:after="0"/>
        <w:rPr>
          <w:sz w:val="20"/>
          <w:szCs w:val="20"/>
        </w:rPr>
      </w:pPr>
      <w:r w:rsidRPr="004D6894">
        <w:rPr>
          <w:b/>
          <w:color w:val="FF0000"/>
          <w:sz w:val="20"/>
          <w:szCs w:val="20"/>
        </w:rPr>
        <w:t>Culture</w:t>
      </w:r>
      <w:r w:rsidRPr="004D6894">
        <w:rPr>
          <w:sz w:val="20"/>
          <w:szCs w:val="20"/>
        </w:rPr>
        <w:t xml:space="preserve"> </w:t>
      </w:r>
      <w:r w:rsidRPr="004D6894">
        <w:rPr>
          <w:sz w:val="20"/>
          <w:szCs w:val="20"/>
        </w:rPr>
        <w:sym w:font="Wingdings" w:char="F0E0"/>
      </w:r>
      <w:r w:rsidRPr="004D6894">
        <w:rPr>
          <w:sz w:val="20"/>
          <w:szCs w:val="20"/>
        </w:rPr>
        <w:t xml:space="preserve"> when 2 diff cultures develop in an org, the clash in beliefs &amp; values can result in conflict  </w:t>
      </w:r>
    </w:p>
    <w:p w14:paraId="131FC954" w14:textId="77777777" w:rsidR="006541AB" w:rsidRPr="004D6894" w:rsidRDefault="006541AB" w:rsidP="006541AB">
      <w:pPr>
        <w:rPr>
          <w:rFonts w:ascii="Cambria" w:hAnsi="Cambria"/>
          <w:b/>
          <w:sz w:val="20"/>
          <w:szCs w:val="20"/>
        </w:rPr>
      </w:pPr>
      <w:r w:rsidRPr="004D6894">
        <w:rPr>
          <w:rFonts w:ascii="Cambria" w:hAnsi="Cambria"/>
          <w:b/>
          <w:sz w:val="20"/>
          <w:szCs w:val="20"/>
        </w:rPr>
        <w:t>Ambiguity</w:t>
      </w:r>
    </w:p>
    <w:p w14:paraId="457B694B" w14:textId="77777777" w:rsidR="006541AB" w:rsidRPr="004D6894" w:rsidRDefault="006541AB" w:rsidP="006541AB">
      <w:pPr>
        <w:pStyle w:val="ListParagraph"/>
        <w:numPr>
          <w:ilvl w:val="0"/>
          <w:numId w:val="150"/>
        </w:numPr>
        <w:spacing w:after="0"/>
        <w:rPr>
          <w:sz w:val="20"/>
          <w:szCs w:val="20"/>
        </w:rPr>
      </w:pPr>
      <w:r w:rsidRPr="004D6894">
        <w:rPr>
          <w:sz w:val="20"/>
          <w:szCs w:val="20"/>
        </w:rPr>
        <w:t>Ambiguous goals, jurisdictions, or performance criteria can lead to conflict</w:t>
      </w:r>
    </w:p>
    <w:p w14:paraId="2A832A8E" w14:textId="77777777" w:rsidR="006541AB" w:rsidRPr="004D6894" w:rsidRDefault="006541AB" w:rsidP="006541AB">
      <w:pPr>
        <w:pStyle w:val="ListParagraph"/>
        <w:numPr>
          <w:ilvl w:val="0"/>
          <w:numId w:val="150"/>
        </w:numPr>
        <w:spacing w:after="0"/>
        <w:rPr>
          <w:sz w:val="20"/>
          <w:szCs w:val="20"/>
        </w:rPr>
      </w:pPr>
      <w:r w:rsidRPr="004D6894">
        <w:rPr>
          <w:sz w:val="20"/>
          <w:szCs w:val="20"/>
        </w:rPr>
        <w:t>Formal + informal rules that govern interaction break down</w:t>
      </w:r>
    </w:p>
    <w:p w14:paraId="050447EE" w14:textId="77777777" w:rsidR="006541AB" w:rsidRPr="004D6894" w:rsidRDefault="006541AB" w:rsidP="006541AB">
      <w:pPr>
        <w:pStyle w:val="ListParagraph"/>
        <w:numPr>
          <w:ilvl w:val="0"/>
          <w:numId w:val="150"/>
        </w:numPr>
        <w:spacing w:after="0"/>
        <w:rPr>
          <w:sz w:val="20"/>
          <w:szCs w:val="20"/>
        </w:rPr>
      </w:pPr>
      <w:r w:rsidRPr="004D6894">
        <w:rPr>
          <w:sz w:val="20"/>
          <w:szCs w:val="20"/>
        </w:rPr>
        <w:t xml:space="preserve">Hard to praise for good outcomes/blame for bad outcomes when its hard to see who’s responsible for what </w:t>
      </w:r>
    </w:p>
    <w:p w14:paraId="10482DBC" w14:textId="77777777" w:rsidR="006541AB" w:rsidRPr="004D6894" w:rsidRDefault="006541AB" w:rsidP="006541AB">
      <w:pPr>
        <w:rPr>
          <w:rFonts w:ascii="Cambria" w:hAnsi="Cambria"/>
          <w:b/>
          <w:sz w:val="20"/>
          <w:szCs w:val="20"/>
        </w:rPr>
      </w:pPr>
      <w:r w:rsidRPr="004D6894">
        <w:rPr>
          <w:rFonts w:ascii="Cambria" w:hAnsi="Cambria"/>
          <w:b/>
          <w:sz w:val="20"/>
          <w:szCs w:val="20"/>
        </w:rPr>
        <w:t>Scarce Resources</w:t>
      </w:r>
    </w:p>
    <w:p w14:paraId="3C0F4895" w14:textId="77777777" w:rsidR="006541AB" w:rsidRPr="004D6894" w:rsidRDefault="006541AB" w:rsidP="006541AB">
      <w:pPr>
        <w:pStyle w:val="ListParagraph"/>
        <w:numPr>
          <w:ilvl w:val="0"/>
          <w:numId w:val="151"/>
        </w:numPr>
        <w:spacing w:after="0"/>
        <w:rPr>
          <w:sz w:val="20"/>
          <w:szCs w:val="20"/>
        </w:rPr>
      </w:pPr>
      <w:r w:rsidRPr="004D6894">
        <w:rPr>
          <w:sz w:val="20"/>
          <w:szCs w:val="20"/>
        </w:rPr>
        <w:t xml:space="preserve">Diffs in power are magnified wen resources = scare </w:t>
      </w:r>
    </w:p>
    <w:p w14:paraId="31605A51" w14:textId="77777777" w:rsidR="006541AB" w:rsidRPr="004D6894" w:rsidRDefault="006541AB" w:rsidP="006541AB">
      <w:pPr>
        <w:pStyle w:val="ListParagraph"/>
        <w:numPr>
          <w:ilvl w:val="0"/>
          <w:numId w:val="151"/>
        </w:numPr>
        <w:spacing w:after="0"/>
        <w:rPr>
          <w:sz w:val="20"/>
          <w:szCs w:val="20"/>
        </w:rPr>
      </w:pPr>
      <w:r w:rsidRPr="004D6894">
        <w:rPr>
          <w:sz w:val="20"/>
          <w:szCs w:val="20"/>
        </w:rPr>
        <w:t xml:space="preserve">Scarcity can turn latent conflict into overt conflict </w:t>
      </w:r>
      <w:r w:rsidRPr="004D6894">
        <w:rPr>
          <w:sz w:val="20"/>
          <w:szCs w:val="20"/>
        </w:rPr>
        <w:sym w:font="Wingdings" w:char="F0E0"/>
      </w:r>
      <w:r w:rsidRPr="004D6894">
        <w:rPr>
          <w:sz w:val="20"/>
          <w:szCs w:val="20"/>
        </w:rPr>
        <w:t xml:space="preserve"> </w:t>
      </w:r>
      <w:proofErr w:type="spellStart"/>
      <w:r w:rsidRPr="004D6894">
        <w:rPr>
          <w:sz w:val="20"/>
          <w:szCs w:val="20"/>
        </w:rPr>
        <w:t>ppl</w:t>
      </w:r>
      <w:proofErr w:type="spellEnd"/>
      <w:r w:rsidRPr="004D6894">
        <w:rPr>
          <w:sz w:val="20"/>
          <w:szCs w:val="20"/>
        </w:rPr>
        <w:t xml:space="preserve"> that could put up with each other before, will not be able to when there are scarce resources </w:t>
      </w:r>
    </w:p>
    <w:p w14:paraId="58759543" w14:textId="77777777" w:rsidR="006541AB" w:rsidRPr="004D6894" w:rsidRDefault="006541AB" w:rsidP="006541AB">
      <w:pPr>
        <w:rPr>
          <w:rFonts w:ascii="Cambria" w:hAnsi="Cambria"/>
          <w:b/>
          <w:sz w:val="20"/>
          <w:szCs w:val="20"/>
          <w:u w:val="single"/>
        </w:rPr>
      </w:pPr>
      <w:r w:rsidRPr="004D6894">
        <w:rPr>
          <w:rFonts w:ascii="Cambria" w:hAnsi="Cambria"/>
          <w:b/>
          <w:sz w:val="20"/>
          <w:szCs w:val="20"/>
          <w:u w:val="single"/>
        </w:rPr>
        <w:t>Types Of Conflict</w:t>
      </w:r>
    </w:p>
    <w:p w14:paraId="31EC2241" w14:textId="77777777" w:rsidR="006541AB" w:rsidRPr="004D6894" w:rsidRDefault="006541AB" w:rsidP="006541AB">
      <w:pPr>
        <w:pStyle w:val="ListParagraph"/>
        <w:numPr>
          <w:ilvl w:val="0"/>
          <w:numId w:val="151"/>
        </w:numPr>
        <w:spacing w:after="0"/>
        <w:rPr>
          <w:sz w:val="20"/>
          <w:szCs w:val="20"/>
        </w:rPr>
      </w:pPr>
      <w:r w:rsidRPr="004D6894">
        <w:rPr>
          <w:sz w:val="20"/>
          <w:szCs w:val="20"/>
          <w:highlight w:val="yellow"/>
        </w:rPr>
        <w:t>Relationship Conflict</w:t>
      </w:r>
      <w:r w:rsidRPr="004D6894">
        <w:rPr>
          <w:sz w:val="20"/>
          <w:szCs w:val="20"/>
        </w:rPr>
        <w:t xml:space="preserve">: interpersonal tensions among </w:t>
      </w:r>
      <w:proofErr w:type="spellStart"/>
      <w:r w:rsidRPr="004D6894">
        <w:rPr>
          <w:sz w:val="20"/>
          <w:szCs w:val="20"/>
        </w:rPr>
        <w:t>ppl</w:t>
      </w:r>
      <w:proofErr w:type="spellEnd"/>
      <w:r w:rsidRPr="004D6894">
        <w:rPr>
          <w:sz w:val="20"/>
          <w:szCs w:val="20"/>
        </w:rPr>
        <w:t xml:space="preserve"> that have to do with their relationship per se, not the task at hand</w:t>
      </w:r>
    </w:p>
    <w:p w14:paraId="4AEAD534" w14:textId="77777777" w:rsidR="006541AB" w:rsidRPr="004D6894" w:rsidRDefault="006541AB" w:rsidP="006541AB">
      <w:pPr>
        <w:pStyle w:val="ListParagraph"/>
        <w:numPr>
          <w:ilvl w:val="1"/>
          <w:numId w:val="151"/>
        </w:numPr>
        <w:spacing w:after="0"/>
        <w:rPr>
          <w:sz w:val="20"/>
          <w:szCs w:val="20"/>
        </w:rPr>
      </w:pPr>
      <w:r w:rsidRPr="004D6894">
        <w:rPr>
          <w:sz w:val="20"/>
          <w:szCs w:val="20"/>
        </w:rPr>
        <w:t>Ex. “personality clashes”</w:t>
      </w:r>
    </w:p>
    <w:p w14:paraId="2E021192" w14:textId="77777777" w:rsidR="006541AB" w:rsidRPr="004D6894" w:rsidRDefault="006541AB" w:rsidP="006541AB">
      <w:pPr>
        <w:pStyle w:val="ListParagraph"/>
        <w:numPr>
          <w:ilvl w:val="0"/>
          <w:numId w:val="151"/>
        </w:numPr>
        <w:spacing w:after="0"/>
        <w:rPr>
          <w:sz w:val="20"/>
          <w:szCs w:val="20"/>
        </w:rPr>
      </w:pPr>
      <w:r w:rsidRPr="004D6894">
        <w:rPr>
          <w:sz w:val="20"/>
          <w:szCs w:val="20"/>
          <w:highlight w:val="yellow"/>
        </w:rPr>
        <w:t>Task Conflict</w:t>
      </w:r>
      <w:r w:rsidRPr="004D6894">
        <w:rPr>
          <w:sz w:val="20"/>
          <w:szCs w:val="20"/>
        </w:rPr>
        <w:t>: disagreements about the nature of the work to be done</w:t>
      </w:r>
    </w:p>
    <w:p w14:paraId="2068D42D" w14:textId="77777777" w:rsidR="006541AB" w:rsidRPr="004D6894" w:rsidRDefault="006541AB" w:rsidP="006541AB">
      <w:pPr>
        <w:pStyle w:val="ListParagraph"/>
        <w:numPr>
          <w:ilvl w:val="1"/>
          <w:numId w:val="151"/>
        </w:numPr>
        <w:spacing w:after="0"/>
        <w:rPr>
          <w:sz w:val="20"/>
          <w:szCs w:val="20"/>
        </w:rPr>
      </w:pPr>
      <w:r w:rsidRPr="004D6894">
        <w:rPr>
          <w:sz w:val="20"/>
          <w:szCs w:val="20"/>
        </w:rPr>
        <w:t>Ex. diffs of opinions of goals/technical matters</w:t>
      </w:r>
    </w:p>
    <w:p w14:paraId="70A0766C" w14:textId="77777777" w:rsidR="006541AB" w:rsidRPr="004D6894" w:rsidRDefault="006541AB" w:rsidP="006541AB">
      <w:pPr>
        <w:pStyle w:val="ListParagraph"/>
        <w:numPr>
          <w:ilvl w:val="0"/>
          <w:numId w:val="151"/>
        </w:numPr>
        <w:spacing w:after="0"/>
        <w:rPr>
          <w:sz w:val="20"/>
          <w:szCs w:val="20"/>
        </w:rPr>
      </w:pPr>
      <w:r w:rsidRPr="004D6894">
        <w:rPr>
          <w:sz w:val="20"/>
          <w:szCs w:val="20"/>
          <w:highlight w:val="yellow"/>
        </w:rPr>
        <w:t>Process Conflict</w:t>
      </w:r>
      <w:r w:rsidRPr="004D6894">
        <w:rPr>
          <w:sz w:val="20"/>
          <w:szCs w:val="20"/>
        </w:rPr>
        <w:t xml:space="preserve">: disagreements about how work should be organized &amp; accomplished </w:t>
      </w:r>
    </w:p>
    <w:p w14:paraId="56EBF04A" w14:textId="77777777" w:rsidR="006541AB" w:rsidRPr="004D6894" w:rsidRDefault="006541AB" w:rsidP="006541AB">
      <w:pPr>
        <w:pStyle w:val="ListParagraph"/>
        <w:numPr>
          <w:ilvl w:val="1"/>
          <w:numId w:val="151"/>
        </w:numPr>
        <w:spacing w:after="0"/>
        <w:rPr>
          <w:sz w:val="20"/>
          <w:szCs w:val="20"/>
        </w:rPr>
      </w:pPr>
      <w:r w:rsidRPr="004D6894">
        <w:rPr>
          <w:sz w:val="20"/>
          <w:szCs w:val="20"/>
        </w:rPr>
        <w:t xml:space="preserve">Ex. disagreements re: responsibility, authority, resource allocation </w:t>
      </w:r>
    </w:p>
    <w:p w14:paraId="346E25D1" w14:textId="77777777" w:rsidR="006541AB" w:rsidRPr="004D6894" w:rsidRDefault="006541AB" w:rsidP="006541AB">
      <w:pPr>
        <w:pStyle w:val="ListParagraph"/>
        <w:numPr>
          <w:ilvl w:val="0"/>
          <w:numId w:val="151"/>
        </w:numPr>
        <w:spacing w:after="0"/>
        <w:rPr>
          <w:sz w:val="20"/>
          <w:szCs w:val="20"/>
        </w:rPr>
      </w:pPr>
      <w:r w:rsidRPr="004D6894">
        <w:rPr>
          <w:sz w:val="20"/>
          <w:szCs w:val="20"/>
        </w:rPr>
        <w:t>These conflicts prevent cohesiveness, but sometimes some conflict may be good for team performance (especially when task = NOT routine, requires a variety of perspectives, and when it doesn’t turn into relationship conflict)</w:t>
      </w:r>
    </w:p>
    <w:p w14:paraId="00ADA217" w14:textId="77777777" w:rsidR="006541AB" w:rsidRPr="004D6894" w:rsidRDefault="006541AB" w:rsidP="006541AB">
      <w:pPr>
        <w:pStyle w:val="ListParagraph"/>
        <w:numPr>
          <w:ilvl w:val="0"/>
          <w:numId w:val="151"/>
        </w:numPr>
        <w:spacing w:after="0"/>
        <w:rPr>
          <w:sz w:val="20"/>
          <w:szCs w:val="20"/>
        </w:rPr>
      </w:pPr>
      <w:r w:rsidRPr="004D6894">
        <w:rPr>
          <w:sz w:val="20"/>
          <w:szCs w:val="20"/>
        </w:rPr>
        <w:t>NOT ALL CONFLICT = DETRIMENTAL!</w:t>
      </w:r>
    </w:p>
    <w:p w14:paraId="202FF3B2" w14:textId="77777777" w:rsidR="006541AB" w:rsidRPr="004D6894" w:rsidRDefault="006541AB" w:rsidP="006541AB">
      <w:pPr>
        <w:rPr>
          <w:rFonts w:ascii="Cambria" w:hAnsi="Cambria"/>
          <w:b/>
          <w:sz w:val="20"/>
          <w:szCs w:val="20"/>
          <w:u w:val="single"/>
        </w:rPr>
      </w:pPr>
      <w:r w:rsidRPr="004D6894">
        <w:rPr>
          <w:rFonts w:ascii="Cambria" w:hAnsi="Cambria"/>
          <w:b/>
          <w:sz w:val="20"/>
          <w:szCs w:val="20"/>
          <w:u w:val="single"/>
        </w:rPr>
        <w:t xml:space="preserve">Conflict Dynamics </w:t>
      </w:r>
    </w:p>
    <w:p w14:paraId="6AA4B500" w14:textId="77777777" w:rsidR="006541AB" w:rsidRPr="004D6894" w:rsidRDefault="006541AB" w:rsidP="006541AB">
      <w:pPr>
        <w:pStyle w:val="ListParagraph"/>
        <w:numPr>
          <w:ilvl w:val="0"/>
          <w:numId w:val="152"/>
        </w:numPr>
        <w:spacing w:after="0"/>
        <w:rPr>
          <w:sz w:val="20"/>
          <w:szCs w:val="20"/>
        </w:rPr>
      </w:pPr>
      <w:r w:rsidRPr="004D6894">
        <w:rPr>
          <w:sz w:val="20"/>
          <w:szCs w:val="20"/>
          <w:highlight w:val="cyan"/>
        </w:rPr>
        <w:t>When conflict begins, we often see the following events transpire</w:t>
      </w:r>
      <w:r w:rsidRPr="004D6894">
        <w:rPr>
          <w:sz w:val="20"/>
          <w:szCs w:val="20"/>
        </w:rPr>
        <w:t>:</w:t>
      </w:r>
    </w:p>
    <w:p w14:paraId="4BC0B553" w14:textId="77777777" w:rsidR="006541AB" w:rsidRPr="004D6894" w:rsidRDefault="006541AB" w:rsidP="006541AB">
      <w:pPr>
        <w:pStyle w:val="ListParagraph"/>
        <w:numPr>
          <w:ilvl w:val="1"/>
          <w:numId w:val="152"/>
        </w:numPr>
        <w:spacing w:after="0"/>
        <w:rPr>
          <w:sz w:val="20"/>
          <w:szCs w:val="20"/>
        </w:rPr>
      </w:pPr>
      <w:r w:rsidRPr="004D6894">
        <w:rPr>
          <w:sz w:val="20"/>
          <w:szCs w:val="20"/>
        </w:rPr>
        <w:t>“Winning” = more important than developing a good solution</w:t>
      </w:r>
    </w:p>
    <w:p w14:paraId="3AF91E19" w14:textId="77777777" w:rsidR="006541AB" w:rsidRPr="004D6894" w:rsidRDefault="006541AB" w:rsidP="006541AB">
      <w:pPr>
        <w:pStyle w:val="ListParagraph"/>
        <w:numPr>
          <w:ilvl w:val="1"/>
          <w:numId w:val="152"/>
        </w:numPr>
        <w:spacing w:after="0"/>
        <w:rPr>
          <w:sz w:val="20"/>
          <w:szCs w:val="20"/>
        </w:rPr>
      </w:pPr>
      <w:r w:rsidRPr="004D6894">
        <w:rPr>
          <w:sz w:val="20"/>
          <w:szCs w:val="20"/>
        </w:rPr>
        <w:t>Parties begin to conceal info from each other/ pass on distorted info</w:t>
      </w:r>
    </w:p>
    <w:p w14:paraId="020482F9" w14:textId="77777777" w:rsidR="006541AB" w:rsidRPr="004D6894" w:rsidRDefault="006541AB" w:rsidP="006541AB">
      <w:pPr>
        <w:pStyle w:val="ListParagraph"/>
        <w:numPr>
          <w:ilvl w:val="1"/>
          <w:numId w:val="152"/>
        </w:numPr>
        <w:spacing w:after="0"/>
        <w:rPr>
          <w:sz w:val="20"/>
          <w:szCs w:val="20"/>
        </w:rPr>
      </w:pPr>
      <w:r w:rsidRPr="004D6894">
        <w:rPr>
          <w:sz w:val="20"/>
          <w:szCs w:val="20"/>
        </w:rPr>
        <w:t xml:space="preserve">Each side becomes more cohesive </w:t>
      </w:r>
      <w:r w:rsidRPr="004D6894">
        <w:rPr>
          <w:sz w:val="20"/>
          <w:szCs w:val="20"/>
        </w:rPr>
        <w:sym w:font="Wingdings" w:char="F0E0"/>
      </w:r>
      <w:r w:rsidRPr="004D6894">
        <w:rPr>
          <w:sz w:val="20"/>
          <w:szCs w:val="20"/>
        </w:rPr>
        <w:t xml:space="preserve"> deviants who speak of conciliation are punished &amp; strict conformity is expected</w:t>
      </w:r>
    </w:p>
    <w:p w14:paraId="02212E6D" w14:textId="77777777" w:rsidR="006541AB" w:rsidRPr="004D6894" w:rsidRDefault="006541AB" w:rsidP="006541AB">
      <w:pPr>
        <w:pStyle w:val="ListParagraph"/>
        <w:numPr>
          <w:ilvl w:val="1"/>
          <w:numId w:val="152"/>
        </w:numPr>
        <w:spacing w:after="0"/>
        <w:rPr>
          <w:sz w:val="20"/>
          <w:szCs w:val="20"/>
        </w:rPr>
      </w:pPr>
      <w:r w:rsidRPr="004D6894">
        <w:rPr>
          <w:sz w:val="20"/>
          <w:szCs w:val="20"/>
        </w:rPr>
        <w:t>Contact with opposite party is discouraged except under formalized/ restricted conditions</w:t>
      </w:r>
    </w:p>
    <w:p w14:paraId="4DFEC645" w14:textId="77777777" w:rsidR="006541AB" w:rsidRPr="004D6894" w:rsidRDefault="006541AB" w:rsidP="006541AB">
      <w:pPr>
        <w:pStyle w:val="ListParagraph"/>
        <w:numPr>
          <w:ilvl w:val="1"/>
          <w:numId w:val="152"/>
        </w:numPr>
        <w:spacing w:after="0"/>
        <w:rPr>
          <w:sz w:val="20"/>
          <w:szCs w:val="20"/>
        </w:rPr>
      </w:pPr>
      <w:r w:rsidRPr="004D6894">
        <w:rPr>
          <w:sz w:val="20"/>
          <w:szCs w:val="20"/>
        </w:rPr>
        <w:t xml:space="preserve">While the opposite party is </w:t>
      </w:r>
      <w:proofErr w:type="spellStart"/>
      <w:r w:rsidRPr="004D6894">
        <w:rPr>
          <w:sz w:val="20"/>
          <w:szCs w:val="20"/>
        </w:rPr>
        <w:t>neg</w:t>
      </w:r>
      <w:proofErr w:type="spellEnd"/>
      <w:r w:rsidRPr="004D6894">
        <w:rPr>
          <w:sz w:val="20"/>
          <w:szCs w:val="20"/>
        </w:rPr>
        <w:t xml:space="preserve"> stereotyped, the image of one’s own position is boosted</w:t>
      </w:r>
    </w:p>
    <w:p w14:paraId="42091828" w14:textId="77777777" w:rsidR="006541AB" w:rsidRPr="004D6894" w:rsidRDefault="006541AB" w:rsidP="006541AB">
      <w:pPr>
        <w:pStyle w:val="ListParagraph"/>
        <w:numPr>
          <w:ilvl w:val="1"/>
          <w:numId w:val="152"/>
        </w:numPr>
        <w:spacing w:after="0"/>
        <w:rPr>
          <w:sz w:val="20"/>
          <w:szCs w:val="20"/>
        </w:rPr>
      </w:pPr>
      <w:r w:rsidRPr="004D6894">
        <w:rPr>
          <w:sz w:val="20"/>
          <w:szCs w:val="20"/>
        </w:rPr>
        <w:t xml:space="preserve">On each side, more aggressive </w:t>
      </w:r>
      <w:proofErr w:type="spellStart"/>
      <w:r w:rsidRPr="004D6894">
        <w:rPr>
          <w:sz w:val="20"/>
          <w:szCs w:val="20"/>
        </w:rPr>
        <w:t>ppl</w:t>
      </w:r>
      <w:proofErr w:type="spellEnd"/>
      <w:r w:rsidRPr="004D6894">
        <w:rPr>
          <w:sz w:val="20"/>
          <w:szCs w:val="20"/>
        </w:rPr>
        <w:t xml:space="preserve"> who are skilled at engaging in conflict may emerge as leaders </w:t>
      </w:r>
    </w:p>
    <w:p w14:paraId="71F09995" w14:textId="77777777" w:rsidR="006541AB" w:rsidRPr="004D6894" w:rsidRDefault="006541AB" w:rsidP="006541AB">
      <w:pPr>
        <w:pStyle w:val="ListParagraph"/>
        <w:numPr>
          <w:ilvl w:val="0"/>
          <w:numId w:val="152"/>
        </w:numPr>
        <w:spacing w:after="0"/>
        <w:rPr>
          <w:sz w:val="20"/>
          <w:szCs w:val="20"/>
        </w:rPr>
      </w:pPr>
      <w:r w:rsidRPr="004D6894">
        <w:rPr>
          <w:sz w:val="20"/>
          <w:szCs w:val="20"/>
        </w:rPr>
        <w:t xml:space="preserve">What begins as identity, interdependence, ambiguity, scarcity, can escalate into a conflict process </w:t>
      </w:r>
      <w:r w:rsidRPr="004D6894">
        <w:rPr>
          <w:sz w:val="20"/>
          <w:szCs w:val="20"/>
        </w:rPr>
        <w:sym w:font="Wingdings" w:char="F0E0"/>
      </w:r>
      <w:r w:rsidRPr="004D6894">
        <w:rPr>
          <w:sz w:val="20"/>
          <w:szCs w:val="20"/>
        </w:rPr>
        <w:t xml:space="preserve"> conflict continues to cycle</w:t>
      </w:r>
    </w:p>
    <w:p w14:paraId="3640EE47" w14:textId="77777777" w:rsidR="006541AB" w:rsidRPr="004D6894" w:rsidRDefault="006541AB" w:rsidP="006541AB">
      <w:pPr>
        <w:rPr>
          <w:rFonts w:ascii="Cambria" w:hAnsi="Cambria"/>
          <w:b/>
          <w:sz w:val="20"/>
          <w:szCs w:val="20"/>
          <w:u w:val="single"/>
        </w:rPr>
      </w:pPr>
      <w:r w:rsidRPr="004D6894">
        <w:rPr>
          <w:rFonts w:ascii="Cambria" w:hAnsi="Cambria"/>
          <w:b/>
          <w:sz w:val="20"/>
          <w:szCs w:val="20"/>
          <w:u w:val="single"/>
        </w:rPr>
        <w:t xml:space="preserve">Modes of Managing Conflict </w:t>
      </w:r>
    </w:p>
    <w:p w14:paraId="7401EB16" w14:textId="77777777" w:rsidR="006541AB" w:rsidRPr="004D6894" w:rsidRDefault="006541AB" w:rsidP="006541AB">
      <w:pPr>
        <w:pStyle w:val="ListParagraph"/>
        <w:numPr>
          <w:ilvl w:val="0"/>
          <w:numId w:val="153"/>
        </w:numPr>
        <w:spacing w:after="0"/>
        <w:rPr>
          <w:sz w:val="20"/>
          <w:szCs w:val="20"/>
        </w:rPr>
      </w:pPr>
      <w:r w:rsidRPr="004D6894">
        <w:rPr>
          <w:sz w:val="20"/>
          <w:szCs w:val="20"/>
        </w:rPr>
        <w:t xml:space="preserve">These approaches to managing conflict = a function of how </w:t>
      </w:r>
      <w:r w:rsidRPr="004D6894">
        <w:rPr>
          <w:b/>
          <w:i/>
          <w:sz w:val="20"/>
          <w:szCs w:val="20"/>
          <w:u w:val="single"/>
        </w:rPr>
        <w:t>assertive</w:t>
      </w:r>
      <w:r w:rsidRPr="004D6894">
        <w:rPr>
          <w:sz w:val="20"/>
          <w:szCs w:val="20"/>
        </w:rPr>
        <w:t xml:space="preserve"> you are in trying to satisfy your own/your group’s concerns + how </w:t>
      </w:r>
      <w:r w:rsidRPr="004D6894">
        <w:rPr>
          <w:b/>
          <w:i/>
          <w:sz w:val="20"/>
          <w:szCs w:val="20"/>
          <w:u w:val="single"/>
        </w:rPr>
        <w:t>cooperative</w:t>
      </w:r>
      <w:r w:rsidRPr="004D6894">
        <w:rPr>
          <w:sz w:val="20"/>
          <w:szCs w:val="20"/>
        </w:rPr>
        <w:t xml:space="preserve"> you are in trying to satisfy those of the other group </w:t>
      </w:r>
      <w:r w:rsidRPr="004D6894">
        <w:rPr>
          <w:sz w:val="20"/>
          <w:szCs w:val="20"/>
        </w:rPr>
        <w:sym w:font="Wingdings" w:char="F0E0"/>
      </w:r>
      <w:r w:rsidRPr="004D6894">
        <w:rPr>
          <w:sz w:val="20"/>
          <w:szCs w:val="20"/>
        </w:rPr>
        <w:t xml:space="preserve"> </w:t>
      </w:r>
      <w:r w:rsidRPr="004D6894">
        <w:rPr>
          <w:b/>
          <w:color w:val="0000FF"/>
          <w:sz w:val="20"/>
          <w:szCs w:val="20"/>
        </w:rPr>
        <w:t>DIAGRAM PG. 430</w:t>
      </w:r>
    </w:p>
    <w:p w14:paraId="08A4AE45" w14:textId="77777777" w:rsidR="006541AB" w:rsidRPr="004D6894" w:rsidRDefault="006541AB" w:rsidP="006541AB">
      <w:pPr>
        <w:pStyle w:val="ListParagraph"/>
        <w:numPr>
          <w:ilvl w:val="0"/>
          <w:numId w:val="153"/>
        </w:numPr>
        <w:spacing w:after="0"/>
        <w:rPr>
          <w:sz w:val="20"/>
          <w:szCs w:val="20"/>
        </w:rPr>
      </w:pPr>
      <w:r w:rsidRPr="004D6894">
        <w:rPr>
          <w:sz w:val="20"/>
          <w:szCs w:val="20"/>
          <w:highlight w:val="cyan"/>
        </w:rPr>
        <w:t>5 STYLES FOR DEALING WITH CONFLICT</w:t>
      </w:r>
      <w:r w:rsidRPr="004D6894">
        <w:rPr>
          <w:sz w:val="20"/>
          <w:szCs w:val="20"/>
        </w:rPr>
        <w:t>:</w:t>
      </w:r>
    </w:p>
    <w:p w14:paraId="30BE4989" w14:textId="77777777" w:rsidR="006541AB" w:rsidRPr="004D6894" w:rsidRDefault="006541AB" w:rsidP="006541AB">
      <w:pPr>
        <w:pStyle w:val="ListParagraph"/>
        <w:numPr>
          <w:ilvl w:val="1"/>
          <w:numId w:val="154"/>
        </w:numPr>
        <w:spacing w:after="0"/>
        <w:rPr>
          <w:sz w:val="20"/>
          <w:szCs w:val="20"/>
        </w:rPr>
      </w:pPr>
      <w:r w:rsidRPr="004D6894">
        <w:rPr>
          <w:sz w:val="20"/>
          <w:szCs w:val="20"/>
          <w:highlight w:val="yellow"/>
        </w:rPr>
        <w:t>Avoiding</w:t>
      </w:r>
      <w:r w:rsidRPr="004D6894">
        <w:rPr>
          <w:sz w:val="20"/>
          <w:szCs w:val="20"/>
        </w:rPr>
        <w:t>: a conflict mgmt. style that’s low in assertiveness of one’s own interests + low cooperation with the other party</w:t>
      </w:r>
    </w:p>
    <w:p w14:paraId="0F17D6A7" w14:textId="77777777" w:rsidR="006541AB" w:rsidRPr="004D6894" w:rsidRDefault="006541AB" w:rsidP="006541AB">
      <w:pPr>
        <w:pStyle w:val="ListParagraph"/>
        <w:numPr>
          <w:ilvl w:val="0"/>
          <w:numId w:val="155"/>
        </w:numPr>
        <w:spacing w:after="0"/>
        <w:rPr>
          <w:sz w:val="20"/>
          <w:szCs w:val="20"/>
        </w:rPr>
      </w:pPr>
      <w:r w:rsidRPr="004D6894">
        <w:rPr>
          <w:sz w:val="20"/>
          <w:szCs w:val="20"/>
        </w:rPr>
        <w:t xml:space="preserve">Avoidance is good if issue = trivial, info is lacking, </w:t>
      </w:r>
      <w:proofErr w:type="spellStart"/>
      <w:r w:rsidRPr="004D6894">
        <w:rPr>
          <w:sz w:val="20"/>
          <w:szCs w:val="20"/>
        </w:rPr>
        <w:t>ppl</w:t>
      </w:r>
      <w:proofErr w:type="spellEnd"/>
      <w:r w:rsidRPr="004D6894">
        <w:rPr>
          <w:sz w:val="20"/>
          <w:szCs w:val="20"/>
        </w:rPr>
        <w:t xml:space="preserve"> need to cool down, or the opponent is powerful &amp; hostile</w:t>
      </w:r>
    </w:p>
    <w:p w14:paraId="20927BE4" w14:textId="77777777" w:rsidR="006541AB" w:rsidRPr="004D6894" w:rsidRDefault="006541AB" w:rsidP="006541AB">
      <w:pPr>
        <w:pStyle w:val="ListParagraph"/>
        <w:numPr>
          <w:ilvl w:val="0"/>
          <w:numId w:val="155"/>
        </w:numPr>
        <w:spacing w:after="0"/>
        <w:rPr>
          <w:sz w:val="20"/>
          <w:szCs w:val="20"/>
        </w:rPr>
      </w:pPr>
      <w:r w:rsidRPr="004D6894">
        <w:rPr>
          <w:sz w:val="20"/>
          <w:szCs w:val="20"/>
        </w:rPr>
        <w:t>Otherwise avoidance provides ST stress reduction</w:t>
      </w:r>
    </w:p>
    <w:p w14:paraId="2EA7AEA6" w14:textId="77777777" w:rsidR="006541AB" w:rsidRPr="004D6894" w:rsidRDefault="006541AB" w:rsidP="006541AB">
      <w:pPr>
        <w:pStyle w:val="ListParagraph"/>
        <w:numPr>
          <w:ilvl w:val="0"/>
          <w:numId w:val="155"/>
        </w:numPr>
        <w:spacing w:after="0"/>
        <w:rPr>
          <w:sz w:val="20"/>
          <w:szCs w:val="20"/>
        </w:rPr>
      </w:pPr>
      <w:r w:rsidRPr="004D6894">
        <w:rPr>
          <w:sz w:val="20"/>
          <w:szCs w:val="20"/>
        </w:rPr>
        <w:t xml:space="preserve">Effectiveness = limited </w:t>
      </w:r>
    </w:p>
    <w:p w14:paraId="71E3E174" w14:textId="77777777" w:rsidR="006541AB" w:rsidRPr="004D6894" w:rsidRDefault="006541AB" w:rsidP="006541AB">
      <w:pPr>
        <w:pStyle w:val="ListParagraph"/>
        <w:numPr>
          <w:ilvl w:val="1"/>
          <w:numId w:val="154"/>
        </w:numPr>
        <w:spacing w:after="0"/>
        <w:rPr>
          <w:sz w:val="20"/>
          <w:szCs w:val="20"/>
        </w:rPr>
      </w:pPr>
      <w:r w:rsidRPr="004D6894">
        <w:rPr>
          <w:sz w:val="20"/>
          <w:szCs w:val="20"/>
          <w:highlight w:val="yellow"/>
        </w:rPr>
        <w:t>Accommodating</w:t>
      </w:r>
      <w:r w:rsidRPr="004D6894">
        <w:rPr>
          <w:sz w:val="20"/>
          <w:szCs w:val="20"/>
        </w:rPr>
        <w:t>: one cooperates with the other party while not asserting one’s own interests</w:t>
      </w:r>
    </w:p>
    <w:p w14:paraId="4E4D2676" w14:textId="77777777" w:rsidR="006541AB" w:rsidRPr="004D6894" w:rsidRDefault="006541AB" w:rsidP="006541AB">
      <w:pPr>
        <w:pStyle w:val="ListParagraph"/>
        <w:numPr>
          <w:ilvl w:val="0"/>
          <w:numId w:val="156"/>
        </w:numPr>
        <w:spacing w:after="0"/>
        <w:rPr>
          <w:sz w:val="20"/>
          <w:szCs w:val="20"/>
        </w:rPr>
      </w:pPr>
      <w:r w:rsidRPr="004D6894">
        <w:rPr>
          <w:sz w:val="20"/>
          <w:szCs w:val="20"/>
        </w:rPr>
        <w:t xml:space="preserve">If </w:t>
      </w:r>
      <w:proofErr w:type="spellStart"/>
      <w:r w:rsidRPr="004D6894">
        <w:rPr>
          <w:sz w:val="20"/>
          <w:szCs w:val="20"/>
        </w:rPr>
        <w:t>ppl</w:t>
      </w:r>
      <w:proofErr w:type="spellEnd"/>
      <w:r w:rsidRPr="004D6894">
        <w:rPr>
          <w:sz w:val="20"/>
          <w:szCs w:val="20"/>
        </w:rPr>
        <w:t xml:space="preserve"> see this as a sign of weakness, it hurts future interactions</w:t>
      </w:r>
    </w:p>
    <w:p w14:paraId="00C95882" w14:textId="77777777" w:rsidR="006541AB" w:rsidRPr="004D6894" w:rsidRDefault="006541AB" w:rsidP="006541AB">
      <w:pPr>
        <w:pStyle w:val="ListParagraph"/>
        <w:numPr>
          <w:ilvl w:val="0"/>
          <w:numId w:val="156"/>
        </w:numPr>
        <w:spacing w:after="0"/>
        <w:rPr>
          <w:sz w:val="20"/>
          <w:szCs w:val="20"/>
        </w:rPr>
      </w:pPr>
      <w:r w:rsidRPr="004D6894">
        <w:rPr>
          <w:sz w:val="20"/>
          <w:szCs w:val="20"/>
        </w:rPr>
        <w:t xml:space="preserve">But, it can be an effective reaction when your wrong, the issue is more important to the other party, or you want to build good will </w:t>
      </w:r>
    </w:p>
    <w:p w14:paraId="47552C52" w14:textId="77777777" w:rsidR="006541AB" w:rsidRPr="004D6894" w:rsidRDefault="006541AB" w:rsidP="006541AB">
      <w:pPr>
        <w:pStyle w:val="ListParagraph"/>
        <w:numPr>
          <w:ilvl w:val="1"/>
          <w:numId w:val="154"/>
        </w:numPr>
        <w:spacing w:after="0"/>
        <w:rPr>
          <w:sz w:val="20"/>
          <w:szCs w:val="20"/>
        </w:rPr>
      </w:pPr>
      <w:r w:rsidRPr="004D6894">
        <w:rPr>
          <w:sz w:val="20"/>
          <w:szCs w:val="20"/>
          <w:highlight w:val="yellow"/>
        </w:rPr>
        <w:t>Competing</w:t>
      </w:r>
      <w:r w:rsidRPr="004D6894">
        <w:rPr>
          <w:sz w:val="20"/>
          <w:szCs w:val="20"/>
        </w:rPr>
        <w:t xml:space="preserve">: maximizes assertiveness for your own position &amp; minimizes cooperative responses </w:t>
      </w:r>
    </w:p>
    <w:p w14:paraId="29922F5E" w14:textId="77777777" w:rsidR="006541AB" w:rsidRPr="004D6894" w:rsidRDefault="006541AB" w:rsidP="006541AB">
      <w:pPr>
        <w:pStyle w:val="ListParagraph"/>
        <w:numPr>
          <w:ilvl w:val="2"/>
          <w:numId w:val="154"/>
        </w:numPr>
        <w:spacing w:after="0"/>
        <w:rPr>
          <w:sz w:val="20"/>
          <w:szCs w:val="20"/>
        </w:rPr>
      </w:pPr>
      <w:r w:rsidRPr="004D6894">
        <w:rPr>
          <w:sz w:val="20"/>
          <w:szCs w:val="20"/>
        </w:rPr>
        <w:t xml:space="preserve">In competing you frame the conflict in win-loose terms </w:t>
      </w:r>
    </w:p>
    <w:p w14:paraId="682FE577" w14:textId="77777777" w:rsidR="006541AB" w:rsidRPr="004D6894" w:rsidRDefault="006541AB" w:rsidP="006541AB">
      <w:pPr>
        <w:pStyle w:val="ListParagraph"/>
        <w:numPr>
          <w:ilvl w:val="2"/>
          <w:numId w:val="154"/>
        </w:numPr>
        <w:spacing w:after="0"/>
        <w:rPr>
          <w:sz w:val="20"/>
          <w:szCs w:val="20"/>
        </w:rPr>
      </w:pPr>
      <w:r w:rsidRPr="004D6894">
        <w:rPr>
          <w:sz w:val="20"/>
          <w:szCs w:val="20"/>
        </w:rPr>
        <w:t>Full priority is given to your own goals/facts/procedures</w:t>
      </w:r>
    </w:p>
    <w:p w14:paraId="1082E88A" w14:textId="77777777" w:rsidR="006541AB" w:rsidRPr="004D6894" w:rsidRDefault="006541AB" w:rsidP="006541AB">
      <w:pPr>
        <w:pStyle w:val="ListParagraph"/>
        <w:numPr>
          <w:ilvl w:val="2"/>
          <w:numId w:val="154"/>
        </w:numPr>
        <w:spacing w:after="0"/>
        <w:rPr>
          <w:sz w:val="20"/>
          <w:szCs w:val="20"/>
        </w:rPr>
      </w:pPr>
      <w:r w:rsidRPr="004D6894">
        <w:rPr>
          <w:sz w:val="20"/>
          <w:szCs w:val="20"/>
        </w:rPr>
        <w:t xml:space="preserve">Good if you have a lot of power, your sure of your facts, the situation is win-lose, or you wont have to interact with the other party in the future </w:t>
      </w:r>
    </w:p>
    <w:p w14:paraId="091FB59A" w14:textId="77777777" w:rsidR="006541AB" w:rsidRPr="004D6894" w:rsidRDefault="006541AB" w:rsidP="006541AB">
      <w:pPr>
        <w:pStyle w:val="ListParagraph"/>
        <w:numPr>
          <w:ilvl w:val="1"/>
          <w:numId w:val="154"/>
        </w:numPr>
        <w:spacing w:after="0"/>
        <w:rPr>
          <w:sz w:val="20"/>
          <w:szCs w:val="20"/>
        </w:rPr>
      </w:pPr>
      <w:r w:rsidRPr="004D6894">
        <w:rPr>
          <w:sz w:val="20"/>
          <w:szCs w:val="20"/>
          <w:highlight w:val="yellow"/>
        </w:rPr>
        <w:t>Compromise</w:t>
      </w:r>
      <w:r w:rsidRPr="004D6894">
        <w:rPr>
          <w:sz w:val="20"/>
          <w:szCs w:val="20"/>
        </w:rPr>
        <w:t>: combines intermediate levels of assertiveness &amp; cooperation</w:t>
      </w:r>
    </w:p>
    <w:p w14:paraId="208682A7" w14:textId="77777777" w:rsidR="006541AB" w:rsidRPr="004D6894" w:rsidRDefault="006541AB" w:rsidP="006541AB">
      <w:pPr>
        <w:pStyle w:val="ListParagraph"/>
        <w:numPr>
          <w:ilvl w:val="0"/>
          <w:numId w:val="157"/>
        </w:numPr>
        <w:spacing w:after="0"/>
        <w:rPr>
          <w:sz w:val="20"/>
          <w:szCs w:val="20"/>
        </w:rPr>
      </w:pPr>
      <w:r w:rsidRPr="004D6894">
        <w:rPr>
          <w:sz w:val="20"/>
          <w:szCs w:val="20"/>
        </w:rPr>
        <w:t xml:space="preserve">Compromise b/n pure competition &amp; pure accommodation </w:t>
      </w:r>
      <w:r w:rsidRPr="004D6894">
        <w:rPr>
          <w:sz w:val="20"/>
          <w:szCs w:val="20"/>
        </w:rPr>
        <w:sym w:font="Wingdings" w:char="F0E0"/>
      </w:r>
      <w:r w:rsidRPr="004D6894">
        <w:rPr>
          <w:sz w:val="20"/>
          <w:szCs w:val="20"/>
        </w:rPr>
        <w:t xml:space="preserve"> attempt to satisfice, not maximize your outcomes, and hope other party does too</w:t>
      </w:r>
    </w:p>
    <w:p w14:paraId="634F12DD" w14:textId="77777777" w:rsidR="006541AB" w:rsidRPr="004D6894" w:rsidRDefault="006541AB" w:rsidP="006541AB">
      <w:pPr>
        <w:pStyle w:val="ListParagraph"/>
        <w:numPr>
          <w:ilvl w:val="0"/>
          <w:numId w:val="157"/>
        </w:numPr>
        <w:spacing w:after="0"/>
        <w:rPr>
          <w:sz w:val="20"/>
          <w:szCs w:val="20"/>
        </w:rPr>
      </w:pPr>
      <w:r w:rsidRPr="004D6894">
        <w:rPr>
          <w:sz w:val="20"/>
          <w:szCs w:val="20"/>
        </w:rPr>
        <w:t xml:space="preserve">Places a premium on determining rules of exchange b/n the 2 parties </w:t>
      </w:r>
      <w:r w:rsidRPr="004D6894">
        <w:rPr>
          <w:sz w:val="20"/>
          <w:szCs w:val="20"/>
        </w:rPr>
        <w:sym w:font="Wingdings" w:char="F0E0"/>
      </w:r>
      <w:r w:rsidRPr="004D6894">
        <w:rPr>
          <w:sz w:val="20"/>
          <w:szCs w:val="20"/>
        </w:rPr>
        <w:t xml:space="preserve"> always contains seeds for procedural conflict</w:t>
      </w:r>
    </w:p>
    <w:p w14:paraId="6B938C16" w14:textId="77777777" w:rsidR="006541AB" w:rsidRPr="004D6894" w:rsidRDefault="006541AB" w:rsidP="006541AB">
      <w:pPr>
        <w:pStyle w:val="ListParagraph"/>
        <w:numPr>
          <w:ilvl w:val="0"/>
          <w:numId w:val="157"/>
        </w:numPr>
        <w:spacing w:after="0"/>
        <w:rPr>
          <w:sz w:val="20"/>
          <w:szCs w:val="20"/>
        </w:rPr>
      </w:pPr>
      <w:r w:rsidRPr="004D6894">
        <w:rPr>
          <w:sz w:val="20"/>
          <w:szCs w:val="20"/>
        </w:rPr>
        <w:t xml:space="preserve">Doesn’t result in most creative responses to conflict </w:t>
      </w:r>
    </w:p>
    <w:p w14:paraId="16722619" w14:textId="77777777" w:rsidR="006541AB" w:rsidRPr="004D6894" w:rsidRDefault="006541AB" w:rsidP="006541AB">
      <w:pPr>
        <w:pStyle w:val="ListParagraph"/>
        <w:numPr>
          <w:ilvl w:val="0"/>
          <w:numId w:val="157"/>
        </w:numPr>
        <w:spacing w:after="0"/>
        <w:rPr>
          <w:sz w:val="20"/>
          <w:szCs w:val="20"/>
        </w:rPr>
      </w:pPr>
      <w:r w:rsidRPr="004D6894">
        <w:rPr>
          <w:sz w:val="20"/>
          <w:szCs w:val="20"/>
        </w:rPr>
        <w:t>Is not useful for reducing conflicts that are based on power asymmetry b/c weaker party has little to offer the stronger party</w:t>
      </w:r>
    </w:p>
    <w:p w14:paraId="342C5B88" w14:textId="77777777" w:rsidR="006541AB" w:rsidRPr="004D6894" w:rsidRDefault="006541AB" w:rsidP="006541AB">
      <w:pPr>
        <w:pStyle w:val="ListParagraph"/>
        <w:numPr>
          <w:ilvl w:val="0"/>
          <w:numId w:val="157"/>
        </w:numPr>
        <w:spacing w:after="0"/>
        <w:rPr>
          <w:sz w:val="20"/>
          <w:szCs w:val="20"/>
        </w:rPr>
      </w:pPr>
      <w:r w:rsidRPr="004D6894">
        <w:rPr>
          <w:sz w:val="20"/>
          <w:szCs w:val="20"/>
        </w:rPr>
        <w:t>Good for fallback position if other strategies fail</w:t>
      </w:r>
    </w:p>
    <w:p w14:paraId="24C05111" w14:textId="77777777" w:rsidR="006541AB" w:rsidRPr="004D6894" w:rsidRDefault="006541AB" w:rsidP="006541AB">
      <w:pPr>
        <w:pStyle w:val="ListParagraph"/>
        <w:numPr>
          <w:ilvl w:val="0"/>
          <w:numId w:val="157"/>
        </w:numPr>
        <w:spacing w:after="0"/>
        <w:rPr>
          <w:sz w:val="20"/>
          <w:szCs w:val="20"/>
        </w:rPr>
      </w:pPr>
      <w:r w:rsidRPr="004D6894">
        <w:rPr>
          <w:sz w:val="20"/>
          <w:szCs w:val="20"/>
        </w:rPr>
        <w:t>Good for problems stemming from scarce resources</w:t>
      </w:r>
    </w:p>
    <w:p w14:paraId="00F2B8CB" w14:textId="77777777" w:rsidR="006541AB" w:rsidRPr="004D6894" w:rsidRDefault="006541AB" w:rsidP="006541AB">
      <w:pPr>
        <w:pStyle w:val="ListParagraph"/>
        <w:numPr>
          <w:ilvl w:val="1"/>
          <w:numId w:val="154"/>
        </w:numPr>
        <w:spacing w:after="0"/>
        <w:rPr>
          <w:sz w:val="20"/>
          <w:szCs w:val="20"/>
        </w:rPr>
      </w:pPr>
      <w:r w:rsidRPr="004D6894">
        <w:rPr>
          <w:sz w:val="20"/>
          <w:szCs w:val="20"/>
          <w:highlight w:val="yellow"/>
        </w:rPr>
        <w:t>Collaborating</w:t>
      </w:r>
      <w:r w:rsidRPr="004D6894">
        <w:rPr>
          <w:sz w:val="20"/>
          <w:szCs w:val="20"/>
        </w:rPr>
        <w:t>: maximizes assertiveness + collaboration</w:t>
      </w:r>
    </w:p>
    <w:p w14:paraId="7AA7FF63" w14:textId="77777777" w:rsidR="006541AB" w:rsidRPr="004D6894" w:rsidRDefault="006541AB" w:rsidP="006541AB">
      <w:pPr>
        <w:pStyle w:val="ListParagraph"/>
        <w:numPr>
          <w:ilvl w:val="0"/>
          <w:numId w:val="158"/>
        </w:numPr>
        <w:spacing w:after="0"/>
        <w:rPr>
          <w:sz w:val="20"/>
          <w:szCs w:val="20"/>
        </w:rPr>
      </w:pPr>
      <w:r w:rsidRPr="004D6894">
        <w:rPr>
          <w:sz w:val="20"/>
          <w:szCs w:val="20"/>
        </w:rPr>
        <w:t>‘WIN-WIN’ resolution = emphasis</w:t>
      </w:r>
    </w:p>
    <w:p w14:paraId="19FD6949" w14:textId="77777777" w:rsidR="006541AB" w:rsidRPr="004D6894" w:rsidRDefault="006541AB" w:rsidP="006541AB">
      <w:pPr>
        <w:pStyle w:val="ListParagraph"/>
        <w:numPr>
          <w:ilvl w:val="0"/>
          <w:numId w:val="158"/>
        </w:numPr>
        <w:spacing w:after="0"/>
        <w:rPr>
          <w:sz w:val="20"/>
          <w:szCs w:val="20"/>
        </w:rPr>
      </w:pPr>
      <w:r w:rsidRPr="004D6894">
        <w:rPr>
          <w:sz w:val="20"/>
          <w:szCs w:val="20"/>
        </w:rPr>
        <w:t xml:space="preserve">A problem solving exercise when conflict is not intense &amp; each party has info that’s useful to the other party </w:t>
      </w:r>
    </w:p>
    <w:p w14:paraId="29BCDF53" w14:textId="77777777" w:rsidR="006541AB" w:rsidRPr="004D6894" w:rsidRDefault="006541AB" w:rsidP="006541AB">
      <w:pPr>
        <w:pStyle w:val="ListParagraph"/>
        <w:numPr>
          <w:ilvl w:val="0"/>
          <w:numId w:val="158"/>
        </w:numPr>
        <w:spacing w:after="0"/>
        <w:rPr>
          <w:sz w:val="20"/>
          <w:szCs w:val="20"/>
        </w:rPr>
      </w:pPr>
      <w:r w:rsidRPr="004D6894">
        <w:rPr>
          <w:sz w:val="20"/>
          <w:szCs w:val="20"/>
        </w:rPr>
        <w:t xml:space="preserve">Enhances productivity + achievement </w:t>
      </w:r>
    </w:p>
    <w:p w14:paraId="4DD049C5" w14:textId="77777777" w:rsidR="006541AB" w:rsidRPr="004D6894" w:rsidRDefault="006541AB" w:rsidP="006541AB">
      <w:pPr>
        <w:pStyle w:val="ListParagraph"/>
        <w:numPr>
          <w:ilvl w:val="0"/>
          <w:numId w:val="158"/>
        </w:numPr>
        <w:spacing w:after="0"/>
        <w:rPr>
          <w:sz w:val="20"/>
          <w:szCs w:val="20"/>
        </w:rPr>
      </w:pPr>
      <w:r w:rsidRPr="004D6894">
        <w:rPr>
          <w:sz w:val="20"/>
          <w:szCs w:val="20"/>
        </w:rPr>
        <w:t>Collaboration b/n org departments = good for customer service</w:t>
      </w:r>
    </w:p>
    <w:p w14:paraId="4AAAE382" w14:textId="77777777" w:rsidR="006541AB" w:rsidRPr="004D6894" w:rsidRDefault="006541AB" w:rsidP="006541AB">
      <w:pPr>
        <w:rPr>
          <w:rFonts w:ascii="Cambria" w:hAnsi="Cambria"/>
          <w:b/>
          <w:sz w:val="20"/>
          <w:szCs w:val="20"/>
          <w:u w:val="single"/>
        </w:rPr>
      </w:pPr>
      <w:r w:rsidRPr="004D6894">
        <w:rPr>
          <w:rFonts w:ascii="Cambria" w:hAnsi="Cambria"/>
          <w:b/>
          <w:sz w:val="20"/>
          <w:szCs w:val="20"/>
          <w:u w:val="single"/>
        </w:rPr>
        <w:t xml:space="preserve">Managing Conflict With Negotiation </w:t>
      </w:r>
    </w:p>
    <w:p w14:paraId="18E6BD02" w14:textId="77777777" w:rsidR="006541AB" w:rsidRPr="004D6894" w:rsidRDefault="006541AB" w:rsidP="006541AB">
      <w:pPr>
        <w:pStyle w:val="ListParagraph"/>
        <w:numPr>
          <w:ilvl w:val="0"/>
          <w:numId w:val="159"/>
        </w:numPr>
        <w:spacing w:after="0"/>
        <w:rPr>
          <w:sz w:val="20"/>
          <w:szCs w:val="20"/>
        </w:rPr>
      </w:pPr>
      <w:r w:rsidRPr="004D6894">
        <w:rPr>
          <w:sz w:val="20"/>
          <w:szCs w:val="20"/>
          <w:highlight w:val="yellow"/>
        </w:rPr>
        <w:t>Negotiation</w:t>
      </w:r>
      <w:r w:rsidRPr="004D6894">
        <w:rPr>
          <w:sz w:val="20"/>
          <w:szCs w:val="20"/>
        </w:rPr>
        <w:t>: a decision making process among interdependent parties who do not share identical preferences</w:t>
      </w:r>
    </w:p>
    <w:p w14:paraId="66EDB3D7" w14:textId="77777777" w:rsidR="006541AB" w:rsidRPr="004D6894" w:rsidRDefault="006541AB" w:rsidP="006541AB">
      <w:pPr>
        <w:pStyle w:val="ListParagraph"/>
        <w:numPr>
          <w:ilvl w:val="1"/>
          <w:numId w:val="159"/>
        </w:numPr>
        <w:spacing w:after="0"/>
        <w:rPr>
          <w:sz w:val="20"/>
          <w:szCs w:val="20"/>
        </w:rPr>
      </w:pPr>
      <w:r w:rsidRPr="004D6894">
        <w:rPr>
          <w:sz w:val="20"/>
          <w:szCs w:val="20"/>
        </w:rPr>
        <w:t xml:space="preserve">It’s an attempt to </w:t>
      </w:r>
      <w:r w:rsidRPr="004D6894">
        <w:rPr>
          <w:i/>
          <w:sz w:val="20"/>
          <w:szCs w:val="20"/>
          <w:u w:val="single"/>
        </w:rPr>
        <w:t>prevent or resolve</w:t>
      </w:r>
      <w:r w:rsidRPr="004D6894">
        <w:rPr>
          <w:sz w:val="20"/>
          <w:szCs w:val="20"/>
        </w:rPr>
        <w:t xml:space="preserve"> existing conflict by reaching a satisfactory exchange b/n the parties</w:t>
      </w:r>
    </w:p>
    <w:p w14:paraId="48192F33" w14:textId="77777777" w:rsidR="006541AB" w:rsidRPr="004D6894" w:rsidRDefault="006541AB" w:rsidP="006541AB">
      <w:pPr>
        <w:pStyle w:val="ListParagraph"/>
        <w:numPr>
          <w:ilvl w:val="1"/>
          <w:numId w:val="159"/>
        </w:numPr>
        <w:spacing w:after="0"/>
        <w:rPr>
          <w:sz w:val="20"/>
          <w:szCs w:val="20"/>
        </w:rPr>
      </w:pPr>
      <w:r w:rsidRPr="004D6894">
        <w:rPr>
          <w:sz w:val="20"/>
          <w:szCs w:val="20"/>
        </w:rPr>
        <w:t>Can be explicit or implicit</w:t>
      </w:r>
    </w:p>
    <w:p w14:paraId="0934872E" w14:textId="77777777" w:rsidR="006541AB" w:rsidRPr="004D6894" w:rsidRDefault="006541AB" w:rsidP="006541AB">
      <w:pPr>
        <w:pStyle w:val="ListParagraph"/>
        <w:numPr>
          <w:ilvl w:val="0"/>
          <w:numId w:val="159"/>
        </w:numPr>
        <w:spacing w:after="0"/>
        <w:rPr>
          <w:sz w:val="20"/>
          <w:szCs w:val="20"/>
        </w:rPr>
      </w:pPr>
      <w:r w:rsidRPr="004D6894">
        <w:rPr>
          <w:sz w:val="20"/>
          <w:szCs w:val="20"/>
          <w:highlight w:val="yellow"/>
        </w:rPr>
        <w:t>Distributive Negotiation</w:t>
      </w:r>
      <w:r w:rsidRPr="004D6894">
        <w:rPr>
          <w:sz w:val="20"/>
          <w:szCs w:val="20"/>
        </w:rPr>
        <w:t xml:space="preserve">: zero-sum, </w:t>
      </w:r>
      <w:r w:rsidRPr="004D6894">
        <w:rPr>
          <w:b/>
          <w:color w:val="FF0000"/>
          <w:sz w:val="20"/>
          <w:szCs w:val="20"/>
        </w:rPr>
        <w:t>‘win-lose’</w:t>
      </w:r>
      <w:r w:rsidRPr="004D6894">
        <w:rPr>
          <w:sz w:val="20"/>
          <w:szCs w:val="20"/>
        </w:rPr>
        <w:t xml:space="preserve"> negotiation, where a fixed amount of assets is divided b/n parties</w:t>
      </w:r>
    </w:p>
    <w:p w14:paraId="3F32A669" w14:textId="77777777" w:rsidR="006541AB" w:rsidRPr="004D6894" w:rsidRDefault="006541AB" w:rsidP="006541AB">
      <w:pPr>
        <w:pStyle w:val="ListParagraph"/>
        <w:numPr>
          <w:ilvl w:val="1"/>
          <w:numId w:val="159"/>
        </w:numPr>
        <w:spacing w:after="0"/>
        <w:rPr>
          <w:sz w:val="20"/>
          <w:szCs w:val="20"/>
        </w:rPr>
      </w:pPr>
      <w:r w:rsidRPr="004D6894">
        <w:rPr>
          <w:sz w:val="20"/>
          <w:szCs w:val="20"/>
        </w:rPr>
        <w:t xml:space="preserve">Occurs on the axis b/n competition + accommodation </w:t>
      </w:r>
      <w:r w:rsidRPr="004D6894">
        <w:rPr>
          <w:sz w:val="20"/>
          <w:szCs w:val="20"/>
        </w:rPr>
        <w:sym w:font="Wingdings" w:char="F0E0"/>
      </w:r>
      <w:r w:rsidRPr="004D6894">
        <w:rPr>
          <w:sz w:val="20"/>
          <w:szCs w:val="20"/>
        </w:rPr>
        <w:t xml:space="preserve"> parties will move towards a compromise </w:t>
      </w:r>
    </w:p>
    <w:p w14:paraId="1526D48D" w14:textId="77777777" w:rsidR="006541AB" w:rsidRPr="004D6894" w:rsidRDefault="006541AB" w:rsidP="006541AB">
      <w:pPr>
        <w:pStyle w:val="ListParagraph"/>
        <w:numPr>
          <w:ilvl w:val="0"/>
          <w:numId w:val="159"/>
        </w:numPr>
        <w:spacing w:after="0"/>
        <w:rPr>
          <w:sz w:val="20"/>
          <w:szCs w:val="20"/>
        </w:rPr>
      </w:pPr>
      <w:r w:rsidRPr="004D6894">
        <w:rPr>
          <w:sz w:val="20"/>
          <w:szCs w:val="20"/>
          <w:highlight w:val="yellow"/>
        </w:rPr>
        <w:t>Integrative Negotiation</w:t>
      </w:r>
      <w:r w:rsidRPr="004D6894">
        <w:rPr>
          <w:sz w:val="20"/>
          <w:szCs w:val="20"/>
        </w:rPr>
        <w:t xml:space="preserve">: </w:t>
      </w:r>
      <w:r w:rsidRPr="004D6894">
        <w:rPr>
          <w:b/>
          <w:color w:val="FF0000"/>
          <w:sz w:val="20"/>
          <w:szCs w:val="20"/>
        </w:rPr>
        <w:t>‘win-win’</w:t>
      </w:r>
      <w:r w:rsidRPr="004D6894">
        <w:rPr>
          <w:sz w:val="20"/>
          <w:szCs w:val="20"/>
        </w:rPr>
        <w:t xml:space="preserve"> negotiation that assumes that mutual problem solving can enlarge the assets to be divided b/n parties </w:t>
      </w:r>
    </w:p>
    <w:p w14:paraId="0DB4E6DD" w14:textId="77777777" w:rsidR="006541AB" w:rsidRPr="004D6894" w:rsidRDefault="006541AB" w:rsidP="006541AB">
      <w:pPr>
        <w:pStyle w:val="ListParagraph"/>
        <w:numPr>
          <w:ilvl w:val="1"/>
          <w:numId w:val="159"/>
        </w:numPr>
        <w:spacing w:after="0"/>
        <w:rPr>
          <w:sz w:val="20"/>
          <w:szCs w:val="20"/>
        </w:rPr>
      </w:pPr>
      <w:r w:rsidRPr="004D6894">
        <w:rPr>
          <w:sz w:val="20"/>
          <w:szCs w:val="20"/>
        </w:rPr>
        <w:t xml:space="preserve">Occurs on the axis b/n avoiding  + collaborating </w:t>
      </w:r>
      <w:r w:rsidRPr="004D6894">
        <w:rPr>
          <w:sz w:val="20"/>
          <w:szCs w:val="20"/>
        </w:rPr>
        <w:sym w:font="Wingdings" w:char="F0E0"/>
      </w:r>
      <w:r w:rsidRPr="004D6894">
        <w:rPr>
          <w:sz w:val="20"/>
          <w:szCs w:val="20"/>
        </w:rPr>
        <w:t xml:space="preserve"> tending towards collaborating </w:t>
      </w:r>
    </w:p>
    <w:p w14:paraId="70096441" w14:textId="77777777" w:rsidR="006541AB" w:rsidRPr="004D6894" w:rsidRDefault="006541AB" w:rsidP="006541AB">
      <w:pPr>
        <w:rPr>
          <w:rFonts w:ascii="Cambria" w:hAnsi="Cambria"/>
          <w:b/>
          <w:sz w:val="20"/>
          <w:szCs w:val="20"/>
        </w:rPr>
      </w:pPr>
      <w:r w:rsidRPr="004D6894">
        <w:rPr>
          <w:rFonts w:ascii="Cambria" w:hAnsi="Cambria"/>
          <w:b/>
          <w:sz w:val="20"/>
          <w:szCs w:val="20"/>
          <w:highlight w:val="magenta"/>
        </w:rPr>
        <w:t>Distributive Negotiation Tactics</w:t>
      </w:r>
      <w:r w:rsidRPr="004D6894">
        <w:rPr>
          <w:rFonts w:ascii="Cambria" w:hAnsi="Cambria"/>
          <w:b/>
          <w:sz w:val="20"/>
          <w:szCs w:val="20"/>
        </w:rPr>
        <w:t xml:space="preserve"> </w:t>
      </w:r>
    </w:p>
    <w:p w14:paraId="335805C1" w14:textId="77777777" w:rsidR="006541AB" w:rsidRPr="004D6894" w:rsidRDefault="006541AB" w:rsidP="006541AB">
      <w:pPr>
        <w:pStyle w:val="ListParagraph"/>
        <w:numPr>
          <w:ilvl w:val="0"/>
          <w:numId w:val="159"/>
        </w:numPr>
        <w:spacing w:after="0"/>
        <w:rPr>
          <w:sz w:val="20"/>
          <w:szCs w:val="20"/>
        </w:rPr>
      </w:pPr>
      <w:r w:rsidRPr="004D6894">
        <w:rPr>
          <w:sz w:val="20"/>
          <w:szCs w:val="20"/>
        </w:rPr>
        <w:t xml:space="preserve">An offer in the settlement range should clinch the deal, if the negotiators can get into this range </w:t>
      </w:r>
    </w:p>
    <w:p w14:paraId="52E18591" w14:textId="77777777" w:rsidR="006541AB" w:rsidRPr="004D6894" w:rsidRDefault="006541AB" w:rsidP="006541AB">
      <w:pPr>
        <w:pStyle w:val="ListParagraph"/>
        <w:numPr>
          <w:ilvl w:val="0"/>
          <w:numId w:val="159"/>
        </w:numPr>
        <w:spacing w:after="0"/>
        <w:rPr>
          <w:color w:val="FF0000"/>
          <w:sz w:val="20"/>
          <w:szCs w:val="20"/>
        </w:rPr>
      </w:pPr>
      <w:r w:rsidRPr="004D6894">
        <w:rPr>
          <w:b/>
          <w:color w:val="FF0000"/>
          <w:sz w:val="20"/>
          <w:szCs w:val="20"/>
        </w:rPr>
        <w:t>Threats &amp; Promises:</w:t>
      </w:r>
    </w:p>
    <w:p w14:paraId="30CDFE51" w14:textId="77777777" w:rsidR="006541AB" w:rsidRPr="004D6894" w:rsidRDefault="006541AB" w:rsidP="006541AB">
      <w:pPr>
        <w:pStyle w:val="ListParagraph"/>
        <w:numPr>
          <w:ilvl w:val="1"/>
          <w:numId w:val="159"/>
        </w:numPr>
        <w:spacing w:after="0"/>
        <w:rPr>
          <w:sz w:val="20"/>
          <w:szCs w:val="20"/>
        </w:rPr>
      </w:pPr>
      <w:r w:rsidRPr="004D6894">
        <w:rPr>
          <w:b/>
          <w:i/>
          <w:sz w:val="20"/>
          <w:szCs w:val="20"/>
          <w:u w:val="single"/>
        </w:rPr>
        <w:t>Threats</w:t>
      </w:r>
      <w:r w:rsidRPr="004D6894">
        <w:rPr>
          <w:sz w:val="20"/>
          <w:szCs w:val="20"/>
        </w:rPr>
        <w:t xml:space="preserve"> = you’ll punish the other team if they don’t do what you say </w:t>
      </w:r>
    </w:p>
    <w:p w14:paraId="69A23FD1" w14:textId="77777777" w:rsidR="006541AB" w:rsidRPr="004D6894" w:rsidRDefault="006541AB" w:rsidP="006541AB">
      <w:pPr>
        <w:pStyle w:val="ListParagraph"/>
        <w:numPr>
          <w:ilvl w:val="2"/>
          <w:numId w:val="159"/>
        </w:numPr>
        <w:spacing w:after="0"/>
        <w:rPr>
          <w:sz w:val="20"/>
          <w:szCs w:val="20"/>
        </w:rPr>
      </w:pPr>
      <w:r w:rsidRPr="004D6894">
        <w:rPr>
          <w:sz w:val="20"/>
          <w:szCs w:val="20"/>
        </w:rPr>
        <w:t>Bargaining tactic when 1 party has power over the other</w:t>
      </w:r>
    </w:p>
    <w:p w14:paraId="10771F54" w14:textId="77777777" w:rsidR="006541AB" w:rsidRPr="004D6894" w:rsidRDefault="006541AB" w:rsidP="006541AB">
      <w:pPr>
        <w:pStyle w:val="ListParagraph"/>
        <w:numPr>
          <w:ilvl w:val="1"/>
          <w:numId w:val="159"/>
        </w:numPr>
        <w:spacing w:after="0"/>
        <w:rPr>
          <w:sz w:val="20"/>
          <w:szCs w:val="20"/>
        </w:rPr>
      </w:pPr>
      <w:r w:rsidRPr="004D6894">
        <w:rPr>
          <w:b/>
          <w:i/>
          <w:sz w:val="20"/>
          <w:szCs w:val="20"/>
          <w:u w:val="single"/>
        </w:rPr>
        <w:t>Promises</w:t>
      </w:r>
      <w:r w:rsidRPr="004D6894">
        <w:rPr>
          <w:sz w:val="20"/>
          <w:szCs w:val="20"/>
        </w:rPr>
        <w:t xml:space="preserve"> = pledges that concessions will lead to rewards in the future</w:t>
      </w:r>
    </w:p>
    <w:p w14:paraId="44F98A4B" w14:textId="77777777" w:rsidR="006541AB" w:rsidRPr="004D6894" w:rsidRDefault="006541AB" w:rsidP="006541AB">
      <w:pPr>
        <w:pStyle w:val="ListParagraph"/>
        <w:numPr>
          <w:ilvl w:val="2"/>
          <w:numId w:val="159"/>
        </w:numPr>
        <w:spacing w:after="0"/>
        <w:rPr>
          <w:sz w:val="20"/>
          <w:szCs w:val="20"/>
        </w:rPr>
      </w:pPr>
      <w:r w:rsidRPr="004D6894">
        <w:rPr>
          <w:sz w:val="20"/>
          <w:szCs w:val="20"/>
        </w:rPr>
        <w:t>Have merit when your side lacks power</w:t>
      </w:r>
    </w:p>
    <w:p w14:paraId="343B429A" w14:textId="77777777" w:rsidR="006541AB" w:rsidRPr="004D6894" w:rsidRDefault="006541AB" w:rsidP="006541AB">
      <w:pPr>
        <w:pStyle w:val="ListParagraph"/>
        <w:numPr>
          <w:ilvl w:val="1"/>
          <w:numId w:val="159"/>
        </w:numPr>
        <w:spacing w:after="0"/>
        <w:rPr>
          <w:sz w:val="20"/>
          <w:szCs w:val="20"/>
        </w:rPr>
      </w:pPr>
      <w:r w:rsidRPr="004D6894">
        <w:rPr>
          <w:sz w:val="20"/>
          <w:szCs w:val="20"/>
        </w:rPr>
        <w:t xml:space="preserve">They both work best when they send interpretable signals to the other side about your true position </w:t>
      </w:r>
      <w:r w:rsidRPr="004D6894">
        <w:rPr>
          <w:sz w:val="20"/>
          <w:szCs w:val="20"/>
        </w:rPr>
        <w:sym w:font="Wingdings" w:char="F0E0"/>
      </w:r>
      <w:r w:rsidRPr="004D6894">
        <w:rPr>
          <w:sz w:val="20"/>
          <w:szCs w:val="20"/>
        </w:rPr>
        <w:t xml:space="preserve"> careful timing = critical!</w:t>
      </w:r>
    </w:p>
    <w:p w14:paraId="6076E23D" w14:textId="77777777" w:rsidR="006541AB" w:rsidRPr="004D6894" w:rsidRDefault="006541AB" w:rsidP="006541AB">
      <w:pPr>
        <w:pStyle w:val="ListParagraph"/>
        <w:numPr>
          <w:ilvl w:val="0"/>
          <w:numId w:val="159"/>
        </w:numPr>
        <w:spacing w:after="0"/>
        <w:rPr>
          <w:color w:val="FF0000"/>
          <w:sz w:val="20"/>
          <w:szCs w:val="20"/>
        </w:rPr>
      </w:pPr>
      <w:r w:rsidRPr="004D6894">
        <w:rPr>
          <w:b/>
          <w:color w:val="FF0000"/>
          <w:sz w:val="20"/>
          <w:szCs w:val="20"/>
        </w:rPr>
        <w:t>Firmness Vs. Concessions</w:t>
      </w:r>
      <w:r w:rsidRPr="004D6894">
        <w:rPr>
          <w:color w:val="FF0000"/>
          <w:sz w:val="20"/>
          <w:szCs w:val="20"/>
        </w:rPr>
        <w:t>:</w:t>
      </w:r>
    </w:p>
    <w:p w14:paraId="4BD22543" w14:textId="77777777" w:rsidR="006541AB" w:rsidRPr="004D6894" w:rsidRDefault="006541AB" w:rsidP="006541AB">
      <w:pPr>
        <w:pStyle w:val="ListParagraph"/>
        <w:numPr>
          <w:ilvl w:val="1"/>
          <w:numId w:val="159"/>
        </w:numPr>
        <w:spacing w:after="0"/>
        <w:rPr>
          <w:sz w:val="20"/>
          <w:szCs w:val="20"/>
        </w:rPr>
      </w:pPr>
      <w:r w:rsidRPr="004D6894">
        <w:rPr>
          <w:b/>
          <w:i/>
          <w:sz w:val="20"/>
          <w:szCs w:val="20"/>
          <w:u w:val="single"/>
        </w:rPr>
        <w:t>Intransigence</w:t>
      </w:r>
      <w:r w:rsidRPr="004D6894">
        <w:rPr>
          <w:sz w:val="20"/>
          <w:szCs w:val="20"/>
        </w:rPr>
        <w:t xml:space="preserve"> = sticking to your target position, offering few concessions, waiting for other party to give in</w:t>
      </w:r>
    </w:p>
    <w:p w14:paraId="57EC52C8" w14:textId="77777777" w:rsidR="006541AB" w:rsidRPr="004D6894" w:rsidRDefault="006541AB" w:rsidP="006541AB">
      <w:pPr>
        <w:pStyle w:val="ListParagraph"/>
        <w:numPr>
          <w:ilvl w:val="2"/>
          <w:numId w:val="159"/>
        </w:numPr>
        <w:spacing w:after="0"/>
        <w:rPr>
          <w:sz w:val="20"/>
          <w:szCs w:val="20"/>
        </w:rPr>
      </w:pPr>
      <w:r w:rsidRPr="004D6894">
        <w:rPr>
          <w:b/>
          <w:sz w:val="20"/>
          <w:szCs w:val="20"/>
        </w:rPr>
        <w:t>FINDINGS</w:t>
      </w:r>
      <w:r w:rsidRPr="004D6894">
        <w:rPr>
          <w:sz w:val="20"/>
          <w:szCs w:val="20"/>
        </w:rPr>
        <w:t xml:space="preserve">: such a tactic is likely to be reciprocated by the other party, increasing chances of a deadlock </w:t>
      </w:r>
      <w:r w:rsidRPr="004D6894">
        <w:rPr>
          <w:sz w:val="20"/>
          <w:szCs w:val="20"/>
        </w:rPr>
        <w:sym w:font="Wingdings" w:char="F0E0"/>
      </w:r>
      <w:r w:rsidRPr="004D6894">
        <w:rPr>
          <w:sz w:val="20"/>
          <w:szCs w:val="20"/>
        </w:rPr>
        <w:t xml:space="preserve"> but a series of concessions early in the negotiation often are matched </w:t>
      </w:r>
    </w:p>
    <w:p w14:paraId="20309B86" w14:textId="77777777" w:rsidR="006541AB" w:rsidRPr="004D6894" w:rsidRDefault="006541AB" w:rsidP="006541AB">
      <w:pPr>
        <w:pStyle w:val="ListParagraph"/>
        <w:numPr>
          <w:ilvl w:val="0"/>
          <w:numId w:val="159"/>
        </w:numPr>
        <w:spacing w:after="0"/>
        <w:rPr>
          <w:color w:val="FF0000"/>
          <w:sz w:val="20"/>
          <w:szCs w:val="20"/>
        </w:rPr>
      </w:pPr>
      <w:r w:rsidRPr="004D6894">
        <w:rPr>
          <w:b/>
          <w:color w:val="FF0000"/>
          <w:sz w:val="20"/>
          <w:szCs w:val="20"/>
        </w:rPr>
        <w:t>Persuasion</w:t>
      </w:r>
      <w:r w:rsidRPr="004D6894">
        <w:rPr>
          <w:color w:val="FF0000"/>
          <w:sz w:val="20"/>
          <w:szCs w:val="20"/>
        </w:rPr>
        <w:t>:</w:t>
      </w:r>
    </w:p>
    <w:p w14:paraId="03CB277E" w14:textId="77777777" w:rsidR="006541AB" w:rsidRPr="004D6894" w:rsidRDefault="006541AB" w:rsidP="006541AB">
      <w:pPr>
        <w:pStyle w:val="ListParagraph"/>
        <w:numPr>
          <w:ilvl w:val="1"/>
          <w:numId w:val="159"/>
        </w:numPr>
        <w:spacing w:after="0"/>
        <w:rPr>
          <w:sz w:val="20"/>
          <w:szCs w:val="20"/>
        </w:rPr>
      </w:pPr>
      <w:r w:rsidRPr="004D6894">
        <w:rPr>
          <w:sz w:val="20"/>
          <w:szCs w:val="20"/>
        </w:rPr>
        <w:t>Attempt to change the attitudes of the other party towards your target position</w:t>
      </w:r>
    </w:p>
    <w:p w14:paraId="23B6CF03" w14:textId="77777777" w:rsidR="006541AB" w:rsidRPr="004D6894" w:rsidRDefault="006541AB" w:rsidP="006541AB">
      <w:pPr>
        <w:pStyle w:val="ListParagraph"/>
        <w:numPr>
          <w:ilvl w:val="1"/>
          <w:numId w:val="159"/>
        </w:numPr>
        <w:spacing w:after="0"/>
        <w:rPr>
          <w:sz w:val="20"/>
          <w:szCs w:val="20"/>
        </w:rPr>
      </w:pPr>
      <w:r w:rsidRPr="004D6894">
        <w:rPr>
          <w:sz w:val="20"/>
          <w:szCs w:val="20"/>
        </w:rPr>
        <w:t xml:space="preserve">Persuaders = most effective when they are perceived as expert, likeable, and unbiased but the problem with distributive negotiation tactics is that everyone is self-interested </w:t>
      </w:r>
      <w:r w:rsidRPr="004D6894">
        <w:rPr>
          <w:sz w:val="20"/>
          <w:szCs w:val="20"/>
        </w:rPr>
        <w:sym w:font="Wingdings" w:char="F0E0"/>
      </w:r>
      <w:r w:rsidRPr="004D6894">
        <w:rPr>
          <w:sz w:val="20"/>
          <w:szCs w:val="20"/>
        </w:rPr>
        <w:t xml:space="preserve"> to fix this: introduce an unbiased party </w:t>
      </w:r>
    </w:p>
    <w:p w14:paraId="37306F72" w14:textId="77777777" w:rsidR="006541AB" w:rsidRPr="004D6894" w:rsidRDefault="006541AB" w:rsidP="006541AB">
      <w:pPr>
        <w:pStyle w:val="ListParagraph"/>
        <w:numPr>
          <w:ilvl w:val="1"/>
          <w:numId w:val="159"/>
        </w:numPr>
        <w:spacing w:after="0"/>
        <w:rPr>
          <w:sz w:val="20"/>
          <w:szCs w:val="20"/>
        </w:rPr>
      </w:pPr>
      <w:r w:rsidRPr="004D6894">
        <w:rPr>
          <w:sz w:val="20"/>
          <w:szCs w:val="20"/>
        </w:rPr>
        <w:t xml:space="preserve">Salary negotiation = example of distributive bargaining </w:t>
      </w:r>
    </w:p>
    <w:p w14:paraId="58303B95" w14:textId="77777777" w:rsidR="006541AB" w:rsidRPr="004D6894" w:rsidRDefault="006541AB" w:rsidP="006541AB">
      <w:pPr>
        <w:pStyle w:val="ListParagraph"/>
        <w:numPr>
          <w:ilvl w:val="1"/>
          <w:numId w:val="159"/>
        </w:numPr>
        <w:spacing w:after="0"/>
        <w:rPr>
          <w:sz w:val="20"/>
          <w:szCs w:val="20"/>
        </w:rPr>
      </w:pPr>
      <w:r w:rsidRPr="004D6894">
        <w:rPr>
          <w:b/>
          <w:sz w:val="20"/>
          <w:szCs w:val="20"/>
        </w:rPr>
        <w:t xml:space="preserve">FINDINGS: </w:t>
      </w:r>
      <w:r w:rsidRPr="004D6894">
        <w:rPr>
          <w:sz w:val="20"/>
          <w:szCs w:val="20"/>
        </w:rPr>
        <w:t xml:space="preserve">although men negotiated better outcomes than women, the overall diff b/n men &amp; women = small </w:t>
      </w:r>
    </w:p>
    <w:p w14:paraId="4D6AB4CB" w14:textId="77777777" w:rsidR="006541AB" w:rsidRPr="004D6894" w:rsidRDefault="006541AB" w:rsidP="006541AB">
      <w:pPr>
        <w:pStyle w:val="ListParagraph"/>
        <w:numPr>
          <w:ilvl w:val="1"/>
          <w:numId w:val="159"/>
        </w:numPr>
        <w:spacing w:after="0"/>
        <w:rPr>
          <w:sz w:val="20"/>
          <w:szCs w:val="20"/>
        </w:rPr>
      </w:pPr>
      <w:r w:rsidRPr="004D6894">
        <w:rPr>
          <w:sz w:val="20"/>
          <w:szCs w:val="20"/>
        </w:rPr>
        <w:t xml:space="preserve">Diffs in negotiation outcomes could create a glass ceiling effect for women </w:t>
      </w:r>
      <w:r w:rsidRPr="004D6894">
        <w:rPr>
          <w:sz w:val="20"/>
          <w:szCs w:val="20"/>
        </w:rPr>
        <w:sym w:font="Wingdings" w:char="F0E0"/>
      </w:r>
      <w:r w:rsidRPr="004D6894">
        <w:rPr>
          <w:sz w:val="20"/>
          <w:szCs w:val="20"/>
        </w:rPr>
        <w:t xml:space="preserve"> training programs that enable women to negotiate better salaries with men can have ST + LT benefits</w:t>
      </w:r>
    </w:p>
    <w:p w14:paraId="11A6BEA5" w14:textId="77777777" w:rsidR="006541AB" w:rsidRPr="004D6894" w:rsidRDefault="006541AB" w:rsidP="006541AB">
      <w:pPr>
        <w:rPr>
          <w:rFonts w:ascii="Cambria" w:hAnsi="Cambria"/>
          <w:sz w:val="20"/>
          <w:szCs w:val="20"/>
        </w:rPr>
      </w:pPr>
      <w:r w:rsidRPr="004D6894">
        <w:rPr>
          <w:rFonts w:ascii="Cambria" w:hAnsi="Cambria"/>
          <w:b/>
          <w:sz w:val="20"/>
          <w:szCs w:val="20"/>
          <w:highlight w:val="magenta"/>
        </w:rPr>
        <w:t>Integrative Negotiation Tactics</w:t>
      </w:r>
    </w:p>
    <w:p w14:paraId="44EC6CD3" w14:textId="77777777" w:rsidR="006541AB" w:rsidRPr="004D6894" w:rsidRDefault="006541AB" w:rsidP="006541AB">
      <w:pPr>
        <w:pStyle w:val="ListParagraph"/>
        <w:numPr>
          <w:ilvl w:val="0"/>
          <w:numId w:val="160"/>
        </w:numPr>
        <w:spacing w:after="0"/>
        <w:rPr>
          <w:sz w:val="20"/>
          <w:szCs w:val="20"/>
        </w:rPr>
      </w:pPr>
      <w:r w:rsidRPr="004D6894">
        <w:rPr>
          <w:sz w:val="20"/>
          <w:szCs w:val="20"/>
        </w:rPr>
        <w:t xml:space="preserve">There’s a bias for ‘fixed-pie’ thinking (distributive negotiation) </w:t>
      </w:r>
      <w:r w:rsidRPr="004D6894">
        <w:rPr>
          <w:sz w:val="20"/>
          <w:szCs w:val="20"/>
        </w:rPr>
        <w:sym w:font="Wingdings" w:char="F0E0"/>
      </w:r>
      <w:r w:rsidRPr="004D6894">
        <w:rPr>
          <w:sz w:val="20"/>
          <w:szCs w:val="20"/>
        </w:rPr>
        <w:t xml:space="preserve"> b/c integrative negotiation (‘win-win’) requires creativity &amp; most </w:t>
      </w:r>
      <w:proofErr w:type="spellStart"/>
      <w:r w:rsidRPr="004D6894">
        <w:rPr>
          <w:sz w:val="20"/>
          <w:szCs w:val="20"/>
        </w:rPr>
        <w:t>ppl</w:t>
      </w:r>
      <w:proofErr w:type="spellEnd"/>
      <w:r w:rsidRPr="004D6894">
        <w:rPr>
          <w:sz w:val="20"/>
          <w:szCs w:val="20"/>
        </w:rPr>
        <w:t xml:space="preserve"> aren’t creative, many negotiators used distributive tactics more</w:t>
      </w:r>
    </w:p>
    <w:p w14:paraId="3D17ACED" w14:textId="77777777" w:rsidR="006541AB" w:rsidRPr="004D6894" w:rsidRDefault="006541AB" w:rsidP="006541AB">
      <w:pPr>
        <w:pStyle w:val="ListParagraph"/>
        <w:numPr>
          <w:ilvl w:val="0"/>
          <w:numId w:val="160"/>
        </w:numPr>
        <w:spacing w:after="0"/>
        <w:rPr>
          <w:sz w:val="20"/>
          <w:szCs w:val="20"/>
        </w:rPr>
      </w:pPr>
      <w:r w:rsidRPr="004D6894">
        <w:rPr>
          <w:sz w:val="20"/>
          <w:szCs w:val="20"/>
        </w:rPr>
        <w:t>Nevertheless, attempts at integrative negotiation (which strives for collaborative problem solving that advances the interests of both parties) can the worthwhile</w:t>
      </w:r>
    </w:p>
    <w:p w14:paraId="5051C482" w14:textId="77777777" w:rsidR="006541AB" w:rsidRPr="004D6894" w:rsidRDefault="006541AB" w:rsidP="006541AB">
      <w:pPr>
        <w:pStyle w:val="ListParagraph"/>
        <w:numPr>
          <w:ilvl w:val="0"/>
          <w:numId w:val="160"/>
        </w:numPr>
        <w:spacing w:after="0"/>
        <w:rPr>
          <w:b/>
          <w:color w:val="FF0000"/>
          <w:sz w:val="20"/>
          <w:szCs w:val="20"/>
        </w:rPr>
      </w:pPr>
      <w:r w:rsidRPr="004D6894">
        <w:rPr>
          <w:b/>
          <w:color w:val="FF0000"/>
          <w:sz w:val="20"/>
          <w:szCs w:val="20"/>
        </w:rPr>
        <w:t>Copious Info Exchange:</w:t>
      </w:r>
    </w:p>
    <w:p w14:paraId="6BEC82D8" w14:textId="77777777" w:rsidR="006541AB" w:rsidRPr="004D6894" w:rsidRDefault="006541AB" w:rsidP="006541AB">
      <w:pPr>
        <w:pStyle w:val="ListParagraph"/>
        <w:numPr>
          <w:ilvl w:val="1"/>
          <w:numId w:val="160"/>
        </w:numPr>
        <w:spacing w:after="0"/>
        <w:rPr>
          <w:sz w:val="20"/>
          <w:szCs w:val="20"/>
        </w:rPr>
      </w:pPr>
      <w:r w:rsidRPr="004D6894">
        <w:rPr>
          <w:sz w:val="20"/>
          <w:szCs w:val="20"/>
        </w:rPr>
        <w:t xml:space="preserve">Give away non-critical info that you don’t care too much about to get the ball rolling, ask other party questions, listen to their responses b/c this negotiation </w:t>
      </w:r>
      <w:proofErr w:type="spellStart"/>
      <w:r w:rsidRPr="004D6894">
        <w:rPr>
          <w:sz w:val="20"/>
          <w:szCs w:val="20"/>
        </w:rPr>
        <w:t>beh</w:t>
      </w:r>
      <w:proofErr w:type="spellEnd"/>
      <w:r w:rsidRPr="004D6894">
        <w:rPr>
          <w:sz w:val="20"/>
          <w:szCs w:val="20"/>
        </w:rPr>
        <w:t xml:space="preserve"> tends to be reciprocated </w:t>
      </w:r>
    </w:p>
    <w:p w14:paraId="6B648D94" w14:textId="77777777" w:rsidR="006541AB" w:rsidRPr="004D6894" w:rsidRDefault="006541AB" w:rsidP="006541AB">
      <w:pPr>
        <w:pStyle w:val="ListParagraph"/>
        <w:numPr>
          <w:ilvl w:val="1"/>
          <w:numId w:val="160"/>
        </w:numPr>
        <w:spacing w:after="0"/>
        <w:rPr>
          <w:sz w:val="20"/>
          <w:szCs w:val="20"/>
        </w:rPr>
      </w:pPr>
      <w:r w:rsidRPr="004D6894">
        <w:rPr>
          <w:sz w:val="20"/>
          <w:szCs w:val="20"/>
        </w:rPr>
        <w:t>If all goes both parties will begin to reveal their true interests, not just current positions</w:t>
      </w:r>
    </w:p>
    <w:p w14:paraId="0B986360" w14:textId="77777777" w:rsidR="006541AB" w:rsidRPr="004D6894" w:rsidRDefault="006541AB" w:rsidP="006541AB">
      <w:pPr>
        <w:rPr>
          <w:rFonts w:ascii="Cambria" w:hAnsi="Cambria"/>
          <w:sz w:val="20"/>
          <w:szCs w:val="20"/>
        </w:rPr>
      </w:pPr>
    </w:p>
    <w:p w14:paraId="7029100C" w14:textId="77777777" w:rsidR="006541AB" w:rsidRPr="004D6894" w:rsidRDefault="006541AB" w:rsidP="006541AB">
      <w:pPr>
        <w:rPr>
          <w:rFonts w:ascii="Cambria" w:hAnsi="Cambria"/>
          <w:sz w:val="20"/>
          <w:szCs w:val="20"/>
        </w:rPr>
      </w:pPr>
    </w:p>
    <w:p w14:paraId="725982B5" w14:textId="77777777" w:rsidR="006541AB" w:rsidRPr="004D6894" w:rsidRDefault="006541AB" w:rsidP="006541AB">
      <w:pPr>
        <w:rPr>
          <w:rFonts w:ascii="Cambria" w:hAnsi="Cambria"/>
          <w:sz w:val="20"/>
          <w:szCs w:val="20"/>
        </w:rPr>
      </w:pPr>
    </w:p>
    <w:p w14:paraId="6EF85EC0" w14:textId="77777777" w:rsidR="006541AB" w:rsidRPr="004D6894" w:rsidRDefault="006541AB" w:rsidP="006541AB">
      <w:pPr>
        <w:pStyle w:val="ListParagraph"/>
        <w:numPr>
          <w:ilvl w:val="0"/>
          <w:numId w:val="160"/>
        </w:numPr>
        <w:spacing w:after="0"/>
        <w:rPr>
          <w:color w:val="FF0000"/>
          <w:sz w:val="20"/>
          <w:szCs w:val="20"/>
        </w:rPr>
      </w:pPr>
      <w:r w:rsidRPr="004D6894">
        <w:rPr>
          <w:b/>
          <w:color w:val="FF0000"/>
          <w:sz w:val="20"/>
          <w:szCs w:val="20"/>
        </w:rPr>
        <w:t>Framing Differences as Opportunities</w:t>
      </w:r>
      <w:r w:rsidRPr="004D6894">
        <w:rPr>
          <w:color w:val="FF0000"/>
          <w:sz w:val="20"/>
          <w:szCs w:val="20"/>
        </w:rPr>
        <w:t>:</w:t>
      </w:r>
    </w:p>
    <w:p w14:paraId="4957D579" w14:textId="77777777" w:rsidR="006541AB" w:rsidRPr="004D6894" w:rsidRDefault="006541AB" w:rsidP="006541AB">
      <w:pPr>
        <w:pStyle w:val="ListParagraph"/>
        <w:numPr>
          <w:ilvl w:val="1"/>
          <w:numId w:val="160"/>
        </w:numPr>
        <w:spacing w:after="0"/>
        <w:rPr>
          <w:sz w:val="20"/>
          <w:szCs w:val="20"/>
        </w:rPr>
      </w:pPr>
      <w:r w:rsidRPr="004D6894">
        <w:rPr>
          <w:sz w:val="20"/>
          <w:szCs w:val="20"/>
        </w:rPr>
        <w:t xml:space="preserve">Parties in negotiation often differ in their preferences, while such diffs = framed as barriers, they can serve as a basis for integrative agreements b/c they contain info that can portray each parties real interests </w:t>
      </w:r>
    </w:p>
    <w:p w14:paraId="49A5682F" w14:textId="77777777" w:rsidR="006541AB" w:rsidRPr="004D6894" w:rsidRDefault="006541AB" w:rsidP="006541AB">
      <w:pPr>
        <w:pStyle w:val="ListParagraph"/>
        <w:numPr>
          <w:ilvl w:val="1"/>
          <w:numId w:val="160"/>
        </w:numPr>
        <w:spacing w:after="0"/>
        <w:rPr>
          <w:sz w:val="20"/>
          <w:szCs w:val="20"/>
        </w:rPr>
      </w:pPr>
      <w:r w:rsidRPr="004D6894">
        <w:rPr>
          <w:sz w:val="20"/>
          <w:szCs w:val="20"/>
        </w:rPr>
        <w:t>This is not same as compromise</w:t>
      </w:r>
    </w:p>
    <w:p w14:paraId="699ABC1F" w14:textId="77777777" w:rsidR="006541AB" w:rsidRPr="004D6894" w:rsidRDefault="006541AB" w:rsidP="006541AB">
      <w:pPr>
        <w:pStyle w:val="ListParagraph"/>
        <w:numPr>
          <w:ilvl w:val="0"/>
          <w:numId w:val="160"/>
        </w:numPr>
        <w:spacing w:after="0"/>
        <w:rPr>
          <w:color w:val="FF0000"/>
          <w:sz w:val="20"/>
          <w:szCs w:val="20"/>
        </w:rPr>
      </w:pPr>
      <w:r w:rsidRPr="004D6894">
        <w:rPr>
          <w:b/>
          <w:color w:val="FF0000"/>
          <w:sz w:val="20"/>
          <w:szCs w:val="20"/>
        </w:rPr>
        <w:t>Cutting Costs</w:t>
      </w:r>
      <w:r w:rsidRPr="004D6894">
        <w:rPr>
          <w:color w:val="FF0000"/>
          <w:sz w:val="20"/>
          <w:szCs w:val="20"/>
        </w:rPr>
        <w:t>:</w:t>
      </w:r>
    </w:p>
    <w:p w14:paraId="702FE46D" w14:textId="77777777" w:rsidR="006541AB" w:rsidRPr="004D6894" w:rsidRDefault="006541AB" w:rsidP="006541AB">
      <w:pPr>
        <w:pStyle w:val="ListParagraph"/>
        <w:numPr>
          <w:ilvl w:val="1"/>
          <w:numId w:val="160"/>
        </w:numPr>
        <w:spacing w:after="0"/>
        <w:rPr>
          <w:sz w:val="20"/>
          <w:szCs w:val="20"/>
        </w:rPr>
      </w:pPr>
      <w:r w:rsidRPr="004D6894">
        <w:rPr>
          <w:sz w:val="20"/>
          <w:szCs w:val="20"/>
        </w:rPr>
        <w:t>If you can cut costs that the other party associates with an agreement, the chance of an integrative settlement increases</w:t>
      </w:r>
    </w:p>
    <w:p w14:paraId="785B0A67" w14:textId="77777777" w:rsidR="006541AB" w:rsidRPr="004D6894" w:rsidRDefault="006541AB" w:rsidP="006541AB">
      <w:pPr>
        <w:pStyle w:val="ListParagraph"/>
        <w:numPr>
          <w:ilvl w:val="1"/>
          <w:numId w:val="160"/>
        </w:numPr>
        <w:spacing w:after="0"/>
        <w:rPr>
          <w:sz w:val="20"/>
          <w:szCs w:val="20"/>
        </w:rPr>
      </w:pPr>
      <w:r w:rsidRPr="004D6894">
        <w:rPr>
          <w:sz w:val="20"/>
          <w:szCs w:val="20"/>
        </w:rPr>
        <w:t xml:space="preserve">Ex. negotiating with your boss to move to new task, but she’s worried about your old task being done properly, if you find someone with the adequate capabilities, this reduces the costs of her letting you assume the new assignment </w:t>
      </w:r>
    </w:p>
    <w:p w14:paraId="57AB0555" w14:textId="77777777" w:rsidR="006541AB" w:rsidRPr="004D6894" w:rsidRDefault="006541AB" w:rsidP="006541AB">
      <w:pPr>
        <w:pStyle w:val="ListParagraph"/>
        <w:numPr>
          <w:ilvl w:val="0"/>
          <w:numId w:val="160"/>
        </w:numPr>
        <w:spacing w:after="0"/>
        <w:rPr>
          <w:color w:val="FF0000"/>
          <w:sz w:val="20"/>
          <w:szCs w:val="20"/>
        </w:rPr>
      </w:pPr>
      <w:r w:rsidRPr="004D6894">
        <w:rPr>
          <w:b/>
          <w:color w:val="FF0000"/>
          <w:sz w:val="20"/>
          <w:szCs w:val="20"/>
        </w:rPr>
        <w:t>Increasing Resources</w:t>
      </w:r>
      <w:r w:rsidRPr="004D6894">
        <w:rPr>
          <w:color w:val="FF0000"/>
          <w:sz w:val="20"/>
          <w:szCs w:val="20"/>
        </w:rPr>
        <w:t>:</w:t>
      </w:r>
    </w:p>
    <w:p w14:paraId="56F867B8" w14:textId="77777777" w:rsidR="006541AB" w:rsidRPr="004D6894" w:rsidRDefault="006541AB" w:rsidP="006541AB">
      <w:pPr>
        <w:pStyle w:val="ListParagraph"/>
        <w:numPr>
          <w:ilvl w:val="1"/>
          <w:numId w:val="160"/>
        </w:numPr>
        <w:spacing w:after="0"/>
        <w:rPr>
          <w:sz w:val="20"/>
          <w:szCs w:val="20"/>
        </w:rPr>
      </w:pPr>
      <w:r w:rsidRPr="004D6894">
        <w:rPr>
          <w:sz w:val="20"/>
          <w:szCs w:val="20"/>
        </w:rPr>
        <w:t>2 parties working together will have access to 2x the amount of resources</w:t>
      </w:r>
    </w:p>
    <w:p w14:paraId="12AFCF85" w14:textId="77777777" w:rsidR="006541AB" w:rsidRPr="004D6894" w:rsidRDefault="006541AB" w:rsidP="006541AB">
      <w:pPr>
        <w:pStyle w:val="ListParagraph"/>
        <w:numPr>
          <w:ilvl w:val="0"/>
          <w:numId w:val="160"/>
        </w:numPr>
        <w:spacing w:after="0"/>
        <w:rPr>
          <w:color w:val="FF0000"/>
          <w:sz w:val="20"/>
          <w:szCs w:val="20"/>
        </w:rPr>
      </w:pPr>
      <w:r w:rsidRPr="004D6894">
        <w:rPr>
          <w:b/>
          <w:color w:val="FF0000"/>
          <w:sz w:val="20"/>
          <w:szCs w:val="20"/>
        </w:rPr>
        <w:t>Introducing Superordinate Goals</w:t>
      </w:r>
      <w:r w:rsidRPr="004D6894">
        <w:rPr>
          <w:color w:val="FF0000"/>
          <w:sz w:val="20"/>
          <w:szCs w:val="20"/>
        </w:rPr>
        <w:t>:</w:t>
      </w:r>
    </w:p>
    <w:p w14:paraId="7DB8D457" w14:textId="77777777" w:rsidR="006541AB" w:rsidRPr="004D6894" w:rsidRDefault="006541AB" w:rsidP="006541AB">
      <w:pPr>
        <w:pStyle w:val="ListParagraph"/>
        <w:numPr>
          <w:ilvl w:val="1"/>
          <w:numId w:val="160"/>
        </w:numPr>
        <w:spacing w:after="0"/>
        <w:rPr>
          <w:sz w:val="20"/>
          <w:szCs w:val="20"/>
        </w:rPr>
      </w:pPr>
      <w:r w:rsidRPr="004D6894">
        <w:rPr>
          <w:sz w:val="20"/>
          <w:szCs w:val="20"/>
          <w:highlight w:val="yellow"/>
        </w:rPr>
        <w:t>Superordinate Goals</w:t>
      </w:r>
      <w:r w:rsidRPr="004D6894">
        <w:rPr>
          <w:sz w:val="20"/>
          <w:szCs w:val="20"/>
        </w:rPr>
        <w:t xml:space="preserve">: attractive outcomes that can be achieved ONLY by collaboration </w:t>
      </w:r>
      <w:r w:rsidRPr="004D6894">
        <w:rPr>
          <w:sz w:val="20"/>
          <w:szCs w:val="20"/>
        </w:rPr>
        <w:sym w:font="Wingdings" w:char="F0E0"/>
      </w:r>
      <w:r w:rsidRPr="004D6894">
        <w:rPr>
          <w:sz w:val="20"/>
          <w:szCs w:val="20"/>
        </w:rPr>
        <w:t xml:space="preserve"> neither party can obtain goal on its own </w:t>
      </w:r>
    </w:p>
    <w:p w14:paraId="36B70232" w14:textId="77777777" w:rsidR="006541AB" w:rsidRPr="004D6894" w:rsidRDefault="006541AB" w:rsidP="006541AB">
      <w:pPr>
        <w:pStyle w:val="ListParagraph"/>
        <w:numPr>
          <w:ilvl w:val="2"/>
          <w:numId w:val="160"/>
        </w:numPr>
        <w:spacing w:after="0"/>
        <w:rPr>
          <w:sz w:val="20"/>
          <w:szCs w:val="20"/>
        </w:rPr>
      </w:pPr>
      <w:r w:rsidRPr="004D6894">
        <w:rPr>
          <w:sz w:val="20"/>
          <w:szCs w:val="20"/>
        </w:rPr>
        <w:t xml:space="preserve">Best example of creativity in integrative negotiation  </w:t>
      </w:r>
    </w:p>
    <w:p w14:paraId="25DC03EB" w14:textId="77777777" w:rsidR="006541AB" w:rsidRPr="004D6894" w:rsidRDefault="006541AB" w:rsidP="006541AB">
      <w:pPr>
        <w:rPr>
          <w:rFonts w:ascii="Cambria" w:hAnsi="Cambria"/>
          <w:b/>
          <w:sz w:val="20"/>
          <w:szCs w:val="20"/>
        </w:rPr>
      </w:pPr>
      <w:r w:rsidRPr="004D6894">
        <w:rPr>
          <w:rFonts w:ascii="Cambria" w:hAnsi="Cambria"/>
          <w:b/>
          <w:sz w:val="20"/>
          <w:szCs w:val="20"/>
        </w:rPr>
        <w:t>Third Party Involvement</w:t>
      </w:r>
    </w:p>
    <w:p w14:paraId="048F1A5A" w14:textId="77777777" w:rsidR="006541AB" w:rsidRPr="004D6894" w:rsidRDefault="006541AB" w:rsidP="006541AB">
      <w:pPr>
        <w:pStyle w:val="ListParagraph"/>
        <w:numPr>
          <w:ilvl w:val="0"/>
          <w:numId w:val="161"/>
        </w:numPr>
        <w:spacing w:after="0"/>
        <w:rPr>
          <w:color w:val="FF0000"/>
          <w:sz w:val="20"/>
          <w:szCs w:val="20"/>
        </w:rPr>
      </w:pPr>
      <w:r w:rsidRPr="004D6894">
        <w:rPr>
          <w:b/>
          <w:color w:val="FF0000"/>
          <w:sz w:val="20"/>
          <w:szCs w:val="20"/>
        </w:rPr>
        <w:t>Mediation</w:t>
      </w:r>
      <w:r w:rsidRPr="004D6894">
        <w:rPr>
          <w:color w:val="FF0000"/>
          <w:sz w:val="20"/>
          <w:szCs w:val="20"/>
        </w:rPr>
        <w:t>:</w:t>
      </w:r>
    </w:p>
    <w:p w14:paraId="00F2A938" w14:textId="77777777" w:rsidR="006541AB" w:rsidRPr="004D6894" w:rsidRDefault="006541AB" w:rsidP="006541AB">
      <w:pPr>
        <w:pStyle w:val="ListParagraph"/>
        <w:numPr>
          <w:ilvl w:val="1"/>
          <w:numId w:val="161"/>
        </w:numPr>
        <w:spacing w:after="0"/>
        <w:rPr>
          <w:sz w:val="20"/>
          <w:szCs w:val="20"/>
        </w:rPr>
      </w:pPr>
      <w:r w:rsidRPr="004D6894">
        <w:rPr>
          <w:sz w:val="20"/>
          <w:szCs w:val="20"/>
        </w:rPr>
        <w:t>A neutral 3</w:t>
      </w:r>
      <w:r w:rsidRPr="004D6894">
        <w:rPr>
          <w:sz w:val="20"/>
          <w:szCs w:val="20"/>
          <w:vertAlign w:val="superscript"/>
        </w:rPr>
        <w:t>rd</w:t>
      </w:r>
      <w:r w:rsidRPr="004D6894">
        <w:rPr>
          <w:sz w:val="20"/>
          <w:szCs w:val="20"/>
        </w:rPr>
        <w:t xml:space="preserve"> party helps to facilitate a negotiated agreement</w:t>
      </w:r>
    </w:p>
    <w:p w14:paraId="7852777F" w14:textId="77777777" w:rsidR="006541AB" w:rsidRPr="004D6894" w:rsidRDefault="006541AB" w:rsidP="006541AB">
      <w:pPr>
        <w:pStyle w:val="ListParagraph"/>
        <w:numPr>
          <w:ilvl w:val="1"/>
          <w:numId w:val="161"/>
        </w:numPr>
        <w:spacing w:after="0"/>
        <w:rPr>
          <w:sz w:val="20"/>
          <w:szCs w:val="20"/>
        </w:rPr>
      </w:pPr>
      <w:r w:rsidRPr="004D6894">
        <w:rPr>
          <w:b/>
          <w:i/>
          <w:sz w:val="20"/>
          <w:szCs w:val="20"/>
        </w:rPr>
        <w:t>What do mediators do?</w:t>
      </w:r>
    </w:p>
    <w:p w14:paraId="0EBF3F26" w14:textId="77777777" w:rsidR="006541AB" w:rsidRPr="004D6894" w:rsidRDefault="006541AB" w:rsidP="006541AB">
      <w:pPr>
        <w:pStyle w:val="ListParagraph"/>
        <w:numPr>
          <w:ilvl w:val="2"/>
          <w:numId w:val="161"/>
        </w:numPr>
        <w:spacing w:after="0"/>
        <w:rPr>
          <w:sz w:val="20"/>
          <w:szCs w:val="20"/>
        </w:rPr>
      </w:pPr>
      <w:r w:rsidRPr="004D6894">
        <w:rPr>
          <w:sz w:val="20"/>
          <w:szCs w:val="20"/>
        </w:rPr>
        <w:t>Anything that aids process/atmosphere of negotiation = helpful</w:t>
      </w:r>
    </w:p>
    <w:p w14:paraId="59E64522" w14:textId="77777777" w:rsidR="006541AB" w:rsidRPr="004D6894" w:rsidRDefault="006541AB" w:rsidP="006541AB">
      <w:pPr>
        <w:pStyle w:val="ListParagraph"/>
        <w:numPr>
          <w:ilvl w:val="2"/>
          <w:numId w:val="161"/>
        </w:numPr>
        <w:spacing w:after="0"/>
        <w:rPr>
          <w:sz w:val="20"/>
          <w:szCs w:val="20"/>
        </w:rPr>
      </w:pPr>
      <w:r w:rsidRPr="004D6894">
        <w:rPr>
          <w:sz w:val="20"/>
          <w:szCs w:val="20"/>
        </w:rPr>
        <w:t xml:space="preserve">If there’s tension, they may act as a lightning rod for anger or try to introduce </w:t>
      </w:r>
      <w:proofErr w:type="spellStart"/>
      <w:r w:rsidRPr="004D6894">
        <w:rPr>
          <w:sz w:val="20"/>
          <w:szCs w:val="20"/>
        </w:rPr>
        <w:t>humour</w:t>
      </w:r>
      <w:proofErr w:type="spellEnd"/>
      <w:r w:rsidRPr="004D6894">
        <w:rPr>
          <w:sz w:val="20"/>
          <w:szCs w:val="20"/>
        </w:rPr>
        <w:t xml:space="preserve">, help parties clarify their underlying interests both to themselves &amp; to each other, imposing a deadline/helping parties deal with their own constituents, introduce problem-solving orientation, intervene in the content of the negotiation (highlighting points of agreement, new options, encouraging concessions) </w:t>
      </w:r>
    </w:p>
    <w:p w14:paraId="71F70942" w14:textId="77777777" w:rsidR="006541AB" w:rsidRPr="004D6894" w:rsidRDefault="006541AB" w:rsidP="006541AB">
      <w:pPr>
        <w:pStyle w:val="ListParagraph"/>
        <w:numPr>
          <w:ilvl w:val="2"/>
          <w:numId w:val="161"/>
        </w:numPr>
        <w:spacing w:after="0"/>
        <w:rPr>
          <w:sz w:val="20"/>
          <w:szCs w:val="20"/>
        </w:rPr>
      </w:pPr>
      <w:r w:rsidRPr="004D6894">
        <w:rPr>
          <w:b/>
          <w:sz w:val="20"/>
          <w:szCs w:val="20"/>
        </w:rPr>
        <w:t xml:space="preserve">FINDINGS: </w:t>
      </w:r>
      <w:r w:rsidRPr="004D6894">
        <w:rPr>
          <w:sz w:val="20"/>
          <w:szCs w:val="20"/>
        </w:rPr>
        <w:t xml:space="preserve">mediation has a successful track record in solving disputes </w:t>
      </w:r>
      <w:r w:rsidRPr="004D6894">
        <w:rPr>
          <w:sz w:val="20"/>
          <w:szCs w:val="20"/>
        </w:rPr>
        <w:sym w:font="Wingdings" w:char="F0E0"/>
      </w:r>
      <w:r w:rsidRPr="004D6894">
        <w:rPr>
          <w:sz w:val="20"/>
          <w:szCs w:val="20"/>
        </w:rPr>
        <w:t xml:space="preserve"> mediators work best when conflict is not too intense + parties need to use negotiation to deal with their conflict </w:t>
      </w:r>
      <w:r w:rsidRPr="004D6894">
        <w:rPr>
          <w:sz w:val="20"/>
          <w:szCs w:val="20"/>
        </w:rPr>
        <w:sym w:font="Wingdings" w:char="F0E0"/>
      </w:r>
      <w:r w:rsidRPr="004D6894">
        <w:rPr>
          <w:sz w:val="20"/>
          <w:szCs w:val="20"/>
        </w:rPr>
        <w:t xml:space="preserve"> if mediator is not seen as neutral = it doesn’t work</w:t>
      </w:r>
    </w:p>
    <w:p w14:paraId="2D2B1600" w14:textId="77777777" w:rsidR="006541AB" w:rsidRPr="004D6894" w:rsidRDefault="006541AB" w:rsidP="006541AB">
      <w:pPr>
        <w:pStyle w:val="ListParagraph"/>
        <w:numPr>
          <w:ilvl w:val="0"/>
          <w:numId w:val="161"/>
        </w:numPr>
        <w:spacing w:after="0"/>
        <w:rPr>
          <w:color w:val="FF0000"/>
          <w:sz w:val="20"/>
          <w:szCs w:val="20"/>
        </w:rPr>
      </w:pPr>
      <w:r w:rsidRPr="004D6894">
        <w:rPr>
          <w:b/>
          <w:color w:val="FF0000"/>
          <w:sz w:val="20"/>
          <w:szCs w:val="20"/>
        </w:rPr>
        <w:t>Arbitration</w:t>
      </w:r>
      <w:r w:rsidRPr="004D6894">
        <w:rPr>
          <w:color w:val="FF0000"/>
          <w:sz w:val="20"/>
          <w:szCs w:val="20"/>
        </w:rPr>
        <w:t>:</w:t>
      </w:r>
    </w:p>
    <w:p w14:paraId="68F7BC90" w14:textId="77777777" w:rsidR="006541AB" w:rsidRPr="004D6894" w:rsidRDefault="006541AB" w:rsidP="006541AB">
      <w:pPr>
        <w:pStyle w:val="ListParagraph"/>
        <w:numPr>
          <w:ilvl w:val="1"/>
          <w:numId w:val="161"/>
        </w:numPr>
        <w:spacing w:after="0"/>
        <w:rPr>
          <w:sz w:val="20"/>
          <w:szCs w:val="20"/>
        </w:rPr>
      </w:pPr>
      <w:r w:rsidRPr="004D6894">
        <w:rPr>
          <w:sz w:val="20"/>
          <w:szCs w:val="20"/>
          <w:highlight w:val="yellow"/>
        </w:rPr>
        <w:t>Arbitration</w:t>
      </w:r>
      <w:r w:rsidRPr="004D6894">
        <w:rPr>
          <w:sz w:val="20"/>
          <w:szCs w:val="20"/>
        </w:rPr>
        <w:t>: occurs when a 3</w:t>
      </w:r>
      <w:r w:rsidRPr="004D6894">
        <w:rPr>
          <w:sz w:val="20"/>
          <w:szCs w:val="20"/>
          <w:vertAlign w:val="superscript"/>
        </w:rPr>
        <w:t>rd</w:t>
      </w:r>
      <w:r w:rsidRPr="004D6894">
        <w:rPr>
          <w:sz w:val="20"/>
          <w:szCs w:val="20"/>
        </w:rPr>
        <w:t xml:space="preserve"> party is given the authority to dictate the terms of settlement of a conflict</w:t>
      </w:r>
    </w:p>
    <w:p w14:paraId="0309D3DB" w14:textId="77777777" w:rsidR="006541AB" w:rsidRPr="004D6894" w:rsidRDefault="006541AB" w:rsidP="006541AB">
      <w:pPr>
        <w:pStyle w:val="ListParagraph"/>
        <w:numPr>
          <w:ilvl w:val="1"/>
          <w:numId w:val="161"/>
        </w:numPr>
        <w:spacing w:after="0"/>
        <w:rPr>
          <w:sz w:val="20"/>
          <w:szCs w:val="20"/>
        </w:rPr>
      </w:pPr>
      <w:r w:rsidRPr="004D6894">
        <w:rPr>
          <w:sz w:val="20"/>
          <w:szCs w:val="20"/>
        </w:rPr>
        <w:t xml:space="preserve">Not the way to integrative solutions </w:t>
      </w:r>
      <w:r w:rsidRPr="004D6894">
        <w:rPr>
          <w:sz w:val="20"/>
          <w:szCs w:val="20"/>
        </w:rPr>
        <w:sym w:font="Wingdings" w:char="F0E0"/>
      </w:r>
      <w:r w:rsidRPr="004D6894">
        <w:rPr>
          <w:sz w:val="20"/>
          <w:szCs w:val="20"/>
        </w:rPr>
        <w:t xml:space="preserve"> </w:t>
      </w:r>
      <w:r w:rsidRPr="004D6894">
        <w:rPr>
          <w:i/>
          <w:sz w:val="20"/>
          <w:szCs w:val="20"/>
          <w:u w:val="single"/>
        </w:rPr>
        <w:t>negotiation is broken down &amp; the arbitrator has to make final distributive allocation</w:t>
      </w:r>
    </w:p>
    <w:p w14:paraId="2B112F7C" w14:textId="77777777" w:rsidR="006541AB" w:rsidRPr="004D6894" w:rsidRDefault="006541AB" w:rsidP="006541AB">
      <w:pPr>
        <w:pStyle w:val="ListParagraph"/>
        <w:numPr>
          <w:ilvl w:val="1"/>
          <w:numId w:val="161"/>
        </w:numPr>
        <w:spacing w:after="0"/>
        <w:rPr>
          <w:sz w:val="20"/>
          <w:szCs w:val="20"/>
        </w:rPr>
      </w:pPr>
      <w:r w:rsidRPr="004D6894">
        <w:rPr>
          <w:sz w:val="20"/>
          <w:szCs w:val="20"/>
          <w:highlight w:val="yellow"/>
        </w:rPr>
        <w:t>Conventional Arbitration</w:t>
      </w:r>
      <w:r w:rsidRPr="004D6894">
        <w:rPr>
          <w:sz w:val="20"/>
          <w:szCs w:val="20"/>
        </w:rPr>
        <w:t>: arbitrator can choose any outcome</w:t>
      </w:r>
    </w:p>
    <w:p w14:paraId="4D5760FF" w14:textId="77777777" w:rsidR="006541AB" w:rsidRPr="004D6894" w:rsidRDefault="006541AB" w:rsidP="006541AB">
      <w:pPr>
        <w:pStyle w:val="ListParagraph"/>
        <w:numPr>
          <w:ilvl w:val="1"/>
          <w:numId w:val="161"/>
        </w:numPr>
        <w:spacing w:after="0"/>
        <w:rPr>
          <w:sz w:val="20"/>
          <w:szCs w:val="20"/>
        </w:rPr>
      </w:pPr>
      <w:r w:rsidRPr="004D6894">
        <w:rPr>
          <w:sz w:val="20"/>
          <w:szCs w:val="20"/>
          <w:highlight w:val="yellow"/>
        </w:rPr>
        <w:t>Final Offer Arbitration</w:t>
      </w:r>
      <w:r w:rsidRPr="004D6894">
        <w:rPr>
          <w:sz w:val="20"/>
          <w:szCs w:val="20"/>
        </w:rPr>
        <w:t xml:space="preserve">: each party makes a final offer &amp; arbitrator chooses one of them </w:t>
      </w:r>
    </w:p>
    <w:p w14:paraId="2C30E2EA" w14:textId="77777777" w:rsidR="006541AB" w:rsidRPr="004D6894" w:rsidRDefault="006541AB" w:rsidP="006541AB">
      <w:pPr>
        <w:pStyle w:val="ListParagraph"/>
        <w:numPr>
          <w:ilvl w:val="2"/>
          <w:numId w:val="161"/>
        </w:numPr>
        <w:spacing w:after="0"/>
        <w:rPr>
          <w:sz w:val="20"/>
          <w:szCs w:val="20"/>
        </w:rPr>
      </w:pPr>
      <w:r w:rsidRPr="004D6894">
        <w:rPr>
          <w:sz w:val="20"/>
          <w:szCs w:val="20"/>
        </w:rPr>
        <w:t xml:space="preserve">Used to motivate parties to make sensible offers </w:t>
      </w:r>
    </w:p>
    <w:p w14:paraId="6A7E0166" w14:textId="77777777" w:rsidR="006541AB" w:rsidRPr="004D6894" w:rsidRDefault="006541AB" w:rsidP="006541AB">
      <w:pPr>
        <w:pStyle w:val="ListParagraph"/>
        <w:numPr>
          <w:ilvl w:val="2"/>
          <w:numId w:val="161"/>
        </w:numPr>
        <w:spacing w:after="0"/>
        <w:rPr>
          <w:sz w:val="20"/>
          <w:szCs w:val="20"/>
        </w:rPr>
      </w:pPr>
      <w:r w:rsidRPr="004D6894">
        <w:rPr>
          <w:sz w:val="20"/>
          <w:szCs w:val="20"/>
        </w:rPr>
        <w:t>All-or-nothing fear of final arbitration, motivates a more negotiated agreement</w:t>
      </w:r>
    </w:p>
    <w:p w14:paraId="7F089073" w14:textId="77777777" w:rsidR="006541AB" w:rsidRPr="004D6894" w:rsidRDefault="006541AB" w:rsidP="006541AB">
      <w:pPr>
        <w:rPr>
          <w:rFonts w:ascii="Cambria" w:hAnsi="Cambria"/>
          <w:b/>
          <w:sz w:val="20"/>
          <w:szCs w:val="20"/>
          <w:u w:val="single"/>
        </w:rPr>
      </w:pPr>
      <w:r w:rsidRPr="004D6894">
        <w:rPr>
          <w:rFonts w:ascii="Cambria" w:hAnsi="Cambria"/>
          <w:b/>
          <w:sz w:val="20"/>
          <w:szCs w:val="20"/>
          <w:u w:val="single"/>
        </w:rPr>
        <w:t>Is All Conflict Bad?</w:t>
      </w:r>
    </w:p>
    <w:p w14:paraId="069A8949" w14:textId="77777777" w:rsidR="006541AB" w:rsidRPr="004D6894" w:rsidRDefault="006541AB" w:rsidP="006541AB">
      <w:pPr>
        <w:pStyle w:val="ListParagraph"/>
        <w:numPr>
          <w:ilvl w:val="0"/>
          <w:numId w:val="162"/>
        </w:numPr>
        <w:spacing w:after="0"/>
        <w:rPr>
          <w:sz w:val="20"/>
          <w:szCs w:val="20"/>
        </w:rPr>
      </w:pPr>
      <w:r w:rsidRPr="004D6894">
        <w:rPr>
          <w:sz w:val="20"/>
          <w:szCs w:val="20"/>
        </w:rPr>
        <w:t>Idea that conflict can be functional rests on the idea that it promotes necessary org changes:</w:t>
      </w:r>
    </w:p>
    <w:p w14:paraId="71917295" w14:textId="77777777" w:rsidR="006541AB" w:rsidRPr="004D6894" w:rsidRDefault="006541AB" w:rsidP="006541AB">
      <w:pPr>
        <w:pStyle w:val="ListParagraph"/>
        <w:numPr>
          <w:ilvl w:val="1"/>
          <w:numId w:val="162"/>
        </w:numPr>
        <w:spacing w:after="0"/>
        <w:rPr>
          <w:b/>
          <w:color w:val="FF0000"/>
          <w:sz w:val="20"/>
          <w:szCs w:val="20"/>
        </w:rPr>
      </w:pPr>
      <w:r w:rsidRPr="004D6894">
        <w:rPr>
          <w:b/>
          <w:color w:val="FF0000"/>
          <w:sz w:val="20"/>
          <w:szCs w:val="20"/>
        </w:rPr>
        <w:t xml:space="preserve">CONFLICT </w:t>
      </w:r>
      <w:r w:rsidRPr="004D6894">
        <w:rPr>
          <w:b/>
          <w:color w:val="FF0000"/>
          <w:sz w:val="20"/>
          <w:szCs w:val="20"/>
        </w:rPr>
        <w:sym w:font="Wingdings" w:char="F0E0"/>
      </w:r>
      <w:r w:rsidRPr="004D6894">
        <w:rPr>
          <w:b/>
          <w:color w:val="FF0000"/>
          <w:sz w:val="20"/>
          <w:szCs w:val="20"/>
        </w:rPr>
        <w:t xml:space="preserve"> CHANGE </w:t>
      </w:r>
      <w:r w:rsidRPr="004D6894">
        <w:rPr>
          <w:b/>
          <w:color w:val="FF0000"/>
          <w:sz w:val="20"/>
          <w:szCs w:val="20"/>
        </w:rPr>
        <w:sym w:font="Wingdings" w:char="F0E0"/>
      </w:r>
      <w:r w:rsidRPr="004D6894">
        <w:rPr>
          <w:b/>
          <w:color w:val="FF0000"/>
          <w:sz w:val="20"/>
          <w:szCs w:val="20"/>
        </w:rPr>
        <w:t xml:space="preserve"> ADAPTION </w:t>
      </w:r>
      <w:r w:rsidRPr="004D6894">
        <w:rPr>
          <w:b/>
          <w:color w:val="FF0000"/>
          <w:sz w:val="20"/>
          <w:szCs w:val="20"/>
        </w:rPr>
        <w:sym w:font="Wingdings" w:char="F0E0"/>
      </w:r>
      <w:r w:rsidRPr="004D6894">
        <w:rPr>
          <w:b/>
          <w:color w:val="FF0000"/>
          <w:sz w:val="20"/>
          <w:szCs w:val="20"/>
        </w:rPr>
        <w:t xml:space="preserve"> SURVIVAL  </w:t>
      </w:r>
    </w:p>
    <w:p w14:paraId="73E5BFC1" w14:textId="77777777" w:rsidR="006541AB" w:rsidRPr="004D6894" w:rsidRDefault="006541AB" w:rsidP="006541AB">
      <w:pPr>
        <w:pStyle w:val="ListParagraph"/>
        <w:numPr>
          <w:ilvl w:val="0"/>
          <w:numId w:val="162"/>
        </w:numPr>
        <w:spacing w:after="0"/>
        <w:rPr>
          <w:sz w:val="20"/>
          <w:szCs w:val="20"/>
        </w:rPr>
      </w:pPr>
      <w:r w:rsidRPr="004D6894">
        <w:rPr>
          <w:sz w:val="20"/>
          <w:szCs w:val="20"/>
        </w:rPr>
        <w:t xml:space="preserve">For orgs to survive they must adapt to their </w:t>
      </w:r>
      <w:proofErr w:type="spellStart"/>
      <w:r w:rsidRPr="004D6894">
        <w:rPr>
          <w:sz w:val="20"/>
          <w:szCs w:val="20"/>
        </w:rPr>
        <w:t>enviros</w:t>
      </w:r>
      <w:proofErr w:type="spellEnd"/>
      <w:r w:rsidRPr="004D6894">
        <w:rPr>
          <w:sz w:val="20"/>
          <w:szCs w:val="20"/>
        </w:rPr>
        <w:t xml:space="preserve"> </w:t>
      </w:r>
      <w:r w:rsidRPr="004D6894">
        <w:rPr>
          <w:sz w:val="20"/>
          <w:szCs w:val="20"/>
        </w:rPr>
        <w:sym w:font="Wingdings" w:char="F0E0"/>
      </w:r>
      <w:r w:rsidRPr="004D6894">
        <w:rPr>
          <w:sz w:val="20"/>
          <w:szCs w:val="20"/>
        </w:rPr>
        <w:t xml:space="preserve"> requires changes in strategies that may be stimulated through conflict</w:t>
      </w:r>
    </w:p>
    <w:p w14:paraId="4FFA323E" w14:textId="77777777" w:rsidR="006541AB" w:rsidRPr="004D6894" w:rsidRDefault="006541AB" w:rsidP="006541AB">
      <w:pPr>
        <w:pStyle w:val="ListParagraph"/>
        <w:numPr>
          <w:ilvl w:val="0"/>
          <w:numId w:val="162"/>
        </w:numPr>
        <w:spacing w:after="0"/>
        <w:rPr>
          <w:sz w:val="20"/>
          <w:szCs w:val="20"/>
        </w:rPr>
      </w:pPr>
      <w:r w:rsidRPr="004D6894">
        <w:rPr>
          <w:b/>
          <w:i/>
          <w:sz w:val="20"/>
          <w:szCs w:val="20"/>
        </w:rPr>
        <w:t>How does conflict promote change?</w:t>
      </w:r>
    </w:p>
    <w:p w14:paraId="4C665A5A" w14:textId="77777777" w:rsidR="006541AB" w:rsidRPr="004D6894" w:rsidRDefault="006541AB" w:rsidP="006541AB">
      <w:pPr>
        <w:pStyle w:val="ListParagraph"/>
        <w:numPr>
          <w:ilvl w:val="1"/>
          <w:numId w:val="162"/>
        </w:numPr>
        <w:spacing w:after="0"/>
        <w:rPr>
          <w:sz w:val="20"/>
          <w:szCs w:val="20"/>
        </w:rPr>
      </w:pPr>
      <w:r w:rsidRPr="004D6894">
        <w:rPr>
          <w:sz w:val="20"/>
          <w:szCs w:val="20"/>
        </w:rPr>
        <w:t>Brings new ideas into consideration</w:t>
      </w:r>
    </w:p>
    <w:p w14:paraId="0DA502C5" w14:textId="77777777" w:rsidR="006541AB" w:rsidRPr="004D6894" w:rsidRDefault="006541AB" w:rsidP="006541AB">
      <w:pPr>
        <w:pStyle w:val="ListParagraph"/>
        <w:numPr>
          <w:ilvl w:val="1"/>
          <w:numId w:val="162"/>
        </w:numPr>
        <w:spacing w:after="0"/>
        <w:rPr>
          <w:sz w:val="20"/>
          <w:szCs w:val="20"/>
        </w:rPr>
      </w:pPr>
      <w:r w:rsidRPr="004D6894">
        <w:rPr>
          <w:sz w:val="20"/>
          <w:szCs w:val="20"/>
        </w:rPr>
        <w:t>In trying to one up each other it will force them to think of unique ideas</w:t>
      </w:r>
    </w:p>
    <w:p w14:paraId="0E67EB67" w14:textId="77777777" w:rsidR="006541AB" w:rsidRPr="004D6894" w:rsidRDefault="006541AB" w:rsidP="006541AB">
      <w:pPr>
        <w:pStyle w:val="ListParagraph"/>
        <w:numPr>
          <w:ilvl w:val="1"/>
          <w:numId w:val="162"/>
        </w:numPr>
        <w:spacing w:after="0"/>
        <w:rPr>
          <w:sz w:val="20"/>
          <w:szCs w:val="20"/>
        </w:rPr>
      </w:pPr>
      <w:r w:rsidRPr="004D6894">
        <w:rPr>
          <w:sz w:val="20"/>
          <w:szCs w:val="20"/>
        </w:rPr>
        <w:t xml:space="preserve">Conflict may promote change b/c each arty begins to monitor the other’s performance more carefully </w:t>
      </w:r>
      <w:r w:rsidRPr="004D6894">
        <w:rPr>
          <w:sz w:val="20"/>
          <w:szCs w:val="20"/>
        </w:rPr>
        <w:sym w:font="Wingdings" w:char="F0E0"/>
      </w:r>
      <w:r w:rsidRPr="004D6894">
        <w:rPr>
          <w:sz w:val="20"/>
          <w:szCs w:val="20"/>
        </w:rPr>
        <w:t xml:space="preserve"> this search for weakness makes it harder to hide errors &amp; problems from the org </w:t>
      </w:r>
      <w:r w:rsidRPr="004D6894">
        <w:rPr>
          <w:sz w:val="20"/>
          <w:szCs w:val="20"/>
        </w:rPr>
        <w:sym w:font="Wingdings" w:char="F0E0"/>
      </w:r>
      <w:r w:rsidRPr="004D6894">
        <w:rPr>
          <w:sz w:val="20"/>
          <w:szCs w:val="20"/>
        </w:rPr>
        <w:t xml:space="preserve"> such errors &amp; problems may signal that change = necessary</w:t>
      </w:r>
    </w:p>
    <w:p w14:paraId="43BE8BDC" w14:textId="77777777" w:rsidR="006541AB" w:rsidRPr="004D6894" w:rsidRDefault="006541AB" w:rsidP="006541AB">
      <w:pPr>
        <w:pStyle w:val="ListParagraph"/>
        <w:numPr>
          <w:ilvl w:val="1"/>
          <w:numId w:val="162"/>
        </w:numPr>
        <w:spacing w:after="0"/>
        <w:rPr>
          <w:sz w:val="20"/>
          <w:szCs w:val="20"/>
        </w:rPr>
      </w:pPr>
      <w:r w:rsidRPr="004D6894">
        <w:rPr>
          <w:sz w:val="20"/>
          <w:szCs w:val="20"/>
        </w:rPr>
        <w:t xml:space="preserve">Conflict may promote useful change by signaling that a redistribution of power = necessary </w:t>
      </w:r>
    </w:p>
    <w:p w14:paraId="00084EAB" w14:textId="77777777" w:rsidR="006541AB" w:rsidRPr="004D6894" w:rsidRDefault="006541AB" w:rsidP="006541AB">
      <w:pPr>
        <w:pStyle w:val="ListParagraph"/>
        <w:numPr>
          <w:ilvl w:val="1"/>
          <w:numId w:val="162"/>
        </w:numPr>
        <w:spacing w:after="0"/>
        <w:rPr>
          <w:sz w:val="20"/>
          <w:szCs w:val="20"/>
        </w:rPr>
      </w:pPr>
      <w:r w:rsidRPr="004D6894">
        <w:rPr>
          <w:sz w:val="20"/>
          <w:szCs w:val="20"/>
          <w:highlight w:val="yellow"/>
        </w:rPr>
        <w:t>Conflict Stimulation</w:t>
      </w:r>
      <w:r w:rsidRPr="004D6894">
        <w:rPr>
          <w:sz w:val="20"/>
          <w:szCs w:val="20"/>
        </w:rPr>
        <w:t>: a strategy of increasing conflict to motivate change</w:t>
      </w:r>
    </w:p>
    <w:p w14:paraId="59BE9E22" w14:textId="77777777" w:rsidR="006541AB" w:rsidRPr="004D6894" w:rsidRDefault="006541AB" w:rsidP="006541AB">
      <w:pPr>
        <w:pStyle w:val="ListParagraph"/>
        <w:numPr>
          <w:ilvl w:val="2"/>
          <w:numId w:val="162"/>
        </w:numPr>
        <w:spacing w:after="0"/>
        <w:rPr>
          <w:sz w:val="20"/>
          <w:szCs w:val="20"/>
        </w:rPr>
      </w:pPr>
      <w:r w:rsidRPr="004D6894">
        <w:rPr>
          <w:b/>
          <w:i/>
          <w:sz w:val="20"/>
          <w:szCs w:val="20"/>
        </w:rPr>
        <w:t>How does manager know when conflict will be a good thing?</w:t>
      </w:r>
    </w:p>
    <w:p w14:paraId="00C5580C" w14:textId="77777777" w:rsidR="006541AB" w:rsidRPr="004D6894" w:rsidRDefault="006541AB" w:rsidP="006541AB">
      <w:pPr>
        <w:pStyle w:val="ListParagraph"/>
        <w:numPr>
          <w:ilvl w:val="3"/>
          <w:numId w:val="162"/>
        </w:numPr>
        <w:spacing w:after="0"/>
        <w:rPr>
          <w:sz w:val="20"/>
          <w:szCs w:val="20"/>
        </w:rPr>
      </w:pPr>
      <w:r w:rsidRPr="004D6894">
        <w:rPr>
          <w:sz w:val="20"/>
          <w:szCs w:val="20"/>
        </w:rPr>
        <w:t xml:space="preserve">When </w:t>
      </w:r>
      <w:proofErr w:type="spellStart"/>
      <w:r w:rsidRPr="004D6894">
        <w:rPr>
          <w:sz w:val="20"/>
          <w:szCs w:val="20"/>
        </w:rPr>
        <w:t>ppl</w:t>
      </w:r>
      <w:proofErr w:type="spellEnd"/>
      <w:r w:rsidRPr="004D6894">
        <w:rPr>
          <w:sz w:val="20"/>
          <w:szCs w:val="20"/>
        </w:rPr>
        <w:t xml:space="preserve"> are in a “friendly rut” </w:t>
      </w:r>
      <w:r w:rsidRPr="004D6894">
        <w:rPr>
          <w:sz w:val="20"/>
          <w:szCs w:val="20"/>
        </w:rPr>
        <w:sym w:font="Wingdings" w:char="F0E0"/>
      </w:r>
      <w:r w:rsidRPr="004D6894">
        <w:rPr>
          <w:sz w:val="20"/>
          <w:szCs w:val="20"/>
        </w:rPr>
        <w:t xml:space="preserve"> relationships take precedence over org goals</w:t>
      </w:r>
    </w:p>
    <w:p w14:paraId="2DCF6F5F" w14:textId="77777777" w:rsidR="006541AB" w:rsidRPr="004D6894" w:rsidRDefault="006541AB" w:rsidP="006541AB">
      <w:pPr>
        <w:pStyle w:val="ListParagraph"/>
        <w:numPr>
          <w:ilvl w:val="3"/>
          <w:numId w:val="162"/>
        </w:numPr>
        <w:spacing w:after="0"/>
        <w:rPr>
          <w:sz w:val="20"/>
          <w:szCs w:val="20"/>
        </w:rPr>
      </w:pPr>
      <w:r w:rsidRPr="004D6894">
        <w:rPr>
          <w:sz w:val="20"/>
          <w:szCs w:val="20"/>
        </w:rPr>
        <w:t>Parties are avoiding each other to avoid overt conflict</w:t>
      </w:r>
    </w:p>
    <w:p w14:paraId="09F04D08" w14:textId="77777777" w:rsidR="006541AB" w:rsidRPr="004D6894" w:rsidRDefault="006541AB" w:rsidP="006541AB">
      <w:pPr>
        <w:pStyle w:val="ListParagraph"/>
        <w:numPr>
          <w:ilvl w:val="3"/>
          <w:numId w:val="162"/>
        </w:numPr>
        <w:spacing w:after="0"/>
        <w:rPr>
          <w:sz w:val="20"/>
          <w:szCs w:val="20"/>
        </w:rPr>
      </w:pPr>
      <w:r w:rsidRPr="004D6894">
        <w:rPr>
          <w:sz w:val="20"/>
          <w:szCs w:val="20"/>
        </w:rPr>
        <w:t>When conflict = suppressed/downplayed by denying diffs, ignoring controversy, exaggerating points of agreement</w:t>
      </w:r>
    </w:p>
    <w:p w14:paraId="62C7EFC1" w14:textId="77777777" w:rsidR="006541AB" w:rsidRPr="004D6894" w:rsidRDefault="006541AB" w:rsidP="006541AB">
      <w:pPr>
        <w:rPr>
          <w:rFonts w:ascii="Cambria" w:hAnsi="Cambria"/>
          <w:b/>
          <w:sz w:val="20"/>
          <w:szCs w:val="20"/>
          <w:u w:val="single"/>
        </w:rPr>
      </w:pPr>
      <w:r w:rsidRPr="004D6894">
        <w:rPr>
          <w:rFonts w:ascii="Cambria" w:hAnsi="Cambria"/>
          <w:b/>
          <w:sz w:val="20"/>
          <w:szCs w:val="20"/>
          <w:u w:val="single"/>
        </w:rPr>
        <w:t>A Model Of Stress In Orgs</w:t>
      </w:r>
    </w:p>
    <w:p w14:paraId="2B459804" w14:textId="77777777" w:rsidR="006541AB" w:rsidRPr="004D6894" w:rsidRDefault="006541AB" w:rsidP="006541AB">
      <w:pPr>
        <w:pStyle w:val="ListParagraph"/>
        <w:numPr>
          <w:ilvl w:val="0"/>
          <w:numId w:val="163"/>
        </w:numPr>
        <w:spacing w:after="0"/>
        <w:rPr>
          <w:b/>
          <w:color w:val="0000FF"/>
          <w:sz w:val="20"/>
          <w:szCs w:val="20"/>
        </w:rPr>
      </w:pPr>
      <w:r w:rsidRPr="004D6894">
        <w:rPr>
          <w:b/>
          <w:color w:val="0000FF"/>
          <w:sz w:val="20"/>
          <w:szCs w:val="20"/>
        </w:rPr>
        <w:t>MODEL OF A STRESS EPISODE PG. 437</w:t>
      </w:r>
    </w:p>
    <w:p w14:paraId="27E5ABF8" w14:textId="77777777" w:rsidR="006541AB" w:rsidRPr="004D6894" w:rsidRDefault="006541AB" w:rsidP="006541AB">
      <w:pPr>
        <w:pStyle w:val="ListParagraph"/>
        <w:numPr>
          <w:ilvl w:val="0"/>
          <w:numId w:val="163"/>
        </w:numPr>
        <w:spacing w:after="0"/>
        <w:rPr>
          <w:sz w:val="20"/>
          <w:szCs w:val="20"/>
        </w:rPr>
      </w:pPr>
      <w:r w:rsidRPr="004D6894">
        <w:rPr>
          <w:sz w:val="20"/>
          <w:szCs w:val="20"/>
          <w:highlight w:val="yellow"/>
        </w:rPr>
        <w:t>Stressors</w:t>
      </w:r>
      <w:r w:rsidRPr="004D6894">
        <w:rPr>
          <w:sz w:val="20"/>
          <w:szCs w:val="20"/>
        </w:rPr>
        <w:t xml:space="preserve">: </w:t>
      </w:r>
      <w:proofErr w:type="spellStart"/>
      <w:r w:rsidRPr="004D6894">
        <w:rPr>
          <w:sz w:val="20"/>
          <w:szCs w:val="20"/>
        </w:rPr>
        <w:t>enviro</w:t>
      </w:r>
      <w:proofErr w:type="spellEnd"/>
      <w:r w:rsidRPr="004D6894">
        <w:rPr>
          <w:sz w:val="20"/>
          <w:szCs w:val="20"/>
        </w:rPr>
        <w:t xml:space="preserve"> events or conditions that have the potential to induce stress </w:t>
      </w:r>
    </w:p>
    <w:p w14:paraId="31030CC1" w14:textId="77777777" w:rsidR="006541AB" w:rsidRPr="004D6894" w:rsidRDefault="006541AB" w:rsidP="006541AB">
      <w:pPr>
        <w:pStyle w:val="ListParagraph"/>
        <w:numPr>
          <w:ilvl w:val="1"/>
          <w:numId w:val="163"/>
        </w:numPr>
        <w:spacing w:after="0"/>
        <w:rPr>
          <w:sz w:val="20"/>
          <w:szCs w:val="20"/>
        </w:rPr>
      </w:pPr>
      <w:r w:rsidRPr="004D6894">
        <w:rPr>
          <w:sz w:val="20"/>
          <w:szCs w:val="20"/>
        </w:rPr>
        <w:t xml:space="preserve">Individual personality often determines the extent to which a potential stressor becomes a real stressor &amp; induces stress </w:t>
      </w:r>
    </w:p>
    <w:p w14:paraId="5D0D22C6" w14:textId="77777777" w:rsidR="006541AB" w:rsidRPr="004D6894" w:rsidRDefault="006541AB" w:rsidP="006541AB">
      <w:pPr>
        <w:pStyle w:val="ListParagraph"/>
        <w:numPr>
          <w:ilvl w:val="0"/>
          <w:numId w:val="163"/>
        </w:numPr>
        <w:spacing w:after="0"/>
        <w:rPr>
          <w:sz w:val="20"/>
          <w:szCs w:val="20"/>
        </w:rPr>
      </w:pPr>
      <w:r w:rsidRPr="004D6894">
        <w:rPr>
          <w:sz w:val="20"/>
          <w:szCs w:val="20"/>
          <w:highlight w:val="yellow"/>
        </w:rPr>
        <w:t>Stress</w:t>
      </w:r>
      <w:r w:rsidRPr="004D6894">
        <w:rPr>
          <w:sz w:val="20"/>
          <w:szCs w:val="20"/>
        </w:rPr>
        <w:t>: psych reaction to the demands inherent in a stressor that has the potential to make a person feel tense or anxious</w:t>
      </w:r>
    </w:p>
    <w:p w14:paraId="5BFBFDE3" w14:textId="77777777" w:rsidR="006541AB" w:rsidRPr="004D6894" w:rsidRDefault="006541AB" w:rsidP="006541AB">
      <w:pPr>
        <w:pStyle w:val="ListParagraph"/>
        <w:numPr>
          <w:ilvl w:val="1"/>
          <w:numId w:val="163"/>
        </w:numPr>
        <w:spacing w:after="0"/>
        <w:rPr>
          <w:sz w:val="20"/>
          <w:szCs w:val="20"/>
        </w:rPr>
      </w:pPr>
      <w:r w:rsidRPr="004D6894">
        <w:rPr>
          <w:sz w:val="20"/>
          <w:szCs w:val="20"/>
        </w:rPr>
        <w:t>Can be good at moderate levels but once reaches a high level of anxiety &amp; tension, it’s a problem</w:t>
      </w:r>
    </w:p>
    <w:p w14:paraId="6D47E63F" w14:textId="77777777" w:rsidR="006541AB" w:rsidRPr="004D6894" w:rsidRDefault="006541AB" w:rsidP="006541AB">
      <w:pPr>
        <w:pStyle w:val="ListParagraph"/>
        <w:numPr>
          <w:ilvl w:val="0"/>
          <w:numId w:val="163"/>
        </w:numPr>
        <w:spacing w:after="0"/>
        <w:rPr>
          <w:sz w:val="20"/>
          <w:szCs w:val="20"/>
        </w:rPr>
      </w:pPr>
      <w:r w:rsidRPr="004D6894">
        <w:rPr>
          <w:sz w:val="20"/>
          <w:szCs w:val="20"/>
          <w:highlight w:val="yellow"/>
        </w:rPr>
        <w:t>Stress Reactions</w:t>
      </w:r>
      <w:r w:rsidRPr="004D6894">
        <w:rPr>
          <w:sz w:val="20"/>
          <w:szCs w:val="20"/>
        </w:rPr>
        <w:t xml:space="preserve">: </w:t>
      </w:r>
      <w:proofErr w:type="spellStart"/>
      <w:r w:rsidRPr="004D6894">
        <w:rPr>
          <w:sz w:val="20"/>
          <w:szCs w:val="20"/>
        </w:rPr>
        <w:t>beh</w:t>
      </w:r>
      <w:proofErr w:type="spellEnd"/>
      <w:r w:rsidRPr="004D6894">
        <w:rPr>
          <w:sz w:val="20"/>
          <w:szCs w:val="20"/>
        </w:rPr>
        <w:t xml:space="preserve"> + psych + </w:t>
      </w:r>
      <w:proofErr w:type="spellStart"/>
      <w:r w:rsidRPr="004D6894">
        <w:rPr>
          <w:sz w:val="20"/>
          <w:szCs w:val="20"/>
        </w:rPr>
        <w:t>phys</w:t>
      </w:r>
      <w:proofErr w:type="spellEnd"/>
      <w:r w:rsidRPr="004D6894">
        <w:rPr>
          <w:sz w:val="20"/>
          <w:szCs w:val="20"/>
        </w:rPr>
        <w:t xml:space="preserve"> consequences of stress</w:t>
      </w:r>
    </w:p>
    <w:p w14:paraId="7A58F798" w14:textId="77777777" w:rsidR="006541AB" w:rsidRPr="004D6894" w:rsidRDefault="006541AB" w:rsidP="006541AB">
      <w:pPr>
        <w:pStyle w:val="ListParagraph"/>
        <w:numPr>
          <w:ilvl w:val="1"/>
          <w:numId w:val="163"/>
        </w:numPr>
        <w:spacing w:after="0"/>
        <w:rPr>
          <w:sz w:val="20"/>
          <w:szCs w:val="20"/>
        </w:rPr>
      </w:pPr>
      <w:r w:rsidRPr="004D6894">
        <w:rPr>
          <w:sz w:val="20"/>
          <w:szCs w:val="20"/>
        </w:rPr>
        <w:t xml:space="preserve">Some of these reactions are passive responses where one has little direct control </w:t>
      </w:r>
      <w:r w:rsidRPr="004D6894">
        <w:rPr>
          <w:sz w:val="20"/>
          <w:szCs w:val="20"/>
        </w:rPr>
        <w:sym w:font="Wingdings" w:char="F0E0"/>
      </w:r>
      <w:r w:rsidRPr="004D6894">
        <w:rPr>
          <w:sz w:val="20"/>
          <w:szCs w:val="20"/>
        </w:rPr>
        <w:t xml:space="preserve"> blood pressure elevates or reduced immune function</w:t>
      </w:r>
    </w:p>
    <w:p w14:paraId="421F7409" w14:textId="77777777" w:rsidR="006541AB" w:rsidRPr="004D6894" w:rsidRDefault="006541AB" w:rsidP="006541AB">
      <w:pPr>
        <w:pStyle w:val="ListParagraph"/>
        <w:numPr>
          <w:ilvl w:val="1"/>
          <w:numId w:val="163"/>
        </w:numPr>
        <w:spacing w:after="0"/>
        <w:rPr>
          <w:sz w:val="20"/>
          <w:szCs w:val="20"/>
        </w:rPr>
      </w:pPr>
      <w:r w:rsidRPr="004D6894">
        <w:rPr>
          <w:sz w:val="20"/>
          <w:szCs w:val="20"/>
          <w:highlight w:val="cyan"/>
        </w:rPr>
        <w:t xml:space="preserve">Other reactions = </w:t>
      </w:r>
      <w:r w:rsidRPr="004D6894">
        <w:rPr>
          <w:sz w:val="20"/>
          <w:szCs w:val="20"/>
          <w:highlight w:val="cyan"/>
          <w:u w:val="single"/>
        </w:rPr>
        <w:t xml:space="preserve">active attempts to </w:t>
      </w:r>
      <w:r w:rsidRPr="004D6894">
        <w:rPr>
          <w:i/>
          <w:sz w:val="20"/>
          <w:szCs w:val="20"/>
          <w:highlight w:val="cyan"/>
          <w:u w:val="single"/>
        </w:rPr>
        <w:t>cope</w:t>
      </w:r>
      <w:r w:rsidRPr="004D6894">
        <w:rPr>
          <w:sz w:val="20"/>
          <w:szCs w:val="20"/>
          <w:highlight w:val="cyan"/>
          <w:u w:val="single"/>
        </w:rPr>
        <w:t xml:space="preserve"> with the stress episode</w:t>
      </w:r>
      <w:r w:rsidRPr="004D6894">
        <w:rPr>
          <w:sz w:val="20"/>
          <w:szCs w:val="20"/>
        </w:rPr>
        <w:t>:</w:t>
      </w:r>
    </w:p>
    <w:p w14:paraId="4BB353D0" w14:textId="77777777" w:rsidR="006541AB" w:rsidRPr="004D6894" w:rsidRDefault="006541AB" w:rsidP="006541AB">
      <w:pPr>
        <w:pStyle w:val="ListParagraph"/>
        <w:numPr>
          <w:ilvl w:val="0"/>
          <w:numId w:val="164"/>
        </w:numPr>
        <w:spacing w:after="0"/>
        <w:rPr>
          <w:color w:val="FF0000"/>
          <w:sz w:val="20"/>
          <w:szCs w:val="20"/>
        </w:rPr>
      </w:pPr>
      <w:r w:rsidRPr="004D6894">
        <w:rPr>
          <w:color w:val="FF0000"/>
          <w:sz w:val="20"/>
          <w:szCs w:val="20"/>
        </w:rPr>
        <w:t xml:space="preserve">Dealing directly with stressor </w:t>
      </w:r>
    </w:p>
    <w:p w14:paraId="39A32489" w14:textId="77777777" w:rsidR="006541AB" w:rsidRPr="004D6894" w:rsidRDefault="006541AB" w:rsidP="006541AB">
      <w:pPr>
        <w:pStyle w:val="ListParagraph"/>
        <w:numPr>
          <w:ilvl w:val="0"/>
          <w:numId w:val="164"/>
        </w:numPr>
        <w:spacing w:after="0"/>
        <w:rPr>
          <w:color w:val="FF0000"/>
          <w:sz w:val="20"/>
          <w:szCs w:val="20"/>
        </w:rPr>
      </w:pPr>
      <w:r w:rsidRPr="004D6894">
        <w:rPr>
          <w:color w:val="FF0000"/>
          <w:sz w:val="20"/>
          <w:szCs w:val="20"/>
        </w:rPr>
        <w:t>Reducing anxiety generated by stress</w:t>
      </w:r>
    </w:p>
    <w:p w14:paraId="42BD6AAB" w14:textId="77777777" w:rsidR="006541AB" w:rsidRPr="004D6894" w:rsidRDefault="006541AB" w:rsidP="006541AB">
      <w:pPr>
        <w:pStyle w:val="ListParagraph"/>
        <w:numPr>
          <w:ilvl w:val="2"/>
          <w:numId w:val="163"/>
        </w:numPr>
        <w:spacing w:after="0"/>
        <w:rPr>
          <w:sz w:val="20"/>
          <w:szCs w:val="20"/>
        </w:rPr>
      </w:pPr>
      <w:r w:rsidRPr="004D6894">
        <w:rPr>
          <w:sz w:val="20"/>
          <w:szCs w:val="20"/>
        </w:rPr>
        <w:t>#1 = better b/c more chance of stress episode being terminated</w:t>
      </w:r>
    </w:p>
    <w:p w14:paraId="77B20639" w14:textId="77777777" w:rsidR="006541AB" w:rsidRPr="004D6894" w:rsidRDefault="006541AB" w:rsidP="006541AB">
      <w:pPr>
        <w:pStyle w:val="ListParagraph"/>
        <w:numPr>
          <w:ilvl w:val="2"/>
          <w:numId w:val="163"/>
        </w:numPr>
        <w:spacing w:after="0"/>
        <w:rPr>
          <w:sz w:val="20"/>
          <w:szCs w:val="20"/>
        </w:rPr>
      </w:pPr>
      <w:r w:rsidRPr="004D6894">
        <w:rPr>
          <w:sz w:val="20"/>
          <w:szCs w:val="20"/>
        </w:rPr>
        <w:t xml:space="preserve">Stress model generalizes across cultures </w:t>
      </w:r>
      <w:r w:rsidRPr="004D6894">
        <w:rPr>
          <w:sz w:val="20"/>
          <w:szCs w:val="20"/>
        </w:rPr>
        <w:sym w:font="Wingdings" w:char="F0E0"/>
      </w:r>
      <w:r w:rsidRPr="004D6894">
        <w:rPr>
          <w:sz w:val="20"/>
          <w:szCs w:val="20"/>
        </w:rPr>
        <w:t xml:space="preserve"> similar factors provoke stress &amp; lead to similar stress reaction </w:t>
      </w:r>
    </w:p>
    <w:p w14:paraId="03A5AC53" w14:textId="77777777" w:rsidR="006541AB" w:rsidRPr="004D6894" w:rsidRDefault="006541AB" w:rsidP="006541AB">
      <w:pPr>
        <w:rPr>
          <w:rFonts w:ascii="Cambria" w:hAnsi="Cambria"/>
          <w:sz w:val="20"/>
          <w:szCs w:val="20"/>
        </w:rPr>
      </w:pPr>
    </w:p>
    <w:p w14:paraId="05D0AA1F" w14:textId="77777777" w:rsidR="006541AB" w:rsidRPr="004D6894" w:rsidRDefault="006541AB" w:rsidP="006541AB">
      <w:pPr>
        <w:pStyle w:val="ListParagraph"/>
        <w:numPr>
          <w:ilvl w:val="0"/>
          <w:numId w:val="163"/>
        </w:numPr>
        <w:spacing w:after="0"/>
        <w:rPr>
          <w:b/>
          <w:sz w:val="20"/>
          <w:szCs w:val="20"/>
        </w:rPr>
      </w:pPr>
      <w:r w:rsidRPr="004D6894">
        <w:rPr>
          <w:b/>
          <w:sz w:val="20"/>
          <w:szCs w:val="20"/>
        </w:rPr>
        <w:t>Personality &amp; Stress:</w:t>
      </w:r>
    </w:p>
    <w:p w14:paraId="311B230E" w14:textId="77777777" w:rsidR="006541AB" w:rsidRPr="004D6894" w:rsidRDefault="006541AB" w:rsidP="006541AB">
      <w:pPr>
        <w:pStyle w:val="ListParagraph"/>
        <w:numPr>
          <w:ilvl w:val="1"/>
          <w:numId w:val="163"/>
        </w:numPr>
        <w:spacing w:after="0"/>
        <w:rPr>
          <w:sz w:val="20"/>
          <w:szCs w:val="20"/>
        </w:rPr>
      </w:pPr>
      <w:r w:rsidRPr="004D6894">
        <w:rPr>
          <w:sz w:val="20"/>
          <w:szCs w:val="20"/>
        </w:rPr>
        <w:t>Personality can affect the extent to which potential stressors are perceived as stressful &amp; the types of stress reactions that occur</w:t>
      </w:r>
    </w:p>
    <w:p w14:paraId="791CA7F9" w14:textId="77777777" w:rsidR="006541AB" w:rsidRPr="004D6894" w:rsidRDefault="006541AB" w:rsidP="006541AB">
      <w:pPr>
        <w:pStyle w:val="ListParagraph"/>
        <w:numPr>
          <w:ilvl w:val="1"/>
          <w:numId w:val="163"/>
        </w:numPr>
        <w:spacing w:after="0"/>
        <w:rPr>
          <w:sz w:val="20"/>
          <w:szCs w:val="20"/>
        </w:rPr>
      </w:pPr>
      <w:r w:rsidRPr="004D6894">
        <w:rPr>
          <w:sz w:val="20"/>
          <w:szCs w:val="20"/>
          <w:highlight w:val="yellow"/>
        </w:rPr>
        <w:t>Locus of Control</w:t>
      </w:r>
      <w:r w:rsidRPr="004D6894">
        <w:rPr>
          <w:sz w:val="20"/>
          <w:szCs w:val="20"/>
        </w:rPr>
        <w:t xml:space="preserve">: set of beliefs about whether ones </w:t>
      </w:r>
      <w:proofErr w:type="spellStart"/>
      <w:r w:rsidRPr="004D6894">
        <w:rPr>
          <w:sz w:val="20"/>
          <w:szCs w:val="20"/>
        </w:rPr>
        <w:t>beh</w:t>
      </w:r>
      <w:proofErr w:type="spellEnd"/>
      <w:r w:rsidRPr="004D6894">
        <w:rPr>
          <w:sz w:val="20"/>
          <w:szCs w:val="20"/>
        </w:rPr>
        <w:t xml:space="preserve"> is controlled mainly by internal or external forces</w:t>
      </w:r>
    </w:p>
    <w:p w14:paraId="5B64FE21" w14:textId="77777777" w:rsidR="006541AB" w:rsidRPr="004D6894" w:rsidRDefault="006541AB" w:rsidP="006541AB">
      <w:pPr>
        <w:pStyle w:val="ListParagraph"/>
        <w:numPr>
          <w:ilvl w:val="2"/>
          <w:numId w:val="163"/>
        </w:numPr>
        <w:spacing w:after="0"/>
        <w:rPr>
          <w:sz w:val="20"/>
          <w:szCs w:val="20"/>
        </w:rPr>
      </w:pPr>
      <w:r w:rsidRPr="004D6894">
        <w:rPr>
          <w:sz w:val="20"/>
          <w:szCs w:val="20"/>
        </w:rPr>
        <w:t xml:space="preserve">Internals believe that they control their </w:t>
      </w:r>
      <w:proofErr w:type="spellStart"/>
      <w:r w:rsidRPr="004D6894">
        <w:rPr>
          <w:sz w:val="20"/>
          <w:szCs w:val="20"/>
        </w:rPr>
        <w:t>beh</w:t>
      </w:r>
      <w:proofErr w:type="spellEnd"/>
      <w:r w:rsidRPr="004D6894">
        <w:rPr>
          <w:sz w:val="20"/>
          <w:szCs w:val="20"/>
        </w:rPr>
        <w:t xml:space="preserve">, while external think that luck, fate, or powerful </w:t>
      </w:r>
      <w:proofErr w:type="spellStart"/>
      <w:r w:rsidRPr="004D6894">
        <w:rPr>
          <w:sz w:val="20"/>
          <w:szCs w:val="20"/>
        </w:rPr>
        <w:t>ppl</w:t>
      </w:r>
      <w:proofErr w:type="spellEnd"/>
      <w:r w:rsidRPr="004D6894">
        <w:rPr>
          <w:sz w:val="20"/>
          <w:szCs w:val="20"/>
        </w:rPr>
        <w:t xml:space="preserve"> do</w:t>
      </w:r>
    </w:p>
    <w:p w14:paraId="4C762FCC" w14:textId="77777777" w:rsidR="006541AB" w:rsidRPr="004D6894" w:rsidRDefault="006541AB" w:rsidP="006541AB">
      <w:pPr>
        <w:pStyle w:val="ListParagraph"/>
        <w:numPr>
          <w:ilvl w:val="2"/>
          <w:numId w:val="163"/>
        </w:numPr>
        <w:spacing w:after="0"/>
        <w:rPr>
          <w:sz w:val="20"/>
          <w:szCs w:val="20"/>
        </w:rPr>
      </w:pPr>
      <w:r w:rsidRPr="004D6894">
        <w:rPr>
          <w:sz w:val="20"/>
          <w:szCs w:val="20"/>
        </w:rPr>
        <w:t xml:space="preserve">Externals are likely to feel more anxious &amp; are more prone to simple anxiety-reduction strategies that only work in the ST </w:t>
      </w:r>
    </w:p>
    <w:p w14:paraId="6D148FF4" w14:textId="77777777" w:rsidR="006541AB" w:rsidRPr="004D6894" w:rsidRDefault="006541AB" w:rsidP="006541AB">
      <w:pPr>
        <w:pStyle w:val="ListParagraph"/>
        <w:numPr>
          <w:ilvl w:val="2"/>
          <w:numId w:val="163"/>
        </w:numPr>
        <w:spacing w:after="0"/>
        <w:rPr>
          <w:sz w:val="20"/>
          <w:szCs w:val="20"/>
        </w:rPr>
      </w:pPr>
      <w:r w:rsidRPr="004D6894">
        <w:rPr>
          <w:sz w:val="20"/>
          <w:szCs w:val="20"/>
        </w:rPr>
        <w:t xml:space="preserve">Internals will confront stressor directly  </w:t>
      </w:r>
    </w:p>
    <w:p w14:paraId="48E38498" w14:textId="77777777" w:rsidR="006541AB" w:rsidRPr="004D6894" w:rsidRDefault="006541AB" w:rsidP="006541AB">
      <w:pPr>
        <w:pStyle w:val="ListParagraph"/>
        <w:numPr>
          <w:ilvl w:val="1"/>
          <w:numId w:val="163"/>
        </w:numPr>
        <w:spacing w:after="0"/>
        <w:rPr>
          <w:sz w:val="20"/>
          <w:szCs w:val="20"/>
        </w:rPr>
      </w:pPr>
      <w:r w:rsidRPr="004D6894">
        <w:rPr>
          <w:sz w:val="20"/>
          <w:szCs w:val="20"/>
          <w:highlight w:val="yellow"/>
        </w:rPr>
        <w:t xml:space="preserve">Type A </w:t>
      </w:r>
      <w:proofErr w:type="spellStart"/>
      <w:r w:rsidRPr="004D6894">
        <w:rPr>
          <w:sz w:val="20"/>
          <w:szCs w:val="20"/>
          <w:highlight w:val="yellow"/>
        </w:rPr>
        <w:t>Beh</w:t>
      </w:r>
      <w:proofErr w:type="spellEnd"/>
      <w:r w:rsidRPr="004D6894">
        <w:rPr>
          <w:sz w:val="20"/>
          <w:szCs w:val="20"/>
          <w:highlight w:val="yellow"/>
        </w:rPr>
        <w:t xml:space="preserve"> Pattern:</w:t>
      </w:r>
      <w:r w:rsidRPr="004D6894">
        <w:rPr>
          <w:sz w:val="20"/>
          <w:szCs w:val="20"/>
        </w:rPr>
        <w:t xml:space="preserve"> personality pattern that includes </w:t>
      </w:r>
      <w:r w:rsidRPr="004D6894">
        <w:rPr>
          <w:sz w:val="20"/>
          <w:szCs w:val="20"/>
        </w:rPr>
        <w:sym w:font="Wingdings" w:char="F0E0"/>
      </w:r>
      <w:r w:rsidRPr="004D6894">
        <w:rPr>
          <w:sz w:val="20"/>
          <w:szCs w:val="20"/>
        </w:rPr>
        <w:t xml:space="preserve"> aggressiveness, ambitiousness, competitiveness, hostility, impatience, sense of time urgency</w:t>
      </w:r>
    </w:p>
    <w:p w14:paraId="5B6285EC" w14:textId="77777777" w:rsidR="006541AB" w:rsidRPr="004D6894" w:rsidRDefault="006541AB" w:rsidP="006541AB">
      <w:pPr>
        <w:pStyle w:val="ListParagraph"/>
        <w:numPr>
          <w:ilvl w:val="2"/>
          <w:numId w:val="163"/>
        </w:numPr>
        <w:spacing w:after="0"/>
        <w:rPr>
          <w:sz w:val="20"/>
          <w:szCs w:val="20"/>
        </w:rPr>
      </w:pPr>
      <w:r w:rsidRPr="004D6894">
        <w:rPr>
          <w:sz w:val="20"/>
          <w:szCs w:val="20"/>
        </w:rPr>
        <w:t xml:space="preserve">Type A </w:t>
      </w:r>
      <w:proofErr w:type="spellStart"/>
      <w:r w:rsidRPr="004D6894">
        <w:rPr>
          <w:sz w:val="20"/>
          <w:szCs w:val="20"/>
        </w:rPr>
        <w:t>ppl</w:t>
      </w:r>
      <w:proofErr w:type="spellEnd"/>
      <w:r w:rsidRPr="004D6894">
        <w:rPr>
          <w:sz w:val="20"/>
          <w:szCs w:val="20"/>
        </w:rPr>
        <w:t xml:space="preserve"> report having heavier workloads, longer work </w:t>
      </w:r>
      <w:proofErr w:type="spellStart"/>
      <w:r w:rsidRPr="004D6894">
        <w:rPr>
          <w:sz w:val="20"/>
          <w:szCs w:val="20"/>
        </w:rPr>
        <w:t>hrs</w:t>
      </w:r>
      <w:proofErr w:type="spellEnd"/>
      <w:r w:rsidRPr="004D6894">
        <w:rPr>
          <w:sz w:val="20"/>
          <w:szCs w:val="20"/>
        </w:rPr>
        <w:t xml:space="preserve">, and more conflicting work demand, than Type B </w:t>
      </w:r>
    </w:p>
    <w:p w14:paraId="6DB88C3E" w14:textId="77777777" w:rsidR="006541AB" w:rsidRPr="004D6894" w:rsidRDefault="006541AB" w:rsidP="006541AB">
      <w:pPr>
        <w:pStyle w:val="ListParagraph"/>
        <w:numPr>
          <w:ilvl w:val="2"/>
          <w:numId w:val="163"/>
        </w:numPr>
        <w:spacing w:after="0"/>
        <w:rPr>
          <w:sz w:val="20"/>
          <w:szCs w:val="20"/>
        </w:rPr>
      </w:pPr>
      <w:r w:rsidRPr="004D6894">
        <w:rPr>
          <w:sz w:val="20"/>
          <w:szCs w:val="20"/>
        </w:rPr>
        <w:t xml:space="preserve">Either Type A </w:t>
      </w:r>
      <w:proofErr w:type="spellStart"/>
      <w:r w:rsidRPr="004D6894">
        <w:rPr>
          <w:sz w:val="20"/>
          <w:szCs w:val="20"/>
        </w:rPr>
        <w:t>ppl</w:t>
      </w:r>
      <w:proofErr w:type="spellEnd"/>
      <w:r w:rsidRPr="004D6894">
        <w:rPr>
          <w:sz w:val="20"/>
          <w:szCs w:val="20"/>
        </w:rPr>
        <w:t xml:space="preserve"> encounter more stressful situations they perceive themselves as doing so </w:t>
      </w:r>
      <w:r w:rsidRPr="004D6894">
        <w:rPr>
          <w:sz w:val="20"/>
          <w:szCs w:val="20"/>
        </w:rPr>
        <w:sym w:font="Wingdings" w:char="F0E0"/>
      </w:r>
      <w:r w:rsidRPr="004D6894">
        <w:rPr>
          <w:sz w:val="20"/>
          <w:szCs w:val="20"/>
        </w:rPr>
        <w:t xml:space="preserve"> type A </w:t>
      </w:r>
      <w:proofErr w:type="spellStart"/>
      <w:r w:rsidRPr="004D6894">
        <w:rPr>
          <w:sz w:val="20"/>
          <w:szCs w:val="20"/>
        </w:rPr>
        <w:t>ppl</w:t>
      </w:r>
      <w:proofErr w:type="spellEnd"/>
      <w:r w:rsidRPr="004D6894">
        <w:rPr>
          <w:sz w:val="20"/>
          <w:szCs w:val="20"/>
        </w:rPr>
        <w:t xml:space="preserve"> experience adverse physiological reactions to stress (elevated blood pressure, elevated heart rate, modified blood chemistry)</w:t>
      </w:r>
    </w:p>
    <w:p w14:paraId="5BE91ABC" w14:textId="77777777" w:rsidR="006541AB" w:rsidRPr="004D6894" w:rsidRDefault="006541AB" w:rsidP="006541AB">
      <w:pPr>
        <w:pStyle w:val="ListParagraph"/>
        <w:numPr>
          <w:ilvl w:val="2"/>
          <w:numId w:val="163"/>
        </w:numPr>
        <w:spacing w:after="0"/>
        <w:rPr>
          <w:sz w:val="20"/>
          <w:szCs w:val="20"/>
        </w:rPr>
      </w:pPr>
      <w:r w:rsidRPr="004D6894">
        <w:rPr>
          <w:sz w:val="20"/>
          <w:szCs w:val="20"/>
        </w:rPr>
        <w:t xml:space="preserve">They have a strong need to control work </w:t>
      </w:r>
      <w:proofErr w:type="spellStart"/>
      <w:r w:rsidRPr="004D6894">
        <w:rPr>
          <w:sz w:val="20"/>
          <w:szCs w:val="20"/>
        </w:rPr>
        <w:t>enviro</w:t>
      </w:r>
      <w:proofErr w:type="spellEnd"/>
      <w:r w:rsidRPr="004D6894">
        <w:rPr>
          <w:sz w:val="20"/>
          <w:szCs w:val="20"/>
        </w:rPr>
        <w:t xml:space="preserve"> </w:t>
      </w:r>
    </w:p>
    <w:p w14:paraId="18B39403" w14:textId="77777777" w:rsidR="006541AB" w:rsidRPr="004D6894" w:rsidRDefault="006541AB" w:rsidP="006541AB">
      <w:pPr>
        <w:pStyle w:val="ListParagraph"/>
        <w:numPr>
          <w:ilvl w:val="2"/>
          <w:numId w:val="163"/>
        </w:numPr>
        <w:spacing w:after="0"/>
        <w:rPr>
          <w:sz w:val="20"/>
          <w:szCs w:val="20"/>
        </w:rPr>
      </w:pPr>
      <w:r w:rsidRPr="004D6894">
        <w:rPr>
          <w:b/>
          <w:sz w:val="20"/>
          <w:szCs w:val="20"/>
        </w:rPr>
        <w:t xml:space="preserve">FINDINGS: </w:t>
      </w:r>
      <w:r w:rsidRPr="004D6894">
        <w:rPr>
          <w:sz w:val="20"/>
          <w:szCs w:val="20"/>
        </w:rPr>
        <w:t>the major component of Type A that contributes to adverse physiological reactions = hostility + repressed anger</w:t>
      </w:r>
    </w:p>
    <w:p w14:paraId="3C41F847" w14:textId="77777777" w:rsidR="006541AB" w:rsidRPr="004D6894" w:rsidRDefault="006541AB" w:rsidP="006541AB">
      <w:pPr>
        <w:pStyle w:val="ListParagraph"/>
        <w:numPr>
          <w:ilvl w:val="1"/>
          <w:numId w:val="163"/>
        </w:numPr>
        <w:spacing w:after="0"/>
        <w:rPr>
          <w:sz w:val="20"/>
          <w:szCs w:val="20"/>
        </w:rPr>
      </w:pPr>
      <w:r w:rsidRPr="004D6894">
        <w:rPr>
          <w:sz w:val="20"/>
          <w:szCs w:val="20"/>
          <w:highlight w:val="yellow"/>
        </w:rPr>
        <w:t>Negative Affectivity</w:t>
      </w:r>
      <w:r w:rsidRPr="004D6894">
        <w:rPr>
          <w:sz w:val="20"/>
          <w:szCs w:val="20"/>
        </w:rPr>
        <w:t xml:space="preserve">: propensity to view the world, including oneself &amp; other </w:t>
      </w:r>
      <w:proofErr w:type="spellStart"/>
      <w:r w:rsidRPr="004D6894">
        <w:rPr>
          <w:sz w:val="20"/>
          <w:szCs w:val="20"/>
        </w:rPr>
        <w:t>ppl</w:t>
      </w:r>
      <w:proofErr w:type="spellEnd"/>
      <w:r w:rsidRPr="004D6894">
        <w:rPr>
          <w:sz w:val="20"/>
          <w:szCs w:val="20"/>
        </w:rPr>
        <w:t xml:space="preserve"> in a negative light</w:t>
      </w:r>
    </w:p>
    <w:p w14:paraId="49DE96AE" w14:textId="77777777" w:rsidR="006541AB" w:rsidRPr="004D6894" w:rsidRDefault="006541AB" w:rsidP="006541AB">
      <w:pPr>
        <w:pStyle w:val="ListParagraph"/>
        <w:numPr>
          <w:ilvl w:val="2"/>
          <w:numId w:val="163"/>
        </w:numPr>
        <w:spacing w:after="0"/>
        <w:rPr>
          <w:sz w:val="20"/>
          <w:szCs w:val="20"/>
        </w:rPr>
      </w:pPr>
      <w:r w:rsidRPr="004D6894">
        <w:rPr>
          <w:sz w:val="20"/>
          <w:szCs w:val="20"/>
        </w:rPr>
        <w:t xml:space="preserve">Stable personality trait – major component of the “BIG 5” personality dimension of neuroticism </w:t>
      </w:r>
    </w:p>
    <w:p w14:paraId="7B4777B6" w14:textId="77777777" w:rsidR="006541AB" w:rsidRPr="004D6894" w:rsidRDefault="006541AB" w:rsidP="006541AB">
      <w:pPr>
        <w:pStyle w:val="ListParagraph"/>
        <w:numPr>
          <w:ilvl w:val="2"/>
          <w:numId w:val="163"/>
        </w:numPr>
        <w:spacing w:after="0"/>
        <w:rPr>
          <w:sz w:val="20"/>
          <w:szCs w:val="20"/>
        </w:rPr>
      </w:pPr>
      <w:r w:rsidRPr="004D6894">
        <w:rPr>
          <w:sz w:val="20"/>
          <w:szCs w:val="20"/>
        </w:rPr>
        <w:t xml:space="preserve">Report more stressors in the work </w:t>
      </w:r>
      <w:proofErr w:type="spellStart"/>
      <w:r w:rsidRPr="004D6894">
        <w:rPr>
          <w:sz w:val="20"/>
          <w:szCs w:val="20"/>
        </w:rPr>
        <w:t>enviro</w:t>
      </w:r>
      <w:proofErr w:type="spellEnd"/>
      <w:r w:rsidRPr="004D6894">
        <w:rPr>
          <w:sz w:val="20"/>
          <w:szCs w:val="20"/>
        </w:rPr>
        <w:t xml:space="preserve"> &amp; feel more subjective to stress</w:t>
      </w:r>
    </w:p>
    <w:p w14:paraId="7FC86D89" w14:textId="77777777" w:rsidR="006541AB" w:rsidRPr="004D6894" w:rsidRDefault="006541AB" w:rsidP="006541AB">
      <w:pPr>
        <w:pStyle w:val="ListParagraph"/>
        <w:numPr>
          <w:ilvl w:val="2"/>
          <w:numId w:val="163"/>
        </w:numPr>
        <w:spacing w:after="0"/>
        <w:rPr>
          <w:sz w:val="20"/>
          <w:szCs w:val="20"/>
        </w:rPr>
      </w:pPr>
      <w:r w:rsidRPr="004D6894">
        <w:rPr>
          <w:sz w:val="20"/>
          <w:szCs w:val="20"/>
          <w:highlight w:val="cyan"/>
        </w:rPr>
        <w:t>Factors that may be responsible for the susceptibility to stress of those who are high in negative affectivity</w:t>
      </w:r>
      <w:r w:rsidRPr="004D6894">
        <w:rPr>
          <w:sz w:val="20"/>
          <w:szCs w:val="20"/>
        </w:rPr>
        <w:t xml:space="preserve">: </w:t>
      </w:r>
    </w:p>
    <w:p w14:paraId="471F1AAE" w14:textId="77777777" w:rsidR="006541AB" w:rsidRPr="004D6894" w:rsidRDefault="006541AB" w:rsidP="006541AB">
      <w:pPr>
        <w:pStyle w:val="ListParagraph"/>
        <w:numPr>
          <w:ilvl w:val="3"/>
          <w:numId w:val="166"/>
        </w:numPr>
        <w:spacing w:after="0"/>
        <w:rPr>
          <w:color w:val="FF0000"/>
          <w:sz w:val="20"/>
          <w:szCs w:val="20"/>
        </w:rPr>
      </w:pPr>
      <w:r w:rsidRPr="004D6894">
        <w:rPr>
          <w:color w:val="FF0000"/>
          <w:sz w:val="20"/>
          <w:szCs w:val="20"/>
        </w:rPr>
        <w:t xml:space="preserve">Predisposition to </w:t>
      </w:r>
      <w:r w:rsidRPr="004D6894">
        <w:rPr>
          <w:i/>
          <w:color w:val="FF0000"/>
          <w:sz w:val="20"/>
          <w:szCs w:val="20"/>
        </w:rPr>
        <w:t>perceive</w:t>
      </w:r>
      <w:r w:rsidRPr="004D6894">
        <w:rPr>
          <w:color w:val="FF0000"/>
          <w:sz w:val="20"/>
          <w:szCs w:val="20"/>
        </w:rPr>
        <w:t xml:space="preserve"> stressors in the workplace</w:t>
      </w:r>
    </w:p>
    <w:p w14:paraId="0F4F4D12" w14:textId="77777777" w:rsidR="006541AB" w:rsidRPr="004D6894" w:rsidRDefault="006541AB" w:rsidP="006541AB">
      <w:pPr>
        <w:pStyle w:val="ListParagraph"/>
        <w:numPr>
          <w:ilvl w:val="3"/>
          <w:numId w:val="166"/>
        </w:numPr>
        <w:spacing w:after="0"/>
        <w:rPr>
          <w:color w:val="FF0000"/>
          <w:sz w:val="20"/>
          <w:szCs w:val="20"/>
        </w:rPr>
      </w:pPr>
      <w:r w:rsidRPr="004D6894">
        <w:rPr>
          <w:color w:val="FF0000"/>
          <w:sz w:val="20"/>
          <w:szCs w:val="20"/>
        </w:rPr>
        <w:t xml:space="preserve">Hypersensitivity to existing stressors </w:t>
      </w:r>
    </w:p>
    <w:p w14:paraId="704C666E" w14:textId="77777777" w:rsidR="006541AB" w:rsidRPr="004D6894" w:rsidRDefault="006541AB" w:rsidP="006541AB">
      <w:pPr>
        <w:pStyle w:val="ListParagraph"/>
        <w:numPr>
          <w:ilvl w:val="3"/>
          <w:numId w:val="166"/>
        </w:numPr>
        <w:spacing w:after="0"/>
        <w:rPr>
          <w:color w:val="FF0000"/>
          <w:sz w:val="20"/>
          <w:szCs w:val="20"/>
        </w:rPr>
      </w:pPr>
      <w:r w:rsidRPr="004D6894">
        <w:rPr>
          <w:color w:val="FF0000"/>
          <w:sz w:val="20"/>
          <w:szCs w:val="20"/>
        </w:rPr>
        <w:t xml:space="preserve">Tendency to gravitate to stressful jobs </w:t>
      </w:r>
    </w:p>
    <w:p w14:paraId="3E028152" w14:textId="77777777" w:rsidR="006541AB" w:rsidRPr="004D6894" w:rsidRDefault="006541AB" w:rsidP="006541AB">
      <w:pPr>
        <w:pStyle w:val="ListParagraph"/>
        <w:numPr>
          <w:ilvl w:val="3"/>
          <w:numId w:val="166"/>
        </w:numPr>
        <w:spacing w:after="0"/>
        <w:rPr>
          <w:color w:val="FF0000"/>
          <w:sz w:val="20"/>
          <w:szCs w:val="20"/>
        </w:rPr>
      </w:pPr>
      <w:r w:rsidRPr="004D6894">
        <w:rPr>
          <w:color w:val="FF0000"/>
          <w:sz w:val="20"/>
          <w:szCs w:val="20"/>
        </w:rPr>
        <w:t xml:space="preserve">Tendency to </w:t>
      </w:r>
      <w:r w:rsidRPr="004D6894">
        <w:rPr>
          <w:i/>
          <w:color w:val="FF0000"/>
          <w:sz w:val="20"/>
          <w:szCs w:val="20"/>
        </w:rPr>
        <w:t>provoke</w:t>
      </w:r>
      <w:r w:rsidRPr="004D6894">
        <w:rPr>
          <w:color w:val="FF0000"/>
          <w:sz w:val="20"/>
          <w:szCs w:val="20"/>
        </w:rPr>
        <w:t xml:space="preserve"> stress through their negativity </w:t>
      </w:r>
    </w:p>
    <w:p w14:paraId="01280E45" w14:textId="77777777" w:rsidR="006541AB" w:rsidRPr="004D6894" w:rsidRDefault="006541AB" w:rsidP="006541AB">
      <w:pPr>
        <w:pStyle w:val="ListParagraph"/>
        <w:numPr>
          <w:ilvl w:val="3"/>
          <w:numId w:val="166"/>
        </w:numPr>
        <w:spacing w:after="0"/>
        <w:rPr>
          <w:color w:val="FF0000"/>
          <w:sz w:val="20"/>
          <w:szCs w:val="20"/>
        </w:rPr>
      </w:pPr>
      <w:r w:rsidRPr="004D6894">
        <w:rPr>
          <w:color w:val="FF0000"/>
          <w:sz w:val="20"/>
          <w:szCs w:val="20"/>
        </w:rPr>
        <w:t xml:space="preserve">Use of passive, indirect coping styles that avoid the real sources of stress </w:t>
      </w:r>
    </w:p>
    <w:p w14:paraId="78B81A9F" w14:textId="77777777" w:rsidR="006541AB" w:rsidRPr="004D6894" w:rsidRDefault="006541AB" w:rsidP="006541AB">
      <w:pPr>
        <w:rPr>
          <w:rFonts w:ascii="Cambria" w:hAnsi="Cambria"/>
          <w:b/>
          <w:sz w:val="20"/>
          <w:szCs w:val="20"/>
          <w:u w:val="single"/>
        </w:rPr>
      </w:pPr>
      <w:r w:rsidRPr="004D6894">
        <w:rPr>
          <w:rFonts w:ascii="Cambria" w:hAnsi="Cambria"/>
          <w:b/>
          <w:sz w:val="20"/>
          <w:szCs w:val="20"/>
          <w:u w:val="single"/>
        </w:rPr>
        <w:t>Stressors In Org Life</w:t>
      </w:r>
    </w:p>
    <w:p w14:paraId="49E23063" w14:textId="77777777" w:rsidR="006541AB" w:rsidRPr="004D6894" w:rsidRDefault="006541AB" w:rsidP="006541AB">
      <w:pPr>
        <w:pStyle w:val="ListParagraph"/>
        <w:numPr>
          <w:ilvl w:val="0"/>
          <w:numId w:val="165"/>
        </w:numPr>
        <w:spacing w:after="0"/>
        <w:rPr>
          <w:sz w:val="20"/>
          <w:szCs w:val="20"/>
        </w:rPr>
      </w:pPr>
      <w:r w:rsidRPr="004D6894">
        <w:rPr>
          <w:b/>
          <w:i/>
          <w:sz w:val="20"/>
          <w:szCs w:val="20"/>
        </w:rPr>
        <w:t>Workplace Stressors</w:t>
      </w:r>
      <w:r w:rsidRPr="004D6894">
        <w:rPr>
          <w:sz w:val="20"/>
          <w:szCs w:val="20"/>
        </w:rPr>
        <w:t xml:space="preserve"> </w:t>
      </w:r>
      <w:r w:rsidRPr="004D6894">
        <w:rPr>
          <w:sz w:val="20"/>
          <w:szCs w:val="20"/>
        </w:rPr>
        <w:sym w:font="Wingdings" w:char="F0E0"/>
      </w:r>
      <w:r w:rsidRPr="004D6894">
        <w:rPr>
          <w:sz w:val="20"/>
          <w:szCs w:val="20"/>
        </w:rPr>
        <w:t xml:space="preserve"> most common source of stress for employed Canadians</w:t>
      </w:r>
    </w:p>
    <w:p w14:paraId="05671744" w14:textId="77777777" w:rsidR="006541AB" w:rsidRPr="004D6894" w:rsidRDefault="006541AB" w:rsidP="006541AB">
      <w:pPr>
        <w:rPr>
          <w:rFonts w:ascii="Cambria" w:hAnsi="Cambria"/>
          <w:sz w:val="20"/>
          <w:szCs w:val="20"/>
        </w:rPr>
      </w:pPr>
      <w:r w:rsidRPr="004D6894">
        <w:rPr>
          <w:rFonts w:ascii="Cambria" w:hAnsi="Cambria"/>
          <w:b/>
          <w:sz w:val="20"/>
          <w:szCs w:val="20"/>
        </w:rPr>
        <w:t>Executive &amp; Managerial Stressors</w:t>
      </w:r>
    </w:p>
    <w:p w14:paraId="5EF44240" w14:textId="77777777" w:rsidR="006541AB" w:rsidRPr="004D6894" w:rsidRDefault="006541AB" w:rsidP="006541AB">
      <w:pPr>
        <w:pStyle w:val="ListParagraph"/>
        <w:numPr>
          <w:ilvl w:val="0"/>
          <w:numId w:val="165"/>
        </w:numPr>
        <w:spacing w:after="0"/>
        <w:rPr>
          <w:color w:val="FF0000"/>
          <w:sz w:val="20"/>
          <w:szCs w:val="20"/>
        </w:rPr>
      </w:pPr>
      <w:r w:rsidRPr="004D6894">
        <w:rPr>
          <w:b/>
          <w:color w:val="FF0000"/>
          <w:sz w:val="20"/>
          <w:szCs w:val="20"/>
        </w:rPr>
        <w:t>Role Overload</w:t>
      </w:r>
      <w:r w:rsidRPr="004D6894">
        <w:rPr>
          <w:color w:val="FF0000"/>
          <w:sz w:val="20"/>
          <w:szCs w:val="20"/>
        </w:rPr>
        <w:t>:</w:t>
      </w:r>
    </w:p>
    <w:p w14:paraId="5B9E7414" w14:textId="77777777" w:rsidR="006541AB" w:rsidRPr="004D6894" w:rsidRDefault="006541AB" w:rsidP="006541AB">
      <w:pPr>
        <w:pStyle w:val="ListParagraph"/>
        <w:numPr>
          <w:ilvl w:val="1"/>
          <w:numId w:val="165"/>
        </w:numPr>
        <w:spacing w:after="0"/>
        <w:rPr>
          <w:sz w:val="20"/>
          <w:szCs w:val="20"/>
        </w:rPr>
      </w:pPr>
      <w:r w:rsidRPr="004D6894">
        <w:rPr>
          <w:sz w:val="20"/>
          <w:szCs w:val="20"/>
          <w:highlight w:val="yellow"/>
        </w:rPr>
        <w:t>Role Overload</w:t>
      </w:r>
      <w:r w:rsidRPr="004D6894">
        <w:rPr>
          <w:sz w:val="20"/>
          <w:szCs w:val="20"/>
        </w:rPr>
        <w:t>: the requirement for too many tasks to be performed in too short a time period</w:t>
      </w:r>
    </w:p>
    <w:p w14:paraId="68D81382" w14:textId="77777777" w:rsidR="006541AB" w:rsidRPr="004D6894" w:rsidRDefault="006541AB" w:rsidP="006541AB">
      <w:pPr>
        <w:pStyle w:val="ListParagraph"/>
        <w:numPr>
          <w:ilvl w:val="2"/>
          <w:numId w:val="165"/>
        </w:numPr>
        <w:spacing w:after="0"/>
        <w:rPr>
          <w:sz w:val="20"/>
          <w:szCs w:val="20"/>
        </w:rPr>
      </w:pPr>
      <w:r w:rsidRPr="004D6894">
        <w:rPr>
          <w:sz w:val="20"/>
          <w:szCs w:val="20"/>
        </w:rPr>
        <w:t xml:space="preserve">Common stressor for managers </w:t>
      </w:r>
      <w:r w:rsidRPr="004D6894">
        <w:rPr>
          <w:sz w:val="20"/>
          <w:szCs w:val="20"/>
        </w:rPr>
        <w:sym w:font="Wingdings" w:char="F0E0"/>
      </w:r>
      <w:r w:rsidRPr="004D6894">
        <w:rPr>
          <w:sz w:val="20"/>
          <w:szCs w:val="20"/>
        </w:rPr>
        <w:t xml:space="preserve"> manger’s job = quite ambiguous &amp; it’s an ongoing process with few signposts to signify that task is complete </w:t>
      </w:r>
    </w:p>
    <w:p w14:paraId="44713FD0" w14:textId="77777777" w:rsidR="006541AB" w:rsidRPr="004D6894" w:rsidRDefault="006541AB" w:rsidP="006541AB">
      <w:pPr>
        <w:pStyle w:val="ListParagraph"/>
        <w:numPr>
          <w:ilvl w:val="1"/>
          <w:numId w:val="165"/>
        </w:numPr>
        <w:spacing w:after="0"/>
        <w:rPr>
          <w:b/>
          <w:color w:val="FF0000"/>
          <w:sz w:val="20"/>
          <w:szCs w:val="20"/>
        </w:rPr>
      </w:pPr>
      <w:r w:rsidRPr="004D6894">
        <w:rPr>
          <w:b/>
          <w:color w:val="FF0000"/>
          <w:sz w:val="20"/>
          <w:szCs w:val="20"/>
        </w:rPr>
        <w:t>Heavy Responsibility:</w:t>
      </w:r>
    </w:p>
    <w:p w14:paraId="47A9E362" w14:textId="77777777" w:rsidR="006541AB" w:rsidRPr="004D6894" w:rsidRDefault="006541AB" w:rsidP="006541AB">
      <w:pPr>
        <w:pStyle w:val="ListParagraph"/>
        <w:numPr>
          <w:ilvl w:val="2"/>
          <w:numId w:val="165"/>
        </w:numPr>
        <w:spacing w:after="0"/>
        <w:rPr>
          <w:sz w:val="20"/>
          <w:szCs w:val="20"/>
        </w:rPr>
      </w:pPr>
      <w:r w:rsidRPr="004D6894">
        <w:rPr>
          <w:sz w:val="20"/>
          <w:szCs w:val="20"/>
        </w:rPr>
        <w:t>Managers have to make huge decisions that impact everyone</w:t>
      </w:r>
    </w:p>
    <w:p w14:paraId="5B84F1C1" w14:textId="77777777" w:rsidR="006541AB" w:rsidRPr="004D6894" w:rsidRDefault="006541AB" w:rsidP="006541AB">
      <w:pPr>
        <w:rPr>
          <w:rFonts w:ascii="Cambria" w:hAnsi="Cambria"/>
          <w:b/>
          <w:sz w:val="20"/>
          <w:szCs w:val="20"/>
        </w:rPr>
      </w:pPr>
      <w:r w:rsidRPr="004D6894">
        <w:rPr>
          <w:rFonts w:ascii="Cambria" w:hAnsi="Cambria"/>
          <w:b/>
          <w:sz w:val="20"/>
          <w:szCs w:val="20"/>
        </w:rPr>
        <w:t>Operative-Level Stressors</w:t>
      </w:r>
    </w:p>
    <w:p w14:paraId="163B5A13" w14:textId="77777777" w:rsidR="006541AB" w:rsidRPr="004D6894" w:rsidRDefault="006541AB" w:rsidP="006541AB">
      <w:pPr>
        <w:pStyle w:val="ListParagraph"/>
        <w:numPr>
          <w:ilvl w:val="0"/>
          <w:numId w:val="168"/>
        </w:numPr>
        <w:spacing w:after="0"/>
        <w:rPr>
          <w:sz w:val="20"/>
          <w:szCs w:val="20"/>
        </w:rPr>
      </w:pPr>
      <w:r w:rsidRPr="004D6894">
        <w:rPr>
          <w:sz w:val="20"/>
          <w:szCs w:val="20"/>
        </w:rPr>
        <w:t xml:space="preserve">Operatives = </w:t>
      </w:r>
      <w:proofErr w:type="spellStart"/>
      <w:r w:rsidRPr="004D6894">
        <w:rPr>
          <w:sz w:val="20"/>
          <w:szCs w:val="20"/>
        </w:rPr>
        <w:t>ppl</w:t>
      </w:r>
      <w:proofErr w:type="spellEnd"/>
      <w:r w:rsidRPr="004D6894">
        <w:rPr>
          <w:sz w:val="20"/>
          <w:szCs w:val="20"/>
        </w:rPr>
        <w:t xml:space="preserve"> who occupy non-professional &amp; non-managerial positions</w:t>
      </w:r>
    </w:p>
    <w:p w14:paraId="7DFB4006" w14:textId="77777777" w:rsidR="006541AB" w:rsidRPr="004D6894" w:rsidRDefault="006541AB" w:rsidP="006541AB">
      <w:pPr>
        <w:pStyle w:val="ListParagraph"/>
        <w:numPr>
          <w:ilvl w:val="0"/>
          <w:numId w:val="168"/>
        </w:numPr>
        <w:spacing w:after="0"/>
        <w:rPr>
          <w:b/>
          <w:color w:val="FF0000"/>
          <w:sz w:val="20"/>
          <w:szCs w:val="20"/>
        </w:rPr>
      </w:pPr>
      <w:r w:rsidRPr="004D6894">
        <w:rPr>
          <w:b/>
          <w:color w:val="FF0000"/>
          <w:sz w:val="20"/>
          <w:szCs w:val="20"/>
        </w:rPr>
        <w:t xml:space="preserve">Poor Physical Working Conditions: </w:t>
      </w:r>
    </w:p>
    <w:p w14:paraId="2AD41E11" w14:textId="77777777" w:rsidR="006541AB" w:rsidRPr="004D6894" w:rsidRDefault="006541AB" w:rsidP="006541AB">
      <w:pPr>
        <w:pStyle w:val="ListParagraph"/>
        <w:numPr>
          <w:ilvl w:val="1"/>
          <w:numId w:val="167"/>
        </w:numPr>
        <w:spacing w:after="0"/>
        <w:rPr>
          <w:b/>
          <w:sz w:val="20"/>
          <w:szCs w:val="20"/>
        </w:rPr>
      </w:pPr>
      <w:r w:rsidRPr="004D6894">
        <w:rPr>
          <w:sz w:val="20"/>
          <w:szCs w:val="20"/>
        </w:rPr>
        <w:t xml:space="preserve">Operative-level </w:t>
      </w:r>
      <w:proofErr w:type="spellStart"/>
      <w:r w:rsidRPr="004D6894">
        <w:rPr>
          <w:sz w:val="20"/>
          <w:szCs w:val="20"/>
        </w:rPr>
        <w:t>ees</w:t>
      </w:r>
      <w:proofErr w:type="spellEnd"/>
      <w:r w:rsidRPr="004D6894">
        <w:rPr>
          <w:sz w:val="20"/>
          <w:szCs w:val="20"/>
        </w:rPr>
        <w:t xml:space="preserve"> = more likely to be exposed to: heat, cold, noise, pollution, chance of accidents</w:t>
      </w:r>
    </w:p>
    <w:p w14:paraId="26923DA1" w14:textId="77777777" w:rsidR="006541AB" w:rsidRPr="004D6894" w:rsidRDefault="006541AB" w:rsidP="006541AB">
      <w:pPr>
        <w:pStyle w:val="ListParagraph"/>
        <w:numPr>
          <w:ilvl w:val="0"/>
          <w:numId w:val="168"/>
        </w:numPr>
        <w:spacing w:after="0"/>
        <w:rPr>
          <w:b/>
          <w:color w:val="FF0000"/>
          <w:sz w:val="20"/>
          <w:szCs w:val="20"/>
        </w:rPr>
      </w:pPr>
      <w:r w:rsidRPr="004D6894">
        <w:rPr>
          <w:b/>
          <w:color w:val="FF0000"/>
          <w:sz w:val="20"/>
          <w:szCs w:val="20"/>
        </w:rPr>
        <w:t>Poor Job Design:</w:t>
      </w:r>
    </w:p>
    <w:p w14:paraId="53531FF4" w14:textId="77777777" w:rsidR="006541AB" w:rsidRPr="004D6894" w:rsidRDefault="006541AB" w:rsidP="006541AB">
      <w:pPr>
        <w:pStyle w:val="ListParagraph"/>
        <w:numPr>
          <w:ilvl w:val="1"/>
          <w:numId w:val="167"/>
        </w:numPr>
        <w:spacing w:after="0"/>
        <w:rPr>
          <w:b/>
          <w:sz w:val="20"/>
          <w:szCs w:val="20"/>
        </w:rPr>
      </w:pPr>
      <w:r w:rsidRPr="004D6894">
        <w:rPr>
          <w:sz w:val="20"/>
          <w:szCs w:val="20"/>
        </w:rPr>
        <w:t xml:space="preserve">Job scope can be stressors at levels that are </w:t>
      </w:r>
      <w:r w:rsidRPr="004D6894">
        <w:rPr>
          <w:sz w:val="20"/>
          <w:szCs w:val="20"/>
          <w:u w:val="single"/>
        </w:rPr>
        <w:t>too high</w:t>
      </w:r>
      <w:r w:rsidRPr="004D6894">
        <w:rPr>
          <w:sz w:val="20"/>
          <w:szCs w:val="20"/>
        </w:rPr>
        <w:t xml:space="preserve"> (too much + too complex) or </w:t>
      </w:r>
      <w:r w:rsidRPr="004D6894">
        <w:rPr>
          <w:sz w:val="20"/>
          <w:szCs w:val="20"/>
          <w:u w:val="single"/>
        </w:rPr>
        <w:t>too low</w:t>
      </w:r>
      <w:r w:rsidRPr="004D6894">
        <w:rPr>
          <w:sz w:val="20"/>
          <w:szCs w:val="20"/>
        </w:rPr>
        <w:t xml:space="preserve"> (monotony + boredom)</w:t>
      </w:r>
    </w:p>
    <w:p w14:paraId="36FDC502" w14:textId="77777777" w:rsidR="006541AB" w:rsidRPr="004D6894" w:rsidRDefault="006541AB" w:rsidP="006541AB">
      <w:pPr>
        <w:rPr>
          <w:rFonts w:ascii="Cambria" w:hAnsi="Cambria"/>
          <w:sz w:val="20"/>
          <w:szCs w:val="20"/>
        </w:rPr>
      </w:pPr>
      <w:r w:rsidRPr="004D6894">
        <w:rPr>
          <w:rFonts w:ascii="Cambria" w:hAnsi="Cambria"/>
          <w:b/>
          <w:sz w:val="20"/>
          <w:szCs w:val="20"/>
        </w:rPr>
        <w:t xml:space="preserve">Boundary Role Stressors, Burnout, and Emotional </w:t>
      </w:r>
      <w:proofErr w:type="spellStart"/>
      <w:r w:rsidRPr="004D6894">
        <w:rPr>
          <w:rFonts w:ascii="Cambria" w:hAnsi="Cambria"/>
          <w:b/>
          <w:sz w:val="20"/>
          <w:szCs w:val="20"/>
        </w:rPr>
        <w:t>Labour</w:t>
      </w:r>
      <w:proofErr w:type="spellEnd"/>
    </w:p>
    <w:p w14:paraId="407BB0BF" w14:textId="77777777" w:rsidR="006541AB" w:rsidRPr="004D6894" w:rsidRDefault="006541AB" w:rsidP="006541AB">
      <w:pPr>
        <w:pStyle w:val="ListParagraph"/>
        <w:numPr>
          <w:ilvl w:val="0"/>
          <w:numId w:val="168"/>
        </w:numPr>
        <w:spacing w:after="0"/>
        <w:rPr>
          <w:sz w:val="20"/>
          <w:szCs w:val="20"/>
        </w:rPr>
      </w:pPr>
      <w:r w:rsidRPr="004D6894">
        <w:rPr>
          <w:sz w:val="20"/>
          <w:szCs w:val="20"/>
          <w:highlight w:val="yellow"/>
        </w:rPr>
        <w:t>Boundary Roles</w:t>
      </w:r>
      <w:r w:rsidRPr="004D6894">
        <w:rPr>
          <w:sz w:val="20"/>
          <w:szCs w:val="20"/>
        </w:rPr>
        <w:t>: positions in which org members are required to interact with members of other orgs or with the public</w:t>
      </w:r>
    </w:p>
    <w:p w14:paraId="6438731D" w14:textId="77777777" w:rsidR="006541AB" w:rsidRPr="004D6894" w:rsidRDefault="006541AB" w:rsidP="006541AB">
      <w:pPr>
        <w:pStyle w:val="ListParagraph"/>
        <w:numPr>
          <w:ilvl w:val="1"/>
          <w:numId w:val="167"/>
        </w:numPr>
        <w:spacing w:after="0"/>
        <w:rPr>
          <w:sz w:val="20"/>
          <w:szCs w:val="20"/>
        </w:rPr>
      </w:pPr>
      <w:r w:rsidRPr="004D6894">
        <w:rPr>
          <w:sz w:val="20"/>
          <w:szCs w:val="20"/>
        </w:rPr>
        <w:t xml:space="preserve">Occupants of boundary role positions = likely to experience stress as they straddle imaginary boundary b/n org &amp; its </w:t>
      </w:r>
      <w:proofErr w:type="spellStart"/>
      <w:r w:rsidRPr="004D6894">
        <w:rPr>
          <w:sz w:val="20"/>
          <w:szCs w:val="20"/>
        </w:rPr>
        <w:t>enviro</w:t>
      </w:r>
      <w:proofErr w:type="spellEnd"/>
      <w:r w:rsidRPr="004D6894">
        <w:rPr>
          <w:sz w:val="20"/>
          <w:szCs w:val="20"/>
        </w:rPr>
        <w:t xml:space="preserve"> </w:t>
      </w:r>
    </w:p>
    <w:p w14:paraId="64A516AB" w14:textId="77777777" w:rsidR="006541AB" w:rsidRPr="004D6894" w:rsidRDefault="006541AB" w:rsidP="006541AB">
      <w:pPr>
        <w:pStyle w:val="ListParagraph"/>
        <w:numPr>
          <w:ilvl w:val="1"/>
          <w:numId w:val="167"/>
        </w:numPr>
        <w:spacing w:after="0"/>
        <w:rPr>
          <w:sz w:val="20"/>
          <w:szCs w:val="20"/>
        </w:rPr>
      </w:pPr>
      <w:r w:rsidRPr="004D6894">
        <w:rPr>
          <w:sz w:val="20"/>
          <w:szCs w:val="20"/>
        </w:rPr>
        <w:t>Ex. wanting to give customer product in a short time to please them but your department that has to make it says that’s an unrealistic time frame</w:t>
      </w:r>
    </w:p>
    <w:p w14:paraId="2C6396FB" w14:textId="77777777" w:rsidR="006541AB" w:rsidRPr="004D6894" w:rsidRDefault="006541AB" w:rsidP="006541AB">
      <w:pPr>
        <w:pStyle w:val="ListParagraph"/>
        <w:numPr>
          <w:ilvl w:val="0"/>
          <w:numId w:val="168"/>
        </w:numPr>
        <w:spacing w:after="0"/>
        <w:rPr>
          <w:sz w:val="20"/>
          <w:szCs w:val="20"/>
        </w:rPr>
      </w:pPr>
      <w:r w:rsidRPr="004D6894">
        <w:rPr>
          <w:sz w:val="20"/>
          <w:szCs w:val="20"/>
          <w:highlight w:val="yellow"/>
        </w:rPr>
        <w:t>Burnout</w:t>
      </w:r>
      <w:r w:rsidRPr="004D6894">
        <w:rPr>
          <w:sz w:val="20"/>
          <w:szCs w:val="20"/>
        </w:rPr>
        <w:t xml:space="preserve">: syndrome of </w:t>
      </w:r>
      <w:r w:rsidRPr="004D6894">
        <w:rPr>
          <w:color w:val="FF0000"/>
          <w:sz w:val="20"/>
          <w:szCs w:val="20"/>
        </w:rPr>
        <w:t>emotional exhaustion, cynicism, reduced self-efficacy</w:t>
      </w:r>
    </w:p>
    <w:p w14:paraId="03A3F481" w14:textId="77777777" w:rsidR="006541AB" w:rsidRPr="004D6894" w:rsidRDefault="006541AB" w:rsidP="006541AB">
      <w:pPr>
        <w:pStyle w:val="ListParagraph"/>
        <w:numPr>
          <w:ilvl w:val="1"/>
          <w:numId w:val="168"/>
        </w:numPr>
        <w:spacing w:after="0"/>
        <w:rPr>
          <w:b/>
          <w:color w:val="0000FF"/>
          <w:sz w:val="20"/>
          <w:szCs w:val="20"/>
        </w:rPr>
      </w:pPr>
      <w:r w:rsidRPr="004D6894">
        <w:rPr>
          <w:b/>
          <w:color w:val="0000FF"/>
          <w:sz w:val="20"/>
          <w:szCs w:val="20"/>
        </w:rPr>
        <w:t>DIAGRAM PG. 441</w:t>
      </w:r>
    </w:p>
    <w:p w14:paraId="43E799C2" w14:textId="77777777" w:rsidR="006541AB" w:rsidRPr="004D6894" w:rsidRDefault="006541AB" w:rsidP="006541AB">
      <w:pPr>
        <w:pStyle w:val="ListParagraph"/>
        <w:numPr>
          <w:ilvl w:val="1"/>
          <w:numId w:val="168"/>
        </w:numPr>
        <w:spacing w:after="0"/>
        <w:rPr>
          <w:sz w:val="20"/>
          <w:szCs w:val="20"/>
        </w:rPr>
      </w:pPr>
      <w:r w:rsidRPr="004D6894">
        <w:rPr>
          <w:b/>
          <w:sz w:val="20"/>
          <w:szCs w:val="20"/>
          <w:u w:val="single"/>
        </w:rPr>
        <w:t>Engagement</w:t>
      </w:r>
      <w:r w:rsidRPr="004D6894">
        <w:rPr>
          <w:sz w:val="20"/>
          <w:szCs w:val="20"/>
        </w:rPr>
        <w:t xml:space="preserve"> = </w:t>
      </w:r>
      <w:r w:rsidRPr="004D6894">
        <w:rPr>
          <w:color w:val="FF0000"/>
          <w:sz w:val="20"/>
          <w:szCs w:val="20"/>
        </w:rPr>
        <w:t>VIGOR, DEDICATION, ABSORPTION</w:t>
      </w:r>
    </w:p>
    <w:p w14:paraId="2702775A" w14:textId="77777777" w:rsidR="006541AB" w:rsidRPr="004D6894" w:rsidRDefault="006541AB" w:rsidP="006541AB">
      <w:pPr>
        <w:pStyle w:val="ListParagraph"/>
        <w:numPr>
          <w:ilvl w:val="1"/>
          <w:numId w:val="168"/>
        </w:numPr>
        <w:spacing w:after="0"/>
        <w:rPr>
          <w:sz w:val="20"/>
          <w:szCs w:val="20"/>
        </w:rPr>
      </w:pPr>
      <w:r w:rsidRPr="004D6894">
        <w:rPr>
          <w:b/>
          <w:sz w:val="20"/>
          <w:szCs w:val="20"/>
          <w:u w:val="single"/>
        </w:rPr>
        <w:t>Burnout</w:t>
      </w:r>
      <w:r w:rsidRPr="004D6894">
        <w:rPr>
          <w:b/>
          <w:sz w:val="20"/>
          <w:szCs w:val="20"/>
        </w:rPr>
        <w:t xml:space="preserve"> =</w:t>
      </w:r>
      <w:r w:rsidRPr="004D6894">
        <w:rPr>
          <w:b/>
          <w:color w:val="FF0000"/>
          <w:sz w:val="20"/>
          <w:szCs w:val="20"/>
        </w:rPr>
        <w:t xml:space="preserve"> </w:t>
      </w:r>
      <w:r w:rsidRPr="004D6894">
        <w:rPr>
          <w:color w:val="FF0000"/>
          <w:sz w:val="20"/>
          <w:szCs w:val="20"/>
        </w:rPr>
        <w:t>EMOTIONAL EXHAUSTION</w:t>
      </w:r>
      <w:r w:rsidRPr="004D6894">
        <w:rPr>
          <w:sz w:val="20"/>
          <w:szCs w:val="20"/>
        </w:rPr>
        <w:t xml:space="preserve"> </w:t>
      </w:r>
      <w:r w:rsidRPr="004D6894">
        <w:rPr>
          <w:sz w:val="20"/>
          <w:szCs w:val="20"/>
        </w:rPr>
        <w:sym w:font="Wingdings" w:char="F0E0"/>
      </w:r>
      <w:r w:rsidRPr="004D6894">
        <w:rPr>
          <w:sz w:val="20"/>
          <w:szCs w:val="20"/>
        </w:rPr>
        <w:t xml:space="preserve"> </w:t>
      </w:r>
      <w:r w:rsidRPr="004D6894">
        <w:rPr>
          <w:color w:val="FF0000"/>
          <w:sz w:val="20"/>
          <w:szCs w:val="20"/>
        </w:rPr>
        <w:t>CYNICAL</w:t>
      </w:r>
      <w:r w:rsidRPr="004D6894">
        <w:rPr>
          <w:sz w:val="20"/>
          <w:szCs w:val="20"/>
        </w:rPr>
        <w:t xml:space="preserve"> </w:t>
      </w:r>
      <w:r w:rsidRPr="004D6894">
        <w:rPr>
          <w:sz w:val="20"/>
          <w:szCs w:val="20"/>
        </w:rPr>
        <w:sym w:font="Wingdings" w:char="F0E0"/>
      </w:r>
      <w:r w:rsidRPr="004D6894">
        <w:rPr>
          <w:sz w:val="20"/>
          <w:szCs w:val="20"/>
        </w:rPr>
        <w:t xml:space="preserve"> </w:t>
      </w:r>
      <w:r w:rsidRPr="004D6894">
        <w:rPr>
          <w:color w:val="FF0000"/>
          <w:sz w:val="20"/>
          <w:szCs w:val="20"/>
        </w:rPr>
        <w:t>LOW-SELF EFFICACY</w:t>
      </w:r>
      <w:r w:rsidRPr="004D6894">
        <w:rPr>
          <w:sz w:val="20"/>
          <w:szCs w:val="20"/>
        </w:rPr>
        <w:t xml:space="preserve"> </w:t>
      </w:r>
    </w:p>
    <w:p w14:paraId="24A9834D" w14:textId="77777777" w:rsidR="006541AB" w:rsidRPr="004D6894" w:rsidRDefault="006541AB" w:rsidP="006541AB">
      <w:pPr>
        <w:pStyle w:val="ListParagraph"/>
        <w:numPr>
          <w:ilvl w:val="2"/>
          <w:numId w:val="168"/>
        </w:numPr>
        <w:spacing w:after="0"/>
        <w:rPr>
          <w:sz w:val="20"/>
          <w:szCs w:val="20"/>
        </w:rPr>
      </w:pPr>
      <w:r w:rsidRPr="004D6894">
        <w:rPr>
          <w:sz w:val="20"/>
          <w:szCs w:val="20"/>
        </w:rPr>
        <w:t xml:space="preserve">Tired in the morning, drained by work, frustrated </w:t>
      </w:r>
      <w:r w:rsidRPr="004D6894">
        <w:rPr>
          <w:sz w:val="20"/>
          <w:szCs w:val="20"/>
        </w:rPr>
        <w:sym w:font="Wingdings" w:char="F0E0"/>
      </w:r>
      <w:r w:rsidRPr="004D6894">
        <w:rPr>
          <w:sz w:val="20"/>
          <w:szCs w:val="20"/>
        </w:rPr>
        <w:t xml:space="preserve"> distances themselves from clients, depersonalizing them, treats them like objects, lacks concern for them </w:t>
      </w:r>
      <w:r w:rsidRPr="004D6894">
        <w:rPr>
          <w:sz w:val="20"/>
          <w:szCs w:val="20"/>
        </w:rPr>
        <w:sym w:font="Wingdings" w:char="F0E0"/>
      </w:r>
      <w:r w:rsidRPr="004D6894">
        <w:rPr>
          <w:sz w:val="20"/>
          <w:szCs w:val="20"/>
        </w:rPr>
        <w:t xml:space="preserve"> I can’t help them</w:t>
      </w:r>
    </w:p>
    <w:p w14:paraId="161EDF04" w14:textId="77777777" w:rsidR="006541AB" w:rsidRPr="004D6894" w:rsidRDefault="006541AB" w:rsidP="006541AB">
      <w:pPr>
        <w:pStyle w:val="ListParagraph"/>
        <w:numPr>
          <w:ilvl w:val="2"/>
          <w:numId w:val="168"/>
        </w:numPr>
        <w:spacing w:after="0"/>
        <w:rPr>
          <w:sz w:val="20"/>
          <w:szCs w:val="20"/>
        </w:rPr>
      </w:pPr>
      <w:r w:rsidRPr="004D6894">
        <w:rPr>
          <w:sz w:val="20"/>
          <w:szCs w:val="20"/>
        </w:rPr>
        <w:t xml:space="preserve">Burnout = common among those who entered their jobs with high ideals </w:t>
      </w:r>
      <w:r w:rsidRPr="004D6894">
        <w:rPr>
          <w:sz w:val="20"/>
          <w:szCs w:val="20"/>
        </w:rPr>
        <w:sym w:font="Wingdings" w:char="F0E0"/>
      </w:r>
      <w:r w:rsidRPr="004D6894">
        <w:rPr>
          <w:sz w:val="20"/>
          <w:szCs w:val="20"/>
        </w:rPr>
        <w:t xml:space="preserve"> they soon realize that they’re not realistic &amp; org can’t help them as much as they’d hoped</w:t>
      </w:r>
    </w:p>
    <w:p w14:paraId="395E5F37" w14:textId="77777777" w:rsidR="006541AB" w:rsidRPr="004D6894" w:rsidRDefault="006541AB" w:rsidP="006541AB">
      <w:pPr>
        <w:pStyle w:val="ListParagraph"/>
        <w:numPr>
          <w:ilvl w:val="1"/>
          <w:numId w:val="168"/>
        </w:numPr>
        <w:spacing w:after="0"/>
        <w:rPr>
          <w:sz w:val="20"/>
          <w:szCs w:val="20"/>
        </w:rPr>
      </w:pPr>
      <w:r w:rsidRPr="004D6894">
        <w:rPr>
          <w:b/>
          <w:i/>
          <w:sz w:val="20"/>
          <w:szCs w:val="20"/>
        </w:rPr>
        <w:t>Consequences of burnout?</w:t>
      </w:r>
    </w:p>
    <w:p w14:paraId="747794BF" w14:textId="77777777" w:rsidR="006541AB" w:rsidRPr="004D6894" w:rsidRDefault="006541AB" w:rsidP="006541AB">
      <w:pPr>
        <w:pStyle w:val="ListParagraph"/>
        <w:numPr>
          <w:ilvl w:val="2"/>
          <w:numId w:val="168"/>
        </w:numPr>
        <w:spacing w:after="0"/>
        <w:rPr>
          <w:sz w:val="20"/>
          <w:szCs w:val="20"/>
        </w:rPr>
      </w:pPr>
      <w:r w:rsidRPr="004D6894">
        <w:rPr>
          <w:sz w:val="20"/>
          <w:szCs w:val="20"/>
        </w:rPr>
        <w:t xml:space="preserve">Some pursue a new occupation, stay in same occupation but seek a new job, stay in their jobs and become “deadwood” (collect pay </w:t>
      </w:r>
      <w:proofErr w:type="spellStart"/>
      <w:r w:rsidRPr="004D6894">
        <w:rPr>
          <w:sz w:val="20"/>
          <w:szCs w:val="20"/>
        </w:rPr>
        <w:t>cheques</w:t>
      </w:r>
      <w:proofErr w:type="spellEnd"/>
      <w:r w:rsidRPr="004D6894">
        <w:rPr>
          <w:sz w:val="20"/>
          <w:szCs w:val="20"/>
        </w:rPr>
        <w:t xml:space="preserve"> but do little to contribute to the org) </w:t>
      </w:r>
    </w:p>
    <w:p w14:paraId="2A926670" w14:textId="77777777" w:rsidR="006541AB" w:rsidRPr="004D6894" w:rsidRDefault="006541AB" w:rsidP="006541AB">
      <w:pPr>
        <w:pStyle w:val="ListParagraph"/>
        <w:numPr>
          <w:ilvl w:val="1"/>
          <w:numId w:val="168"/>
        </w:numPr>
        <w:spacing w:after="0"/>
        <w:rPr>
          <w:sz w:val="20"/>
          <w:szCs w:val="20"/>
        </w:rPr>
      </w:pPr>
      <w:r w:rsidRPr="004D6894">
        <w:rPr>
          <w:sz w:val="20"/>
          <w:szCs w:val="20"/>
        </w:rPr>
        <w:t xml:space="preserve">Boundary role stress sometimes comes from </w:t>
      </w:r>
      <w:r w:rsidRPr="004D6894">
        <w:rPr>
          <w:b/>
          <w:i/>
          <w:sz w:val="20"/>
          <w:szCs w:val="20"/>
        </w:rPr>
        <w:t xml:space="preserve">emotional </w:t>
      </w:r>
      <w:proofErr w:type="spellStart"/>
      <w:r w:rsidRPr="004D6894">
        <w:rPr>
          <w:b/>
          <w:i/>
          <w:sz w:val="20"/>
          <w:szCs w:val="20"/>
        </w:rPr>
        <w:t>labour</w:t>
      </w:r>
      <w:proofErr w:type="spellEnd"/>
      <w:r w:rsidRPr="004D6894">
        <w:rPr>
          <w:sz w:val="20"/>
          <w:szCs w:val="20"/>
        </w:rPr>
        <w:t xml:space="preserve"> </w:t>
      </w:r>
      <w:r w:rsidRPr="004D6894">
        <w:rPr>
          <w:sz w:val="20"/>
          <w:szCs w:val="20"/>
        </w:rPr>
        <w:sym w:font="Wingdings" w:char="F0E0"/>
      </w:r>
      <w:r w:rsidRPr="004D6894">
        <w:rPr>
          <w:sz w:val="20"/>
          <w:szCs w:val="20"/>
        </w:rPr>
        <w:t xml:space="preserve"> emotional regulation </w:t>
      </w:r>
    </w:p>
    <w:p w14:paraId="4D70A4B0" w14:textId="77777777" w:rsidR="006541AB" w:rsidRPr="004D6894" w:rsidRDefault="006541AB" w:rsidP="006541AB">
      <w:pPr>
        <w:pStyle w:val="ListParagraph"/>
        <w:numPr>
          <w:ilvl w:val="2"/>
          <w:numId w:val="168"/>
        </w:numPr>
        <w:spacing w:after="0"/>
        <w:rPr>
          <w:sz w:val="20"/>
          <w:szCs w:val="20"/>
        </w:rPr>
      </w:pPr>
      <w:r w:rsidRPr="004D6894">
        <w:rPr>
          <w:sz w:val="20"/>
          <w:szCs w:val="20"/>
        </w:rPr>
        <w:t xml:space="preserve">Ex. sales </w:t>
      </w:r>
      <w:proofErr w:type="spellStart"/>
      <w:r w:rsidRPr="004D6894">
        <w:rPr>
          <w:sz w:val="20"/>
          <w:szCs w:val="20"/>
        </w:rPr>
        <w:t>ppl</w:t>
      </w:r>
      <w:proofErr w:type="spellEnd"/>
      <w:r w:rsidRPr="004D6894">
        <w:rPr>
          <w:sz w:val="20"/>
          <w:szCs w:val="20"/>
        </w:rPr>
        <w:t xml:space="preserve"> have to be friendly to rude customers) </w:t>
      </w:r>
    </w:p>
    <w:p w14:paraId="756AD125" w14:textId="77777777" w:rsidR="006541AB" w:rsidRPr="004D6894" w:rsidRDefault="006541AB" w:rsidP="006541AB">
      <w:pPr>
        <w:rPr>
          <w:rFonts w:ascii="Cambria" w:hAnsi="Cambria"/>
          <w:b/>
          <w:sz w:val="20"/>
          <w:szCs w:val="20"/>
        </w:rPr>
      </w:pPr>
      <w:r w:rsidRPr="004D6894">
        <w:rPr>
          <w:rFonts w:ascii="Cambria" w:hAnsi="Cambria"/>
          <w:b/>
          <w:sz w:val="20"/>
          <w:szCs w:val="20"/>
        </w:rPr>
        <w:t>The Job Demands - Resources Model &amp; Work Engagement</w:t>
      </w:r>
    </w:p>
    <w:p w14:paraId="1DE67726" w14:textId="77777777" w:rsidR="006541AB" w:rsidRPr="004D6894" w:rsidRDefault="006541AB" w:rsidP="006541AB">
      <w:pPr>
        <w:pStyle w:val="ListParagraph"/>
        <w:numPr>
          <w:ilvl w:val="0"/>
          <w:numId w:val="168"/>
        </w:numPr>
        <w:spacing w:after="0"/>
        <w:rPr>
          <w:sz w:val="20"/>
          <w:szCs w:val="20"/>
        </w:rPr>
      </w:pPr>
      <w:r w:rsidRPr="004D6894">
        <w:rPr>
          <w:sz w:val="20"/>
          <w:szCs w:val="20"/>
          <w:highlight w:val="yellow"/>
        </w:rPr>
        <w:t>Work Engagement</w:t>
      </w:r>
      <w:r w:rsidRPr="004D6894">
        <w:rPr>
          <w:sz w:val="20"/>
          <w:szCs w:val="20"/>
        </w:rPr>
        <w:t xml:space="preserve">: a positive work-related state of mind that is characterized by </w:t>
      </w:r>
      <w:r w:rsidRPr="004D6894">
        <w:rPr>
          <w:color w:val="FF0000"/>
          <w:sz w:val="20"/>
          <w:szCs w:val="20"/>
        </w:rPr>
        <w:t>vigor, dedication, absorption</w:t>
      </w:r>
    </w:p>
    <w:p w14:paraId="2D75A647" w14:textId="77777777" w:rsidR="006541AB" w:rsidRPr="004D6894" w:rsidRDefault="006541AB" w:rsidP="006541AB">
      <w:pPr>
        <w:pStyle w:val="ListParagraph"/>
        <w:numPr>
          <w:ilvl w:val="0"/>
          <w:numId w:val="168"/>
        </w:numPr>
        <w:spacing w:after="0"/>
        <w:rPr>
          <w:sz w:val="20"/>
          <w:szCs w:val="20"/>
        </w:rPr>
      </w:pPr>
      <w:r w:rsidRPr="004D6894">
        <w:rPr>
          <w:sz w:val="20"/>
          <w:szCs w:val="20"/>
          <w:highlight w:val="yellow"/>
        </w:rPr>
        <w:t>Job Demands-Resource Model</w:t>
      </w:r>
      <w:r w:rsidRPr="004D6894">
        <w:rPr>
          <w:sz w:val="20"/>
          <w:szCs w:val="20"/>
        </w:rPr>
        <w:t>: a model that specifies how job demands cause burnout &amp; job resources cause engagement</w:t>
      </w:r>
    </w:p>
    <w:p w14:paraId="1578B17C" w14:textId="77777777" w:rsidR="006541AB" w:rsidRPr="004D6894" w:rsidRDefault="006541AB" w:rsidP="006541AB">
      <w:pPr>
        <w:pStyle w:val="ListParagraph"/>
        <w:numPr>
          <w:ilvl w:val="1"/>
          <w:numId w:val="168"/>
        </w:numPr>
        <w:spacing w:after="0"/>
        <w:rPr>
          <w:sz w:val="20"/>
          <w:szCs w:val="20"/>
        </w:rPr>
      </w:pPr>
      <w:r w:rsidRPr="004D6894">
        <w:rPr>
          <w:b/>
          <w:sz w:val="20"/>
          <w:szCs w:val="20"/>
        </w:rPr>
        <w:t>Job Demands</w:t>
      </w:r>
      <w:r w:rsidRPr="004D6894">
        <w:rPr>
          <w:sz w:val="20"/>
          <w:szCs w:val="20"/>
        </w:rPr>
        <w:t xml:space="preserve">: work overload, time pressure, role ambiguity, role conflict </w:t>
      </w:r>
    </w:p>
    <w:p w14:paraId="523DA4A8" w14:textId="77777777" w:rsidR="006541AB" w:rsidRPr="004D6894" w:rsidRDefault="006541AB" w:rsidP="006541AB">
      <w:pPr>
        <w:pStyle w:val="ListParagraph"/>
        <w:numPr>
          <w:ilvl w:val="1"/>
          <w:numId w:val="168"/>
        </w:numPr>
        <w:spacing w:after="0"/>
        <w:rPr>
          <w:sz w:val="20"/>
          <w:szCs w:val="20"/>
        </w:rPr>
      </w:pPr>
      <w:r w:rsidRPr="004D6894">
        <w:rPr>
          <w:b/>
          <w:sz w:val="20"/>
          <w:szCs w:val="20"/>
        </w:rPr>
        <w:t>Job Resources</w:t>
      </w:r>
      <w:r w:rsidRPr="004D6894">
        <w:rPr>
          <w:sz w:val="20"/>
          <w:szCs w:val="20"/>
        </w:rPr>
        <w:t xml:space="preserve">: features of a job that are functional in that they help achieve work goals, reduce job demands, and stimulate personal growth </w:t>
      </w:r>
    </w:p>
    <w:p w14:paraId="21E2AD3B" w14:textId="77777777" w:rsidR="006541AB" w:rsidRPr="004D6894" w:rsidRDefault="006541AB" w:rsidP="006541AB">
      <w:pPr>
        <w:pStyle w:val="ListParagraph"/>
        <w:numPr>
          <w:ilvl w:val="0"/>
          <w:numId w:val="168"/>
        </w:numPr>
        <w:spacing w:after="0"/>
        <w:rPr>
          <w:sz w:val="20"/>
          <w:szCs w:val="20"/>
        </w:rPr>
      </w:pPr>
      <w:r w:rsidRPr="004D6894">
        <w:rPr>
          <w:sz w:val="20"/>
          <w:szCs w:val="20"/>
        </w:rPr>
        <w:t xml:space="preserve">High job resources foster work engagement, while high demands exhaust </w:t>
      </w:r>
      <w:proofErr w:type="spellStart"/>
      <w:r w:rsidRPr="004D6894">
        <w:rPr>
          <w:sz w:val="20"/>
          <w:szCs w:val="20"/>
        </w:rPr>
        <w:t>ees</w:t>
      </w:r>
      <w:proofErr w:type="spellEnd"/>
      <w:r w:rsidRPr="004D6894">
        <w:rPr>
          <w:sz w:val="20"/>
          <w:szCs w:val="20"/>
        </w:rPr>
        <w:t xml:space="preserve"> physically &amp; mentally leading to burnout</w:t>
      </w:r>
    </w:p>
    <w:p w14:paraId="101C6F01" w14:textId="77777777" w:rsidR="006541AB" w:rsidRPr="004D6894" w:rsidRDefault="006541AB" w:rsidP="006541AB">
      <w:pPr>
        <w:pStyle w:val="ListParagraph"/>
        <w:numPr>
          <w:ilvl w:val="0"/>
          <w:numId w:val="168"/>
        </w:numPr>
        <w:spacing w:after="0"/>
        <w:rPr>
          <w:sz w:val="20"/>
          <w:szCs w:val="20"/>
        </w:rPr>
      </w:pPr>
      <w:r w:rsidRPr="004D6894">
        <w:rPr>
          <w:b/>
          <w:sz w:val="20"/>
          <w:szCs w:val="20"/>
        </w:rPr>
        <w:t xml:space="preserve">FINDINGS: </w:t>
      </w:r>
      <w:r w:rsidRPr="004D6894">
        <w:rPr>
          <w:sz w:val="20"/>
          <w:szCs w:val="20"/>
        </w:rPr>
        <w:t xml:space="preserve">job demands are related to = burnout, disengagement, health problems, while job resources are related to = work engagement, org citizenship </w:t>
      </w:r>
      <w:proofErr w:type="spellStart"/>
      <w:r w:rsidRPr="004D6894">
        <w:rPr>
          <w:sz w:val="20"/>
          <w:szCs w:val="20"/>
        </w:rPr>
        <w:t>beh</w:t>
      </w:r>
      <w:proofErr w:type="spellEnd"/>
      <w:r w:rsidRPr="004D6894">
        <w:rPr>
          <w:sz w:val="20"/>
          <w:szCs w:val="20"/>
        </w:rPr>
        <w:t xml:space="preserve">, org commitment </w:t>
      </w:r>
    </w:p>
    <w:p w14:paraId="2DDB202D" w14:textId="77777777" w:rsidR="006541AB" w:rsidRPr="004D6894" w:rsidRDefault="006541AB" w:rsidP="006541AB">
      <w:pPr>
        <w:pStyle w:val="ListParagraph"/>
        <w:numPr>
          <w:ilvl w:val="1"/>
          <w:numId w:val="168"/>
        </w:numPr>
        <w:spacing w:after="0"/>
        <w:rPr>
          <w:sz w:val="20"/>
          <w:szCs w:val="20"/>
        </w:rPr>
      </w:pPr>
      <w:r w:rsidRPr="004D6894">
        <w:rPr>
          <w:sz w:val="20"/>
          <w:szCs w:val="20"/>
        </w:rPr>
        <w:t xml:space="preserve">Resources can buffer </w:t>
      </w:r>
      <w:proofErr w:type="spellStart"/>
      <w:r w:rsidRPr="004D6894">
        <w:rPr>
          <w:sz w:val="20"/>
          <w:szCs w:val="20"/>
        </w:rPr>
        <w:t>neg</w:t>
      </w:r>
      <w:proofErr w:type="spellEnd"/>
      <w:r w:rsidRPr="004D6894">
        <w:rPr>
          <w:sz w:val="20"/>
          <w:szCs w:val="20"/>
        </w:rPr>
        <w:t xml:space="preserve"> effects of job demands on well-being</w:t>
      </w:r>
    </w:p>
    <w:p w14:paraId="4A6E3BA2" w14:textId="77777777" w:rsidR="006541AB" w:rsidRPr="004D6894" w:rsidRDefault="006541AB" w:rsidP="006541AB">
      <w:pPr>
        <w:rPr>
          <w:rFonts w:ascii="Cambria" w:hAnsi="Cambria"/>
          <w:b/>
          <w:sz w:val="20"/>
          <w:szCs w:val="20"/>
        </w:rPr>
      </w:pPr>
      <w:r w:rsidRPr="004D6894">
        <w:rPr>
          <w:rFonts w:ascii="Cambria" w:hAnsi="Cambria"/>
          <w:b/>
          <w:sz w:val="20"/>
          <w:szCs w:val="20"/>
        </w:rPr>
        <w:t xml:space="preserve">Some General Stressors </w:t>
      </w:r>
    </w:p>
    <w:p w14:paraId="01F2952A" w14:textId="77777777" w:rsidR="006541AB" w:rsidRPr="004D6894" w:rsidRDefault="006541AB" w:rsidP="006541AB">
      <w:pPr>
        <w:pStyle w:val="ListParagraph"/>
        <w:numPr>
          <w:ilvl w:val="0"/>
          <w:numId w:val="169"/>
        </w:numPr>
        <w:spacing w:after="0"/>
        <w:rPr>
          <w:b/>
          <w:color w:val="FF0000"/>
          <w:sz w:val="20"/>
          <w:szCs w:val="20"/>
        </w:rPr>
      </w:pPr>
      <w:r w:rsidRPr="004D6894">
        <w:rPr>
          <w:b/>
          <w:color w:val="FF0000"/>
          <w:sz w:val="20"/>
          <w:szCs w:val="20"/>
        </w:rPr>
        <w:t>Interpersonal Conflict:</w:t>
      </w:r>
    </w:p>
    <w:p w14:paraId="52512188" w14:textId="77777777" w:rsidR="006541AB" w:rsidRPr="004D6894" w:rsidRDefault="006541AB" w:rsidP="006541AB">
      <w:pPr>
        <w:pStyle w:val="ListParagraph"/>
        <w:numPr>
          <w:ilvl w:val="1"/>
          <w:numId w:val="169"/>
        </w:numPr>
        <w:spacing w:after="0"/>
        <w:rPr>
          <w:sz w:val="20"/>
          <w:szCs w:val="20"/>
        </w:rPr>
      </w:pPr>
      <w:r w:rsidRPr="004D6894">
        <w:rPr>
          <w:sz w:val="20"/>
          <w:szCs w:val="20"/>
        </w:rPr>
        <w:t xml:space="preserve">Ranges from personality clashes to intergroup strife </w:t>
      </w:r>
      <w:r w:rsidRPr="004D6894">
        <w:rPr>
          <w:sz w:val="20"/>
          <w:szCs w:val="20"/>
        </w:rPr>
        <w:sym w:font="Wingdings" w:char="F0E0"/>
      </w:r>
      <w:r w:rsidRPr="004D6894">
        <w:rPr>
          <w:sz w:val="20"/>
          <w:szCs w:val="20"/>
        </w:rPr>
        <w:t xml:space="preserve"> likely to cause stress when it leads to real/perceived attack on our self-esteem/integrity</w:t>
      </w:r>
    </w:p>
    <w:p w14:paraId="0D803DDF" w14:textId="77777777" w:rsidR="006541AB" w:rsidRPr="004D6894" w:rsidRDefault="006541AB" w:rsidP="006541AB">
      <w:pPr>
        <w:pStyle w:val="ListParagraph"/>
        <w:numPr>
          <w:ilvl w:val="1"/>
          <w:numId w:val="169"/>
        </w:numPr>
        <w:spacing w:after="0"/>
        <w:rPr>
          <w:sz w:val="20"/>
          <w:szCs w:val="20"/>
        </w:rPr>
      </w:pPr>
      <w:r w:rsidRPr="004D6894">
        <w:rPr>
          <w:sz w:val="20"/>
          <w:szCs w:val="20"/>
          <w:highlight w:val="yellow"/>
        </w:rPr>
        <w:t>Bullying</w:t>
      </w:r>
      <w:r w:rsidRPr="004D6894">
        <w:rPr>
          <w:sz w:val="20"/>
          <w:szCs w:val="20"/>
        </w:rPr>
        <w:t xml:space="preserve">: repeated negative </w:t>
      </w:r>
      <w:proofErr w:type="spellStart"/>
      <w:r w:rsidRPr="004D6894">
        <w:rPr>
          <w:sz w:val="20"/>
          <w:szCs w:val="20"/>
        </w:rPr>
        <w:t>beh</w:t>
      </w:r>
      <w:proofErr w:type="spellEnd"/>
      <w:r w:rsidRPr="004D6894">
        <w:rPr>
          <w:sz w:val="20"/>
          <w:szCs w:val="20"/>
        </w:rPr>
        <w:t xml:space="preserve"> directed toward one/more individuals of lower power or status that creates a hostile work </w:t>
      </w:r>
      <w:proofErr w:type="spellStart"/>
      <w:r w:rsidRPr="004D6894">
        <w:rPr>
          <w:sz w:val="20"/>
          <w:szCs w:val="20"/>
        </w:rPr>
        <w:t>enviro</w:t>
      </w:r>
      <w:proofErr w:type="spellEnd"/>
    </w:p>
    <w:p w14:paraId="0BD247DE" w14:textId="77777777" w:rsidR="006541AB" w:rsidRPr="004D6894" w:rsidRDefault="006541AB" w:rsidP="006541AB">
      <w:pPr>
        <w:pStyle w:val="ListParagraph"/>
        <w:numPr>
          <w:ilvl w:val="2"/>
          <w:numId w:val="169"/>
        </w:numPr>
        <w:spacing w:after="0"/>
        <w:rPr>
          <w:sz w:val="20"/>
          <w:szCs w:val="20"/>
        </w:rPr>
      </w:pPr>
      <w:r w:rsidRPr="004D6894">
        <w:rPr>
          <w:sz w:val="20"/>
          <w:szCs w:val="20"/>
        </w:rPr>
        <w:t xml:space="preserve">An essential feature is its PERSISTENCE </w:t>
      </w:r>
      <w:r w:rsidRPr="004D6894">
        <w:rPr>
          <w:sz w:val="20"/>
          <w:szCs w:val="20"/>
        </w:rPr>
        <w:sym w:font="Wingdings" w:char="F0E0"/>
      </w:r>
      <w:r w:rsidRPr="004D6894">
        <w:rPr>
          <w:sz w:val="20"/>
          <w:szCs w:val="20"/>
        </w:rPr>
        <w:t xml:space="preserve"> a single harsh incident wouldn’t constitute bullying </w:t>
      </w:r>
    </w:p>
    <w:p w14:paraId="1D1BB770" w14:textId="77777777" w:rsidR="006541AB" w:rsidRPr="004D6894" w:rsidRDefault="006541AB" w:rsidP="006541AB">
      <w:pPr>
        <w:pStyle w:val="ListParagraph"/>
        <w:numPr>
          <w:ilvl w:val="2"/>
          <w:numId w:val="169"/>
        </w:numPr>
        <w:spacing w:after="0"/>
        <w:rPr>
          <w:sz w:val="20"/>
          <w:szCs w:val="20"/>
        </w:rPr>
      </w:pPr>
      <w:r w:rsidRPr="004D6894">
        <w:rPr>
          <w:sz w:val="20"/>
          <w:szCs w:val="20"/>
          <w:highlight w:val="cyan"/>
        </w:rPr>
        <w:t>2 main aspects of bullying</w:t>
      </w:r>
      <w:r w:rsidRPr="004D6894">
        <w:rPr>
          <w:sz w:val="20"/>
          <w:szCs w:val="20"/>
        </w:rPr>
        <w:t xml:space="preserve">: </w:t>
      </w:r>
    </w:p>
    <w:p w14:paraId="4B590879" w14:textId="77777777" w:rsidR="006541AB" w:rsidRPr="004D6894" w:rsidRDefault="006541AB" w:rsidP="006541AB">
      <w:pPr>
        <w:pStyle w:val="ListParagraph"/>
        <w:numPr>
          <w:ilvl w:val="3"/>
          <w:numId w:val="171"/>
        </w:numPr>
        <w:spacing w:after="0"/>
        <w:rPr>
          <w:color w:val="FF0000"/>
          <w:sz w:val="20"/>
          <w:szCs w:val="20"/>
        </w:rPr>
      </w:pPr>
      <w:r w:rsidRPr="004D6894">
        <w:rPr>
          <w:color w:val="FF0000"/>
          <w:sz w:val="20"/>
          <w:szCs w:val="20"/>
        </w:rPr>
        <w:t xml:space="preserve">REPEATED teasing, criticism or undermining </w:t>
      </w:r>
    </w:p>
    <w:p w14:paraId="31A6DA0E" w14:textId="77777777" w:rsidR="006541AB" w:rsidRPr="004D6894" w:rsidRDefault="006541AB" w:rsidP="006541AB">
      <w:pPr>
        <w:pStyle w:val="ListParagraph"/>
        <w:numPr>
          <w:ilvl w:val="3"/>
          <w:numId w:val="171"/>
        </w:numPr>
        <w:spacing w:after="0"/>
        <w:rPr>
          <w:color w:val="FF0000"/>
          <w:sz w:val="20"/>
          <w:szCs w:val="20"/>
        </w:rPr>
      </w:pPr>
      <w:r w:rsidRPr="004D6894">
        <w:rPr>
          <w:color w:val="FF0000"/>
          <w:sz w:val="20"/>
          <w:szCs w:val="20"/>
        </w:rPr>
        <w:t>Some degree of power or status imbalance b/n bully + victim</w:t>
      </w:r>
    </w:p>
    <w:p w14:paraId="69082B97" w14:textId="77777777" w:rsidR="006541AB" w:rsidRPr="004D6894" w:rsidRDefault="006541AB" w:rsidP="006541AB">
      <w:pPr>
        <w:pStyle w:val="ListParagraph"/>
        <w:numPr>
          <w:ilvl w:val="1"/>
          <w:numId w:val="169"/>
        </w:numPr>
        <w:spacing w:after="0"/>
        <w:rPr>
          <w:sz w:val="20"/>
          <w:szCs w:val="20"/>
        </w:rPr>
      </w:pPr>
      <w:r w:rsidRPr="004D6894">
        <w:rPr>
          <w:b/>
          <w:i/>
          <w:sz w:val="20"/>
          <w:szCs w:val="20"/>
        </w:rPr>
        <w:t>Mobbing</w:t>
      </w:r>
      <w:r w:rsidRPr="004D6894">
        <w:rPr>
          <w:sz w:val="20"/>
          <w:szCs w:val="20"/>
        </w:rPr>
        <w:t xml:space="preserve"> </w:t>
      </w:r>
      <w:r w:rsidRPr="004D6894">
        <w:rPr>
          <w:sz w:val="20"/>
          <w:szCs w:val="20"/>
        </w:rPr>
        <w:sym w:font="Wingdings" w:char="F0E0"/>
      </w:r>
      <w:r w:rsidRPr="004D6894">
        <w:rPr>
          <w:sz w:val="20"/>
          <w:szCs w:val="20"/>
        </w:rPr>
        <w:t xml:space="preserve"> occurs when many of </w:t>
      </w:r>
      <w:proofErr w:type="spellStart"/>
      <w:r w:rsidRPr="004D6894">
        <w:rPr>
          <w:sz w:val="20"/>
          <w:szCs w:val="20"/>
        </w:rPr>
        <w:t>ee’s</w:t>
      </w:r>
      <w:proofErr w:type="spellEnd"/>
      <w:r w:rsidRPr="004D6894">
        <w:rPr>
          <w:sz w:val="20"/>
          <w:szCs w:val="20"/>
        </w:rPr>
        <w:t xml:space="preserve"> “gang up” on a particular </w:t>
      </w:r>
      <w:proofErr w:type="spellStart"/>
      <w:r w:rsidRPr="004D6894">
        <w:rPr>
          <w:sz w:val="20"/>
          <w:szCs w:val="20"/>
        </w:rPr>
        <w:t>ee</w:t>
      </w:r>
      <w:proofErr w:type="spellEnd"/>
      <w:r w:rsidRPr="004D6894">
        <w:rPr>
          <w:sz w:val="20"/>
          <w:szCs w:val="20"/>
        </w:rPr>
        <w:t xml:space="preserve"> </w:t>
      </w:r>
      <w:r w:rsidRPr="004D6894">
        <w:rPr>
          <w:sz w:val="20"/>
          <w:szCs w:val="20"/>
        </w:rPr>
        <w:sym w:font="Wingdings" w:char="F0E0"/>
      </w:r>
      <w:r w:rsidRPr="004D6894">
        <w:rPr>
          <w:sz w:val="20"/>
          <w:szCs w:val="20"/>
        </w:rPr>
        <w:t xml:space="preserve"> its intimidating &amp; stressful b/c it restricts the availability of social support that may be present when there’s only a single bully </w:t>
      </w:r>
    </w:p>
    <w:p w14:paraId="797D3E42" w14:textId="77777777" w:rsidR="006541AB" w:rsidRPr="004D6894" w:rsidRDefault="006541AB" w:rsidP="006541AB">
      <w:pPr>
        <w:pStyle w:val="ListParagraph"/>
        <w:numPr>
          <w:ilvl w:val="1"/>
          <w:numId w:val="169"/>
        </w:numPr>
        <w:spacing w:after="0"/>
        <w:rPr>
          <w:i/>
          <w:sz w:val="20"/>
          <w:szCs w:val="20"/>
          <w:u w:val="single"/>
        </w:rPr>
      </w:pPr>
      <w:r w:rsidRPr="004D6894">
        <w:rPr>
          <w:i/>
          <w:sz w:val="20"/>
          <w:szCs w:val="20"/>
          <w:u w:val="single"/>
        </w:rPr>
        <w:t xml:space="preserve">Victims of bulling/mobbing experience stress b/c they feel powerless to deal with the perpetrators </w:t>
      </w:r>
    </w:p>
    <w:p w14:paraId="54CA5439" w14:textId="77777777" w:rsidR="006541AB" w:rsidRPr="004D6894" w:rsidRDefault="006541AB" w:rsidP="006541AB">
      <w:pPr>
        <w:pStyle w:val="ListParagraph"/>
        <w:numPr>
          <w:ilvl w:val="0"/>
          <w:numId w:val="169"/>
        </w:numPr>
        <w:spacing w:after="0"/>
        <w:rPr>
          <w:b/>
          <w:color w:val="FF0000"/>
          <w:sz w:val="20"/>
          <w:szCs w:val="20"/>
        </w:rPr>
      </w:pPr>
      <w:r w:rsidRPr="004D6894">
        <w:rPr>
          <w:b/>
          <w:color w:val="FF0000"/>
          <w:sz w:val="20"/>
          <w:szCs w:val="20"/>
        </w:rPr>
        <w:t>Work-Family Conflict:</w:t>
      </w:r>
    </w:p>
    <w:p w14:paraId="710DFE6C" w14:textId="77777777" w:rsidR="006541AB" w:rsidRPr="004D6894" w:rsidRDefault="006541AB" w:rsidP="006541AB">
      <w:pPr>
        <w:pStyle w:val="ListParagraph"/>
        <w:numPr>
          <w:ilvl w:val="1"/>
          <w:numId w:val="169"/>
        </w:numPr>
        <w:spacing w:after="0"/>
        <w:rPr>
          <w:sz w:val="20"/>
          <w:szCs w:val="20"/>
        </w:rPr>
      </w:pPr>
      <w:r w:rsidRPr="004D6894">
        <w:rPr>
          <w:sz w:val="20"/>
          <w:szCs w:val="20"/>
          <w:highlight w:val="cyan"/>
        </w:rPr>
        <w:t>2 facets of life that have increased stress</w:t>
      </w:r>
      <w:r w:rsidRPr="004D6894">
        <w:rPr>
          <w:sz w:val="20"/>
          <w:szCs w:val="20"/>
        </w:rPr>
        <w:t>:</w:t>
      </w:r>
    </w:p>
    <w:p w14:paraId="40E66EC5" w14:textId="77777777" w:rsidR="006541AB" w:rsidRPr="004D6894" w:rsidRDefault="006541AB" w:rsidP="006541AB">
      <w:pPr>
        <w:pStyle w:val="ListParagraph"/>
        <w:numPr>
          <w:ilvl w:val="2"/>
          <w:numId w:val="172"/>
        </w:numPr>
        <w:spacing w:after="0"/>
        <w:rPr>
          <w:sz w:val="20"/>
          <w:szCs w:val="20"/>
        </w:rPr>
      </w:pPr>
      <w:r w:rsidRPr="004D6894">
        <w:rPr>
          <w:sz w:val="20"/>
          <w:szCs w:val="20"/>
        </w:rPr>
        <w:t xml:space="preserve">Increase in # of households in which both parents work + increase in # of single parent families </w:t>
      </w:r>
      <w:r w:rsidRPr="004D6894">
        <w:rPr>
          <w:sz w:val="20"/>
          <w:szCs w:val="20"/>
        </w:rPr>
        <w:sym w:font="Wingdings" w:char="F0E0"/>
      </w:r>
      <w:r w:rsidRPr="004D6894">
        <w:rPr>
          <w:sz w:val="20"/>
          <w:szCs w:val="20"/>
        </w:rPr>
        <w:t xml:space="preserve"> led to a # of stressors centered around childcare</w:t>
      </w:r>
    </w:p>
    <w:p w14:paraId="63344704" w14:textId="77777777" w:rsidR="006541AB" w:rsidRPr="004D6894" w:rsidRDefault="006541AB" w:rsidP="006541AB">
      <w:pPr>
        <w:pStyle w:val="ListParagraph"/>
        <w:numPr>
          <w:ilvl w:val="2"/>
          <w:numId w:val="172"/>
        </w:numPr>
        <w:spacing w:after="0"/>
        <w:rPr>
          <w:sz w:val="20"/>
          <w:szCs w:val="20"/>
        </w:rPr>
      </w:pPr>
      <w:r w:rsidRPr="004D6894">
        <w:rPr>
          <w:sz w:val="20"/>
          <w:szCs w:val="20"/>
        </w:rPr>
        <w:t xml:space="preserve">Increased life spans meaning adults also have to take care of their parents while going to wok </w:t>
      </w:r>
      <w:r w:rsidRPr="004D6894">
        <w:rPr>
          <w:sz w:val="20"/>
          <w:szCs w:val="20"/>
        </w:rPr>
        <w:sym w:font="Wingdings" w:char="F0E0"/>
      </w:r>
      <w:r w:rsidRPr="004D6894">
        <w:rPr>
          <w:sz w:val="20"/>
          <w:szCs w:val="20"/>
        </w:rPr>
        <w:t xml:space="preserve"> can cause guilt</w:t>
      </w:r>
    </w:p>
    <w:p w14:paraId="67956148" w14:textId="77777777" w:rsidR="006541AB" w:rsidRPr="004D6894" w:rsidRDefault="006541AB" w:rsidP="006541AB">
      <w:pPr>
        <w:pStyle w:val="ListParagraph"/>
        <w:numPr>
          <w:ilvl w:val="1"/>
          <w:numId w:val="169"/>
        </w:numPr>
        <w:spacing w:after="0"/>
        <w:rPr>
          <w:sz w:val="20"/>
          <w:szCs w:val="20"/>
        </w:rPr>
      </w:pPr>
      <w:r w:rsidRPr="004D6894">
        <w:rPr>
          <w:b/>
          <w:sz w:val="20"/>
          <w:szCs w:val="20"/>
        </w:rPr>
        <w:t xml:space="preserve">FINDINGS: </w:t>
      </w:r>
      <w:r w:rsidRPr="004D6894">
        <w:rPr>
          <w:sz w:val="20"/>
          <w:szCs w:val="20"/>
        </w:rPr>
        <w:t>women who take time off work to deal with family matters are more likely to be labeled undedicated to their work &amp; managers aren’t sensitive to these demands</w:t>
      </w:r>
    </w:p>
    <w:p w14:paraId="68C1F885" w14:textId="77777777" w:rsidR="006541AB" w:rsidRPr="004D6894" w:rsidRDefault="006541AB" w:rsidP="006541AB">
      <w:pPr>
        <w:pStyle w:val="ListParagraph"/>
        <w:numPr>
          <w:ilvl w:val="1"/>
          <w:numId w:val="169"/>
        </w:numPr>
        <w:spacing w:after="0"/>
        <w:rPr>
          <w:sz w:val="20"/>
          <w:szCs w:val="20"/>
        </w:rPr>
      </w:pPr>
      <w:r w:rsidRPr="004D6894">
        <w:rPr>
          <w:b/>
          <w:sz w:val="20"/>
          <w:szCs w:val="20"/>
        </w:rPr>
        <w:t>FINDINGS</w:t>
      </w:r>
      <w:r w:rsidRPr="004D6894">
        <w:rPr>
          <w:sz w:val="20"/>
          <w:szCs w:val="20"/>
        </w:rPr>
        <w:t xml:space="preserve">: jobs that require high degrees of teamwork/responsibilities for others tend to provoke the most work-family conflict (ex. firefighters) </w:t>
      </w:r>
    </w:p>
    <w:p w14:paraId="7467FFB3" w14:textId="77777777" w:rsidR="006541AB" w:rsidRPr="004D6894" w:rsidRDefault="006541AB" w:rsidP="006541AB">
      <w:pPr>
        <w:pStyle w:val="ListParagraph"/>
        <w:numPr>
          <w:ilvl w:val="0"/>
          <w:numId w:val="169"/>
        </w:numPr>
        <w:spacing w:after="0"/>
        <w:rPr>
          <w:b/>
          <w:color w:val="FF0000"/>
          <w:sz w:val="20"/>
          <w:szCs w:val="20"/>
        </w:rPr>
      </w:pPr>
      <w:r w:rsidRPr="004D6894">
        <w:rPr>
          <w:b/>
          <w:color w:val="FF0000"/>
          <w:sz w:val="20"/>
          <w:szCs w:val="20"/>
        </w:rPr>
        <w:t>Job Insecurity &amp; Change:</w:t>
      </w:r>
    </w:p>
    <w:p w14:paraId="54C959C2" w14:textId="77777777" w:rsidR="006541AB" w:rsidRPr="004D6894" w:rsidRDefault="006541AB" w:rsidP="006541AB">
      <w:pPr>
        <w:pStyle w:val="ListParagraph"/>
        <w:numPr>
          <w:ilvl w:val="1"/>
          <w:numId w:val="169"/>
        </w:numPr>
        <w:spacing w:after="0"/>
        <w:rPr>
          <w:sz w:val="20"/>
          <w:szCs w:val="20"/>
        </w:rPr>
      </w:pPr>
      <w:r w:rsidRPr="004D6894">
        <w:rPr>
          <w:sz w:val="20"/>
          <w:szCs w:val="20"/>
        </w:rPr>
        <w:t xml:space="preserve">Trend towards mergers + acquisitions, re-engineering, restructuring, downsizing </w:t>
      </w:r>
      <w:r w:rsidRPr="004D6894">
        <w:rPr>
          <w:sz w:val="20"/>
          <w:szCs w:val="20"/>
        </w:rPr>
        <w:sym w:font="Wingdings" w:char="F0E0"/>
      </w:r>
      <w:r w:rsidRPr="004D6894">
        <w:rPr>
          <w:sz w:val="20"/>
          <w:szCs w:val="20"/>
        </w:rPr>
        <w:t xml:space="preserve"> has led to increasingly high levels of stress among </w:t>
      </w:r>
      <w:proofErr w:type="spellStart"/>
      <w:r w:rsidRPr="004D6894">
        <w:rPr>
          <w:sz w:val="20"/>
          <w:szCs w:val="20"/>
        </w:rPr>
        <w:t>ees</w:t>
      </w:r>
      <w:proofErr w:type="spellEnd"/>
      <w:r w:rsidRPr="004D6894">
        <w:rPr>
          <w:sz w:val="20"/>
          <w:szCs w:val="20"/>
        </w:rPr>
        <w:t xml:space="preserve"> who have either lost their jobs or must live with the threat of more layoffs, the loss of friends, co-workers, and an increased workload </w:t>
      </w:r>
    </w:p>
    <w:p w14:paraId="4B853853" w14:textId="77777777" w:rsidR="006541AB" w:rsidRPr="004D6894" w:rsidRDefault="006541AB" w:rsidP="006541AB">
      <w:pPr>
        <w:pStyle w:val="ListParagraph"/>
        <w:numPr>
          <w:ilvl w:val="1"/>
          <w:numId w:val="169"/>
        </w:numPr>
        <w:spacing w:after="0"/>
        <w:rPr>
          <w:sz w:val="20"/>
          <w:szCs w:val="20"/>
        </w:rPr>
      </w:pPr>
      <w:r w:rsidRPr="004D6894">
        <w:rPr>
          <w:sz w:val="20"/>
          <w:szCs w:val="20"/>
        </w:rPr>
        <w:t>Happens at all org levels (even to executives)</w:t>
      </w:r>
    </w:p>
    <w:p w14:paraId="50CEA19E" w14:textId="77777777" w:rsidR="006541AB" w:rsidRPr="004D6894" w:rsidRDefault="006541AB" w:rsidP="006541AB">
      <w:pPr>
        <w:ind w:left="1080"/>
        <w:rPr>
          <w:rFonts w:ascii="Cambria" w:hAnsi="Cambria"/>
          <w:sz w:val="20"/>
          <w:szCs w:val="20"/>
        </w:rPr>
      </w:pPr>
    </w:p>
    <w:p w14:paraId="221AFF98" w14:textId="77777777" w:rsidR="006541AB" w:rsidRPr="004D6894" w:rsidRDefault="006541AB" w:rsidP="006541AB">
      <w:pPr>
        <w:pStyle w:val="ListParagraph"/>
        <w:numPr>
          <w:ilvl w:val="0"/>
          <w:numId w:val="169"/>
        </w:numPr>
        <w:spacing w:after="0"/>
        <w:rPr>
          <w:b/>
          <w:color w:val="FF0000"/>
          <w:sz w:val="20"/>
          <w:szCs w:val="20"/>
        </w:rPr>
      </w:pPr>
      <w:r w:rsidRPr="004D6894">
        <w:rPr>
          <w:b/>
          <w:color w:val="FF0000"/>
          <w:sz w:val="20"/>
          <w:szCs w:val="20"/>
        </w:rPr>
        <w:t>Role Ambiguity:</w:t>
      </w:r>
    </w:p>
    <w:p w14:paraId="00CC31DB" w14:textId="77777777" w:rsidR="006541AB" w:rsidRPr="004D6894" w:rsidRDefault="006541AB" w:rsidP="006541AB">
      <w:pPr>
        <w:pStyle w:val="ListParagraph"/>
        <w:numPr>
          <w:ilvl w:val="1"/>
          <w:numId w:val="169"/>
        </w:numPr>
        <w:spacing w:after="0"/>
        <w:rPr>
          <w:sz w:val="20"/>
          <w:szCs w:val="20"/>
        </w:rPr>
      </w:pPr>
      <w:r w:rsidRPr="004D6894">
        <w:rPr>
          <w:sz w:val="20"/>
          <w:szCs w:val="20"/>
        </w:rPr>
        <w:t>Lack of direction for a task can prove stressful, especially for those who are low in their tolerance for such ambiguity</w:t>
      </w:r>
    </w:p>
    <w:p w14:paraId="34A1448C" w14:textId="77777777" w:rsidR="006541AB" w:rsidRPr="004D6894" w:rsidRDefault="006541AB" w:rsidP="006541AB">
      <w:pPr>
        <w:pStyle w:val="ListParagraph"/>
        <w:numPr>
          <w:ilvl w:val="0"/>
          <w:numId w:val="169"/>
        </w:numPr>
        <w:spacing w:after="0"/>
        <w:rPr>
          <w:b/>
          <w:color w:val="FF0000"/>
          <w:sz w:val="20"/>
          <w:szCs w:val="20"/>
        </w:rPr>
      </w:pPr>
      <w:r w:rsidRPr="004D6894">
        <w:rPr>
          <w:b/>
          <w:color w:val="FF0000"/>
          <w:sz w:val="20"/>
          <w:szCs w:val="20"/>
        </w:rPr>
        <w:t>Sexual Harassment:</w:t>
      </w:r>
    </w:p>
    <w:p w14:paraId="29CF8C39" w14:textId="77777777" w:rsidR="006541AB" w:rsidRPr="004D6894" w:rsidRDefault="006541AB" w:rsidP="006541AB">
      <w:pPr>
        <w:pStyle w:val="ListParagraph"/>
        <w:numPr>
          <w:ilvl w:val="1"/>
          <w:numId w:val="169"/>
        </w:numPr>
        <w:spacing w:after="0"/>
        <w:rPr>
          <w:sz w:val="20"/>
          <w:szCs w:val="20"/>
        </w:rPr>
      </w:pPr>
      <w:r w:rsidRPr="004D6894">
        <w:rPr>
          <w:sz w:val="20"/>
          <w:szCs w:val="20"/>
        </w:rPr>
        <w:t>Negative consequences = decreased morale, job satisfaction, org commitment, job performance &amp; increased absenteeism, turnover, job loss</w:t>
      </w:r>
    </w:p>
    <w:p w14:paraId="1A433220" w14:textId="77777777" w:rsidR="006541AB" w:rsidRPr="004D6894" w:rsidRDefault="006541AB" w:rsidP="006541AB">
      <w:pPr>
        <w:pStyle w:val="ListParagraph"/>
        <w:numPr>
          <w:ilvl w:val="1"/>
          <w:numId w:val="169"/>
        </w:numPr>
        <w:spacing w:after="0"/>
        <w:rPr>
          <w:sz w:val="20"/>
          <w:szCs w:val="20"/>
        </w:rPr>
      </w:pPr>
      <w:r w:rsidRPr="004D6894">
        <w:rPr>
          <w:b/>
          <w:sz w:val="20"/>
          <w:szCs w:val="20"/>
        </w:rPr>
        <w:t xml:space="preserve">FINDINGS: </w:t>
      </w:r>
      <w:r w:rsidRPr="004D6894">
        <w:rPr>
          <w:sz w:val="20"/>
          <w:szCs w:val="20"/>
        </w:rPr>
        <w:t xml:space="preserve">sexual harassment has serious effects on psych &amp; physical well-being of victims </w:t>
      </w:r>
      <w:r w:rsidRPr="004D6894">
        <w:rPr>
          <w:sz w:val="20"/>
          <w:szCs w:val="20"/>
        </w:rPr>
        <w:sym w:font="Wingdings" w:char="F0E0"/>
      </w:r>
      <w:r w:rsidRPr="004D6894">
        <w:rPr>
          <w:sz w:val="20"/>
          <w:szCs w:val="20"/>
        </w:rPr>
        <w:t xml:space="preserve"> they experience depression, frustration, nervousness, fatigue, nausea, symptoms of PTSD </w:t>
      </w:r>
      <w:r w:rsidRPr="004D6894">
        <w:rPr>
          <w:sz w:val="20"/>
          <w:szCs w:val="20"/>
        </w:rPr>
        <w:sym w:font="Wingdings" w:char="F0E0"/>
      </w:r>
      <w:r w:rsidRPr="004D6894">
        <w:rPr>
          <w:sz w:val="20"/>
          <w:szCs w:val="20"/>
        </w:rPr>
        <w:t xml:space="preserve"> it happens in orgs where sexual harassment = tolerant + in org that are male dominant</w:t>
      </w:r>
    </w:p>
    <w:p w14:paraId="1EE6B56E" w14:textId="77777777" w:rsidR="006541AB" w:rsidRPr="004D6894" w:rsidRDefault="006541AB" w:rsidP="006541AB">
      <w:pPr>
        <w:rPr>
          <w:rFonts w:ascii="Cambria" w:hAnsi="Cambria"/>
          <w:b/>
          <w:sz w:val="20"/>
          <w:szCs w:val="20"/>
          <w:u w:val="single"/>
        </w:rPr>
      </w:pPr>
      <w:r w:rsidRPr="004D6894">
        <w:rPr>
          <w:rFonts w:ascii="Cambria" w:hAnsi="Cambria"/>
          <w:b/>
          <w:sz w:val="20"/>
          <w:szCs w:val="20"/>
          <w:u w:val="single"/>
        </w:rPr>
        <w:t>Reactions To Org Stress</w:t>
      </w:r>
    </w:p>
    <w:p w14:paraId="13CAF6D9" w14:textId="77777777" w:rsidR="006541AB" w:rsidRPr="004D6894" w:rsidRDefault="006541AB" w:rsidP="006541AB">
      <w:pPr>
        <w:pStyle w:val="ListParagraph"/>
        <w:numPr>
          <w:ilvl w:val="0"/>
          <w:numId w:val="170"/>
        </w:numPr>
        <w:spacing w:after="0"/>
        <w:rPr>
          <w:sz w:val="20"/>
          <w:szCs w:val="20"/>
        </w:rPr>
      </w:pPr>
      <w:r w:rsidRPr="004D6894">
        <w:rPr>
          <w:sz w:val="20"/>
          <w:szCs w:val="20"/>
        </w:rPr>
        <w:t>Reactions that result in an addition to one’s resources = good coping with stress, but ones that increase demands = bad coping with stress</w:t>
      </w:r>
    </w:p>
    <w:p w14:paraId="6C6C8F4D" w14:textId="77777777" w:rsidR="006541AB" w:rsidRPr="004D6894" w:rsidRDefault="006541AB" w:rsidP="006541AB">
      <w:pPr>
        <w:rPr>
          <w:rFonts w:ascii="Cambria" w:hAnsi="Cambria"/>
          <w:b/>
          <w:sz w:val="20"/>
          <w:szCs w:val="20"/>
        </w:rPr>
      </w:pPr>
      <w:r w:rsidRPr="004D6894">
        <w:rPr>
          <w:rFonts w:ascii="Cambria" w:hAnsi="Cambria"/>
          <w:b/>
          <w:sz w:val="20"/>
          <w:szCs w:val="20"/>
          <w:highlight w:val="magenta"/>
        </w:rPr>
        <w:t>BEHAVIOURAL REACTIONS TO STRESS</w:t>
      </w:r>
    </w:p>
    <w:p w14:paraId="1BC26277" w14:textId="77777777" w:rsidR="006541AB" w:rsidRPr="004D6894" w:rsidRDefault="006541AB" w:rsidP="006541AB">
      <w:pPr>
        <w:pStyle w:val="ListParagraph"/>
        <w:numPr>
          <w:ilvl w:val="0"/>
          <w:numId w:val="170"/>
        </w:numPr>
        <w:spacing w:after="0"/>
        <w:rPr>
          <w:b/>
          <w:color w:val="FF0000"/>
          <w:sz w:val="20"/>
          <w:szCs w:val="20"/>
        </w:rPr>
      </w:pPr>
      <w:r w:rsidRPr="004D6894">
        <w:rPr>
          <w:b/>
          <w:color w:val="FF0000"/>
          <w:sz w:val="20"/>
          <w:szCs w:val="20"/>
        </w:rPr>
        <w:t>Problem Solving:</w:t>
      </w:r>
    </w:p>
    <w:p w14:paraId="0B48373D" w14:textId="77777777" w:rsidR="006541AB" w:rsidRPr="004D6894" w:rsidRDefault="006541AB" w:rsidP="006541AB">
      <w:pPr>
        <w:pStyle w:val="ListParagraph"/>
        <w:numPr>
          <w:ilvl w:val="1"/>
          <w:numId w:val="170"/>
        </w:numPr>
        <w:spacing w:after="0"/>
        <w:rPr>
          <w:sz w:val="20"/>
          <w:szCs w:val="20"/>
        </w:rPr>
      </w:pPr>
      <w:r w:rsidRPr="004D6894">
        <w:rPr>
          <w:sz w:val="20"/>
          <w:szCs w:val="20"/>
        </w:rPr>
        <w:t>Directed toward terminating the stressor or reducing its potency, not toward making the person feel better in the ST</w:t>
      </w:r>
    </w:p>
    <w:p w14:paraId="6C7BE7FD" w14:textId="77777777" w:rsidR="006541AB" w:rsidRPr="004D6894" w:rsidRDefault="006541AB" w:rsidP="006541AB">
      <w:pPr>
        <w:pStyle w:val="ListParagraph"/>
        <w:numPr>
          <w:ilvl w:val="1"/>
          <w:numId w:val="170"/>
        </w:numPr>
        <w:spacing w:after="0"/>
        <w:rPr>
          <w:sz w:val="20"/>
          <w:szCs w:val="20"/>
        </w:rPr>
      </w:pPr>
      <w:r w:rsidRPr="004D6894">
        <w:rPr>
          <w:sz w:val="20"/>
          <w:szCs w:val="20"/>
        </w:rPr>
        <w:t xml:space="preserve">Problem Solving = reality oriented </w:t>
      </w:r>
      <w:r w:rsidRPr="004D6894">
        <w:rPr>
          <w:sz w:val="20"/>
          <w:szCs w:val="20"/>
        </w:rPr>
        <w:sym w:font="Wingdings" w:char="F0E0"/>
      </w:r>
      <w:r w:rsidRPr="004D6894">
        <w:rPr>
          <w:sz w:val="20"/>
          <w:szCs w:val="20"/>
        </w:rPr>
        <w:t xml:space="preserve"> flexibility + realistic use of feedback</w:t>
      </w:r>
    </w:p>
    <w:p w14:paraId="687FC407" w14:textId="77777777" w:rsidR="006541AB" w:rsidRPr="004D6894" w:rsidRDefault="006541AB" w:rsidP="006541AB">
      <w:pPr>
        <w:pStyle w:val="ListParagraph"/>
        <w:numPr>
          <w:ilvl w:val="1"/>
          <w:numId w:val="170"/>
        </w:numPr>
        <w:spacing w:after="0"/>
        <w:rPr>
          <w:b/>
          <w:i/>
          <w:sz w:val="20"/>
          <w:szCs w:val="20"/>
        </w:rPr>
      </w:pPr>
      <w:r w:rsidRPr="004D6894">
        <w:rPr>
          <w:b/>
          <w:i/>
          <w:sz w:val="20"/>
          <w:szCs w:val="20"/>
        </w:rPr>
        <w:t>Delegation, time management, talking it out, asking for help, searching for alternative</w:t>
      </w:r>
    </w:p>
    <w:p w14:paraId="089028C6" w14:textId="77777777" w:rsidR="006541AB" w:rsidRPr="004D6894" w:rsidRDefault="006541AB" w:rsidP="006541AB">
      <w:pPr>
        <w:pStyle w:val="ListParagraph"/>
        <w:numPr>
          <w:ilvl w:val="0"/>
          <w:numId w:val="170"/>
        </w:numPr>
        <w:spacing w:after="0"/>
        <w:rPr>
          <w:b/>
          <w:color w:val="FF0000"/>
          <w:sz w:val="20"/>
          <w:szCs w:val="20"/>
        </w:rPr>
      </w:pPr>
      <w:r w:rsidRPr="004D6894">
        <w:rPr>
          <w:b/>
          <w:color w:val="FF0000"/>
          <w:sz w:val="20"/>
          <w:szCs w:val="20"/>
        </w:rPr>
        <w:t>Seeking Social Support:</w:t>
      </w:r>
    </w:p>
    <w:p w14:paraId="1D78DA72" w14:textId="77777777" w:rsidR="006541AB" w:rsidRPr="004D6894" w:rsidRDefault="006541AB" w:rsidP="006541AB">
      <w:pPr>
        <w:pStyle w:val="ListParagraph"/>
        <w:numPr>
          <w:ilvl w:val="1"/>
          <w:numId w:val="170"/>
        </w:numPr>
        <w:spacing w:after="0"/>
        <w:rPr>
          <w:sz w:val="20"/>
          <w:szCs w:val="20"/>
        </w:rPr>
      </w:pPr>
      <w:proofErr w:type="spellStart"/>
      <w:r w:rsidRPr="004D6894">
        <w:rPr>
          <w:sz w:val="20"/>
          <w:szCs w:val="20"/>
        </w:rPr>
        <w:t>Ppl</w:t>
      </w:r>
      <w:proofErr w:type="spellEnd"/>
      <w:r w:rsidRPr="004D6894">
        <w:rPr>
          <w:sz w:val="20"/>
          <w:szCs w:val="20"/>
        </w:rPr>
        <w:t xml:space="preserve"> with stronger social networks show better psych + physical well-being</w:t>
      </w:r>
    </w:p>
    <w:p w14:paraId="406108D4" w14:textId="77777777" w:rsidR="006541AB" w:rsidRPr="004D6894" w:rsidRDefault="006541AB" w:rsidP="006541AB">
      <w:pPr>
        <w:pStyle w:val="ListParagraph"/>
        <w:numPr>
          <w:ilvl w:val="1"/>
          <w:numId w:val="170"/>
        </w:numPr>
        <w:spacing w:after="0"/>
        <w:rPr>
          <w:sz w:val="20"/>
          <w:szCs w:val="20"/>
        </w:rPr>
      </w:pPr>
      <w:r w:rsidRPr="004D6894">
        <w:rPr>
          <w:sz w:val="20"/>
          <w:szCs w:val="20"/>
        </w:rPr>
        <w:t xml:space="preserve">When </w:t>
      </w:r>
      <w:proofErr w:type="spellStart"/>
      <w:r w:rsidRPr="004D6894">
        <w:rPr>
          <w:sz w:val="20"/>
          <w:szCs w:val="20"/>
        </w:rPr>
        <w:t>ppl</w:t>
      </w:r>
      <w:proofErr w:type="spellEnd"/>
      <w:r w:rsidRPr="004D6894">
        <w:rPr>
          <w:sz w:val="20"/>
          <w:szCs w:val="20"/>
        </w:rPr>
        <w:t xml:space="preserve"> encounter stressful events, those with good support networks are likely to cope more positively</w:t>
      </w:r>
    </w:p>
    <w:p w14:paraId="659C7672" w14:textId="77777777" w:rsidR="006541AB" w:rsidRPr="004D6894" w:rsidRDefault="006541AB" w:rsidP="006541AB">
      <w:pPr>
        <w:pStyle w:val="ListParagraph"/>
        <w:numPr>
          <w:ilvl w:val="1"/>
          <w:numId w:val="170"/>
        </w:numPr>
        <w:spacing w:after="0"/>
        <w:rPr>
          <w:sz w:val="20"/>
          <w:szCs w:val="20"/>
        </w:rPr>
      </w:pPr>
      <w:r w:rsidRPr="004D6894">
        <w:rPr>
          <w:b/>
          <w:sz w:val="20"/>
          <w:szCs w:val="20"/>
        </w:rPr>
        <w:t xml:space="preserve">FINDINGS: </w:t>
      </w:r>
      <w:r w:rsidRPr="004D6894">
        <w:rPr>
          <w:sz w:val="20"/>
          <w:szCs w:val="20"/>
        </w:rPr>
        <w:t xml:space="preserve">buffering aspects of social support against stress = most potent when they are directly connected to the source of stress </w:t>
      </w:r>
      <w:r w:rsidRPr="004D6894">
        <w:rPr>
          <w:sz w:val="20"/>
          <w:szCs w:val="20"/>
        </w:rPr>
        <w:sym w:font="Wingdings" w:char="F0E0"/>
      </w:r>
      <w:r w:rsidRPr="004D6894">
        <w:rPr>
          <w:sz w:val="20"/>
          <w:szCs w:val="20"/>
        </w:rPr>
        <w:t xml:space="preserve"> coworkers &amp; superiors may be the best sources of support for dealing with work related stress</w:t>
      </w:r>
    </w:p>
    <w:p w14:paraId="3E78CD8E" w14:textId="77777777" w:rsidR="006541AB" w:rsidRPr="004D6894" w:rsidRDefault="006541AB" w:rsidP="006541AB">
      <w:pPr>
        <w:pStyle w:val="ListParagraph"/>
        <w:numPr>
          <w:ilvl w:val="0"/>
          <w:numId w:val="170"/>
        </w:numPr>
        <w:spacing w:after="0"/>
        <w:rPr>
          <w:b/>
          <w:color w:val="FF0000"/>
          <w:sz w:val="20"/>
          <w:szCs w:val="20"/>
        </w:rPr>
      </w:pPr>
      <w:r w:rsidRPr="004D6894">
        <w:rPr>
          <w:b/>
          <w:color w:val="FF0000"/>
          <w:sz w:val="20"/>
          <w:szCs w:val="20"/>
        </w:rPr>
        <w:t xml:space="preserve">Performance Changes: </w:t>
      </w:r>
    </w:p>
    <w:p w14:paraId="3B7287C5" w14:textId="77777777" w:rsidR="006541AB" w:rsidRPr="004D6894" w:rsidRDefault="006541AB" w:rsidP="006541AB">
      <w:pPr>
        <w:pStyle w:val="ListParagraph"/>
        <w:numPr>
          <w:ilvl w:val="1"/>
          <w:numId w:val="170"/>
        </w:numPr>
        <w:spacing w:after="0"/>
        <w:rPr>
          <w:sz w:val="20"/>
          <w:szCs w:val="20"/>
        </w:rPr>
      </w:pPr>
      <w:r w:rsidRPr="004D6894">
        <w:rPr>
          <w:sz w:val="20"/>
          <w:szCs w:val="20"/>
        </w:rPr>
        <w:t>Some stressors = a “hindrance” stressors in that they directly damage goal attainment (role ambiguity + interpersonal conflict)</w:t>
      </w:r>
    </w:p>
    <w:p w14:paraId="33CF5979" w14:textId="77777777" w:rsidR="006541AB" w:rsidRPr="004D6894" w:rsidRDefault="006541AB" w:rsidP="006541AB">
      <w:pPr>
        <w:pStyle w:val="ListParagraph"/>
        <w:numPr>
          <w:ilvl w:val="1"/>
          <w:numId w:val="170"/>
        </w:numPr>
        <w:spacing w:after="0"/>
        <w:rPr>
          <w:sz w:val="20"/>
          <w:szCs w:val="20"/>
        </w:rPr>
      </w:pPr>
      <w:r w:rsidRPr="004D6894">
        <w:rPr>
          <w:sz w:val="20"/>
          <w:szCs w:val="20"/>
        </w:rPr>
        <w:t xml:space="preserve">Some stressors = challenging (heavy workload, responsibility) </w:t>
      </w:r>
      <w:r w:rsidRPr="004D6894">
        <w:rPr>
          <w:sz w:val="20"/>
          <w:szCs w:val="20"/>
        </w:rPr>
        <w:sym w:font="Wingdings" w:char="F0E0"/>
      </w:r>
      <w:r w:rsidRPr="004D6894">
        <w:rPr>
          <w:sz w:val="20"/>
          <w:szCs w:val="20"/>
        </w:rPr>
        <w:t xml:space="preserve"> such stressors can damage performance, but they sometimes stimulate it via added motivation </w:t>
      </w:r>
    </w:p>
    <w:p w14:paraId="34A846AF" w14:textId="77777777" w:rsidR="006541AB" w:rsidRPr="004D6894" w:rsidRDefault="006541AB" w:rsidP="006541AB">
      <w:pPr>
        <w:pStyle w:val="ListParagraph"/>
        <w:numPr>
          <w:ilvl w:val="0"/>
          <w:numId w:val="170"/>
        </w:numPr>
        <w:spacing w:after="0"/>
        <w:rPr>
          <w:b/>
          <w:color w:val="FF0000"/>
          <w:sz w:val="20"/>
          <w:szCs w:val="20"/>
        </w:rPr>
      </w:pPr>
      <w:r w:rsidRPr="004D6894">
        <w:rPr>
          <w:b/>
          <w:color w:val="FF0000"/>
          <w:sz w:val="20"/>
          <w:szCs w:val="20"/>
        </w:rPr>
        <w:t>Withdrawal:</w:t>
      </w:r>
    </w:p>
    <w:p w14:paraId="36AC653E" w14:textId="77777777" w:rsidR="006541AB" w:rsidRPr="004D6894" w:rsidRDefault="006541AB" w:rsidP="006541AB">
      <w:pPr>
        <w:pStyle w:val="ListParagraph"/>
        <w:numPr>
          <w:ilvl w:val="1"/>
          <w:numId w:val="170"/>
        </w:numPr>
        <w:spacing w:after="0"/>
        <w:rPr>
          <w:sz w:val="20"/>
          <w:szCs w:val="20"/>
        </w:rPr>
      </w:pPr>
      <w:r w:rsidRPr="004D6894">
        <w:rPr>
          <w:sz w:val="20"/>
          <w:szCs w:val="20"/>
        </w:rPr>
        <w:t>Most basic reaction to stress</w:t>
      </w:r>
    </w:p>
    <w:p w14:paraId="0EB4C1CF" w14:textId="77777777" w:rsidR="006541AB" w:rsidRPr="004D6894" w:rsidRDefault="006541AB" w:rsidP="006541AB">
      <w:pPr>
        <w:pStyle w:val="ListParagraph"/>
        <w:numPr>
          <w:ilvl w:val="1"/>
          <w:numId w:val="170"/>
        </w:numPr>
        <w:spacing w:after="0"/>
        <w:rPr>
          <w:sz w:val="20"/>
          <w:szCs w:val="20"/>
        </w:rPr>
      </w:pPr>
      <w:r w:rsidRPr="004D6894">
        <w:rPr>
          <w:sz w:val="20"/>
          <w:szCs w:val="20"/>
        </w:rPr>
        <w:t xml:space="preserve">Takes form of absence &amp; turnover </w:t>
      </w:r>
      <w:r w:rsidRPr="004D6894">
        <w:rPr>
          <w:sz w:val="20"/>
          <w:szCs w:val="20"/>
        </w:rPr>
        <w:sym w:font="Wingdings" w:char="F0E0"/>
      </w:r>
      <w:r w:rsidRPr="004D6894">
        <w:rPr>
          <w:sz w:val="20"/>
          <w:szCs w:val="20"/>
        </w:rPr>
        <w:t xml:space="preserve"> only helps it temporarily</w:t>
      </w:r>
    </w:p>
    <w:p w14:paraId="477BE436" w14:textId="77777777" w:rsidR="006541AB" w:rsidRPr="004D6894" w:rsidRDefault="006541AB" w:rsidP="006541AB">
      <w:pPr>
        <w:pStyle w:val="ListParagraph"/>
        <w:numPr>
          <w:ilvl w:val="1"/>
          <w:numId w:val="170"/>
        </w:numPr>
        <w:spacing w:after="0"/>
        <w:rPr>
          <w:sz w:val="20"/>
          <w:szCs w:val="20"/>
        </w:rPr>
      </w:pPr>
      <w:r w:rsidRPr="004D6894">
        <w:rPr>
          <w:sz w:val="20"/>
          <w:szCs w:val="20"/>
        </w:rPr>
        <w:t xml:space="preserve">A good case can be made for well-planned resignation where the intent is to get another job that’s less stressful </w:t>
      </w:r>
      <w:r w:rsidRPr="004D6894">
        <w:rPr>
          <w:sz w:val="20"/>
          <w:szCs w:val="20"/>
        </w:rPr>
        <w:sym w:font="Wingdings" w:char="F0E0"/>
      </w:r>
      <w:r w:rsidRPr="004D6894">
        <w:rPr>
          <w:sz w:val="20"/>
          <w:szCs w:val="20"/>
        </w:rPr>
        <w:t xml:space="preserve"> problem-solving reaction that will benefit the person &amp; org in the LR </w:t>
      </w:r>
    </w:p>
    <w:p w14:paraId="76EEC66D" w14:textId="77777777" w:rsidR="006541AB" w:rsidRPr="004D6894" w:rsidRDefault="006541AB" w:rsidP="006541AB">
      <w:pPr>
        <w:pStyle w:val="ListParagraph"/>
        <w:numPr>
          <w:ilvl w:val="0"/>
          <w:numId w:val="170"/>
        </w:numPr>
        <w:spacing w:after="0"/>
        <w:rPr>
          <w:b/>
          <w:color w:val="FF0000"/>
          <w:sz w:val="20"/>
          <w:szCs w:val="20"/>
        </w:rPr>
      </w:pPr>
      <w:r w:rsidRPr="004D6894">
        <w:rPr>
          <w:b/>
          <w:color w:val="FF0000"/>
          <w:sz w:val="20"/>
          <w:szCs w:val="20"/>
        </w:rPr>
        <w:t>Use of Addictive Substances:</w:t>
      </w:r>
    </w:p>
    <w:p w14:paraId="413F497F" w14:textId="77777777" w:rsidR="006541AB" w:rsidRPr="004D6894" w:rsidRDefault="006541AB" w:rsidP="006541AB">
      <w:pPr>
        <w:pStyle w:val="ListParagraph"/>
        <w:numPr>
          <w:ilvl w:val="1"/>
          <w:numId w:val="170"/>
        </w:numPr>
        <w:spacing w:after="0"/>
        <w:rPr>
          <w:sz w:val="20"/>
          <w:szCs w:val="20"/>
        </w:rPr>
      </w:pPr>
      <w:r w:rsidRPr="004D6894">
        <w:rPr>
          <w:sz w:val="20"/>
          <w:szCs w:val="20"/>
        </w:rPr>
        <w:t xml:space="preserve">Worse response </w:t>
      </w:r>
      <w:r w:rsidRPr="004D6894">
        <w:rPr>
          <w:sz w:val="20"/>
          <w:szCs w:val="20"/>
        </w:rPr>
        <w:sym w:font="Wingdings" w:char="F0E0"/>
      </w:r>
      <w:r w:rsidRPr="004D6894">
        <w:rPr>
          <w:sz w:val="20"/>
          <w:szCs w:val="20"/>
        </w:rPr>
        <w:t xml:space="preserve"> cigarette/alcohol use = related to work stress</w:t>
      </w:r>
    </w:p>
    <w:p w14:paraId="33F35764" w14:textId="77777777" w:rsidR="006541AB" w:rsidRPr="004D6894" w:rsidRDefault="006541AB" w:rsidP="006541AB">
      <w:pPr>
        <w:rPr>
          <w:rFonts w:ascii="Cambria" w:hAnsi="Cambria"/>
          <w:b/>
          <w:sz w:val="20"/>
          <w:szCs w:val="20"/>
        </w:rPr>
      </w:pPr>
      <w:r w:rsidRPr="004D6894">
        <w:rPr>
          <w:rFonts w:ascii="Cambria" w:hAnsi="Cambria"/>
          <w:b/>
          <w:sz w:val="20"/>
          <w:szCs w:val="20"/>
          <w:highlight w:val="magenta"/>
        </w:rPr>
        <w:t>PSYCHOLOGICAL REACTIONS TO STRESS</w:t>
      </w:r>
    </w:p>
    <w:p w14:paraId="196C7165" w14:textId="77777777" w:rsidR="006541AB" w:rsidRPr="004D6894" w:rsidRDefault="006541AB" w:rsidP="006541AB">
      <w:pPr>
        <w:pStyle w:val="ListParagraph"/>
        <w:numPr>
          <w:ilvl w:val="0"/>
          <w:numId w:val="173"/>
        </w:numPr>
        <w:spacing w:after="0"/>
        <w:rPr>
          <w:sz w:val="20"/>
          <w:szCs w:val="20"/>
        </w:rPr>
      </w:pPr>
      <w:r w:rsidRPr="004D6894">
        <w:rPr>
          <w:sz w:val="20"/>
          <w:szCs w:val="20"/>
        </w:rPr>
        <w:t xml:space="preserve">Psych reactions to stress involve emotions &amp; thought processes rather than overt </w:t>
      </w:r>
      <w:proofErr w:type="spellStart"/>
      <w:r w:rsidRPr="004D6894">
        <w:rPr>
          <w:sz w:val="20"/>
          <w:szCs w:val="20"/>
        </w:rPr>
        <w:t>beh</w:t>
      </w:r>
      <w:proofErr w:type="spellEnd"/>
      <w:r w:rsidRPr="004D6894">
        <w:rPr>
          <w:sz w:val="20"/>
          <w:szCs w:val="20"/>
        </w:rPr>
        <w:t xml:space="preserve"> </w:t>
      </w:r>
      <w:r w:rsidRPr="004D6894">
        <w:rPr>
          <w:sz w:val="20"/>
          <w:szCs w:val="20"/>
        </w:rPr>
        <w:sym w:font="Wingdings" w:char="F0E0"/>
      </w:r>
      <w:r w:rsidRPr="004D6894">
        <w:rPr>
          <w:sz w:val="20"/>
          <w:szCs w:val="20"/>
        </w:rPr>
        <w:t xml:space="preserve"> although these actions are often revealed in one’s speech/actions</w:t>
      </w:r>
    </w:p>
    <w:p w14:paraId="7046EFE7" w14:textId="77777777" w:rsidR="006541AB" w:rsidRPr="004D6894" w:rsidRDefault="006541AB" w:rsidP="006541AB">
      <w:pPr>
        <w:pStyle w:val="ListParagraph"/>
        <w:numPr>
          <w:ilvl w:val="0"/>
          <w:numId w:val="173"/>
        </w:numPr>
        <w:spacing w:after="0"/>
        <w:rPr>
          <w:sz w:val="20"/>
          <w:szCs w:val="20"/>
        </w:rPr>
      </w:pPr>
      <w:r w:rsidRPr="004D6894">
        <w:rPr>
          <w:sz w:val="20"/>
          <w:szCs w:val="20"/>
          <w:highlight w:val="yellow"/>
        </w:rPr>
        <w:t>Defense Mechanisms</w:t>
      </w:r>
      <w:r w:rsidRPr="004D6894">
        <w:rPr>
          <w:sz w:val="20"/>
          <w:szCs w:val="20"/>
        </w:rPr>
        <w:t>: psych attempts to reduce anxiety associated with stress</w:t>
      </w:r>
    </w:p>
    <w:p w14:paraId="6C6E644E" w14:textId="77777777" w:rsidR="006541AB" w:rsidRPr="004D6894" w:rsidRDefault="006541AB" w:rsidP="006541AB">
      <w:pPr>
        <w:pStyle w:val="ListParagraph"/>
        <w:numPr>
          <w:ilvl w:val="0"/>
          <w:numId w:val="173"/>
        </w:numPr>
        <w:spacing w:after="0"/>
        <w:rPr>
          <w:sz w:val="20"/>
          <w:szCs w:val="20"/>
        </w:rPr>
      </w:pPr>
      <w:r w:rsidRPr="004D6894">
        <w:rPr>
          <w:sz w:val="20"/>
          <w:szCs w:val="20"/>
        </w:rPr>
        <w:t xml:space="preserve">They concentrate on </w:t>
      </w:r>
      <w:r w:rsidRPr="004D6894">
        <w:rPr>
          <w:i/>
          <w:sz w:val="20"/>
          <w:szCs w:val="20"/>
          <w:u w:val="single"/>
        </w:rPr>
        <w:t>anxiety reduction</w:t>
      </w:r>
      <w:r w:rsidRPr="004D6894">
        <w:rPr>
          <w:sz w:val="20"/>
          <w:szCs w:val="20"/>
        </w:rPr>
        <w:t xml:space="preserve"> rather than on confronting the stressor</w:t>
      </w:r>
    </w:p>
    <w:p w14:paraId="620AFA0C" w14:textId="77777777" w:rsidR="006541AB" w:rsidRPr="004D6894" w:rsidRDefault="006541AB" w:rsidP="006541AB">
      <w:pPr>
        <w:pStyle w:val="ListParagraph"/>
        <w:numPr>
          <w:ilvl w:val="0"/>
          <w:numId w:val="173"/>
        </w:numPr>
        <w:spacing w:after="0"/>
        <w:rPr>
          <w:sz w:val="20"/>
          <w:szCs w:val="20"/>
        </w:rPr>
      </w:pPr>
      <w:r w:rsidRPr="004D6894">
        <w:rPr>
          <w:sz w:val="20"/>
          <w:szCs w:val="20"/>
        </w:rPr>
        <w:t xml:space="preserve">The occasional use of defense mechanisms as a ST anxiety reducer benefits the individual &amp; the org </w:t>
      </w:r>
    </w:p>
    <w:p w14:paraId="5A2785FC" w14:textId="77777777" w:rsidR="006541AB" w:rsidRPr="004D6894" w:rsidRDefault="006541AB" w:rsidP="006541AB">
      <w:pPr>
        <w:pStyle w:val="ListParagraph"/>
        <w:numPr>
          <w:ilvl w:val="0"/>
          <w:numId w:val="173"/>
        </w:numPr>
        <w:spacing w:after="0"/>
        <w:rPr>
          <w:sz w:val="20"/>
          <w:szCs w:val="20"/>
        </w:rPr>
      </w:pPr>
      <w:r w:rsidRPr="004D6894">
        <w:rPr>
          <w:sz w:val="20"/>
          <w:szCs w:val="20"/>
        </w:rPr>
        <w:t>But when using them become a chronic reaction to stress, the basic conflict/frustration remains unresolved &amp; can increase stress even more</w:t>
      </w:r>
    </w:p>
    <w:p w14:paraId="394BF667" w14:textId="77777777" w:rsidR="006541AB" w:rsidRPr="004D6894" w:rsidRDefault="006541AB" w:rsidP="006541AB">
      <w:pPr>
        <w:pStyle w:val="ListParagraph"/>
        <w:numPr>
          <w:ilvl w:val="0"/>
          <w:numId w:val="173"/>
        </w:numPr>
        <w:spacing w:after="0"/>
        <w:rPr>
          <w:sz w:val="20"/>
          <w:szCs w:val="20"/>
        </w:rPr>
      </w:pPr>
      <w:r w:rsidRPr="004D6894">
        <w:rPr>
          <w:sz w:val="20"/>
          <w:szCs w:val="20"/>
          <w:highlight w:val="cyan"/>
        </w:rPr>
        <w:t>5 DEFENSE MECHANISMS</w:t>
      </w:r>
      <w:r w:rsidRPr="004D6894">
        <w:rPr>
          <w:sz w:val="20"/>
          <w:szCs w:val="20"/>
        </w:rPr>
        <w:t>:</w:t>
      </w:r>
    </w:p>
    <w:p w14:paraId="3238AFCD" w14:textId="77777777" w:rsidR="006541AB" w:rsidRPr="004D6894" w:rsidRDefault="006541AB" w:rsidP="006541AB">
      <w:pPr>
        <w:pStyle w:val="ListParagraph"/>
        <w:numPr>
          <w:ilvl w:val="1"/>
          <w:numId w:val="173"/>
        </w:numPr>
        <w:spacing w:after="0"/>
        <w:rPr>
          <w:sz w:val="20"/>
          <w:szCs w:val="20"/>
        </w:rPr>
      </w:pPr>
      <w:r w:rsidRPr="004D6894">
        <w:rPr>
          <w:b/>
          <w:i/>
          <w:color w:val="FF0000"/>
          <w:sz w:val="20"/>
          <w:szCs w:val="20"/>
        </w:rPr>
        <w:t>Rationalization</w:t>
      </w:r>
      <w:r w:rsidRPr="004D6894">
        <w:rPr>
          <w:sz w:val="20"/>
          <w:szCs w:val="20"/>
        </w:rPr>
        <w:t xml:space="preserve"> </w:t>
      </w:r>
      <w:r w:rsidRPr="004D6894">
        <w:rPr>
          <w:sz w:val="20"/>
          <w:szCs w:val="20"/>
        </w:rPr>
        <w:sym w:font="Wingdings" w:char="F0E0"/>
      </w:r>
      <w:r w:rsidRPr="004D6894">
        <w:rPr>
          <w:sz w:val="20"/>
          <w:szCs w:val="20"/>
        </w:rPr>
        <w:t xml:space="preserve"> attributing socially acceptable reasons/motives to one’s actions so they’ll appear reasonable/sensible</w:t>
      </w:r>
    </w:p>
    <w:p w14:paraId="43BD11E8" w14:textId="77777777" w:rsidR="006541AB" w:rsidRPr="004D6894" w:rsidRDefault="006541AB" w:rsidP="006541AB">
      <w:pPr>
        <w:pStyle w:val="ListParagraph"/>
        <w:numPr>
          <w:ilvl w:val="1"/>
          <w:numId w:val="173"/>
        </w:numPr>
        <w:spacing w:after="0"/>
        <w:rPr>
          <w:sz w:val="20"/>
          <w:szCs w:val="20"/>
        </w:rPr>
      </w:pPr>
      <w:r w:rsidRPr="004D6894">
        <w:rPr>
          <w:b/>
          <w:i/>
          <w:color w:val="FF0000"/>
          <w:sz w:val="20"/>
          <w:szCs w:val="20"/>
        </w:rPr>
        <w:t>Projection</w:t>
      </w:r>
      <w:r w:rsidRPr="004D6894">
        <w:rPr>
          <w:sz w:val="20"/>
          <w:szCs w:val="20"/>
        </w:rPr>
        <w:t xml:space="preserve"> </w:t>
      </w:r>
      <w:r w:rsidRPr="004D6894">
        <w:rPr>
          <w:sz w:val="20"/>
          <w:szCs w:val="20"/>
        </w:rPr>
        <w:sym w:font="Wingdings" w:char="F0E0"/>
      </w:r>
      <w:r w:rsidRPr="004D6894">
        <w:rPr>
          <w:sz w:val="20"/>
          <w:szCs w:val="20"/>
        </w:rPr>
        <w:t xml:space="preserve"> attributing one’s own undesirable motives onto others so the motives seem less negative</w:t>
      </w:r>
    </w:p>
    <w:p w14:paraId="4764C13B" w14:textId="77777777" w:rsidR="006541AB" w:rsidRPr="004D6894" w:rsidRDefault="006541AB" w:rsidP="006541AB">
      <w:pPr>
        <w:pStyle w:val="ListParagraph"/>
        <w:numPr>
          <w:ilvl w:val="1"/>
          <w:numId w:val="173"/>
        </w:numPr>
        <w:spacing w:after="0"/>
        <w:rPr>
          <w:sz w:val="20"/>
          <w:szCs w:val="20"/>
        </w:rPr>
      </w:pPr>
      <w:r w:rsidRPr="004D6894">
        <w:rPr>
          <w:b/>
          <w:i/>
          <w:color w:val="FF0000"/>
          <w:sz w:val="20"/>
          <w:szCs w:val="20"/>
        </w:rPr>
        <w:t>Displacement</w:t>
      </w:r>
      <w:r w:rsidRPr="004D6894">
        <w:rPr>
          <w:sz w:val="20"/>
          <w:szCs w:val="20"/>
        </w:rPr>
        <w:t xml:space="preserve"> </w:t>
      </w:r>
      <w:r w:rsidRPr="004D6894">
        <w:rPr>
          <w:sz w:val="20"/>
          <w:szCs w:val="20"/>
        </w:rPr>
        <w:sym w:font="Wingdings" w:char="F0E0"/>
      </w:r>
      <w:r w:rsidRPr="004D6894">
        <w:rPr>
          <w:sz w:val="20"/>
          <w:szCs w:val="20"/>
        </w:rPr>
        <w:t xml:space="preserve"> directing feelings of anger at a “safe” target rather than expressing them where they should be </w:t>
      </w:r>
    </w:p>
    <w:p w14:paraId="7F55C700" w14:textId="77777777" w:rsidR="006541AB" w:rsidRPr="004D6894" w:rsidRDefault="006541AB" w:rsidP="006541AB">
      <w:pPr>
        <w:pStyle w:val="ListParagraph"/>
        <w:numPr>
          <w:ilvl w:val="1"/>
          <w:numId w:val="173"/>
        </w:numPr>
        <w:spacing w:after="0"/>
        <w:rPr>
          <w:sz w:val="20"/>
          <w:szCs w:val="20"/>
        </w:rPr>
      </w:pPr>
      <w:r w:rsidRPr="004D6894">
        <w:rPr>
          <w:b/>
          <w:i/>
          <w:color w:val="FF0000"/>
          <w:sz w:val="20"/>
          <w:szCs w:val="20"/>
        </w:rPr>
        <w:t>Reaction Formation</w:t>
      </w:r>
      <w:r w:rsidRPr="004D6894">
        <w:rPr>
          <w:sz w:val="20"/>
          <w:szCs w:val="20"/>
        </w:rPr>
        <w:t xml:space="preserve"> </w:t>
      </w:r>
      <w:r w:rsidRPr="004D6894">
        <w:rPr>
          <w:sz w:val="20"/>
          <w:szCs w:val="20"/>
        </w:rPr>
        <w:sym w:font="Wingdings" w:char="F0E0"/>
      </w:r>
      <w:r w:rsidRPr="004D6894">
        <w:rPr>
          <w:sz w:val="20"/>
          <w:szCs w:val="20"/>
        </w:rPr>
        <w:t xml:space="preserve"> expressing oneself in a manner that’s directly opposite of what you feel</w:t>
      </w:r>
    </w:p>
    <w:p w14:paraId="18C051A6" w14:textId="77777777" w:rsidR="006541AB" w:rsidRPr="004D6894" w:rsidRDefault="006541AB" w:rsidP="006541AB">
      <w:pPr>
        <w:pStyle w:val="ListParagraph"/>
        <w:numPr>
          <w:ilvl w:val="1"/>
          <w:numId w:val="173"/>
        </w:numPr>
        <w:spacing w:after="0"/>
        <w:rPr>
          <w:sz w:val="20"/>
          <w:szCs w:val="20"/>
        </w:rPr>
      </w:pPr>
      <w:r w:rsidRPr="004D6894">
        <w:rPr>
          <w:b/>
          <w:i/>
          <w:color w:val="FF0000"/>
          <w:sz w:val="20"/>
          <w:szCs w:val="20"/>
        </w:rPr>
        <w:t>Compensation</w:t>
      </w:r>
      <w:r w:rsidRPr="004D6894">
        <w:rPr>
          <w:sz w:val="20"/>
          <w:szCs w:val="20"/>
        </w:rPr>
        <w:t xml:space="preserve"> </w:t>
      </w:r>
      <w:r w:rsidRPr="004D6894">
        <w:rPr>
          <w:sz w:val="20"/>
          <w:szCs w:val="20"/>
        </w:rPr>
        <w:sym w:font="Wingdings" w:char="F0E0"/>
      </w:r>
      <w:r w:rsidRPr="004D6894">
        <w:rPr>
          <w:sz w:val="20"/>
          <w:szCs w:val="20"/>
        </w:rPr>
        <w:t xml:space="preserve"> applying one’s skills in a certain area to make up for failure in another </w:t>
      </w:r>
    </w:p>
    <w:p w14:paraId="25091084" w14:textId="77777777" w:rsidR="006541AB" w:rsidRPr="004D6894" w:rsidRDefault="006541AB" w:rsidP="006541AB">
      <w:pPr>
        <w:rPr>
          <w:rFonts w:ascii="Cambria" w:hAnsi="Cambria"/>
          <w:sz w:val="20"/>
          <w:szCs w:val="20"/>
        </w:rPr>
      </w:pPr>
      <w:r w:rsidRPr="004D6894">
        <w:rPr>
          <w:rFonts w:ascii="Cambria" w:hAnsi="Cambria"/>
          <w:b/>
          <w:sz w:val="20"/>
          <w:szCs w:val="20"/>
          <w:highlight w:val="magenta"/>
        </w:rPr>
        <w:t>PHYSIOLOGICAL REACTIONS TO STRESS</w:t>
      </w:r>
    </w:p>
    <w:p w14:paraId="67CB6F2B" w14:textId="77777777" w:rsidR="006541AB" w:rsidRPr="004D6894" w:rsidRDefault="006541AB" w:rsidP="006541AB">
      <w:pPr>
        <w:pStyle w:val="ListParagraph"/>
        <w:numPr>
          <w:ilvl w:val="0"/>
          <w:numId w:val="174"/>
        </w:numPr>
        <w:spacing w:after="0"/>
        <w:rPr>
          <w:sz w:val="20"/>
          <w:szCs w:val="20"/>
        </w:rPr>
      </w:pPr>
      <w:r w:rsidRPr="004D6894">
        <w:rPr>
          <w:sz w:val="20"/>
          <w:szCs w:val="20"/>
        </w:rPr>
        <w:t xml:space="preserve">Stress impacts cardiovascular system </w:t>
      </w:r>
      <w:r w:rsidRPr="004D6894">
        <w:rPr>
          <w:sz w:val="20"/>
          <w:szCs w:val="20"/>
        </w:rPr>
        <w:sym w:font="Wingdings" w:char="F0E0"/>
      </w:r>
      <w:r w:rsidRPr="004D6894">
        <w:rPr>
          <w:sz w:val="20"/>
          <w:szCs w:val="20"/>
        </w:rPr>
        <w:t xml:space="preserve"> heart attacks </w:t>
      </w:r>
    </w:p>
    <w:p w14:paraId="0274AEF3" w14:textId="77777777" w:rsidR="006541AB" w:rsidRPr="004D6894" w:rsidRDefault="006541AB" w:rsidP="006541AB">
      <w:pPr>
        <w:pStyle w:val="ListParagraph"/>
        <w:numPr>
          <w:ilvl w:val="0"/>
          <w:numId w:val="174"/>
        </w:numPr>
        <w:spacing w:after="0"/>
        <w:rPr>
          <w:sz w:val="20"/>
          <w:szCs w:val="20"/>
        </w:rPr>
      </w:pPr>
      <w:r w:rsidRPr="004D6894">
        <w:rPr>
          <w:sz w:val="20"/>
          <w:szCs w:val="20"/>
        </w:rPr>
        <w:t>Work stress is associated with electrocardiogram irregularities &amp; elevated levels of blood pressure, cholesterol, pulse, respiratory + bacterial infections due to its bad effects on the IS</w:t>
      </w:r>
    </w:p>
    <w:p w14:paraId="51684A16" w14:textId="77777777" w:rsidR="006541AB" w:rsidRPr="004D6894" w:rsidRDefault="006541AB" w:rsidP="006541AB">
      <w:pPr>
        <w:rPr>
          <w:rFonts w:ascii="Cambria" w:hAnsi="Cambria"/>
          <w:b/>
          <w:sz w:val="20"/>
          <w:szCs w:val="20"/>
        </w:rPr>
      </w:pPr>
      <w:r w:rsidRPr="004D6894">
        <w:rPr>
          <w:rFonts w:ascii="Cambria" w:hAnsi="Cambria"/>
          <w:b/>
          <w:sz w:val="20"/>
          <w:szCs w:val="20"/>
        </w:rPr>
        <w:t>Org Strategies for Managing Stress</w:t>
      </w:r>
    </w:p>
    <w:p w14:paraId="28EF1579" w14:textId="77777777" w:rsidR="006541AB" w:rsidRPr="004D6894" w:rsidRDefault="006541AB" w:rsidP="006541AB">
      <w:pPr>
        <w:pStyle w:val="ListParagraph"/>
        <w:numPr>
          <w:ilvl w:val="0"/>
          <w:numId w:val="174"/>
        </w:numPr>
        <w:spacing w:after="0"/>
        <w:rPr>
          <w:b/>
          <w:color w:val="FF0000"/>
          <w:sz w:val="20"/>
          <w:szCs w:val="20"/>
        </w:rPr>
      </w:pPr>
      <w:r w:rsidRPr="004D6894">
        <w:rPr>
          <w:b/>
          <w:color w:val="FF0000"/>
          <w:sz w:val="20"/>
          <w:szCs w:val="20"/>
        </w:rPr>
        <w:t>Job Redesign:</w:t>
      </w:r>
    </w:p>
    <w:p w14:paraId="77178783" w14:textId="77777777" w:rsidR="006541AB" w:rsidRPr="004D6894" w:rsidRDefault="006541AB" w:rsidP="006541AB">
      <w:pPr>
        <w:pStyle w:val="ListParagraph"/>
        <w:numPr>
          <w:ilvl w:val="1"/>
          <w:numId w:val="174"/>
        </w:numPr>
        <w:spacing w:after="0"/>
        <w:rPr>
          <w:sz w:val="20"/>
          <w:szCs w:val="20"/>
        </w:rPr>
      </w:pPr>
      <w:r w:rsidRPr="004D6894">
        <w:rPr>
          <w:sz w:val="20"/>
          <w:szCs w:val="20"/>
        </w:rPr>
        <w:t>Orgs can redesign jobs to reduce their stressful characteristics</w:t>
      </w:r>
    </w:p>
    <w:p w14:paraId="5CB6B482" w14:textId="77777777" w:rsidR="006541AB" w:rsidRPr="004D6894" w:rsidRDefault="006541AB" w:rsidP="006541AB">
      <w:pPr>
        <w:pStyle w:val="ListParagraph"/>
        <w:numPr>
          <w:ilvl w:val="2"/>
          <w:numId w:val="174"/>
        </w:numPr>
        <w:spacing w:after="0"/>
        <w:rPr>
          <w:sz w:val="20"/>
          <w:szCs w:val="20"/>
        </w:rPr>
      </w:pPr>
      <w:r w:rsidRPr="004D6894">
        <w:rPr>
          <w:sz w:val="20"/>
          <w:szCs w:val="20"/>
        </w:rPr>
        <w:t xml:space="preserve">Ex. an exec can be given an assistant </w:t>
      </w:r>
    </w:p>
    <w:p w14:paraId="6837CC3F" w14:textId="77777777" w:rsidR="006541AB" w:rsidRPr="004D6894" w:rsidRDefault="006541AB" w:rsidP="006541AB">
      <w:pPr>
        <w:pStyle w:val="ListParagraph"/>
        <w:numPr>
          <w:ilvl w:val="1"/>
          <w:numId w:val="174"/>
        </w:numPr>
        <w:spacing w:after="0"/>
        <w:rPr>
          <w:sz w:val="20"/>
          <w:szCs w:val="20"/>
        </w:rPr>
      </w:pPr>
      <w:r w:rsidRPr="004D6894">
        <w:rPr>
          <w:sz w:val="20"/>
          <w:szCs w:val="20"/>
        </w:rPr>
        <w:t>Most redesigns involve enriching operative-level jobs to make them more stimulating &amp; challenging</w:t>
      </w:r>
    </w:p>
    <w:p w14:paraId="3FA371BE" w14:textId="77777777" w:rsidR="006541AB" w:rsidRPr="004D6894" w:rsidRDefault="006541AB" w:rsidP="006541AB">
      <w:pPr>
        <w:pStyle w:val="ListParagraph"/>
        <w:numPr>
          <w:ilvl w:val="1"/>
          <w:numId w:val="174"/>
        </w:numPr>
        <w:spacing w:after="0"/>
        <w:rPr>
          <w:sz w:val="20"/>
          <w:szCs w:val="20"/>
        </w:rPr>
      </w:pPr>
      <w:r w:rsidRPr="004D6894">
        <w:rPr>
          <w:sz w:val="20"/>
          <w:szCs w:val="20"/>
        </w:rPr>
        <w:t xml:space="preserve">Providing more autonomy alleviates stress + burnout </w:t>
      </w:r>
      <w:r w:rsidRPr="004D6894">
        <w:rPr>
          <w:sz w:val="20"/>
          <w:szCs w:val="20"/>
        </w:rPr>
        <w:sym w:font="Wingdings" w:char="F0E0"/>
      </w:r>
      <w:r w:rsidRPr="004D6894">
        <w:rPr>
          <w:sz w:val="20"/>
          <w:szCs w:val="20"/>
        </w:rPr>
        <w:t xml:space="preserve"> this lack of control goes against job enrichment &amp; empowerment and the job demands-resources model of stress</w:t>
      </w:r>
    </w:p>
    <w:p w14:paraId="7C4F4C3A" w14:textId="77777777" w:rsidR="006541AB" w:rsidRPr="004D6894" w:rsidRDefault="006541AB" w:rsidP="006541AB">
      <w:pPr>
        <w:pStyle w:val="ListParagraph"/>
        <w:numPr>
          <w:ilvl w:val="1"/>
          <w:numId w:val="174"/>
        </w:numPr>
        <w:spacing w:after="0"/>
        <w:rPr>
          <w:sz w:val="20"/>
          <w:szCs w:val="20"/>
        </w:rPr>
      </w:pPr>
      <w:r w:rsidRPr="004D6894">
        <w:rPr>
          <w:sz w:val="20"/>
          <w:szCs w:val="20"/>
        </w:rPr>
        <w:t>Guidelines about desired service outcomes can replace scripts</w:t>
      </w:r>
    </w:p>
    <w:p w14:paraId="092C54D8" w14:textId="77777777" w:rsidR="006541AB" w:rsidRPr="004D6894" w:rsidRDefault="006541AB" w:rsidP="006541AB">
      <w:pPr>
        <w:pStyle w:val="ListParagraph"/>
        <w:numPr>
          <w:ilvl w:val="1"/>
          <w:numId w:val="174"/>
        </w:numPr>
        <w:spacing w:after="0"/>
        <w:rPr>
          <w:sz w:val="20"/>
          <w:szCs w:val="20"/>
        </w:rPr>
      </w:pPr>
      <w:r w:rsidRPr="004D6894">
        <w:rPr>
          <w:sz w:val="20"/>
          <w:szCs w:val="20"/>
        </w:rPr>
        <w:t>Excessive electronic monitoring should be avoided in call centers</w:t>
      </w:r>
    </w:p>
    <w:p w14:paraId="04BF9B0B" w14:textId="77777777" w:rsidR="006541AB" w:rsidRPr="004D6894" w:rsidRDefault="006541AB" w:rsidP="006541AB">
      <w:pPr>
        <w:pStyle w:val="ListParagraph"/>
        <w:numPr>
          <w:ilvl w:val="1"/>
          <w:numId w:val="174"/>
        </w:numPr>
        <w:spacing w:after="0"/>
        <w:rPr>
          <w:sz w:val="20"/>
          <w:szCs w:val="20"/>
        </w:rPr>
      </w:pPr>
      <w:r w:rsidRPr="004D6894">
        <w:rPr>
          <w:sz w:val="20"/>
          <w:szCs w:val="20"/>
        </w:rPr>
        <w:t xml:space="preserve">Stressful jobs that emerge from downsizing, mergers &amp; acquisitions cause </w:t>
      </w:r>
      <w:r w:rsidRPr="004D6894">
        <w:rPr>
          <w:sz w:val="20"/>
          <w:szCs w:val="20"/>
        </w:rPr>
        <w:sym w:font="Wingdings" w:char="F0E0"/>
      </w:r>
      <w:r w:rsidRPr="004D6894">
        <w:rPr>
          <w:sz w:val="20"/>
          <w:szCs w:val="20"/>
        </w:rPr>
        <w:t xml:space="preserve"> extreme role overload, increased responsibility without corresponding authority to act, and the assignment of tasks for which no trainings given</w:t>
      </w:r>
    </w:p>
    <w:p w14:paraId="45ABADCB" w14:textId="77777777" w:rsidR="006541AB" w:rsidRPr="004D6894" w:rsidRDefault="006541AB" w:rsidP="006541AB">
      <w:pPr>
        <w:pStyle w:val="ListParagraph"/>
        <w:numPr>
          <w:ilvl w:val="0"/>
          <w:numId w:val="174"/>
        </w:numPr>
        <w:spacing w:after="0"/>
        <w:rPr>
          <w:b/>
          <w:color w:val="FF0000"/>
          <w:sz w:val="20"/>
          <w:szCs w:val="20"/>
        </w:rPr>
      </w:pPr>
      <w:r w:rsidRPr="004D6894">
        <w:rPr>
          <w:b/>
          <w:color w:val="FF0000"/>
          <w:sz w:val="20"/>
          <w:szCs w:val="20"/>
        </w:rPr>
        <w:t>Family Friendly Human Resource Policies:</w:t>
      </w:r>
    </w:p>
    <w:p w14:paraId="66371272" w14:textId="77777777" w:rsidR="006541AB" w:rsidRPr="004D6894" w:rsidRDefault="006541AB" w:rsidP="006541AB">
      <w:pPr>
        <w:pStyle w:val="ListParagraph"/>
        <w:numPr>
          <w:ilvl w:val="1"/>
          <w:numId w:val="174"/>
        </w:numPr>
        <w:spacing w:after="0"/>
        <w:rPr>
          <w:sz w:val="20"/>
          <w:szCs w:val="20"/>
        </w:rPr>
      </w:pPr>
      <w:r w:rsidRPr="004D6894">
        <w:rPr>
          <w:sz w:val="20"/>
          <w:szCs w:val="20"/>
        </w:rPr>
        <w:t xml:space="preserve">Orgs are instituting family friendly HR policies </w:t>
      </w:r>
      <w:r w:rsidRPr="004D6894">
        <w:rPr>
          <w:sz w:val="20"/>
          <w:szCs w:val="20"/>
        </w:rPr>
        <w:sym w:font="Wingdings" w:char="F0E0"/>
      </w:r>
      <w:r w:rsidRPr="004D6894">
        <w:rPr>
          <w:sz w:val="20"/>
          <w:szCs w:val="20"/>
        </w:rPr>
        <w:t xml:space="preserve"> firms send out newsletters, have seminars, daycare centers, flexibility</w:t>
      </w:r>
    </w:p>
    <w:p w14:paraId="69CB871D" w14:textId="77777777" w:rsidR="006541AB" w:rsidRPr="004D6894" w:rsidRDefault="006541AB" w:rsidP="006541AB">
      <w:pPr>
        <w:pStyle w:val="ListParagraph"/>
        <w:numPr>
          <w:ilvl w:val="1"/>
          <w:numId w:val="174"/>
        </w:numPr>
        <w:spacing w:after="0"/>
        <w:rPr>
          <w:sz w:val="20"/>
          <w:szCs w:val="20"/>
        </w:rPr>
      </w:pPr>
      <w:r w:rsidRPr="004D6894">
        <w:rPr>
          <w:sz w:val="20"/>
          <w:szCs w:val="20"/>
        </w:rPr>
        <w:t xml:space="preserve">Although many managers boast of having flexible policies, a common problem is encouraging managers to </w:t>
      </w:r>
      <w:r w:rsidRPr="004D6894">
        <w:rPr>
          <w:i/>
          <w:sz w:val="20"/>
          <w:szCs w:val="20"/>
        </w:rPr>
        <w:t xml:space="preserve">use </w:t>
      </w:r>
      <w:r w:rsidRPr="004D6894">
        <w:rPr>
          <w:sz w:val="20"/>
          <w:szCs w:val="20"/>
        </w:rPr>
        <w:t>them in an era of downsizing</w:t>
      </w:r>
    </w:p>
    <w:p w14:paraId="400B4C5C" w14:textId="77777777" w:rsidR="006541AB" w:rsidRPr="004D6894" w:rsidRDefault="006541AB" w:rsidP="006541AB">
      <w:pPr>
        <w:pStyle w:val="ListParagraph"/>
        <w:numPr>
          <w:ilvl w:val="1"/>
          <w:numId w:val="174"/>
        </w:numPr>
        <w:spacing w:after="0"/>
        <w:rPr>
          <w:sz w:val="20"/>
          <w:szCs w:val="20"/>
        </w:rPr>
      </w:pPr>
      <w:r w:rsidRPr="004D6894">
        <w:rPr>
          <w:b/>
          <w:sz w:val="20"/>
          <w:szCs w:val="20"/>
        </w:rPr>
        <w:t xml:space="preserve">FINDINGS: </w:t>
      </w:r>
      <w:r w:rsidRPr="004D6894">
        <w:rPr>
          <w:sz w:val="20"/>
          <w:szCs w:val="20"/>
        </w:rPr>
        <w:t xml:space="preserve">perceptions of flexibility, reasonable workload, supportive supervision, and a supportive culture = associated with: less work-family conflict, higher job satisfaction + org commitment </w:t>
      </w:r>
    </w:p>
    <w:p w14:paraId="0C7D43AF" w14:textId="77777777" w:rsidR="006541AB" w:rsidRPr="004D6894" w:rsidRDefault="006541AB" w:rsidP="006541AB">
      <w:pPr>
        <w:pStyle w:val="ListParagraph"/>
        <w:numPr>
          <w:ilvl w:val="0"/>
          <w:numId w:val="174"/>
        </w:numPr>
        <w:spacing w:after="0"/>
        <w:rPr>
          <w:b/>
          <w:color w:val="FF0000"/>
          <w:sz w:val="20"/>
          <w:szCs w:val="20"/>
        </w:rPr>
      </w:pPr>
      <w:r w:rsidRPr="004D6894">
        <w:rPr>
          <w:b/>
          <w:color w:val="FF0000"/>
          <w:sz w:val="20"/>
          <w:szCs w:val="20"/>
        </w:rPr>
        <w:t>Stress Management Programs:</w:t>
      </w:r>
    </w:p>
    <w:p w14:paraId="3C9A5762" w14:textId="77777777" w:rsidR="006541AB" w:rsidRPr="004D6894" w:rsidRDefault="006541AB" w:rsidP="006541AB">
      <w:pPr>
        <w:pStyle w:val="ListParagraph"/>
        <w:numPr>
          <w:ilvl w:val="1"/>
          <w:numId w:val="174"/>
        </w:numPr>
        <w:spacing w:after="0"/>
        <w:rPr>
          <w:sz w:val="20"/>
          <w:szCs w:val="20"/>
        </w:rPr>
      </w:pPr>
      <w:r w:rsidRPr="004D6894">
        <w:rPr>
          <w:sz w:val="20"/>
          <w:szCs w:val="20"/>
        </w:rPr>
        <w:t>Some orgs prevent stress from happening or help those who are already experiencing stress, while some are therapeutic in nature</w:t>
      </w:r>
    </w:p>
    <w:p w14:paraId="08171708" w14:textId="77777777" w:rsidR="006541AB" w:rsidRPr="004D6894" w:rsidRDefault="006541AB" w:rsidP="006541AB">
      <w:pPr>
        <w:pStyle w:val="ListParagraph"/>
        <w:numPr>
          <w:ilvl w:val="1"/>
          <w:numId w:val="174"/>
        </w:numPr>
        <w:spacing w:after="0"/>
        <w:rPr>
          <w:sz w:val="20"/>
          <w:szCs w:val="20"/>
        </w:rPr>
      </w:pPr>
      <w:r w:rsidRPr="004D6894">
        <w:rPr>
          <w:sz w:val="20"/>
          <w:szCs w:val="20"/>
          <w:u w:val="single"/>
        </w:rPr>
        <w:t>Most involve</w:t>
      </w:r>
      <w:r w:rsidRPr="004D6894">
        <w:rPr>
          <w:sz w:val="20"/>
          <w:szCs w:val="20"/>
        </w:rPr>
        <w:t>: meditation, training in muscle-relaxation exercises, biofeedback training to control physiological processes, training in time mgmt., training to think more positively + realistically about sources of job stress</w:t>
      </w:r>
    </w:p>
    <w:p w14:paraId="78DB4BDE" w14:textId="77777777" w:rsidR="006541AB" w:rsidRPr="004D6894" w:rsidRDefault="006541AB" w:rsidP="006541AB">
      <w:pPr>
        <w:pStyle w:val="ListParagraph"/>
        <w:numPr>
          <w:ilvl w:val="1"/>
          <w:numId w:val="174"/>
        </w:numPr>
        <w:spacing w:after="0"/>
        <w:rPr>
          <w:sz w:val="20"/>
          <w:szCs w:val="20"/>
        </w:rPr>
      </w:pPr>
      <w:r w:rsidRPr="004D6894">
        <w:rPr>
          <w:b/>
          <w:sz w:val="20"/>
          <w:szCs w:val="20"/>
        </w:rPr>
        <w:t xml:space="preserve">FINDINGS: </w:t>
      </w:r>
      <w:r w:rsidRPr="004D6894">
        <w:rPr>
          <w:sz w:val="20"/>
          <w:szCs w:val="20"/>
        </w:rPr>
        <w:t xml:space="preserve">these application are useful in reducing physiological arousal, sleep disturbances, and self-reported tension &amp; anxiety </w:t>
      </w:r>
    </w:p>
    <w:p w14:paraId="0FFA8C2C" w14:textId="77777777" w:rsidR="006541AB" w:rsidRPr="004D6894" w:rsidRDefault="006541AB" w:rsidP="006541AB">
      <w:pPr>
        <w:pStyle w:val="ListParagraph"/>
        <w:numPr>
          <w:ilvl w:val="0"/>
          <w:numId w:val="174"/>
        </w:numPr>
        <w:spacing w:after="0"/>
        <w:rPr>
          <w:b/>
          <w:color w:val="FF0000"/>
          <w:sz w:val="20"/>
          <w:szCs w:val="20"/>
        </w:rPr>
      </w:pPr>
      <w:r w:rsidRPr="004D6894">
        <w:rPr>
          <w:b/>
          <w:color w:val="FF0000"/>
          <w:sz w:val="20"/>
          <w:szCs w:val="20"/>
        </w:rPr>
        <w:t>Work-Life Balance, Fitness, Wellness Programs:</w:t>
      </w:r>
    </w:p>
    <w:p w14:paraId="19E025AA" w14:textId="77777777" w:rsidR="006541AB" w:rsidRPr="004D6894" w:rsidRDefault="006541AB" w:rsidP="006541AB">
      <w:pPr>
        <w:pStyle w:val="ListParagraph"/>
        <w:numPr>
          <w:ilvl w:val="1"/>
          <w:numId w:val="174"/>
        </w:numPr>
        <w:spacing w:after="0"/>
        <w:rPr>
          <w:sz w:val="20"/>
          <w:szCs w:val="20"/>
        </w:rPr>
      </w:pPr>
      <w:r w:rsidRPr="004D6894">
        <w:rPr>
          <w:sz w:val="20"/>
          <w:szCs w:val="20"/>
        </w:rPr>
        <w:t>Work-life balance programs &amp; quality of life benefit programs have become a strategic retention tool</w:t>
      </w:r>
    </w:p>
    <w:p w14:paraId="4711AEA5" w14:textId="77777777" w:rsidR="006541AB" w:rsidRPr="004D6894" w:rsidRDefault="006541AB" w:rsidP="006541AB">
      <w:pPr>
        <w:pStyle w:val="ListParagraph"/>
        <w:numPr>
          <w:ilvl w:val="1"/>
          <w:numId w:val="174"/>
        </w:numPr>
        <w:spacing w:after="0"/>
        <w:rPr>
          <w:sz w:val="20"/>
          <w:szCs w:val="20"/>
        </w:rPr>
      </w:pPr>
      <w:r w:rsidRPr="004D6894">
        <w:rPr>
          <w:sz w:val="20"/>
          <w:szCs w:val="20"/>
        </w:rPr>
        <w:t xml:space="preserve">They increase commitment of </w:t>
      </w:r>
      <w:proofErr w:type="spellStart"/>
      <w:r w:rsidRPr="004D6894">
        <w:rPr>
          <w:sz w:val="20"/>
          <w:szCs w:val="20"/>
        </w:rPr>
        <w:t>ee’s</w:t>
      </w:r>
      <w:proofErr w:type="spellEnd"/>
      <w:r w:rsidRPr="004D6894">
        <w:rPr>
          <w:sz w:val="20"/>
          <w:szCs w:val="20"/>
        </w:rPr>
        <w:t xml:space="preserve"> &amp; reduce turnover</w:t>
      </w:r>
    </w:p>
    <w:p w14:paraId="0C65B926" w14:textId="77777777" w:rsidR="006541AB" w:rsidRPr="004D6894" w:rsidRDefault="006541AB" w:rsidP="006541AB">
      <w:pPr>
        <w:pStyle w:val="ListParagraph"/>
        <w:numPr>
          <w:ilvl w:val="1"/>
          <w:numId w:val="174"/>
        </w:numPr>
        <w:spacing w:after="0"/>
        <w:rPr>
          <w:sz w:val="20"/>
          <w:szCs w:val="20"/>
        </w:rPr>
      </w:pPr>
      <w:r w:rsidRPr="004D6894">
        <w:rPr>
          <w:b/>
          <w:sz w:val="20"/>
          <w:szCs w:val="20"/>
        </w:rPr>
        <w:t xml:space="preserve">FINDINGS: </w:t>
      </w:r>
      <w:r w:rsidRPr="004D6894">
        <w:rPr>
          <w:sz w:val="20"/>
          <w:szCs w:val="20"/>
        </w:rPr>
        <w:t>fitness training = associated with a better mood, self-concept, reduced absenteeism, enhanced job satisfaction, reports of better performance</w:t>
      </w:r>
    </w:p>
    <w:p w14:paraId="357CAC0A" w14:textId="77777777" w:rsidR="006541AB" w:rsidRPr="004D6894" w:rsidRDefault="006541AB" w:rsidP="006541AB">
      <w:pPr>
        <w:pStyle w:val="ListParagraph"/>
        <w:numPr>
          <w:ilvl w:val="1"/>
          <w:numId w:val="174"/>
        </w:numPr>
        <w:spacing w:after="0"/>
        <w:rPr>
          <w:sz w:val="20"/>
          <w:szCs w:val="20"/>
        </w:rPr>
      </w:pPr>
      <w:r w:rsidRPr="004D6894">
        <w:rPr>
          <w:b/>
          <w:sz w:val="20"/>
          <w:szCs w:val="20"/>
        </w:rPr>
        <w:t>FINDINGS</w:t>
      </w:r>
      <w:r w:rsidRPr="004D6894">
        <w:rPr>
          <w:sz w:val="20"/>
          <w:szCs w:val="20"/>
        </w:rPr>
        <w:t>: work-life programs result in lower health care costs</w:t>
      </w:r>
    </w:p>
    <w:p w14:paraId="3E111E10" w14:textId="77777777" w:rsidR="006541AB" w:rsidRPr="004D6894" w:rsidRDefault="006541AB" w:rsidP="003B027F">
      <w:pPr>
        <w:rPr>
          <w:rFonts w:ascii="Cambria" w:hAnsi="Cambria"/>
          <w:sz w:val="20"/>
          <w:szCs w:val="20"/>
        </w:rPr>
      </w:pPr>
    </w:p>
    <w:p w14:paraId="4F96EF61" w14:textId="77777777" w:rsidR="006541AB" w:rsidRPr="004D6894" w:rsidRDefault="006541AB" w:rsidP="003B027F">
      <w:pPr>
        <w:rPr>
          <w:rFonts w:ascii="Cambria" w:hAnsi="Cambria"/>
          <w:sz w:val="20"/>
          <w:szCs w:val="20"/>
        </w:rPr>
      </w:pPr>
    </w:p>
    <w:p w14:paraId="6C6A3806" w14:textId="77777777" w:rsidR="006541AB" w:rsidRPr="004D6894" w:rsidRDefault="006541AB" w:rsidP="003B027F">
      <w:pPr>
        <w:rPr>
          <w:rFonts w:ascii="Cambria" w:hAnsi="Cambria"/>
          <w:sz w:val="20"/>
          <w:szCs w:val="20"/>
        </w:rPr>
      </w:pPr>
    </w:p>
    <w:p w14:paraId="41F42B93" w14:textId="77777777" w:rsidR="006541AB" w:rsidRPr="004D6894" w:rsidRDefault="006541AB" w:rsidP="003B027F">
      <w:pPr>
        <w:rPr>
          <w:rFonts w:ascii="Cambria" w:hAnsi="Cambria"/>
          <w:sz w:val="20"/>
          <w:szCs w:val="20"/>
        </w:rPr>
      </w:pPr>
    </w:p>
    <w:p w14:paraId="4F3887BC" w14:textId="77777777" w:rsidR="006541AB" w:rsidRPr="004D6894" w:rsidRDefault="006541AB" w:rsidP="003B027F">
      <w:pPr>
        <w:rPr>
          <w:rFonts w:ascii="Cambria" w:hAnsi="Cambria"/>
          <w:sz w:val="20"/>
          <w:szCs w:val="20"/>
        </w:rPr>
      </w:pPr>
    </w:p>
    <w:p w14:paraId="46BC0F43" w14:textId="77777777" w:rsidR="006541AB" w:rsidRPr="004D6894" w:rsidRDefault="006541AB" w:rsidP="003B027F">
      <w:pPr>
        <w:rPr>
          <w:rFonts w:ascii="Cambria" w:hAnsi="Cambria"/>
          <w:sz w:val="20"/>
          <w:szCs w:val="20"/>
        </w:rPr>
      </w:pPr>
    </w:p>
    <w:p w14:paraId="37A2609F" w14:textId="77777777" w:rsidR="006541AB" w:rsidRPr="004D6894" w:rsidRDefault="006541AB" w:rsidP="003B027F">
      <w:pPr>
        <w:rPr>
          <w:rFonts w:ascii="Cambria" w:hAnsi="Cambria"/>
          <w:sz w:val="20"/>
          <w:szCs w:val="20"/>
        </w:rPr>
      </w:pPr>
    </w:p>
    <w:p w14:paraId="6B618116" w14:textId="77777777" w:rsidR="006541AB" w:rsidRPr="004D6894" w:rsidRDefault="006541AB" w:rsidP="003B027F">
      <w:pPr>
        <w:rPr>
          <w:rFonts w:ascii="Cambria" w:hAnsi="Cambria"/>
          <w:sz w:val="20"/>
          <w:szCs w:val="20"/>
        </w:rPr>
      </w:pPr>
    </w:p>
    <w:p w14:paraId="16A21438" w14:textId="77777777" w:rsidR="006541AB" w:rsidRPr="004D6894" w:rsidRDefault="006541AB" w:rsidP="003B027F">
      <w:pPr>
        <w:rPr>
          <w:rFonts w:ascii="Cambria" w:hAnsi="Cambria"/>
          <w:sz w:val="20"/>
          <w:szCs w:val="20"/>
        </w:rPr>
      </w:pPr>
    </w:p>
    <w:p w14:paraId="3D934250" w14:textId="77777777" w:rsidR="006541AB" w:rsidRDefault="006541AB" w:rsidP="003B027F">
      <w:pPr>
        <w:rPr>
          <w:rFonts w:ascii="Cambria" w:hAnsi="Cambria"/>
          <w:sz w:val="20"/>
          <w:szCs w:val="20"/>
        </w:rPr>
      </w:pPr>
    </w:p>
    <w:p w14:paraId="2738DF61" w14:textId="77777777" w:rsidR="004D6894" w:rsidRPr="004D6894" w:rsidRDefault="004D6894" w:rsidP="003B027F">
      <w:pPr>
        <w:rPr>
          <w:rFonts w:ascii="Cambria" w:hAnsi="Cambria"/>
          <w:sz w:val="20"/>
          <w:szCs w:val="20"/>
        </w:rPr>
      </w:pPr>
    </w:p>
    <w:p w14:paraId="731DEAE5" w14:textId="77777777" w:rsidR="006541AB" w:rsidRPr="004D6894" w:rsidRDefault="006541AB" w:rsidP="004D6894">
      <w:pPr>
        <w:contextualSpacing/>
        <w:rPr>
          <w:rFonts w:ascii="Cambria" w:hAnsi="Cambria"/>
          <w:b/>
          <w:sz w:val="20"/>
          <w:szCs w:val="20"/>
          <w:u w:val="single"/>
        </w:rPr>
      </w:pPr>
      <w:r w:rsidRPr="004D6894">
        <w:rPr>
          <w:rFonts w:ascii="Cambria" w:hAnsi="Cambria"/>
          <w:b/>
          <w:sz w:val="20"/>
          <w:szCs w:val="20"/>
          <w:u w:val="single"/>
        </w:rPr>
        <w:t xml:space="preserve">Chapter 16 – Organizational Change, Development, and Innovation </w:t>
      </w:r>
    </w:p>
    <w:p w14:paraId="5DC94BC0" w14:textId="77777777" w:rsidR="006541AB" w:rsidRPr="004D6894" w:rsidRDefault="006541AB" w:rsidP="006541AB">
      <w:pPr>
        <w:rPr>
          <w:rFonts w:ascii="Cambria" w:hAnsi="Cambria"/>
          <w:b/>
          <w:sz w:val="20"/>
          <w:szCs w:val="20"/>
        </w:rPr>
      </w:pPr>
    </w:p>
    <w:p w14:paraId="0E6BE8A2" w14:textId="77777777" w:rsidR="006541AB" w:rsidRPr="004D6894" w:rsidRDefault="006541AB" w:rsidP="006541AB">
      <w:pPr>
        <w:rPr>
          <w:rFonts w:ascii="Cambria" w:hAnsi="Cambria"/>
          <w:b/>
          <w:sz w:val="20"/>
          <w:szCs w:val="20"/>
          <w:u w:val="single"/>
        </w:rPr>
      </w:pPr>
      <w:r w:rsidRPr="004D6894">
        <w:rPr>
          <w:rFonts w:ascii="Cambria" w:hAnsi="Cambria"/>
          <w:b/>
          <w:sz w:val="20"/>
          <w:szCs w:val="20"/>
          <w:u w:val="single"/>
        </w:rPr>
        <w:t xml:space="preserve">The Concept of Org Change </w:t>
      </w:r>
    </w:p>
    <w:p w14:paraId="5CC84732" w14:textId="77777777" w:rsidR="006541AB" w:rsidRPr="004D6894" w:rsidRDefault="006541AB" w:rsidP="006541AB">
      <w:pPr>
        <w:pStyle w:val="ListParagraph"/>
        <w:numPr>
          <w:ilvl w:val="0"/>
          <w:numId w:val="175"/>
        </w:numPr>
        <w:spacing w:after="0"/>
        <w:rPr>
          <w:sz w:val="20"/>
          <w:szCs w:val="20"/>
        </w:rPr>
      </w:pPr>
      <w:r w:rsidRPr="004D6894">
        <w:rPr>
          <w:sz w:val="20"/>
          <w:szCs w:val="20"/>
        </w:rPr>
        <w:t xml:space="preserve">Org changes are neither good nor bad </w:t>
      </w:r>
      <w:r w:rsidRPr="004D6894">
        <w:rPr>
          <w:sz w:val="20"/>
          <w:szCs w:val="20"/>
        </w:rPr>
        <w:sym w:font="Wingdings" w:char="F0E0"/>
      </w:r>
      <w:r w:rsidRPr="004D6894">
        <w:rPr>
          <w:sz w:val="20"/>
          <w:szCs w:val="20"/>
        </w:rPr>
        <w:t xml:space="preserve"> it’s the way in which the change are </w:t>
      </w:r>
      <w:r w:rsidRPr="004D6894">
        <w:rPr>
          <w:b/>
          <w:i/>
          <w:sz w:val="20"/>
          <w:szCs w:val="20"/>
        </w:rPr>
        <w:t>implemented &amp; managed</w:t>
      </w:r>
      <w:r w:rsidRPr="004D6894">
        <w:rPr>
          <w:i/>
          <w:sz w:val="20"/>
          <w:szCs w:val="20"/>
        </w:rPr>
        <w:t xml:space="preserve"> </w:t>
      </w:r>
      <w:r w:rsidRPr="004D6894">
        <w:rPr>
          <w:sz w:val="20"/>
          <w:szCs w:val="20"/>
        </w:rPr>
        <w:t xml:space="preserve">that’s crucial to both customers and members of orgs </w:t>
      </w:r>
    </w:p>
    <w:p w14:paraId="0A6039C9" w14:textId="77777777" w:rsidR="006541AB" w:rsidRPr="004D6894" w:rsidRDefault="006541AB" w:rsidP="006541AB">
      <w:pPr>
        <w:rPr>
          <w:rFonts w:ascii="Cambria" w:hAnsi="Cambria"/>
          <w:b/>
          <w:sz w:val="20"/>
          <w:szCs w:val="20"/>
        </w:rPr>
      </w:pPr>
      <w:r w:rsidRPr="004D6894">
        <w:rPr>
          <w:rFonts w:ascii="Cambria" w:hAnsi="Cambria"/>
          <w:b/>
          <w:sz w:val="20"/>
          <w:szCs w:val="20"/>
        </w:rPr>
        <w:t>Why Orgs Must Change</w:t>
      </w:r>
    </w:p>
    <w:p w14:paraId="289587B9" w14:textId="77777777" w:rsidR="006541AB" w:rsidRPr="004D6894" w:rsidRDefault="006541AB" w:rsidP="006541AB">
      <w:pPr>
        <w:pStyle w:val="ListParagraph"/>
        <w:numPr>
          <w:ilvl w:val="0"/>
          <w:numId w:val="175"/>
        </w:numPr>
        <w:spacing w:after="0"/>
        <w:rPr>
          <w:sz w:val="20"/>
          <w:szCs w:val="20"/>
        </w:rPr>
      </w:pPr>
      <w:r w:rsidRPr="004D6894">
        <w:rPr>
          <w:sz w:val="20"/>
          <w:szCs w:val="20"/>
        </w:rPr>
        <w:t xml:space="preserve">All orgs face </w:t>
      </w:r>
      <w:r w:rsidRPr="004D6894">
        <w:rPr>
          <w:color w:val="FF0000"/>
          <w:sz w:val="20"/>
          <w:szCs w:val="20"/>
        </w:rPr>
        <w:t>INTERNAL &amp; EXTERNAL</w:t>
      </w:r>
      <w:r w:rsidRPr="004D6894">
        <w:rPr>
          <w:sz w:val="20"/>
          <w:szCs w:val="20"/>
        </w:rPr>
        <w:t xml:space="preserve"> pressure to change </w:t>
      </w:r>
    </w:p>
    <w:p w14:paraId="0B84846D" w14:textId="77777777" w:rsidR="006541AB" w:rsidRPr="004D6894" w:rsidRDefault="006541AB" w:rsidP="006541AB">
      <w:pPr>
        <w:pStyle w:val="ListParagraph"/>
        <w:numPr>
          <w:ilvl w:val="0"/>
          <w:numId w:val="175"/>
        </w:numPr>
        <w:spacing w:after="0"/>
        <w:rPr>
          <w:sz w:val="20"/>
          <w:szCs w:val="20"/>
        </w:rPr>
      </w:pPr>
      <w:r w:rsidRPr="004D6894">
        <w:rPr>
          <w:sz w:val="20"/>
          <w:szCs w:val="20"/>
        </w:rPr>
        <w:t>Orgs work hard to stabilize their inputs &amp; outputs</w:t>
      </w:r>
    </w:p>
    <w:p w14:paraId="75D8F042" w14:textId="77777777" w:rsidR="006541AB" w:rsidRPr="004D6894" w:rsidRDefault="006541AB" w:rsidP="006541AB">
      <w:pPr>
        <w:pStyle w:val="ListParagraph"/>
        <w:numPr>
          <w:ilvl w:val="0"/>
          <w:numId w:val="175"/>
        </w:numPr>
        <w:spacing w:after="0"/>
        <w:rPr>
          <w:sz w:val="20"/>
          <w:szCs w:val="20"/>
        </w:rPr>
      </w:pPr>
      <w:proofErr w:type="spellStart"/>
      <w:r w:rsidRPr="004D6894">
        <w:rPr>
          <w:sz w:val="20"/>
          <w:szCs w:val="20"/>
        </w:rPr>
        <w:t>Enviro</w:t>
      </w:r>
      <w:proofErr w:type="spellEnd"/>
      <w:r w:rsidRPr="004D6894">
        <w:rPr>
          <w:sz w:val="20"/>
          <w:szCs w:val="20"/>
        </w:rPr>
        <w:t xml:space="preserve"> change must be matched by org changes if the org is to remain effective </w:t>
      </w:r>
    </w:p>
    <w:p w14:paraId="1E8609B1" w14:textId="77777777" w:rsidR="006541AB" w:rsidRPr="004D6894" w:rsidRDefault="006541AB" w:rsidP="006541AB">
      <w:pPr>
        <w:pStyle w:val="ListParagraph"/>
        <w:numPr>
          <w:ilvl w:val="0"/>
          <w:numId w:val="175"/>
        </w:numPr>
        <w:spacing w:after="0"/>
        <w:rPr>
          <w:sz w:val="20"/>
          <w:szCs w:val="20"/>
        </w:rPr>
      </w:pPr>
      <w:r w:rsidRPr="004D6894">
        <w:rPr>
          <w:sz w:val="20"/>
          <w:szCs w:val="20"/>
        </w:rPr>
        <w:t xml:space="preserve">Impact of the external </w:t>
      </w:r>
      <w:proofErr w:type="spellStart"/>
      <w:r w:rsidRPr="004D6894">
        <w:rPr>
          <w:sz w:val="20"/>
          <w:szCs w:val="20"/>
        </w:rPr>
        <w:t>enviro</w:t>
      </w:r>
      <w:proofErr w:type="spellEnd"/>
      <w:r w:rsidRPr="004D6894">
        <w:rPr>
          <w:sz w:val="20"/>
          <w:szCs w:val="20"/>
        </w:rPr>
        <w:t xml:space="preserve"> in stimulating org change = increased competitiveness of business, which has forced orgs to become ‘leaner &amp; meaner’ </w:t>
      </w:r>
    </w:p>
    <w:p w14:paraId="172E8C91" w14:textId="77777777" w:rsidR="006541AB" w:rsidRPr="004D6894" w:rsidRDefault="006541AB" w:rsidP="006541AB">
      <w:pPr>
        <w:pStyle w:val="ListParagraph"/>
        <w:numPr>
          <w:ilvl w:val="0"/>
          <w:numId w:val="175"/>
        </w:numPr>
        <w:spacing w:after="0"/>
        <w:rPr>
          <w:sz w:val="20"/>
          <w:szCs w:val="20"/>
        </w:rPr>
      </w:pPr>
      <w:r w:rsidRPr="004D6894">
        <w:rPr>
          <w:sz w:val="20"/>
          <w:szCs w:val="20"/>
        </w:rPr>
        <w:t xml:space="preserve">Change can also be provoked by forces in the internal </w:t>
      </w:r>
      <w:proofErr w:type="spellStart"/>
      <w:r w:rsidRPr="004D6894">
        <w:rPr>
          <w:sz w:val="20"/>
          <w:szCs w:val="20"/>
        </w:rPr>
        <w:t>enviro</w:t>
      </w:r>
      <w:proofErr w:type="spellEnd"/>
      <w:r w:rsidRPr="004D6894">
        <w:rPr>
          <w:sz w:val="20"/>
          <w:szCs w:val="20"/>
        </w:rPr>
        <w:t xml:space="preserve"> of the org </w:t>
      </w:r>
      <w:r w:rsidRPr="004D6894">
        <w:rPr>
          <w:sz w:val="20"/>
          <w:szCs w:val="20"/>
        </w:rPr>
        <w:sym w:font="Wingdings" w:char="F0E0"/>
      </w:r>
      <w:r w:rsidRPr="004D6894">
        <w:rPr>
          <w:sz w:val="20"/>
          <w:szCs w:val="20"/>
        </w:rPr>
        <w:t xml:space="preserve"> factors that signal that a change is necessary = low productivity, conflict, strikes, sabotage, high absenteeism/turnover, </w:t>
      </w:r>
      <w:proofErr w:type="spellStart"/>
      <w:r w:rsidRPr="004D6894">
        <w:rPr>
          <w:sz w:val="20"/>
          <w:szCs w:val="20"/>
        </w:rPr>
        <w:t>ee</w:t>
      </w:r>
      <w:proofErr w:type="spellEnd"/>
      <w:r w:rsidRPr="004D6894">
        <w:rPr>
          <w:sz w:val="20"/>
          <w:szCs w:val="20"/>
        </w:rPr>
        <w:t xml:space="preserve"> opinion </w:t>
      </w:r>
    </w:p>
    <w:p w14:paraId="6FD3522B" w14:textId="77777777" w:rsidR="006541AB" w:rsidRPr="004D6894" w:rsidRDefault="006541AB" w:rsidP="006541AB">
      <w:pPr>
        <w:pStyle w:val="ListParagraph"/>
        <w:numPr>
          <w:ilvl w:val="0"/>
          <w:numId w:val="175"/>
        </w:numPr>
        <w:spacing w:after="0"/>
        <w:rPr>
          <w:sz w:val="20"/>
          <w:szCs w:val="20"/>
        </w:rPr>
      </w:pPr>
      <w:r w:rsidRPr="004D6894">
        <w:rPr>
          <w:sz w:val="20"/>
          <w:szCs w:val="20"/>
        </w:rPr>
        <w:t xml:space="preserve">Internal forces for change occur in response to org changes that are designed to deal with the external </w:t>
      </w:r>
      <w:proofErr w:type="spellStart"/>
      <w:r w:rsidRPr="004D6894">
        <w:rPr>
          <w:sz w:val="20"/>
          <w:szCs w:val="20"/>
        </w:rPr>
        <w:t>enviro</w:t>
      </w:r>
      <w:proofErr w:type="spellEnd"/>
      <w:r w:rsidRPr="004D6894">
        <w:rPr>
          <w:sz w:val="20"/>
          <w:szCs w:val="20"/>
        </w:rPr>
        <w:t xml:space="preserve"> </w:t>
      </w:r>
      <w:r w:rsidRPr="004D6894">
        <w:rPr>
          <w:sz w:val="20"/>
          <w:szCs w:val="20"/>
        </w:rPr>
        <w:sym w:font="Wingdings" w:char="F0E0"/>
      </w:r>
      <w:r w:rsidRPr="004D6894">
        <w:rPr>
          <w:sz w:val="20"/>
          <w:szCs w:val="20"/>
        </w:rPr>
        <w:t xml:space="preserve"> many mergers/acquisitions have been followed by conflict b/n the merged parties </w:t>
      </w:r>
    </w:p>
    <w:p w14:paraId="19041E01" w14:textId="77777777" w:rsidR="006541AB" w:rsidRPr="004D6894" w:rsidRDefault="006541AB" w:rsidP="006541AB">
      <w:pPr>
        <w:pStyle w:val="ListParagraph"/>
        <w:numPr>
          <w:ilvl w:val="0"/>
          <w:numId w:val="175"/>
        </w:numPr>
        <w:spacing w:after="0"/>
        <w:rPr>
          <w:sz w:val="20"/>
          <w:szCs w:val="20"/>
        </w:rPr>
      </w:pPr>
      <w:r w:rsidRPr="004D6894">
        <w:rPr>
          <w:sz w:val="20"/>
          <w:szCs w:val="20"/>
        </w:rPr>
        <w:t xml:space="preserve">When threat = perceives, orgs “unfreeze”, scan the </w:t>
      </w:r>
      <w:proofErr w:type="spellStart"/>
      <w:r w:rsidRPr="004D6894">
        <w:rPr>
          <w:sz w:val="20"/>
          <w:szCs w:val="20"/>
        </w:rPr>
        <w:t>enviro</w:t>
      </w:r>
      <w:proofErr w:type="spellEnd"/>
      <w:r w:rsidRPr="004D6894">
        <w:rPr>
          <w:sz w:val="20"/>
          <w:szCs w:val="20"/>
        </w:rPr>
        <w:t xml:space="preserve"> for solutions, and use threat as a motivation for change…but other times orgs can be paralyzed by threat, behave rigidly, and exhibit inertia</w:t>
      </w:r>
    </w:p>
    <w:p w14:paraId="4DFFD2DF" w14:textId="77777777" w:rsidR="006541AB" w:rsidRPr="004D6894" w:rsidRDefault="006541AB" w:rsidP="006541AB">
      <w:pPr>
        <w:pStyle w:val="ListParagraph"/>
        <w:numPr>
          <w:ilvl w:val="0"/>
          <w:numId w:val="175"/>
        </w:numPr>
        <w:spacing w:after="0"/>
        <w:rPr>
          <w:sz w:val="20"/>
          <w:szCs w:val="20"/>
        </w:rPr>
      </w:pPr>
      <w:r w:rsidRPr="004D6894">
        <w:rPr>
          <w:b/>
          <w:sz w:val="20"/>
          <w:szCs w:val="20"/>
          <w:u w:val="single"/>
        </w:rPr>
        <w:t>Change entails</w:t>
      </w:r>
      <w:r w:rsidRPr="004D6894">
        <w:rPr>
          <w:sz w:val="20"/>
          <w:szCs w:val="20"/>
        </w:rPr>
        <w:t>:</w:t>
      </w:r>
    </w:p>
    <w:p w14:paraId="6A498BED" w14:textId="77777777" w:rsidR="006541AB" w:rsidRPr="004D6894" w:rsidRDefault="006541AB" w:rsidP="006541AB">
      <w:pPr>
        <w:pStyle w:val="ListParagraph"/>
        <w:numPr>
          <w:ilvl w:val="1"/>
          <w:numId w:val="176"/>
        </w:numPr>
        <w:spacing w:after="0"/>
        <w:rPr>
          <w:color w:val="FF0000"/>
          <w:sz w:val="20"/>
          <w:szCs w:val="20"/>
        </w:rPr>
      </w:pPr>
      <w:r w:rsidRPr="004D6894">
        <w:rPr>
          <w:color w:val="FF0000"/>
          <w:sz w:val="20"/>
          <w:szCs w:val="20"/>
        </w:rPr>
        <w:t xml:space="preserve">Investment of resources ($ or mgmt. time) </w:t>
      </w:r>
    </w:p>
    <w:p w14:paraId="2289F7EA" w14:textId="77777777" w:rsidR="006541AB" w:rsidRPr="004D6894" w:rsidRDefault="006541AB" w:rsidP="006541AB">
      <w:pPr>
        <w:pStyle w:val="ListParagraph"/>
        <w:numPr>
          <w:ilvl w:val="1"/>
          <w:numId w:val="176"/>
        </w:numPr>
        <w:spacing w:after="0"/>
        <w:rPr>
          <w:color w:val="FF0000"/>
          <w:sz w:val="20"/>
          <w:szCs w:val="20"/>
        </w:rPr>
      </w:pPr>
      <w:r w:rsidRPr="004D6894">
        <w:rPr>
          <w:color w:val="FF0000"/>
          <w:sz w:val="20"/>
          <w:szCs w:val="20"/>
        </w:rPr>
        <w:t xml:space="preserve">Requires modification of routines/processes  </w:t>
      </w:r>
    </w:p>
    <w:p w14:paraId="21F8864E" w14:textId="77777777" w:rsidR="006541AB" w:rsidRPr="004D6894" w:rsidRDefault="006541AB" w:rsidP="006541AB">
      <w:pPr>
        <w:pStyle w:val="ListParagraph"/>
        <w:numPr>
          <w:ilvl w:val="0"/>
          <w:numId w:val="175"/>
        </w:numPr>
        <w:spacing w:after="0"/>
        <w:rPr>
          <w:sz w:val="20"/>
          <w:szCs w:val="20"/>
        </w:rPr>
      </w:pPr>
      <w:r w:rsidRPr="004D6894">
        <w:rPr>
          <w:sz w:val="20"/>
          <w:szCs w:val="20"/>
        </w:rPr>
        <w:t xml:space="preserve">***If either of these 2 </w:t>
      </w:r>
      <w:proofErr w:type="gramStart"/>
      <w:r w:rsidRPr="004D6894">
        <w:rPr>
          <w:sz w:val="20"/>
          <w:szCs w:val="20"/>
        </w:rPr>
        <w:t>are</w:t>
      </w:r>
      <w:proofErr w:type="gramEnd"/>
      <w:r w:rsidRPr="004D6894">
        <w:rPr>
          <w:sz w:val="20"/>
          <w:szCs w:val="20"/>
        </w:rPr>
        <w:t xml:space="preserve"> missing, inertia will occur!</w:t>
      </w:r>
    </w:p>
    <w:p w14:paraId="56451DF3" w14:textId="77777777" w:rsidR="006541AB" w:rsidRPr="004D6894" w:rsidRDefault="006541AB" w:rsidP="006541AB">
      <w:pPr>
        <w:pStyle w:val="ListParagraph"/>
        <w:numPr>
          <w:ilvl w:val="0"/>
          <w:numId w:val="175"/>
        </w:numPr>
        <w:spacing w:after="0"/>
        <w:rPr>
          <w:sz w:val="20"/>
          <w:szCs w:val="20"/>
        </w:rPr>
      </w:pPr>
      <w:r w:rsidRPr="004D6894">
        <w:rPr>
          <w:b/>
          <w:color w:val="0000FF"/>
          <w:sz w:val="20"/>
          <w:szCs w:val="20"/>
        </w:rPr>
        <w:t>DIAGRAM PG.533</w:t>
      </w:r>
      <w:r w:rsidRPr="004D6894">
        <w:rPr>
          <w:sz w:val="20"/>
          <w:szCs w:val="20"/>
        </w:rPr>
        <w:t xml:space="preserve"> </w:t>
      </w:r>
      <w:r w:rsidRPr="004D6894">
        <w:rPr>
          <w:sz w:val="20"/>
          <w:szCs w:val="20"/>
        </w:rPr>
        <w:sym w:font="Wingdings" w:char="F0E0"/>
      </w:r>
      <w:r w:rsidRPr="004D6894">
        <w:rPr>
          <w:sz w:val="20"/>
          <w:szCs w:val="20"/>
        </w:rPr>
        <w:t xml:space="preserve"> orgs in a dynamic </w:t>
      </w:r>
      <w:proofErr w:type="spellStart"/>
      <w:r w:rsidRPr="004D6894">
        <w:rPr>
          <w:sz w:val="20"/>
          <w:szCs w:val="20"/>
        </w:rPr>
        <w:t>enviro</w:t>
      </w:r>
      <w:proofErr w:type="spellEnd"/>
      <w:r w:rsidRPr="004D6894">
        <w:rPr>
          <w:sz w:val="20"/>
          <w:szCs w:val="20"/>
        </w:rPr>
        <w:t xml:space="preserve"> must show more change to be effective than those operating in a more stable </w:t>
      </w:r>
      <w:proofErr w:type="spellStart"/>
      <w:r w:rsidRPr="004D6894">
        <w:rPr>
          <w:sz w:val="20"/>
          <w:szCs w:val="20"/>
        </w:rPr>
        <w:t>enviro</w:t>
      </w:r>
      <w:proofErr w:type="spellEnd"/>
    </w:p>
    <w:p w14:paraId="349AD549" w14:textId="77777777" w:rsidR="006541AB" w:rsidRPr="004D6894" w:rsidRDefault="006541AB" w:rsidP="006541AB">
      <w:pPr>
        <w:pStyle w:val="ListParagraph"/>
        <w:numPr>
          <w:ilvl w:val="0"/>
          <w:numId w:val="175"/>
        </w:numPr>
        <w:spacing w:after="0"/>
        <w:rPr>
          <w:sz w:val="20"/>
          <w:szCs w:val="20"/>
        </w:rPr>
      </w:pPr>
      <w:r w:rsidRPr="004D6894">
        <w:rPr>
          <w:sz w:val="20"/>
          <w:szCs w:val="20"/>
        </w:rPr>
        <w:t xml:space="preserve">Change in and of itself isn’t a good thing &amp; orgs can exhibit too much change/too little change </w:t>
      </w:r>
    </w:p>
    <w:p w14:paraId="32F51B7A" w14:textId="77777777" w:rsidR="006541AB" w:rsidRPr="004D6894" w:rsidRDefault="006541AB" w:rsidP="006541AB">
      <w:pPr>
        <w:pStyle w:val="ListParagraph"/>
        <w:numPr>
          <w:ilvl w:val="0"/>
          <w:numId w:val="175"/>
        </w:numPr>
        <w:spacing w:after="0"/>
        <w:rPr>
          <w:sz w:val="20"/>
          <w:szCs w:val="20"/>
        </w:rPr>
      </w:pPr>
      <w:r w:rsidRPr="004D6894">
        <w:rPr>
          <w:b/>
          <w:sz w:val="20"/>
          <w:szCs w:val="20"/>
        </w:rPr>
        <w:t>IBM STUDY FINDINGS</w:t>
      </w:r>
      <w:r w:rsidRPr="004D6894">
        <w:rPr>
          <w:sz w:val="20"/>
          <w:szCs w:val="20"/>
        </w:rPr>
        <w:t>: CEOs saw their orgs as being poor at executing change</w:t>
      </w:r>
    </w:p>
    <w:p w14:paraId="002BD584" w14:textId="77777777" w:rsidR="006541AB" w:rsidRPr="004D6894" w:rsidRDefault="006541AB" w:rsidP="006541AB">
      <w:pPr>
        <w:rPr>
          <w:rFonts w:ascii="Cambria" w:hAnsi="Cambria"/>
          <w:b/>
          <w:sz w:val="20"/>
          <w:szCs w:val="20"/>
        </w:rPr>
      </w:pPr>
      <w:r w:rsidRPr="004D6894">
        <w:rPr>
          <w:rFonts w:ascii="Cambria" w:hAnsi="Cambria"/>
          <w:b/>
          <w:sz w:val="20"/>
          <w:szCs w:val="20"/>
        </w:rPr>
        <w:t xml:space="preserve">What Orgs Can Change </w:t>
      </w:r>
    </w:p>
    <w:p w14:paraId="2CAAD34A" w14:textId="77777777" w:rsidR="006541AB" w:rsidRPr="004D6894" w:rsidRDefault="006541AB" w:rsidP="006541AB">
      <w:pPr>
        <w:pStyle w:val="ListParagraph"/>
        <w:numPr>
          <w:ilvl w:val="0"/>
          <w:numId w:val="177"/>
        </w:numPr>
        <w:spacing w:after="0"/>
        <w:rPr>
          <w:sz w:val="20"/>
          <w:szCs w:val="20"/>
        </w:rPr>
      </w:pPr>
      <w:r w:rsidRPr="004D6894">
        <w:rPr>
          <w:sz w:val="20"/>
          <w:szCs w:val="20"/>
          <w:highlight w:val="cyan"/>
        </w:rPr>
        <w:t>FACTORS THAT CAN BE CHANGED</w:t>
      </w:r>
      <w:r w:rsidRPr="004D6894">
        <w:rPr>
          <w:sz w:val="20"/>
          <w:szCs w:val="20"/>
        </w:rPr>
        <w:t>:</w:t>
      </w:r>
    </w:p>
    <w:p w14:paraId="3078896A" w14:textId="77777777" w:rsidR="006541AB" w:rsidRPr="004D6894" w:rsidRDefault="006541AB" w:rsidP="006541AB">
      <w:pPr>
        <w:pStyle w:val="ListParagraph"/>
        <w:numPr>
          <w:ilvl w:val="1"/>
          <w:numId w:val="177"/>
        </w:numPr>
        <w:spacing w:after="0"/>
        <w:rPr>
          <w:sz w:val="20"/>
          <w:szCs w:val="20"/>
        </w:rPr>
      </w:pPr>
      <w:r w:rsidRPr="004D6894">
        <w:rPr>
          <w:b/>
          <w:color w:val="FF0000"/>
          <w:sz w:val="20"/>
          <w:szCs w:val="20"/>
        </w:rPr>
        <w:t>Goals &amp; Strategies</w:t>
      </w:r>
      <w:r w:rsidRPr="004D6894">
        <w:rPr>
          <w:sz w:val="20"/>
          <w:szCs w:val="20"/>
        </w:rPr>
        <w:t xml:space="preserve"> </w:t>
      </w:r>
      <w:r w:rsidRPr="004D6894">
        <w:rPr>
          <w:sz w:val="20"/>
          <w:szCs w:val="20"/>
        </w:rPr>
        <w:sym w:font="Wingdings" w:char="F0E0"/>
      </w:r>
      <w:r w:rsidRPr="004D6894">
        <w:rPr>
          <w:sz w:val="20"/>
          <w:szCs w:val="20"/>
        </w:rPr>
        <w:t xml:space="preserve"> expansion, new products, pursuit of new markets </w:t>
      </w:r>
    </w:p>
    <w:p w14:paraId="1B3C6CF8" w14:textId="77777777" w:rsidR="006541AB" w:rsidRPr="004D6894" w:rsidRDefault="006541AB" w:rsidP="006541AB">
      <w:pPr>
        <w:pStyle w:val="ListParagraph"/>
        <w:numPr>
          <w:ilvl w:val="1"/>
          <w:numId w:val="177"/>
        </w:numPr>
        <w:spacing w:after="0"/>
        <w:rPr>
          <w:sz w:val="20"/>
          <w:szCs w:val="20"/>
        </w:rPr>
      </w:pPr>
      <w:r w:rsidRPr="004D6894">
        <w:rPr>
          <w:b/>
          <w:color w:val="FF0000"/>
          <w:sz w:val="20"/>
          <w:szCs w:val="20"/>
        </w:rPr>
        <w:t>Technology</w:t>
      </w:r>
      <w:r w:rsidRPr="004D6894">
        <w:rPr>
          <w:sz w:val="20"/>
          <w:szCs w:val="20"/>
        </w:rPr>
        <w:t xml:space="preserve"> </w:t>
      </w:r>
      <w:r w:rsidRPr="004D6894">
        <w:rPr>
          <w:sz w:val="20"/>
          <w:szCs w:val="20"/>
        </w:rPr>
        <w:sym w:font="Wingdings" w:char="F0E0"/>
      </w:r>
      <w:r w:rsidRPr="004D6894">
        <w:rPr>
          <w:sz w:val="20"/>
          <w:szCs w:val="20"/>
        </w:rPr>
        <w:t xml:space="preserve"> range from minor to major (ex. moving from rigid assembly line to flexible manufacturing = major change)</w:t>
      </w:r>
    </w:p>
    <w:p w14:paraId="782D282D" w14:textId="77777777" w:rsidR="006541AB" w:rsidRPr="004D6894" w:rsidRDefault="006541AB" w:rsidP="006541AB">
      <w:pPr>
        <w:pStyle w:val="ListParagraph"/>
        <w:numPr>
          <w:ilvl w:val="1"/>
          <w:numId w:val="177"/>
        </w:numPr>
        <w:spacing w:after="0"/>
        <w:rPr>
          <w:sz w:val="20"/>
          <w:szCs w:val="20"/>
        </w:rPr>
      </w:pPr>
      <w:r w:rsidRPr="004D6894">
        <w:rPr>
          <w:b/>
          <w:color w:val="FF0000"/>
          <w:sz w:val="20"/>
          <w:szCs w:val="20"/>
        </w:rPr>
        <w:t>Job Design</w:t>
      </w:r>
      <w:r w:rsidRPr="004D6894">
        <w:rPr>
          <w:sz w:val="20"/>
          <w:szCs w:val="20"/>
        </w:rPr>
        <w:t xml:space="preserve"> </w:t>
      </w:r>
      <w:r w:rsidRPr="004D6894">
        <w:rPr>
          <w:sz w:val="20"/>
          <w:szCs w:val="20"/>
        </w:rPr>
        <w:sym w:font="Wingdings" w:char="F0E0"/>
      </w:r>
      <w:r w:rsidRPr="004D6894">
        <w:rPr>
          <w:sz w:val="20"/>
          <w:szCs w:val="20"/>
        </w:rPr>
        <w:t xml:space="preserve"> redesign </w:t>
      </w:r>
      <w:proofErr w:type="spellStart"/>
      <w:r w:rsidRPr="004D6894">
        <w:rPr>
          <w:sz w:val="20"/>
          <w:szCs w:val="20"/>
        </w:rPr>
        <w:t>indiv</w:t>
      </w:r>
      <w:proofErr w:type="spellEnd"/>
      <w:r w:rsidRPr="004D6894">
        <w:rPr>
          <w:sz w:val="20"/>
          <w:szCs w:val="20"/>
        </w:rPr>
        <w:t xml:space="preserve"> jobs to offer more/less variety, autonomy, identity, significance, feedback, etc. </w:t>
      </w:r>
    </w:p>
    <w:p w14:paraId="776B4E7D" w14:textId="77777777" w:rsidR="006541AB" w:rsidRPr="004D6894" w:rsidRDefault="006541AB" w:rsidP="006541AB">
      <w:pPr>
        <w:pStyle w:val="ListParagraph"/>
        <w:numPr>
          <w:ilvl w:val="1"/>
          <w:numId w:val="177"/>
        </w:numPr>
        <w:spacing w:after="0"/>
        <w:rPr>
          <w:sz w:val="20"/>
          <w:szCs w:val="20"/>
        </w:rPr>
      </w:pPr>
      <w:r w:rsidRPr="004D6894">
        <w:rPr>
          <w:b/>
          <w:color w:val="FF0000"/>
          <w:sz w:val="20"/>
          <w:szCs w:val="20"/>
        </w:rPr>
        <w:t>Structure</w:t>
      </w:r>
      <w:r w:rsidRPr="004D6894">
        <w:rPr>
          <w:sz w:val="20"/>
          <w:szCs w:val="20"/>
        </w:rPr>
        <w:t xml:space="preserve"> </w:t>
      </w:r>
      <w:r w:rsidRPr="004D6894">
        <w:rPr>
          <w:sz w:val="20"/>
          <w:szCs w:val="20"/>
        </w:rPr>
        <w:sym w:font="Wingdings" w:char="F0E0"/>
      </w:r>
      <w:r w:rsidRPr="004D6894">
        <w:rPr>
          <w:sz w:val="20"/>
          <w:szCs w:val="20"/>
        </w:rPr>
        <w:t xml:space="preserve"> modifying rules, policies, procedure, formalization vs. centralization, tallness, span of control, networking</w:t>
      </w:r>
    </w:p>
    <w:p w14:paraId="6AAF1342" w14:textId="77777777" w:rsidR="006541AB" w:rsidRPr="004D6894" w:rsidRDefault="006541AB" w:rsidP="006541AB">
      <w:pPr>
        <w:pStyle w:val="ListParagraph"/>
        <w:numPr>
          <w:ilvl w:val="1"/>
          <w:numId w:val="177"/>
        </w:numPr>
        <w:spacing w:after="0"/>
        <w:rPr>
          <w:sz w:val="20"/>
          <w:szCs w:val="20"/>
        </w:rPr>
      </w:pPr>
      <w:r w:rsidRPr="004D6894">
        <w:rPr>
          <w:b/>
          <w:color w:val="FF0000"/>
          <w:sz w:val="20"/>
          <w:szCs w:val="20"/>
        </w:rPr>
        <w:t>Processes</w:t>
      </w:r>
      <w:r w:rsidRPr="004D6894">
        <w:rPr>
          <w:sz w:val="20"/>
          <w:szCs w:val="20"/>
        </w:rPr>
        <w:t xml:space="preserve"> </w:t>
      </w:r>
      <w:r w:rsidRPr="004D6894">
        <w:rPr>
          <w:sz w:val="20"/>
          <w:szCs w:val="20"/>
        </w:rPr>
        <w:sym w:font="Wingdings" w:char="F0E0"/>
      </w:r>
      <w:r w:rsidRPr="004D6894">
        <w:rPr>
          <w:sz w:val="20"/>
          <w:szCs w:val="20"/>
        </w:rPr>
        <w:t xml:space="preserve"> ex. </w:t>
      </w:r>
      <w:proofErr w:type="gramStart"/>
      <w:r w:rsidRPr="004D6894">
        <w:rPr>
          <w:sz w:val="20"/>
          <w:szCs w:val="20"/>
        </w:rPr>
        <w:t>project</w:t>
      </w:r>
      <w:proofErr w:type="gramEnd"/>
      <w:r w:rsidRPr="004D6894">
        <w:rPr>
          <w:sz w:val="20"/>
          <w:szCs w:val="20"/>
        </w:rPr>
        <w:t xml:space="preserve"> stages may be done concurrently vs. sequentially </w:t>
      </w:r>
    </w:p>
    <w:p w14:paraId="5982C2EF" w14:textId="77777777" w:rsidR="006541AB" w:rsidRPr="004D6894" w:rsidRDefault="006541AB" w:rsidP="006541AB">
      <w:pPr>
        <w:pStyle w:val="ListParagraph"/>
        <w:numPr>
          <w:ilvl w:val="1"/>
          <w:numId w:val="177"/>
        </w:numPr>
        <w:spacing w:after="0"/>
        <w:rPr>
          <w:sz w:val="20"/>
          <w:szCs w:val="20"/>
        </w:rPr>
      </w:pPr>
      <w:r w:rsidRPr="004D6894">
        <w:rPr>
          <w:b/>
          <w:color w:val="FF0000"/>
          <w:sz w:val="20"/>
          <w:szCs w:val="20"/>
        </w:rPr>
        <w:t>Culture</w:t>
      </w:r>
      <w:r w:rsidRPr="004D6894">
        <w:rPr>
          <w:sz w:val="20"/>
          <w:szCs w:val="20"/>
        </w:rPr>
        <w:t xml:space="preserve"> </w:t>
      </w:r>
      <w:r w:rsidRPr="004D6894">
        <w:rPr>
          <w:sz w:val="20"/>
          <w:szCs w:val="20"/>
        </w:rPr>
        <w:sym w:font="Wingdings" w:char="F0E0"/>
      </w:r>
      <w:r w:rsidRPr="004D6894">
        <w:rPr>
          <w:sz w:val="20"/>
          <w:szCs w:val="20"/>
        </w:rPr>
        <w:t xml:space="preserve"> one of the most important changes an org can make!</w:t>
      </w:r>
    </w:p>
    <w:p w14:paraId="087D439D" w14:textId="77777777" w:rsidR="006541AB" w:rsidRPr="004D6894" w:rsidRDefault="006541AB" w:rsidP="006541AB">
      <w:pPr>
        <w:pStyle w:val="ListParagraph"/>
        <w:numPr>
          <w:ilvl w:val="1"/>
          <w:numId w:val="177"/>
        </w:numPr>
        <w:spacing w:after="0"/>
        <w:rPr>
          <w:sz w:val="20"/>
          <w:szCs w:val="20"/>
        </w:rPr>
      </w:pPr>
      <w:r w:rsidRPr="004D6894">
        <w:rPr>
          <w:b/>
          <w:color w:val="FF0000"/>
          <w:sz w:val="20"/>
          <w:szCs w:val="20"/>
        </w:rPr>
        <w:t>People</w:t>
      </w:r>
      <w:r w:rsidRPr="004D6894">
        <w:rPr>
          <w:sz w:val="20"/>
          <w:szCs w:val="20"/>
        </w:rPr>
        <w:t xml:space="preserve"> </w:t>
      </w:r>
      <w:r w:rsidRPr="004D6894">
        <w:rPr>
          <w:sz w:val="20"/>
          <w:szCs w:val="20"/>
        </w:rPr>
        <w:sym w:font="Wingdings" w:char="F0E0"/>
      </w:r>
      <w:r w:rsidRPr="004D6894">
        <w:rPr>
          <w:sz w:val="20"/>
          <w:szCs w:val="20"/>
        </w:rPr>
        <w:t xml:space="preserve"> actual </w:t>
      </w:r>
      <w:proofErr w:type="spellStart"/>
      <w:r w:rsidRPr="004D6894">
        <w:rPr>
          <w:sz w:val="20"/>
          <w:szCs w:val="20"/>
        </w:rPr>
        <w:t>ppl</w:t>
      </w:r>
      <w:proofErr w:type="spellEnd"/>
      <w:r w:rsidRPr="004D6894">
        <w:rPr>
          <w:sz w:val="20"/>
          <w:szCs w:val="20"/>
        </w:rPr>
        <w:t xml:space="preserve"> can be changes through revised hiring process OR existing membership can be changed in terms of skills/attitudes by various training &amp; developments methods </w:t>
      </w:r>
    </w:p>
    <w:p w14:paraId="48978A05" w14:textId="77777777" w:rsidR="006541AB" w:rsidRPr="004D6894" w:rsidRDefault="006541AB" w:rsidP="006541AB">
      <w:pPr>
        <w:pStyle w:val="ListParagraph"/>
        <w:numPr>
          <w:ilvl w:val="0"/>
          <w:numId w:val="177"/>
        </w:numPr>
        <w:spacing w:after="0"/>
        <w:rPr>
          <w:sz w:val="20"/>
          <w:szCs w:val="20"/>
        </w:rPr>
      </w:pPr>
      <w:r w:rsidRPr="004D6894">
        <w:rPr>
          <w:sz w:val="20"/>
          <w:szCs w:val="20"/>
          <w:highlight w:val="cyan"/>
        </w:rPr>
        <w:t>2 important points</w:t>
      </w:r>
      <w:r w:rsidRPr="004D6894">
        <w:rPr>
          <w:sz w:val="20"/>
          <w:szCs w:val="20"/>
        </w:rPr>
        <w:t>:</w:t>
      </w:r>
    </w:p>
    <w:p w14:paraId="7896AD31" w14:textId="77777777" w:rsidR="006541AB" w:rsidRPr="004D6894" w:rsidRDefault="006541AB" w:rsidP="006541AB">
      <w:pPr>
        <w:pStyle w:val="ListParagraph"/>
        <w:numPr>
          <w:ilvl w:val="1"/>
          <w:numId w:val="178"/>
        </w:numPr>
        <w:spacing w:after="0"/>
        <w:rPr>
          <w:color w:val="FF0000"/>
          <w:sz w:val="20"/>
          <w:szCs w:val="20"/>
        </w:rPr>
      </w:pPr>
      <w:r w:rsidRPr="004D6894">
        <w:rPr>
          <w:color w:val="FF0000"/>
          <w:sz w:val="20"/>
          <w:szCs w:val="20"/>
        </w:rPr>
        <w:t xml:space="preserve">Change in 1 area often calls for a change in others </w:t>
      </w:r>
    </w:p>
    <w:p w14:paraId="477F26AA" w14:textId="77777777" w:rsidR="006541AB" w:rsidRPr="004D6894" w:rsidRDefault="006541AB" w:rsidP="006541AB">
      <w:pPr>
        <w:pStyle w:val="ListParagraph"/>
        <w:numPr>
          <w:ilvl w:val="1"/>
          <w:numId w:val="178"/>
        </w:numPr>
        <w:spacing w:after="0"/>
        <w:rPr>
          <w:color w:val="FF0000"/>
          <w:sz w:val="20"/>
          <w:szCs w:val="20"/>
        </w:rPr>
      </w:pPr>
      <w:r w:rsidRPr="004D6894">
        <w:rPr>
          <w:color w:val="FF0000"/>
          <w:sz w:val="20"/>
          <w:szCs w:val="20"/>
        </w:rPr>
        <w:t xml:space="preserve">Changes in goals, strategies, technology, structure, process, job design, and culture almost always require that orgs give serious attention to </w:t>
      </w:r>
      <w:proofErr w:type="spellStart"/>
      <w:r w:rsidRPr="004D6894">
        <w:rPr>
          <w:color w:val="FF0000"/>
          <w:sz w:val="20"/>
          <w:szCs w:val="20"/>
        </w:rPr>
        <w:t>ppl</w:t>
      </w:r>
      <w:proofErr w:type="spellEnd"/>
      <w:r w:rsidRPr="004D6894">
        <w:rPr>
          <w:color w:val="FF0000"/>
          <w:sz w:val="20"/>
          <w:szCs w:val="20"/>
        </w:rPr>
        <w:t xml:space="preserve"> changes </w:t>
      </w:r>
      <w:r w:rsidRPr="004D6894">
        <w:rPr>
          <w:color w:val="FF0000"/>
          <w:sz w:val="20"/>
          <w:szCs w:val="20"/>
        </w:rPr>
        <w:sym w:font="Wingdings" w:char="F0E0"/>
      </w:r>
      <w:r w:rsidRPr="004D6894">
        <w:rPr>
          <w:color w:val="FF0000"/>
          <w:sz w:val="20"/>
          <w:szCs w:val="20"/>
        </w:rPr>
        <w:t xml:space="preserve"> necessary skills &amp; </w:t>
      </w:r>
      <w:proofErr w:type="spellStart"/>
      <w:r w:rsidRPr="004D6894">
        <w:rPr>
          <w:color w:val="FF0000"/>
          <w:sz w:val="20"/>
          <w:szCs w:val="20"/>
        </w:rPr>
        <w:t>favourable</w:t>
      </w:r>
      <w:proofErr w:type="spellEnd"/>
      <w:r w:rsidRPr="004D6894">
        <w:rPr>
          <w:color w:val="FF0000"/>
          <w:sz w:val="20"/>
          <w:szCs w:val="20"/>
        </w:rPr>
        <w:t xml:space="preserve"> attitudes should be fostered </w:t>
      </w:r>
      <w:r w:rsidRPr="004D6894">
        <w:rPr>
          <w:i/>
          <w:color w:val="FF0000"/>
          <w:sz w:val="20"/>
          <w:szCs w:val="20"/>
        </w:rPr>
        <w:t xml:space="preserve">before </w:t>
      </w:r>
      <w:r w:rsidRPr="004D6894">
        <w:rPr>
          <w:color w:val="FF0000"/>
          <w:sz w:val="20"/>
          <w:szCs w:val="20"/>
        </w:rPr>
        <w:t xml:space="preserve">these changes are introduced </w:t>
      </w:r>
    </w:p>
    <w:p w14:paraId="73FB16F4" w14:textId="77777777" w:rsidR="006541AB" w:rsidRPr="004D6894" w:rsidRDefault="006541AB" w:rsidP="006541AB">
      <w:pPr>
        <w:rPr>
          <w:rFonts w:ascii="Cambria" w:hAnsi="Cambria"/>
          <w:b/>
          <w:sz w:val="20"/>
          <w:szCs w:val="20"/>
        </w:rPr>
      </w:pPr>
      <w:r w:rsidRPr="004D6894">
        <w:rPr>
          <w:rFonts w:ascii="Cambria" w:hAnsi="Cambria"/>
          <w:b/>
          <w:sz w:val="20"/>
          <w:szCs w:val="20"/>
        </w:rPr>
        <w:t>The Change Process</w:t>
      </w:r>
    </w:p>
    <w:p w14:paraId="02AC8E9F" w14:textId="77777777" w:rsidR="006541AB" w:rsidRPr="004D6894" w:rsidRDefault="006541AB" w:rsidP="006541AB">
      <w:pPr>
        <w:pStyle w:val="ListParagraph"/>
        <w:numPr>
          <w:ilvl w:val="0"/>
          <w:numId w:val="179"/>
        </w:numPr>
        <w:spacing w:after="0"/>
        <w:rPr>
          <w:sz w:val="20"/>
          <w:szCs w:val="20"/>
        </w:rPr>
      </w:pPr>
      <w:proofErr w:type="spellStart"/>
      <w:r w:rsidRPr="004D6894">
        <w:rPr>
          <w:sz w:val="20"/>
          <w:szCs w:val="20"/>
          <w:highlight w:val="green"/>
        </w:rPr>
        <w:t>Lewin</w:t>
      </w:r>
      <w:proofErr w:type="spellEnd"/>
      <w:r w:rsidRPr="004D6894">
        <w:rPr>
          <w:sz w:val="20"/>
          <w:szCs w:val="20"/>
        </w:rPr>
        <w:t xml:space="preserve">: change involves a sequence of org events or a psych process that occurs over time </w:t>
      </w:r>
      <w:r w:rsidRPr="004D6894">
        <w:rPr>
          <w:sz w:val="20"/>
          <w:szCs w:val="20"/>
        </w:rPr>
        <w:sym w:font="Wingdings" w:char="F0E0"/>
      </w:r>
      <w:r w:rsidRPr="004D6894">
        <w:rPr>
          <w:sz w:val="20"/>
          <w:szCs w:val="20"/>
        </w:rPr>
        <w:t xml:space="preserve"> involves </w:t>
      </w:r>
      <w:r w:rsidRPr="004D6894">
        <w:rPr>
          <w:sz w:val="20"/>
          <w:szCs w:val="20"/>
          <w:highlight w:val="cyan"/>
        </w:rPr>
        <w:t>3 basic stages</w:t>
      </w:r>
      <w:r w:rsidRPr="004D6894">
        <w:rPr>
          <w:sz w:val="20"/>
          <w:szCs w:val="20"/>
        </w:rPr>
        <w:t>:</w:t>
      </w:r>
    </w:p>
    <w:p w14:paraId="30E82688" w14:textId="77777777" w:rsidR="006541AB" w:rsidRPr="004D6894" w:rsidRDefault="006541AB" w:rsidP="006541AB">
      <w:pPr>
        <w:pStyle w:val="ListParagraph"/>
        <w:numPr>
          <w:ilvl w:val="1"/>
          <w:numId w:val="180"/>
        </w:numPr>
        <w:spacing w:after="0"/>
        <w:rPr>
          <w:sz w:val="20"/>
          <w:szCs w:val="20"/>
        </w:rPr>
      </w:pPr>
      <w:r w:rsidRPr="004D6894">
        <w:rPr>
          <w:b/>
          <w:sz w:val="20"/>
          <w:szCs w:val="20"/>
          <w:highlight w:val="yellow"/>
        </w:rPr>
        <w:t>UNFREEZE</w:t>
      </w:r>
      <w:r w:rsidRPr="004D6894">
        <w:rPr>
          <w:sz w:val="20"/>
          <w:szCs w:val="20"/>
        </w:rPr>
        <w:t xml:space="preserve">: recognition that some current state of affairs is unsatisfactory </w:t>
      </w:r>
    </w:p>
    <w:p w14:paraId="551AEECC" w14:textId="77777777" w:rsidR="006541AB" w:rsidRPr="004D6894" w:rsidRDefault="006541AB" w:rsidP="006541AB">
      <w:pPr>
        <w:pStyle w:val="ListParagraph"/>
        <w:numPr>
          <w:ilvl w:val="2"/>
          <w:numId w:val="179"/>
        </w:numPr>
        <w:spacing w:after="0"/>
        <w:rPr>
          <w:sz w:val="20"/>
          <w:szCs w:val="20"/>
        </w:rPr>
      </w:pPr>
      <w:r w:rsidRPr="004D6894">
        <w:rPr>
          <w:sz w:val="20"/>
          <w:szCs w:val="20"/>
        </w:rPr>
        <w:t xml:space="preserve">Realizing that the present design/tech is ineffective, or that members skills/attitudes are inappropriate </w:t>
      </w:r>
    </w:p>
    <w:p w14:paraId="0547EC38" w14:textId="77777777" w:rsidR="006541AB" w:rsidRPr="004D6894" w:rsidRDefault="006541AB" w:rsidP="006541AB">
      <w:pPr>
        <w:pStyle w:val="ListParagraph"/>
        <w:numPr>
          <w:ilvl w:val="2"/>
          <w:numId w:val="179"/>
        </w:numPr>
        <w:spacing w:after="0"/>
        <w:rPr>
          <w:sz w:val="20"/>
          <w:szCs w:val="20"/>
        </w:rPr>
      </w:pPr>
      <w:r w:rsidRPr="004D6894">
        <w:rPr>
          <w:sz w:val="20"/>
          <w:szCs w:val="20"/>
        </w:rPr>
        <w:t xml:space="preserve">Crises = likely to stimulate unfreezing </w:t>
      </w:r>
    </w:p>
    <w:p w14:paraId="333DC73C" w14:textId="77777777" w:rsidR="006541AB" w:rsidRPr="004D6894" w:rsidRDefault="006541AB" w:rsidP="006541AB">
      <w:pPr>
        <w:pStyle w:val="ListParagraph"/>
        <w:numPr>
          <w:ilvl w:val="2"/>
          <w:numId w:val="179"/>
        </w:numPr>
        <w:spacing w:after="0"/>
        <w:rPr>
          <w:sz w:val="20"/>
          <w:szCs w:val="20"/>
        </w:rPr>
      </w:pPr>
      <w:r w:rsidRPr="004D6894">
        <w:rPr>
          <w:sz w:val="20"/>
          <w:szCs w:val="20"/>
        </w:rPr>
        <w:t xml:space="preserve">Unfreezing can also occur </w:t>
      </w:r>
      <w:r w:rsidRPr="004D6894">
        <w:rPr>
          <w:i/>
          <w:sz w:val="20"/>
          <w:szCs w:val="20"/>
        </w:rPr>
        <w:t>without</w:t>
      </w:r>
      <w:r w:rsidRPr="004D6894">
        <w:rPr>
          <w:sz w:val="20"/>
          <w:szCs w:val="20"/>
        </w:rPr>
        <w:t xml:space="preserve"> crises </w:t>
      </w:r>
      <w:r w:rsidRPr="004D6894">
        <w:rPr>
          <w:sz w:val="20"/>
          <w:szCs w:val="20"/>
        </w:rPr>
        <w:sym w:font="Wingdings" w:char="F0E0"/>
      </w:r>
      <w:r w:rsidRPr="004D6894">
        <w:rPr>
          <w:sz w:val="20"/>
          <w:szCs w:val="20"/>
        </w:rPr>
        <w:t xml:space="preserve"> </w:t>
      </w:r>
      <w:proofErr w:type="spellStart"/>
      <w:r w:rsidRPr="004D6894">
        <w:rPr>
          <w:sz w:val="20"/>
          <w:szCs w:val="20"/>
        </w:rPr>
        <w:t>ee</w:t>
      </w:r>
      <w:proofErr w:type="spellEnd"/>
      <w:r w:rsidRPr="004D6894">
        <w:rPr>
          <w:sz w:val="20"/>
          <w:szCs w:val="20"/>
        </w:rPr>
        <w:t xml:space="preserve"> attitude surveys, customers surveys, accounting data = used to anticipate problems/initiate change before crises occur </w:t>
      </w:r>
    </w:p>
    <w:p w14:paraId="641106B0" w14:textId="77777777" w:rsidR="006541AB" w:rsidRPr="004D6894" w:rsidRDefault="006541AB" w:rsidP="006541AB">
      <w:pPr>
        <w:pStyle w:val="ListParagraph"/>
        <w:numPr>
          <w:ilvl w:val="1"/>
          <w:numId w:val="180"/>
        </w:numPr>
        <w:spacing w:after="0"/>
        <w:rPr>
          <w:sz w:val="20"/>
          <w:szCs w:val="20"/>
        </w:rPr>
      </w:pPr>
      <w:r w:rsidRPr="004D6894">
        <w:rPr>
          <w:b/>
          <w:sz w:val="20"/>
          <w:szCs w:val="20"/>
          <w:highlight w:val="yellow"/>
        </w:rPr>
        <w:t>CHANGE</w:t>
      </w:r>
      <w:r w:rsidRPr="004D6894">
        <w:rPr>
          <w:sz w:val="20"/>
          <w:szCs w:val="20"/>
        </w:rPr>
        <w:t xml:space="preserve">: implementation of a program or plan to move the org or its members to a more satisfactory state </w:t>
      </w:r>
    </w:p>
    <w:p w14:paraId="7C3A691F" w14:textId="77777777" w:rsidR="006541AB" w:rsidRPr="004D6894" w:rsidRDefault="006541AB" w:rsidP="006541AB">
      <w:pPr>
        <w:pStyle w:val="ListParagraph"/>
        <w:numPr>
          <w:ilvl w:val="2"/>
          <w:numId w:val="179"/>
        </w:numPr>
        <w:spacing w:after="0"/>
        <w:rPr>
          <w:sz w:val="20"/>
          <w:szCs w:val="20"/>
        </w:rPr>
      </w:pPr>
      <w:r w:rsidRPr="004D6894">
        <w:rPr>
          <w:sz w:val="20"/>
          <w:szCs w:val="20"/>
        </w:rPr>
        <w:t>Change efforts range from minor to major</w:t>
      </w:r>
    </w:p>
    <w:p w14:paraId="67DFCCA3" w14:textId="77777777" w:rsidR="006541AB" w:rsidRPr="004D6894" w:rsidRDefault="006541AB" w:rsidP="006541AB">
      <w:pPr>
        <w:pStyle w:val="ListParagraph"/>
        <w:numPr>
          <w:ilvl w:val="2"/>
          <w:numId w:val="179"/>
        </w:numPr>
        <w:spacing w:after="0"/>
        <w:rPr>
          <w:sz w:val="20"/>
          <w:szCs w:val="20"/>
        </w:rPr>
      </w:pPr>
      <w:r w:rsidRPr="004D6894">
        <w:rPr>
          <w:b/>
          <w:sz w:val="20"/>
          <w:szCs w:val="20"/>
        </w:rPr>
        <w:t xml:space="preserve">FINDINGS: </w:t>
      </w:r>
      <w:proofErr w:type="spellStart"/>
      <w:r w:rsidRPr="004D6894">
        <w:rPr>
          <w:sz w:val="20"/>
          <w:szCs w:val="20"/>
        </w:rPr>
        <w:t>ees</w:t>
      </w:r>
      <w:proofErr w:type="spellEnd"/>
      <w:r w:rsidRPr="004D6894">
        <w:rPr>
          <w:sz w:val="20"/>
          <w:szCs w:val="20"/>
        </w:rPr>
        <w:t xml:space="preserve"> who identified more strongly with the org = showed particular interest in the details of the change process, while those who identified less strongly = more concerned with the outcomes of the change </w:t>
      </w:r>
    </w:p>
    <w:p w14:paraId="0FBA6528" w14:textId="77777777" w:rsidR="006541AB" w:rsidRPr="004D6894" w:rsidRDefault="006541AB" w:rsidP="006541AB">
      <w:pPr>
        <w:pStyle w:val="ListParagraph"/>
        <w:numPr>
          <w:ilvl w:val="1"/>
          <w:numId w:val="180"/>
        </w:numPr>
        <w:spacing w:after="0"/>
        <w:rPr>
          <w:sz w:val="20"/>
          <w:szCs w:val="20"/>
        </w:rPr>
      </w:pPr>
      <w:r w:rsidRPr="004D6894">
        <w:rPr>
          <w:b/>
          <w:sz w:val="20"/>
          <w:szCs w:val="20"/>
          <w:highlight w:val="yellow"/>
        </w:rPr>
        <w:t>REFREEZE</w:t>
      </w:r>
      <w:r w:rsidRPr="004D6894">
        <w:rPr>
          <w:sz w:val="20"/>
          <w:szCs w:val="20"/>
        </w:rPr>
        <w:t xml:space="preserve">: condition that exists when newly developed </w:t>
      </w:r>
      <w:proofErr w:type="spellStart"/>
      <w:r w:rsidRPr="004D6894">
        <w:rPr>
          <w:sz w:val="20"/>
          <w:szCs w:val="20"/>
        </w:rPr>
        <w:t>behs</w:t>
      </w:r>
      <w:proofErr w:type="spellEnd"/>
      <w:r w:rsidRPr="004D6894">
        <w:rPr>
          <w:sz w:val="20"/>
          <w:szCs w:val="20"/>
        </w:rPr>
        <w:t xml:space="preserve">, attitudes, or structures become an enduring part of the org </w:t>
      </w:r>
    </w:p>
    <w:p w14:paraId="7CC75E22" w14:textId="77777777" w:rsidR="006541AB" w:rsidRPr="004D6894" w:rsidRDefault="006541AB" w:rsidP="006541AB">
      <w:pPr>
        <w:pStyle w:val="ListParagraph"/>
        <w:numPr>
          <w:ilvl w:val="2"/>
          <w:numId w:val="179"/>
        </w:numPr>
        <w:spacing w:after="0"/>
        <w:rPr>
          <w:sz w:val="20"/>
          <w:szCs w:val="20"/>
        </w:rPr>
      </w:pPr>
      <w:r w:rsidRPr="004D6894">
        <w:rPr>
          <w:sz w:val="20"/>
          <w:szCs w:val="20"/>
        </w:rPr>
        <w:t xml:space="preserve">Effectiveness of change can be examined at this point &amp; desirability of extending the change further can be considered </w:t>
      </w:r>
    </w:p>
    <w:p w14:paraId="07733DCF" w14:textId="77777777" w:rsidR="006541AB" w:rsidRPr="004D6894" w:rsidRDefault="006541AB" w:rsidP="006541AB">
      <w:pPr>
        <w:pStyle w:val="ListParagraph"/>
        <w:numPr>
          <w:ilvl w:val="2"/>
          <w:numId w:val="179"/>
        </w:numPr>
        <w:spacing w:after="0"/>
        <w:rPr>
          <w:sz w:val="20"/>
          <w:szCs w:val="20"/>
        </w:rPr>
      </w:pPr>
      <w:r w:rsidRPr="004D6894">
        <w:rPr>
          <w:sz w:val="20"/>
          <w:szCs w:val="20"/>
        </w:rPr>
        <w:t xml:space="preserve">Refreezing = </w:t>
      </w:r>
      <w:r w:rsidRPr="004D6894">
        <w:rPr>
          <w:i/>
          <w:sz w:val="20"/>
          <w:szCs w:val="20"/>
          <w:u w:val="single"/>
        </w:rPr>
        <w:t>relative &amp; temporary</w:t>
      </w:r>
      <w:r w:rsidRPr="004D6894">
        <w:rPr>
          <w:sz w:val="20"/>
          <w:szCs w:val="20"/>
        </w:rPr>
        <w:t xml:space="preserve"> state of affairs </w:t>
      </w:r>
    </w:p>
    <w:p w14:paraId="6B16E0A0" w14:textId="77777777" w:rsidR="006541AB" w:rsidRPr="004D6894" w:rsidRDefault="006541AB" w:rsidP="006541AB">
      <w:pPr>
        <w:rPr>
          <w:rFonts w:ascii="Cambria" w:hAnsi="Cambria"/>
          <w:b/>
          <w:sz w:val="20"/>
          <w:szCs w:val="20"/>
        </w:rPr>
      </w:pPr>
      <w:r w:rsidRPr="004D6894">
        <w:rPr>
          <w:rFonts w:ascii="Cambria" w:hAnsi="Cambria"/>
          <w:b/>
          <w:sz w:val="20"/>
          <w:szCs w:val="20"/>
        </w:rPr>
        <w:t>The Learning Org</w:t>
      </w:r>
    </w:p>
    <w:p w14:paraId="67B43D54" w14:textId="77777777" w:rsidR="006541AB" w:rsidRPr="004D6894" w:rsidRDefault="006541AB" w:rsidP="006541AB">
      <w:pPr>
        <w:pStyle w:val="ListParagraph"/>
        <w:numPr>
          <w:ilvl w:val="0"/>
          <w:numId w:val="179"/>
        </w:numPr>
        <w:spacing w:after="0"/>
        <w:rPr>
          <w:sz w:val="20"/>
          <w:szCs w:val="20"/>
        </w:rPr>
      </w:pPr>
      <w:r w:rsidRPr="004D6894">
        <w:rPr>
          <w:sz w:val="20"/>
          <w:szCs w:val="20"/>
          <w:highlight w:val="yellow"/>
        </w:rPr>
        <w:t>Organizational Learning</w:t>
      </w:r>
      <w:r w:rsidRPr="004D6894">
        <w:rPr>
          <w:sz w:val="20"/>
          <w:szCs w:val="20"/>
        </w:rPr>
        <w:t xml:space="preserve">: process through which an org acquires, develops, and transfers knowledge throughout the org </w:t>
      </w:r>
    </w:p>
    <w:p w14:paraId="08A1AC3E" w14:textId="77777777" w:rsidR="006541AB" w:rsidRPr="004D6894" w:rsidRDefault="006541AB" w:rsidP="006541AB">
      <w:pPr>
        <w:pStyle w:val="ListParagraph"/>
        <w:numPr>
          <w:ilvl w:val="0"/>
          <w:numId w:val="179"/>
        </w:numPr>
        <w:spacing w:after="0"/>
        <w:rPr>
          <w:sz w:val="20"/>
          <w:szCs w:val="20"/>
        </w:rPr>
      </w:pPr>
      <w:r w:rsidRPr="004D6894">
        <w:rPr>
          <w:sz w:val="20"/>
          <w:szCs w:val="20"/>
          <w:highlight w:val="cyan"/>
        </w:rPr>
        <w:t>2 PRIMARY METHODS OF ORG LEARNING</w:t>
      </w:r>
      <w:r w:rsidRPr="004D6894">
        <w:rPr>
          <w:sz w:val="20"/>
          <w:szCs w:val="20"/>
        </w:rPr>
        <w:t>:</w:t>
      </w:r>
    </w:p>
    <w:p w14:paraId="3D596924" w14:textId="77777777" w:rsidR="006541AB" w:rsidRPr="004D6894" w:rsidRDefault="006541AB" w:rsidP="006541AB">
      <w:pPr>
        <w:pStyle w:val="ListParagraph"/>
        <w:numPr>
          <w:ilvl w:val="1"/>
          <w:numId w:val="179"/>
        </w:numPr>
        <w:spacing w:after="0"/>
        <w:rPr>
          <w:sz w:val="20"/>
          <w:szCs w:val="20"/>
        </w:rPr>
      </w:pPr>
      <w:r w:rsidRPr="004D6894">
        <w:rPr>
          <w:b/>
          <w:i/>
          <w:color w:val="FF0000"/>
          <w:sz w:val="20"/>
          <w:szCs w:val="20"/>
        </w:rPr>
        <w:t>Knowledge Acquisition</w:t>
      </w:r>
      <w:r w:rsidRPr="004D6894">
        <w:rPr>
          <w:sz w:val="20"/>
          <w:szCs w:val="20"/>
        </w:rPr>
        <w:t xml:space="preserve"> </w:t>
      </w:r>
      <w:r w:rsidRPr="004D6894">
        <w:rPr>
          <w:sz w:val="20"/>
          <w:szCs w:val="20"/>
        </w:rPr>
        <w:sym w:font="Wingdings" w:char="F0E0"/>
      </w:r>
      <w:r w:rsidRPr="004D6894">
        <w:rPr>
          <w:sz w:val="20"/>
          <w:szCs w:val="20"/>
        </w:rPr>
        <w:t xml:space="preserve"> acquisition, distribution, interpretation of knowledge that already exists but which is external to the org </w:t>
      </w:r>
    </w:p>
    <w:p w14:paraId="2A2360C6" w14:textId="77777777" w:rsidR="006541AB" w:rsidRPr="004D6894" w:rsidRDefault="006541AB" w:rsidP="006541AB">
      <w:pPr>
        <w:pStyle w:val="ListParagraph"/>
        <w:numPr>
          <w:ilvl w:val="1"/>
          <w:numId w:val="179"/>
        </w:numPr>
        <w:spacing w:after="0"/>
        <w:rPr>
          <w:sz w:val="20"/>
          <w:szCs w:val="20"/>
        </w:rPr>
      </w:pPr>
      <w:r w:rsidRPr="004D6894">
        <w:rPr>
          <w:b/>
          <w:i/>
          <w:color w:val="FF0000"/>
          <w:sz w:val="20"/>
          <w:szCs w:val="20"/>
        </w:rPr>
        <w:t xml:space="preserve">Knowledge Development </w:t>
      </w:r>
      <w:r w:rsidRPr="004D6894">
        <w:rPr>
          <w:sz w:val="20"/>
          <w:szCs w:val="20"/>
        </w:rPr>
        <w:sym w:font="Wingdings" w:char="F0E0"/>
      </w:r>
      <w:r w:rsidRPr="004D6894">
        <w:rPr>
          <w:sz w:val="20"/>
          <w:szCs w:val="20"/>
        </w:rPr>
        <w:t xml:space="preserve"> development of new knowledge that occurs in an org primarily through dialogue &amp; experience </w:t>
      </w:r>
    </w:p>
    <w:p w14:paraId="2A44457A" w14:textId="77777777" w:rsidR="006541AB" w:rsidRPr="004D6894" w:rsidRDefault="006541AB" w:rsidP="006541AB">
      <w:pPr>
        <w:pStyle w:val="ListParagraph"/>
        <w:numPr>
          <w:ilvl w:val="0"/>
          <w:numId w:val="179"/>
        </w:numPr>
        <w:spacing w:after="0"/>
        <w:rPr>
          <w:sz w:val="20"/>
          <w:szCs w:val="20"/>
        </w:rPr>
      </w:pPr>
      <w:r w:rsidRPr="004D6894">
        <w:rPr>
          <w:sz w:val="20"/>
          <w:szCs w:val="20"/>
          <w:highlight w:val="yellow"/>
        </w:rPr>
        <w:t>Learning Organization</w:t>
      </w:r>
      <w:r w:rsidRPr="004D6894">
        <w:rPr>
          <w:sz w:val="20"/>
          <w:szCs w:val="20"/>
        </w:rPr>
        <w:t xml:space="preserve">: an org that has systems &amp; processes for creating, acquiring, and transferring knowledge to modify &amp; change its </w:t>
      </w:r>
      <w:proofErr w:type="spellStart"/>
      <w:r w:rsidRPr="004D6894">
        <w:rPr>
          <w:sz w:val="20"/>
          <w:szCs w:val="20"/>
        </w:rPr>
        <w:t>beh</w:t>
      </w:r>
      <w:proofErr w:type="spellEnd"/>
      <w:r w:rsidRPr="004D6894">
        <w:rPr>
          <w:sz w:val="20"/>
          <w:szCs w:val="20"/>
        </w:rPr>
        <w:t xml:space="preserve"> to reflect new knowledge &amp; insights </w:t>
      </w:r>
    </w:p>
    <w:p w14:paraId="182A1FFB" w14:textId="77777777" w:rsidR="006541AB" w:rsidRPr="004D6894" w:rsidRDefault="006541AB" w:rsidP="006541AB">
      <w:pPr>
        <w:pStyle w:val="ListParagraph"/>
        <w:numPr>
          <w:ilvl w:val="1"/>
          <w:numId w:val="179"/>
        </w:numPr>
        <w:spacing w:after="0"/>
        <w:rPr>
          <w:sz w:val="20"/>
          <w:szCs w:val="20"/>
        </w:rPr>
      </w:pPr>
      <w:r w:rsidRPr="004D6894">
        <w:rPr>
          <w:sz w:val="20"/>
          <w:szCs w:val="20"/>
        </w:rPr>
        <w:t xml:space="preserve">As a result, org change = more likely to occur in a learning org </w:t>
      </w:r>
    </w:p>
    <w:p w14:paraId="23199EAD" w14:textId="77777777" w:rsidR="006541AB" w:rsidRPr="004D6894" w:rsidRDefault="006541AB" w:rsidP="006541AB">
      <w:pPr>
        <w:pStyle w:val="ListParagraph"/>
        <w:numPr>
          <w:ilvl w:val="1"/>
          <w:numId w:val="179"/>
        </w:numPr>
        <w:spacing w:after="0"/>
        <w:rPr>
          <w:sz w:val="20"/>
          <w:szCs w:val="20"/>
        </w:rPr>
      </w:pPr>
      <w:r w:rsidRPr="004D6894">
        <w:rPr>
          <w:sz w:val="20"/>
          <w:szCs w:val="20"/>
          <w:highlight w:val="cyan"/>
        </w:rPr>
        <w:t>4 KEY DIMENSIONS CRITICAL FOR LEARNING ORGS</w:t>
      </w:r>
      <w:r w:rsidRPr="004D6894">
        <w:rPr>
          <w:sz w:val="20"/>
          <w:szCs w:val="20"/>
        </w:rPr>
        <w:t>:</w:t>
      </w:r>
    </w:p>
    <w:p w14:paraId="28E9190F" w14:textId="77777777" w:rsidR="006541AB" w:rsidRPr="004D6894" w:rsidRDefault="006541AB" w:rsidP="006541AB">
      <w:pPr>
        <w:pStyle w:val="ListParagraph"/>
        <w:numPr>
          <w:ilvl w:val="2"/>
          <w:numId w:val="181"/>
        </w:numPr>
        <w:spacing w:after="0"/>
        <w:rPr>
          <w:sz w:val="20"/>
          <w:szCs w:val="20"/>
        </w:rPr>
      </w:pPr>
      <w:r w:rsidRPr="004D6894">
        <w:rPr>
          <w:b/>
          <w:color w:val="FF0000"/>
          <w:sz w:val="20"/>
          <w:szCs w:val="20"/>
        </w:rPr>
        <w:t>VISION/SUPPORT</w:t>
      </w:r>
      <w:r w:rsidRPr="004D6894">
        <w:rPr>
          <w:sz w:val="20"/>
          <w:szCs w:val="20"/>
        </w:rPr>
        <w:t xml:space="preserve"> </w:t>
      </w:r>
      <w:r w:rsidRPr="004D6894">
        <w:rPr>
          <w:sz w:val="20"/>
          <w:szCs w:val="20"/>
        </w:rPr>
        <w:sym w:font="Wingdings" w:char="F0E0"/>
      </w:r>
      <w:r w:rsidRPr="004D6894">
        <w:rPr>
          <w:sz w:val="20"/>
          <w:szCs w:val="20"/>
        </w:rPr>
        <w:t xml:space="preserve"> leaders must communicate a clear vision of the org’s strategy &amp; goals (learning = critical &amp; key to org success)</w:t>
      </w:r>
    </w:p>
    <w:p w14:paraId="11730F7F" w14:textId="77777777" w:rsidR="006541AB" w:rsidRPr="004D6894" w:rsidRDefault="006541AB" w:rsidP="006541AB">
      <w:pPr>
        <w:pStyle w:val="ListParagraph"/>
        <w:numPr>
          <w:ilvl w:val="2"/>
          <w:numId w:val="181"/>
        </w:numPr>
        <w:spacing w:after="0"/>
        <w:rPr>
          <w:sz w:val="20"/>
          <w:szCs w:val="20"/>
        </w:rPr>
      </w:pPr>
      <w:r w:rsidRPr="004D6894">
        <w:rPr>
          <w:b/>
          <w:color w:val="FF0000"/>
          <w:sz w:val="20"/>
          <w:szCs w:val="20"/>
        </w:rPr>
        <w:t>CULTURE</w:t>
      </w:r>
      <w:r w:rsidRPr="004D6894">
        <w:rPr>
          <w:sz w:val="20"/>
          <w:szCs w:val="20"/>
        </w:rPr>
        <w:t xml:space="preserve"> </w:t>
      </w:r>
      <w:r w:rsidRPr="004D6894">
        <w:rPr>
          <w:sz w:val="20"/>
          <w:szCs w:val="20"/>
        </w:rPr>
        <w:sym w:font="Wingdings" w:char="F0E0"/>
      </w:r>
      <w:r w:rsidRPr="004D6894">
        <w:rPr>
          <w:sz w:val="20"/>
          <w:szCs w:val="20"/>
        </w:rPr>
        <w:t xml:space="preserve"> a learning org has a culture that supports continuous learning, knowledge info sharing, risk taking, and experimentation </w:t>
      </w:r>
    </w:p>
    <w:p w14:paraId="062633B6" w14:textId="77777777" w:rsidR="006541AB" w:rsidRPr="004D6894" w:rsidRDefault="006541AB" w:rsidP="006541AB">
      <w:pPr>
        <w:pStyle w:val="ListParagraph"/>
        <w:numPr>
          <w:ilvl w:val="2"/>
          <w:numId w:val="181"/>
        </w:numPr>
        <w:spacing w:after="0"/>
        <w:rPr>
          <w:sz w:val="20"/>
          <w:szCs w:val="20"/>
        </w:rPr>
      </w:pPr>
      <w:r w:rsidRPr="004D6894">
        <w:rPr>
          <w:b/>
          <w:color w:val="FF0000"/>
          <w:sz w:val="20"/>
          <w:szCs w:val="20"/>
        </w:rPr>
        <w:t>LEARNING SYSTEMS/DYNAMICS</w:t>
      </w:r>
      <w:r w:rsidRPr="004D6894">
        <w:rPr>
          <w:sz w:val="20"/>
          <w:szCs w:val="20"/>
        </w:rPr>
        <w:t xml:space="preserve"> </w:t>
      </w:r>
      <w:r w:rsidRPr="004D6894">
        <w:rPr>
          <w:sz w:val="20"/>
          <w:szCs w:val="20"/>
        </w:rPr>
        <w:sym w:font="Wingdings" w:char="F0E0"/>
      </w:r>
      <w:r w:rsidRPr="004D6894">
        <w:rPr>
          <w:sz w:val="20"/>
          <w:szCs w:val="20"/>
        </w:rPr>
        <w:t xml:space="preserve"> </w:t>
      </w:r>
      <w:proofErr w:type="spellStart"/>
      <w:r w:rsidRPr="004D6894">
        <w:rPr>
          <w:sz w:val="20"/>
          <w:szCs w:val="20"/>
        </w:rPr>
        <w:t>ees</w:t>
      </w:r>
      <w:proofErr w:type="spellEnd"/>
      <w:r w:rsidRPr="004D6894">
        <w:rPr>
          <w:sz w:val="20"/>
          <w:szCs w:val="20"/>
        </w:rPr>
        <w:t xml:space="preserve"> are challenged to think, solve problems, make decision, and act according to a systems approach (learning by doing), while managers must be active in coaching, mentoring, and facilitating learning</w:t>
      </w:r>
    </w:p>
    <w:p w14:paraId="029A85EB" w14:textId="77777777" w:rsidR="006541AB" w:rsidRPr="004D6894" w:rsidRDefault="006541AB" w:rsidP="006541AB">
      <w:pPr>
        <w:pStyle w:val="ListParagraph"/>
        <w:numPr>
          <w:ilvl w:val="2"/>
          <w:numId w:val="181"/>
        </w:numPr>
        <w:spacing w:after="0"/>
        <w:rPr>
          <w:sz w:val="20"/>
          <w:szCs w:val="20"/>
        </w:rPr>
      </w:pPr>
      <w:r w:rsidRPr="004D6894">
        <w:rPr>
          <w:b/>
          <w:color w:val="FF0000"/>
          <w:sz w:val="20"/>
          <w:szCs w:val="20"/>
        </w:rPr>
        <w:t>KNOWLEDGE MANAGEMENT/INFRASTRUCTURE</w:t>
      </w:r>
      <w:r w:rsidRPr="004D6894">
        <w:rPr>
          <w:sz w:val="20"/>
          <w:szCs w:val="20"/>
        </w:rPr>
        <w:t xml:space="preserve"> </w:t>
      </w:r>
      <w:r w:rsidRPr="004D6894">
        <w:rPr>
          <w:sz w:val="20"/>
          <w:szCs w:val="20"/>
        </w:rPr>
        <w:sym w:font="Wingdings" w:char="F0E0"/>
      </w:r>
      <w:r w:rsidRPr="004D6894">
        <w:rPr>
          <w:sz w:val="20"/>
          <w:szCs w:val="20"/>
        </w:rPr>
        <w:t xml:space="preserve"> learning orgs have est. systems to acquire, code, store, and distribute important info </w:t>
      </w:r>
      <w:r w:rsidRPr="004D6894">
        <w:rPr>
          <w:sz w:val="20"/>
          <w:szCs w:val="20"/>
        </w:rPr>
        <w:sym w:font="Wingdings" w:char="F0E0"/>
      </w:r>
      <w:r w:rsidRPr="004D6894">
        <w:rPr>
          <w:sz w:val="20"/>
          <w:szCs w:val="20"/>
        </w:rPr>
        <w:t xml:space="preserve"> requires integration of </w:t>
      </w:r>
      <w:proofErr w:type="spellStart"/>
      <w:r w:rsidRPr="004D6894">
        <w:rPr>
          <w:sz w:val="20"/>
          <w:szCs w:val="20"/>
        </w:rPr>
        <w:t>ppl</w:t>
      </w:r>
      <w:proofErr w:type="spellEnd"/>
      <w:r w:rsidRPr="004D6894">
        <w:rPr>
          <w:sz w:val="20"/>
          <w:szCs w:val="20"/>
        </w:rPr>
        <w:t xml:space="preserve">, processes, tech </w:t>
      </w:r>
    </w:p>
    <w:p w14:paraId="7D102FB4" w14:textId="77777777" w:rsidR="006541AB" w:rsidRPr="004D6894" w:rsidRDefault="006541AB" w:rsidP="006541AB">
      <w:pPr>
        <w:pStyle w:val="ListParagraph"/>
        <w:numPr>
          <w:ilvl w:val="0"/>
          <w:numId w:val="179"/>
        </w:numPr>
        <w:spacing w:after="0"/>
        <w:rPr>
          <w:sz w:val="20"/>
          <w:szCs w:val="20"/>
        </w:rPr>
      </w:pPr>
      <w:r w:rsidRPr="004D6894">
        <w:rPr>
          <w:b/>
          <w:sz w:val="20"/>
          <w:szCs w:val="20"/>
        </w:rPr>
        <w:t xml:space="preserve">FINDINGS: </w:t>
      </w:r>
      <w:r w:rsidRPr="004D6894">
        <w:rPr>
          <w:sz w:val="20"/>
          <w:szCs w:val="20"/>
        </w:rPr>
        <w:t xml:space="preserve">learning orgs = 50% more likely to have higher overall levels of profitability &amp; better at retaining essential </w:t>
      </w:r>
      <w:proofErr w:type="spellStart"/>
      <w:r w:rsidRPr="004D6894">
        <w:rPr>
          <w:sz w:val="20"/>
          <w:szCs w:val="20"/>
        </w:rPr>
        <w:t>ees</w:t>
      </w:r>
      <w:proofErr w:type="spellEnd"/>
    </w:p>
    <w:p w14:paraId="71031A74" w14:textId="77777777" w:rsidR="006541AB" w:rsidRPr="004D6894" w:rsidRDefault="006541AB" w:rsidP="006541AB">
      <w:pPr>
        <w:pStyle w:val="ListParagraph"/>
        <w:numPr>
          <w:ilvl w:val="0"/>
          <w:numId w:val="179"/>
        </w:numPr>
        <w:spacing w:after="0"/>
        <w:rPr>
          <w:sz w:val="20"/>
          <w:szCs w:val="20"/>
        </w:rPr>
      </w:pPr>
      <w:r w:rsidRPr="004D6894">
        <w:rPr>
          <w:b/>
          <w:sz w:val="20"/>
          <w:szCs w:val="20"/>
        </w:rPr>
        <w:t>FINDINGS:</w:t>
      </w:r>
      <w:r w:rsidRPr="004D6894">
        <w:rPr>
          <w:sz w:val="20"/>
          <w:szCs w:val="20"/>
        </w:rPr>
        <w:t xml:space="preserve"> </w:t>
      </w:r>
      <w:proofErr w:type="spellStart"/>
      <w:r w:rsidRPr="004D6894">
        <w:rPr>
          <w:sz w:val="20"/>
          <w:szCs w:val="20"/>
        </w:rPr>
        <w:t>pos</w:t>
      </w:r>
      <w:proofErr w:type="spellEnd"/>
      <w:r w:rsidRPr="004D6894">
        <w:rPr>
          <w:sz w:val="20"/>
          <w:szCs w:val="20"/>
        </w:rPr>
        <w:t xml:space="preserve"> relationship b/n learning orgs &amp; firm’s financial performance</w:t>
      </w:r>
    </w:p>
    <w:p w14:paraId="1F1AD40C" w14:textId="77777777" w:rsidR="006541AB" w:rsidRPr="004D6894" w:rsidRDefault="006541AB" w:rsidP="006541AB">
      <w:pPr>
        <w:pStyle w:val="ListParagraph"/>
        <w:numPr>
          <w:ilvl w:val="0"/>
          <w:numId w:val="179"/>
        </w:numPr>
        <w:spacing w:after="0"/>
        <w:rPr>
          <w:sz w:val="20"/>
          <w:szCs w:val="20"/>
        </w:rPr>
      </w:pPr>
      <w:r w:rsidRPr="004D6894">
        <w:rPr>
          <w:sz w:val="20"/>
          <w:szCs w:val="20"/>
        </w:rPr>
        <w:t xml:space="preserve">Learning orgs are better able to change &amp; transform themselves b/c of their greater capacity for acquiring &amp; transferring knowledge </w:t>
      </w:r>
    </w:p>
    <w:p w14:paraId="6345863B" w14:textId="77777777" w:rsidR="006541AB" w:rsidRPr="004D6894" w:rsidRDefault="006541AB" w:rsidP="006541AB">
      <w:pPr>
        <w:pStyle w:val="ListParagraph"/>
        <w:numPr>
          <w:ilvl w:val="0"/>
          <w:numId w:val="179"/>
        </w:numPr>
        <w:spacing w:after="0"/>
        <w:rPr>
          <w:sz w:val="20"/>
          <w:szCs w:val="20"/>
        </w:rPr>
      </w:pPr>
      <w:r w:rsidRPr="004D6894">
        <w:rPr>
          <w:sz w:val="20"/>
          <w:szCs w:val="20"/>
        </w:rPr>
        <w:t xml:space="preserve">Thus, learning = important for org change &amp; transformation </w:t>
      </w:r>
    </w:p>
    <w:p w14:paraId="7D3B7646" w14:textId="77777777" w:rsidR="006541AB" w:rsidRPr="004D6894" w:rsidRDefault="006541AB" w:rsidP="006541AB">
      <w:pPr>
        <w:rPr>
          <w:rFonts w:ascii="Cambria" w:hAnsi="Cambria"/>
          <w:b/>
          <w:sz w:val="20"/>
          <w:szCs w:val="20"/>
          <w:u w:val="single"/>
        </w:rPr>
      </w:pPr>
      <w:r w:rsidRPr="004D6894">
        <w:rPr>
          <w:rFonts w:ascii="Cambria" w:hAnsi="Cambria"/>
          <w:b/>
          <w:sz w:val="20"/>
          <w:szCs w:val="20"/>
          <w:u w:val="single"/>
        </w:rPr>
        <w:t>Issues in the Change Process</w:t>
      </w:r>
    </w:p>
    <w:p w14:paraId="6D354A65" w14:textId="77777777" w:rsidR="006541AB" w:rsidRPr="004D6894" w:rsidRDefault="006541AB" w:rsidP="006541AB">
      <w:pPr>
        <w:pStyle w:val="ListParagraph"/>
        <w:numPr>
          <w:ilvl w:val="0"/>
          <w:numId w:val="182"/>
        </w:numPr>
        <w:spacing w:after="0"/>
        <w:rPr>
          <w:sz w:val="20"/>
          <w:szCs w:val="20"/>
        </w:rPr>
      </w:pPr>
      <w:r w:rsidRPr="004D6894">
        <w:rPr>
          <w:b/>
          <w:color w:val="0000FF"/>
          <w:sz w:val="20"/>
          <w:szCs w:val="20"/>
        </w:rPr>
        <w:t>DIAGRAM PG.537</w:t>
      </w:r>
      <w:r w:rsidRPr="004D6894">
        <w:rPr>
          <w:sz w:val="20"/>
          <w:szCs w:val="20"/>
        </w:rPr>
        <w:t xml:space="preserve"> </w:t>
      </w:r>
      <w:r w:rsidRPr="004D6894">
        <w:rPr>
          <w:sz w:val="20"/>
          <w:szCs w:val="20"/>
        </w:rPr>
        <w:sym w:font="Wingdings" w:char="F0E0"/>
      </w:r>
      <w:r w:rsidRPr="004D6894">
        <w:rPr>
          <w:sz w:val="20"/>
          <w:szCs w:val="20"/>
        </w:rPr>
        <w:t xml:space="preserve"> </w:t>
      </w:r>
      <w:r w:rsidRPr="004D6894">
        <w:rPr>
          <w:sz w:val="20"/>
          <w:szCs w:val="20"/>
          <w:u w:val="single"/>
        </w:rPr>
        <w:t>stages of change</w:t>
      </w:r>
      <w:r w:rsidRPr="004D6894">
        <w:rPr>
          <w:sz w:val="20"/>
          <w:szCs w:val="20"/>
        </w:rPr>
        <w:t xml:space="preserve">: </w:t>
      </w:r>
      <w:r w:rsidRPr="004D6894">
        <w:rPr>
          <w:b/>
          <w:i/>
          <w:sz w:val="20"/>
          <w:szCs w:val="20"/>
        </w:rPr>
        <w:t>unfreeze, change, refreeze</w:t>
      </w:r>
      <w:r w:rsidRPr="004D6894">
        <w:rPr>
          <w:sz w:val="20"/>
          <w:szCs w:val="20"/>
        </w:rPr>
        <w:t xml:space="preserve"> &amp; the </w:t>
      </w:r>
      <w:r w:rsidRPr="004D6894">
        <w:rPr>
          <w:sz w:val="20"/>
          <w:szCs w:val="20"/>
          <w:u w:val="single"/>
        </w:rPr>
        <w:t>problems of change</w:t>
      </w:r>
      <w:r w:rsidRPr="004D6894">
        <w:rPr>
          <w:sz w:val="20"/>
          <w:szCs w:val="20"/>
        </w:rPr>
        <w:t xml:space="preserve">: </w:t>
      </w:r>
      <w:r w:rsidRPr="004D6894">
        <w:rPr>
          <w:i/>
          <w:color w:val="FF0000"/>
          <w:sz w:val="20"/>
          <w:szCs w:val="20"/>
        </w:rPr>
        <w:t>diagnosis, resistance, evaluation &amp; institutionalization</w:t>
      </w:r>
    </w:p>
    <w:p w14:paraId="30740558" w14:textId="77777777" w:rsidR="006541AB" w:rsidRPr="004D6894" w:rsidRDefault="006541AB" w:rsidP="006541AB">
      <w:pPr>
        <w:rPr>
          <w:rFonts w:ascii="Cambria" w:hAnsi="Cambria"/>
          <w:b/>
          <w:color w:val="FF0000"/>
          <w:sz w:val="20"/>
          <w:szCs w:val="20"/>
        </w:rPr>
      </w:pPr>
      <w:r w:rsidRPr="004D6894">
        <w:rPr>
          <w:rFonts w:ascii="Cambria" w:hAnsi="Cambria"/>
          <w:b/>
          <w:color w:val="FF0000"/>
          <w:sz w:val="20"/>
          <w:szCs w:val="20"/>
        </w:rPr>
        <w:t>1) Diagnosis</w:t>
      </w:r>
    </w:p>
    <w:p w14:paraId="6DFDD629" w14:textId="77777777" w:rsidR="006541AB" w:rsidRPr="004D6894" w:rsidRDefault="006541AB" w:rsidP="006541AB">
      <w:pPr>
        <w:pStyle w:val="ListParagraph"/>
        <w:numPr>
          <w:ilvl w:val="0"/>
          <w:numId w:val="182"/>
        </w:numPr>
        <w:spacing w:after="0"/>
        <w:rPr>
          <w:b/>
          <w:sz w:val="20"/>
          <w:szCs w:val="20"/>
        </w:rPr>
      </w:pPr>
      <w:r w:rsidRPr="004D6894">
        <w:rPr>
          <w:sz w:val="20"/>
          <w:szCs w:val="20"/>
          <w:highlight w:val="yellow"/>
        </w:rPr>
        <w:t>Diagnosis</w:t>
      </w:r>
      <w:r w:rsidRPr="004D6894">
        <w:rPr>
          <w:sz w:val="20"/>
          <w:szCs w:val="20"/>
        </w:rPr>
        <w:t xml:space="preserve">: systematic collection of info relevant to impending org change </w:t>
      </w:r>
    </w:p>
    <w:p w14:paraId="3E0DD0E4" w14:textId="77777777" w:rsidR="006541AB" w:rsidRPr="004D6894" w:rsidRDefault="006541AB" w:rsidP="006541AB">
      <w:pPr>
        <w:pStyle w:val="ListParagraph"/>
        <w:numPr>
          <w:ilvl w:val="1"/>
          <w:numId w:val="182"/>
        </w:numPr>
        <w:spacing w:after="0"/>
        <w:rPr>
          <w:b/>
          <w:sz w:val="20"/>
          <w:szCs w:val="20"/>
        </w:rPr>
      </w:pPr>
      <w:r w:rsidRPr="004D6894">
        <w:rPr>
          <w:sz w:val="20"/>
          <w:szCs w:val="20"/>
        </w:rPr>
        <w:t xml:space="preserve">Provides info contributing to unfreezing by showing that a problem exists </w:t>
      </w:r>
    </w:p>
    <w:p w14:paraId="3313872E" w14:textId="77777777" w:rsidR="006541AB" w:rsidRPr="004D6894" w:rsidRDefault="006541AB" w:rsidP="006541AB">
      <w:pPr>
        <w:pStyle w:val="ListParagraph"/>
        <w:numPr>
          <w:ilvl w:val="1"/>
          <w:numId w:val="182"/>
        </w:numPr>
        <w:spacing w:after="0"/>
        <w:rPr>
          <w:b/>
          <w:sz w:val="20"/>
          <w:szCs w:val="20"/>
        </w:rPr>
      </w:pPr>
      <w:r w:rsidRPr="004D6894">
        <w:rPr>
          <w:sz w:val="20"/>
          <w:szCs w:val="20"/>
        </w:rPr>
        <w:t>Once unfreezing occurs, further diagnosis can clarify the problem &amp; suggest what changes should be implemented</w:t>
      </w:r>
    </w:p>
    <w:p w14:paraId="0F35CD13" w14:textId="77777777" w:rsidR="006541AB" w:rsidRPr="004D6894" w:rsidRDefault="006541AB" w:rsidP="006541AB">
      <w:pPr>
        <w:pStyle w:val="ListParagraph"/>
        <w:numPr>
          <w:ilvl w:val="1"/>
          <w:numId w:val="182"/>
        </w:numPr>
        <w:spacing w:after="0"/>
        <w:rPr>
          <w:b/>
          <w:sz w:val="20"/>
          <w:szCs w:val="20"/>
        </w:rPr>
      </w:pPr>
      <w:r w:rsidRPr="004D6894">
        <w:rPr>
          <w:sz w:val="20"/>
          <w:szCs w:val="20"/>
        </w:rPr>
        <w:t>Routine diagnosis may be handled though existing channels</w:t>
      </w:r>
    </w:p>
    <w:p w14:paraId="1E0911D2" w14:textId="77777777" w:rsidR="006541AB" w:rsidRPr="004D6894" w:rsidRDefault="006541AB" w:rsidP="006541AB">
      <w:pPr>
        <w:pStyle w:val="ListParagraph"/>
        <w:numPr>
          <w:ilvl w:val="1"/>
          <w:numId w:val="182"/>
        </w:numPr>
        <w:spacing w:after="0"/>
        <w:rPr>
          <w:b/>
          <w:sz w:val="20"/>
          <w:szCs w:val="20"/>
        </w:rPr>
      </w:pPr>
      <w:r w:rsidRPr="004D6894">
        <w:rPr>
          <w:sz w:val="20"/>
          <w:szCs w:val="20"/>
        </w:rPr>
        <w:t xml:space="preserve">Complex, non-routine problems can be handled by seeking out the diagnostic skills of a </w:t>
      </w:r>
      <w:r w:rsidRPr="004D6894">
        <w:rPr>
          <w:sz w:val="20"/>
          <w:szCs w:val="20"/>
          <w:highlight w:val="yellow"/>
        </w:rPr>
        <w:t>Change Agent</w:t>
      </w:r>
      <w:r w:rsidRPr="004D6894">
        <w:rPr>
          <w:sz w:val="20"/>
          <w:szCs w:val="20"/>
        </w:rPr>
        <w:t xml:space="preserve">: experts in the application of </w:t>
      </w:r>
      <w:proofErr w:type="spellStart"/>
      <w:r w:rsidRPr="004D6894">
        <w:rPr>
          <w:sz w:val="20"/>
          <w:szCs w:val="20"/>
        </w:rPr>
        <w:t>behavioural</w:t>
      </w:r>
      <w:proofErr w:type="spellEnd"/>
      <w:r w:rsidRPr="004D6894">
        <w:rPr>
          <w:sz w:val="20"/>
          <w:szCs w:val="20"/>
        </w:rPr>
        <w:t xml:space="preserve"> science knowledge to org diagnosis &amp; change </w:t>
      </w:r>
    </w:p>
    <w:p w14:paraId="5CFD5671" w14:textId="77777777" w:rsidR="006541AB" w:rsidRPr="004D6894" w:rsidRDefault="006541AB" w:rsidP="006541AB">
      <w:pPr>
        <w:pStyle w:val="ListParagraph"/>
        <w:numPr>
          <w:ilvl w:val="1"/>
          <w:numId w:val="182"/>
        </w:numPr>
        <w:spacing w:after="0"/>
        <w:rPr>
          <w:b/>
          <w:sz w:val="20"/>
          <w:szCs w:val="20"/>
        </w:rPr>
      </w:pPr>
      <w:r w:rsidRPr="004D6894">
        <w:rPr>
          <w:sz w:val="20"/>
          <w:szCs w:val="20"/>
        </w:rPr>
        <w:t xml:space="preserve">Change agents bring an independent objective perspective to the diagnosis while working with </w:t>
      </w:r>
      <w:proofErr w:type="spellStart"/>
      <w:r w:rsidRPr="004D6894">
        <w:rPr>
          <w:sz w:val="20"/>
          <w:szCs w:val="20"/>
        </w:rPr>
        <w:t>ppl</w:t>
      </w:r>
      <w:proofErr w:type="spellEnd"/>
      <w:r w:rsidRPr="004D6894">
        <w:rPr>
          <w:sz w:val="20"/>
          <w:szCs w:val="20"/>
        </w:rPr>
        <w:t xml:space="preserve"> who are about to undergo change</w:t>
      </w:r>
    </w:p>
    <w:p w14:paraId="7DEA0CE1" w14:textId="77777777" w:rsidR="006541AB" w:rsidRPr="004D6894" w:rsidRDefault="006541AB" w:rsidP="006541AB">
      <w:pPr>
        <w:pStyle w:val="ListParagraph"/>
        <w:numPr>
          <w:ilvl w:val="1"/>
          <w:numId w:val="182"/>
        </w:numPr>
        <w:spacing w:after="0"/>
        <w:rPr>
          <w:b/>
          <w:sz w:val="20"/>
          <w:szCs w:val="20"/>
        </w:rPr>
      </w:pPr>
      <w:r w:rsidRPr="004D6894">
        <w:rPr>
          <w:sz w:val="20"/>
          <w:szCs w:val="20"/>
        </w:rPr>
        <w:t xml:space="preserve">Its possible to obtain diagnostic info through a combo of observations, interviews, questionnaires, and scrutiny of records </w:t>
      </w:r>
      <w:r w:rsidRPr="004D6894">
        <w:rPr>
          <w:sz w:val="20"/>
          <w:szCs w:val="20"/>
        </w:rPr>
        <w:sym w:font="Wingdings" w:char="F0E0"/>
      </w:r>
      <w:r w:rsidRPr="004D6894">
        <w:rPr>
          <w:sz w:val="20"/>
          <w:szCs w:val="20"/>
        </w:rPr>
        <w:t xml:space="preserve"> attention to the views of customers/clients = critical!</w:t>
      </w:r>
    </w:p>
    <w:p w14:paraId="16FD2028" w14:textId="77777777" w:rsidR="006541AB" w:rsidRPr="004D6894" w:rsidRDefault="006541AB" w:rsidP="006541AB">
      <w:pPr>
        <w:pStyle w:val="ListParagraph"/>
        <w:numPr>
          <w:ilvl w:val="1"/>
          <w:numId w:val="182"/>
        </w:numPr>
        <w:spacing w:after="0"/>
        <w:rPr>
          <w:b/>
          <w:sz w:val="20"/>
          <w:szCs w:val="20"/>
        </w:rPr>
      </w:pPr>
      <w:r w:rsidRPr="004D6894">
        <w:rPr>
          <w:sz w:val="20"/>
          <w:szCs w:val="20"/>
        </w:rPr>
        <w:t xml:space="preserve">Proper diagnosis clarifies the problem, suggests what should be changed, and the appropriate strategy for implementing change </w:t>
      </w:r>
      <w:r w:rsidRPr="004D6894">
        <w:rPr>
          <w:sz w:val="20"/>
          <w:szCs w:val="20"/>
        </w:rPr>
        <w:sym w:font="Wingdings" w:char="F0E0"/>
      </w:r>
      <w:r w:rsidRPr="004D6894">
        <w:rPr>
          <w:sz w:val="20"/>
          <w:szCs w:val="20"/>
        </w:rPr>
        <w:t xml:space="preserve"> many firms imitate the change programs of their competitors without diagnosing their own specific needs (buying pre-packages interventions) = BAD!!!</w:t>
      </w:r>
    </w:p>
    <w:p w14:paraId="07C7614C" w14:textId="77777777" w:rsidR="006541AB" w:rsidRPr="004D6894" w:rsidRDefault="006541AB" w:rsidP="006541AB">
      <w:pPr>
        <w:pStyle w:val="ListParagraph"/>
        <w:numPr>
          <w:ilvl w:val="1"/>
          <w:numId w:val="182"/>
        </w:numPr>
        <w:spacing w:after="0"/>
        <w:rPr>
          <w:b/>
          <w:sz w:val="20"/>
          <w:szCs w:val="20"/>
        </w:rPr>
      </w:pPr>
      <w:r w:rsidRPr="004D6894">
        <w:rPr>
          <w:sz w:val="20"/>
          <w:szCs w:val="20"/>
        </w:rPr>
        <w:t xml:space="preserve">Managers sometimes confuse symptoms with underlying problems = trouble! </w:t>
      </w:r>
    </w:p>
    <w:p w14:paraId="06EC4E05" w14:textId="77777777" w:rsidR="006541AB" w:rsidRPr="004D6894" w:rsidRDefault="006541AB" w:rsidP="006541AB">
      <w:pPr>
        <w:rPr>
          <w:rFonts w:ascii="Cambria" w:hAnsi="Cambria"/>
          <w:b/>
          <w:color w:val="FF0000"/>
          <w:sz w:val="20"/>
          <w:szCs w:val="20"/>
        </w:rPr>
      </w:pPr>
      <w:r w:rsidRPr="004D6894">
        <w:rPr>
          <w:rFonts w:ascii="Cambria" w:hAnsi="Cambria"/>
          <w:b/>
          <w:color w:val="FF0000"/>
          <w:sz w:val="20"/>
          <w:szCs w:val="20"/>
        </w:rPr>
        <w:t xml:space="preserve">2) Resistance </w:t>
      </w:r>
    </w:p>
    <w:p w14:paraId="3279CC24" w14:textId="77777777" w:rsidR="006541AB" w:rsidRPr="004D6894" w:rsidRDefault="006541AB" w:rsidP="006541AB">
      <w:pPr>
        <w:pStyle w:val="ListParagraph"/>
        <w:numPr>
          <w:ilvl w:val="0"/>
          <w:numId w:val="182"/>
        </w:numPr>
        <w:spacing w:after="0"/>
        <w:rPr>
          <w:b/>
          <w:sz w:val="20"/>
          <w:szCs w:val="20"/>
        </w:rPr>
      </w:pPr>
      <w:proofErr w:type="spellStart"/>
      <w:r w:rsidRPr="004D6894">
        <w:rPr>
          <w:sz w:val="20"/>
          <w:szCs w:val="20"/>
        </w:rPr>
        <w:t>Ppl</w:t>
      </w:r>
      <w:proofErr w:type="spellEnd"/>
      <w:r w:rsidRPr="004D6894">
        <w:rPr>
          <w:sz w:val="20"/>
          <w:szCs w:val="20"/>
        </w:rPr>
        <w:t xml:space="preserve"> resist unfreezing + change </w:t>
      </w:r>
      <w:r w:rsidRPr="004D6894">
        <w:rPr>
          <w:sz w:val="20"/>
          <w:szCs w:val="20"/>
        </w:rPr>
        <w:sym w:font="Wingdings" w:char="F0E0"/>
      </w:r>
      <w:r w:rsidRPr="004D6894">
        <w:rPr>
          <w:sz w:val="20"/>
          <w:szCs w:val="20"/>
        </w:rPr>
        <w:t xml:space="preserve"> at the unfreezing stage, defense mechanisms may be activated to deny/rationalize the signals that change is needed </w:t>
      </w:r>
    </w:p>
    <w:p w14:paraId="05994F02" w14:textId="77777777" w:rsidR="006541AB" w:rsidRPr="004D6894" w:rsidRDefault="006541AB" w:rsidP="006541AB">
      <w:pPr>
        <w:rPr>
          <w:rFonts w:ascii="Cambria" w:hAnsi="Cambria"/>
          <w:b/>
          <w:sz w:val="20"/>
          <w:szCs w:val="20"/>
        </w:rPr>
      </w:pPr>
      <w:r w:rsidRPr="004D6894">
        <w:rPr>
          <w:rFonts w:ascii="Cambria" w:hAnsi="Cambria"/>
          <w:b/>
          <w:sz w:val="20"/>
          <w:szCs w:val="20"/>
        </w:rPr>
        <w:t>Causes of Resistance</w:t>
      </w:r>
    </w:p>
    <w:p w14:paraId="6578AF9B" w14:textId="77777777" w:rsidR="006541AB" w:rsidRPr="004D6894" w:rsidRDefault="006541AB" w:rsidP="006541AB">
      <w:pPr>
        <w:pStyle w:val="ListParagraph"/>
        <w:numPr>
          <w:ilvl w:val="0"/>
          <w:numId w:val="182"/>
        </w:numPr>
        <w:spacing w:after="0"/>
        <w:rPr>
          <w:b/>
          <w:sz w:val="20"/>
          <w:szCs w:val="20"/>
        </w:rPr>
      </w:pPr>
      <w:r w:rsidRPr="004D6894">
        <w:rPr>
          <w:sz w:val="20"/>
          <w:szCs w:val="20"/>
          <w:highlight w:val="yellow"/>
        </w:rPr>
        <w:t>Resistance</w:t>
      </w:r>
      <w:r w:rsidRPr="004D6894">
        <w:rPr>
          <w:sz w:val="20"/>
          <w:szCs w:val="20"/>
        </w:rPr>
        <w:t xml:space="preserve">: overt/covert failure by org members to support a change effort </w:t>
      </w:r>
    </w:p>
    <w:p w14:paraId="61F5A9C5" w14:textId="77777777" w:rsidR="006541AB" w:rsidRPr="004D6894" w:rsidRDefault="006541AB" w:rsidP="006541AB">
      <w:pPr>
        <w:pStyle w:val="ListParagraph"/>
        <w:numPr>
          <w:ilvl w:val="0"/>
          <w:numId w:val="182"/>
        </w:numPr>
        <w:spacing w:after="0"/>
        <w:rPr>
          <w:b/>
          <w:sz w:val="20"/>
          <w:szCs w:val="20"/>
        </w:rPr>
      </w:pPr>
      <w:r w:rsidRPr="004D6894">
        <w:rPr>
          <w:sz w:val="20"/>
          <w:szCs w:val="20"/>
          <w:highlight w:val="cyan"/>
        </w:rPr>
        <w:t>WHY PPL RESIST CHANGE</w:t>
      </w:r>
      <w:r w:rsidRPr="004D6894">
        <w:rPr>
          <w:sz w:val="20"/>
          <w:szCs w:val="20"/>
        </w:rPr>
        <w:t xml:space="preserve">: </w:t>
      </w:r>
    </w:p>
    <w:p w14:paraId="287EC9F4" w14:textId="77777777" w:rsidR="006541AB" w:rsidRPr="004D6894" w:rsidRDefault="006541AB" w:rsidP="006541AB">
      <w:pPr>
        <w:pStyle w:val="ListParagraph"/>
        <w:numPr>
          <w:ilvl w:val="1"/>
          <w:numId w:val="182"/>
        </w:numPr>
        <w:spacing w:after="0"/>
        <w:rPr>
          <w:b/>
          <w:sz w:val="20"/>
          <w:szCs w:val="20"/>
        </w:rPr>
      </w:pPr>
      <w:r w:rsidRPr="004D6894">
        <w:rPr>
          <w:b/>
          <w:i/>
          <w:color w:val="FF0000"/>
          <w:sz w:val="20"/>
          <w:szCs w:val="20"/>
        </w:rPr>
        <w:t>Politics &amp; Self Interest</w:t>
      </w:r>
      <w:r w:rsidRPr="004D6894">
        <w:rPr>
          <w:sz w:val="20"/>
          <w:szCs w:val="20"/>
        </w:rPr>
        <w:t xml:space="preserve"> </w:t>
      </w:r>
      <w:r w:rsidRPr="004D6894">
        <w:rPr>
          <w:sz w:val="20"/>
          <w:szCs w:val="20"/>
        </w:rPr>
        <w:sym w:font="Wingdings" w:char="F0E0"/>
      </w:r>
      <w:r w:rsidRPr="004D6894">
        <w:rPr>
          <w:sz w:val="20"/>
          <w:szCs w:val="20"/>
        </w:rPr>
        <w:t xml:space="preserve"> </w:t>
      </w:r>
      <w:proofErr w:type="spellStart"/>
      <w:r w:rsidRPr="004D6894">
        <w:rPr>
          <w:sz w:val="20"/>
          <w:szCs w:val="20"/>
        </w:rPr>
        <w:t>ppl</w:t>
      </w:r>
      <w:proofErr w:type="spellEnd"/>
      <w:r w:rsidRPr="004D6894">
        <w:rPr>
          <w:sz w:val="20"/>
          <w:szCs w:val="20"/>
        </w:rPr>
        <w:t xml:space="preserve"> may feel they’ll lose their status, power, or jobs with change</w:t>
      </w:r>
    </w:p>
    <w:p w14:paraId="231651E3" w14:textId="77777777" w:rsidR="006541AB" w:rsidRPr="004D6894" w:rsidRDefault="006541AB" w:rsidP="006541AB">
      <w:pPr>
        <w:pStyle w:val="ListParagraph"/>
        <w:numPr>
          <w:ilvl w:val="1"/>
          <w:numId w:val="182"/>
        </w:numPr>
        <w:spacing w:after="0"/>
        <w:rPr>
          <w:b/>
          <w:sz w:val="20"/>
          <w:szCs w:val="20"/>
        </w:rPr>
      </w:pPr>
      <w:r w:rsidRPr="004D6894">
        <w:rPr>
          <w:b/>
          <w:i/>
          <w:color w:val="FF0000"/>
          <w:sz w:val="20"/>
          <w:szCs w:val="20"/>
        </w:rPr>
        <w:t>Low Individual Tolerance for Change</w:t>
      </w:r>
      <w:r w:rsidRPr="004D6894">
        <w:rPr>
          <w:sz w:val="20"/>
          <w:szCs w:val="20"/>
        </w:rPr>
        <w:t xml:space="preserve"> </w:t>
      </w:r>
      <w:r w:rsidRPr="004D6894">
        <w:rPr>
          <w:sz w:val="20"/>
          <w:szCs w:val="20"/>
        </w:rPr>
        <w:sym w:font="Wingdings" w:char="F0E0"/>
      </w:r>
      <w:r w:rsidRPr="004D6894">
        <w:rPr>
          <w:sz w:val="20"/>
          <w:szCs w:val="20"/>
        </w:rPr>
        <w:t xml:space="preserve"> dispositions in personality make </w:t>
      </w:r>
      <w:proofErr w:type="spellStart"/>
      <w:r w:rsidRPr="004D6894">
        <w:rPr>
          <w:sz w:val="20"/>
          <w:szCs w:val="20"/>
        </w:rPr>
        <w:t>ppl</w:t>
      </w:r>
      <w:proofErr w:type="spellEnd"/>
      <w:r w:rsidRPr="004D6894">
        <w:rPr>
          <w:sz w:val="20"/>
          <w:szCs w:val="20"/>
        </w:rPr>
        <w:t xml:space="preserve"> uncomfortable with change </w:t>
      </w:r>
      <w:r w:rsidRPr="004D6894">
        <w:rPr>
          <w:sz w:val="20"/>
          <w:szCs w:val="20"/>
        </w:rPr>
        <w:sym w:font="Wingdings" w:char="F0E0"/>
      </w:r>
      <w:r w:rsidRPr="004D6894">
        <w:rPr>
          <w:sz w:val="20"/>
          <w:szCs w:val="20"/>
        </w:rPr>
        <w:t xml:space="preserve"> </w:t>
      </w:r>
      <w:proofErr w:type="spellStart"/>
      <w:r w:rsidRPr="004D6894">
        <w:rPr>
          <w:sz w:val="20"/>
          <w:szCs w:val="20"/>
        </w:rPr>
        <w:t>ppl</w:t>
      </w:r>
      <w:proofErr w:type="spellEnd"/>
      <w:r w:rsidRPr="004D6894">
        <w:rPr>
          <w:sz w:val="20"/>
          <w:szCs w:val="20"/>
        </w:rPr>
        <w:t xml:space="preserve"> who seek routine = cog rigid &amp; have ST focus, </w:t>
      </w:r>
      <w:proofErr w:type="spellStart"/>
      <w:r w:rsidRPr="004D6894">
        <w:rPr>
          <w:sz w:val="20"/>
          <w:szCs w:val="20"/>
        </w:rPr>
        <w:t>ppl</w:t>
      </w:r>
      <w:proofErr w:type="spellEnd"/>
      <w:r w:rsidRPr="004D6894">
        <w:rPr>
          <w:sz w:val="20"/>
          <w:szCs w:val="20"/>
        </w:rPr>
        <w:t xml:space="preserve"> who feel self-efficacy to change = committed to change</w:t>
      </w:r>
    </w:p>
    <w:p w14:paraId="2A502671" w14:textId="77777777" w:rsidR="006541AB" w:rsidRPr="004D6894" w:rsidRDefault="006541AB" w:rsidP="006541AB">
      <w:pPr>
        <w:pStyle w:val="ListParagraph"/>
        <w:numPr>
          <w:ilvl w:val="1"/>
          <w:numId w:val="182"/>
        </w:numPr>
        <w:spacing w:after="0"/>
        <w:rPr>
          <w:b/>
          <w:sz w:val="20"/>
          <w:szCs w:val="20"/>
        </w:rPr>
      </w:pPr>
      <w:r w:rsidRPr="004D6894">
        <w:rPr>
          <w:b/>
          <w:i/>
          <w:color w:val="FF0000"/>
          <w:sz w:val="20"/>
          <w:szCs w:val="20"/>
        </w:rPr>
        <w:t>Lack of Trust</w:t>
      </w:r>
      <w:r w:rsidRPr="004D6894">
        <w:rPr>
          <w:sz w:val="20"/>
          <w:szCs w:val="20"/>
        </w:rPr>
        <w:t xml:space="preserve"> </w:t>
      </w:r>
      <w:r w:rsidRPr="004D6894">
        <w:rPr>
          <w:sz w:val="20"/>
          <w:szCs w:val="20"/>
        </w:rPr>
        <w:sym w:font="Wingdings" w:char="F0E0"/>
      </w:r>
      <w:r w:rsidRPr="004D6894">
        <w:rPr>
          <w:sz w:val="20"/>
          <w:szCs w:val="20"/>
        </w:rPr>
        <w:t xml:space="preserve"> </w:t>
      </w:r>
      <w:proofErr w:type="spellStart"/>
      <w:r w:rsidRPr="004D6894">
        <w:rPr>
          <w:sz w:val="20"/>
          <w:szCs w:val="20"/>
        </w:rPr>
        <w:t>ppl</w:t>
      </w:r>
      <w:proofErr w:type="spellEnd"/>
      <w:r w:rsidRPr="004D6894">
        <w:rPr>
          <w:sz w:val="20"/>
          <w:szCs w:val="20"/>
        </w:rPr>
        <w:t xml:space="preserve"> may not trust the motives of those proposing change </w:t>
      </w:r>
    </w:p>
    <w:p w14:paraId="5FDF80A2" w14:textId="77777777" w:rsidR="006541AB" w:rsidRPr="004D6894" w:rsidRDefault="006541AB" w:rsidP="006541AB">
      <w:pPr>
        <w:pStyle w:val="ListParagraph"/>
        <w:numPr>
          <w:ilvl w:val="1"/>
          <w:numId w:val="182"/>
        </w:numPr>
        <w:spacing w:after="0"/>
        <w:rPr>
          <w:b/>
          <w:sz w:val="20"/>
          <w:szCs w:val="20"/>
        </w:rPr>
      </w:pPr>
      <w:r w:rsidRPr="004D6894">
        <w:rPr>
          <w:b/>
          <w:i/>
          <w:color w:val="FF0000"/>
          <w:sz w:val="20"/>
          <w:szCs w:val="20"/>
        </w:rPr>
        <w:t>Different Assessments of the Situation</w:t>
      </w:r>
      <w:r w:rsidRPr="004D6894">
        <w:rPr>
          <w:sz w:val="20"/>
          <w:szCs w:val="20"/>
        </w:rPr>
        <w:t xml:space="preserve"> </w:t>
      </w:r>
      <w:r w:rsidRPr="004D6894">
        <w:rPr>
          <w:sz w:val="20"/>
          <w:szCs w:val="20"/>
        </w:rPr>
        <w:sym w:font="Wingdings" w:char="F0E0"/>
      </w:r>
      <w:r w:rsidRPr="004D6894">
        <w:rPr>
          <w:sz w:val="20"/>
          <w:szCs w:val="20"/>
        </w:rPr>
        <w:t xml:space="preserve"> targets of change may feel that the situation doesn’t need changing </w:t>
      </w:r>
    </w:p>
    <w:p w14:paraId="1C56C0EA" w14:textId="77777777" w:rsidR="006541AB" w:rsidRPr="004D6894" w:rsidRDefault="006541AB" w:rsidP="006541AB">
      <w:pPr>
        <w:pStyle w:val="ListParagraph"/>
        <w:numPr>
          <w:ilvl w:val="1"/>
          <w:numId w:val="182"/>
        </w:numPr>
        <w:spacing w:after="0"/>
        <w:rPr>
          <w:b/>
          <w:sz w:val="20"/>
          <w:szCs w:val="20"/>
        </w:rPr>
      </w:pPr>
      <w:r w:rsidRPr="004D6894">
        <w:rPr>
          <w:b/>
          <w:i/>
          <w:color w:val="FF0000"/>
          <w:sz w:val="20"/>
          <w:szCs w:val="20"/>
        </w:rPr>
        <w:t>Strong Emotions</w:t>
      </w:r>
      <w:r w:rsidRPr="004D6894">
        <w:rPr>
          <w:sz w:val="20"/>
          <w:szCs w:val="20"/>
        </w:rPr>
        <w:t xml:space="preserve"> </w:t>
      </w:r>
      <w:r w:rsidRPr="004D6894">
        <w:rPr>
          <w:sz w:val="20"/>
          <w:szCs w:val="20"/>
        </w:rPr>
        <w:sym w:font="Wingdings" w:char="F0E0"/>
      </w:r>
      <w:r w:rsidRPr="004D6894">
        <w:rPr>
          <w:sz w:val="20"/>
          <w:szCs w:val="20"/>
        </w:rPr>
        <w:t xml:space="preserve"> change makes </w:t>
      </w:r>
      <w:proofErr w:type="spellStart"/>
      <w:r w:rsidRPr="004D6894">
        <w:rPr>
          <w:sz w:val="20"/>
          <w:szCs w:val="20"/>
        </w:rPr>
        <w:t>ppl</w:t>
      </w:r>
      <w:proofErr w:type="spellEnd"/>
      <w:r w:rsidRPr="004D6894">
        <w:rPr>
          <w:sz w:val="20"/>
          <w:szCs w:val="20"/>
        </w:rPr>
        <w:t xml:space="preserve"> feel helpless &amp; resistant </w:t>
      </w:r>
    </w:p>
    <w:p w14:paraId="4733805D" w14:textId="77777777" w:rsidR="006541AB" w:rsidRPr="004D6894" w:rsidRDefault="006541AB" w:rsidP="006541AB">
      <w:pPr>
        <w:pStyle w:val="ListParagraph"/>
        <w:numPr>
          <w:ilvl w:val="1"/>
          <w:numId w:val="182"/>
        </w:numPr>
        <w:spacing w:after="0"/>
        <w:rPr>
          <w:b/>
          <w:sz w:val="20"/>
          <w:szCs w:val="20"/>
        </w:rPr>
      </w:pPr>
      <w:r w:rsidRPr="004D6894">
        <w:rPr>
          <w:b/>
          <w:i/>
          <w:color w:val="FF0000"/>
          <w:sz w:val="20"/>
          <w:szCs w:val="20"/>
        </w:rPr>
        <w:t>Resistant Organizational Culture</w:t>
      </w:r>
      <w:r w:rsidRPr="004D6894">
        <w:rPr>
          <w:sz w:val="20"/>
          <w:szCs w:val="20"/>
        </w:rPr>
        <w:t xml:space="preserve"> </w:t>
      </w:r>
      <w:r w:rsidRPr="004D6894">
        <w:rPr>
          <w:sz w:val="20"/>
          <w:szCs w:val="20"/>
        </w:rPr>
        <w:sym w:font="Wingdings" w:char="F0E0"/>
      </w:r>
      <w:r w:rsidRPr="004D6894">
        <w:rPr>
          <w:sz w:val="20"/>
          <w:szCs w:val="20"/>
        </w:rPr>
        <w:t xml:space="preserve"> some org cultures stress &amp; reward stability &amp; tradition…advocates of change in such org are seen as deviants</w:t>
      </w:r>
    </w:p>
    <w:p w14:paraId="1DD041D6" w14:textId="77777777" w:rsidR="006541AB" w:rsidRPr="004D6894" w:rsidRDefault="006541AB" w:rsidP="006541AB">
      <w:pPr>
        <w:pStyle w:val="ListParagraph"/>
        <w:numPr>
          <w:ilvl w:val="0"/>
          <w:numId w:val="182"/>
        </w:numPr>
        <w:spacing w:after="0"/>
        <w:rPr>
          <w:b/>
          <w:sz w:val="20"/>
          <w:szCs w:val="20"/>
        </w:rPr>
      </w:pPr>
      <w:r w:rsidRPr="004D6894">
        <w:rPr>
          <w:sz w:val="20"/>
          <w:szCs w:val="20"/>
          <w:highlight w:val="cyan"/>
        </w:rPr>
        <w:t>2 major themes underlying reasons for resistance</w:t>
      </w:r>
      <w:r w:rsidRPr="004D6894">
        <w:rPr>
          <w:b/>
          <w:sz w:val="20"/>
          <w:szCs w:val="20"/>
        </w:rPr>
        <w:t>:</w:t>
      </w:r>
    </w:p>
    <w:p w14:paraId="597A5E3F" w14:textId="77777777" w:rsidR="006541AB" w:rsidRPr="004D6894" w:rsidRDefault="006541AB" w:rsidP="006541AB">
      <w:pPr>
        <w:pStyle w:val="ListParagraph"/>
        <w:numPr>
          <w:ilvl w:val="1"/>
          <w:numId w:val="183"/>
        </w:numPr>
        <w:spacing w:after="0"/>
        <w:rPr>
          <w:color w:val="FF0000"/>
          <w:sz w:val="20"/>
          <w:szCs w:val="20"/>
        </w:rPr>
      </w:pPr>
      <w:r w:rsidRPr="004D6894">
        <w:rPr>
          <w:color w:val="FF0000"/>
          <w:sz w:val="20"/>
          <w:szCs w:val="20"/>
        </w:rPr>
        <w:t xml:space="preserve">Change = unnecessary b/c there’s only a small gap b/n the org’s current identity &amp; its ideal identity </w:t>
      </w:r>
    </w:p>
    <w:p w14:paraId="467E76DF" w14:textId="77777777" w:rsidR="006541AB" w:rsidRPr="004D6894" w:rsidRDefault="006541AB" w:rsidP="006541AB">
      <w:pPr>
        <w:pStyle w:val="ListParagraph"/>
        <w:numPr>
          <w:ilvl w:val="1"/>
          <w:numId w:val="183"/>
        </w:numPr>
        <w:spacing w:after="0"/>
        <w:rPr>
          <w:color w:val="FF0000"/>
          <w:sz w:val="20"/>
          <w:szCs w:val="20"/>
        </w:rPr>
      </w:pPr>
      <w:r w:rsidRPr="004D6894">
        <w:rPr>
          <w:color w:val="FF0000"/>
          <w:sz w:val="20"/>
          <w:szCs w:val="20"/>
        </w:rPr>
        <w:t>Change = unobtainable (and threatening) b/c the gap b/n the current &amp; ideal identities is too large</w:t>
      </w:r>
    </w:p>
    <w:p w14:paraId="7CA316A2" w14:textId="77777777" w:rsidR="006541AB" w:rsidRPr="004D6894" w:rsidRDefault="006541AB" w:rsidP="006541AB">
      <w:pPr>
        <w:pStyle w:val="ListParagraph"/>
        <w:numPr>
          <w:ilvl w:val="2"/>
          <w:numId w:val="182"/>
        </w:numPr>
        <w:spacing w:after="0"/>
        <w:rPr>
          <w:sz w:val="20"/>
          <w:szCs w:val="20"/>
        </w:rPr>
      </w:pPr>
      <w:r w:rsidRPr="004D6894">
        <w:rPr>
          <w:sz w:val="20"/>
          <w:szCs w:val="20"/>
        </w:rPr>
        <w:t>***</w:t>
      </w:r>
      <w:proofErr w:type="gramStart"/>
      <w:r w:rsidRPr="004D6894">
        <w:rPr>
          <w:sz w:val="20"/>
          <w:szCs w:val="20"/>
        </w:rPr>
        <w:t>a</w:t>
      </w:r>
      <w:proofErr w:type="gramEnd"/>
      <w:r w:rsidRPr="004D6894">
        <w:rPr>
          <w:sz w:val="20"/>
          <w:szCs w:val="20"/>
        </w:rPr>
        <w:t xml:space="preserve"> </w:t>
      </w:r>
      <w:r w:rsidRPr="004D6894">
        <w:rPr>
          <w:b/>
          <w:i/>
          <w:sz w:val="20"/>
          <w:szCs w:val="20"/>
        </w:rPr>
        <w:t>moderate identify gap</w:t>
      </w:r>
      <w:r w:rsidRPr="004D6894">
        <w:rPr>
          <w:sz w:val="20"/>
          <w:szCs w:val="20"/>
        </w:rPr>
        <w:t xml:space="preserve">  = most favorable to increased acceptance of change b/c it unfreezes </w:t>
      </w:r>
      <w:proofErr w:type="spellStart"/>
      <w:r w:rsidRPr="004D6894">
        <w:rPr>
          <w:sz w:val="20"/>
          <w:szCs w:val="20"/>
        </w:rPr>
        <w:t>ppl</w:t>
      </w:r>
      <w:proofErr w:type="spellEnd"/>
      <w:r w:rsidRPr="004D6894">
        <w:rPr>
          <w:sz w:val="20"/>
          <w:szCs w:val="20"/>
        </w:rPr>
        <w:t xml:space="preserve"> while not provoking maximum resistance </w:t>
      </w:r>
    </w:p>
    <w:p w14:paraId="17A84BF3" w14:textId="77777777" w:rsidR="006541AB" w:rsidRPr="004D6894" w:rsidRDefault="006541AB" w:rsidP="006541AB">
      <w:pPr>
        <w:pStyle w:val="ListParagraph"/>
        <w:numPr>
          <w:ilvl w:val="0"/>
          <w:numId w:val="182"/>
        </w:numPr>
        <w:spacing w:after="0"/>
        <w:rPr>
          <w:b/>
          <w:sz w:val="20"/>
          <w:szCs w:val="20"/>
        </w:rPr>
      </w:pPr>
      <w:r w:rsidRPr="004D6894">
        <w:rPr>
          <w:b/>
          <w:sz w:val="20"/>
          <w:szCs w:val="20"/>
        </w:rPr>
        <w:t xml:space="preserve">FINDINGS: </w:t>
      </w:r>
      <w:r w:rsidRPr="004D6894">
        <w:rPr>
          <w:sz w:val="20"/>
          <w:szCs w:val="20"/>
        </w:rPr>
        <w:t xml:space="preserve">most significant challenges when implementing change = </w:t>
      </w:r>
      <w:proofErr w:type="spellStart"/>
      <w:r w:rsidRPr="004D6894">
        <w:rPr>
          <w:sz w:val="20"/>
          <w:szCs w:val="20"/>
        </w:rPr>
        <w:t>ppl</w:t>
      </w:r>
      <w:proofErr w:type="spellEnd"/>
      <w:r w:rsidRPr="004D6894">
        <w:rPr>
          <w:sz w:val="20"/>
          <w:szCs w:val="20"/>
        </w:rPr>
        <w:t xml:space="preserve"> oriented (#1. changing mindsets &amp; attitudes #2. corporate culture)</w:t>
      </w:r>
      <w:r w:rsidRPr="004D6894">
        <w:rPr>
          <w:b/>
          <w:sz w:val="20"/>
          <w:szCs w:val="20"/>
        </w:rPr>
        <w:t xml:space="preserve"> </w:t>
      </w:r>
      <w:r w:rsidRPr="004D6894">
        <w:rPr>
          <w:sz w:val="20"/>
          <w:szCs w:val="20"/>
        </w:rPr>
        <w:t xml:space="preserve">with “soft factors” topping the list </w:t>
      </w:r>
    </w:p>
    <w:p w14:paraId="2E766FF0" w14:textId="77777777" w:rsidR="006541AB" w:rsidRPr="004D6894" w:rsidRDefault="006541AB" w:rsidP="006541AB">
      <w:pPr>
        <w:rPr>
          <w:rFonts w:ascii="Cambria" w:hAnsi="Cambria"/>
          <w:b/>
          <w:sz w:val="20"/>
          <w:szCs w:val="20"/>
        </w:rPr>
      </w:pPr>
      <w:r w:rsidRPr="004D6894">
        <w:rPr>
          <w:rFonts w:ascii="Cambria" w:hAnsi="Cambria"/>
          <w:b/>
          <w:sz w:val="20"/>
          <w:szCs w:val="20"/>
        </w:rPr>
        <w:t>Dealing With Resistance</w:t>
      </w:r>
    </w:p>
    <w:p w14:paraId="10B108AE" w14:textId="77777777" w:rsidR="006541AB" w:rsidRPr="004D6894" w:rsidRDefault="006541AB" w:rsidP="006541AB">
      <w:pPr>
        <w:pStyle w:val="ListParagraph"/>
        <w:numPr>
          <w:ilvl w:val="0"/>
          <w:numId w:val="184"/>
        </w:numPr>
        <w:spacing w:after="0"/>
        <w:rPr>
          <w:sz w:val="20"/>
          <w:szCs w:val="20"/>
        </w:rPr>
      </w:pPr>
      <w:r w:rsidRPr="004D6894">
        <w:rPr>
          <w:sz w:val="20"/>
          <w:szCs w:val="20"/>
        </w:rPr>
        <w:t>Low tolerance for change can be overcome with supportive, patient supervision</w:t>
      </w:r>
    </w:p>
    <w:p w14:paraId="72A6C16A" w14:textId="77777777" w:rsidR="006541AB" w:rsidRPr="004D6894" w:rsidRDefault="006541AB" w:rsidP="006541AB">
      <w:pPr>
        <w:pStyle w:val="ListParagraph"/>
        <w:numPr>
          <w:ilvl w:val="0"/>
          <w:numId w:val="184"/>
        </w:numPr>
        <w:spacing w:after="0"/>
        <w:rPr>
          <w:sz w:val="20"/>
          <w:szCs w:val="20"/>
        </w:rPr>
      </w:pPr>
      <w:r w:rsidRPr="004D6894">
        <w:rPr>
          <w:sz w:val="20"/>
          <w:szCs w:val="20"/>
        </w:rPr>
        <w:t xml:space="preserve">If politics &amp; self-interest are at the root of resistance, it may be possible to co-opt the reluctant by giving them a special, desirable role in the change process or by negotiating special incentives for change </w:t>
      </w:r>
    </w:p>
    <w:p w14:paraId="02570748" w14:textId="77777777" w:rsidR="006541AB" w:rsidRPr="004D6894" w:rsidRDefault="006541AB" w:rsidP="006541AB">
      <w:pPr>
        <w:pStyle w:val="ListParagraph"/>
        <w:numPr>
          <w:ilvl w:val="0"/>
          <w:numId w:val="184"/>
        </w:numPr>
        <w:spacing w:after="0"/>
        <w:rPr>
          <w:sz w:val="20"/>
          <w:szCs w:val="20"/>
        </w:rPr>
      </w:pPr>
      <w:r w:rsidRPr="004D6894">
        <w:rPr>
          <w:sz w:val="20"/>
          <w:szCs w:val="20"/>
        </w:rPr>
        <w:t xml:space="preserve">Good communication can pay off if misunderstanding, lack of trust, or diff assessments are provoking resistance </w:t>
      </w:r>
      <w:r w:rsidRPr="004D6894">
        <w:rPr>
          <w:sz w:val="20"/>
          <w:szCs w:val="20"/>
        </w:rPr>
        <w:sym w:font="Wingdings" w:char="F0E0"/>
      </w:r>
      <w:r w:rsidRPr="004D6894">
        <w:rPr>
          <w:sz w:val="20"/>
          <w:szCs w:val="20"/>
        </w:rPr>
        <w:t xml:space="preserve"> springing “secret” changes on </w:t>
      </w:r>
      <w:proofErr w:type="spellStart"/>
      <w:r w:rsidRPr="004D6894">
        <w:rPr>
          <w:sz w:val="20"/>
          <w:szCs w:val="20"/>
        </w:rPr>
        <w:t>ees</w:t>
      </w:r>
      <w:proofErr w:type="spellEnd"/>
      <w:r w:rsidRPr="004D6894">
        <w:rPr>
          <w:sz w:val="20"/>
          <w:szCs w:val="20"/>
        </w:rPr>
        <w:t xml:space="preserve"> provokes resistance</w:t>
      </w:r>
    </w:p>
    <w:p w14:paraId="5FBF0DBA" w14:textId="77777777" w:rsidR="006541AB" w:rsidRPr="004D6894" w:rsidRDefault="006541AB" w:rsidP="006541AB">
      <w:pPr>
        <w:pStyle w:val="ListParagraph"/>
        <w:numPr>
          <w:ilvl w:val="0"/>
          <w:numId w:val="184"/>
        </w:numPr>
        <w:spacing w:after="0"/>
        <w:rPr>
          <w:sz w:val="20"/>
          <w:szCs w:val="20"/>
        </w:rPr>
      </w:pPr>
      <w:r w:rsidRPr="004D6894">
        <w:rPr>
          <w:sz w:val="20"/>
          <w:szCs w:val="20"/>
        </w:rPr>
        <w:t xml:space="preserve">Involving the </w:t>
      </w:r>
      <w:proofErr w:type="spellStart"/>
      <w:r w:rsidRPr="004D6894">
        <w:rPr>
          <w:sz w:val="20"/>
          <w:szCs w:val="20"/>
        </w:rPr>
        <w:t>ppl</w:t>
      </w:r>
      <w:proofErr w:type="spellEnd"/>
      <w:r w:rsidRPr="004D6894">
        <w:rPr>
          <w:sz w:val="20"/>
          <w:szCs w:val="20"/>
        </w:rPr>
        <w:t xml:space="preserve"> who are the targets of change in the change process reduces their resistance </w:t>
      </w:r>
      <w:r w:rsidRPr="004D6894">
        <w:rPr>
          <w:sz w:val="20"/>
          <w:szCs w:val="20"/>
        </w:rPr>
        <w:sym w:font="Wingdings" w:char="F0E0"/>
      </w:r>
      <w:r w:rsidRPr="004D6894">
        <w:rPr>
          <w:sz w:val="20"/>
          <w:szCs w:val="20"/>
        </w:rPr>
        <w:t xml:space="preserve"> appropriate when there’s: </w:t>
      </w:r>
    </w:p>
    <w:p w14:paraId="3F7E77BB" w14:textId="77777777" w:rsidR="006541AB" w:rsidRPr="004D6894" w:rsidRDefault="006541AB" w:rsidP="006541AB">
      <w:pPr>
        <w:pStyle w:val="ListParagraph"/>
        <w:numPr>
          <w:ilvl w:val="1"/>
          <w:numId w:val="184"/>
        </w:numPr>
        <w:spacing w:after="0"/>
        <w:rPr>
          <w:sz w:val="20"/>
          <w:szCs w:val="20"/>
        </w:rPr>
      </w:pPr>
      <w:r w:rsidRPr="004D6894">
        <w:rPr>
          <w:sz w:val="20"/>
          <w:szCs w:val="20"/>
        </w:rPr>
        <w:t>Adequate time for participation</w:t>
      </w:r>
    </w:p>
    <w:p w14:paraId="71C425A2" w14:textId="77777777" w:rsidR="006541AB" w:rsidRPr="004D6894" w:rsidRDefault="006541AB" w:rsidP="006541AB">
      <w:pPr>
        <w:pStyle w:val="ListParagraph"/>
        <w:numPr>
          <w:ilvl w:val="1"/>
          <w:numId w:val="184"/>
        </w:numPr>
        <w:spacing w:after="0"/>
        <w:rPr>
          <w:sz w:val="20"/>
          <w:szCs w:val="20"/>
        </w:rPr>
      </w:pPr>
      <w:r w:rsidRPr="004D6894">
        <w:rPr>
          <w:sz w:val="20"/>
          <w:szCs w:val="20"/>
        </w:rPr>
        <w:t>When true commitment to change is critical</w:t>
      </w:r>
    </w:p>
    <w:p w14:paraId="0CE4BCDA" w14:textId="77777777" w:rsidR="006541AB" w:rsidRPr="004D6894" w:rsidRDefault="006541AB" w:rsidP="006541AB">
      <w:pPr>
        <w:pStyle w:val="ListParagraph"/>
        <w:numPr>
          <w:ilvl w:val="1"/>
          <w:numId w:val="184"/>
        </w:numPr>
        <w:spacing w:after="0"/>
        <w:rPr>
          <w:sz w:val="20"/>
          <w:szCs w:val="20"/>
        </w:rPr>
      </w:pPr>
      <w:r w:rsidRPr="004D6894">
        <w:rPr>
          <w:sz w:val="20"/>
          <w:szCs w:val="20"/>
        </w:rPr>
        <w:t xml:space="preserve">When the </w:t>
      </w:r>
      <w:proofErr w:type="spellStart"/>
      <w:r w:rsidRPr="004D6894">
        <w:rPr>
          <w:sz w:val="20"/>
          <w:szCs w:val="20"/>
        </w:rPr>
        <w:t>ppl</w:t>
      </w:r>
      <w:proofErr w:type="spellEnd"/>
      <w:r w:rsidRPr="004D6894">
        <w:rPr>
          <w:sz w:val="20"/>
          <w:szCs w:val="20"/>
        </w:rPr>
        <w:t xml:space="preserve"> affected by the change have unique knowledge to offer</w:t>
      </w:r>
    </w:p>
    <w:p w14:paraId="3E2DBA8E" w14:textId="77777777" w:rsidR="006541AB" w:rsidRPr="004D6894" w:rsidRDefault="006541AB" w:rsidP="006541AB">
      <w:pPr>
        <w:pStyle w:val="ListParagraph"/>
        <w:numPr>
          <w:ilvl w:val="0"/>
          <w:numId w:val="184"/>
        </w:numPr>
        <w:spacing w:after="0"/>
        <w:rPr>
          <w:sz w:val="20"/>
          <w:szCs w:val="20"/>
        </w:rPr>
      </w:pPr>
      <w:r w:rsidRPr="004D6894">
        <w:rPr>
          <w:sz w:val="20"/>
          <w:szCs w:val="20"/>
        </w:rPr>
        <w:t xml:space="preserve">Transformational leaders = skilled at overcoming resistance to change </w:t>
      </w:r>
      <w:r w:rsidRPr="004D6894">
        <w:rPr>
          <w:sz w:val="20"/>
          <w:szCs w:val="20"/>
        </w:rPr>
        <w:sym w:font="Wingdings" w:char="F0E0"/>
      </w:r>
      <w:r w:rsidRPr="004D6894">
        <w:rPr>
          <w:sz w:val="20"/>
          <w:szCs w:val="20"/>
        </w:rPr>
        <w:t xml:space="preserve"> they accomplish this by:</w:t>
      </w:r>
    </w:p>
    <w:p w14:paraId="7B5ABEBC" w14:textId="77777777" w:rsidR="006541AB" w:rsidRPr="004D6894" w:rsidRDefault="006541AB" w:rsidP="006541AB">
      <w:pPr>
        <w:pStyle w:val="ListParagraph"/>
        <w:numPr>
          <w:ilvl w:val="1"/>
          <w:numId w:val="184"/>
        </w:numPr>
        <w:spacing w:after="0"/>
        <w:rPr>
          <w:sz w:val="20"/>
          <w:szCs w:val="20"/>
        </w:rPr>
      </w:pPr>
      <w:r w:rsidRPr="004D6894">
        <w:rPr>
          <w:sz w:val="20"/>
          <w:szCs w:val="20"/>
        </w:rPr>
        <w:t xml:space="preserve">Being sensitive to when followers are ready for change </w:t>
      </w:r>
    </w:p>
    <w:p w14:paraId="63543ABD" w14:textId="77777777" w:rsidR="006541AB" w:rsidRPr="004D6894" w:rsidRDefault="006541AB" w:rsidP="006541AB">
      <w:pPr>
        <w:pStyle w:val="ListParagraph"/>
        <w:numPr>
          <w:ilvl w:val="1"/>
          <w:numId w:val="184"/>
        </w:numPr>
        <w:spacing w:after="0"/>
        <w:rPr>
          <w:sz w:val="20"/>
          <w:szCs w:val="20"/>
        </w:rPr>
      </w:pPr>
      <w:r w:rsidRPr="004D6894">
        <w:rPr>
          <w:sz w:val="20"/>
          <w:szCs w:val="20"/>
        </w:rPr>
        <w:t xml:space="preserve">Unfreezing current thinking by instilling practices that constantly examine &amp; question the status quo </w:t>
      </w:r>
    </w:p>
    <w:p w14:paraId="315E5C06" w14:textId="77777777" w:rsidR="006541AB" w:rsidRPr="004D6894" w:rsidRDefault="006541AB" w:rsidP="006541AB">
      <w:pPr>
        <w:pStyle w:val="ListParagraph"/>
        <w:ind w:left="1440"/>
        <w:rPr>
          <w:sz w:val="20"/>
          <w:szCs w:val="20"/>
        </w:rPr>
      </w:pPr>
    </w:p>
    <w:p w14:paraId="0BFD1339" w14:textId="77777777" w:rsidR="006541AB" w:rsidRPr="004D6894" w:rsidRDefault="006541AB" w:rsidP="006541AB">
      <w:pPr>
        <w:pStyle w:val="ListParagraph"/>
        <w:ind w:left="1440"/>
        <w:rPr>
          <w:sz w:val="20"/>
          <w:szCs w:val="20"/>
        </w:rPr>
      </w:pPr>
    </w:p>
    <w:p w14:paraId="06D7184D" w14:textId="77777777" w:rsidR="006541AB" w:rsidRPr="004D6894" w:rsidRDefault="006541AB" w:rsidP="006541AB">
      <w:pPr>
        <w:pStyle w:val="ListParagraph"/>
        <w:numPr>
          <w:ilvl w:val="0"/>
          <w:numId w:val="184"/>
        </w:numPr>
        <w:spacing w:after="0"/>
        <w:rPr>
          <w:sz w:val="20"/>
          <w:szCs w:val="20"/>
        </w:rPr>
      </w:pPr>
      <w:r w:rsidRPr="004D6894">
        <w:rPr>
          <w:sz w:val="20"/>
          <w:szCs w:val="20"/>
          <w:highlight w:val="cyan"/>
        </w:rPr>
        <w:t>Transformational leader unfreezing practices</w:t>
      </w:r>
      <w:r w:rsidRPr="004D6894">
        <w:rPr>
          <w:sz w:val="20"/>
          <w:szCs w:val="20"/>
        </w:rPr>
        <w:t>:</w:t>
      </w:r>
    </w:p>
    <w:p w14:paraId="04CBE3FE" w14:textId="77777777" w:rsidR="006541AB" w:rsidRPr="004D6894" w:rsidRDefault="006541AB" w:rsidP="006541AB">
      <w:pPr>
        <w:pStyle w:val="ListParagraph"/>
        <w:numPr>
          <w:ilvl w:val="1"/>
          <w:numId w:val="184"/>
        </w:numPr>
        <w:spacing w:after="0"/>
        <w:rPr>
          <w:color w:val="FF0000"/>
          <w:sz w:val="20"/>
          <w:szCs w:val="20"/>
        </w:rPr>
      </w:pPr>
      <w:r w:rsidRPr="004D6894">
        <w:rPr>
          <w:color w:val="FF0000"/>
          <w:sz w:val="20"/>
          <w:szCs w:val="20"/>
        </w:rPr>
        <w:t xml:space="preserve">Atmosphere is est. where dissent = encouraged </w:t>
      </w:r>
      <w:r w:rsidRPr="004D6894">
        <w:rPr>
          <w:color w:val="FF0000"/>
          <w:sz w:val="20"/>
          <w:szCs w:val="20"/>
        </w:rPr>
        <w:sym w:font="Wingdings" w:char="F0E0"/>
      </w:r>
      <w:r w:rsidRPr="004D6894">
        <w:rPr>
          <w:color w:val="FF0000"/>
          <w:sz w:val="20"/>
          <w:szCs w:val="20"/>
        </w:rPr>
        <w:t xml:space="preserve"> proposals &amp; ideas are given through objective reviews &amp; disagreement isn’t viewed as disloyalty </w:t>
      </w:r>
    </w:p>
    <w:p w14:paraId="1CF64C96" w14:textId="77777777" w:rsidR="006541AB" w:rsidRPr="004D6894" w:rsidRDefault="006541AB" w:rsidP="006541AB">
      <w:pPr>
        <w:pStyle w:val="ListParagraph"/>
        <w:numPr>
          <w:ilvl w:val="1"/>
          <w:numId w:val="184"/>
        </w:numPr>
        <w:spacing w:after="0"/>
        <w:rPr>
          <w:color w:val="FF0000"/>
          <w:sz w:val="20"/>
          <w:szCs w:val="20"/>
        </w:rPr>
      </w:pPr>
      <w:proofErr w:type="spellStart"/>
      <w:r w:rsidRPr="004D6894">
        <w:rPr>
          <w:color w:val="FF0000"/>
          <w:sz w:val="20"/>
          <w:szCs w:val="20"/>
        </w:rPr>
        <w:t>Enviro</w:t>
      </w:r>
      <w:proofErr w:type="spellEnd"/>
      <w:r w:rsidRPr="004D6894">
        <w:rPr>
          <w:color w:val="FF0000"/>
          <w:sz w:val="20"/>
          <w:szCs w:val="20"/>
        </w:rPr>
        <w:t xml:space="preserve"> is scanned for objective info about the org’s true performance </w:t>
      </w:r>
    </w:p>
    <w:p w14:paraId="2FE4CAA5" w14:textId="77777777" w:rsidR="006541AB" w:rsidRPr="004D6894" w:rsidRDefault="006541AB" w:rsidP="006541AB">
      <w:pPr>
        <w:pStyle w:val="ListParagraph"/>
        <w:numPr>
          <w:ilvl w:val="1"/>
          <w:numId w:val="184"/>
        </w:numPr>
        <w:spacing w:after="0"/>
        <w:rPr>
          <w:color w:val="FF0000"/>
          <w:sz w:val="20"/>
          <w:szCs w:val="20"/>
        </w:rPr>
      </w:pPr>
      <w:r w:rsidRPr="004D6894">
        <w:rPr>
          <w:color w:val="FF0000"/>
          <w:sz w:val="20"/>
          <w:szCs w:val="20"/>
        </w:rPr>
        <w:t>Org members = sent to other orgs/countries to see how things are done</w:t>
      </w:r>
    </w:p>
    <w:p w14:paraId="773EDF99" w14:textId="77777777" w:rsidR="006541AB" w:rsidRPr="004D6894" w:rsidRDefault="006541AB" w:rsidP="006541AB">
      <w:pPr>
        <w:pStyle w:val="ListParagraph"/>
        <w:numPr>
          <w:ilvl w:val="1"/>
          <w:numId w:val="184"/>
        </w:numPr>
        <w:spacing w:after="0"/>
        <w:rPr>
          <w:color w:val="FF0000"/>
          <w:sz w:val="20"/>
          <w:szCs w:val="20"/>
        </w:rPr>
      </w:pPr>
      <w:r w:rsidRPr="004D6894">
        <w:rPr>
          <w:color w:val="FF0000"/>
          <w:sz w:val="20"/>
          <w:szCs w:val="20"/>
        </w:rPr>
        <w:t xml:space="preserve">Org compares itself against the competition, rather than simply comparing its performance against last </w:t>
      </w:r>
      <w:proofErr w:type="spellStart"/>
      <w:r w:rsidRPr="004D6894">
        <w:rPr>
          <w:color w:val="FF0000"/>
          <w:sz w:val="20"/>
          <w:szCs w:val="20"/>
        </w:rPr>
        <w:t>yrs</w:t>
      </w:r>
      <w:proofErr w:type="spellEnd"/>
      <w:r w:rsidRPr="004D6894">
        <w:rPr>
          <w:color w:val="FF0000"/>
          <w:sz w:val="20"/>
          <w:szCs w:val="20"/>
        </w:rPr>
        <w:t xml:space="preserve"> </w:t>
      </w:r>
    </w:p>
    <w:p w14:paraId="4214F19C" w14:textId="77777777" w:rsidR="006541AB" w:rsidRPr="004D6894" w:rsidRDefault="006541AB" w:rsidP="006541AB">
      <w:pPr>
        <w:pStyle w:val="ListParagraph"/>
        <w:numPr>
          <w:ilvl w:val="0"/>
          <w:numId w:val="184"/>
        </w:numPr>
        <w:spacing w:after="0"/>
        <w:rPr>
          <w:sz w:val="20"/>
          <w:szCs w:val="20"/>
        </w:rPr>
      </w:pPr>
      <w:r w:rsidRPr="004D6894">
        <w:rPr>
          <w:sz w:val="20"/>
          <w:szCs w:val="20"/>
        </w:rPr>
        <w:t xml:space="preserve">Transformational leaders = good at inspiring trust, encouraging followers to subordinate their individual self-interests for the good of the org, and good at countering </w:t>
      </w:r>
      <w:proofErr w:type="spellStart"/>
      <w:r w:rsidRPr="004D6894">
        <w:rPr>
          <w:sz w:val="20"/>
          <w:szCs w:val="20"/>
        </w:rPr>
        <w:t>ee</w:t>
      </w:r>
      <w:proofErr w:type="spellEnd"/>
      <w:r w:rsidRPr="004D6894">
        <w:rPr>
          <w:sz w:val="20"/>
          <w:szCs w:val="20"/>
        </w:rPr>
        <w:t xml:space="preserve"> pessimism so that the proposed change isn’t seen as the new “</w:t>
      </w:r>
      <w:proofErr w:type="spellStart"/>
      <w:r w:rsidRPr="004D6894">
        <w:rPr>
          <w:sz w:val="20"/>
          <w:szCs w:val="20"/>
        </w:rPr>
        <w:t>flavour</w:t>
      </w:r>
      <w:proofErr w:type="spellEnd"/>
      <w:r w:rsidRPr="004D6894">
        <w:rPr>
          <w:sz w:val="20"/>
          <w:szCs w:val="20"/>
        </w:rPr>
        <w:t xml:space="preserve"> of the month”</w:t>
      </w:r>
    </w:p>
    <w:p w14:paraId="3885BF6B" w14:textId="77777777" w:rsidR="006541AB" w:rsidRPr="004D6894" w:rsidRDefault="006541AB" w:rsidP="006541AB">
      <w:pPr>
        <w:rPr>
          <w:rFonts w:ascii="Cambria" w:hAnsi="Cambria"/>
          <w:b/>
          <w:sz w:val="20"/>
          <w:szCs w:val="20"/>
        </w:rPr>
      </w:pPr>
      <w:r w:rsidRPr="004D6894">
        <w:rPr>
          <w:rFonts w:ascii="Cambria" w:hAnsi="Cambria"/>
          <w:b/>
          <w:sz w:val="20"/>
          <w:szCs w:val="20"/>
        </w:rPr>
        <w:t xml:space="preserve">Evaluation &amp; Institutionalization </w:t>
      </w:r>
    </w:p>
    <w:p w14:paraId="7E0D4C3A" w14:textId="77777777" w:rsidR="006541AB" w:rsidRPr="004D6894" w:rsidRDefault="006541AB" w:rsidP="006541AB">
      <w:pPr>
        <w:pStyle w:val="ListParagraph"/>
        <w:numPr>
          <w:ilvl w:val="0"/>
          <w:numId w:val="185"/>
        </w:numPr>
        <w:spacing w:after="0"/>
        <w:rPr>
          <w:sz w:val="20"/>
          <w:szCs w:val="20"/>
        </w:rPr>
      </w:pPr>
      <w:r w:rsidRPr="004D6894">
        <w:rPr>
          <w:sz w:val="20"/>
          <w:szCs w:val="20"/>
        </w:rPr>
        <w:t>Objective goals (investment/market share) = easiest to evaluate</w:t>
      </w:r>
    </w:p>
    <w:p w14:paraId="5F323D89" w14:textId="77777777" w:rsidR="006541AB" w:rsidRPr="004D6894" w:rsidRDefault="006541AB" w:rsidP="006541AB">
      <w:pPr>
        <w:pStyle w:val="ListParagraph"/>
        <w:numPr>
          <w:ilvl w:val="0"/>
          <w:numId w:val="185"/>
        </w:numPr>
        <w:spacing w:after="0"/>
        <w:rPr>
          <w:sz w:val="20"/>
          <w:szCs w:val="20"/>
        </w:rPr>
      </w:pPr>
      <w:r w:rsidRPr="004D6894">
        <w:rPr>
          <w:sz w:val="20"/>
          <w:szCs w:val="20"/>
        </w:rPr>
        <w:t xml:space="preserve">Orgs = weak at evaluating “soft” change programs that involve skills, attitudes, values </w:t>
      </w:r>
      <w:r w:rsidRPr="004D6894">
        <w:rPr>
          <w:sz w:val="20"/>
          <w:szCs w:val="20"/>
        </w:rPr>
        <w:sym w:font="Wingdings" w:char="F0E0"/>
      </w:r>
      <w:r w:rsidRPr="004D6894">
        <w:rPr>
          <w:sz w:val="20"/>
          <w:szCs w:val="20"/>
        </w:rPr>
        <w:t xml:space="preserve"> possible thought by considering:</w:t>
      </w:r>
    </w:p>
    <w:p w14:paraId="256FA356" w14:textId="77777777" w:rsidR="006541AB" w:rsidRPr="004D6894" w:rsidRDefault="006541AB" w:rsidP="006541AB">
      <w:pPr>
        <w:pStyle w:val="ListParagraph"/>
        <w:numPr>
          <w:ilvl w:val="1"/>
          <w:numId w:val="185"/>
        </w:numPr>
        <w:spacing w:after="0"/>
        <w:rPr>
          <w:sz w:val="20"/>
          <w:szCs w:val="20"/>
        </w:rPr>
      </w:pPr>
      <w:r w:rsidRPr="004D6894">
        <w:rPr>
          <w:b/>
          <w:color w:val="FF0000"/>
          <w:sz w:val="20"/>
          <w:szCs w:val="20"/>
        </w:rPr>
        <w:t>Reactions</w:t>
      </w:r>
      <w:r w:rsidRPr="004D6894">
        <w:rPr>
          <w:sz w:val="20"/>
          <w:szCs w:val="20"/>
        </w:rPr>
        <w:t xml:space="preserve"> </w:t>
      </w:r>
      <w:r w:rsidRPr="004D6894">
        <w:rPr>
          <w:sz w:val="20"/>
          <w:szCs w:val="20"/>
        </w:rPr>
        <w:sym w:font="Wingdings" w:char="F0E0"/>
      </w:r>
      <w:r w:rsidRPr="004D6894">
        <w:rPr>
          <w:sz w:val="20"/>
          <w:szCs w:val="20"/>
        </w:rPr>
        <w:t xml:space="preserve"> </w:t>
      </w:r>
      <w:r w:rsidRPr="004D6894">
        <w:rPr>
          <w:i/>
          <w:sz w:val="20"/>
          <w:szCs w:val="20"/>
        </w:rPr>
        <w:t xml:space="preserve">did </w:t>
      </w:r>
      <w:proofErr w:type="spellStart"/>
      <w:r w:rsidRPr="004D6894">
        <w:rPr>
          <w:i/>
          <w:sz w:val="20"/>
          <w:szCs w:val="20"/>
        </w:rPr>
        <w:t>ppl</w:t>
      </w:r>
      <w:proofErr w:type="spellEnd"/>
      <w:r w:rsidRPr="004D6894">
        <w:rPr>
          <w:i/>
          <w:sz w:val="20"/>
          <w:szCs w:val="20"/>
        </w:rPr>
        <w:t xml:space="preserve"> like the change program? </w:t>
      </w:r>
      <w:r w:rsidRPr="004D6894">
        <w:rPr>
          <w:sz w:val="20"/>
          <w:szCs w:val="20"/>
        </w:rPr>
        <w:sym w:font="Wingdings" w:char="F0E0"/>
      </w:r>
      <w:r w:rsidRPr="004D6894">
        <w:rPr>
          <w:sz w:val="20"/>
          <w:szCs w:val="20"/>
        </w:rPr>
        <w:t xml:space="preserve"> </w:t>
      </w:r>
      <w:proofErr w:type="gramStart"/>
      <w:r w:rsidRPr="004D6894">
        <w:rPr>
          <w:b/>
          <w:sz w:val="20"/>
          <w:szCs w:val="20"/>
        </w:rPr>
        <w:t>measures</w:t>
      </w:r>
      <w:proofErr w:type="gramEnd"/>
      <w:r w:rsidRPr="004D6894">
        <w:rPr>
          <w:b/>
          <w:sz w:val="20"/>
          <w:szCs w:val="20"/>
        </w:rPr>
        <w:t xml:space="preserve"> resistance</w:t>
      </w:r>
    </w:p>
    <w:p w14:paraId="46D9E9AB" w14:textId="77777777" w:rsidR="006541AB" w:rsidRPr="004D6894" w:rsidRDefault="006541AB" w:rsidP="006541AB">
      <w:pPr>
        <w:pStyle w:val="ListParagraph"/>
        <w:numPr>
          <w:ilvl w:val="1"/>
          <w:numId w:val="185"/>
        </w:numPr>
        <w:spacing w:after="0"/>
        <w:rPr>
          <w:sz w:val="20"/>
          <w:szCs w:val="20"/>
        </w:rPr>
      </w:pPr>
      <w:r w:rsidRPr="004D6894">
        <w:rPr>
          <w:b/>
          <w:color w:val="FF0000"/>
          <w:sz w:val="20"/>
          <w:szCs w:val="20"/>
        </w:rPr>
        <w:t>Learning</w:t>
      </w:r>
      <w:r w:rsidRPr="004D6894">
        <w:rPr>
          <w:sz w:val="20"/>
          <w:szCs w:val="20"/>
        </w:rPr>
        <w:t xml:space="preserve"> </w:t>
      </w:r>
      <w:r w:rsidRPr="004D6894">
        <w:rPr>
          <w:sz w:val="20"/>
          <w:szCs w:val="20"/>
        </w:rPr>
        <w:sym w:font="Wingdings" w:char="F0E0"/>
      </w:r>
      <w:r w:rsidRPr="004D6894">
        <w:rPr>
          <w:sz w:val="20"/>
          <w:szCs w:val="20"/>
        </w:rPr>
        <w:t xml:space="preserve"> </w:t>
      </w:r>
      <w:r w:rsidRPr="004D6894">
        <w:rPr>
          <w:i/>
          <w:sz w:val="20"/>
          <w:szCs w:val="20"/>
        </w:rPr>
        <w:t xml:space="preserve">what knowledge was acquired? </w:t>
      </w:r>
      <w:r w:rsidRPr="004D6894">
        <w:rPr>
          <w:sz w:val="20"/>
          <w:szCs w:val="20"/>
        </w:rPr>
        <w:sym w:font="Wingdings" w:char="F0E0"/>
      </w:r>
      <w:r w:rsidRPr="004D6894">
        <w:rPr>
          <w:sz w:val="20"/>
          <w:szCs w:val="20"/>
        </w:rPr>
        <w:t xml:space="preserve"> </w:t>
      </w:r>
      <w:proofErr w:type="gramStart"/>
      <w:r w:rsidRPr="004D6894">
        <w:rPr>
          <w:b/>
          <w:sz w:val="20"/>
          <w:szCs w:val="20"/>
        </w:rPr>
        <w:t>reflects</w:t>
      </w:r>
      <w:proofErr w:type="gramEnd"/>
      <w:r w:rsidRPr="004D6894">
        <w:rPr>
          <w:b/>
          <w:sz w:val="20"/>
          <w:szCs w:val="20"/>
        </w:rPr>
        <w:t xml:space="preserve"> change</w:t>
      </w:r>
    </w:p>
    <w:p w14:paraId="30E60D47" w14:textId="77777777" w:rsidR="006541AB" w:rsidRPr="004D6894" w:rsidRDefault="006541AB" w:rsidP="006541AB">
      <w:pPr>
        <w:pStyle w:val="ListParagraph"/>
        <w:numPr>
          <w:ilvl w:val="1"/>
          <w:numId w:val="185"/>
        </w:numPr>
        <w:spacing w:after="0"/>
        <w:rPr>
          <w:b/>
          <w:sz w:val="20"/>
          <w:szCs w:val="20"/>
        </w:rPr>
      </w:pPr>
      <w:proofErr w:type="spellStart"/>
      <w:r w:rsidRPr="004D6894">
        <w:rPr>
          <w:b/>
          <w:color w:val="FF0000"/>
          <w:sz w:val="20"/>
          <w:szCs w:val="20"/>
        </w:rPr>
        <w:t>Behaviour</w:t>
      </w:r>
      <w:proofErr w:type="spellEnd"/>
      <w:r w:rsidRPr="004D6894">
        <w:rPr>
          <w:sz w:val="20"/>
          <w:szCs w:val="20"/>
        </w:rPr>
        <w:t xml:space="preserve"> </w:t>
      </w:r>
      <w:r w:rsidRPr="004D6894">
        <w:rPr>
          <w:sz w:val="20"/>
          <w:szCs w:val="20"/>
        </w:rPr>
        <w:sym w:font="Wingdings" w:char="F0E0"/>
      </w:r>
      <w:r w:rsidRPr="004D6894">
        <w:rPr>
          <w:sz w:val="20"/>
          <w:szCs w:val="20"/>
        </w:rPr>
        <w:t xml:space="preserve"> </w:t>
      </w:r>
      <w:r w:rsidRPr="004D6894">
        <w:rPr>
          <w:i/>
          <w:sz w:val="20"/>
          <w:szCs w:val="20"/>
        </w:rPr>
        <w:t xml:space="preserve">what changes in job </w:t>
      </w:r>
      <w:proofErr w:type="spellStart"/>
      <w:r w:rsidRPr="004D6894">
        <w:rPr>
          <w:i/>
          <w:sz w:val="20"/>
          <w:szCs w:val="20"/>
        </w:rPr>
        <w:t>beh</w:t>
      </w:r>
      <w:proofErr w:type="spellEnd"/>
      <w:r w:rsidRPr="004D6894">
        <w:rPr>
          <w:i/>
          <w:sz w:val="20"/>
          <w:szCs w:val="20"/>
        </w:rPr>
        <w:t xml:space="preserve"> occurred? </w:t>
      </w:r>
      <w:r w:rsidRPr="004D6894">
        <w:rPr>
          <w:sz w:val="20"/>
          <w:szCs w:val="20"/>
        </w:rPr>
        <w:sym w:font="Wingdings" w:char="F0E0"/>
      </w:r>
      <w:r w:rsidRPr="004D6894">
        <w:rPr>
          <w:sz w:val="20"/>
          <w:szCs w:val="20"/>
        </w:rPr>
        <w:t xml:space="preserve"> </w:t>
      </w:r>
      <w:proofErr w:type="gramStart"/>
      <w:r w:rsidRPr="004D6894">
        <w:rPr>
          <w:b/>
          <w:sz w:val="20"/>
          <w:szCs w:val="20"/>
        </w:rPr>
        <w:t>reflects</w:t>
      </w:r>
      <w:proofErr w:type="gramEnd"/>
      <w:r w:rsidRPr="004D6894">
        <w:rPr>
          <w:b/>
          <w:sz w:val="20"/>
          <w:szCs w:val="20"/>
        </w:rPr>
        <w:t xml:space="preserve"> successful freezing</w:t>
      </w:r>
    </w:p>
    <w:p w14:paraId="04983390" w14:textId="77777777" w:rsidR="006541AB" w:rsidRPr="004D6894" w:rsidRDefault="006541AB" w:rsidP="006541AB">
      <w:pPr>
        <w:pStyle w:val="ListParagraph"/>
        <w:numPr>
          <w:ilvl w:val="1"/>
          <w:numId w:val="185"/>
        </w:numPr>
        <w:spacing w:after="0"/>
        <w:rPr>
          <w:sz w:val="20"/>
          <w:szCs w:val="20"/>
        </w:rPr>
      </w:pPr>
      <w:r w:rsidRPr="004D6894">
        <w:rPr>
          <w:b/>
          <w:color w:val="FF0000"/>
          <w:sz w:val="20"/>
          <w:szCs w:val="20"/>
        </w:rPr>
        <w:t>Outcomes</w:t>
      </w:r>
      <w:r w:rsidRPr="004D6894">
        <w:rPr>
          <w:sz w:val="20"/>
          <w:szCs w:val="20"/>
        </w:rPr>
        <w:t xml:space="preserve"> </w:t>
      </w:r>
      <w:r w:rsidRPr="004D6894">
        <w:rPr>
          <w:sz w:val="20"/>
          <w:szCs w:val="20"/>
        </w:rPr>
        <w:sym w:font="Wingdings" w:char="F0E0"/>
      </w:r>
      <w:r w:rsidRPr="004D6894">
        <w:rPr>
          <w:sz w:val="20"/>
          <w:szCs w:val="20"/>
        </w:rPr>
        <w:t xml:space="preserve"> </w:t>
      </w:r>
      <w:r w:rsidRPr="004D6894">
        <w:rPr>
          <w:i/>
          <w:sz w:val="20"/>
          <w:szCs w:val="20"/>
        </w:rPr>
        <w:t xml:space="preserve">what changes in productivity, absence, etc. occurred? </w:t>
      </w:r>
      <w:r w:rsidRPr="004D6894">
        <w:rPr>
          <w:sz w:val="20"/>
          <w:szCs w:val="20"/>
        </w:rPr>
        <w:sym w:font="Wingdings" w:char="F0E0"/>
      </w:r>
      <w:r w:rsidRPr="004D6894">
        <w:rPr>
          <w:sz w:val="20"/>
          <w:szCs w:val="20"/>
        </w:rPr>
        <w:t xml:space="preserve"> </w:t>
      </w:r>
      <w:proofErr w:type="gramStart"/>
      <w:r w:rsidRPr="004D6894">
        <w:rPr>
          <w:b/>
          <w:sz w:val="20"/>
          <w:szCs w:val="20"/>
        </w:rPr>
        <w:t>indicates</w:t>
      </w:r>
      <w:proofErr w:type="gramEnd"/>
      <w:r w:rsidRPr="004D6894">
        <w:rPr>
          <w:b/>
          <w:sz w:val="20"/>
          <w:szCs w:val="20"/>
        </w:rPr>
        <w:t xml:space="preserve"> whether freezing is useful for the org</w:t>
      </w:r>
      <w:r w:rsidRPr="004D6894">
        <w:rPr>
          <w:sz w:val="20"/>
          <w:szCs w:val="20"/>
        </w:rPr>
        <w:t xml:space="preserve"> </w:t>
      </w:r>
    </w:p>
    <w:p w14:paraId="5DFEDBD3" w14:textId="77777777" w:rsidR="006541AB" w:rsidRPr="004D6894" w:rsidRDefault="006541AB" w:rsidP="006541AB">
      <w:pPr>
        <w:pStyle w:val="ListParagraph"/>
        <w:numPr>
          <w:ilvl w:val="0"/>
          <w:numId w:val="185"/>
        </w:numPr>
        <w:spacing w:after="0"/>
        <w:rPr>
          <w:sz w:val="20"/>
          <w:szCs w:val="20"/>
        </w:rPr>
      </w:pPr>
      <w:r w:rsidRPr="004D6894">
        <w:rPr>
          <w:sz w:val="20"/>
          <w:szCs w:val="20"/>
        </w:rPr>
        <w:t xml:space="preserve">Many </w:t>
      </w:r>
      <w:proofErr w:type="spellStart"/>
      <w:r w:rsidRPr="004D6894">
        <w:rPr>
          <w:sz w:val="20"/>
          <w:szCs w:val="20"/>
        </w:rPr>
        <w:t>evals</w:t>
      </w:r>
      <w:proofErr w:type="spellEnd"/>
      <w:r w:rsidRPr="004D6894">
        <w:rPr>
          <w:sz w:val="20"/>
          <w:szCs w:val="20"/>
        </w:rPr>
        <w:t xml:space="preserve"> of change efforts never go beyond the measurement of reactions</w:t>
      </w:r>
    </w:p>
    <w:p w14:paraId="1544168E" w14:textId="77777777" w:rsidR="006541AB" w:rsidRPr="004D6894" w:rsidRDefault="006541AB" w:rsidP="006541AB">
      <w:pPr>
        <w:pStyle w:val="ListParagraph"/>
        <w:numPr>
          <w:ilvl w:val="0"/>
          <w:numId w:val="185"/>
        </w:numPr>
        <w:spacing w:after="0"/>
        <w:rPr>
          <w:sz w:val="20"/>
          <w:szCs w:val="20"/>
        </w:rPr>
      </w:pPr>
      <w:r w:rsidRPr="004D6894">
        <w:rPr>
          <w:sz w:val="20"/>
          <w:szCs w:val="20"/>
        </w:rPr>
        <w:t xml:space="preserve">If the outcome of change is evaluated </w:t>
      </w:r>
      <w:proofErr w:type="spellStart"/>
      <w:r w:rsidRPr="004D6894">
        <w:rPr>
          <w:sz w:val="20"/>
          <w:szCs w:val="20"/>
        </w:rPr>
        <w:t>favourably</w:t>
      </w:r>
      <w:proofErr w:type="spellEnd"/>
      <w:r w:rsidRPr="004D6894">
        <w:rPr>
          <w:sz w:val="20"/>
          <w:szCs w:val="20"/>
        </w:rPr>
        <w:t>, the org will wish to institutionalize that change &amp; make it a permanent part of the org system</w:t>
      </w:r>
    </w:p>
    <w:p w14:paraId="70220473" w14:textId="77777777" w:rsidR="006541AB" w:rsidRPr="004D6894" w:rsidRDefault="006541AB" w:rsidP="006541AB">
      <w:pPr>
        <w:pStyle w:val="ListParagraph"/>
        <w:numPr>
          <w:ilvl w:val="0"/>
          <w:numId w:val="185"/>
        </w:numPr>
        <w:spacing w:after="0"/>
        <w:rPr>
          <w:sz w:val="20"/>
          <w:szCs w:val="20"/>
        </w:rPr>
      </w:pPr>
      <w:r w:rsidRPr="004D6894">
        <w:rPr>
          <w:sz w:val="20"/>
          <w:szCs w:val="20"/>
        </w:rPr>
        <w:t xml:space="preserve">Many change efforts go unevaluated &amp; without proof of success, its very easy for institutionalization to be rejected </w:t>
      </w:r>
      <w:r w:rsidRPr="004D6894">
        <w:rPr>
          <w:sz w:val="20"/>
          <w:szCs w:val="20"/>
        </w:rPr>
        <w:sym w:font="Wingdings" w:char="F0E0"/>
      </w:r>
      <w:r w:rsidRPr="004D6894">
        <w:rPr>
          <w:sz w:val="20"/>
          <w:szCs w:val="20"/>
        </w:rPr>
        <w:t xml:space="preserve"> problem for complex, broad-based change programs that call for a large commitment from many parties (job enrichment)</w:t>
      </w:r>
    </w:p>
    <w:p w14:paraId="641198D3" w14:textId="77777777" w:rsidR="006541AB" w:rsidRPr="004D6894" w:rsidRDefault="006541AB" w:rsidP="006541AB">
      <w:pPr>
        <w:pStyle w:val="ListParagraph"/>
        <w:numPr>
          <w:ilvl w:val="0"/>
          <w:numId w:val="185"/>
        </w:numPr>
        <w:spacing w:after="0"/>
        <w:rPr>
          <w:sz w:val="20"/>
          <w:szCs w:val="20"/>
        </w:rPr>
      </w:pPr>
      <w:r w:rsidRPr="004D6894">
        <w:rPr>
          <w:b/>
          <w:sz w:val="20"/>
          <w:szCs w:val="20"/>
        </w:rPr>
        <w:t xml:space="preserve">Studies of complex change efforts noted </w:t>
      </w:r>
      <w:r w:rsidRPr="004D6894">
        <w:rPr>
          <w:sz w:val="20"/>
          <w:szCs w:val="20"/>
          <w:highlight w:val="cyan"/>
        </w:rPr>
        <w:t>factors that inhibit institutionalization</w:t>
      </w:r>
      <w:r w:rsidRPr="004D6894">
        <w:rPr>
          <w:b/>
          <w:sz w:val="20"/>
          <w:szCs w:val="20"/>
        </w:rPr>
        <w:t>:</w:t>
      </w:r>
    </w:p>
    <w:p w14:paraId="1220C9F8" w14:textId="77777777" w:rsidR="006541AB" w:rsidRPr="004D6894" w:rsidRDefault="006541AB" w:rsidP="006541AB">
      <w:pPr>
        <w:pStyle w:val="ListParagraph"/>
        <w:numPr>
          <w:ilvl w:val="1"/>
          <w:numId w:val="185"/>
        </w:numPr>
        <w:spacing w:after="0"/>
        <w:rPr>
          <w:color w:val="FF0000"/>
          <w:sz w:val="20"/>
          <w:szCs w:val="20"/>
        </w:rPr>
      </w:pPr>
      <w:r w:rsidRPr="004D6894">
        <w:rPr>
          <w:color w:val="FF0000"/>
          <w:sz w:val="20"/>
          <w:szCs w:val="20"/>
        </w:rPr>
        <w:t>Promised extrinsic rewards may not be developed to accompany changes</w:t>
      </w:r>
    </w:p>
    <w:p w14:paraId="0EF0F77A" w14:textId="77777777" w:rsidR="006541AB" w:rsidRPr="004D6894" w:rsidRDefault="006541AB" w:rsidP="006541AB">
      <w:pPr>
        <w:pStyle w:val="ListParagraph"/>
        <w:numPr>
          <w:ilvl w:val="1"/>
          <w:numId w:val="185"/>
        </w:numPr>
        <w:spacing w:after="0"/>
        <w:rPr>
          <w:color w:val="FF0000"/>
          <w:sz w:val="20"/>
          <w:szCs w:val="20"/>
        </w:rPr>
      </w:pPr>
      <w:r w:rsidRPr="004D6894">
        <w:rPr>
          <w:color w:val="FF0000"/>
          <w:sz w:val="20"/>
          <w:szCs w:val="20"/>
        </w:rPr>
        <w:t>Initial changes may provide intrinsic rewards that create higher expectation that can’t be fulfilled</w:t>
      </w:r>
    </w:p>
    <w:p w14:paraId="4D52C8A1" w14:textId="77777777" w:rsidR="006541AB" w:rsidRPr="004D6894" w:rsidRDefault="006541AB" w:rsidP="006541AB">
      <w:pPr>
        <w:pStyle w:val="ListParagraph"/>
        <w:numPr>
          <w:ilvl w:val="1"/>
          <w:numId w:val="185"/>
        </w:numPr>
        <w:spacing w:after="0"/>
        <w:rPr>
          <w:color w:val="FF0000"/>
          <w:sz w:val="20"/>
          <w:szCs w:val="20"/>
        </w:rPr>
      </w:pPr>
      <w:r w:rsidRPr="004D6894">
        <w:rPr>
          <w:color w:val="FF0000"/>
          <w:sz w:val="20"/>
          <w:szCs w:val="20"/>
        </w:rPr>
        <w:t xml:space="preserve">Institutionalization can be damaged if new hires aren’t socialized to understand the unique </w:t>
      </w:r>
      <w:proofErr w:type="spellStart"/>
      <w:r w:rsidRPr="004D6894">
        <w:rPr>
          <w:color w:val="FF0000"/>
          <w:sz w:val="20"/>
          <w:szCs w:val="20"/>
        </w:rPr>
        <w:t>enviro</w:t>
      </w:r>
      <w:proofErr w:type="spellEnd"/>
      <w:r w:rsidRPr="004D6894">
        <w:rPr>
          <w:color w:val="FF0000"/>
          <w:sz w:val="20"/>
          <w:szCs w:val="20"/>
        </w:rPr>
        <w:t xml:space="preserve"> of the changed org </w:t>
      </w:r>
      <w:r w:rsidRPr="004D6894">
        <w:rPr>
          <w:color w:val="FF0000"/>
          <w:sz w:val="20"/>
          <w:szCs w:val="20"/>
        </w:rPr>
        <w:sym w:font="Wingdings" w:char="F0E0"/>
      </w:r>
      <w:r w:rsidRPr="004D6894">
        <w:rPr>
          <w:color w:val="FF0000"/>
          <w:sz w:val="20"/>
          <w:szCs w:val="20"/>
        </w:rPr>
        <w:t xml:space="preserve"> occurs with turnover</w:t>
      </w:r>
    </w:p>
    <w:p w14:paraId="7BE7A300" w14:textId="77777777" w:rsidR="006541AB" w:rsidRPr="004D6894" w:rsidRDefault="006541AB" w:rsidP="006541AB">
      <w:pPr>
        <w:pStyle w:val="ListParagraph"/>
        <w:numPr>
          <w:ilvl w:val="1"/>
          <w:numId w:val="185"/>
        </w:numPr>
        <w:spacing w:after="0"/>
        <w:rPr>
          <w:color w:val="FF0000"/>
          <w:sz w:val="20"/>
          <w:szCs w:val="20"/>
        </w:rPr>
      </w:pPr>
      <w:r w:rsidRPr="004D6894">
        <w:rPr>
          <w:color w:val="FF0000"/>
          <w:sz w:val="20"/>
          <w:szCs w:val="20"/>
        </w:rPr>
        <w:t>Key mgmt. supporters of the change effort may resign or be transferred</w:t>
      </w:r>
    </w:p>
    <w:p w14:paraId="00652107" w14:textId="77777777" w:rsidR="006541AB" w:rsidRPr="004D6894" w:rsidRDefault="006541AB" w:rsidP="006541AB">
      <w:pPr>
        <w:pStyle w:val="ListParagraph"/>
        <w:numPr>
          <w:ilvl w:val="1"/>
          <w:numId w:val="185"/>
        </w:numPr>
        <w:spacing w:after="0"/>
        <w:rPr>
          <w:color w:val="FF0000"/>
          <w:sz w:val="20"/>
          <w:szCs w:val="20"/>
        </w:rPr>
      </w:pPr>
      <w:proofErr w:type="spellStart"/>
      <w:r w:rsidRPr="004D6894">
        <w:rPr>
          <w:color w:val="FF0000"/>
          <w:sz w:val="20"/>
          <w:szCs w:val="20"/>
        </w:rPr>
        <w:t>Enviro</w:t>
      </w:r>
      <w:proofErr w:type="spellEnd"/>
      <w:r w:rsidRPr="004D6894">
        <w:rPr>
          <w:color w:val="FF0000"/>
          <w:sz w:val="20"/>
          <w:szCs w:val="20"/>
        </w:rPr>
        <w:t xml:space="preserve"> pressures (decreases sales) can cause mgmt. to regress to more familiar </w:t>
      </w:r>
      <w:proofErr w:type="spellStart"/>
      <w:r w:rsidRPr="004D6894">
        <w:rPr>
          <w:color w:val="FF0000"/>
          <w:sz w:val="20"/>
          <w:szCs w:val="20"/>
        </w:rPr>
        <w:t>behs</w:t>
      </w:r>
      <w:proofErr w:type="spellEnd"/>
      <w:r w:rsidRPr="004D6894">
        <w:rPr>
          <w:color w:val="FF0000"/>
          <w:sz w:val="20"/>
          <w:szCs w:val="20"/>
        </w:rPr>
        <w:t xml:space="preserve"> &amp; abandon change efforts </w:t>
      </w:r>
    </w:p>
    <w:p w14:paraId="42B0BDEB" w14:textId="77777777" w:rsidR="006541AB" w:rsidRPr="004D6894" w:rsidRDefault="006541AB" w:rsidP="006541AB">
      <w:pPr>
        <w:pStyle w:val="ListParagraph"/>
        <w:numPr>
          <w:ilvl w:val="0"/>
          <w:numId w:val="185"/>
        </w:numPr>
        <w:spacing w:after="0"/>
        <w:rPr>
          <w:sz w:val="20"/>
          <w:szCs w:val="20"/>
        </w:rPr>
      </w:pPr>
      <w:r w:rsidRPr="004D6894">
        <w:rPr>
          <w:sz w:val="20"/>
          <w:szCs w:val="20"/>
        </w:rPr>
        <w:t xml:space="preserve">Many of the problems of evaluation &amp; institutionalization can be overcome by careful planning &amp; goal setting during the </w:t>
      </w:r>
      <w:r w:rsidRPr="004D6894">
        <w:rPr>
          <w:b/>
          <w:i/>
          <w:sz w:val="20"/>
          <w:szCs w:val="20"/>
          <w:u w:val="single"/>
        </w:rPr>
        <w:t>DIAGNOSTIC STAGE</w:t>
      </w:r>
    </w:p>
    <w:p w14:paraId="1172B8F1" w14:textId="77777777" w:rsidR="006541AB" w:rsidRPr="004D6894" w:rsidRDefault="006541AB" w:rsidP="006541AB">
      <w:pPr>
        <w:pStyle w:val="ListParagraph"/>
        <w:numPr>
          <w:ilvl w:val="1"/>
          <w:numId w:val="185"/>
        </w:numPr>
        <w:spacing w:after="0"/>
        <w:rPr>
          <w:i/>
          <w:sz w:val="20"/>
          <w:szCs w:val="20"/>
        </w:rPr>
      </w:pPr>
      <w:r w:rsidRPr="004D6894">
        <w:rPr>
          <w:i/>
          <w:sz w:val="20"/>
          <w:szCs w:val="20"/>
        </w:rPr>
        <w:t xml:space="preserve">Planning = key issue in any change effort </w:t>
      </w:r>
    </w:p>
    <w:p w14:paraId="792DABDF" w14:textId="77777777" w:rsidR="006541AB" w:rsidRPr="004D6894" w:rsidRDefault="006541AB" w:rsidP="006541AB">
      <w:pPr>
        <w:rPr>
          <w:rFonts w:ascii="Cambria" w:hAnsi="Cambria"/>
          <w:b/>
          <w:sz w:val="20"/>
          <w:szCs w:val="20"/>
          <w:u w:val="single"/>
        </w:rPr>
      </w:pPr>
      <w:r w:rsidRPr="004D6894">
        <w:rPr>
          <w:rFonts w:ascii="Cambria" w:hAnsi="Cambria"/>
          <w:b/>
          <w:sz w:val="20"/>
          <w:szCs w:val="20"/>
          <w:u w:val="single"/>
        </w:rPr>
        <w:t xml:space="preserve">Organizational Development: Planned Org Change </w:t>
      </w:r>
    </w:p>
    <w:p w14:paraId="68277E4C" w14:textId="77777777" w:rsidR="006541AB" w:rsidRPr="004D6894" w:rsidRDefault="006541AB" w:rsidP="006541AB">
      <w:pPr>
        <w:pStyle w:val="ListParagraph"/>
        <w:numPr>
          <w:ilvl w:val="0"/>
          <w:numId w:val="186"/>
        </w:numPr>
        <w:spacing w:after="0"/>
        <w:rPr>
          <w:sz w:val="20"/>
          <w:szCs w:val="20"/>
        </w:rPr>
      </w:pPr>
      <w:r w:rsidRPr="004D6894">
        <w:rPr>
          <w:sz w:val="20"/>
          <w:szCs w:val="20"/>
          <w:highlight w:val="yellow"/>
        </w:rPr>
        <w:t>Organizational Development (OD)</w:t>
      </w:r>
      <w:r w:rsidRPr="004D6894">
        <w:rPr>
          <w:sz w:val="20"/>
          <w:szCs w:val="20"/>
        </w:rPr>
        <w:t xml:space="preserve">: </w:t>
      </w:r>
      <w:r w:rsidRPr="004D6894">
        <w:rPr>
          <w:b/>
          <w:i/>
          <w:sz w:val="20"/>
          <w:szCs w:val="20"/>
        </w:rPr>
        <w:t>planned</w:t>
      </w:r>
      <w:r w:rsidRPr="004D6894">
        <w:rPr>
          <w:sz w:val="20"/>
          <w:szCs w:val="20"/>
        </w:rPr>
        <w:t xml:space="preserve"> </w:t>
      </w:r>
      <w:r w:rsidRPr="004D6894">
        <w:rPr>
          <w:b/>
          <w:i/>
          <w:sz w:val="20"/>
          <w:szCs w:val="20"/>
        </w:rPr>
        <w:t>ongoing</w:t>
      </w:r>
      <w:r w:rsidRPr="004D6894">
        <w:rPr>
          <w:sz w:val="20"/>
          <w:szCs w:val="20"/>
        </w:rPr>
        <w:t xml:space="preserve"> effort to change orgs to be more </w:t>
      </w:r>
      <w:r w:rsidRPr="004D6894">
        <w:rPr>
          <w:b/>
          <w:i/>
          <w:sz w:val="20"/>
          <w:szCs w:val="20"/>
        </w:rPr>
        <w:t>effective</w:t>
      </w:r>
      <w:r w:rsidRPr="004D6894">
        <w:rPr>
          <w:sz w:val="20"/>
          <w:szCs w:val="20"/>
        </w:rPr>
        <w:t xml:space="preserve"> &amp; </w:t>
      </w:r>
      <w:r w:rsidRPr="004D6894">
        <w:rPr>
          <w:b/>
          <w:i/>
          <w:sz w:val="20"/>
          <w:szCs w:val="20"/>
        </w:rPr>
        <w:t>human</w:t>
      </w:r>
    </w:p>
    <w:p w14:paraId="4E252637" w14:textId="77777777" w:rsidR="006541AB" w:rsidRPr="004D6894" w:rsidRDefault="006541AB" w:rsidP="006541AB">
      <w:pPr>
        <w:pStyle w:val="ListParagraph"/>
        <w:numPr>
          <w:ilvl w:val="0"/>
          <w:numId w:val="186"/>
        </w:numPr>
        <w:spacing w:after="0"/>
        <w:rPr>
          <w:sz w:val="20"/>
          <w:szCs w:val="20"/>
        </w:rPr>
      </w:pPr>
      <w:r w:rsidRPr="004D6894">
        <w:rPr>
          <w:sz w:val="20"/>
          <w:szCs w:val="20"/>
        </w:rPr>
        <w:t xml:space="preserve">It uses the knowledge of </w:t>
      </w:r>
      <w:proofErr w:type="spellStart"/>
      <w:r w:rsidRPr="004D6894">
        <w:rPr>
          <w:b/>
          <w:i/>
          <w:color w:val="FF0000"/>
          <w:sz w:val="20"/>
          <w:szCs w:val="20"/>
        </w:rPr>
        <w:t>beh</w:t>
      </w:r>
      <w:proofErr w:type="spellEnd"/>
      <w:r w:rsidRPr="004D6894">
        <w:rPr>
          <w:b/>
          <w:i/>
          <w:color w:val="FF0000"/>
          <w:sz w:val="20"/>
          <w:szCs w:val="20"/>
        </w:rPr>
        <w:t xml:space="preserve"> science</w:t>
      </w:r>
      <w:r w:rsidRPr="004D6894">
        <w:rPr>
          <w:sz w:val="20"/>
          <w:szCs w:val="20"/>
        </w:rPr>
        <w:t xml:space="preserve"> to foster a culture of org self-examination &amp; readiness for change </w:t>
      </w:r>
      <w:r w:rsidRPr="004D6894">
        <w:rPr>
          <w:sz w:val="20"/>
          <w:szCs w:val="20"/>
        </w:rPr>
        <w:sym w:font="Wingdings" w:char="F0E0"/>
      </w:r>
      <w:r w:rsidRPr="004D6894">
        <w:rPr>
          <w:sz w:val="20"/>
          <w:szCs w:val="20"/>
        </w:rPr>
        <w:t xml:space="preserve"> </w:t>
      </w:r>
      <w:proofErr w:type="spellStart"/>
      <w:r w:rsidRPr="004D6894">
        <w:rPr>
          <w:sz w:val="20"/>
          <w:szCs w:val="20"/>
        </w:rPr>
        <w:t>beh</w:t>
      </w:r>
      <w:proofErr w:type="spellEnd"/>
      <w:r w:rsidRPr="004D6894">
        <w:rPr>
          <w:sz w:val="20"/>
          <w:szCs w:val="20"/>
        </w:rPr>
        <w:t xml:space="preserve"> science distinguishes OD from other change strategies that rely on accounting, finance, or engineering principles (but OD may incorporate these principles too)</w:t>
      </w:r>
    </w:p>
    <w:p w14:paraId="0237E872" w14:textId="77777777" w:rsidR="006541AB" w:rsidRPr="004D6894" w:rsidRDefault="006541AB" w:rsidP="006541AB">
      <w:pPr>
        <w:pStyle w:val="ListParagraph"/>
        <w:numPr>
          <w:ilvl w:val="0"/>
          <w:numId w:val="186"/>
        </w:numPr>
        <w:spacing w:after="0"/>
        <w:rPr>
          <w:sz w:val="20"/>
          <w:szCs w:val="20"/>
        </w:rPr>
      </w:pPr>
      <w:r w:rsidRPr="004D6894">
        <w:rPr>
          <w:sz w:val="20"/>
          <w:szCs w:val="20"/>
        </w:rPr>
        <w:t xml:space="preserve">A strong emphasis is placed on </w:t>
      </w:r>
      <w:r w:rsidRPr="004D6894">
        <w:rPr>
          <w:b/>
          <w:i/>
          <w:color w:val="FF0000"/>
          <w:sz w:val="20"/>
          <w:szCs w:val="20"/>
        </w:rPr>
        <w:t>interpersonal &amp; group processes</w:t>
      </w:r>
      <w:r w:rsidRPr="004D6894">
        <w:rPr>
          <w:b/>
          <w:i/>
          <w:sz w:val="20"/>
          <w:szCs w:val="20"/>
        </w:rPr>
        <w:t xml:space="preserve"> </w:t>
      </w:r>
      <w:r w:rsidRPr="004D6894">
        <w:rPr>
          <w:sz w:val="20"/>
          <w:szCs w:val="20"/>
        </w:rPr>
        <w:sym w:font="Wingdings" w:char="F0E0"/>
      </w:r>
      <w:r w:rsidRPr="004D6894">
        <w:rPr>
          <w:sz w:val="20"/>
          <w:szCs w:val="20"/>
        </w:rPr>
        <w:t xml:space="preserve"> all org changes affects members &amp; their cooperation is necessary to implement change</w:t>
      </w:r>
    </w:p>
    <w:p w14:paraId="35DD166F" w14:textId="77777777" w:rsidR="006541AB" w:rsidRPr="004D6894" w:rsidRDefault="006541AB" w:rsidP="006541AB">
      <w:pPr>
        <w:pStyle w:val="ListParagraph"/>
        <w:numPr>
          <w:ilvl w:val="0"/>
          <w:numId w:val="186"/>
        </w:numPr>
        <w:spacing w:after="0"/>
        <w:rPr>
          <w:sz w:val="20"/>
          <w:szCs w:val="20"/>
        </w:rPr>
      </w:pPr>
      <w:r w:rsidRPr="004D6894">
        <w:rPr>
          <w:sz w:val="20"/>
          <w:szCs w:val="20"/>
        </w:rPr>
        <w:t xml:space="preserve">Its </w:t>
      </w:r>
      <w:r w:rsidRPr="004D6894">
        <w:rPr>
          <w:b/>
          <w:i/>
          <w:color w:val="FF0000"/>
          <w:sz w:val="20"/>
          <w:szCs w:val="20"/>
        </w:rPr>
        <w:t>ongoing</w:t>
      </w:r>
      <w:r w:rsidRPr="004D6894">
        <w:rPr>
          <w:sz w:val="20"/>
          <w:szCs w:val="20"/>
        </w:rPr>
        <w:t xml:space="preserve"> in 2 senses:</w:t>
      </w:r>
    </w:p>
    <w:p w14:paraId="7DB282EE" w14:textId="77777777" w:rsidR="006541AB" w:rsidRPr="004D6894" w:rsidRDefault="006541AB" w:rsidP="006541AB">
      <w:pPr>
        <w:pStyle w:val="ListParagraph"/>
        <w:numPr>
          <w:ilvl w:val="1"/>
          <w:numId w:val="186"/>
        </w:numPr>
        <w:spacing w:after="0"/>
        <w:rPr>
          <w:sz w:val="20"/>
          <w:szCs w:val="20"/>
        </w:rPr>
      </w:pPr>
      <w:r w:rsidRPr="004D6894">
        <w:rPr>
          <w:sz w:val="20"/>
          <w:szCs w:val="20"/>
        </w:rPr>
        <w:t>Many OD programs extend over a long period of time</w:t>
      </w:r>
    </w:p>
    <w:p w14:paraId="4455D6CD" w14:textId="77777777" w:rsidR="006541AB" w:rsidRPr="004D6894" w:rsidRDefault="006541AB" w:rsidP="006541AB">
      <w:pPr>
        <w:pStyle w:val="ListParagraph"/>
        <w:numPr>
          <w:ilvl w:val="1"/>
          <w:numId w:val="186"/>
        </w:numPr>
        <w:spacing w:after="0"/>
        <w:rPr>
          <w:sz w:val="20"/>
          <w:szCs w:val="20"/>
        </w:rPr>
      </w:pPr>
      <w:r w:rsidRPr="004D6894">
        <w:rPr>
          <w:sz w:val="20"/>
          <w:szCs w:val="20"/>
        </w:rPr>
        <w:t>If OD becomes institutionalized, continuous re-examination &amp; readiness for further change become permanent parts of the culture</w:t>
      </w:r>
    </w:p>
    <w:p w14:paraId="2C1E5782" w14:textId="77777777" w:rsidR="006541AB" w:rsidRPr="004D6894" w:rsidRDefault="006541AB" w:rsidP="006541AB">
      <w:pPr>
        <w:pStyle w:val="ListParagraph"/>
        <w:numPr>
          <w:ilvl w:val="0"/>
          <w:numId w:val="186"/>
        </w:numPr>
        <w:spacing w:after="0"/>
        <w:rPr>
          <w:sz w:val="20"/>
          <w:szCs w:val="20"/>
        </w:rPr>
      </w:pPr>
      <w:r w:rsidRPr="004D6894">
        <w:rPr>
          <w:sz w:val="20"/>
          <w:szCs w:val="20"/>
        </w:rPr>
        <w:t xml:space="preserve">In trying to be more </w:t>
      </w:r>
      <w:r w:rsidRPr="004D6894">
        <w:rPr>
          <w:b/>
          <w:i/>
          <w:color w:val="FF0000"/>
          <w:sz w:val="20"/>
          <w:szCs w:val="20"/>
        </w:rPr>
        <w:t>effective + human</w:t>
      </w:r>
      <w:r w:rsidRPr="004D6894">
        <w:rPr>
          <w:sz w:val="20"/>
          <w:szCs w:val="20"/>
        </w:rPr>
        <w:t xml:space="preserve"> </w:t>
      </w:r>
      <w:r w:rsidRPr="004D6894">
        <w:rPr>
          <w:sz w:val="20"/>
          <w:szCs w:val="20"/>
        </w:rPr>
        <w:sym w:font="Wingdings" w:char="F0E0"/>
      </w:r>
      <w:r w:rsidRPr="004D6894">
        <w:rPr>
          <w:sz w:val="20"/>
          <w:szCs w:val="20"/>
        </w:rPr>
        <w:t xml:space="preserve"> OD gives recognition to the link b/n personal processes (leadership) &amp; org outcomes (productivity)</w:t>
      </w:r>
    </w:p>
    <w:p w14:paraId="230FD252" w14:textId="77777777" w:rsidR="006541AB" w:rsidRPr="004D6894" w:rsidRDefault="006541AB" w:rsidP="006541AB">
      <w:pPr>
        <w:pStyle w:val="ListParagraph"/>
        <w:numPr>
          <w:ilvl w:val="0"/>
          <w:numId w:val="186"/>
        </w:numPr>
        <w:spacing w:after="0"/>
        <w:rPr>
          <w:sz w:val="20"/>
          <w:szCs w:val="20"/>
        </w:rPr>
      </w:pPr>
      <w:r w:rsidRPr="004D6894">
        <w:rPr>
          <w:sz w:val="20"/>
          <w:szCs w:val="20"/>
        </w:rPr>
        <w:t>OD seeks to modify cultural norms &amp; roles so that the org remains self-conscious &amp; prepared for adaption</w:t>
      </w:r>
    </w:p>
    <w:p w14:paraId="31046131" w14:textId="77777777" w:rsidR="006541AB" w:rsidRPr="004D6894" w:rsidRDefault="006541AB" w:rsidP="006541AB">
      <w:pPr>
        <w:pStyle w:val="ListParagraph"/>
        <w:numPr>
          <w:ilvl w:val="0"/>
          <w:numId w:val="186"/>
        </w:numPr>
        <w:spacing w:after="0"/>
        <w:rPr>
          <w:sz w:val="20"/>
          <w:szCs w:val="20"/>
        </w:rPr>
      </w:pPr>
      <w:r w:rsidRPr="004D6894">
        <w:rPr>
          <w:sz w:val="20"/>
          <w:szCs w:val="20"/>
        </w:rPr>
        <w:t xml:space="preserve">Joint concern with both </w:t>
      </w:r>
      <w:r w:rsidRPr="004D6894">
        <w:rPr>
          <w:b/>
          <w:i/>
          <w:sz w:val="20"/>
          <w:szCs w:val="20"/>
          <w:u w:val="single"/>
        </w:rPr>
        <w:t>PPL + PERFORMANCE</w:t>
      </w:r>
      <w:r w:rsidRPr="004D6894">
        <w:rPr>
          <w:sz w:val="20"/>
          <w:szCs w:val="20"/>
        </w:rPr>
        <w:t xml:space="preserve"> = the philosophy of many contemporary OD change agents </w:t>
      </w:r>
      <w:r w:rsidRPr="004D6894">
        <w:rPr>
          <w:sz w:val="20"/>
          <w:szCs w:val="20"/>
        </w:rPr>
        <w:sym w:font="Wingdings" w:char="F0E0"/>
      </w:r>
      <w:r w:rsidRPr="004D6894">
        <w:rPr>
          <w:sz w:val="20"/>
          <w:szCs w:val="20"/>
        </w:rPr>
        <w:t xml:space="preserve"> the focus has shifted from humanistic (self-actualization), to generating data that allow org members to make more informed choices </w:t>
      </w:r>
    </w:p>
    <w:p w14:paraId="101160A2" w14:textId="77777777" w:rsidR="006541AB" w:rsidRPr="004D6894" w:rsidRDefault="006541AB" w:rsidP="006541AB">
      <w:pPr>
        <w:rPr>
          <w:rFonts w:ascii="Cambria" w:hAnsi="Cambria"/>
          <w:b/>
          <w:sz w:val="20"/>
          <w:szCs w:val="20"/>
          <w:u w:val="single"/>
        </w:rPr>
      </w:pPr>
      <w:r w:rsidRPr="004D6894">
        <w:rPr>
          <w:rFonts w:ascii="Cambria" w:hAnsi="Cambria"/>
          <w:b/>
          <w:sz w:val="20"/>
          <w:szCs w:val="20"/>
          <w:u w:val="single"/>
        </w:rPr>
        <w:t xml:space="preserve">Some Specific Org Development Strategies </w:t>
      </w:r>
    </w:p>
    <w:p w14:paraId="05B4D370" w14:textId="77777777" w:rsidR="006541AB" w:rsidRPr="004D6894" w:rsidRDefault="006541AB" w:rsidP="006541AB">
      <w:pPr>
        <w:pStyle w:val="ListParagraph"/>
        <w:numPr>
          <w:ilvl w:val="0"/>
          <w:numId w:val="187"/>
        </w:numPr>
        <w:spacing w:after="0"/>
        <w:rPr>
          <w:sz w:val="20"/>
          <w:szCs w:val="20"/>
        </w:rPr>
      </w:pPr>
      <w:r w:rsidRPr="004D6894">
        <w:rPr>
          <w:sz w:val="20"/>
          <w:szCs w:val="20"/>
        </w:rPr>
        <w:t>OD strategies = job enrichment, mgmt. by objectives, diversity training, self-managed teams, cross-functional teams, empowerment</w:t>
      </w:r>
    </w:p>
    <w:p w14:paraId="05202617" w14:textId="77777777" w:rsidR="006541AB" w:rsidRPr="004D6894" w:rsidRDefault="006541AB" w:rsidP="006541AB">
      <w:pPr>
        <w:pStyle w:val="ListParagraph"/>
        <w:numPr>
          <w:ilvl w:val="0"/>
          <w:numId w:val="187"/>
        </w:numPr>
        <w:spacing w:after="0"/>
        <w:rPr>
          <w:sz w:val="20"/>
          <w:szCs w:val="20"/>
        </w:rPr>
      </w:pPr>
      <w:r w:rsidRPr="004D6894">
        <w:rPr>
          <w:sz w:val="20"/>
          <w:szCs w:val="20"/>
          <w:highlight w:val="cyan"/>
        </w:rPr>
        <w:t>4 additional OD strategies</w:t>
      </w:r>
      <w:r w:rsidRPr="004D6894">
        <w:rPr>
          <w:sz w:val="20"/>
          <w:szCs w:val="20"/>
        </w:rPr>
        <w:t xml:space="preserve"> </w:t>
      </w:r>
      <w:r w:rsidRPr="004D6894">
        <w:rPr>
          <w:sz w:val="20"/>
          <w:szCs w:val="20"/>
        </w:rPr>
        <w:sym w:font="Wingdings" w:char="F0E0"/>
      </w:r>
      <w:r w:rsidRPr="004D6894">
        <w:rPr>
          <w:sz w:val="20"/>
          <w:szCs w:val="20"/>
        </w:rPr>
        <w:t xml:space="preserve"> 1</w:t>
      </w:r>
      <w:r w:rsidRPr="004D6894">
        <w:rPr>
          <w:sz w:val="20"/>
          <w:szCs w:val="20"/>
          <w:vertAlign w:val="superscript"/>
        </w:rPr>
        <w:t>st</w:t>
      </w:r>
      <w:r w:rsidRPr="004D6894">
        <w:rPr>
          <w:sz w:val="20"/>
          <w:szCs w:val="20"/>
        </w:rPr>
        <w:t xml:space="preserve"> 2 = limited in scope &amp; are often part of other change efforts…2</w:t>
      </w:r>
      <w:r w:rsidRPr="004D6894">
        <w:rPr>
          <w:sz w:val="20"/>
          <w:szCs w:val="20"/>
          <w:vertAlign w:val="superscript"/>
        </w:rPr>
        <w:t>nd</w:t>
      </w:r>
      <w:r w:rsidRPr="004D6894">
        <w:rPr>
          <w:sz w:val="20"/>
          <w:szCs w:val="20"/>
        </w:rPr>
        <w:t xml:space="preserve"> 2 = broader in scope &amp; lead to more org change</w:t>
      </w:r>
    </w:p>
    <w:p w14:paraId="3D61EEE3" w14:textId="77777777" w:rsidR="006541AB" w:rsidRPr="004D6894" w:rsidRDefault="006541AB" w:rsidP="006541AB">
      <w:pPr>
        <w:pStyle w:val="ListParagraph"/>
        <w:numPr>
          <w:ilvl w:val="1"/>
          <w:numId w:val="188"/>
        </w:numPr>
        <w:spacing w:after="0"/>
        <w:rPr>
          <w:color w:val="FF0000"/>
          <w:sz w:val="20"/>
          <w:szCs w:val="20"/>
        </w:rPr>
      </w:pPr>
      <w:r w:rsidRPr="004D6894">
        <w:rPr>
          <w:color w:val="FF0000"/>
          <w:sz w:val="20"/>
          <w:szCs w:val="20"/>
        </w:rPr>
        <w:t>Team Building</w:t>
      </w:r>
    </w:p>
    <w:p w14:paraId="71164C95" w14:textId="77777777" w:rsidR="006541AB" w:rsidRPr="004D6894" w:rsidRDefault="006541AB" w:rsidP="006541AB">
      <w:pPr>
        <w:pStyle w:val="ListParagraph"/>
        <w:numPr>
          <w:ilvl w:val="1"/>
          <w:numId w:val="188"/>
        </w:numPr>
        <w:spacing w:after="0"/>
        <w:rPr>
          <w:color w:val="FF0000"/>
          <w:sz w:val="20"/>
          <w:szCs w:val="20"/>
        </w:rPr>
      </w:pPr>
      <w:r w:rsidRPr="004D6894">
        <w:rPr>
          <w:color w:val="FF0000"/>
          <w:sz w:val="20"/>
          <w:szCs w:val="20"/>
        </w:rPr>
        <w:t>Survey Feedback</w:t>
      </w:r>
    </w:p>
    <w:p w14:paraId="7F84F353" w14:textId="77777777" w:rsidR="006541AB" w:rsidRPr="004D6894" w:rsidRDefault="006541AB" w:rsidP="006541AB">
      <w:pPr>
        <w:pStyle w:val="ListParagraph"/>
        <w:numPr>
          <w:ilvl w:val="1"/>
          <w:numId w:val="188"/>
        </w:numPr>
        <w:spacing w:after="0"/>
        <w:rPr>
          <w:color w:val="FF0000"/>
          <w:sz w:val="20"/>
          <w:szCs w:val="20"/>
        </w:rPr>
      </w:pPr>
      <w:r w:rsidRPr="004D6894">
        <w:rPr>
          <w:color w:val="FF0000"/>
          <w:sz w:val="20"/>
          <w:szCs w:val="20"/>
        </w:rPr>
        <w:t>Total Quality Management</w:t>
      </w:r>
    </w:p>
    <w:p w14:paraId="2A77B974" w14:textId="77777777" w:rsidR="006541AB" w:rsidRPr="004D6894" w:rsidRDefault="006541AB" w:rsidP="006541AB">
      <w:pPr>
        <w:pStyle w:val="ListParagraph"/>
        <w:numPr>
          <w:ilvl w:val="1"/>
          <w:numId w:val="188"/>
        </w:numPr>
        <w:spacing w:after="0"/>
        <w:rPr>
          <w:color w:val="FF0000"/>
          <w:sz w:val="20"/>
          <w:szCs w:val="20"/>
        </w:rPr>
      </w:pPr>
      <w:r w:rsidRPr="004D6894">
        <w:rPr>
          <w:color w:val="FF0000"/>
          <w:sz w:val="20"/>
          <w:szCs w:val="20"/>
        </w:rPr>
        <w:t>Reengineering</w:t>
      </w:r>
    </w:p>
    <w:p w14:paraId="4E126C2F" w14:textId="77777777" w:rsidR="006541AB" w:rsidRPr="004D6894" w:rsidRDefault="006541AB" w:rsidP="006541AB">
      <w:pPr>
        <w:rPr>
          <w:rFonts w:ascii="Cambria" w:hAnsi="Cambria"/>
          <w:b/>
          <w:sz w:val="20"/>
          <w:szCs w:val="20"/>
        </w:rPr>
      </w:pPr>
      <w:r w:rsidRPr="004D6894">
        <w:rPr>
          <w:rFonts w:ascii="Cambria" w:hAnsi="Cambria"/>
          <w:b/>
          <w:sz w:val="20"/>
          <w:szCs w:val="20"/>
          <w:highlight w:val="magenta"/>
        </w:rPr>
        <w:t>1) TEAM BUILDING</w:t>
      </w:r>
      <w:r w:rsidRPr="004D6894">
        <w:rPr>
          <w:rFonts w:ascii="Cambria" w:hAnsi="Cambria"/>
          <w:b/>
          <w:sz w:val="20"/>
          <w:szCs w:val="20"/>
        </w:rPr>
        <w:t xml:space="preserve">  </w:t>
      </w:r>
    </w:p>
    <w:p w14:paraId="33CD2722" w14:textId="77777777" w:rsidR="006541AB" w:rsidRPr="004D6894" w:rsidRDefault="006541AB" w:rsidP="006541AB">
      <w:pPr>
        <w:pStyle w:val="ListParagraph"/>
        <w:numPr>
          <w:ilvl w:val="0"/>
          <w:numId w:val="189"/>
        </w:numPr>
        <w:spacing w:after="0"/>
        <w:rPr>
          <w:b/>
          <w:sz w:val="20"/>
          <w:szCs w:val="20"/>
        </w:rPr>
      </w:pPr>
      <w:r w:rsidRPr="004D6894">
        <w:rPr>
          <w:sz w:val="20"/>
          <w:szCs w:val="20"/>
          <w:highlight w:val="yellow"/>
        </w:rPr>
        <w:t>Team Building</w:t>
      </w:r>
      <w:r w:rsidRPr="004D6894">
        <w:rPr>
          <w:sz w:val="20"/>
          <w:szCs w:val="20"/>
        </w:rPr>
        <w:t>: an effort to increase the effectiveness of work teams by improving interpersonal processes, goal clarification, and role clarification</w:t>
      </w:r>
    </w:p>
    <w:p w14:paraId="606317F2" w14:textId="77777777" w:rsidR="006541AB" w:rsidRPr="004D6894" w:rsidRDefault="006541AB" w:rsidP="006541AB">
      <w:pPr>
        <w:pStyle w:val="ListParagraph"/>
        <w:numPr>
          <w:ilvl w:val="1"/>
          <w:numId w:val="189"/>
        </w:numPr>
        <w:spacing w:after="0"/>
        <w:rPr>
          <w:i/>
          <w:sz w:val="20"/>
          <w:szCs w:val="20"/>
        </w:rPr>
      </w:pPr>
      <w:r w:rsidRPr="004D6894">
        <w:rPr>
          <w:sz w:val="20"/>
          <w:szCs w:val="20"/>
          <w:u w:val="single"/>
        </w:rPr>
        <w:t>Team Building facilitates</w:t>
      </w:r>
      <w:r w:rsidRPr="004D6894">
        <w:rPr>
          <w:i/>
          <w:sz w:val="20"/>
          <w:szCs w:val="20"/>
        </w:rPr>
        <w:t xml:space="preserve">: </w:t>
      </w:r>
      <w:r w:rsidRPr="004D6894">
        <w:rPr>
          <w:b/>
          <w:i/>
          <w:sz w:val="20"/>
          <w:szCs w:val="20"/>
        </w:rPr>
        <w:t>communication &amp; coordination &amp; change</w:t>
      </w:r>
    </w:p>
    <w:p w14:paraId="549A7B86" w14:textId="77777777" w:rsidR="006541AB" w:rsidRPr="004D6894" w:rsidRDefault="006541AB" w:rsidP="006541AB">
      <w:pPr>
        <w:pStyle w:val="ListParagraph"/>
        <w:numPr>
          <w:ilvl w:val="1"/>
          <w:numId w:val="189"/>
        </w:numPr>
        <w:spacing w:after="0"/>
        <w:rPr>
          <w:b/>
          <w:sz w:val="20"/>
          <w:szCs w:val="20"/>
        </w:rPr>
      </w:pPr>
      <w:r w:rsidRPr="004D6894">
        <w:rPr>
          <w:sz w:val="20"/>
          <w:szCs w:val="20"/>
        </w:rPr>
        <w:t xml:space="preserve">“Team” = intact work group, special task force, new work units, </w:t>
      </w:r>
      <w:proofErr w:type="spellStart"/>
      <w:r w:rsidRPr="004D6894">
        <w:rPr>
          <w:sz w:val="20"/>
          <w:szCs w:val="20"/>
        </w:rPr>
        <w:t>ppl</w:t>
      </w:r>
      <w:proofErr w:type="spellEnd"/>
      <w:r w:rsidRPr="004D6894">
        <w:rPr>
          <w:sz w:val="20"/>
          <w:szCs w:val="20"/>
        </w:rPr>
        <w:t xml:space="preserve"> from diff parts of an org who must work together to achieve a common goal</w:t>
      </w:r>
    </w:p>
    <w:p w14:paraId="4581B100" w14:textId="77777777" w:rsidR="006541AB" w:rsidRPr="004D6894" w:rsidRDefault="006541AB" w:rsidP="006541AB">
      <w:pPr>
        <w:pStyle w:val="ListParagraph"/>
        <w:numPr>
          <w:ilvl w:val="0"/>
          <w:numId w:val="189"/>
        </w:numPr>
        <w:spacing w:after="0"/>
        <w:rPr>
          <w:b/>
          <w:sz w:val="20"/>
          <w:szCs w:val="20"/>
        </w:rPr>
      </w:pPr>
      <w:r w:rsidRPr="004D6894">
        <w:rPr>
          <w:sz w:val="20"/>
          <w:szCs w:val="20"/>
        </w:rPr>
        <w:t xml:space="preserve">Team building begins with a </w:t>
      </w:r>
      <w:r w:rsidRPr="004D6894">
        <w:rPr>
          <w:b/>
          <w:sz w:val="20"/>
          <w:szCs w:val="20"/>
        </w:rPr>
        <w:t>DIAGNOSTIC SESSION</w:t>
      </w:r>
      <w:r w:rsidRPr="004D6894">
        <w:rPr>
          <w:sz w:val="20"/>
          <w:szCs w:val="20"/>
        </w:rPr>
        <w:t xml:space="preserve"> (often held away from the workplace) </w:t>
      </w:r>
      <w:r w:rsidRPr="004D6894">
        <w:rPr>
          <w:sz w:val="20"/>
          <w:szCs w:val="20"/>
        </w:rPr>
        <w:sym w:font="Wingdings" w:char="F0E0"/>
      </w:r>
      <w:r w:rsidRPr="004D6894">
        <w:rPr>
          <w:sz w:val="20"/>
          <w:szCs w:val="20"/>
        </w:rPr>
        <w:t xml:space="preserve"> team explores its current level of functioning through sensitivity training, outdoor “survival” exercises, open discussion, or “hard data” (attitude surveys &amp; production figures) </w:t>
      </w:r>
    </w:p>
    <w:p w14:paraId="1B70275E" w14:textId="77777777" w:rsidR="006541AB" w:rsidRPr="004D6894" w:rsidRDefault="006541AB" w:rsidP="006541AB">
      <w:pPr>
        <w:pStyle w:val="ListParagraph"/>
        <w:numPr>
          <w:ilvl w:val="1"/>
          <w:numId w:val="189"/>
        </w:numPr>
        <w:spacing w:after="0"/>
        <w:rPr>
          <w:b/>
          <w:sz w:val="20"/>
          <w:szCs w:val="20"/>
        </w:rPr>
      </w:pPr>
      <w:r w:rsidRPr="004D6894">
        <w:rPr>
          <w:b/>
          <w:sz w:val="20"/>
          <w:szCs w:val="20"/>
        </w:rPr>
        <w:t>GOAL OF DS</w:t>
      </w:r>
      <w:r w:rsidRPr="004D6894">
        <w:rPr>
          <w:sz w:val="20"/>
          <w:szCs w:val="20"/>
        </w:rPr>
        <w:t xml:space="preserve"> = show the current strengths + weaknesses of the team</w:t>
      </w:r>
    </w:p>
    <w:p w14:paraId="38A2F6DF" w14:textId="77777777" w:rsidR="006541AB" w:rsidRPr="004D6894" w:rsidRDefault="006541AB" w:rsidP="006541AB">
      <w:pPr>
        <w:pStyle w:val="ListParagraph"/>
        <w:numPr>
          <w:ilvl w:val="1"/>
          <w:numId w:val="189"/>
        </w:numPr>
        <w:spacing w:after="0"/>
        <w:rPr>
          <w:b/>
          <w:sz w:val="20"/>
          <w:szCs w:val="20"/>
        </w:rPr>
      </w:pPr>
      <w:r w:rsidRPr="004D6894">
        <w:rPr>
          <w:b/>
          <w:sz w:val="20"/>
          <w:szCs w:val="20"/>
        </w:rPr>
        <w:t xml:space="preserve">IDEAL OUTCOME = </w:t>
      </w:r>
      <w:r w:rsidRPr="004D6894">
        <w:rPr>
          <w:sz w:val="20"/>
          <w:szCs w:val="20"/>
        </w:rPr>
        <w:t xml:space="preserve">list of needed changes to improve team functioning </w:t>
      </w:r>
    </w:p>
    <w:p w14:paraId="5EE5ABEA" w14:textId="77777777" w:rsidR="006541AB" w:rsidRPr="004D6894" w:rsidRDefault="006541AB" w:rsidP="006541AB">
      <w:pPr>
        <w:pStyle w:val="ListParagraph"/>
        <w:numPr>
          <w:ilvl w:val="1"/>
          <w:numId w:val="189"/>
        </w:numPr>
        <w:spacing w:after="0"/>
        <w:rPr>
          <w:b/>
          <w:sz w:val="20"/>
          <w:szCs w:val="20"/>
        </w:rPr>
      </w:pPr>
      <w:r w:rsidRPr="004D6894">
        <w:rPr>
          <w:sz w:val="20"/>
          <w:szCs w:val="20"/>
        </w:rPr>
        <w:t>Subsequent team-building sessions usually have a task-oriented focus</w:t>
      </w:r>
      <w:r w:rsidRPr="004D6894">
        <w:rPr>
          <w:b/>
          <w:sz w:val="20"/>
          <w:szCs w:val="20"/>
        </w:rPr>
        <w:t xml:space="preserve"> </w:t>
      </w:r>
      <w:r w:rsidRPr="004D6894">
        <w:rPr>
          <w:sz w:val="20"/>
          <w:szCs w:val="20"/>
        </w:rPr>
        <w:sym w:font="Wingdings" w:char="F0E0"/>
      </w:r>
      <w:r w:rsidRPr="004D6894">
        <w:rPr>
          <w:sz w:val="20"/>
          <w:szCs w:val="20"/>
        </w:rPr>
        <w:t xml:space="preserve"> </w:t>
      </w:r>
      <w:r w:rsidRPr="004D6894">
        <w:rPr>
          <w:i/>
          <w:sz w:val="20"/>
          <w:szCs w:val="20"/>
        </w:rPr>
        <w:t xml:space="preserve">how can we actually implement the changes indicated by the diagnosis? </w:t>
      </w:r>
      <w:r w:rsidRPr="004D6894">
        <w:rPr>
          <w:sz w:val="20"/>
          <w:szCs w:val="20"/>
        </w:rPr>
        <w:sym w:font="Wingdings" w:char="F0E0"/>
      </w:r>
      <w:r w:rsidRPr="004D6894">
        <w:rPr>
          <w:sz w:val="20"/>
          <w:szCs w:val="20"/>
        </w:rPr>
        <w:t xml:space="preserve"> </w:t>
      </w:r>
      <w:proofErr w:type="gramStart"/>
      <w:r w:rsidRPr="004D6894">
        <w:rPr>
          <w:sz w:val="20"/>
          <w:szCs w:val="20"/>
        </w:rPr>
        <w:t>problem</w:t>
      </w:r>
      <w:proofErr w:type="gramEnd"/>
      <w:r w:rsidRPr="004D6894">
        <w:rPr>
          <w:sz w:val="20"/>
          <w:szCs w:val="20"/>
        </w:rPr>
        <w:t xml:space="preserve"> solving may be used here</w:t>
      </w:r>
    </w:p>
    <w:p w14:paraId="2C012738" w14:textId="77777777" w:rsidR="006541AB" w:rsidRPr="004D6894" w:rsidRDefault="006541AB" w:rsidP="006541AB">
      <w:pPr>
        <w:pStyle w:val="ListParagraph"/>
        <w:numPr>
          <w:ilvl w:val="0"/>
          <w:numId w:val="189"/>
        </w:numPr>
        <w:spacing w:after="0"/>
        <w:rPr>
          <w:sz w:val="20"/>
          <w:szCs w:val="20"/>
        </w:rPr>
      </w:pPr>
      <w:r w:rsidRPr="004D6894">
        <w:rPr>
          <w:sz w:val="20"/>
          <w:szCs w:val="20"/>
        </w:rPr>
        <w:t xml:space="preserve">Throughout the process, the change agent acts as a catalyst &amp; resource person </w:t>
      </w:r>
    </w:p>
    <w:p w14:paraId="434A68CF" w14:textId="77777777" w:rsidR="006541AB" w:rsidRPr="004D6894" w:rsidRDefault="006541AB" w:rsidP="006541AB">
      <w:pPr>
        <w:pStyle w:val="ListParagraph"/>
        <w:numPr>
          <w:ilvl w:val="0"/>
          <w:numId w:val="189"/>
        </w:numPr>
        <w:spacing w:after="0"/>
        <w:rPr>
          <w:sz w:val="20"/>
          <w:szCs w:val="20"/>
        </w:rPr>
      </w:pPr>
      <w:r w:rsidRPr="004D6894">
        <w:rPr>
          <w:sz w:val="20"/>
          <w:szCs w:val="20"/>
        </w:rPr>
        <w:t xml:space="preserve">When team building used to develop </w:t>
      </w:r>
      <w:r w:rsidRPr="004D6894">
        <w:rPr>
          <w:sz w:val="20"/>
          <w:szCs w:val="20"/>
          <w:u w:val="single"/>
        </w:rPr>
        <w:t xml:space="preserve">new work teams </w:t>
      </w:r>
      <w:r w:rsidRPr="004D6894">
        <w:rPr>
          <w:sz w:val="20"/>
          <w:szCs w:val="20"/>
        </w:rPr>
        <w:t>the preliminary diagnostic session may involve attempts to clarify expected roles &amp; more training to build trust among team members</w:t>
      </w:r>
    </w:p>
    <w:p w14:paraId="18A3A265" w14:textId="77777777" w:rsidR="006541AB" w:rsidRPr="004D6894" w:rsidRDefault="006541AB" w:rsidP="006541AB">
      <w:pPr>
        <w:pStyle w:val="ListParagraph"/>
        <w:numPr>
          <w:ilvl w:val="1"/>
          <w:numId w:val="189"/>
        </w:numPr>
        <w:spacing w:after="0"/>
        <w:rPr>
          <w:sz w:val="20"/>
          <w:szCs w:val="20"/>
        </w:rPr>
      </w:pPr>
      <w:r w:rsidRPr="004D6894">
        <w:rPr>
          <w:sz w:val="20"/>
          <w:szCs w:val="20"/>
        </w:rPr>
        <w:t xml:space="preserve">In following sessions, the expected task </w:t>
      </w:r>
      <w:proofErr w:type="spellStart"/>
      <w:r w:rsidRPr="004D6894">
        <w:rPr>
          <w:sz w:val="20"/>
          <w:szCs w:val="20"/>
        </w:rPr>
        <w:t>enviro</w:t>
      </w:r>
      <w:proofErr w:type="spellEnd"/>
      <w:r w:rsidRPr="004D6894">
        <w:rPr>
          <w:sz w:val="20"/>
          <w:szCs w:val="20"/>
        </w:rPr>
        <w:t xml:space="preserve"> can be simulated with role-playing exercises </w:t>
      </w:r>
    </w:p>
    <w:p w14:paraId="5899C452" w14:textId="77777777" w:rsidR="006541AB" w:rsidRPr="004D6894" w:rsidRDefault="006541AB" w:rsidP="006541AB">
      <w:pPr>
        <w:pStyle w:val="ListParagraph"/>
        <w:numPr>
          <w:ilvl w:val="0"/>
          <w:numId w:val="189"/>
        </w:numPr>
        <w:spacing w:after="0"/>
        <w:rPr>
          <w:sz w:val="20"/>
          <w:szCs w:val="20"/>
        </w:rPr>
      </w:pPr>
      <w:r w:rsidRPr="004D6894">
        <w:rPr>
          <w:sz w:val="20"/>
          <w:szCs w:val="20"/>
        </w:rPr>
        <w:t xml:space="preserve">Team building = continuous process that involves regular diagnostic sessions &amp; development exercises </w:t>
      </w:r>
    </w:p>
    <w:p w14:paraId="1E0D7082" w14:textId="77777777" w:rsidR="006541AB" w:rsidRPr="004D6894" w:rsidRDefault="006541AB" w:rsidP="006541AB">
      <w:pPr>
        <w:rPr>
          <w:rFonts w:ascii="Cambria" w:hAnsi="Cambria"/>
          <w:b/>
          <w:sz w:val="20"/>
          <w:szCs w:val="20"/>
        </w:rPr>
      </w:pPr>
      <w:r w:rsidRPr="004D6894">
        <w:rPr>
          <w:rFonts w:ascii="Cambria" w:hAnsi="Cambria"/>
          <w:b/>
          <w:sz w:val="20"/>
          <w:szCs w:val="20"/>
          <w:highlight w:val="magenta"/>
        </w:rPr>
        <w:t>2) SURVEY FEEDBACK</w:t>
      </w:r>
    </w:p>
    <w:p w14:paraId="04A1E23A" w14:textId="77777777" w:rsidR="006541AB" w:rsidRPr="004D6894" w:rsidRDefault="006541AB" w:rsidP="006541AB">
      <w:pPr>
        <w:pStyle w:val="ListParagraph"/>
        <w:numPr>
          <w:ilvl w:val="0"/>
          <w:numId w:val="190"/>
        </w:numPr>
        <w:spacing w:after="0"/>
        <w:rPr>
          <w:sz w:val="20"/>
          <w:szCs w:val="20"/>
        </w:rPr>
      </w:pPr>
      <w:r w:rsidRPr="004D6894">
        <w:rPr>
          <w:sz w:val="20"/>
          <w:szCs w:val="20"/>
          <w:highlight w:val="yellow"/>
        </w:rPr>
        <w:t>Survey Feedback</w:t>
      </w:r>
      <w:r w:rsidRPr="004D6894">
        <w:rPr>
          <w:sz w:val="20"/>
          <w:szCs w:val="20"/>
        </w:rPr>
        <w:t xml:space="preserve">: collection of data from org members &amp; provision of feedback about the results </w:t>
      </w:r>
    </w:p>
    <w:p w14:paraId="51708AFC" w14:textId="77777777" w:rsidR="006541AB" w:rsidRPr="004D6894" w:rsidRDefault="006541AB" w:rsidP="006541AB">
      <w:pPr>
        <w:pStyle w:val="ListParagraph"/>
        <w:numPr>
          <w:ilvl w:val="1"/>
          <w:numId w:val="190"/>
        </w:numPr>
        <w:spacing w:after="0"/>
        <w:rPr>
          <w:sz w:val="20"/>
          <w:szCs w:val="20"/>
        </w:rPr>
      </w:pPr>
      <w:r w:rsidRPr="004D6894">
        <w:rPr>
          <w:sz w:val="20"/>
          <w:szCs w:val="20"/>
        </w:rPr>
        <w:t xml:space="preserve">Questionnaires completed by org members </w:t>
      </w:r>
    </w:p>
    <w:p w14:paraId="6590BD10" w14:textId="77777777" w:rsidR="006541AB" w:rsidRPr="004D6894" w:rsidRDefault="006541AB" w:rsidP="006541AB">
      <w:pPr>
        <w:pStyle w:val="ListParagraph"/>
        <w:numPr>
          <w:ilvl w:val="1"/>
          <w:numId w:val="190"/>
        </w:numPr>
        <w:spacing w:after="0"/>
        <w:rPr>
          <w:sz w:val="20"/>
          <w:szCs w:val="20"/>
        </w:rPr>
      </w:pPr>
      <w:r w:rsidRPr="004D6894">
        <w:rPr>
          <w:sz w:val="20"/>
          <w:szCs w:val="20"/>
          <w:u w:val="single"/>
        </w:rPr>
        <w:t>Critical decisions that should be made before data is collected</w:t>
      </w:r>
      <w:r w:rsidRPr="004D6894">
        <w:rPr>
          <w:sz w:val="20"/>
          <w:szCs w:val="20"/>
        </w:rPr>
        <w:t>:</w:t>
      </w:r>
    </w:p>
    <w:p w14:paraId="7CB1EEA4" w14:textId="77777777" w:rsidR="006541AB" w:rsidRPr="004D6894" w:rsidRDefault="006541AB" w:rsidP="006541AB">
      <w:pPr>
        <w:pStyle w:val="ListParagraph"/>
        <w:numPr>
          <w:ilvl w:val="2"/>
          <w:numId w:val="190"/>
        </w:numPr>
        <w:spacing w:after="0"/>
        <w:rPr>
          <w:sz w:val="20"/>
          <w:szCs w:val="20"/>
        </w:rPr>
      </w:pPr>
      <w:r w:rsidRPr="004D6894">
        <w:rPr>
          <w:b/>
          <w:i/>
          <w:sz w:val="20"/>
          <w:szCs w:val="20"/>
        </w:rPr>
        <w:t xml:space="preserve">Who should participate in the survey? </w:t>
      </w:r>
      <w:r w:rsidRPr="004D6894">
        <w:rPr>
          <w:sz w:val="20"/>
          <w:szCs w:val="20"/>
        </w:rPr>
        <w:sym w:font="Wingdings" w:char="F0E0"/>
      </w:r>
      <w:r w:rsidRPr="004D6894">
        <w:rPr>
          <w:sz w:val="20"/>
          <w:szCs w:val="20"/>
        </w:rPr>
        <w:t xml:space="preserve"> </w:t>
      </w:r>
      <w:proofErr w:type="gramStart"/>
      <w:r w:rsidRPr="004D6894">
        <w:rPr>
          <w:sz w:val="20"/>
          <w:szCs w:val="20"/>
        </w:rPr>
        <w:t>all</w:t>
      </w:r>
      <w:proofErr w:type="gramEnd"/>
      <w:r w:rsidRPr="004D6894">
        <w:rPr>
          <w:sz w:val="20"/>
          <w:szCs w:val="20"/>
        </w:rPr>
        <w:t xml:space="preserve"> members of a target group should be surveyed to build trust &amp; confidence in results</w:t>
      </w:r>
    </w:p>
    <w:p w14:paraId="511D15FE" w14:textId="77777777" w:rsidR="006541AB" w:rsidRPr="004D6894" w:rsidRDefault="006541AB" w:rsidP="006541AB">
      <w:pPr>
        <w:pStyle w:val="ListParagraph"/>
        <w:numPr>
          <w:ilvl w:val="2"/>
          <w:numId w:val="190"/>
        </w:numPr>
        <w:spacing w:after="0"/>
        <w:rPr>
          <w:sz w:val="20"/>
          <w:szCs w:val="20"/>
        </w:rPr>
      </w:pPr>
      <w:r w:rsidRPr="004D6894">
        <w:rPr>
          <w:b/>
          <w:i/>
          <w:sz w:val="20"/>
          <w:szCs w:val="20"/>
        </w:rPr>
        <w:t xml:space="preserve">What questions should the survey ask? </w:t>
      </w:r>
    </w:p>
    <w:p w14:paraId="63E19A65" w14:textId="77777777" w:rsidR="006541AB" w:rsidRPr="004D6894" w:rsidRDefault="006541AB" w:rsidP="006541AB">
      <w:pPr>
        <w:pStyle w:val="ListParagraph"/>
        <w:numPr>
          <w:ilvl w:val="3"/>
          <w:numId w:val="190"/>
        </w:numPr>
        <w:spacing w:after="0"/>
        <w:rPr>
          <w:sz w:val="20"/>
          <w:szCs w:val="20"/>
        </w:rPr>
      </w:pPr>
      <w:r w:rsidRPr="004D6894">
        <w:rPr>
          <w:sz w:val="20"/>
          <w:szCs w:val="20"/>
        </w:rPr>
        <w:t xml:space="preserve">Some change agents use </w:t>
      </w:r>
      <w:r w:rsidRPr="004D6894">
        <w:rPr>
          <w:i/>
          <w:sz w:val="20"/>
          <w:szCs w:val="20"/>
        </w:rPr>
        <w:t>pre-packaged standardized</w:t>
      </w:r>
      <w:r w:rsidRPr="004D6894">
        <w:rPr>
          <w:sz w:val="20"/>
          <w:szCs w:val="20"/>
        </w:rPr>
        <w:t xml:space="preserve"> </w:t>
      </w:r>
      <w:r w:rsidRPr="004D6894">
        <w:rPr>
          <w:i/>
          <w:sz w:val="20"/>
          <w:szCs w:val="20"/>
        </w:rPr>
        <w:t>surveys</w:t>
      </w:r>
      <w:r w:rsidRPr="004D6894">
        <w:rPr>
          <w:sz w:val="20"/>
          <w:szCs w:val="20"/>
        </w:rPr>
        <w:t xml:space="preserve">, which are carefully constructed &amp; allow comparisons with other orgs </w:t>
      </w:r>
      <w:r w:rsidRPr="004D6894">
        <w:rPr>
          <w:sz w:val="20"/>
          <w:szCs w:val="20"/>
        </w:rPr>
        <w:sym w:font="Wingdings" w:char="F0E0"/>
      </w:r>
      <w:r w:rsidRPr="004D6894">
        <w:rPr>
          <w:sz w:val="20"/>
          <w:szCs w:val="20"/>
        </w:rPr>
        <w:t xml:space="preserve"> danger = may neglect critical areas for specific consideration</w:t>
      </w:r>
    </w:p>
    <w:p w14:paraId="60ED0ED3" w14:textId="77777777" w:rsidR="006541AB" w:rsidRPr="004D6894" w:rsidRDefault="006541AB" w:rsidP="006541AB">
      <w:pPr>
        <w:pStyle w:val="ListParagraph"/>
        <w:numPr>
          <w:ilvl w:val="4"/>
          <w:numId w:val="190"/>
        </w:numPr>
        <w:spacing w:after="0"/>
        <w:rPr>
          <w:sz w:val="20"/>
          <w:szCs w:val="20"/>
        </w:rPr>
      </w:pPr>
      <w:r w:rsidRPr="004D6894">
        <w:rPr>
          <w:sz w:val="20"/>
          <w:szCs w:val="20"/>
        </w:rPr>
        <w:t xml:space="preserve">Therefor, many change agents choose to make their own </w:t>
      </w:r>
      <w:r w:rsidRPr="004D6894">
        <w:rPr>
          <w:i/>
          <w:sz w:val="20"/>
          <w:szCs w:val="20"/>
        </w:rPr>
        <w:t xml:space="preserve">custom-tailored surveys </w:t>
      </w:r>
      <w:r w:rsidRPr="004D6894">
        <w:rPr>
          <w:sz w:val="20"/>
          <w:szCs w:val="20"/>
        </w:rPr>
        <w:t xml:space="preserve">or </w:t>
      </w:r>
      <w:r w:rsidRPr="004D6894">
        <w:rPr>
          <w:i/>
          <w:sz w:val="20"/>
          <w:szCs w:val="20"/>
        </w:rPr>
        <w:t xml:space="preserve">seek help from consulting firms </w:t>
      </w:r>
    </w:p>
    <w:p w14:paraId="015E9158" w14:textId="77777777" w:rsidR="006541AB" w:rsidRPr="004D6894" w:rsidRDefault="006541AB" w:rsidP="006541AB">
      <w:pPr>
        <w:pStyle w:val="ListParagraph"/>
        <w:numPr>
          <w:ilvl w:val="0"/>
          <w:numId w:val="190"/>
        </w:numPr>
        <w:spacing w:after="0"/>
        <w:rPr>
          <w:sz w:val="20"/>
          <w:szCs w:val="20"/>
        </w:rPr>
      </w:pPr>
      <w:r w:rsidRPr="004D6894">
        <w:rPr>
          <w:sz w:val="20"/>
          <w:szCs w:val="20"/>
        </w:rPr>
        <w:t xml:space="preserve">Feedback = most effective when its </w:t>
      </w:r>
      <w:r w:rsidRPr="004D6894">
        <w:rPr>
          <w:color w:val="FF0000"/>
          <w:sz w:val="20"/>
          <w:szCs w:val="20"/>
        </w:rPr>
        <w:t>PRESENTED TO NATURAL WORKING UNITS IN FACE-TO-FACE MEETINGS</w:t>
      </w:r>
    </w:p>
    <w:p w14:paraId="23FA8488" w14:textId="77777777" w:rsidR="006541AB" w:rsidRPr="004D6894" w:rsidRDefault="006541AB" w:rsidP="006541AB">
      <w:pPr>
        <w:pStyle w:val="ListParagraph"/>
        <w:numPr>
          <w:ilvl w:val="1"/>
          <w:numId w:val="190"/>
        </w:numPr>
        <w:spacing w:after="0"/>
        <w:rPr>
          <w:sz w:val="20"/>
          <w:szCs w:val="20"/>
        </w:rPr>
      </w:pPr>
      <w:r w:rsidRPr="004D6894">
        <w:rPr>
          <w:sz w:val="20"/>
          <w:szCs w:val="20"/>
        </w:rPr>
        <w:t xml:space="preserve">Ex. natural working unit in a school district = individual schools </w:t>
      </w:r>
    </w:p>
    <w:p w14:paraId="5CBB2BA6" w14:textId="77777777" w:rsidR="006541AB" w:rsidRPr="004D6894" w:rsidRDefault="006541AB" w:rsidP="006541AB">
      <w:pPr>
        <w:pStyle w:val="ListParagraph"/>
        <w:numPr>
          <w:ilvl w:val="0"/>
          <w:numId w:val="190"/>
        </w:numPr>
        <w:spacing w:after="0"/>
        <w:rPr>
          <w:sz w:val="20"/>
          <w:szCs w:val="20"/>
        </w:rPr>
      </w:pPr>
      <w:r w:rsidRPr="004D6894">
        <w:rPr>
          <w:sz w:val="20"/>
          <w:szCs w:val="20"/>
        </w:rPr>
        <w:t xml:space="preserve">Change agents prefer that the manager of the working unit conduct the feedback meeting </w:t>
      </w:r>
      <w:r w:rsidRPr="004D6894">
        <w:rPr>
          <w:sz w:val="20"/>
          <w:szCs w:val="20"/>
        </w:rPr>
        <w:sym w:font="Wingdings" w:char="F0E0"/>
      </w:r>
      <w:r w:rsidRPr="004D6894">
        <w:rPr>
          <w:sz w:val="20"/>
          <w:szCs w:val="20"/>
        </w:rPr>
        <w:t xml:space="preserve"> demonstrates mgmt. commitment &amp; acceptance of data</w:t>
      </w:r>
    </w:p>
    <w:p w14:paraId="13866745" w14:textId="77777777" w:rsidR="006541AB" w:rsidRPr="004D6894" w:rsidRDefault="006541AB" w:rsidP="006541AB">
      <w:pPr>
        <w:pStyle w:val="ListParagraph"/>
        <w:numPr>
          <w:ilvl w:val="1"/>
          <w:numId w:val="190"/>
        </w:numPr>
        <w:spacing w:after="0"/>
        <w:rPr>
          <w:sz w:val="20"/>
          <w:szCs w:val="20"/>
        </w:rPr>
      </w:pPr>
      <w:r w:rsidRPr="004D6894">
        <w:rPr>
          <w:sz w:val="20"/>
          <w:szCs w:val="20"/>
        </w:rPr>
        <w:t>Change agents attends meeting too to help facilitate discussion of the data &amp; plans for change</w:t>
      </w:r>
    </w:p>
    <w:p w14:paraId="263489B3" w14:textId="77777777" w:rsidR="006541AB" w:rsidRPr="004D6894" w:rsidRDefault="006541AB" w:rsidP="006541AB">
      <w:pPr>
        <w:pStyle w:val="ListParagraph"/>
        <w:numPr>
          <w:ilvl w:val="0"/>
          <w:numId w:val="190"/>
        </w:numPr>
        <w:spacing w:after="0"/>
        <w:rPr>
          <w:sz w:val="20"/>
          <w:szCs w:val="20"/>
        </w:rPr>
      </w:pPr>
      <w:r w:rsidRPr="004D6894">
        <w:rPr>
          <w:b/>
          <w:sz w:val="20"/>
          <w:szCs w:val="20"/>
        </w:rPr>
        <w:t xml:space="preserve">FORD PULSE RESULTS: </w:t>
      </w:r>
      <w:r w:rsidRPr="004D6894">
        <w:rPr>
          <w:sz w:val="20"/>
          <w:szCs w:val="20"/>
        </w:rPr>
        <w:t xml:space="preserve">branches with higher Pulse scores had higher customer satisfaction, market share, and business volume &amp; lower loan delinquency and </w:t>
      </w:r>
      <w:proofErr w:type="spellStart"/>
      <w:r w:rsidRPr="004D6894">
        <w:rPr>
          <w:sz w:val="20"/>
          <w:szCs w:val="20"/>
        </w:rPr>
        <w:t>ee</w:t>
      </w:r>
      <w:proofErr w:type="spellEnd"/>
      <w:r w:rsidRPr="004D6894">
        <w:rPr>
          <w:sz w:val="20"/>
          <w:szCs w:val="20"/>
        </w:rPr>
        <w:t xml:space="preserve"> turnover </w:t>
      </w:r>
    </w:p>
    <w:p w14:paraId="48936461" w14:textId="77777777" w:rsidR="006541AB" w:rsidRPr="004D6894" w:rsidRDefault="006541AB" w:rsidP="006541AB">
      <w:pPr>
        <w:rPr>
          <w:rFonts w:ascii="Cambria" w:hAnsi="Cambria"/>
          <w:b/>
          <w:sz w:val="20"/>
          <w:szCs w:val="20"/>
        </w:rPr>
      </w:pPr>
      <w:r w:rsidRPr="004D6894">
        <w:rPr>
          <w:rFonts w:ascii="Cambria" w:hAnsi="Cambria"/>
          <w:b/>
          <w:sz w:val="20"/>
          <w:szCs w:val="20"/>
          <w:highlight w:val="magenta"/>
        </w:rPr>
        <w:t>3) TOTAL QUALITY MANAGEMENT</w:t>
      </w:r>
      <w:r w:rsidRPr="004D6894">
        <w:rPr>
          <w:rFonts w:ascii="Cambria" w:hAnsi="Cambria"/>
          <w:b/>
          <w:sz w:val="20"/>
          <w:szCs w:val="20"/>
        </w:rPr>
        <w:t xml:space="preserve"> </w:t>
      </w:r>
    </w:p>
    <w:p w14:paraId="597EBA99" w14:textId="77777777" w:rsidR="006541AB" w:rsidRPr="004D6894" w:rsidRDefault="006541AB" w:rsidP="006541AB">
      <w:pPr>
        <w:pStyle w:val="ListParagraph"/>
        <w:numPr>
          <w:ilvl w:val="0"/>
          <w:numId w:val="191"/>
        </w:numPr>
        <w:spacing w:after="0"/>
        <w:rPr>
          <w:sz w:val="20"/>
          <w:szCs w:val="20"/>
        </w:rPr>
      </w:pPr>
      <w:r w:rsidRPr="004D6894">
        <w:rPr>
          <w:sz w:val="20"/>
          <w:szCs w:val="20"/>
          <w:highlight w:val="yellow"/>
        </w:rPr>
        <w:t>Total Quality Management (TQM):</w:t>
      </w:r>
      <w:r w:rsidRPr="004D6894">
        <w:rPr>
          <w:sz w:val="20"/>
          <w:szCs w:val="20"/>
        </w:rPr>
        <w:t xml:space="preserve"> a systematic attempt to achieve continuous improvement in quality of an org’s products/services </w:t>
      </w:r>
      <w:r w:rsidRPr="004D6894">
        <w:rPr>
          <w:sz w:val="20"/>
          <w:szCs w:val="20"/>
        </w:rPr>
        <w:sym w:font="Wingdings" w:char="F0E0"/>
      </w:r>
      <w:r w:rsidRPr="004D6894">
        <w:rPr>
          <w:sz w:val="20"/>
          <w:szCs w:val="20"/>
        </w:rPr>
        <w:t xml:space="preserve"> </w:t>
      </w:r>
      <w:r w:rsidRPr="004D6894">
        <w:rPr>
          <w:sz w:val="20"/>
          <w:szCs w:val="20"/>
          <w:highlight w:val="green"/>
        </w:rPr>
        <w:t xml:space="preserve">Deming, </w:t>
      </w:r>
      <w:proofErr w:type="spellStart"/>
      <w:r w:rsidRPr="004D6894">
        <w:rPr>
          <w:sz w:val="20"/>
          <w:szCs w:val="20"/>
          <w:highlight w:val="green"/>
        </w:rPr>
        <w:t>Juran</w:t>
      </w:r>
      <w:proofErr w:type="spellEnd"/>
      <w:r w:rsidRPr="004D6894">
        <w:rPr>
          <w:sz w:val="20"/>
          <w:szCs w:val="20"/>
          <w:highlight w:val="green"/>
        </w:rPr>
        <w:t>, Crosby</w:t>
      </w:r>
    </w:p>
    <w:p w14:paraId="6DC965DB" w14:textId="77777777" w:rsidR="006541AB" w:rsidRPr="004D6894" w:rsidRDefault="006541AB" w:rsidP="006541AB">
      <w:pPr>
        <w:pStyle w:val="ListParagraph"/>
        <w:numPr>
          <w:ilvl w:val="0"/>
          <w:numId w:val="191"/>
        </w:numPr>
        <w:spacing w:after="0"/>
        <w:rPr>
          <w:sz w:val="20"/>
          <w:szCs w:val="20"/>
        </w:rPr>
      </w:pPr>
      <w:r w:rsidRPr="004D6894">
        <w:rPr>
          <w:sz w:val="20"/>
          <w:szCs w:val="20"/>
          <w:highlight w:val="cyan"/>
        </w:rPr>
        <w:t>TQM program characteristics</w:t>
      </w:r>
      <w:r w:rsidRPr="004D6894">
        <w:rPr>
          <w:sz w:val="20"/>
          <w:szCs w:val="20"/>
        </w:rPr>
        <w:t>:</w:t>
      </w:r>
    </w:p>
    <w:p w14:paraId="62558070" w14:textId="77777777" w:rsidR="006541AB" w:rsidRPr="004D6894" w:rsidRDefault="006541AB" w:rsidP="006541AB">
      <w:pPr>
        <w:pStyle w:val="ListParagraph"/>
        <w:numPr>
          <w:ilvl w:val="1"/>
          <w:numId w:val="191"/>
        </w:numPr>
        <w:spacing w:after="0"/>
        <w:rPr>
          <w:color w:val="FF0000"/>
          <w:sz w:val="20"/>
          <w:szCs w:val="20"/>
        </w:rPr>
      </w:pPr>
      <w:r w:rsidRPr="004D6894">
        <w:rPr>
          <w:color w:val="FF0000"/>
          <w:sz w:val="20"/>
          <w:szCs w:val="20"/>
        </w:rPr>
        <w:t>Obsession with customer satisfaction</w:t>
      </w:r>
    </w:p>
    <w:p w14:paraId="052D2886" w14:textId="77777777" w:rsidR="006541AB" w:rsidRPr="004D6894" w:rsidRDefault="006541AB" w:rsidP="006541AB">
      <w:pPr>
        <w:pStyle w:val="ListParagraph"/>
        <w:numPr>
          <w:ilvl w:val="1"/>
          <w:numId w:val="191"/>
        </w:numPr>
        <w:spacing w:after="0"/>
        <w:rPr>
          <w:color w:val="FF0000"/>
          <w:sz w:val="20"/>
          <w:szCs w:val="20"/>
        </w:rPr>
      </w:pPr>
      <w:r w:rsidRPr="004D6894">
        <w:rPr>
          <w:color w:val="FF0000"/>
          <w:sz w:val="20"/>
          <w:szCs w:val="20"/>
        </w:rPr>
        <w:t>Concern for good relations with suppliers</w:t>
      </w:r>
    </w:p>
    <w:p w14:paraId="30785C5F" w14:textId="77777777" w:rsidR="006541AB" w:rsidRPr="004D6894" w:rsidRDefault="006541AB" w:rsidP="006541AB">
      <w:pPr>
        <w:pStyle w:val="ListParagraph"/>
        <w:numPr>
          <w:ilvl w:val="1"/>
          <w:numId w:val="191"/>
        </w:numPr>
        <w:spacing w:after="0"/>
        <w:rPr>
          <w:color w:val="FF0000"/>
          <w:sz w:val="20"/>
          <w:szCs w:val="20"/>
        </w:rPr>
      </w:pPr>
      <w:r w:rsidRPr="004D6894">
        <w:rPr>
          <w:color w:val="FF0000"/>
          <w:sz w:val="20"/>
          <w:szCs w:val="20"/>
        </w:rPr>
        <w:t>Continuous improvement of work processes</w:t>
      </w:r>
    </w:p>
    <w:p w14:paraId="147C6B20" w14:textId="77777777" w:rsidR="006541AB" w:rsidRPr="004D6894" w:rsidRDefault="006541AB" w:rsidP="006541AB">
      <w:pPr>
        <w:pStyle w:val="ListParagraph"/>
        <w:numPr>
          <w:ilvl w:val="1"/>
          <w:numId w:val="191"/>
        </w:numPr>
        <w:spacing w:after="0"/>
        <w:rPr>
          <w:color w:val="FF0000"/>
          <w:sz w:val="20"/>
          <w:szCs w:val="20"/>
        </w:rPr>
      </w:pPr>
      <w:r w:rsidRPr="004D6894">
        <w:rPr>
          <w:color w:val="FF0000"/>
          <w:sz w:val="20"/>
          <w:szCs w:val="20"/>
        </w:rPr>
        <w:t>Prevention of quality errors</w:t>
      </w:r>
    </w:p>
    <w:p w14:paraId="04267076" w14:textId="77777777" w:rsidR="006541AB" w:rsidRPr="004D6894" w:rsidRDefault="006541AB" w:rsidP="006541AB">
      <w:pPr>
        <w:pStyle w:val="ListParagraph"/>
        <w:numPr>
          <w:ilvl w:val="1"/>
          <w:numId w:val="191"/>
        </w:numPr>
        <w:spacing w:after="0"/>
        <w:rPr>
          <w:color w:val="FF0000"/>
          <w:sz w:val="20"/>
          <w:szCs w:val="20"/>
        </w:rPr>
      </w:pPr>
      <w:r w:rsidRPr="004D6894">
        <w:rPr>
          <w:color w:val="FF0000"/>
          <w:sz w:val="20"/>
          <w:szCs w:val="20"/>
        </w:rPr>
        <w:t>Frequent measurement &amp; assessment</w:t>
      </w:r>
    </w:p>
    <w:p w14:paraId="51B51D6E" w14:textId="77777777" w:rsidR="006541AB" w:rsidRPr="004D6894" w:rsidRDefault="006541AB" w:rsidP="006541AB">
      <w:pPr>
        <w:pStyle w:val="ListParagraph"/>
        <w:numPr>
          <w:ilvl w:val="1"/>
          <w:numId w:val="191"/>
        </w:numPr>
        <w:spacing w:after="0"/>
        <w:rPr>
          <w:color w:val="FF0000"/>
          <w:sz w:val="20"/>
          <w:szCs w:val="20"/>
        </w:rPr>
      </w:pPr>
      <w:r w:rsidRPr="004D6894">
        <w:rPr>
          <w:color w:val="FF0000"/>
          <w:sz w:val="20"/>
          <w:szCs w:val="20"/>
        </w:rPr>
        <w:t>Extensive training</w:t>
      </w:r>
    </w:p>
    <w:p w14:paraId="2C36F880" w14:textId="77777777" w:rsidR="006541AB" w:rsidRPr="004D6894" w:rsidRDefault="006541AB" w:rsidP="006541AB">
      <w:pPr>
        <w:pStyle w:val="ListParagraph"/>
        <w:numPr>
          <w:ilvl w:val="1"/>
          <w:numId w:val="191"/>
        </w:numPr>
        <w:spacing w:after="0"/>
        <w:rPr>
          <w:color w:val="FF0000"/>
          <w:sz w:val="20"/>
          <w:szCs w:val="20"/>
        </w:rPr>
      </w:pPr>
      <w:r w:rsidRPr="004D6894">
        <w:rPr>
          <w:color w:val="FF0000"/>
          <w:sz w:val="20"/>
          <w:szCs w:val="20"/>
        </w:rPr>
        <w:t xml:space="preserve">High </w:t>
      </w:r>
      <w:proofErr w:type="spellStart"/>
      <w:r w:rsidRPr="004D6894">
        <w:rPr>
          <w:color w:val="FF0000"/>
          <w:sz w:val="20"/>
          <w:szCs w:val="20"/>
        </w:rPr>
        <w:t>ee</w:t>
      </w:r>
      <w:proofErr w:type="spellEnd"/>
      <w:r w:rsidRPr="004D6894">
        <w:rPr>
          <w:color w:val="FF0000"/>
          <w:sz w:val="20"/>
          <w:szCs w:val="20"/>
        </w:rPr>
        <w:t xml:space="preserve"> involvement &amp; teamwork </w:t>
      </w:r>
    </w:p>
    <w:p w14:paraId="53E823C9" w14:textId="77777777" w:rsidR="006541AB" w:rsidRPr="004D6894" w:rsidRDefault="006541AB" w:rsidP="006541AB">
      <w:pPr>
        <w:pStyle w:val="ListParagraph"/>
        <w:numPr>
          <w:ilvl w:val="0"/>
          <w:numId w:val="191"/>
        </w:numPr>
        <w:spacing w:after="0"/>
        <w:rPr>
          <w:sz w:val="20"/>
          <w:szCs w:val="20"/>
        </w:rPr>
      </w:pPr>
      <w:r w:rsidRPr="004D6894">
        <w:rPr>
          <w:b/>
          <w:color w:val="0000FF"/>
          <w:sz w:val="20"/>
          <w:szCs w:val="20"/>
        </w:rPr>
        <w:t>EXHIBIT PG. 546</w:t>
      </w:r>
      <w:r w:rsidRPr="004D6894">
        <w:rPr>
          <w:sz w:val="20"/>
          <w:szCs w:val="20"/>
        </w:rPr>
        <w:t xml:space="preserve"> </w:t>
      </w:r>
      <w:r w:rsidRPr="004D6894">
        <w:rPr>
          <w:sz w:val="20"/>
          <w:szCs w:val="20"/>
        </w:rPr>
        <w:sym w:font="Wingdings" w:char="F0E0"/>
      </w:r>
      <w:r w:rsidRPr="004D6894">
        <w:rPr>
          <w:sz w:val="20"/>
          <w:szCs w:val="20"/>
        </w:rPr>
        <w:t xml:space="preserve"> principles, practices, techniques of TQM</w:t>
      </w:r>
    </w:p>
    <w:p w14:paraId="0BB1B555" w14:textId="77777777" w:rsidR="006541AB" w:rsidRPr="004D6894" w:rsidRDefault="006541AB" w:rsidP="006541AB">
      <w:pPr>
        <w:pStyle w:val="ListParagraph"/>
        <w:numPr>
          <w:ilvl w:val="0"/>
          <w:numId w:val="191"/>
        </w:numPr>
        <w:spacing w:after="0"/>
        <w:rPr>
          <w:sz w:val="20"/>
          <w:szCs w:val="20"/>
        </w:rPr>
      </w:pPr>
      <w:r w:rsidRPr="004D6894">
        <w:rPr>
          <w:b/>
          <w:color w:val="0000FF"/>
          <w:sz w:val="20"/>
          <w:szCs w:val="20"/>
        </w:rPr>
        <w:t>DIAGRAM PG. 547</w:t>
      </w:r>
      <w:r w:rsidRPr="004D6894">
        <w:rPr>
          <w:b/>
          <w:sz w:val="20"/>
          <w:szCs w:val="20"/>
        </w:rPr>
        <w:t xml:space="preserve"> </w:t>
      </w:r>
      <w:r w:rsidRPr="004D6894">
        <w:rPr>
          <w:b/>
          <w:sz w:val="20"/>
          <w:szCs w:val="20"/>
        </w:rPr>
        <w:sym w:font="Wingdings" w:char="F0E0"/>
      </w:r>
      <w:r w:rsidRPr="004D6894">
        <w:rPr>
          <w:b/>
          <w:sz w:val="20"/>
          <w:szCs w:val="20"/>
        </w:rPr>
        <w:t xml:space="preserve"> </w:t>
      </w:r>
      <w:r w:rsidRPr="004D6894">
        <w:rPr>
          <w:b/>
          <w:sz w:val="20"/>
          <w:szCs w:val="20"/>
          <w:u w:val="single"/>
        </w:rPr>
        <w:t>CONTINUOUS IMPROVEMENT</w:t>
      </w:r>
      <w:r w:rsidRPr="004D6894">
        <w:rPr>
          <w:sz w:val="20"/>
          <w:szCs w:val="20"/>
        </w:rPr>
        <w:t xml:space="preserve"> = views improvement on a </w:t>
      </w:r>
      <w:r w:rsidRPr="004D6894">
        <w:rPr>
          <w:i/>
          <w:sz w:val="20"/>
          <w:szCs w:val="20"/>
        </w:rPr>
        <w:t>continuum</w:t>
      </w:r>
      <w:r w:rsidRPr="004D6894">
        <w:rPr>
          <w:sz w:val="20"/>
          <w:szCs w:val="20"/>
        </w:rPr>
        <w:t>, ranging from “reactive strategies” to “proactive strategies”:</w:t>
      </w:r>
    </w:p>
    <w:p w14:paraId="3B863327" w14:textId="77777777" w:rsidR="006541AB" w:rsidRPr="004D6894" w:rsidRDefault="006541AB" w:rsidP="006541AB">
      <w:pPr>
        <w:pStyle w:val="ListParagraph"/>
        <w:numPr>
          <w:ilvl w:val="1"/>
          <w:numId w:val="191"/>
        </w:numPr>
        <w:spacing w:after="0"/>
        <w:rPr>
          <w:b/>
          <w:color w:val="FF0000"/>
          <w:sz w:val="20"/>
          <w:szCs w:val="20"/>
        </w:rPr>
      </w:pPr>
      <w:r w:rsidRPr="004D6894">
        <w:rPr>
          <w:b/>
          <w:color w:val="FF0000"/>
          <w:sz w:val="20"/>
          <w:szCs w:val="20"/>
        </w:rPr>
        <w:t xml:space="preserve">RESPONDING TO ERRORS </w:t>
      </w:r>
      <w:r w:rsidRPr="004D6894">
        <w:rPr>
          <w:b/>
          <w:color w:val="FF0000"/>
          <w:sz w:val="20"/>
          <w:szCs w:val="20"/>
        </w:rPr>
        <w:sym w:font="Wingdings" w:char="F0E0"/>
      </w:r>
      <w:r w:rsidRPr="004D6894">
        <w:rPr>
          <w:b/>
          <w:color w:val="FF0000"/>
          <w:sz w:val="20"/>
          <w:szCs w:val="20"/>
        </w:rPr>
        <w:t xml:space="preserve"> PREVENT ERRORS </w:t>
      </w:r>
      <w:r w:rsidRPr="004D6894">
        <w:rPr>
          <w:b/>
          <w:color w:val="FF0000"/>
          <w:sz w:val="20"/>
          <w:szCs w:val="20"/>
        </w:rPr>
        <w:sym w:font="Wingdings" w:char="F0E0"/>
      </w:r>
      <w:r w:rsidRPr="004D6894">
        <w:rPr>
          <w:b/>
          <w:color w:val="FF0000"/>
          <w:sz w:val="20"/>
          <w:szCs w:val="20"/>
        </w:rPr>
        <w:t xml:space="preserve"> UPGRADE PERFORMANCE </w:t>
      </w:r>
      <w:r w:rsidRPr="004D6894">
        <w:rPr>
          <w:b/>
          <w:color w:val="FF0000"/>
          <w:sz w:val="20"/>
          <w:szCs w:val="20"/>
        </w:rPr>
        <w:sym w:font="Wingdings" w:char="F0E0"/>
      </w:r>
      <w:r w:rsidRPr="004D6894">
        <w:rPr>
          <w:b/>
          <w:color w:val="FF0000"/>
          <w:sz w:val="20"/>
          <w:szCs w:val="20"/>
        </w:rPr>
        <w:t xml:space="preserve"> CREATE A NEW PRODUCT/SERVICE </w:t>
      </w:r>
    </w:p>
    <w:p w14:paraId="26653EA1" w14:textId="77777777" w:rsidR="006541AB" w:rsidRPr="004D6894" w:rsidRDefault="006541AB" w:rsidP="006541AB">
      <w:pPr>
        <w:pStyle w:val="ListParagraph"/>
        <w:numPr>
          <w:ilvl w:val="2"/>
          <w:numId w:val="191"/>
        </w:numPr>
        <w:spacing w:after="0"/>
        <w:rPr>
          <w:sz w:val="20"/>
          <w:szCs w:val="20"/>
        </w:rPr>
      </w:pPr>
      <w:r w:rsidRPr="004D6894">
        <w:rPr>
          <w:sz w:val="20"/>
          <w:szCs w:val="20"/>
        </w:rPr>
        <w:t>Improvement can occur within each stage or b/n each stage</w:t>
      </w:r>
    </w:p>
    <w:p w14:paraId="152069B4" w14:textId="77777777" w:rsidR="006541AB" w:rsidRPr="004D6894" w:rsidRDefault="006541AB" w:rsidP="006541AB">
      <w:pPr>
        <w:pStyle w:val="ListParagraph"/>
        <w:numPr>
          <w:ilvl w:val="0"/>
          <w:numId w:val="191"/>
        </w:numPr>
        <w:spacing w:after="0"/>
        <w:rPr>
          <w:sz w:val="20"/>
          <w:szCs w:val="20"/>
        </w:rPr>
      </w:pPr>
      <w:r w:rsidRPr="004D6894">
        <w:rPr>
          <w:sz w:val="20"/>
          <w:szCs w:val="20"/>
        </w:rPr>
        <w:t xml:space="preserve">Continuous improvement can come from small gains over time </w:t>
      </w:r>
      <w:r w:rsidRPr="004D6894">
        <w:rPr>
          <w:b/>
          <w:sz w:val="20"/>
          <w:szCs w:val="20"/>
        </w:rPr>
        <w:t>or</w:t>
      </w:r>
      <w:r w:rsidRPr="004D6894">
        <w:rPr>
          <w:sz w:val="20"/>
          <w:szCs w:val="20"/>
        </w:rPr>
        <w:t xml:space="preserve"> from radical innovation </w:t>
      </w:r>
      <w:r w:rsidRPr="004D6894">
        <w:rPr>
          <w:sz w:val="20"/>
          <w:szCs w:val="20"/>
        </w:rPr>
        <w:sym w:font="Wingdings" w:char="F0E0"/>
      </w:r>
      <w:r w:rsidRPr="004D6894">
        <w:rPr>
          <w:sz w:val="20"/>
          <w:szCs w:val="20"/>
        </w:rPr>
        <w:t xml:space="preserve"> both cases, the goal = LT improvement </w:t>
      </w:r>
    </w:p>
    <w:p w14:paraId="1783CF3F" w14:textId="77777777" w:rsidR="006541AB" w:rsidRPr="004D6894" w:rsidRDefault="006541AB" w:rsidP="006541AB">
      <w:pPr>
        <w:pStyle w:val="ListParagraph"/>
        <w:numPr>
          <w:ilvl w:val="0"/>
          <w:numId w:val="191"/>
        </w:numPr>
        <w:spacing w:after="0"/>
        <w:rPr>
          <w:sz w:val="20"/>
          <w:szCs w:val="20"/>
        </w:rPr>
      </w:pPr>
      <w:r w:rsidRPr="004D6894">
        <w:rPr>
          <w:sz w:val="20"/>
          <w:szCs w:val="20"/>
        </w:rPr>
        <w:t>Improvement requires knowing where we are in the 1</w:t>
      </w:r>
      <w:r w:rsidRPr="004D6894">
        <w:rPr>
          <w:sz w:val="20"/>
          <w:szCs w:val="20"/>
          <w:vertAlign w:val="superscript"/>
        </w:rPr>
        <w:t>st</w:t>
      </w:r>
      <w:r w:rsidRPr="004D6894">
        <w:rPr>
          <w:sz w:val="20"/>
          <w:szCs w:val="20"/>
        </w:rPr>
        <w:t xml:space="preserve"> place </w:t>
      </w:r>
      <w:r w:rsidRPr="004D6894">
        <w:rPr>
          <w:sz w:val="20"/>
          <w:szCs w:val="20"/>
        </w:rPr>
        <w:sym w:font="Wingdings" w:char="F0E0"/>
      </w:r>
      <w:r w:rsidRPr="004D6894">
        <w:rPr>
          <w:sz w:val="20"/>
          <w:szCs w:val="20"/>
        </w:rPr>
        <w:t xml:space="preserve"> thus, TQM = concerned with measurement + data collection </w:t>
      </w:r>
    </w:p>
    <w:p w14:paraId="36B267D9" w14:textId="77777777" w:rsidR="006541AB" w:rsidRPr="004D6894" w:rsidRDefault="006541AB" w:rsidP="006541AB">
      <w:pPr>
        <w:pStyle w:val="ListParagraph"/>
        <w:numPr>
          <w:ilvl w:val="0"/>
          <w:numId w:val="191"/>
        </w:numPr>
        <w:spacing w:after="0"/>
        <w:rPr>
          <w:sz w:val="20"/>
          <w:szCs w:val="20"/>
        </w:rPr>
      </w:pPr>
      <w:r w:rsidRPr="004D6894">
        <w:rPr>
          <w:sz w:val="20"/>
          <w:szCs w:val="20"/>
        </w:rPr>
        <w:t xml:space="preserve">TQM stresses team work among </w:t>
      </w:r>
      <w:proofErr w:type="spellStart"/>
      <w:r w:rsidRPr="004D6894">
        <w:rPr>
          <w:sz w:val="20"/>
          <w:szCs w:val="20"/>
        </w:rPr>
        <w:t>ees</w:t>
      </w:r>
      <w:proofErr w:type="spellEnd"/>
      <w:r w:rsidRPr="004D6894">
        <w:rPr>
          <w:sz w:val="20"/>
          <w:szCs w:val="20"/>
        </w:rPr>
        <w:t xml:space="preserve">, with suppliers, and customers </w:t>
      </w:r>
    </w:p>
    <w:p w14:paraId="7546C001" w14:textId="77777777" w:rsidR="006541AB" w:rsidRPr="004D6894" w:rsidRDefault="006541AB" w:rsidP="006541AB">
      <w:pPr>
        <w:pStyle w:val="ListParagraph"/>
        <w:numPr>
          <w:ilvl w:val="0"/>
          <w:numId w:val="191"/>
        </w:numPr>
        <w:spacing w:after="0"/>
        <w:rPr>
          <w:sz w:val="20"/>
          <w:szCs w:val="20"/>
        </w:rPr>
      </w:pPr>
      <w:r w:rsidRPr="004D6894">
        <w:rPr>
          <w:sz w:val="20"/>
          <w:szCs w:val="20"/>
        </w:rPr>
        <w:t>TQM relies heavily on training to achieve continuous improvement</w:t>
      </w:r>
    </w:p>
    <w:p w14:paraId="3640CDD7" w14:textId="77777777" w:rsidR="006541AB" w:rsidRPr="004D6894" w:rsidRDefault="006541AB" w:rsidP="006541AB">
      <w:pPr>
        <w:pStyle w:val="ListParagraph"/>
        <w:numPr>
          <w:ilvl w:val="0"/>
          <w:numId w:val="191"/>
        </w:numPr>
        <w:spacing w:after="0"/>
        <w:rPr>
          <w:sz w:val="20"/>
          <w:szCs w:val="20"/>
        </w:rPr>
      </w:pPr>
      <w:r w:rsidRPr="004D6894">
        <w:rPr>
          <w:sz w:val="20"/>
          <w:szCs w:val="20"/>
        </w:rPr>
        <w:t xml:space="preserve">TQM = known for using </w:t>
      </w:r>
      <w:r w:rsidRPr="004D6894">
        <w:rPr>
          <w:b/>
          <w:sz w:val="20"/>
          <w:szCs w:val="20"/>
          <w:u w:val="single"/>
        </w:rPr>
        <w:t>specialized training in tools</w:t>
      </w:r>
      <w:r w:rsidRPr="004D6894">
        <w:rPr>
          <w:b/>
          <w:sz w:val="20"/>
          <w:szCs w:val="20"/>
        </w:rPr>
        <w:t xml:space="preserve"> that empower </w:t>
      </w:r>
      <w:proofErr w:type="spellStart"/>
      <w:r w:rsidRPr="004D6894">
        <w:rPr>
          <w:b/>
          <w:sz w:val="20"/>
          <w:szCs w:val="20"/>
        </w:rPr>
        <w:t>ees</w:t>
      </w:r>
      <w:proofErr w:type="spellEnd"/>
      <w:r w:rsidRPr="004D6894">
        <w:rPr>
          <w:b/>
          <w:sz w:val="20"/>
          <w:szCs w:val="20"/>
        </w:rPr>
        <w:t xml:space="preserve"> to diagnose &amp; solve quality problems on an ongoing basis </w:t>
      </w:r>
      <w:r w:rsidRPr="004D6894">
        <w:rPr>
          <w:b/>
          <w:sz w:val="20"/>
          <w:szCs w:val="20"/>
        </w:rPr>
        <w:sym w:font="Wingdings" w:char="F0E0"/>
      </w:r>
      <w:r w:rsidRPr="004D6894">
        <w:rPr>
          <w:b/>
          <w:sz w:val="20"/>
          <w:szCs w:val="20"/>
        </w:rPr>
        <w:t xml:space="preserve"> </w:t>
      </w:r>
    </w:p>
    <w:p w14:paraId="6F258519" w14:textId="77777777" w:rsidR="006541AB" w:rsidRPr="004D6894" w:rsidRDefault="006541AB" w:rsidP="006541AB">
      <w:pPr>
        <w:pStyle w:val="ListParagraph"/>
        <w:numPr>
          <w:ilvl w:val="1"/>
          <w:numId w:val="192"/>
        </w:numPr>
        <w:spacing w:after="0"/>
        <w:rPr>
          <w:sz w:val="20"/>
          <w:szCs w:val="20"/>
        </w:rPr>
      </w:pPr>
      <w:r w:rsidRPr="004D6894">
        <w:rPr>
          <w:b/>
          <w:i/>
          <w:color w:val="FF0000"/>
          <w:sz w:val="20"/>
          <w:szCs w:val="20"/>
        </w:rPr>
        <w:t>Flowcharts of work processes</w:t>
      </w:r>
      <w:r w:rsidRPr="004D6894">
        <w:rPr>
          <w:sz w:val="20"/>
          <w:szCs w:val="20"/>
        </w:rPr>
        <w:t xml:space="preserve"> </w:t>
      </w:r>
      <w:r w:rsidRPr="004D6894">
        <w:rPr>
          <w:sz w:val="20"/>
          <w:szCs w:val="20"/>
        </w:rPr>
        <w:sym w:font="Wingdings" w:char="F0E0"/>
      </w:r>
      <w:r w:rsidRPr="004D6894">
        <w:rPr>
          <w:sz w:val="20"/>
          <w:szCs w:val="20"/>
        </w:rPr>
        <w:t xml:space="preserve"> illustrate the operations &amp; steps in accomplishing some task, noting who does what, and when</w:t>
      </w:r>
    </w:p>
    <w:p w14:paraId="0D7001AD" w14:textId="77777777" w:rsidR="006541AB" w:rsidRPr="004D6894" w:rsidRDefault="006541AB" w:rsidP="006541AB">
      <w:pPr>
        <w:pStyle w:val="ListParagraph"/>
        <w:numPr>
          <w:ilvl w:val="1"/>
          <w:numId w:val="192"/>
        </w:numPr>
        <w:spacing w:after="0"/>
        <w:rPr>
          <w:sz w:val="20"/>
          <w:szCs w:val="20"/>
        </w:rPr>
      </w:pPr>
      <w:r w:rsidRPr="004D6894">
        <w:rPr>
          <w:b/>
          <w:i/>
          <w:color w:val="FF0000"/>
          <w:sz w:val="20"/>
          <w:szCs w:val="20"/>
        </w:rPr>
        <w:t>Pareto analysis</w:t>
      </w:r>
      <w:r w:rsidRPr="004D6894">
        <w:rPr>
          <w:sz w:val="20"/>
          <w:szCs w:val="20"/>
        </w:rPr>
        <w:t xml:space="preserve"> </w:t>
      </w:r>
      <w:r w:rsidRPr="004D6894">
        <w:rPr>
          <w:sz w:val="20"/>
          <w:szCs w:val="20"/>
        </w:rPr>
        <w:sym w:font="Wingdings" w:char="F0E0"/>
      </w:r>
      <w:r w:rsidRPr="004D6894">
        <w:rPr>
          <w:sz w:val="20"/>
          <w:szCs w:val="20"/>
        </w:rPr>
        <w:t xml:space="preserve"> collects frequency data on the causes of errors &amp; problems, showing where attention should be directed for max improvement</w:t>
      </w:r>
    </w:p>
    <w:p w14:paraId="1CFD0B6A" w14:textId="77777777" w:rsidR="006541AB" w:rsidRPr="004D6894" w:rsidRDefault="006541AB" w:rsidP="006541AB">
      <w:pPr>
        <w:pStyle w:val="ListParagraph"/>
        <w:numPr>
          <w:ilvl w:val="1"/>
          <w:numId w:val="192"/>
        </w:numPr>
        <w:spacing w:after="0"/>
        <w:rPr>
          <w:sz w:val="20"/>
          <w:szCs w:val="20"/>
        </w:rPr>
      </w:pPr>
      <w:r w:rsidRPr="004D6894">
        <w:rPr>
          <w:b/>
          <w:i/>
          <w:color w:val="FF0000"/>
          <w:sz w:val="20"/>
          <w:szCs w:val="20"/>
        </w:rPr>
        <w:t>Fishbone (cause &amp; effect)</w:t>
      </w:r>
      <w:r w:rsidRPr="004D6894">
        <w:rPr>
          <w:sz w:val="20"/>
          <w:szCs w:val="20"/>
        </w:rPr>
        <w:t xml:space="preserve"> </w:t>
      </w:r>
      <w:r w:rsidRPr="004D6894">
        <w:rPr>
          <w:b/>
          <w:i/>
          <w:color w:val="FF0000"/>
          <w:sz w:val="20"/>
          <w:szCs w:val="20"/>
        </w:rPr>
        <w:t>diagrams</w:t>
      </w:r>
      <w:r w:rsidRPr="004D6894">
        <w:rPr>
          <w:sz w:val="20"/>
          <w:szCs w:val="20"/>
        </w:rPr>
        <w:t xml:space="preserve"> </w:t>
      </w:r>
      <w:r w:rsidRPr="004D6894">
        <w:rPr>
          <w:sz w:val="20"/>
          <w:szCs w:val="20"/>
        </w:rPr>
        <w:sym w:font="Wingdings" w:char="F0E0"/>
      </w:r>
      <w:r w:rsidRPr="004D6894">
        <w:rPr>
          <w:sz w:val="20"/>
          <w:szCs w:val="20"/>
        </w:rPr>
        <w:t xml:space="preserve"> illustrate the factors that could contribute to a particular quality problem </w:t>
      </w:r>
      <w:r w:rsidRPr="004D6894">
        <w:rPr>
          <w:sz w:val="20"/>
          <w:szCs w:val="20"/>
        </w:rPr>
        <w:sym w:font="Wingdings" w:char="F0E0"/>
      </w:r>
      <w:r w:rsidRPr="004D6894">
        <w:rPr>
          <w:sz w:val="20"/>
          <w:szCs w:val="20"/>
        </w:rPr>
        <w:t xml:space="preserve"> specific problems (small bones) are divided into logical classes or groups (large bones)</w:t>
      </w:r>
    </w:p>
    <w:p w14:paraId="32AB9283" w14:textId="77777777" w:rsidR="006541AB" w:rsidRPr="004D6894" w:rsidRDefault="006541AB" w:rsidP="006541AB">
      <w:pPr>
        <w:pStyle w:val="ListParagraph"/>
        <w:numPr>
          <w:ilvl w:val="1"/>
          <w:numId w:val="192"/>
        </w:numPr>
        <w:spacing w:after="0"/>
        <w:rPr>
          <w:sz w:val="20"/>
          <w:szCs w:val="20"/>
        </w:rPr>
      </w:pPr>
      <w:r w:rsidRPr="004D6894">
        <w:rPr>
          <w:b/>
          <w:i/>
          <w:color w:val="FF0000"/>
          <w:sz w:val="20"/>
          <w:szCs w:val="20"/>
        </w:rPr>
        <w:t>Statistical process control</w:t>
      </w:r>
      <w:r w:rsidRPr="004D6894">
        <w:rPr>
          <w:sz w:val="20"/>
          <w:szCs w:val="20"/>
        </w:rPr>
        <w:t xml:space="preserve"> </w:t>
      </w:r>
      <w:r w:rsidRPr="004D6894">
        <w:rPr>
          <w:sz w:val="20"/>
          <w:szCs w:val="20"/>
        </w:rPr>
        <w:sym w:font="Wingdings" w:char="F0E0"/>
      </w:r>
      <w:r w:rsidRPr="004D6894">
        <w:rPr>
          <w:sz w:val="20"/>
          <w:szCs w:val="20"/>
        </w:rPr>
        <w:t xml:space="preserve"> gives </w:t>
      </w:r>
      <w:proofErr w:type="spellStart"/>
      <w:r w:rsidRPr="004D6894">
        <w:rPr>
          <w:sz w:val="20"/>
          <w:szCs w:val="20"/>
        </w:rPr>
        <w:t>ees</w:t>
      </w:r>
      <w:proofErr w:type="spellEnd"/>
      <w:r w:rsidRPr="004D6894">
        <w:rPr>
          <w:sz w:val="20"/>
          <w:szCs w:val="20"/>
        </w:rPr>
        <w:t xml:space="preserve"> data about the quality of their own output, which allows them to correct any deviations from standard  </w:t>
      </w:r>
    </w:p>
    <w:p w14:paraId="7B207D7C" w14:textId="77777777" w:rsidR="006541AB" w:rsidRPr="004D6894" w:rsidRDefault="006541AB" w:rsidP="006541AB">
      <w:pPr>
        <w:pStyle w:val="ListParagraph"/>
        <w:numPr>
          <w:ilvl w:val="0"/>
          <w:numId w:val="191"/>
        </w:numPr>
        <w:spacing w:after="0"/>
        <w:rPr>
          <w:sz w:val="20"/>
          <w:szCs w:val="20"/>
        </w:rPr>
      </w:pPr>
      <w:r w:rsidRPr="004D6894">
        <w:rPr>
          <w:sz w:val="20"/>
          <w:szCs w:val="20"/>
        </w:rPr>
        <w:t>These tools to improve the diagnosis &amp; correction of quality problems wont have the desired impact if they fail to improve quality in the eyes of the customer!!!</w:t>
      </w:r>
    </w:p>
    <w:p w14:paraId="287AEC58" w14:textId="77777777" w:rsidR="006541AB" w:rsidRPr="004D6894" w:rsidRDefault="006541AB" w:rsidP="006541AB">
      <w:pPr>
        <w:pStyle w:val="ListParagraph"/>
        <w:numPr>
          <w:ilvl w:val="0"/>
          <w:numId w:val="191"/>
        </w:numPr>
        <w:spacing w:after="0"/>
        <w:rPr>
          <w:i/>
          <w:sz w:val="20"/>
          <w:szCs w:val="20"/>
          <w:u w:val="single"/>
        </w:rPr>
      </w:pPr>
      <w:r w:rsidRPr="004D6894">
        <w:rPr>
          <w:b/>
          <w:i/>
          <w:sz w:val="20"/>
          <w:szCs w:val="20"/>
          <w:u w:val="single"/>
        </w:rPr>
        <w:t>PROBLEM</w:t>
      </w:r>
      <w:r w:rsidRPr="004D6894">
        <w:rPr>
          <w:i/>
          <w:sz w:val="20"/>
          <w:szCs w:val="20"/>
          <w:u w:val="single"/>
        </w:rPr>
        <w:t xml:space="preserve"> = quality has many diff definitions</w:t>
      </w:r>
    </w:p>
    <w:p w14:paraId="0EC9ADD6" w14:textId="77777777" w:rsidR="006541AB" w:rsidRPr="004D6894" w:rsidRDefault="006541AB" w:rsidP="006541AB">
      <w:pPr>
        <w:pStyle w:val="ListParagraph"/>
        <w:numPr>
          <w:ilvl w:val="0"/>
          <w:numId w:val="191"/>
        </w:numPr>
        <w:spacing w:after="0"/>
        <w:rPr>
          <w:sz w:val="20"/>
          <w:szCs w:val="20"/>
        </w:rPr>
      </w:pPr>
      <w:r w:rsidRPr="004D6894">
        <w:rPr>
          <w:sz w:val="20"/>
          <w:szCs w:val="20"/>
        </w:rPr>
        <w:t>Orgs with commitment to TQM make heavy use of customer surveys, focus groups, mystery shoppers, and customer clinics to stay close to their customers</w:t>
      </w:r>
    </w:p>
    <w:p w14:paraId="6A1E9141" w14:textId="77777777" w:rsidR="006541AB" w:rsidRPr="004D6894" w:rsidRDefault="006541AB" w:rsidP="006541AB">
      <w:pPr>
        <w:pStyle w:val="ListParagraph"/>
        <w:numPr>
          <w:ilvl w:val="0"/>
          <w:numId w:val="191"/>
        </w:numPr>
        <w:spacing w:after="0"/>
        <w:rPr>
          <w:sz w:val="20"/>
          <w:szCs w:val="20"/>
        </w:rPr>
      </w:pPr>
      <w:r w:rsidRPr="004D6894">
        <w:rPr>
          <w:sz w:val="20"/>
          <w:szCs w:val="20"/>
        </w:rPr>
        <w:t xml:space="preserve">TQM is about achieving small gains over a long period of time </w:t>
      </w:r>
    </w:p>
    <w:p w14:paraId="31B75264" w14:textId="77777777" w:rsidR="006541AB" w:rsidRPr="004D6894" w:rsidRDefault="006541AB" w:rsidP="006541AB">
      <w:pPr>
        <w:rPr>
          <w:rFonts w:ascii="Cambria" w:hAnsi="Cambria"/>
          <w:b/>
          <w:sz w:val="20"/>
          <w:szCs w:val="20"/>
        </w:rPr>
      </w:pPr>
      <w:r w:rsidRPr="004D6894">
        <w:rPr>
          <w:rFonts w:ascii="Cambria" w:hAnsi="Cambria"/>
          <w:b/>
          <w:sz w:val="20"/>
          <w:szCs w:val="20"/>
          <w:highlight w:val="magenta"/>
        </w:rPr>
        <w:t>4) REENGINEERING</w:t>
      </w:r>
    </w:p>
    <w:p w14:paraId="60E08FC2" w14:textId="77777777" w:rsidR="006541AB" w:rsidRPr="004D6894" w:rsidRDefault="006541AB" w:rsidP="006541AB">
      <w:pPr>
        <w:pStyle w:val="ListParagraph"/>
        <w:numPr>
          <w:ilvl w:val="0"/>
          <w:numId w:val="193"/>
        </w:numPr>
        <w:spacing w:after="0"/>
        <w:rPr>
          <w:sz w:val="20"/>
          <w:szCs w:val="20"/>
        </w:rPr>
      </w:pPr>
      <w:r w:rsidRPr="004D6894">
        <w:rPr>
          <w:sz w:val="20"/>
          <w:szCs w:val="20"/>
          <w:highlight w:val="yellow"/>
        </w:rPr>
        <w:t>Reengineering</w:t>
      </w:r>
      <w:r w:rsidRPr="004D6894">
        <w:rPr>
          <w:sz w:val="20"/>
          <w:szCs w:val="20"/>
        </w:rPr>
        <w:t xml:space="preserve">: radical redesign of org processes to achieve major improvements in: time, cost, quality, service </w:t>
      </w:r>
    </w:p>
    <w:p w14:paraId="21F7DF9E" w14:textId="77777777" w:rsidR="006541AB" w:rsidRPr="004D6894" w:rsidRDefault="006541AB" w:rsidP="006541AB">
      <w:pPr>
        <w:pStyle w:val="ListParagraph"/>
        <w:numPr>
          <w:ilvl w:val="1"/>
          <w:numId w:val="193"/>
        </w:numPr>
        <w:spacing w:after="0"/>
        <w:rPr>
          <w:sz w:val="20"/>
          <w:szCs w:val="20"/>
        </w:rPr>
      </w:pPr>
      <w:r w:rsidRPr="004D6894">
        <w:rPr>
          <w:sz w:val="20"/>
          <w:szCs w:val="20"/>
        </w:rPr>
        <w:t xml:space="preserve">Reengineering doesn’t fine-tune existing jobs, structures, tech, or human resources policies </w:t>
      </w:r>
      <w:r w:rsidRPr="004D6894">
        <w:rPr>
          <w:sz w:val="20"/>
          <w:szCs w:val="20"/>
        </w:rPr>
        <w:sym w:font="Wingdings" w:char="F0E0"/>
      </w:r>
      <w:r w:rsidRPr="004D6894">
        <w:rPr>
          <w:sz w:val="20"/>
          <w:szCs w:val="20"/>
        </w:rPr>
        <w:t xml:space="preserve"> it uses a “clean slate” approach that asks basic questions: “what business are we in?” &amp; “if we were creating this org today, what would it look like?” </w:t>
      </w:r>
      <w:r w:rsidRPr="004D6894">
        <w:rPr>
          <w:sz w:val="20"/>
          <w:szCs w:val="20"/>
        </w:rPr>
        <w:sym w:font="Wingdings" w:char="F0E0"/>
      </w:r>
      <w:r w:rsidRPr="004D6894">
        <w:rPr>
          <w:sz w:val="20"/>
          <w:szCs w:val="20"/>
        </w:rPr>
        <w:t xml:space="preserve"> then jobs, structure, tech, and policy = redesigned around the answers to these questions</w:t>
      </w:r>
    </w:p>
    <w:p w14:paraId="3D4A7795" w14:textId="77777777" w:rsidR="006541AB" w:rsidRPr="004D6894" w:rsidRDefault="006541AB" w:rsidP="006541AB">
      <w:pPr>
        <w:pStyle w:val="ListParagraph"/>
        <w:numPr>
          <w:ilvl w:val="0"/>
          <w:numId w:val="193"/>
        </w:numPr>
        <w:spacing w:after="0"/>
        <w:rPr>
          <w:sz w:val="20"/>
          <w:szCs w:val="20"/>
        </w:rPr>
      </w:pPr>
      <w:r w:rsidRPr="004D6894">
        <w:rPr>
          <w:sz w:val="20"/>
          <w:szCs w:val="20"/>
          <w:highlight w:val="yellow"/>
        </w:rPr>
        <w:t>Organizational Processes</w:t>
      </w:r>
      <w:r w:rsidRPr="004D6894">
        <w:rPr>
          <w:sz w:val="20"/>
          <w:szCs w:val="20"/>
        </w:rPr>
        <w:t xml:space="preserve">: activities/work that has to be accomplished to create outputs that internal/external customers value </w:t>
      </w:r>
    </w:p>
    <w:p w14:paraId="6CDA5808" w14:textId="77777777" w:rsidR="006541AB" w:rsidRPr="004D6894" w:rsidRDefault="006541AB" w:rsidP="006541AB">
      <w:pPr>
        <w:pStyle w:val="ListParagraph"/>
        <w:numPr>
          <w:ilvl w:val="1"/>
          <w:numId w:val="193"/>
        </w:numPr>
        <w:spacing w:after="0"/>
        <w:rPr>
          <w:color w:val="FF0000"/>
          <w:sz w:val="20"/>
          <w:szCs w:val="20"/>
        </w:rPr>
      </w:pPr>
      <w:r w:rsidRPr="004D6894">
        <w:rPr>
          <w:color w:val="FF0000"/>
          <w:sz w:val="20"/>
          <w:szCs w:val="20"/>
        </w:rPr>
        <w:t xml:space="preserve">Gains from reengineering will be greatest when the process = complex &amp; cuts across a # of jobs &amp; depts. </w:t>
      </w:r>
    </w:p>
    <w:p w14:paraId="0F7020FF" w14:textId="77777777" w:rsidR="006541AB" w:rsidRPr="004D6894" w:rsidRDefault="006541AB" w:rsidP="006541AB">
      <w:pPr>
        <w:pStyle w:val="ListParagraph"/>
        <w:numPr>
          <w:ilvl w:val="0"/>
          <w:numId w:val="193"/>
        </w:numPr>
        <w:spacing w:after="0"/>
        <w:rPr>
          <w:sz w:val="20"/>
          <w:szCs w:val="20"/>
        </w:rPr>
      </w:pPr>
      <w:r w:rsidRPr="004D6894">
        <w:rPr>
          <w:sz w:val="20"/>
          <w:szCs w:val="20"/>
        </w:rPr>
        <w:t xml:space="preserve">TQM seeks incremental improvements in existing processes rather than radical revisions of it </w:t>
      </w:r>
      <w:r w:rsidRPr="004D6894">
        <w:rPr>
          <w:sz w:val="20"/>
          <w:szCs w:val="20"/>
        </w:rPr>
        <w:sym w:font="Wingdings" w:char="F0E0"/>
      </w:r>
      <w:r w:rsidRPr="004D6894">
        <w:rPr>
          <w:sz w:val="20"/>
          <w:szCs w:val="20"/>
        </w:rPr>
        <w:t xml:space="preserve"> but a TQM effort could be part of the reengineering project</w:t>
      </w:r>
    </w:p>
    <w:p w14:paraId="5BAE944D" w14:textId="77777777" w:rsidR="006541AB" w:rsidRPr="004D6894" w:rsidRDefault="006541AB" w:rsidP="006541AB">
      <w:pPr>
        <w:pStyle w:val="ListParagraph"/>
        <w:numPr>
          <w:ilvl w:val="0"/>
          <w:numId w:val="193"/>
        </w:numPr>
        <w:spacing w:after="0"/>
        <w:rPr>
          <w:sz w:val="20"/>
          <w:szCs w:val="20"/>
        </w:rPr>
      </w:pPr>
      <w:r w:rsidRPr="004D6894">
        <w:rPr>
          <w:b/>
          <w:i/>
          <w:sz w:val="20"/>
          <w:szCs w:val="20"/>
        </w:rPr>
        <w:t>What factors prompt interest in reengineering?</w:t>
      </w:r>
    </w:p>
    <w:p w14:paraId="537C3A9E" w14:textId="77777777" w:rsidR="006541AB" w:rsidRPr="004D6894" w:rsidRDefault="006541AB" w:rsidP="006541AB">
      <w:pPr>
        <w:pStyle w:val="ListParagraph"/>
        <w:numPr>
          <w:ilvl w:val="1"/>
          <w:numId w:val="194"/>
        </w:numPr>
        <w:spacing w:after="0"/>
        <w:rPr>
          <w:sz w:val="20"/>
          <w:szCs w:val="20"/>
        </w:rPr>
      </w:pPr>
      <w:r w:rsidRPr="004D6894">
        <w:rPr>
          <w:b/>
          <w:color w:val="FF0000"/>
          <w:sz w:val="20"/>
          <w:szCs w:val="20"/>
        </w:rPr>
        <w:t>“Creeping Bureaucracy”</w:t>
      </w:r>
      <w:r w:rsidRPr="004D6894">
        <w:rPr>
          <w:sz w:val="20"/>
          <w:szCs w:val="20"/>
        </w:rPr>
        <w:t xml:space="preserve"> </w:t>
      </w:r>
      <w:r w:rsidRPr="004D6894">
        <w:rPr>
          <w:sz w:val="20"/>
          <w:szCs w:val="20"/>
        </w:rPr>
        <w:sym w:font="Wingdings" w:char="F0E0"/>
      </w:r>
      <w:r w:rsidRPr="004D6894">
        <w:rPr>
          <w:sz w:val="20"/>
          <w:szCs w:val="20"/>
        </w:rPr>
        <w:t xml:space="preserve"> common in large, established firms </w:t>
      </w:r>
      <w:r w:rsidRPr="004D6894">
        <w:rPr>
          <w:sz w:val="20"/>
          <w:szCs w:val="20"/>
        </w:rPr>
        <w:sym w:font="Wingdings" w:char="F0E0"/>
      </w:r>
      <w:r w:rsidRPr="004D6894">
        <w:rPr>
          <w:sz w:val="20"/>
          <w:szCs w:val="20"/>
        </w:rPr>
        <w:t xml:space="preserve"> with growth, many firms have added more bureaucratic controls to maintain order…this leads to overcomplicated processes &amp; internal focus on satisfying bureaucratic procedures rather than tending to the customer</w:t>
      </w:r>
    </w:p>
    <w:p w14:paraId="5FE1A7C6" w14:textId="77777777" w:rsidR="006541AB" w:rsidRPr="004D6894" w:rsidRDefault="006541AB" w:rsidP="006541AB">
      <w:pPr>
        <w:pStyle w:val="ListParagraph"/>
        <w:numPr>
          <w:ilvl w:val="1"/>
          <w:numId w:val="194"/>
        </w:numPr>
        <w:spacing w:after="0"/>
        <w:rPr>
          <w:sz w:val="20"/>
          <w:szCs w:val="20"/>
        </w:rPr>
      </w:pPr>
      <w:r w:rsidRPr="004D6894">
        <w:rPr>
          <w:b/>
          <w:color w:val="FF0000"/>
          <w:sz w:val="20"/>
          <w:szCs w:val="20"/>
        </w:rPr>
        <w:t>New info technology</w:t>
      </w:r>
      <w:r w:rsidRPr="004D6894">
        <w:rPr>
          <w:sz w:val="20"/>
          <w:szCs w:val="20"/>
        </w:rPr>
        <w:t xml:space="preserve"> </w:t>
      </w:r>
      <w:r w:rsidRPr="004D6894">
        <w:rPr>
          <w:sz w:val="20"/>
          <w:szCs w:val="20"/>
        </w:rPr>
        <w:sym w:font="Wingdings" w:char="F0E0"/>
      </w:r>
      <w:r w:rsidRPr="004D6894">
        <w:rPr>
          <w:sz w:val="20"/>
          <w:szCs w:val="20"/>
        </w:rPr>
        <w:t xml:space="preserve"> many firms were disappointed that investments in info tech didn’t result in reductions in costs/improved efficiency </w:t>
      </w:r>
      <w:r w:rsidRPr="004D6894">
        <w:rPr>
          <w:sz w:val="20"/>
          <w:szCs w:val="20"/>
        </w:rPr>
        <w:sym w:font="Wingdings" w:char="F0E0"/>
      </w:r>
      <w:r w:rsidRPr="004D6894">
        <w:rPr>
          <w:sz w:val="20"/>
          <w:szCs w:val="20"/>
        </w:rPr>
        <w:t xml:space="preserve"> this is b/c existing processes were automated rather than reengineered </w:t>
      </w:r>
    </w:p>
    <w:p w14:paraId="6EEE31BE" w14:textId="77777777" w:rsidR="006541AB" w:rsidRPr="004D6894" w:rsidRDefault="006541AB" w:rsidP="006541AB">
      <w:pPr>
        <w:pStyle w:val="ListParagraph"/>
        <w:numPr>
          <w:ilvl w:val="2"/>
          <w:numId w:val="194"/>
        </w:numPr>
        <w:spacing w:after="0"/>
        <w:rPr>
          <w:sz w:val="20"/>
          <w:szCs w:val="20"/>
        </w:rPr>
      </w:pPr>
      <w:r w:rsidRPr="004D6894">
        <w:rPr>
          <w:sz w:val="20"/>
          <w:szCs w:val="20"/>
        </w:rPr>
        <w:t xml:space="preserve">Now, work is modified to fir tech capabilities, rather than fitting tech to existing jobs </w:t>
      </w:r>
    </w:p>
    <w:p w14:paraId="42F7258F" w14:textId="77777777" w:rsidR="006541AB" w:rsidRPr="004D6894" w:rsidRDefault="006541AB" w:rsidP="006541AB">
      <w:pPr>
        <w:pStyle w:val="ListParagraph"/>
        <w:numPr>
          <w:ilvl w:val="0"/>
          <w:numId w:val="193"/>
        </w:numPr>
        <w:spacing w:after="0"/>
        <w:rPr>
          <w:sz w:val="20"/>
          <w:szCs w:val="20"/>
        </w:rPr>
      </w:pPr>
      <w:r w:rsidRPr="004D6894">
        <w:rPr>
          <w:sz w:val="20"/>
          <w:szCs w:val="20"/>
          <w:highlight w:val="cyan"/>
        </w:rPr>
        <w:t>Reengineering is oriented towards one/both of the following goals</w:t>
      </w:r>
      <w:r w:rsidRPr="004D6894">
        <w:rPr>
          <w:sz w:val="20"/>
          <w:szCs w:val="20"/>
        </w:rPr>
        <w:t>:</w:t>
      </w:r>
    </w:p>
    <w:p w14:paraId="1E68A935" w14:textId="77777777" w:rsidR="006541AB" w:rsidRPr="004D6894" w:rsidRDefault="006541AB" w:rsidP="006541AB">
      <w:pPr>
        <w:pStyle w:val="ListParagraph"/>
        <w:numPr>
          <w:ilvl w:val="1"/>
          <w:numId w:val="195"/>
        </w:numPr>
        <w:spacing w:after="0"/>
        <w:rPr>
          <w:color w:val="FF0000"/>
          <w:sz w:val="20"/>
          <w:szCs w:val="20"/>
        </w:rPr>
      </w:pPr>
      <w:r w:rsidRPr="004D6894">
        <w:rPr>
          <w:color w:val="FF0000"/>
          <w:sz w:val="20"/>
          <w:szCs w:val="20"/>
        </w:rPr>
        <w:t>The # of mediating steps in a process is reduced, making it more efficient</w:t>
      </w:r>
    </w:p>
    <w:p w14:paraId="303009F5" w14:textId="77777777" w:rsidR="006541AB" w:rsidRPr="004D6894" w:rsidRDefault="006541AB" w:rsidP="006541AB">
      <w:pPr>
        <w:pStyle w:val="ListParagraph"/>
        <w:numPr>
          <w:ilvl w:val="1"/>
          <w:numId w:val="195"/>
        </w:numPr>
        <w:spacing w:after="0"/>
        <w:rPr>
          <w:color w:val="FF0000"/>
          <w:sz w:val="20"/>
          <w:szCs w:val="20"/>
        </w:rPr>
      </w:pPr>
      <w:r w:rsidRPr="004D6894">
        <w:rPr>
          <w:color w:val="FF0000"/>
          <w:sz w:val="20"/>
          <w:szCs w:val="20"/>
        </w:rPr>
        <w:t xml:space="preserve">Collaboration among the </w:t>
      </w:r>
      <w:proofErr w:type="spellStart"/>
      <w:r w:rsidRPr="004D6894">
        <w:rPr>
          <w:color w:val="FF0000"/>
          <w:sz w:val="20"/>
          <w:szCs w:val="20"/>
        </w:rPr>
        <w:t>ppl</w:t>
      </w:r>
      <w:proofErr w:type="spellEnd"/>
      <w:r w:rsidRPr="004D6894">
        <w:rPr>
          <w:color w:val="FF0000"/>
          <w:sz w:val="20"/>
          <w:szCs w:val="20"/>
        </w:rPr>
        <w:t xml:space="preserve"> involved in the process is enhanced </w:t>
      </w:r>
    </w:p>
    <w:p w14:paraId="3DFABC38" w14:textId="77777777" w:rsidR="006541AB" w:rsidRPr="004D6894" w:rsidRDefault="006541AB" w:rsidP="006541AB">
      <w:pPr>
        <w:pStyle w:val="ListParagraph"/>
        <w:numPr>
          <w:ilvl w:val="0"/>
          <w:numId w:val="193"/>
        </w:numPr>
        <w:spacing w:after="0"/>
        <w:rPr>
          <w:sz w:val="20"/>
          <w:szCs w:val="20"/>
        </w:rPr>
      </w:pPr>
      <w:r w:rsidRPr="004D6894">
        <w:rPr>
          <w:sz w:val="20"/>
          <w:szCs w:val="20"/>
          <w:highlight w:val="cyan"/>
        </w:rPr>
        <w:t>Aspects of Reengineering</w:t>
      </w:r>
      <w:r w:rsidRPr="004D6894">
        <w:rPr>
          <w:sz w:val="20"/>
          <w:szCs w:val="20"/>
        </w:rPr>
        <w:t>:</w:t>
      </w:r>
    </w:p>
    <w:p w14:paraId="57137D5E" w14:textId="77777777" w:rsidR="006541AB" w:rsidRPr="004D6894" w:rsidRDefault="006541AB" w:rsidP="006541AB">
      <w:pPr>
        <w:pStyle w:val="ListParagraph"/>
        <w:numPr>
          <w:ilvl w:val="1"/>
          <w:numId w:val="193"/>
        </w:numPr>
        <w:spacing w:after="0"/>
        <w:rPr>
          <w:sz w:val="20"/>
          <w:szCs w:val="20"/>
        </w:rPr>
      </w:pPr>
      <w:r w:rsidRPr="004D6894">
        <w:rPr>
          <w:b/>
          <w:i/>
          <w:color w:val="FF0000"/>
          <w:sz w:val="20"/>
          <w:szCs w:val="20"/>
        </w:rPr>
        <w:t>Jobs are redesigned &amp; enriched</w:t>
      </w:r>
      <w:r w:rsidRPr="004D6894">
        <w:rPr>
          <w:sz w:val="20"/>
          <w:szCs w:val="20"/>
        </w:rPr>
        <w:t xml:space="preserve"> </w:t>
      </w:r>
      <w:r w:rsidRPr="004D6894">
        <w:rPr>
          <w:sz w:val="20"/>
          <w:szCs w:val="20"/>
        </w:rPr>
        <w:sym w:font="Wingdings" w:char="F0E0"/>
      </w:r>
      <w:r w:rsidRPr="004D6894">
        <w:rPr>
          <w:sz w:val="20"/>
          <w:szCs w:val="20"/>
        </w:rPr>
        <w:t xml:space="preserve"> several jobs are combined into 1 to reduce mediating steps &amp; provide greater </w:t>
      </w:r>
      <w:proofErr w:type="spellStart"/>
      <w:r w:rsidRPr="004D6894">
        <w:rPr>
          <w:sz w:val="20"/>
          <w:szCs w:val="20"/>
        </w:rPr>
        <w:t>ee</w:t>
      </w:r>
      <w:proofErr w:type="spellEnd"/>
      <w:r w:rsidRPr="004D6894">
        <w:rPr>
          <w:sz w:val="20"/>
          <w:szCs w:val="20"/>
        </w:rPr>
        <w:t xml:space="preserve"> control </w:t>
      </w:r>
    </w:p>
    <w:p w14:paraId="21BD74DD" w14:textId="77777777" w:rsidR="006541AB" w:rsidRPr="004D6894" w:rsidRDefault="006541AB" w:rsidP="006541AB">
      <w:pPr>
        <w:pStyle w:val="ListParagraph"/>
        <w:numPr>
          <w:ilvl w:val="1"/>
          <w:numId w:val="193"/>
        </w:numPr>
        <w:spacing w:after="0"/>
        <w:rPr>
          <w:sz w:val="20"/>
          <w:szCs w:val="20"/>
        </w:rPr>
      </w:pPr>
      <w:r w:rsidRPr="004D6894">
        <w:rPr>
          <w:b/>
          <w:i/>
          <w:color w:val="FF0000"/>
          <w:sz w:val="20"/>
          <w:szCs w:val="20"/>
        </w:rPr>
        <w:t>Strong emphasis is placed on teamwork</w:t>
      </w:r>
      <w:r w:rsidRPr="004D6894">
        <w:rPr>
          <w:sz w:val="20"/>
          <w:szCs w:val="20"/>
        </w:rPr>
        <w:t xml:space="preserve"> </w:t>
      </w:r>
      <w:r w:rsidRPr="004D6894">
        <w:rPr>
          <w:sz w:val="20"/>
          <w:szCs w:val="20"/>
        </w:rPr>
        <w:sym w:font="Wingdings" w:char="F0E0"/>
      </w:r>
      <w:r w:rsidRPr="004D6894">
        <w:rPr>
          <w:sz w:val="20"/>
          <w:szCs w:val="20"/>
        </w:rPr>
        <w:t xml:space="preserve"> teamwork enhances collaboration </w:t>
      </w:r>
    </w:p>
    <w:p w14:paraId="7C390378" w14:textId="77777777" w:rsidR="006541AB" w:rsidRPr="004D6894" w:rsidRDefault="006541AB" w:rsidP="006541AB">
      <w:pPr>
        <w:pStyle w:val="ListParagraph"/>
        <w:numPr>
          <w:ilvl w:val="1"/>
          <w:numId w:val="193"/>
        </w:numPr>
        <w:spacing w:after="0"/>
        <w:rPr>
          <w:sz w:val="20"/>
          <w:szCs w:val="20"/>
        </w:rPr>
      </w:pPr>
      <w:r w:rsidRPr="004D6894">
        <w:rPr>
          <w:b/>
          <w:i/>
          <w:color w:val="FF0000"/>
          <w:sz w:val="20"/>
          <w:szCs w:val="20"/>
        </w:rPr>
        <w:t xml:space="preserve">Work is performed by the most logical </w:t>
      </w:r>
      <w:proofErr w:type="spellStart"/>
      <w:r w:rsidRPr="004D6894">
        <w:rPr>
          <w:b/>
          <w:i/>
          <w:color w:val="FF0000"/>
          <w:sz w:val="20"/>
          <w:szCs w:val="20"/>
        </w:rPr>
        <w:t>ppl</w:t>
      </w:r>
      <w:proofErr w:type="spellEnd"/>
      <w:r w:rsidRPr="004D6894">
        <w:rPr>
          <w:sz w:val="20"/>
          <w:szCs w:val="20"/>
        </w:rPr>
        <w:t xml:space="preserve">  </w:t>
      </w:r>
    </w:p>
    <w:p w14:paraId="324713D9" w14:textId="77777777" w:rsidR="006541AB" w:rsidRPr="004D6894" w:rsidRDefault="006541AB" w:rsidP="006541AB">
      <w:pPr>
        <w:pStyle w:val="ListParagraph"/>
        <w:numPr>
          <w:ilvl w:val="1"/>
          <w:numId w:val="193"/>
        </w:numPr>
        <w:spacing w:after="0"/>
        <w:rPr>
          <w:sz w:val="20"/>
          <w:szCs w:val="20"/>
        </w:rPr>
      </w:pPr>
      <w:r w:rsidRPr="004D6894">
        <w:rPr>
          <w:b/>
          <w:i/>
          <w:color w:val="FF0000"/>
          <w:sz w:val="20"/>
          <w:szCs w:val="20"/>
        </w:rPr>
        <w:t>Unnecessary checks &amp; balances are removed</w:t>
      </w:r>
      <w:r w:rsidRPr="004D6894">
        <w:rPr>
          <w:sz w:val="20"/>
          <w:szCs w:val="20"/>
        </w:rPr>
        <w:t xml:space="preserve"> </w:t>
      </w:r>
      <w:r w:rsidRPr="004D6894">
        <w:rPr>
          <w:sz w:val="20"/>
          <w:szCs w:val="20"/>
        </w:rPr>
        <w:sym w:font="Wingdings" w:char="F0E0"/>
      </w:r>
      <w:r w:rsidRPr="004D6894">
        <w:rPr>
          <w:sz w:val="20"/>
          <w:szCs w:val="20"/>
        </w:rPr>
        <w:t xml:space="preserve"> when processes are simplified &amp; </w:t>
      </w:r>
      <w:proofErr w:type="spellStart"/>
      <w:r w:rsidRPr="004D6894">
        <w:rPr>
          <w:sz w:val="20"/>
          <w:szCs w:val="20"/>
        </w:rPr>
        <w:t>ees</w:t>
      </w:r>
      <w:proofErr w:type="spellEnd"/>
      <w:r w:rsidRPr="004D6894">
        <w:rPr>
          <w:sz w:val="20"/>
          <w:szCs w:val="20"/>
        </w:rPr>
        <w:t xml:space="preserve"> are more collaborative, expensive &amp; redundant controls can sometimes be removed </w:t>
      </w:r>
    </w:p>
    <w:p w14:paraId="6BD12C0B" w14:textId="77777777" w:rsidR="006541AB" w:rsidRPr="004D6894" w:rsidRDefault="006541AB" w:rsidP="006541AB">
      <w:pPr>
        <w:pStyle w:val="ListParagraph"/>
        <w:numPr>
          <w:ilvl w:val="1"/>
          <w:numId w:val="193"/>
        </w:numPr>
        <w:spacing w:after="0"/>
        <w:rPr>
          <w:sz w:val="20"/>
          <w:szCs w:val="20"/>
        </w:rPr>
      </w:pPr>
      <w:r w:rsidRPr="004D6894">
        <w:rPr>
          <w:b/>
          <w:i/>
          <w:color w:val="FF0000"/>
          <w:sz w:val="20"/>
          <w:szCs w:val="20"/>
        </w:rPr>
        <w:t>Advanced technology is exploited</w:t>
      </w:r>
      <w:r w:rsidRPr="004D6894">
        <w:rPr>
          <w:sz w:val="20"/>
          <w:szCs w:val="20"/>
        </w:rPr>
        <w:t xml:space="preserve"> </w:t>
      </w:r>
      <w:r w:rsidRPr="004D6894">
        <w:rPr>
          <w:sz w:val="20"/>
          <w:szCs w:val="20"/>
        </w:rPr>
        <w:sym w:font="Wingdings" w:char="F0E0"/>
      </w:r>
      <w:r w:rsidRPr="004D6894">
        <w:rPr>
          <w:sz w:val="20"/>
          <w:szCs w:val="20"/>
        </w:rPr>
        <w:t xml:space="preserve"> computerized tech allows combining of jobs &amp; enhances collaboration via email, groupware, etc. </w:t>
      </w:r>
    </w:p>
    <w:p w14:paraId="52939563" w14:textId="77777777" w:rsidR="006541AB" w:rsidRPr="004D6894" w:rsidRDefault="006541AB" w:rsidP="006541AB">
      <w:pPr>
        <w:pStyle w:val="ListParagraph"/>
        <w:numPr>
          <w:ilvl w:val="0"/>
          <w:numId w:val="193"/>
        </w:numPr>
        <w:spacing w:after="0"/>
        <w:rPr>
          <w:sz w:val="20"/>
          <w:szCs w:val="20"/>
        </w:rPr>
      </w:pPr>
      <w:r w:rsidRPr="004D6894">
        <w:rPr>
          <w:sz w:val="20"/>
          <w:szCs w:val="20"/>
          <w:highlight w:val="cyan"/>
        </w:rPr>
        <w:t>Reengineering is most extensive in industries where</w:t>
      </w:r>
      <w:r w:rsidRPr="004D6894">
        <w:rPr>
          <w:sz w:val="20"/>
          <w:szCs w:val="20"/>
        </w:rPr>
        <w:t>:</w:t>
      </w:r>
    </w:p>
    <w:p w14:paraId="02D6C651" w14:textId="77777777" w:rsidR="006541AB" w:rsidRPr="004D6894" w:rsidRDefault="006541AB" w:rsidP="006541AB">
      <w:pPr>
        <w:pStyle w:val="ListParagraph"/>
        <w:numPr>
          <w:ilvl w:val="1"/>
          <w:numId w:val="196"/>
        </w:numPr>
        <w:spacing w:after="0"/>
        <w:rPr>
          <w:color w:val="FF0000"/>
          <w:sz w:val="20"/>
          <w:szCs w:val="20"/>
        </w:rPr>
      </w:pPr>
      <w:r w:rsidRPr="004D6894">
        <w:rPr>
          <w:color w:val="FF0000"/>
          <w:sz w:val="20"/>
          <w:szCs w:val="20"/>
        </w:rPr>
        <w:t>Creeping bureaucracy has set in</w:t>
      </w:r>
    </w:p>
    <w:p w14:paraId="0482D29E" w14:textId="77777777" w:rsidR="006541AB" w:rsidRPr="004D6894" w:rsidRDefault="006541AB" w:rsidP="006541AB">
      <w:pPr>
        <w:pStyle w:val="ListParagraph"/>
        <w:numPr>
          <w:ilvl w:val="1"/>
          <w:numId w:val="196"/>
        </w:numPr>
        <w:spacing w:after="0"/>
        <w:rPr>
          <w:color w:val="FF0000"/>
          <w:sz w:val="20"/>
          <w:szCs w:val="20"/>
        </w:rPr>
      </w:pPr>
      <w:r w:rsidRPr="004D6894">
        <w:rPr>
          <w:color w:val="FF0000"/>
          <w:sz w:val="20"/>
          <w:szCs w:val="20"/>
        </w:rPr>
        <w:t>Large gains were available with advanced tech</w:t>
      </w:r>
    </w:p>
    <w:p w14:paraId="29D6ABED" w14:textId="77777777" w:rsidR="006541AB" w:rsidRPr="004D6894" w:rsidRDefault="006541AB" w:rsidP="006541AB">
      <w:pPr>
        <w:pStyle w:val="ListParagraph"/>
        <w:numPr>
          <w:ilvl w:val="1"/>
          <w:numId w:val="196"/>
        </w:numPr>
        <w:spacing w:after="0"/>
        <w:rPr>
          <w:color w:val="FF0000"/>
          <w:sz w:val="20"/>
          <w:szCs w:val="20"/>
        </w:rPr>
      </w:pPr>
      <w:r w:rsidRPr="004D6894">
        <w:rPr>
          <w:color w:val="FF0000"/>
          <w:sz w:val="20"/>
          <w:szCs w:val="20"/>
        </w:rPr>
        <w:t xml:space="preserve">Deregulation increased the heat of competition </w:t>
      </w:r>
    </w:p>
    <w:p w14:paraId="2B8E7A3B" w14:textId="77777777" w:rsidR="006541AB" w:rsidRPr="004D6894" w:rsidRDefault="006541AB" w:rsidP="006541AB">
      <w:pPr>
        <w:pStyle w:val="ListParagraph"/>
        <w:numPr>
          <w:ilvl w:val="2"/>
          <w:numId w:val="193"/>
        </w:numPr>
        <w:spacing w:after="0"/>
        <w:rPr>
          <w:sz w:val="20"/>
          <w:szCs w:val="20"/>
        </w:rPr>
      </w:pPr>
      <w:r w:rsidRPr="004D6894">
        <w:rPr>
          <w:sz w:val="20"/>
          <w:szCs w:val="20"/>
        </w:rPr>
        <w:t xml:space="preserve">These industries include: insurance, banking, brokerage, </w:t>
      </w:r>
      <w:proofErr w:type="spellStart"/>
      <w:r w:rsidRPr="004D6894">
        <w:rPr>
          <w:sz w:val="20"/>
          <w:szCs w:val="20"/>
        </w:rPr>
        <w:t>tellecom</w:t>
      </w:r>
      <w:proofErr w:type="spellEnd"/>
    </w:p>
    <w:p w14:paraId="13F3FD8B" w14:textId="77777777" w:rsidR="006541AB" w:rsidRPr="004D6894" w:rsidRDefault="006541AB" w:rsidP="006541AB">
      <w:pPr>
        <w:pStyle w:val="ListParagraph"/>
        <w:numPr>
          <w:ilvl w:val="0"/>
          <w:numId w:val="193"/>
        </w:numPr>
        <w:spacing w:after="0"/>
        <w:rPr>
          <w:sz w:val="20"/>
          <w:szCs w:val="20"/>
        </w:rPr>
      </w:pPr>
      <w:r w:rsidRPr="004D6894">
        <w:rPr>
          <w:b/>
          <w:i/>
          <w:sz w:val="20"/>
          <w:szCs w:val="20"/>
          <w:u w:val="single"/>
        </w:rPr>
        <w:t>STRONG CEO SUPPORT + CLEAR STREATGY</w:t>
      </w:r>
      <w:r w:rsidRPr="004D6894">
        <w:rPr>
          <w:sz w:val="20"/>
          <w:szCs w:val="20"/>
        </w:rPr>
        <w:t xml:space="preserve"> = important:</w:t>
      </w:r>
    </w:p>
    <w:p w14:paraId="12528000" w14:textId="77777777" w:rsidR="006541AB" w:rsidRPr="004D6894" w:rsidRDefault="006541AB" w:rsidP="006541AB">
      <w:pPr>
        <w:pStyle w:val="ListParagraph"/>
        <w:numPr>
          <w:ilvl w:val="1"/>
          <w:numId w:val="193"/>
        </w:numPr>
        <w:spacing w:after="0"/>
        <w:rPr>
          <w:sz w:val="20"/>
          <w:szCs w:val="20"/>
        </w:rPr>
      </w:pPr>
      <w:r w:rsidRPr="004D6894">
        <w:rPr>
          <w:sz w:val="20"/>
          <w:szCs w:val="20"/>
        </w:rPr>
        <w:t>B/c reengineering has the goal of radical change, it requires strong CEO support + transformational leadership</w:t>
      </w:r>
    </w:p>
    <w:p w14:paraId="02052834" w14:textId="77777777" w:rsidR="006541AB" w:rsidRPr="004D6894" w:rsidRDefault="006541AB" w:rsidP="006541AB">
      <w:pPr>
        <w:pStyle w:val="ListParagraph"/>
        <w:numPr>
          <w:ilvl w:val="1"/>
          <w:numId w:val="193"/>
        </w:numPr>
        <w:spacing w:after="0"/>
        <w:rPr>
          <w:sz w:val="20"/>
          <w:szCs w:val="20"/>
        </w:rPr>
      </w:pPr>
      <w:r w:rsidRPr="004D6894">
        <w:rPr>
          <w:sz w:val="20"/>
          <w:szCs w:val="20"/>
        </w:rPr>
        <w:t xml:space="preserve">Before reengineering begins, orgs must clarify its overall strategy to properly reengineer process that actually matter to the customer </w:t>
      </w:r>
    </w:p>
    <w:p w14:paraId="1AE40475" w14:textId="77777777" w:rsidR="006541AB" w:rsidRPr="004D6894" w:rsidRDefault="006541AB" w:rsidP="006541AB">
      <w:pPr>
        <w:pStyle w:val="ListParagraph"/>
        <w:numPr>
          <w:ilvl w:val="0"/>
          <w:numId w:val="193"/>
        </w:numPr>
        <w:spacing w:after="0"/>
        <w:rPr>
          <w:sz w:val="20"/>
          <w:szCs w:val="20"/>
        </w:rPr>
      </w:pPr>
      <w:r w:rsidRPr="004D6894">
        <w:rPr>
          <w:sz w:val="20"/>
          <w:szCs w:val="20"/>
        </w:rPr>
        <w:t xml:space="preserve">Reengineering must be </w:t>
      </w:r>
      <w:r w:rsidRPr="004D6894">
        <w:rPr>
          <w:b/>
          <w:i/>
          <w:sz w:val="20"/>
          <w:szCs w:val="20"/>
          <w:u w:val="single"/>
        </w:rPr>
        <w:t>BROAD + DEEP</w:t>
      </w:r>
      <w:r w:rsidRPr="004D6894">
        <w:rPr>
          <w:sz w:val="20"/>
          <w:szCs w:val="20"/>
        </w:rPr>
        <w:t xml:space="preserve"> </w:t>
      </w:r>
      <w:r w:rsidRPr="004D6894">
        <w:rPr>
          <w:sz w:val="20"/>
          <w:szCs w:val="20"/>
        </w:rPr>
        <w:sym w:font="Wingdings" w:char="F0E0"/>
      </w:r>
      <w:r w:rsidRPr="004D6894">
        <w:rPr>
          <w:sz w:val="20"/>
          <w:szCs w:val="20"/>
        </w:rPr>
        <w:t xml:space="preserve"> spanning a large # of activities that cut costs or add customer value, and it should affect a # of elements (skills, values, roles, incentives, structure, tech) </w:t>
      </w:r>
    </w:p>
    <w:p w14:paraId="5563DCE4" w14:textId="77777777" w:rsidR="006541AB" w:rsidRPr="004D6894" w:rsidRDefault="006541AB" w:rsidP="003B027F">
      <w:pPr>
        <w:rPr>
          <w:rFonts w:ascii="Cambria" w:hAnsi="Cambria"/>
          <w:sz w:val="20"/>
          <w:szCs w:val="20"/>
        </w:rPr>
      </w:pPr>
    </w:p>
    <w:sectPr w:rsidR="006541AB" w:rsidRPr="004D6894" w:rsidSect="005321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Helvetica">
    <w:panose1 w:val="00000000000000000000"/>
    <w:charset w:val="00"/>
    <w:family w:val="auto"/>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A47AB"/>
    <w:multiLevelType w:val="hybridMultilevel"/>
    <w:tmpl w:val="F97A47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51D57"/>
    <w:multiLevelType w:val="hybridMultilevel"/>
    <w:tmpl w:val="B5B2EC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C711F"/>
    <w:multiLevelType w:val="hybridMultilevel"/>
    <w:tmpl w:val="5EAA3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452FE3"/>
    <w:multiLevelType w:val="hybridMultilevel"/>
    <w:tmpl w:val="B3C2C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602D01"/>
    <w:multiLevelType w:val="hybridMultilevel"/>
    <w:tmpl w:val="994C6D6E"/>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
    <w:nsid w:val="03631809"/>
    <w:multiLevelType w:val="hybridMultilevel"/>
    <w:tmpl w:val="7708F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D2311B"/>
    <w:multiLevelType w:val="hybridMultilevel"/>
    <w:tmpl w:val="0DFA9B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3EA4D94"/>
    <w:multiLevelType w:val="hybridMultilevel"/>
    <w:tmpl w:val="F2B6F6B8"/>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637"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FA2ACB"/>
    <w:multiLevelType w:val="hybridMultilevel"/>
    <w:tmpl w:val="F11AF724"/>
    <w:lvl w:ilvl="0" w:tplc="04090003">
      <w:start w:val="1"/>
      <w:numFmt w:val="bullet"/>
      <w:lvlText w:val="o"/>
      <w:lvlJc w:val="left"/>
      <w:pPr>
        <w:ind w:left="867" w:hanging="360"/>
      </w:pPr>
      <w:rPr>
        <w:rFonts w:ascii="Courier New" w:hAnsi="Courier New" w:hint="default"/>
      </w:rPr>
    </w:lvl>
    <w:lvl w:ilvl="1" w:tplc="04090003">
      <w:start w:val="1"/>
      <w:numFmt w:val="bullet"/>
      <w:lvlText w:val="o"/>
      <w:lvlJc w:val="left"/>
      <w:pPr>
        <w:ind w:left="1587" w:hanging="360"/>
      </w:pPr>
      <w:rPr>
        <w:rFonts w:ascii="Courier New" w:hAnsi="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9">
    <w:nsid w:val="04ED2937"/>
    <w:multiLevelType w:val="hybridMultilevel"/>
    <w:tmpl w:val="CDEA298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637"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6690D79"/>
    <w:multiLevelType w:val="hybridMultilevel"/>
    <w:tmpl w:val="2550ED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7655614"/>
    <w:multiLevelType w:val="hybridMultilevel"/>
    <w:tmpl w:val="EAD0B0D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7713B04"/>
    <w:multiLevelType w:val="hybridMultilevel"/>
    <w:tmpl w:val="D4FA2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7CB290D"/>
    <w:multiLevelType w:val="hybridMultilevel"/>
    <w:tmpl w:val="21AE5C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90702B4"/>
    <w:multiLevelType w:val="hybridMultilevel"/>
    <w:tmpl w:val="CF823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90A67EB"/>
    <w:multiLevelType w:val="hybridMultilevel"/>
    <w:tmpl w:val="EF123FF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211"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90C42E6"/>
    <w:multiLevelType w:val="hybridMultilevel"/>
    <w:tmpl w:val="428AFB3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9233EF1"/>
    <w:multiLevelType w:val="hybridMultilevel"/>
    <w:tmpl w:val="D68A11D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9C2029D"/>
    <w:multiLevelType w:val="hybridMultilevel"/>
    <w:tmpl w:val="E1505304"/>
    <w:lvl w:ilvl="0" w:tplc="04090001">
      <w:start w:val="1"/>
      <w:numFmt w:val="bullet"/>
      <w:lvlText w:val=""/>
      <w:lvlJc w:val="left"/>
      <w:pPr>
        <w:ind w:left="1931" w:hanging="360"/>
      </w:pPr>
      <w:rPr>
        <w:rFonts w:ascii="Symbol" w:hAnsi="Symbol" w:hint="default"/>
      </w:rPr>
    </w:lvl>
    <w:lvl w:ilvl="1" w:tplc="04090003" w:tentative="1">
      <w:start w:val="1"/>
      <w:numFmt w:val="bullet"/>
      <w:lvlText w:val="o"/>
      <w:lvlJc w:val="left"/>
      <w:pPr>
        <w:ind w:left="2651" w:hanging="360"/>
      </w:pPr>
      <w:rPr>
        <w:rFonts w:ascii="Courier New" w:hAnsi="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19">
    <w:nsid w:val="0A562AF4"/>
    <w:multiLevelType w:val="hybridMultilevel"/>
    <w:tmpl w:val="1EBC6D5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A6E3FB0"/>
    <w:multiLevelType w:val="hybridMultilevel"/>
    <w:tmpl w:val="F67A71B2"/>
    <w:lvl w:ilvl="0" w:tplc="FFD400C4">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AA22766"/>
    <w:multiLevelType w:val="hybridMultilevel"/>
    <w:tmpl w:val="36B662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B767103"/>
    <w:multiLevelType w:val="hybridMultilevel"/>
    <w:tmpl w:val="7FA8D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BA2090A"/>
    <w:multiLevelType w:val="hybridMultilevel"/>
    <w:tmpl w:val="4586B832"/>
    <w:lvl w:ilvl="0" w:tplc="04090001">
      <w:start w:val="1"/>
      <w:numFmt w:val="bullet"/>
      <w:lvlText w:val=""/>
      <w:lvlJc w:val="left"/>
      <w:pPr>
        <w:ind w:left="867" w:hanging="360"/>
      </w:pPr>
      <w:rPr>
        <w:rFonts w:ascii="Symbol" w:hAnsi="Symbol" w:hint="default"/>
      </w:rPr>
    </w:lvl>
    <w:lvl w:ilvl="1" w:tplc="04090003">
      <w:start w:val="1"/>
      <w:numFmt w:val="bullet"/>
      <w:lvlText w:val="o"/>
      <w:lvlJc w:val="left"/>
      <w:pPr>
        <w:ind w:left="1587" w:hanging="360"/>
      </w:pPr>
      <w:rPr>
        <w:rFonts w:ascii="Courier New" w:hAnsi="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24">
    <w:nsid w:val="0C2227D3"/>
    <w:multiLevelType w:val="hybridMultilevel"/>
    <w:tmpl w:val="052A9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CD9200A"/>
    <w:multiLevelType w:val="hybridMultilevel"/>
    <w:tmpl w:val="9E84D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D505D34"/>
    <w:multiLevelType w:val="hybridMultilevel"/>
    <w:tmpl w:val="B8923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D970641"/>
    <w:multiLevelType w:val="hybridMultilevel"/>
    <w:tmpl w:val="46383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DD55826"/>
    <w:multiLevelType w:val="hybridMultilevel"/>
    <w:tmpl w:val="E5F8F6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E0224CE"/>
    <w:multiLevelType w:val="hybridMultilevel"/>
    <w:tmpl w:val="90E2B096"/>
    <w:lvl w:ilvl="0" w:tplc="FFD400C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E463490"/>
    <w:multiLevelType w:val="hybridMultilevel"/>
    <w:tmpl w:val="08006A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F3236CA"/>
    <w:multiLevelType w:val="hybridMultilevel"/>
    <w:tmpl w:val="AECAEC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F601034"/>
    <w:multiLevelType w:val="hybridMultilevel"/>
    <w:tmpl w:val="8836E9F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0FB24670"/>
    <w:multiLevelType w:val="hybridMultilevel"/>
    <w:tmpl w:val="CDDE4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189696E"/>
    <w:multiLevelType w:val="hybridMultilevel"/>
    <w:tmpl w:val="F410922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12FE4F5C"/>
    <w:multiLevelType w:val="hybridMultilevel"/>
    <w:tmpl w:val="92CAD7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4023972"/>
    <w:multiLevelType w:val="hybridMultilevel"/>
    <w:tmpl w:val="1C16D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4BB6EE8"/>
    <w:multiLevelType w:val="hybridMultilevel"/>
    <w:tmpl w:val="F58A6D6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5853FC2"/>
    <w:multiLevelType w:val="hybridMultilevel"/>
    <w:tmpl w:val="5CA6E9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5BB6ACE"/>
    <w:multiLevelType w:val="hybridMultilevel"/>
    <w:tmpl w:val="4AA2A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11B81DDE">
      <w:start w:val="1"/>
      <w:numFmt w:val="bullet"/>
      <w:lvlText w:val=""/>
      <w:lvlJc w:val="left"/>
      <w:pPr>
        <w:ind w:left="2345" w:hanging="360"/>
      </w:pPr>
      <w:rPr>
        <w:rFonts w:ascii="Wingdings" w:hAnsi="Wingdings" w:hint="default"/>
        <w:b/>
      </w:rPr>
    </w:lvl>
    <w:lvl w:ilvl="3" w:tplc="04090017">
      <w:start w:val="1"/>
      <w:numFmt w:val="lowerLetter"/>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63A60B8"/>
    <w:multiLevelType w:val="hybridMultilevel"/>
    <w:tmpl w:val="6804DB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6EB6B9D"/>
    <w:multiLevelType w:val="hybridMultilevel"/>
    <w:tmpl w:val="C5306B06"/>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2">
    <w:nsid w:val="16EE703E"/>
    <w:multiLevelType w:val="hybridMultilevel"/>
    <w:tmpl w:val="FC2822E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9DE0917"/>
    <w:multiLevelType w:val="hybridMultilevel"/>
    <w:tmpl w:val="BD8C3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A085879"/>
    <w:multiLevelType w:val="hybridMultilevel"/>
    <w:tmpl w:val="9C5602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A7A5D4F"/>
    <w:multiLevelType w:val="hybridMultilevel"/>
    <w:tmpl w:val="DA2206D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C5D5127"/>
    <w:multiLevelType w:val="hybridMultilevel"/>
    <w:tmpl w:val="F18622D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DE2172A"/>
    <w:multiLevelType w:val="hybridMultilevel"/>
    <w:tmpl w:val="9FD64A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E636CD2"/>
    <w:multiLevelType w:val="hybridMultilevel"/>
    <w:tmpl w:val="F9002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F024E07"/>
    <w:multiLevelType w:val="hybridMultilevel"/>
    <w:tmpl w:val="5A6C6AD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F8F6A40"/>
    <w:multiLevelType w:val="hybridMultilevel"/>
    <w:tmpl w:val="ED7078FA"/>
    <w:lvl w:ilvl="0" w:tplc="04090003">
      <w:start w:val="1"/>
      <w:numFmt w:val="bullet"/>
      <w:lvlText w:val="o"/>
      <w:lvlJc w:val="left"/>
      <w:pPr>
        <w:ind w:left="720" w:hanging="360"/>
      </w:pPr>
      <w:rPr>
        <w:rFonts w:ascii="Courier New" w:hAnsi="Courier New" w:hint="default"/>
      </w:rPr>
    </w:lvl>
    <w:lvl w:ilvl="1" w:tplc="0409000F">
      <w:start w:val="1"/>
      <w:numFmt w:val="decimal"/>
      <w:lvlText w:val="%2."/>
      <w:lvlJc w:val="left"/>
      <w:pPr>
        <w:ind w:left="1587"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0813971"/>
    <w:multiLevelType w:val="hybridMultilevel"/>
    <w:tmpl w:val="E19256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0A356D9"/>
    <w:multiLevelType w:val="hybridMultilevel"/>
    <w:tmpl w:val="16086D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2CA5DF8"/>
    <w:multiLevelType w:val="hybridMultilevel"/>
    <w:tmpl w:val="94EED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3622912"/>
    <w:multiLevelType w:val="hybridMultilevel"/>
    <w:tmpl w:val="9D30EA1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38E37A2"/>
    <w:multiLevelType w:val="hybridMultilevel"/>
    <w:tmpl w:val="0F6CECF4"/>
    <w:lvl w:ilvl="0" w:tplc="04090001">
      <w:start w:val="1"/>
      <w:numFmt w:val="bullet"/>
      <w:lvlText w:val=""/>
      <w:lvlJc w:val="left"/>
      <w:pPr>
        <w:ind w:left="720" w:hanging="360"/>
      </w:pPr>
      <w:rPr>
        <w:rFonts w:ascii="Symbol" w:hAnsi="Symbol" w:hint="default"/>
      </w:rPr>
    </w:lvl>
    <w:lvl w:ilvl="1" w:tplc="04090011">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4515F94"/>
    <w:multiLevelType w:val="hybridMultilevel"/>
    <w:tmpl w:val="EC7841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11">
      <w:start w:val="1"/>
      <w:numFmt w:val="decimal"/>
      <w:lvlText w:val="%3)"/>
      <w:lvlJc w:val="left"/>
      <w:pPr>
        <w:ind w:left="1920"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46D19A4"/>
    <w:multiLevelType w:val="hybridMultilevel"/>
    <w:tmpl w:val="D86A06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47D7A19"/>
    <w:multiLevelType w:val="hybridMultilevel"/>
    <w:tmpl w:val="BF709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53475D0"/>
    <w:multiLevelType w:val="hybridMultilevel"/>
    <w:tmpl w:val="0AB29B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5E17294"/>
    <w:multiLevelType w:val="hybridMultilevel"/>
    <w:tmpl w:val="E1FC0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5E8666C"/>
    <w:multiLevelType w:val="hybridMultilevel"/>
    <w:tmpl w:val="F7341D72"/>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2">
    <w:nsid w:val="26E14347"/>
    <w:multiLevelType w:val="hybridMultilevel"/>
    <w:tmpl w:val="9A263538"/>
    <w:lvl w:ilvl="0" w:tplc="0409000F">
      <w:start w:val="1"/>
      <w:numFmt w:val="decimal"/>
      <w:lvlText w:val="%1."/>
      <w:lvlJc w:val="left"/>
      <w:pPr>
        <w:ind w:left="1495"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63">
    <w:nsid w:val="277B578D"/>
    <w:multiLevelType w:val="hybridMultilevel"/>
    <w:tmpl w:val="065E9E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77C7F1B"/>
    <w:multiLevelType w:val="hybridMultilevel"/>
    <w:tmpl w:val="21F2C8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91E3057"/>
    <w:multiLevelType w:val="hybridMultilevel"/>
    <w:tmpl w:val="33885A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9531531"/>
    <w:multiLevelType w:val="hybridMultilevel"/>
    <w:tmpl w:val="79C05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A04039F"/>
    <w:multiLevelType w:val="hybridMultilevel"/>
    <w:tmpl w:val="2A0A0B2A"/>
    <w:lvl w:ilvl="0" w:tplc="04090001">
      <w:start w:val="1"/>
      <w:numFmt w:val="bullet"/>
      <w:lvlText w:val=""/>
      <w:lvlJc w:val="left"/>
      <w:pPr>
        <w:ind w:left="867" w:hanging="360"/>
      </w:pPr>
      <w:rPr>
        <w:rFonts w:ascii="Symbol" w:hAnsi="Symbol" w:hint="default"/>
      </w:rPr>
    </w:lvl>
    <w:lvl w:ilvl="1" w:tplc="04090003" w:tentative="1">
      <w:start w:val="1"/>
      <w:numFmt w:val="bullet"/>
      <w:lvlText w:val="o"/>
      <w:lvlJc w:val="left"/>
      <w:pPr>
        <w:ind w:left="1587" w:hanging="360"/>
      </w:pPr>
      <w:rPr>
        <w:rFonts w:ascii="Courier New" w:hAnsi="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68">
    <w:nsid w:val="2B2D0577"/>
    <w:multiLevelType w:val="hybridMultilevel"/>
    <w:tmpl w:val="B80E96D0"/>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hint="default"/>
      </w:rPr>
    </w:lvl>
    <w:lvl w:ilvl="2" w:tplc="04090005">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9">
    <w:nsid w:val="2BA93EA0"/>
    <w:multiLevelType w:val="hybridMultilevel"/>
    <w:tmpl w:val="9BE660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C2F43AA"/>
    <w:multiLevelType w:val="hybridMultilevel"/>
    <w:tmpl w:val="325C7A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C5C0627"/>
    <w:multiLevelType w:val="hybridMultilevel"/>
    <w:tmpl w:val="5E0688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2E204E78"/>
    <w:multiLevelType w:val="hybridMultilevel"/>
    <w:tmpl w:val="17C892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2E8978A5"/>
    <w:multiLevelType w:val="hybridMultilevel"/>
    <w:tmpl w:val="FA8203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0C356D6"/>
    <w:multiLevelType w:val="hybridMultilevel"/>
    <w:tmpl w:val="1676F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3BD110A"/>
    <w:multiLevelType w:val="hybridMultilevel"/>
    <w:tmpl w:val="BF8629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64944D7"/>
    <w:multiLevelType w:val="hybridMultilevel"/>
    <w:tmpl w:val="3EE64E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657592C"/>
    <w:multiLevelType w:val="hybridMultilevel"/>
    <w:tmpl w:val="46C69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6D017DF"/>
    <w:multiLevelType w:val="hybridMultilevel"/>
    <w:tmpl w:val="FDFC39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816585E"/>
    <w:multiLevelType w:val="hybridMultilevel"/>
    <w:tmpl w:val="9F4CA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84F74F9"/>
    <w:multiLevelType w:val="hybridMultilevel"/>
    <w:tmpl w:val="AC4666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8B11BAE"/>
    <w:multiLevelType w:val="hybridMultilevel"/>
    <w:tmpl w:val="328C7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8F5549D"/>
    <w:multiLevelType w:val="hybridMultilevel"/>
    <w:tmpl w:val="C8EEEF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90F3A0C"/>
    <w:multiLevelType w:val="hybridMultilevel"/>
    <w:tmpl w:val="24704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39104B59"/>
    <w:multiLevelType w:val="hybridMultilevel"/>
    <w:tmpl w:val="B3E87C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9744919"/>
    <w:multiLevelType w:val="hybridMultilevel"/>
    <w:tmpl w:val="10D293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98B4EDC"/>
    <w:multiLevelType w:val="hybridMultilevel"/>
    <w:tmpl w:val="1FBA75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C106057"/>
    <w:multiLevelType w:val="hybridMultilevel"/>
    <w:tmpl w:val="5F6AD43E"/>
    <w:lvl w:ilvl="0" w:tplc="04090001">
      <w:start w:val="1"/>
      <w:numFmt w:val="bullet"/>
      <w:lvlText w:val=""/>
      <w:lvlJc w:val="left"/>
      <w:pPr>
        <w:ind w:left="867" w:hanging="360"/>
      </w:pPr>
      <w:rPr>
        <w:rFonts w:ascii="Symbol" w:hAnsi="Symbol" w:hint="default"/>
      </w:rPr>
    </w:lvl>
    <w:lvl w:ilvl="1" w:tplc="04090003" w:tentative="1">
      <w:start w:val="1"/>
      <w:numFmt w:val="bullet"/>
      <w:lvlText w:val="o"/>
      <w:lvlJc w:val="left"/>
      <w:pPr>
        <w:ind w:left="1587" w:hanging="360"/>
      </w:pPr>
      <w:rPr>
        <w:rFonts w:ascii="Courier New" w:hAnsi="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88">
    <w:nsid w:val="3C2C11F1"/>
    <w:multiLevelType w:val="hybridMultilevel"/>
    <w:tmpl w:val="E97032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C554BE9"/>
    <w:multiLevelType w:val="hybridMultilevel"/>
    <w:tmpl w:val="CB527D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192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CAD6DB2"/>
    <w:multiLevelType w:val="hybridMultilevel"/>
    <w:tmpl w:val="064C1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3CDF7118"/>
    <w:multiLevelType w:val="hybridMultilevel"/>
    <w:tmpl w:val="FD146D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D065A78"/>
    <w:multiLevelType w:val="hybridMultilevel"/>
    <w:tmpl w:val="0FBE31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nsid w:val="3D6A589E"/>
    <w:multiLevelType w:val="hybridMultilevel"/>
    <w:tmpl w:val="E2B82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3D8D0F28"/>
    <w:multiLevelType w:val="hybridMultilevel"/>
    <w:tmpl w:val="68225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3DB75548"/>
    <w:multiLevelType w:val="hybridMultilevel"/>
    <w:tmpl w:val="03563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3DD97C6F"/>
    <w:multiLevelType w:val="hybridMultilevel"/>
    <w:tmpl w:val="10AE583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92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3ED77D11"/>
    <w:multiLevelType w:val="hybridMultilevel"/>
    <w:tmpl w:val="9000FB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3EE64DE7"/>
    <w:multiLevelType w:val="hybridMultilevel"/>
    <w:tmpl w:val="1A48A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3F64130F"/>
    <w:multiLevelType w:val="hybridMultilevel"/>
    <w:tmpl w:val="A5F2E6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3F77068F"/>
    <w:multiLevelType w:val="hybridMultilevel"/>
    <w:tmpl w:val="72F47C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3FEC11D1"/>
    <w:multiLevelType w:val="hybridMultilevel"/>
    <w:tmpl w:val="5E46FB8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052522D"/>
    <w:multiLevelType w:val="hybridMultilevel"/>
    <w:tmpl w:val="7BD04B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0BF2788"/>
    <w:multiLevelType w:val="hybridMultilevel"/>
    <w:tmpl w:val="203C1A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40CE5202"/>
    <w:multiLevelType w:val="hybridMultilevel"/>
    <w:tmpl w:val="DD280C08"/>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1BF0B9D"/>
    <w:multiLevelType w:val="hybridMultilevel"/>
    <w:tmpl w:val="500A0D30"/>
    <w:lvl w:ilvl="0" w:tplc="04090001">
      <w:start w:val="1"/>
      <w:numFmt w:val="bullet"/>
      <w:lvlText w:val=""/>
      <w:lvlJc w:val="left"/>
      <w:pPr>
        <w:ind w:left="867" w:hanging="360"/>
      </w:pPr>
      <w:rPr>
        <w:rFonts w:ascii="Symbol" w:hAnsi="Symbol" w:hint="default"/>
      </w:rPr>
    </w:lvl>
    <w:lvl w:ilvl="1" w:tplc="0409000F">
      <w:start w:val="1"/>
      <w:numFmt w:val="decimal"/>
      <w:lvlText w:val="%2."/>
      <w:lvlJc w:val="left"/>
      <w:pPr>
        <w:ind w:left="1587" w:hanging="360"/>
      </w:pPr>
      <w:rPr>
        <w:rFonts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106">
    <w:nsid w:val="441E040B"/>
    <w:multiLevelType w:val="hybridMultilevel"/>
    <w:tmpl w:val="5AD29DC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4496A4F"/>
    <w:multiLevelType w:val="hybridMultilevel"/>
    <w:tmpl w:val="585E8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7333EEC"/>
    <w:multiLevelType w:val="hybridMultilevel"/>
    <w:tmpl w:val="61C420A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47432893"/>
    <w:multiLevelType w:val="hybridMultilevel"/>
    <w:tmpl w:val="6F82494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47472708"/>
    <w:multiLevelType w:val="hybridMultilevel"/>
    <w:tmpl w:val="28BAB04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4A1F4EEE"/>
    <w:multiLevelType w:val="hybridMultilevel"/>
    <w:tmpl w:val="8E840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AF01122"/>
    <w:multiLevelType w:val="hybridMultilevel"/>
    <w:tmpl w:val="F61AF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4CCE4F7B"/>
    <w:multiLevelType w:val="hybridMultilevel"/>
    <w:tmpl w:val="CEEA5F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4D155AE1"/>
    <w:multiLevelType w:val="hybridMultilevel"/>
    <w:tmpl w:val="2A045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4D73788A"/>
    <w:multiLevelType w:val="hybridMultilevel"/>
    <w:tmpl w:val="4080D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4DAC063C"/>
    <w:multiLevelType w:val="hybridMultilevel"/>
    <w:tmpl w:val="D334052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4DC71F2C"/>
    <w:multiLevelType w:val="hybridMultilevel"/>
    <w:tmpl w:val="325A0CE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4E584625"/>
    <w:multiLevelType w:val="hybridMultilevel"/>
    <w:tmpl w:val="5B426C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4EDD4AE7"/>
    <w:multiLevelType w:val="hybridMultilevel"/>
    <w:tmpl w:val="65CE2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4F6B6ECB"/>
    <w:multiLevelType w:val="hybridMultilevel"/>
    <w:tmpl w:val="6E5C4F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1637"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4FE95646"/>
    <w:multiLevelType w:val="hybridMultilevel"/>
    <w:tmpl w:val="2B5E3E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503131B4"/>
    <w:multiLevelType w:val="hybridMultilevel"/>
    <w:tmpl w:val="E7A2F3D2"/>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23">
    <w:nsid w:val="50370755"/>
    <w:multiLevelType w:val="hybridMultilevel"/>
    <w:tmpl w:val="147E9D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060297F"/>
    <w:multiLevelType w:val="hybridMultilevel"/>
    <w:tmpl w:val="63004E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20962ED"/>
    <w:multiLevelType w:val="hybridMultilevel"/>
    <w:tmpl w:val="ADDC77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192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52303FBF"/>
    <w:multiLevelType w:val="hybridMultilevel"/>
    <w:tmpl w:val="A7C80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2990B93"/>
    <w:multiLevelType w:val="hybridMultilevel"/>
    <w:tmpl w:val="E5D266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2CD38F7"/>
    <w:multiLevelType w:val="hybridMultilevel"/>
    <w:tmpl w:val="72F23A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3094F86"/>
    <w:multiLevelType w:val="hybridMultilevel"/>
    <w:tmpl w:val="14EC114A"/>
    <w:lvl w:ilvl="0" w:tplc="04090001">
      <w:start w:val="1"/>
      <w:numFmt w:val="bullet"/>
      <w:lvlText w:val=""/>
      <w:lvlJc w:val="left"/>
      <w:pPr>
        <w:ind w:left="2357" w:hanging="360"/>
      </w:pPr>
      <w:rPr>
        <w:rFonts w:ascii="Symbol" w:hAnsi="Symbol" w:hint="default"/>
      </w:rPr>
    </w:lvl>
    <w:lvl w:ilvl="1" w:tplc="04090003">
      <w:start w:val="1"/>
      <w:numFmt w:val="bullet"/>
      <w:lvlText w:val="o"/>
      <w:lvlJc w:val="left"/>
      <w:pPr>
        <w:ind w:left="3077" w:hanging="360"/>
      </w:pPr>
      <w:rPr>
        <w:rFonts w:ascii="Courier New" w:hAnsi="Courier New" w:hint="default"/>
      </w:rPr>
    </w:lvl>
    <w:lvl w:ilvl="2" w:tplc="04090005">
      <w:start w:val="1"/>
      <w:numFmt w:val="bullet"/>
      <w:lvlText w:val=""/>
      <w:lvlJc w:val="left"/>
      <w:pPr>
        <w:ind w:left="3797" w:hanging="360"/>
      </w:pPr>
      <w:rPr>
        <w:rFonts w:ascii="Wingdings" w:hAnsi="Wingdings" w:hint="default"/>
      </w:rPr>
    </w:lvl>
    <w:lvl w:ilvl="3" w:tplc="04090001" w:tentative="1">
      <w:start w:val="1"/>
      <w:numFmt w:val="bullet"/>
      <w:lvlText w:val=""/>
      <w:lvlJc w:val="left"/>
      <w:pPr>
        <w:ind w:left="4517" w:hanging="360"/>
      </w:pPr>
      <w:rPr>
        <w:rFonts w:ascii="Symbol" w:hAnsi="Symbol" w:hint="default"/>
      </w:rPr>
    </w:lvl>
    <w:lvl w:ilvl="4" w:tplc="04090003" w:tentative="1">
      <w:start w:val="1"/>
      <w:numFmt w:val="bullet"/>
      <w:lvlText w:val="o"/>
      <w:lvlJc w:val="left"/>
      <w:pPr>
        <w:ind w:left="5237" w:hanging="360"/>
      </w:pPr>
      <w:rPr>
        <w:rFonts w:ascii="Courier New" w:hAnsi="Courier New" w:hint="default"/>
      </w:rPr>
    </w:lvl>
    <w:lvl w:ilvl="5" w:tplc="04090005" w:tentative="1">
      <w:start w:val="1"/>
      <w:numFmt w:val="bullet"/>
      <w:lvlText w:val=""/>
      <w:lvlJc w:val="left"/>
      <w:pPr>
        <w:ind w:left="5957" w:hanging="360"/>
      </w:pPr>
      <w:rPr>
        <w:rFonts w:ascii="Wingdings" w:hAnsi="Wingdings" w:hint="default"/>
      </w:rPr>
    </w:lvl>
    <w:lvl w:ilvl="6" w:tplc="04090001" w:tentative="1">
      <w:start w:val="1"/>
      <w:numFmt w:val="bullet"/>
      <w:lvlText w:val=""/>
      <w:lvlJc w:val="left"/>
      <w:pPr>
        <w:ind w:left="6677" w:hanging="360"/>
      </w:pPr>
      <w:rPr>
        <w:rFonts w:ascii="Symbol" w:hAnsi="Symbol" w:hint="default"/>
      </w:rPr>
    </w:lvl>
    <w:lvl w:ilvl="7" w:tplc="04090003" w:tentative="1">
      <w:start w:val="1"/>
      <w:numFmt w:val="bullet"/>
      <w:lvlText w:val="o"/>
      <w:lvlJc w:val="left"/>
      <w:pPr>
        <w:ind w:left="7397" w:hanging="360"/>
      </w:pPr>
      <w:rPr>
        <w:rFonts w:ascii="Courier New" w:hAnsi="Courier New" w:hint="default"/>
      </w:rPr>
    </w:lvl>
    <w:lvl w:ilvl="8" w:tplc="04090005" w:tentative="1">
      <w:start w:val="1"/>
      <w:numFmt w:val="bullet"/>
      <w:lvlText w:val=""/>
      <w:lvlJc w:val="left"/>
      <w:pPr>
        <w:ind w:left="8117" w:hanging="360"/>
      </w:pPr>
      <w:rPr>
        <w:rFonts w:ascii="Wingdings" w:hAnsi="Wingdings" w:hint="default"/>
      </w:rPr>
    </w:lvl>
  </w:abstractNum>
  <w:abstractNum w:abstractNumId="130">
    <w:nsid w:val="53827094"/>
    <w:multiLevelType w:val="hybridMultilevel"/>
    <w:tmpl w:val="28EA21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3AB1E09"/>
    <w:multiLevelType w:val="hybridMultilevel"/>
    <w:tmpl w:val="D454156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40E6310"/>
    <w:multiLevelType w:val="hybridMultilevel"/>
    <w:tmpl w:val="5262F7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2629" w:hanging="360"/>
      </w:pPr>
      <w:rPr>
        <w:rFont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54DD5960"/>
    <w:multiLevelType w:val="hybridMultilevel"/>
    <w:tmpl w:val="E18A1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56AD6309"/>
    <w:multiLevelType w:val="hybridMultilevel"/>
    <w:tmpl w:val="1084F3C2"/>
    <w:lvl w:ilvl="0" w:tplc="04090003">
      <w:start w:val="1"/>
      <w:numFmt w:val="bullet"/>
      <w:lvlText w:val="o"/>
      <w:lvlJc w:val="left"/>
      <w:pPr>
        <w:ind w:left="867" w:hanging="360"/>
      </w:pPr>
      <w:rPr>
        <w:rFonts w:ascii="Courier New" w:hAnsi="Courier New" w:hint="default"/>
      </w:rPr>
    </w:lvl>
    <w:lvl w:ilvl="1" w:tplc="04090003">
      <w:start w:val="1"/>
      <w:numFmt w:val="bullet"/>
      <w:lvlText w:val="o"/>
      <w:lvlJc w:val="left"/>
      <w:pPr>
        <w:ind w:left="1587" w:hanging="360"/>
      </w:pPr>
      <w:rPr>
        <w:rFonts w:ascii="Courier New" w:hAnsi="Courier New" w:hint="default"/>
      </w:rPr>
    </w:lvl>
    <w:lvl w:ilvl="2" w:tplc="04090005">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135">
    <w:nsid w:val="56E43CAD"/>
    <w:multiLevelType w:val="hybridMultilevel"/>
    <w:tmpl w:val="DADE15A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6E97F2E"/>
    <w:multiLevelType w:val="hybridMultilevel"/>
    <w:tmpl w:val="ABE88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6F11767"/>
    <w:multiLevelType w:val="hybridMultilevel"/>
    <w:tmpl w:val="19A8AAB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8">
    <w:nsid w:val="57064D80"/>
    <w:multiLevelType w:val="hybridMultilevel"/>
    <w:tmpl w:val="FA9E31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574A6FB7"/>
    <w:multiLevelType w:val="hybridMultilevel"/>
    <w:tmpl w:val="061005A2"/>
    <w:lvl w:ilvl="0" w:tplc="04090001">
      <w:start w:val="1"/>
      <w:numFmt w:val="bullet"/>
      <w:lvlText w:val=""/>
      <w:lvlJc w:val="left"/>
      <w:pPr>
        <w:ind w:left="1931" w:hanging="360"/>
      </w:pPr>
      <w:rPr>
        <w:rFonts w:ascii="Symbol" w:hAnsi="Symbol" w:hint="default"/>
      </w:rPr>
    </w:lvl>
    <w:lvl w:ilvl="1" w:tplc="04090003" w:tentative="1">
      <w:start w:val="1"/>
      <w:numFmt w:val="bullet"/>
      <w:lvlText w:val="o"/>
      <w:lvlJc w:val="left"/>
      <w:pPr>
        <w:ind w:left="2651" w:hanging="360"/>
      </w:pPr>
      <w:rPr>
        <w:rFonts w:ascii="Courier New" w:hAnsi="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140">
    <w:nsid w:val="584104DC"/>
    <w:multiLevelType w:val="hybridMultilevel"/>
    <w:tmpl w:val="326E05B2"/>
    <w:lvl w:ilvl="0" w:tplc="04090001">
      <w:start w:val="1"/>
      <w:numFmt w:val="bullet"/>
      <w:lvlText w:val=""/>
      <w:lvlJc w:val="left"/>
      <w:pPr>
        <w:ind w:left="2640" w:hanging="360"/>
      </w:pPr>
      <w:rPr>
        <w:rFonts w:ascii="Symbol" w:hAnsi="Symbol" w:hint="default"/>
      </w:rPr>
    </w:lvl>
    <w:lvl w:ilvl="1" w:tplc="04090003" w:tentative="1">
      <w:start w:val="1"/>
      <w:numFmt w:val="bullet"/>
      <w:lvlText w:val="o"/>
      <w:lvlJc w:val="left"/>
      <w:pPr>
        <w:ind w:left="3360" w:hanging="360"/>
      </w:pPr>
      <w:rPr>
        <w:rFonts w:ascii="Courier New" w:hAnsi="Courier New" w:hint="default"/>
      </w:rPr>
    </w:lvl>
    <w:lvl w:ilvl="2" w:tplc="04090005" w:tentative="1">
      <w:start w:val="1"/>
      <w:numFmt w:val="bullet"/>
      <w:lvlText w:val=""/>
      <w:lvlJc w:val="left"/>
      <w:pPr>
        <w:ind w:left="4080" w:hanging="360"/>
      </w:pPr>
      <w:rPr>
        <w:rFonts w:ascii="Wingdings" w:hAnsi="Wingdings" w:hint="default"/>
      </w:rPr>
    </w:lvl>
    <w:lvl w:ilvl="3" w:tplc="04090001" w:tentative="1">
      <w:start w:val="1"/>
      <w:numFmt w:val="bullet"/>
      <w:lvlText w:val=""/>
      <w:lvlJc w:val="left"/>
      <w:pPr>
        <w:ind w:left="4800" w:hanging="360"/>
      </w:pPr>
      <w:rPr>
        <w:rFonts w:ascii="Symbol" w:hAnsi="Symbol" w:hint="default"/>
      </w:rPr>
    </w:lvl>
    <w:lvl w:ilvl="4" w:tplc="04090003" w:tentative="1">
      <w:start w:val="1"/>
      <w:numFmt w:val="bullet"/>
      <w:lvlText w:val="o"/>
      <w:lvlJc w:val="left"/>
      <w:pPr>
        <w:ind w:left="5520" w:hanging="360"/>
      </w:pPr>
      <w:rPr>
        <w:rFonts w:ascii="Courier New" w:hAnsi="Courier New" w:hint="default"/>
      </w:rPr>
    </w:lvl>
    <w:lvl w:ilvl="5" w:tplc="04090005" w:tentative="1">
      <w:start w:val="1"/>
      <w:numFmt w:val="bullet"/>
      <w:lvlText w:val=""/>
      <w:lvlJc w:val="left"/>
      <w:pPr>
        <w:ind w:left="6240" w:hanging="360"/>
      </w:pPr>
      <w:rPr>
        <w:rFonts w:ascii="Wingdings" w:hAnsi="Wingdings" w:hint="default"/>
      </w:rPr>
    </w:lvl>
    <w:lvl w:ilvl="6" w:tplc="04090001" w:tentative="1">
      <w:start w:val="1"/>
      <w:numFmt w:val="bullet"/>
      <w:lvlText w:val=""/>
      <w:lvlJc w:val="left"/>
      <w:pPr>
        <w:ind w:left="6960" w:hanging="360"/>
      </w:pPr>
      <w:rPr>
        <w:rFonts w:ascii="Symbol" w:hAnsi="Symbol" w:hint="default"/>
      </w:rPr>
    </w:lvl>
    <w:lvl w:ilvl="7" w:tplc="04090003" w:tentative="1">
      <w:start w:val="1"/>
      <w:numFmt w:val="bullet"/>
      <w:lvlText w:val="o"/>
      <w:lvlJc w:val="left"/>
      <w:pPr>
        <w:ind w:left="7680" w:hanging="360"/>
      </w:pPr>
      <w:rPr>
        <w:rFonts w:ascii="Courier New" w:hAnsi="Courier New" w:hint="default"/>
      </w:rPr>
    </w:lvl>
    <w:lvl w:ilvl="8" w:tplc="04090005" w:tentative="1">
      <w:start w:val="1"/>
      <w:numFmt w:val="bullet"/>
      <w:lvlText w:val=""/>
      <w:lvlJc w:val="left"/>
      <w:pPr>
        <w:ind w:left="8400" w:hanging="360"/>
      </w:pPr>
      <w:rPr>
        <w:rFonts w:ascii="Wingdings" w:hAnsi="Wingdings" w:hint="default"/>
      </w:rPr>
    </w:lvl>
  </w:abstractNum>
  <w:abstractNum w:abstractNumId="141">
    <w:nsid w:val="58741783"/>
    <w:multiLevelType w:val="hybridMultilevel"/>
    <w:tmpl w:val="5A98F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58EB6646"/>
    <w:multiLevelType w:val="hybridMultilevel"/>
    <w:tmpl w:val="CC789292"/>
    <w:lvl w:ilvl="0" w:tplc="04090003">
      <w:start w:val="1"/>
      <w:numFmt w:val="bullet"/>
      <w:lvlText w:val="o"/>
      <w:lvlJc w:val="left"/>
      <w:pPr>
        <w:ind w:left="867" w:hanging="360"/>
      </w:pPr>
      <w:rPr>
        <w:rFonts w:ascii="Courier New" w:hAnsi="Courier New" w:hint="default"/>
      </w:rPr>
    </w:lvl>
    <w:lvl w:ilvl="1" w:tplc="04090003">
      <w:start w:val="1"/>
      <w:numFmt w:val="bullet"/>
      <w:lvlText w:val="o"/>
      <w:lvlJc w:val="left"/>
      <w:pPr>
        <w:ind w:left="1587" w:hanging="360"/>
      </w:pPr>
      <w:rPr>
        <w:rFonts w:ascii="Courier New" w:hAnsi="Courier New" w:hint="default"/>
      </w:rPr>
    </w:lvl>
    <w:lvl w:ilvl="2" w:tplc="0409000F">
      <w:start w:val="1"/>
      <w:numFmt w:val="decimal"/>
      <w:lvlText w:val="%3."/>
      <w:lvlJc w:val="left"/>
      <w:pPr>
        <w:ind w:left="2307" w:hanging="360"/>
      </w:pPr>
      <w:rPr>
        <w:rFont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143">
    <w:nsid w:val="594F78DD"/>
    <w:multiLevelType w:val="hybridMultilevel"/>
    <w:tmpl w:val="09E29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596D7DD3"/>
    <w:multiLevelType w:val="hybridMultilevel"/>
    <w:tmpl w:val="874CC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597D69DF"/>
    <w:multiLevelType w:val="hybridMultilevel"/>
    <w:tmpl w:val="B896F5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59FC64F2"/>
    <w:multiLevelType w:val="hybridMultilevel"/>
    <w:tmpl w:val="AFF48F58"/>
    <w:lvl w:ilvl="0" w:tplc="04090001">
      <w:start w:val="1"/>
      <w:numFmt w:val="bullet"/>
      <w:lvlText w:val=""/>
      <w:lvlJc w:val="left"/>
      <w:pPr>
        <w:ind w:left="720" w:hanging="360"/>
      </w:pPr>
      <w:rPr>
        <w:rFonts w:ascii="Symbol" w:hAnsi="Symbol" w:hint="default"/>
      </w:rPr>
    </w:lvl>
    <w:lvl w:ilvl="1" w:tplc="04090011">
      <w:start w:val="1"/>
      <w:numFmt w:val="decimal"/>
      <w:lvlText w:val="%2)"/>
      <w:lvlJc w:val="left"/>
      <w:pPr>
        <w:ind w:left="1353"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5A011DD6"/>
    <w:multiLevelType w:val="hybridMultilevel"/>
    <w:tmpl w:val="86C0E892"/>
    <w:lvl w:ilvl="0" w:tplc="04090001">
      <w:start w:val="1"/>
      <w:numFmt w:val="bullet"/>
      <w:lvlText w:val=""/>
      <w:lvlJc w:val="left"/>
      <w:pPr>
        <w:ind w:left="720" w:hanging="360"/>
      </w:pPr>
      <w:rPr>
        <w:rFonts w:ascii="Symbol" w:hAnsi="Symbol" w:hint="default"/>
      </w:rPr>
    </w:lvl>
    <w:lvl w:ilvl="1" w:tplc="04090011">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5A73374C"/>
    <w:multiLevelType w:val="hybridMultilevel"/>
    <w:tmpl w:val="2AF0B5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5B773F27"/>
    <w:multiLevelType w:val="hybridMultilevel"/>
    <w:tmpl w:val="1EC48B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5BF22C50"/>
    <w:multiLevelType w:val="hybridMultilevel"/>
    <w:tmpl w:val="73201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5C2A0253"/>
    <w:multiLevelType w:val="hybridMultilevel"/>
    <w:tmpl w:val="B7CA3C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5DBB13DC"/>
    <w:multiLevelType w:val="hybridMultilevel"/>
    <w:tmpl w:val="2E142F48"/>
    <w:lvl w:ilvl="0" w:tplc="04090001">
      <w:start w:val="1"/>
      <w:numFmt w:val="bullet"/>
      <w:lvlText w:val=""/>
      <w:lvlJc w:val="left"/>
      <w:pPr>
        <w:ind w:left="1931" w:hanging="360"/>
      </w:pPr>
      <w:rPr>
        <w:rFonts w:ascii="Symbol" w:hAnsi="Symbol" w:hint="default"/>
      </w:rPr>
    </w:lvl>
    <w:lvl w:ilvl="1" w:tplc="04090003" w:tentative="1">
      <w:start w:val="1"/>
      <w:numFmt w:val="bullet"/>
      <w:lvlText w:val="o"/>
      <w:lvlJc w:val="left"/>
      <w:pPr>
        <w:ind w:left="2651" w:hanging="360"/>
      </w:pPr>
      <w:rPr>
        <w:rFonts w:ascii="Courier New" w:hAnsi="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153">
    <w:nsid w:val="5E61676D"/>
    <w:multiLevelType w:val="hybridMultilevel"/>
    <w:tmpl w:val="79FC33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5FD4238A"/>
    <w:multiLevelType w:val="hybridMultilevel"/>
    <w:tmpl w:val="3F761F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603513B9"/>
    <w:multiLevelType w:val="hybridMultilevel"/>
    <w:tmpl w:val="C5304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60432FB8"/>
    <w:multiLevelType w:val="hybridMultilevel"/>
    <w:tmpl w:val="CA360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61AA797A"/>
    <w:multiLevelType w:val="hybridMultilevel"/>
    <w:tmpl w:val="366E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61DF76B2"/>
    <w:multiLevelType w:val="hybridMultilevel"/>
    <w:tmpl w:val="585671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623E290D"/>
    <w:multiLevelType w:val="hybridMultilevel"/>
    <w:tmpl w:val="219E1B70"/>
    <w:lvl w:ilvl="0" w:tplc="0409000F">
      <w:start w:val="1"/>
      <w:numFmt w:val="decimal"/>
      <w:lvlText w:val="%1."/>
      <w:lvlJc w:val="left"/>
      <w:pPr>
        <w:ind w:left="1920" w:hanging="360"/>
      </w:p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60">
    <w:nsid w:val="62D25398"/>
    <w:multiLevelType w:val="hybridMultilevel"/>
    <w:tmpl w:val="C4F2EB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192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63214809"/>
    <w:multiLevelType w:val="hybridMultilevel"/>
    <w:tmpl w:val="762258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63D05BEC"/>
    <w:multiLevelType w:val="hybridMultilevel"/>
    <w:tmpl w:val="BA1C3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64167246"/>
    <w:multiLevelType w:val="hybridMultilevel"/>
    <w:tmpl w:val="858CEB3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64B3657F"/>
    <w:multiLevelType w:val="hybridMultilevel"/>
    <w:tmpl w:val="29FABFC8"/>
    <w:lvl w:ilvl="0" w:tplc="04090001">
      <w:start w:val="1"/>
      <w:numFmt w:val="bullet"/>
      <w:lvlText w:val=""/>
      <w:lvlJc w:val="left"/>
      <w:pPr>
        <w:ind w:left="1931" w:hanging="360"/>
      </w:pPr>
      <w:rPr>
        <w:rFonts w:ascii="Symbol" w:hAnsi="Symbol" w:hint="default"/>
      </w:rPr>
    </w:lvl>
    <w:lvl w:ilvl="1" w:tplc="04090003" w:tentative="1">
      <w:start w:val="1"/>
      <w:numFmt w:val="bullet"/>
      <w:lvlText w:val="o"/>
      <w:lvlJc w:val="left"/>
      <w:pPr>
        <w:ind w:left="2651" w:hanging="360"/>
      </w:pPr>
      <w:rPr>
        <w:rFonts w:ascii="Courier New" w:hAnsi="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165">
    <w:nsid w:val="66BC0950"/>
    <w:multiLevelType w:val="hybridMultilevel"/>
    <w:tmpl w:val="E7509F42"/>
    <w:lvl w:ilvl="0" w:tplc="04090001">
      <w:start w:val="1"/>
      <w:numFmt w:val="bullet"/>
      <w:lvlText w:val=""/>
      <w:lvlJc w:val="left"/>
      <w:pPr>
        <w:ind w:left="720" w:hanging="360"/>
      </w:pPr>
      <w:rPr>
        <w:rFonts w:ascii="Symbol" w:hAnsi="Symbol" w:hint="default"/>
      </w:rPr>
    </w:lvl>
    <w:lvl w:ilvl="1" w:tplc="04090011">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66EF2971"/>
    <w:multiLevelType w:val="hybridMultilevel"/>
    <w:tmpl w:val="1AE2B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67904F0F"/>
    <w:multiLevelType w:val="hybridMultilevel"/>
    <w:tmpl w:val="8AEAD5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68CD3BF2"/>
    <w:multiLevelType w:val="hybridMultilevel"/>
    <w:tmpl w:val="F6DE2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68CF1774"/>
    <w:multiLevelType w:val="hybridMultilevel"/>
    <w:tmpl w:val="E42880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68D16C07"/>
    <w:multiLevelType w:val="hybridMultilevel"/>
    <w:tmpl w:val="17D467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6A923D7A"/>
    <w:multiLevelType w:val="hybridMultilevel"/>
    <w:tmpl w:val="52ACF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6A940A9E"/>
    <w:multiLevelType w:val="hybridMultilevel"/>
    <w:tmpl w:val="6E2C2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11B81DDE">
      <w:start w:val="1"/>
      <w:numFmt w:val="bullet"/>
      <w:lvlText w:val=""/>
      <w:lvlJc w:val="left"/>
      <w:pPr>
        <w:ind w:left="2345" w:hanging="360"/>
      </w:pPr>
      <w:rPr>
        <w:rFonts w:ascii="Wingdings" w:hAnsi="Wingdings" w:hint="default"/>
        <w:b/>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6C7A4AA4"/>
    <w:multiLevelType w:val="hybridMultilevel"/>
    <w:tmpl w:val="87AA2A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6CB648D7"/>
    <w:multiLevelType w:val="hybridMultilevel"/>
    <w:tmpl w:val="5CFA432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92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6E3C30EC"/>
    <w:multiLevelType w:val="hybridMultilevel"/>
    <w:tmpl w:val="31DC151A"/>
    <w:lvl w:ilvl="0" w:tplc="04090003">
      <w:start w:val="1"/>
      <w:numFmt w:val="bullet"/>
      <w:lvlText w:val="o"/>
      <w:lvlJc w:val="left"/>
      <w:pPr>
        <w:ind w:left="867" w:hanging="360"/>
      </w:pPr>
      <w:rPr>
        <w:rFonts w:ascii="Courier New" w:hAnsi="Courier New" w:hint="default"/>
      </w:rPr>
    </w:lvl>
    <w:lvl w:ilvl="1" w:tplc="04090003">
      <w:start w:val="1"/>
      <w:numFmt w:val="bullet"/>
      <w:lvlText w:val="o"/>
      <w:lvlJc w:val="left"/>
      <w:pPr>
        <w:ind w:left="1587" w:hanging="360"/>
      </w:pPr>
      <w:rPr>
        <w:rFonts w:ascii="Courier New" w:hAnsi="Courier New" w:hint="default"/>
      </w:rPr>
    </w:lvl>
    <w:lvl w:ilvl="2" w:tplc="0409000F">
      <w:start w:val="1"/>
      <w:numFmt w:val="decimal"/>
      <w:lvlText w:val="%3."/>
      <w:lvlJc w:val="left"/>
      <w:pPr>
        <w:ind w:left="2307" w:hanging="360"/>
      </w:pPr>
      <w:rPr>
        <w:rFont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176">
    <w:nsid w:val="6E562C3D"/>
    <w:multiLevelType w:val="hybridMultilevel"/>
    <w:tmpl w:val="88C2FF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6EE81357"/>
    <w:multiLevelType w:val="hybridMultilevel"/>
    <w:tmpl w:val="64E4E832"/>
    <w:lvl w:ilvl="0" w:tplc="04090001">
      <w:start w:val="1"/>
      <w:numFmt w:val="bullet"/>
      <w:lvlText w:val=""/>
      <w:lvlJc w:val="left"/>
      <w:pPr>
        <w:ind w:left="2640" w:hanging="360"/>
      </w:pPr>
      <w:rPr>
        <w:rFonts w:ascii="Symbol" w:hAnsi="Symbol" w:hint="default"/>
      </w:rPr>
    </w:lvl>
    <w:lvl w:ilvl="1" w:tplc="04090003" w:tentative="1">
      <w:start w:val="1"/>
      <w:numFmt w:val="bullet"/>
      <w:lvlText w:val="o"/>
      <w:lvlJc w:val="left"/>
      <w:pPr>
        <w:ind w:left="3360" w:hanging="360"/>
      </w:pPr>
      <w:rPr>
        <w:rFonts w:ascii="Courier New" w:hAnsi="Courier New" w:hint="default"/>
      </w:rPr>
    </w:lvl>
    <w:lvl w:ilvl="2" w:tplc="04090005" w:tentative="1">
      <w:start w:val="1"/>
      <w:numFmt w:val="bullet"/>
      <w:lvlText w:val=""/>
      <w:lvlJc w:val="left"/>
      <w:pPr>
        <w:ind w:left="4080" w:hanging="360"/>
      </w:pPr>
      <w:rPr>
        <w:rFonts w:ascii="Wingdings" w:hAnsi="Wingdings" w:hint="default"/>
      </w:rPr>
    </w:lvl>
    <w:lvl w:ilvl="3" w:tplc="04090001" w:tentative="1">
      <w:start w:val="1"/>
      <w:numFmt w:val="bullet"/>
      <w:lvlText w:val=""/>
      <w:lvlJc w:val="left"/>
      <w:pPr>
        <w:ind w:left="4800" w:hanging="360"/>
      </w:pPr>
      <w:rPr>
        <w:rFonts w:ascii="Symbol" w:hAnsi="Symbol" w:hint="default"/>
      </w:rPr>
    </w:lvl>
    <w:lvl w:ilvl="4" w:tplc="04090003" w:tentative="1">
      <w:start w:val="1"/>
      <w:numFmt w:val="bullet"/>
      <w:lvlText w:val="o"/>
      <w:lvlJc w:val="left"/>
      <w:pPr>
        <w:ind w:left="5520" w:hanging="360"/>
      </w:pPr>
      <w:rPr>
        <w:rFonts w:ascii="Courier New" w:hAnsi="Courier New" w:hint="default"/>
      </w:rPr>
    </w:lvl>
    <w:lvl w:ilvl="5" w:tplc="04090005" w:tentative="1">
      <w:start w:val="1"/>
      <w:numFmt w:val="bullet"/>
      <w:lvlText w:val=""/>
      <w:lvlJc w:val="left"/>
      <w:pPr>
        <w:ind w:left="6240" w:hanging="360"/>
      </w:pPr>
      <w:rPr>
        <w:rFonts w:ascii="Wingdings" w:hAnsi="Wingdings" w:hint="default"/>
      </w:rPr>
    </w:lvl>
    <w:lvl w:ilvl="6" w:tplc="04090001" w:tentative="1">
      <w:start w:val="1"/>
      <w:numFmt w:val="bullet"/>
      <w:lvlText w:val=""/>
      <w:lvlJc w:val="left"/>
      <w:pPr>
        <w:ind w:left="6960" w:hanging="360"/>
      </w:pPr>
      <w:rPr>
        <w:rFonts w:ascii="Symbol" w:hAnsi="Symbol" w:hint="default"/>
      </w:rPr>
    </w:lvl>
    <w:lvl w:ilvl="7" w:tplc="04090003" w:tentative="1">
      <w:start w:val="1"/>
      <w:numFmt w:val="bullet"/>
      <w:lvlText w:val="o"/>
      <w:lvlJc w:val="left"/>
      <w:pPr>
        <w:ind w:left="7680" w:hanging="360"/>
      </w:pPr>
      <w:rPr>
        <w:rFonts w:ascii="Courier New" w:hAnsi="Courier New" w:hint="default"/>
      </w:rPr>
    </w:lvl>
    <w:lvl w:ilvl="8" w:tplc="04090005" w:tentative="1">
      <w:start w:val="1"/>
      <w:numFmt w:val="bullet"/>
      <w:lvlText w:val=""/>
      <w:lvlJc w:val="left"/>
      <w:pPr>
        <w:ind w:left="8400" w:hanging="360"/>
      </w:pPr>
      <w:rPr>
        <w:rFonts w:ascii="Wingdings" w:hAnsi="Wingdings" w:hint="default"/>
      </w:rPr>
    </w:lvl>
  </w:abstractNum>
  <w:abstractNum w:abstractNumId="178">
    <w:nsid w:val="70C045A5"/>
    <w:multiLevelType w:val="hybridMultilevel"/>
    <w:tmpl w:val="398283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70C21A21"/>
    <w:multiLevelType w:val="hybridMultilevel"/>
    <w:tmpl w:val="2850E704"/>
    <w:lvl w:ilvl="0" w:tplc="0409000F">
      <w:start w:val="1"/>
      <w:numFmt w:val="decimal"/>
      <w:lvlText w:val="%1."/>
      <w:lvlJc w:val="left"/>
      <w:pPr>
        <w:ind w:left="786" w:hanging="360"/>
      </w:pPr>
      <w:rPr>
        <w:rFonts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80">
    <w:nsid w:val="72CB2853"/>
    <w:multiLevelType w:val="hybridMultilevel"/>
    <w:tmpl w:val="4CC0D93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1">
    <w:nsid w:val="734B65EA"/>
    <w:multiLevelType w:val="hybridMultilevel"/>
    <w:tmpl w:val="041AA50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736833AF"/>
    <w:multiLevelType w:val="hybridMultilevel"/>
    <w:tmpl w:val="F28EB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739F7C3D"/>
    <w:multiLevelType w:val="hybridMultilevel"/>
    <w:tmpl w:val="E702E7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5B14EE6"/>
    <w:multiLevelType w:val="hybridMultilevel"/>
    <w:tmpl w:val="3348C338"/>
    <w:lvl w:ilvl="0" w:tplc="04090001">
      <w:start w:val="1"/>
      <w:numFmt w:val="bullet"/>
      <w:lvlText w:val=""/>
      <w:lvlJc w:val="left"/>
      <w:pPr>
        <w:ind w:left="768" w:hanging="360"/>
      </w:pPr>
      <w:rPr>
        <w:rFonts w:ascii="Symbol" w:hAnsi="Symbol" w:hint="default"/>
      </w:rPr>
    </w:lvl>
    <w:lvl w:ilvl="1" w:tplc="0409000F">
      <w:start w:val="1"/>
      <w:numFmt w:val="decimal"/>
      <w:lvlText w:val="%2."/>
      <w:lvlJc w:val="left"/>
      <w:pPr>
        <w:ind w:left="1488" w:hanging="360"/>
      </w:pPr>
      <w:rPr>
        <w:rFonts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85">
    <w:nsid w:val="76363E86"/>
    <w:multiLevelType w:val="hybridMultilevel"/>
    <w:tmpl w:val="B91C12D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92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76765F13"/>
    <w:multiLevelType w:val="hybridMultilevel"/>
    <w:tmpl w:val="513E4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76E6209C"/>
    <w:multiLevelType w:val="hybridMultilevel"/>
    <w:tmpl w:val="67E09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77890402"/>
    <w:multiLevelType w:val="hybridMultilevel"/>
    <w:tmpl w:val="029208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77CE63E5"/>
    <w:multiLevelType w:val="hybridMultilevel"/>
    <w:tmpl w:val="27346080"/>
    <w:lvl w:ilvl="0" w:tplc="04090001">
      <w:start w:val="1"/>
      <w:numFmt w:val="bullet"/>
      <w:lvlText w:val=""/>
      <w:lvlJc w:val="left"/>
      <w:pPr>
        <w:ind w:left="867" w:hanging="360"/>
      </w:pPr>
      <w:rPr>
        <w:rFonts w:ascii="Symbol" w:hAnsi="Symbol" w:hint="default"/>
      </w:rPr>
    </w:lvl>
    <w:lvl w:ilvl="1" w:tplc="04090003">
      <w:start w:val="1"/>
      <w:numFmt w:val="bullet"/>
      <w:lvlText w:val="o"/>
      <w:lvlJc w:val="left"/>
      <w:pPr>
        <w:ind w:left="1587" w:hanging="360"/>
      </w:pPr>
      <w:rPr>
        <w:rFonts w:ascii="Courier New" w:hAnsi="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190">
    <w:nsid w:val="785D505B"/>
    <w:multiLevelType w:val="hybridMultilevel"/>
    <w:tmpl w:val="DEECB3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78757521"/>
    <w:multiLevelType w:val="hybridMultilevel"/>
    <w:tmpl w:val="97CAA4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7B8023E8"/>
    <w:multiLevelType w:val="hybridMultilevel"/>
    <w:tmpl w:val="6C789C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7C517989"/>
    <w:multiLevelType w:val="hybridMultilevel"/>
    <w:tmpl w:val="9E884E4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92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7CE64424"/>
    <w:multiLevelType w:val="hybridMultilevel"/>
    <w:tmpl w:val="7B9EC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7CEE793A"/>
    <w:multiLevelType w:val="hybridMultilevel"/>
    <w:tmpl w:val="F198F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7D1C758F"/>
    <w:multiLevelType w:val="hybridMultilevel"/>
    <w:tmpl w:val="82DA816E"/>
    <w:lvl w:ilvl="0" w:tplc="FFD400C4">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7E89322F"/>
    <w:multiLevelType w:val="hybridMultilevel"/>
    <w:tmpl w:val="875410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7FA6537F"/>
    <w:multiLevelType w:val="hybridMultilevel"/>
    <w:tmpl w:val="0EC04C1E"/>
    <w:lvl w:ilvl="0" w:tplc="04090001">
      <w:start w:val="1"/>
      <w:numFmt w:val="bullet"/>
      <w:lvlText w:val=""/>
      <w:lvlJc w:val="left"/>
      <w:pPr>
        <w:ind w:left="867"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199">
    <w:nsid w:val="7FEF4588"/>
    <w:multiLevelType w:val="hybridMultilevel"/>
    <w:tmpl w:val="914A55E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4"/>
  </w:num>
  <w:num w:numId="2">
    <w:abstractNumId w:val="34"/>
  </w:num>
  <w:num w:numId="3">
    <w:abstractNumId w:val="80"/>
  </w:num>
  <w:num w:numId="4">
    <w:abstractNumId w:val="44"/>
  </w:num>
  <w:num w:numId="5">
    <w:abstractNumId w:val="62"/>
  </w:num>
  <w:num w:numId="6">
    <w:abstractNumId w:val="89"/>
  </w:num>
  <w:num w:numId="7">
    <w:abstractNumId w:val="64"/>
  </w:num>
  <w:num w:numId="8">
    <w:abstractNumId w:val="127"/>
  </w:num>
  <w:num w:numId="9">
    <w:abstractNumId w:val="63"/>
  </w:num>
  <w:num w:numId="10">
    <w:abstractNumId w:val="36"/>
  </w:num>
  <w:num w:numId="11">
    <w:abstractNumId w:val="192"/>
  </w:num>
  <w:num w:numId="12">
    <w:abstractNumId w:val="179"/>
  </w:num>
  <w:num w:numId="13">
    <w:abstractNumId w:val="160"/>
  </w:num>
  <w:num w:numId="14">
    <w:abstractNumId w:val="32"/>
  </w:num>
  <w:num w:numId="15">
    <w:abstractNumId w:val="72"/>
  </w:num>
  <w:num w:numId="16">
    <w:abstractNumId w:val="56"/>
  </w:num>
  <w:num w:numId="17">
    <w:abstractNumId w:val="136"/>
  </w:num>
  <w:num w:numId="18">
    <w:abstractNumId w:val="158"/>
  </w:num>
  <w:num w:numId="19">
    <w:abstractNumId w:val="66"/>
  </w:num>
  <w:num w:numId="20">
    <w:abstractNumId w:val="24"/>
  </w:num>
  <w:num w:numId="21">
    <w:abstractNumId w:val="97"/>
  </w:num>
  <w:num w:numId="22">
    <w:abstractNumId w:val="25"/>
  </w:num>
  <w:num w:numId="23">
    <w:abstractNumId w:val="167"/>
  </w:num>
  <w:num w:numId="24">
    <w:abstractNumId w:val="188"/>
  </w:num>
  <w:num w:numId="25">
    <w:abstractNumId w:val="55"/>
  </w:num>
  <w:num w:numId="26">
    <w:abstractNumId w:val="28"/>
  </w:num>
  <w:num w:numId="27">
    <w:abstractNumId w:val="93"/>
  </w:num>
  <w:num w:numId="28">
    <w:abstractNumId w:val="191"/>
  </w:num>
  <w:num w:numId="29">
    <w:abstractNumId w:val="143"/>
  </w:num>
  <w:num w:numId="30">
    <w:abstractNumId w:val="46"/>
  </w:num>
  <w:num w:numId="31">
    <w:abstractNumId w:val="124"/>
  </w:num>
  <w:num w:numId="32">
    <w:abstractNumId w:val="149"/>
  </w:num>
  <w:num w:numId="33">
    <w:abstractNumId w:val="82"/>
  </w:num>
  <w:num w:numId="34">
    <w:abstractNumId w:val="16"/>
  </w:num>
  <w:num w:numId="35">
    <w:abstractNumId w:val="163"/>
  </w:num>
  <w:num w:numId="36">
    <w:abstractNumId w:val="115"/>
  </w:num>
  <w:num w:numId="37">
    <w:abstractNumId w:val="86"/>
  </w:num>
  <w:num w:numId="38">
    <w:abstractNumId w:val="161"/>
  </w:num>
  <w:num w:numId="39">
    <w:abstractNumId w:val="69"/>
  </w:num>
  <w:num w:numId="40">
    <w:abstractNumId w:val="120"/>
  </w:num>
  <w:num w:numId="41">
    <w:abstractNumId w:val="129"/>
  </w:num>
  <w:num w:numId="42">
    <w:abstractNumId w:val="155"/>
  </w:num>
  <w:num w:numId="43">
    <w:abstractNumId w:val="76"/>
  </w:num>
  <w:num w:numId="44">
    <w:abstractNumId w:val="113"/>
  </w:num>
  <w:num w:numId="45">
    <w:abstractNumId w:val="9"/>
  </w:num>
  <w:num w:numId="46">
    <w:abstractNumId w:val="7"/>
  </w:num>
  <w:num w:numId="47">
    <w:abstractNumId w:val="54"/>
  </w:num>
  <w:num w:numId="48">
    <w:abstractNumId w:val="61"/>
  </w:num>
  <w:num w:numId="49">
    <w:abstractNumId w:val="184"/>
  </w:num>
  <w:num w:numId="50">
    <w:abstractNumId w:val="71"/>
  </w:num>
  <w:num w:numId="51">
    <w:abstractNumId w:val="150"/>
  </w:num>
  <w:num w:numId="52">
    <w:abstractNumId w:val="138"/>
  </w:num>
  <w:num w:numId="53">
    <w:abstractNumId w:val="33"/>
  </w:num>
  <w:num w:numId="54">
    <w:abstractNumId w:val="197"/>
  </w:num>
  <w:num w:numId="55">
    <w:abstractNumId w:val="130"/>
  </w:num>
  <w:num w:numId="56">
    <w:abstractNumId w:val="73"/>
  </w:num>
  <w:num w:numId="57">
    <w:abstractNumId w:val="70"/>
  </w:num>
  <w:num w:numId="58">
    <w:abstractNumId w:val="98"/>
  </w:num>
  <w:num w:numId="59">
    <w:abstractNumId w:val="35"/>
  </w:num>
  <w:num w:numId="60">
    <w:abstractNumId w:val="91"/>
  </w:num>
  <w:num w:numId="61">
    <w:abstractNumId w:val="41"/>
  </w:num>
  <w:num w:numId="62">
    <w:abstractNumId w:val="186"/>
  </w:num>
  <w:num w:numId="63">
    <w:abstractNumId w:val="162"/>
  </w:num>
  <w:num w:numId="64">
    <w:abstractNumId w:val="88"/>
  </w:num>
  <w:num w:numId="65">
    <w:abstractNumId w:val="27"/>
  </w:num>
  <w:num w:numId="66">
    <w:abstractNumId w:val="53"/>
  </w:num>
  <w:num w:numId="67">
    <w:abstractNumId w:val="47"/>
  </w:num>
  <w:num w:numId="68">
    <w:abstractNumId w:val="114"/>
  </w:num>
  <w:num w:numId="69">
    <w:abstractNumId w:val="60"/>
  </w:num>
  <w:num w:numId="70">
    <w:abstractNumId w:val="166"/>
  </w:num>
  <w:num w:numId="71">
    <w:abstractNumId w:val="104"/>
  </w:num>
  <w:num w:numId="72">
    <w:abstractNumId w:val="48"/>
  </w:num>
  <w:num w:numId="73">
    <w:abstractNumId w:val="131"/>
  </w:num>
  <w:num w:numId="74">
    <w:abstractNumId w:val="58"/>
  </w:num>
  <w:num w:numId="75">
    <w:abstractNumId w:val="52"/>
  </w:num>
  <w:num w:numId="76">
    <w:abstractNumId w:val="95"/>
  </w:num>
  <w:num w:numId="77">
    <w:abstractNumId w:val="43"/>
  </w:num>
  <w:num w:numId="78">
    <w:abstractNumId w:val="29"/>
  </w:num>
  <w:num w:numId="79">
    <w:abstractNumId w:val="110"/>
  </w:num>
  <w:num w:numId="80">
    <w:abstractNumId w:val="20"/>
  </w:num>
  <w:num w:numId="81">
    <w:abstractNumId w:val="189"/>
  </w:num>
  <w:num w:numId="82">
    <w:abstractNumId w:val="196"/>
  </w:num>
  <w:num w:numId="83">
    <w:abstractNumId w:val="87"/>
  </w:num>
  <w:num w:numId="84">
    <w:abstractNumId w:val="67"/>
  </w:num>
  <w:num w:numId="85">
    <w:abstractNumId w:val="0"/>
  </w:num>
  <w:num w:numId="86">
    <w:abstractNumId w:val="37"/>
  </w:num>
  <w:num w:numId="87">
    <w:abstractNumId w:val="11"/>
  </w:num>
  <w:num w:numId="88">
    <w:abstractNumId w:val="23"/>
  </w:num>
  <w:num w:numId="89">
    <w:abstractNumId w:val="198"/>
  </w:num>
  <w:num w:numId="90">
    <w:abstractNumId w:val="105"/>
  </w:num>
  <w:num w:numId="91">
    <w:abstractNumId w:val="181"/>
  </w:num>
  <w:num w:numId="92">
    <w:abstractNumId w:val="50"/>
  </w:num>
  <w:num w:numId="93">
    <w:abstractNumId w:val="134"/>
  </w:num>
  <w:num w:numId="94">
    <w:abstractNumId w:val="42"/>
  </w:num>
  <w:num w:numId="95">
    <w:abstractNumId w:val="8"/>
  </w:num>
  <w:num w:numId="96">
    <w:abstractNumId w:val="148"/>
  </w:num>
  <w:num w:numId="97">
    <w:abstractNumId w:val="175"/>
  </w:num>
  <w:num w:numId="98">
    <w:abstractNumId w:val="142"/>
  </w:num>
  <w:num w:numId="99">
    <w:abstractNumId w:val="100"/>
  </w:num>
  <w:num w:numId="100">
    <w:abstractNumId w:val="133"/>
  </w:num>
  <w:num w:numId="101">
    <w:abstractNumId w:val="103"/>
  </w:num>
  <w:num w:numId="102">
    <w:abstractNumId w:val="112"/>
  </w:num>
  <w:num w:numId="103">
    <w:abstractNumId w:val="83"/>
  </w:num>
  <w:num w:numId="104">
    <w:abstractNumId w:val="3"/>
  </w:num>
  <w:num w:numId="105">
    <w:abstractNumId w:val="151"/>
  </w:num>
  <w:num w:numId="106">
    <w:abstractNumId w:val="141"/>
  </w:num>
  <w:num w:numId="107">
    <w:abstractNumId w:val="168"/>
  </w:num>
  <w:num w:numId="108">
    <w:abstractNumId w:val="156"/>
  </w:num>
  <w:num w:numId="109">
    <w:abstractNumId w:val="14"/>
  </w:num>
  <w:num w:numId="110">
    <w:abstractNumId w:val="195"/>
  </w:num>
  <w:num w:numId="111">
    <w:abstractNumId w:val="187"/>
  </w:num>
  <w:num w:numId="112">
    <w:abstractNumId w:val="57"/>
  </w:num>
  <w:num w:numId="113">
    <w:abstractNumId w:val="65"/>
  </w:num>
  <w:num w:numId="114">
    <w:abstractNumId w:val="108"/>
  </w:num>
  <w:num w:numId="115">
    <w:abstractNumId w:val="92"/>
  </w:num>
  <w:num w:numId="116">
    <w:abstractNumId w:val="118"/>
  </w:num>
  <w:num w:numId="117">
    <w:abstractNumId w:val="99"/>
  </w:num>
  <w:num w:numId="118">
    <w:abstractNumId w:val="178"/>
  </w:num>
  <w:num w:numId="119">
    <w:abstractNumId w:val="74"/>
  </w:num>
  <w:num w:numId="120">
    <w:abstractNumId w:val="5"/>
  </w:num>
  <w:num w:numId="121">
    <w:abstractNumId w:val="81"/>
  </w:num>
  <w:num w:numId="122">
    <w:abstractNumId w:val="96"/>
  </w:num>
  <w:num w:numId="123">
    <w:abstractNumId w:val="79"/>
  </w:num>
  <w:num w:numId="124">
    <w:abstractNumId w:val="38"/>
  </w:num>
  <w:num w:numId="125">
    <w:abstractNumId w:val="84"/>
  </w:num>
  <w:num w:numId="126">
    <w:abstractNumId w:val="51"/>
  </w:num>
  <w:num w:numId="127">
    <w:abstractNumId w:val="193"/>
  </w:num>
  <w:num w:numId="128">
    <w:abstractNumId w:val="173"/>
  </w:num>
  <w:num w:numId="129">
    <w:abstractNumId w:val="2"/>
  </w:num>
  <w:num w:numId="130">
    <w:abstractNumId w:val="185"/>
  </w:num>
  <w:num w:numId="131">
    <w:abstractNumId w:val="121"/>
  </w:num>
  <w:num w:numId="132">
    <w:abstractNumId w:val="125"/>
  </w:num>
  <w:num w:numId="133">
    <w:abstractNumId w:val="183"/>
  </w:num>
  <w:num w:numId="134">
    <w:abstractNumId w:val="90"/>
  </w:num>
  <w:num w:numId="135">
    <w:abstractNumId w:val="26"/>
  </w:num>
  <w:num w:numId="136">
    <w:abstractNumId w:val="154"/>
  </w:num>
  <w:num w:numId="137">
    <w:abstractNumId w:val="174"/>
  </w:num>
  <w:num w:numId="138">
    <w:abstractNumId w:val="180"/>
  </w:num>
  <w:num w:numId="139">
    <w:abstractNumId w:val="165"/>
  </w:num>
  <w:num w:numId="140">
    <w:abstractNumId w:val="140"/>
  </w:num>
  <w:num w:numId="141">
    <w:abstractNumId w:val="177"/>
  </w:num>
  <w:num w:numId="142">
    <w:abstractNumId w:val="146"/>
  </w:num>
  <w:num w:numId="143">
    <w:abstractNumId w:val="147"/>
  </w:num>
  <w:num w:numId="144">
    <w:abstractNumId w:val="111"/>
  </w:num>
  <w:num w:numId="145">
    <w:abstractNumId w:val="77"/>
  </w:num>
  <w:num w:numId="146">
    <w:abstractNumId w:val="126"/>
  </w:num>
  <w:num w:numId="147">
    <w:abstractNumId w:val="45"/>
  </w:num>
  <w:num w:numId="148">
    <w:abstractNumId w:val="137"/>
  </w:num>
  <w:num w:numId="149">
    <w:abstractNumId w:val="157"/>
  </w:num>
  <w:num w:numId="150">
    <w:abstractNumId w:val="107"/>
  </w:num>
  <w:num w:numId="151">
    <w:abstractNumId w:val="194"/>
  </w:num>
  <w:num w:numId="152">
    <w:abstractNumId w:val="102"/>
  </w:num>
  <w:num w:numId="153">
    <w:abstractNumId w:val="22"/>
  </w:num>
  <w:num w:numId="154">
    <w:abstractNumId w:val="15"/>
  </w:num>
  <w:num w:numId="155">
    <w:abstractNumId w:val="18"/>
  </w:num>
  <w:num w:numId="156">
    <w:abstractNumId w:val="139"/>
  </w:num>
  <w:num w:numId="157">
    <w:abstractNumId w:val="164"/>
  </w:num>
  <w:num w:numId="158">
    <w:abstractNumId w:val="152"/>
  </w:num>
  <w:num w:numId="159">
    <w:abstractNumId w:val="68"/>
  </w:num>
  <w:num w:numId="160">
    <w:abstractNumId w:val="190"/>
  </w:num>
  <w:num w:numId="161">
    <w:abstractNumId w:val="78"/>
  </w:num>
  <w:num w:numId="162">
    <w:abstractNumId w:val="171"/>
  </w:num>
  <w:num w:numId="163">
    <w:abstractNumId w:val="172"/>
  </w:num>
  <w:num w:numId="164">
    <w:abstractNumId w:val="159"/>
  </w:num>
  <w:num w:numId="165">
    <w:abstractNumId w:val="128"/>
  </w:num>
  <w:num w:numId="166">
    <w:abstractNumId w:val="39"/>
  </w:num>
  <w:num w:numId="167">
    <w:abstractNumId w:val="106"/>
  </w:num>
  <w:num w:numId="168">
    <w:abstractNumId w:val="153"/>
  </w:num>
  <w:num w:numId="169">
    <w:abstractNumId w:val="75"/>
  </w:num>
  <w:num w:numId="170">
    <w:abstractNumId w:val="31"/>
  </w:num>
  <w:num w:numId="171">
    <w:abstractNumId w:val="132"/>
  </w:num>
  <w:num w:numId="172">
    <w:abstractNumId w:val="21"/>
  </w:num>
  <w:num w:numId="173">
    <w:abstractNumId w:val="4"/>
  </w:num>
  <w:num w:numId="174">
    <w:abstractNumId w:val="169"/>
  </w:num>
  <w:num w:numId="175">
    <w:abstractNumId w:val="12"/>
  </w:num>
  <w:num w:numId="176">
    <w:abstractNumId w:val="49"/>
  </w:num>
  <w:num w:numId="177">
    <w:abstractNumId w:val="1"/>
  </w:num>
  <w:num w:numId="178">
    <w:abstractNumId w:val="17"/>
  </w:num>
  <w:num w:numId="179">
    <w:abstractNumId w:val="176"/>
  </w:num>
  <w:num w:numId="180">
    <w:abstractNumId w:val="117"/>
  </w:num>
  <w:num w:numId="181">
    <w:abstractNumId w:val="13"/>
  </w:num>
  <w:num w:numId="182">
    <w:abstractNumId w:val="30"/>
  </w:num>
  <w:num w:numId="183">
    <w:abstractNumId w:val="135"/>
  </w:num>
  <w:num w:numId="184">
    <w:abstractNumId w:val="40"/>
  </w:num>
  <w:num w:numId="185">
    <w:abstractNumId w:val="170"/>
  </w:num>
  <w:num w:numId="186">
    <w:abstractNumId w:val="94"/>
  </w:num>
  <w:num w:numId="187">
    <w:abstractNumId w:val="119"/>
  </w:num>
  <w:num w:numId="188">
    <w:abstractNumId w:val="109"/>
  </w:num>
  <w:num w:numId="189">
    <w:abstractNumId w:val="59"/>
  </w:num>
  <w:num w:numId="190">
    <w:abstractNumId w:val="85"/>
  </w:num>
  <w:num w:numId="191">
    <w:abstractNumId w:val="182"/>
  </w:num>
  <w:num w:numId="192">
    <w:abstractNumId w:val="101"/>
  </w:num>
  <w:num w:numId="193">
    <w:abstractNumId w:val="6"/>
  </w:num>
  <w:num w:numId="194">
    <w:abstractNumId w:val="116"/>
  </w:num>
  <w:num w:numId="195">
    <w:abstractNumId w:val="19"/>
  </w:num>
  <w:num w:numId="196">
    <w:abstractNumId w:val="199"/>
  </w:num>
  <w:num w:numId="197">
    <w:abstractNumId w:val="123"/>
  </w:num>
  <w:num w:numId="198">
    <w:abstractNumId w:val="10"/>
  </w:num>
  <w:num w:numId="199">
    <w:abstractNumId w:val="122"/>
  </w:num>
  <w:num w:numId="200">
    <w:abstractNumId w:val="145"/>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EE1"/>
    <w:rsid w:val="000A4862"/>
    <w:rsid w:val="00131825"/>
    <w:rsid w:val="002C2A0D"/>
    <w:rsid w:val="00322E55"/>
    <w:rsid w:val="003B027F"/>
    <w:rsid w:val="003B4189"/>
    <w:rsid w:val="004D6894"/>
    <w:rsid w:val="005321BC"/>
    <w:rsid w:val="006541AB"/>
    <w:rsid w:val="00713DB2"/>
    <w:rsid w:val="00930A9C"/>
    <w:rsid w:val="00CC5459"/>
    <w:rsid w:val="00EC5DEE"/>
    <w:rsid w:val="00F06BBE"/>
    <w:rsid w:val="00FE3EE1"/>
    <w:rsid w:val="00FF44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A108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3EE1"/>
    <w:pPr>
      <w:spacing w:after="200"/>
      <w:ind w:left="720"/>
      <w:contextualSpacing/>
    </w:pPr>
    <w:rPr>
      <w:rFonts w:ascii="Cambria" w:eastAsia="Cambria" w:hAnsi="Cambria" w:cs="Times New Roman"/>
    </w:rPr>
  </w:style>
  <w:style w:type="paragraph" w:customStyle="1" w:styleId="Body">
    <w:name w:val="Body"/>
    <w:rsid w:val="00FE3EE1"/>
    <w:rPr>
      <w:rFonts w:ascii="Helvetica" w:eastAsia="ヒラギノ角ゴ Pro W3" w:hAnsi="Helvetica" w:cs="Times New Roman"/>
      <w:color w:val="000000"/>
      <w:szCs w:val="20"/>
    </w:rPr>
  </w:style>
  <w:style w:type="paragraph" w:customStyle="1" w:styleId="Sub-heading">
    <w:name w:val="Sub-heading"/>
    <w:next w:val="Body"/>
    <w:rsid w:val="003B027F"/>
    <w:pPr>
      <w:keepNext/>
    </w:pPr>
    <w:rPr>
      <w:rFonts w:ascii="Helvetica" w:eastAsia="ヒラギノ角ゴ Pro W3" w:hAnsi="Helvetica" w:cs="Times New Roman"/>
      <w:b/>
      <w:color w:val="00000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3EE1"/>
    <w:pPr>
      <w:spacing w:after="200"/>
      <w:ind w:left="720"/>
      <w:contextualSpacing/>
    </w:pPr>
    <w:rPr>
      <w:rFonts w:ascii="Cambria" w:eastAsia="Cambria" w:hAnsi="Cambria" w:cs="Times New Roman"/>
    </w:rPr>
  </w:style>
  <w:style w:type="paragraph" w:customStyle="1" w:styleId="Body">
    <w:name w:val="Body"/>
    <w:rsid w:val="00FE3EE1"/>
    <w:rPr>
      <w:rFonts w:ascii="Helvetica" w:eastAsia="ヒラギノ角ゴ Pro W3" w:hAnsi="Helvetica" w:cs="Times New Roman"/>
      <w:color w:val="000000"/>
      <w:szCs w:val="20"/>
    </w:rPr>
  </w:style>
  <w:style w:type="paragraph" w:customStyle="1" w:styleId="Sub-heading">
    <w:name w:val="Sub-heading"/>
    <w:next w:val="Body"/>
    <w:rsid w:val="003B027F"/>
    <w:pPr>
      <w:keepNext/>
    </w:pPr>
    <w:rPr>
      <w:rFonts w:ascii="Helvetica" w:eastAsia="ヒラギノ角ゴ Pro W3" w:hAnsi="Helvetica" w:cs="Times New Roman"/>
      <w:b/>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60</Pages>
  <Words>26625</Words>
  <Characters>151767</Characters>
  <Application>Microsoft Macintosh Word</Application>
  <DocSecurity>0</DocSecurity>
  <Lines>1264</Lines>
  <Paragraphs>356</Paragraphs>
  <ScaleCrop>false</ScaleCrop>
  <Company>UWO</Company>
  <LinksUpToDate>false</LinksUpToDate>
  <CharactersWithSpaces>178036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Miller</dc:creator>
  <cp:keywords/>
  <dc:description/>
  <cp:lastModifiedBy>David Bengino</cp:lastModifiedBy>
  <cp:revision>2</cp:revision>
  <dcterms:created xsi:type="dcterms:W3CDTF">2012-12-17T02:10:00Z</dcterms:created>
  <dcterms:modified xsi:type="dcterms:W3CDTF">2012-12-17T02:10:00Z</dcterms:modified>
</cp:coreProperties>
</file>